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52" w:rsidRDefault="00F340A7">
      <w:pPr>
        <w:rPr>
          <w:b/>
          <w:bCs/>
          <w:sz w:val="32"/>
          <w:szCs w:val="32"/>
          <w:u w:val="single"/>
        </w:rPr>
      </w:pPr>
      <w:r w:rsidRPr="00F340A7">
        <w:rPr>
          <w:rFonts w:ascii="Helvetica" w:hAnsi="Helvetica" w:cs="Angsana New"/>
          <w:b/>
          <w:bCs/>
          <w:color w:val="1D2129"/>
          <w:sz w:val="32"/>
          <w:szCs w:val="32"/>
          <w:u w:val="single"/>
          <w:shd w:val="clear" w:color="auto" w:fill="FFFFFF"/>
          <w:cs/>
        </w:rPr>
        <w:t>สีมีผลต่อความรูสึกอย่างไร</w:t>
      </w:r>
    </w:p>
    <w:p w:rsidR="00F340A7" w:rsidRDefault="00F340A7" w:rsidP="00F340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สีส้ม/สีแสด</w:t>
      </w:r>
    </w:p>
    <w:p w:rsidR="00F340A7" w:rsidRPr="00F340A7" w:rsidRDefault="00F340A7" w:rsidP="00F340A7">
      <w:pPr>
        <w:pStyle w:val="ListParagraph"/>
        <w:ind w:firstLine="720"/>
        <w:rPr>
          <w:rFonts w:asciiTheme="majorBidi" w:hAnsiTheme="majorBidi" w:cstheme="majorBidi"/>
          <w:sz w:val="28"/>
        </w:rPr>
      </w:pPr>
      <w:r w:rsidRPr="00F340A7">
        <w:rPr>
          <w:rFonts w:asciiTheme="majorBidi" w:hAnsiTheme="majorBidi" w:cstheme="majorBidi"/>
          <w:sz w:val="28"/>
        </w:rPr>
        <w:t xml:space="preserve"> </w:t>
      </w:r>
      <w:r w:rsidRPr="00F340A7">
        <w:rPr>
          <w:rFonts w:ascii="Times New Roman" w:hAnsi="Times New Roman" w:cs="Angsana New"/>
          <w:color w:val="FF6600"/>
          <w:sz w:val="28"/>
          <w:shd w:val="clear" w:color="auto" w:fill="FFFFFF"/>
          <w:cs/>
        </w:rPr>
        <w:t>เป็นสีแห่งความเบิกบานและความรื่นเริงเป็นความรู้สึกที่อิสระและได้รับการปลดปล่อย ละวางจากความสงสารหรือสมเพชตนเอง ลดการเห็นแก่ตัวและยินดีที่จะให้หรือแบ่งปัน เป็นความรู้สึกที่เกิดจากก้นบึ้งของจิตใจที่ต้องการปรับปรุงชีวิตให้สดใส สีส้มเป็นสีแห่งความสร้างสรรค์ อบอุ่นสดใสมีสติปัญญาเต็มเปี่ยมไปด้วยการทะเยอทะยาน มีพลัง แต่ก็มีการระมัดระวังตน สีส้มเป็นสีที่นำมาบำบัดอาการทางกล้ามเนื้อ ประสาทหรืออาการปวดกดประสาท หรือช่วยในการยกระดับจิตใจของคน ลูกท้อซึ่งเป็นผลไม้ที่มีสีส้มเป็นสีเด่นที่บำบัดอาการของระบบประสาทอ่อนแรง ผลไม้และผักที่มีสีส้มอุดมไปด้วยวิตามิน</w:t>
      </w:r>
      <w:r w:rsidRPr="00F340A7">
        <w:rPr>
          <w:rFonts w:ascii="Times New Roman" w:hAnsi="Times New Roman" w:cs="Times New Roman"/>
          <w:color w:val="FF6600"/>
          <w:sz w:val="28"/>
          <w:shd w:val="clear" w:color="auto" w:fill="FFFFFF"/>
        </w:rPr>
        <w:t xml:space="preserve">B </w:t>
      </w:r>
      <w:r w:rsidRPr="00F340A7">
        <w:rPr>
          <w:rFonts w:ascii="Times New Roman" w:hAnsi="Times New Roman" w:cs="Angsana New"/>
          <w:color w:val="FF6600"/>
          <w:sz w:val="28"/>
          <w:shd w:val="clear" w:color="auto" w:fill="FFFFFF"/>
          <w:cs/>
        </w:rPr>
        <w:t>ช่วยในการสร้างเม็ดเลือด เผาผลาญแป้งและน้ำตาล บำรุงระบบประสาทช่วยคลายอาการหอบหืดและโรคเกี่ยวกับทางเดินหายใจช่วยให้ม้านทำงานเป็นปกติรวมทั้งตับอ่อน ลำไส้ทั้งยังช่วยในการดูดซึมของอาหารในกระเพาะและสำไส้ทำงานเป็นอย่างดี ในทางจิตวิทยาพลังของสีส้มมีคุณสมบัติในการบรรเทาอาการซึมเศร้า หากต้องการเรียกพลังความกระตือรือร้นกลับคืนมาสีส้มเป็นสีที่ช่วยได้ ผักผลไม้สีส้มจะมีสารแคโรทีนอยด์และไบโอฟลาโวนอยด์ซึ่งเป็นตัวช่วยบำรุงหัวใจ บำรุงสายตาและเพิ่มภูมิคุ้มกันให้แก่ร่างกายซึ่งมีสารแคโรทีนที่มีประสิทธิภาพสูงในการต้านอนุมูลอิสระที่เป็นตัวการเกิดมะเร็งผักผลไม้ที่มีสารพวกนี้ได้แก่ แครอท มะละกอ ส้ม แตงโมเหลืองแตงไทย และฟักทอง</w:t>
      </w:r>
    </w:p>
    <w:p w:rsidR="00F340A7" w:rsidRDefault="00F340A7" w:rsidP="00F340A7">
      <w:pPr>
        <w:pStyle w:val="ListParagraph"/>
        <w:rPr>
          <w:rFonts w:asciiTheme="majorBidi" w:hAnsiTheme="majorBidi" w:cstheme="majorBidi" w:hint="cs"/>
          <w:sz w:val="32"/>
          <w:szCs w:val="32"/>
        </w:rPr>
      </w:pPr>
    </w:p>
    <w:p w:rsidR="00F340A7" w:rsidRPr="00F340A7" w:rsidRDefault="00F340A7" w:rsidP="00F340A7">
      <w:pPr>
        <w:pStyle w:val="ListParagraph"/>
        <w:numPr>
          <w:ilvl w:val="0"/>
          <w:numId w:val="1"/>
        </w:numPr>
        <w:rPr>
          <w:rStyle w:val="apple-converted-space"/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สีเขียว </w:t>
      </w:r>
      <w:r>
        <w:rPr>
          <w:rStyle w:val="apple-converted-space"/>
          <w:rFonts w:ascii="Times New Roman" w:hAnsi="Times New Roman" w:cs="Times New Roman"/>
          <w:color w:val="339933"/>
          <w:sz w:val="27"/>
          <w:szCs w:val="27"/>
          <w:shd w:val="clear" w:color="auto" w:fill="FFFFFF"/>
        </w:rPr>
        <w:t> </w:t>
      </w:r>
    </w:p>
    <w:p w:rsidR="00F340A7" w:rsidRPr="00F340A7" w:rsidRDefault="00F340A7" w:rsidP="00F340A7">
      <w:pPr>
        <w:pStyle w:val="ListParagraph"/>
        <w:ind w:firstLine="720"/>
        <w:rPr>
          <w:rFonts w:asciiTheme="majorBidi" w:hAnsiTheme="majorBidi" w:cstheme="majorBidi"/>
          <w:sz w:val="28"/>
          <w:cs/>
        </w:rPr>
      </w:pPr>
      <w:bookmarkStart w:id="0" w:name="_GoBack"/>
      <w:bookmarkEnd w:id="0"/>
      <w:r w:rsidRPr="00F340A7">
        <w:rPr>
          <w:rFonts w:ascii="Times New Roman" w:hAnsi="Times New Roman" w:cs="Angsana New"/>
          <w:color w:val="339933"/>
          <w:sz w:val="28"/>
          <w:shd w:val="clear" w:color="auto" w:fill="FFFFFF"/>
          <w:cs/>
        </w:rPr>
        <w:t>เป็นสีที่มีความสัมพันธ์อย่างเน้นเฟ้นกับธรรมชาติช่วยให้เรามีอารมณ์ร่วมกับสิ่งอื่นๆตลอดจนธรรมชาติต่างๆ รอบตัวเราได้ง่าย สีเขียวจะช่วยสร้างสรรค์บรรยากาศของความสบาย ผ่อนคลายสงบ ก่อให้เกิดความรู้สึกสันโดษ ว่าวเปล่า สมดุลและละวาง แต่ถ้าเป็นสีเขียวเข้ม มีความหมายของการหลุดพ้น ความพอดีและถ่อมตน เป็นสีที่ปฏิเสธต่อความรักและความสนุกสนาน ในขณะที่สีเขียวมะกอกจะมีผลต่อร่างกายและความรู้สึก จนอาจทำให้ร่างกายป่วยได้ สีเหลือง-เขียว จัดอยู่ในกลุ่มของความอิจฉา อารมณ์ความริษยา ขุ่นข้องหมองใจ คับแค้นใจ ตลอดจนเป็นการแสดงถึงความรู้สึกที่ปรารถนาจะครอบครอง ผักผลไม้มีมีสีเขียวมีแร่ธาตุที่สำคัญโดยเฉพาะวิตามิน</w:t>
      </w:r>
      <w:r w:rsidRPr="00F340A7">
        <w:rPr>
          <w:rFonts w:ascii="Times New Roman" w:hAnsi="Times New Roman" w:cs="Times New Roman"/>
          <w:color w:val="339933"/>
          <w:sz w:val="28"/>
          <w:shd w:val="clear" w:color="auto" w:fill="FFFFFF"/>
        </w:rPr>
        <w:t xml:space="preserve">C </w:t>
      </w:r>
      <w:r w:rsidRPr="00F340A7">
        <w:rPr>
          <w:rFonts w:ascii="Times New Roman" w:hAnsi="Times New Roman" w:cs="Angsana New"/>
          <w:color w:val="339933"/>
          <w:sz w:val="28"/>
          <w:shd w:val="clear" w:color="auto" w:fill="FFFFFF"/>
          <w:cs/>
        </w:rPr>
        <w:t>ช่วยสมานแผลทำให้ผิวพรรณเปล่งปลั่ง เพิ่มความต้านทานโรค สีเขียวทำให้ประสาทตาผ่อนคลายและความดันโลหิตลดลงได้ ป้องกันการจับตัวของก้อนเลือด ป้องกันโรคหัวใจ ความดันโลหิตและช่วยต้านทานเชื้อโรครวมทั้งเยื่อบุอักเสบผักผลไม้ในกลุ่มนี้จะมีสารกลุ่มลูเทอินและอินดอล ซึ่งจะเป็นตัวช่วยให้กระดูกแข็งแรง ช่วยบำรุงสายตา เช่น บร๊อกโคลี่ กระหล่ำปลีเขียว แอ๊ปเปิ้ลเขียว คะน้า ผักบุ้ง ผักใบเขียวทุกชนิด และอโวคาโด</w:t>
      </w:r>
    </w:p>
    <w:sectPr w:rsidR="00F340A7" w:rsidRPr="00F3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029DC"/>
    <w:multiLevelType w:val="hybridMultilevel"/>
    <w:tmpl w:val="54B6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A7"/>
    <w:rsid w:val="001B3D73"/>
    <w:rsid w:val="00797F52"/>
    <w:rsid w:val="00CD6274"/>
    <w:rsid w:val="00F3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30D57-EA21-4442-9583-99FDF32C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4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iTanGX@outlook.com</dc:creator>
  <cp:keywords/>
  <dc:description/>
  <cp:lastModifiedBy>iTanGX@outlook.com</cp:lastModifiedBy>
  <cp:revision>1</cp:revision>
  <dcterms:created xsi:type="dcterms:W3CDTF">2016-08-28T03:50:00Z</dcterms:created>
  <dcterms:modified xsi:type="dcterms:W3CDTF">2016-08-28T03:54:00Z</dcterms:modified>
</cp:coreProperties>
</file>