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17" w:rsidRDefault="00A33017" w:rsidP="00A33017">
      <w:pPr>
        <w:rPr>
          <w:rtl/>
        </w:rPr>
      </w:pPr>
      <w:r w:rsidRPr="00A33017">
        <w:rPr>
          <w:rFonts w:hint="cs"/>
          <w:b/>
          <w:bCs/>
          <w:rtl/>
        </w:rPr>
        <w:t>מטרת הקורס:</w:t>
      </w:r>
      <w:r>
        <w:rPr>
          <w:rFonts w:hint="cs"/>
          <w:rtl/>
        </w:rPr>
        <w:t xml:space="preserve">  לספק את הכלים לעבודת ניתוח נתונים טיפוסית ברשות לצד ביסוס תשתית להתפתחות ביישומים</w:t>
      </w:r>
      <w:r w:rsidR="00013F74">
        <w:rPr>
          <w:rFonts w:hint="cs"/>
          <w:rtl/>
        </w:rPr>
        <w:t xml:space="preserve"> נוספים.</w:t>
      </w:r>
    </w:p>
    <w:p w:rsidR="00A33017" w:rsidRDefault="00A33017" w:rsidP="00A33017">
      <w:pPr>
        <w:rPr>
          <w:rtl/>
        </w:rPr>
      </w:pPr>
      <w:r>
        <w:rPr>
          <w:rFonts w:hint="cs"/>
          <w:rtl/>
        </w:rPr>
        <w:t>יישומים נוספים</w:t>
      </w:r>
      <w:r w:rsidR="00013F74">
        <w:rPr>
          <w:rFonts w:hint="cs"/>
          <w:rtl/>
        </w:rPr>
        <w:t xml:space="preserve"> שנעשו ברשות</w:t>
      </w:r>
      <w:r>
        <w:rPr>
          <w:rFonts w:hint="cs"/>
          <w:rtl/>
        </w:rPr>
        <w:t xml:space="preserve">: אקונומטריקה, למידת מכונה, ניתוח גיאוגרפי, </w:t>
      </w:r>
      <w:r>
        <w:t>web scraping</w:t>
      </w:r>
      <w:r>
        <w:rPr>
          <w:rFonts w:hint="cs"/>
          <w:rtl/>
        </w:rPr>
        <w:t>, פיתוח אתרי אינטרנט</w:t>
      </w:r>
      <w:r w:rsidR="00013F74">
        <w:rPr>
          <w:rFonts w:hint="cs"/>
          <w:rtl/>
        </w:rPr>
        <w:t xml:space="preserve"> (</w:t>
      </w:r>
      <w:r w:rsidR="00013F74">
        <w:t>shiny</w:t>
      </w:r>
      <w:r w:rsidR="00013F74">
        <w:rPr>
          <w:rFonts w:hint="cs"/>
          <w:rtl/>
        </w:rPr>
        <w:t>)</w:t>
      </w:r>
      <w:r>
        <w:rPr>
          <w:rFonts w:hint="cs"/>
          <w:rtl/>
        </w:rPr>
        <w:t xml:space="preserve">, תכנות (לדוגמא, תכנות מודלים כלכליים). </w:t>
      </w:r>
    </w:p>
    <w:p w:rsidR="00D11B9F" w:rsidRDefault="00D11B9F" w:rsidP="007C1378">
      <w:pPr>
        <w:rPr>
          <w:rtl/>
        </w:rPr>
      </w:pPr>
      <w:r>
        <w:rPr>
          <w:rFonts w:hint="cs"/>
          <w:b/>
          <w:bCs/>
        </w:rPr>
        <w:t>R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שפה גמישה באופ</w:t>
      </w:r>
      <w:r w:rsidR="007C1378">
        <w:rPr>
          <w:rFonts w:hint="cs"/>
          <w:rtl/>
        </w:rPr>
        <w:t>ן יוצא דופן. האפשרויות רבות. יחד עם זאת</w:t>
      </w:r>
      <w:r>
        <w:rPr>
          <w:rFonts w:hint="cs"/>
          <w:rtl/>
        </w:rPr>
        <w:t xml:space="preserve"> </w:t>
      </w:r>
      <w:r w:rsidRPr="003645A3">
        <w:rPr>
          <w:rFonts w:hint="cs"/>
          <w:u w:val="single"/>
          <w:rtl/>
        </w:rPr>
        <w:t>הסיכוי לטעות גבוה</w:t>
      </w:r>
      <w:r w:rsidR="00666047">
        <w:rPr>
          <w:rFonts w:hint="cs"/>
          <w:rtl/>
        </w:rPr>
        <w:t xml:space="preserve">. יש </w:t>
      </w:r>
      <w:r w:rsidR="00161272">
        <w:rPr>
          <w:rFonts w:hint="cs"/>
          <w:rtl/>
        </w:rPr>
        <w:t xml:space="preserve">ניואנסים. </w:t>
      </w:r>
    </w:p>
    <w:p w:rsidR="00D11B9F" w:rsidRDefault="00D11B9F" w:rsidP="00343FAB">
      <w:pPr>
        <w:rPr>
          <w:rtl/>
        </w:rPr>
      </w:pPr>
      <w:r w:rsidRPr="00D11B9F">
        <w:rPr>
          <w:rFonts w:hint="cs"/>
          <w:b/>
          <w:bCs/>
          <w:rtl/>
        </w:rPr>
        <w:t>החומר הנלמד:</w:t>
      </w:r>
      <w:r w:rsidR="0020643E">
        <w:rPr>
          <w:rFonts w:hint="cs"/>
          <w:rtl/>
        </w:rPr>
        <w:t xml:space="preserve"> ברמה גבוהה. מרביתו (כמעט כולו)</w:t>
      </w:r>
      <w:r>
        <w:rPr>
          <w:rFonts w:hint="cs"/>
          <w:rtl/>
        </w:rPr>
        <w:t xml:space="preserve"> סוכם מהספרים של </w:t>
      </w:r>
      <w:proofErr w:type="spellStart"/>
      <w:r>
        <w:t>Hadly</w:t>
      </w:r>
      <w:proofErr w:type="spellEnd"/>
      <w:r>
        <w:t xml:space="preserve"> Wickham</w:t>
      </w:r>
      <w:r w:rsidR="00C60E01">
        <w:rPr>
          <w:rFonts w:hint="cs"/>
          <w:rtl/>
        </w:rPr>
        <w:t>:</w:t>
      </w:r>
    </w:p>
    <w:p w:rsidR="00C60E01" w:rsidRDefault="00C60E01" w:rsidP="00C60E01">
      <w:pPr>
        <w:bidi w:val="0"/>
      </w:pPr>
      <w:r>
        <w:t>R for data science</w:t>
      </w:r>
    </w:p>
    <w:p w:rsidR="00C60E01" w:rsidRDefault="00C60E01" w:rsidP="00C60E01">
      <w:pPr>
        <w:bidi w:val="0"/>
      </w:pPr>
      <w:r>
        <w:t>Advanced R</w:t>
      </w:r>
    </w:p>
    <w:p w:rsidR="00C60E01" w:rsidRPr="00C60E01" w:rsidRDefault="00C8243D" w:rsidP="00C60E01">
      <w:pPr>
        <w:bidi w:val="0"/>
      </w:pPr>
      <w:hyperlink r:id="rId4" w:tooltip="Elegant Graphics for Data Analysis" w:history="1">
        <w:r w:rsidR="00C60E01" w:rsidRPr="00C60E01">
          <w:t>ggplot2</w:t>
        </w:r>
      </w:hyperlink>
      <w:r w:rsidR="00C60E01" w:rsidRPr="00C60E01">
        <w:t>: Elegant Graphics for Data Analysis</w:t>
      </w:r>
    </w:p>
    <w:p w:rsidR="00C60E01" w:rsidRDefault="00C60E01" w:rsidP="0058397F">
      <w:pPr>
        <w:rPr>
          <w:rtl/>
        </w:rPr>
      </w:pPr>
      <w:r>
        <w:rPr>
          <w:rFonts w:hint="cs"/>
          <w:rtl/>
        </w:rPr>
        <w:t>אני</w:t>
      </w:r>
      <w:r w:rsidR="00CE542E">
        <w:rPr>
          <w:rFonts w:hint="cs"/>
          <w:rtl/>
        </w:rPr>
        <w:t xml:space="preserve"> משתדל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להנגיש</w:t>
      </w:r>
      <w:proofErr w:type="spellEnd"/>
      <w:r>
        <w:rPr>
          <w:rFonts w:hint="cs"/>
          <w:rtl/>
        </w:rPr>
        <w:t xml:space="preserve"> </w:t>
      </w:r>
      <w:r w:rsidR="00CE542E">
        <w:rPr>
          <w:rFonts w:hint="cs"/>
          <w:rtl/>
        </w:rPr>
        <w:t>את החומר</w:t>
      </w:r>
      <w:r w:rsidR="00330254">
        <w:rPr>
          <w:rFonts w:hint="cs"/>
          <w:rtl/>
        </w:rPr>
        <w:t xml:space="preserve"> כדי</w:t>
      </w:r>
      <w:r w:rsidR="00CE542E">
        <w:rPr>
          <w:rFonts w:hint="cs"/>
          <w:rtl/>
        </w:rPr>
        <w:t xml:space="preserve"> </w:t>
      </w:r>
      <w:r>
        <w:rPr>
          <w:rFonts w:hint="cs"/>
          <w:rtl/>
        </w:rPr>
        <w:t>לחסוך למשתתפים זמן קריאה</w:t>
      </w:r>
      <w:r w:rsidR="0058397F">
        <w:rPr>
          <w:rFonts w:hint="cs"/>
          <w:rtl/>
        </w:rPr>
        <w:t xml:space="preserve">, הבנה </w:t>
      </w:r>
      <w:r>
        <w:rPr>
          <w:rFonts w:hint="cs"/>
          <w:rtl/>
        </w:rPr>
        <w:t>ו</w:t>
      </w:r>
      <w:r w:rsidR="00CE542E">
        <w:rPr>
          <w:rFonts w:hint="cs"/>
          <w:rtl/>
        </w:rPr>
        <w:t xml:space="preserve">הרבה זמן </w:t>
      </w:r>
      <w:r>
        <w:rPr>
          <w:rFonts w:hint="cs"/>
          <w:rtl/>
        </w:rPr>
        <w:t xml:space="preserve">טעויות. </w:t>
      </w:r>
      <w:r w:rsidR="00C8243D">
        <w:rPr>
          <w:rFonts w:hint="cs"/>
          <w:rtl/>
        </w:rPr>
        <w:t xml:space="preserve">החומר המסוכם ממצה, לא נספיק לעשות </w:t>
      </w:r>
      <w:proofErr w:type="spellStart"/>
      <w:r w:rsidR="00C8243D">
        <w:rPr>
          <w:rFonts w:hint="cs"/>
          <w:rtl/>
        </w:rPr>
        <w:t>הכל</w:t>
      </w:r>
      <w:proofErr w:type="spellEnd"/>
      <w:r w:rsidR="00C8243D">
        <w:rPr>
          <w:rFonts w:hint="cs"/>
          <w:rtl/>
        </w:rPr>
        <w:t xml:space="preserve">, אדלג בחלק מהמקרים, יהיה עליכם להשלים ולהפנים את מה שלא הוצג בכתה. </w:t>
      </w:r>
      <w:bookmarkStart w:id="0" w:name="_GoBack"/>
      <w:bookmarkEnd w:id="0"/>
    </w:p>
    <w:p w:rsidR="00C60E01" w:rsidRDefault="00330254" w:rsidP="00426ED5">
      <w:pPr>
        <w:rPr>
          <w:rtl/>
        </w:rPr>
      </w:pPr>
      <w:r>
        <w:rPr>
          <w:rFonts w:hint="cs"/>
          <w:rtl/>
        </w:rPr>
        <w:t>חלק ניכר מהסיכומים כתוב</w:t>
      </w:r>
      <w:r w:rsidR="00C60E01">
        <w:rPr>
          <w:rFonts w:hint="cs"/>
          <w:rtl/>
        </w:rPr>
        <w:t xml:space="preserve"> בעברית. אולם, כדי להתפתח עצמאית </w:t>
      </w:r>
      <w:r w:rsidR="00426ED5">
        <w:rPr>
          <w:rFonts w:hint="cs"/>
          <w:rtl/>
        </w:rPr>
        <w:t>צריך</w:t>
      </w:r>
      <w:r w:rsidR="00C60E01">
        <w:rPr>
          <w:rFonts w:hint="cs"/>
          <w:rtl/>
        </w:rPr>
        <w:t xml:space="preserve"> להכיר את המונחים באנגלית. </w:t>
      </w:r>
    </w:p>
    <w:p w:rsidR="002D183A" w:rsidRPr="006B4E04" w:rsidRDefault="006B4E04" w:rsidP="006B4E04">
      <w:pPr>
        <w:rPr>
          <w:rtl/>
        </w:rPr>
      </w:pPr>
      <w:r w:rsidRPr="00A33017">
        <w:rPr>
          <w:rFonts w:hint="cs"/>
          <w:b/>
          <w:bCs/>
          <w:rtl/>
        </w:rPr>
        <w:t>תרגול: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יש </w:t>
      </w:r>
      <w:r w:rsidR="002D183A">
        <w:rPr>
          <w:rFonts w:hint="cs"/>
          <w:rtl/>
        </w:rPr>
        <w:t xml:space="preserve">נושאים </w:t>
      </w:r>
      <w:r>
        <w:rPr>
          <w:rFonts w:hint="cs"/>
          <w:rtl/>
        </w:rPr>
        <w:t>ש</w:t>
      </w:r>
      <w:r w:rsidR="002D183A">
        <w:rPr>
          <w:rFonts w:hint="cs"/>
          <w:rtl/>
        </w:rPr>
        <w:t xml:space="preserve">יהיו </w:t>
      </w:r>
      <w:proofErr w:type="spellStart"/>
      <w:r w:rsidR="002D183A">
        <w:t>self contained</w:t>
      </w:r>
      <w:proofErr w:type="spellEnd"/>
      <w:r>
        <w:rPr>
          <w:rFonts w:hint="cs"/>
          <w:rtl/>
        </w:rPr>
        <w:t xml:space="preserve">, אך יש נושאים שידרשו הפנמה של תכנים קודמים. </w:t>
      </w:r>
    </w:p>
    <w:p w:rsidR="00A33017" w:rsidRPr="00A33017" w:rsidRDefault="003645A3" w:rsidP="00426ED5">
      <w:pPr>
        <w:rPr>
          <w:rtl/>
        </w:rPr>
      </w:pPr>
      <w:r>
        <w:rPr>
          <w:rFonts w:hint="cs"/>
          <w:rtl/>
        </w:rPr>
        <w:t xml:space="preserve">תרגול מעשי </w:t>
      </w:r>
      <w:r w:rsidRPr="00426ED5">
        <w:rPr>
          <w:rFonts w:hint="cs"/>
          <w:u w:val="single"/>
          <w:rtl/>
        </w:rPr>
        <w:t>הכרחי</w:t>
      </w:r>
      <w:r>
        <w:rPr>
          <w:rFonts w:hint="cs"/>
          <w:rtl/>
        </w:rPr>
        <w:t xml:space="preserve"> להפנמת</w:t>
      </w:r>
      <w:r w:rsidR="00A33017">
        <w:rPr>
          <w:rFonts w:hint="cs"/>
          <w:rtl/>
        </w:rPr>
        <w:t xml:space="preserve"> החומר. </w:t>
      </w:r>
      <w:r w:rsidR="00D11B9F">
        <w:rPr>
          <w:rFonts w:hint="cs"/>
          <w:rtl/>
        </w:rPr>
        <w:t>(אורך הקורס הוא 17.5 שעות, גם אם</w:t>
      </w:r>
      <w:r w:rsidR="00426ED5">
        <w:rPr>
          <w:rFonts w:hint="cs"/>
          <w:rtl/>
        </w:rPr>
        <w:t xml:space="preserve"> נקצה את מרבית הזמן לתרגול, זה לא יספיק</w:t>
      </w:r>
      <w:r w:rsidR="00D11B9F">
        <w:rPr>
          <w:rFonts w:hint="cs"/>
          <w:rtl/>
        </w:rPr>
        <w:t>)</w:t>
      </w:r>
    </w:p>
    <w:p w:rsidR="00343FAB" w:rsidRDefault="00A33017" w:rsidP="00DB6487">
      <w:pPr>
        <w:rPr>
          <w:rtl/>
        </w:rPr>
      </w:pPr>
      <w:r w:rsidRPr="003645A3">
        <w:rPr>
          <w:rFonts w:hint="cs"/>
          <w:b/>
          <w:bCs/>
          <w:rtl/>
        </w:rPr>
        <w:t>שאלות:</w:t>
      </w:r>
      <w:r>
        <w:rPr>
          <w:rFonts w:hint="cs"/>
          <w:rtl/>
        </w:rPr>
        <w:t xml:space="preserve"> </w:t>
      </w:r>
      <w:r w:rsidR="00B83E92">
        <w:rPr>
          <w:rFonts w:hint="cs"/>
          <w:rtl/>
        </w:rPr>
        <w:t xml:space="preserve">במשך המפגשים, </w:t>
      </w:r>
      <w:r>
        <w:rPr>
          <w:rFonts w:hint="cs"/>
          <w:rtl/>
        </w:rPr>
        <w:t xml:space="preserve">בשל הזמן הקצר, אם יש שאלות שאינן קשורות במישרין לנושא המדובר בכתה, אנא רשמו לכם ופנו אלי לאחר זמן השיעור. </w:t>
      </w:r>
    </w:p>
    <w:p w:rsidR="00B83E92" w:rsidRDefault="009C1A96" w:rsidP="009C1A96">
      <w:pPr>
        <w:rPr>
          <w:rtl/>
        </w:rPr>
      </w:pPr>
      <w:r>
        <w:rPr>
          <w:rFonts w:hint="cs"/>
          <w:rtl/>
        </w:rPr>
        <w:t>מחוץ לזמן המוקצה למפגש, תרגישו חופשי</w:t>
      </w:r>
      <w:r w:rsidR="00B83E92">
        <w:rPr>
          <w:rFonts w:hint="cs"/>
          <w:rtl/>
        </w:rPr>
        <w:t xml:space="preserve">. </w:t>
      </w:r>
    </w:p>
    <w:p w:rsidR="00B83E92" w:rsidRDefault="009C1A96" w:rsidP="00343FAB">
      <w:pPr>
        <w:rPr>
          <w:rtl/>
        </w:rPr>
      </w:pPr>
      <w:r>
        <w:rPr>
          <w:rFonts w:hint="cs"/>
          <w:rtl/>
        </w:rPr>
        <w:t>רצוי</w:t>
      </w:r>
      <w:r w:rsidR="00B83E92">
        <w:rPr>
          <w:rFonts w:hint="cs"/>
          <w:rtl/>
        </w:rPr>
        <w:t xml:space="preserve"> לרשום שאלות במייל כך שנוכל לענות לכולם במקביל וכולנו נלמד יחד. </w:t>
      </w:r>
    </w:p>
    <w:p w:rsidR="00EE3A6A" w:rsidRPr="00EF5905" w:rsidRDefault="00EE3A6A" w:rsidP="00343FAB">
      <w:pPr>
        <w:rPr>
          <w:b/>
          <w:bCs/>
          <w:rtl/>
        </w:rPr>
      </w:pPr>
      <w:r w:rsidRPr="00EF5905">
        <w:rPr>
          <w:rFonts w:hint="cs"/>
          <w:b/>
          <w:bCs/>
          <w:rtl/>
        </w:rPr>
        <w:t xml:space="preserve">סדר </w:t>
      </w:r>
      <w:r w:rsidR="005C4606">
        <w:rPr>
          <w:rFonts w:hint="cs"/>
          <w:b/>
          <w:bCs/>
          <w:rtl/>
        </w:rPr>
        <w:t>הנושאים</w:t>
      </w:r>
      <w:r w:rsidR="00A07AB0">
        <w:rPr>
          <w:rFonts w:hint="cs"/>
          <w:b/>
          <w:bCs/>
          <w:rtl/>
        </w:rPr>
        <w:t xml:space="preserve"> (ומשך זמן </w:t>
      </w:r>
      <w:r w:rsidR="005C4606">
        <w:rPr>
          <w:rFonts w:hint="cs"/>
          <w:b/>
          <w:bCs/>
          <w:rtl/>
        </w:rPr>
        <w:t>משוער)</w:t>
      </w:r>
      <w:r w:rsidRPr="00EF5905">
        <w:rPr>
          <w:rFonts w:hint="cs"/>
          <w:b/>
          <w:bCs/>
          <w:rtl/>
        </w:rPr>
        <w:t xml:space="preserve">: </w:t>
      </w:r>
    </w:p>
    <w:p w:rsidR="00EE3A6A" w:rsidRDefault="00EE3A6A" w:rsidP="00020DB7">
      <w:pPr>
        <w:rPr>
          <w:rtl/>
        </w:rPr>
      </w:pPr>
      <w:r>
        <w:rPr>
          <w:rFonts w:hint="cs"/>
          <w:rtl/>
        </w:rPr>
        <w:t>מבוא רך</w:t>
      </w:r>
      <w:r w:rsidR="00020DB7">
        <w:rPr>
          <w:rFonts w:hint="cs"/>
          <w:rtl/>
        </w:rPr>
        <w:t xml:space="preserve"> (מפגש אחד)</w:t>
      </w:r>
    </w:p>
    <w:p w:rsidR="00EE3A6A" w:rsidRDefault="00EE3A6A" w:rsidP="00020DB7">
      <w:pPr>
        <w:rPr>
          <w:rtl/>
        </w:rPr>
      </w:pPr>
      <w:r>
        <w:rPr>
          <w:rFonts w:hint="cs"/>
          <w:rtl/>
        </w:rPr>
        <w:t xml:space="preserve">מבוא לשפה </w:t>
      </w:r>
      <w:r w:rsidR="00020DB7">
        <w:rPr>
          <w:rFonts w:hint="cs"/>
          <w:rtl/>
        </w:rPr>
        <w:t>(מפגש אחד)</w:t>
      </w:r>
      <w:r w:rsidR="005C4606">
        <w:rPr>
          <w:rFonts w:hint="cs"/>
          <w:rtl/>
        </w:rPr>
        <w:t xml:space="preserve"> </w:t>
      </w:r>
    </w:p>
    <w:p w:rsidR="00EE3A6A" w:rsidRDefault="00020DB7" w:rsidP="00020DB7">
      <w:pPr>
        <w:rPr>
          <w:rtl/>
        </w:rPr>
      </w:pPr>
      <w:r>
        <w:rPr>
          <w:rFonts w:hint="cs"/>
          <w:rtl/>
        </w:rPr>
        <w:t>נ</w:t>
      </w:r>
      <w:r w:rsidR="00EE3A6A">
        <w:rPr>
          <w:rFonts w:hint="cs"/>
          <w:rtl/>
        </w:rPr>
        <w:t>יתוח נתונים</w:t>
      </w:r>
      <w:r>
        <w:rPr>
          <w:rFonts w:hint="cs"/>
          <w:rtl/>
        </w:rPr>
        <w:t xml:space="preserve"> (2 וחצי מפגשים)</w:t>
      </w:r>
    </w:p>
    <w:p w:rsidR="00EE3A6A" w:rsidRDefault="00EE3A6A" w:rsidP="00343FAB">
      <w:pPr>
        <w:rPr>
          <w:rtl/>
        </w:rPr>
      </w:pPr>
      <w:r>
        <w:rPr>
          <w:rFonts w:hint="cs"/>
          <w:rtl/>
        </w:rPr>
        <w:t>תרשימים</w:t>
      </w:r>
      <w:r w:rsidR="00020DB7">
        <w:rPr>
          <w:rFonts w:hint="cs"/>
          <w:rtl/>
        </w:rPr>
        <w:t xml:space="preserve"> (מפגש וחצי)</w:t>
      </w:r>
    </w:p>
    <w:p w:rsidR="00EE3A6A" w:rsidRDefault="00020DB7" w:rsidP="00020DB7">
      <w:pPr>
        <w:rPr>
          <w:rtl/>
        </w:rPr>
      </w:pPr>
      <w:r>
        <w:rPr>
          <w:rFonts w:hint="cs"/>
          <w:rtl/>
        </w:rPr>
        <w:t>ת</w:t>
      </w:r>
      <w:r w:rsidR="00EE3A6A">
        <w:rPr>
          <w:rFonts w:hint="cs"/>
          <w:rtl/>
        </w:rPr>
        <w:t>כנות</w:t>
      </w:r>
      <w:r w:rsidR="005C4606">
        <w:rPr>
          <w:rFonts w:hint="cs"/>
          <w:rtl/>
        </w:rPr>
        <w:t xml:space="preserve"> (2 עד</w:t>
      </w:r>
      <w:r>
        <w:rPr>
          <w:rFonts w:hint="cs"/>
          <w:rtl/>
        </w:rPr>
        <w:t xml:space="preserve"> 2 וחצי מפגשים)</w:t>
      </w:r>
    </w:p>
    <w:p w:rsidR="00EE3A6A" w:rsidRDefault="00020DB7" w:rsidP="00343FAB">
      <w:pPr>
        <w:rPr>
          <w:rtl/>
        </w:rPr>
      </w:pPr>
      <w:r>
        <w:rPr>
          <w:rFonts w:hint="cs"/>
          <w:rtl/>
        </w:rPr>
        <w:t>הצגת תוצרים</w:t>
      </w:r>
      <w:r w:rsidR="005C4606">
        <w:rPr>
          <w:rFonts w:hint="cs"/>
          <w:rtl/>
        </w:rPr>
        <w:t xml:space="preserve"> </w:t>
      </w:r>
      <w:r>
        <w:rPr>
          <w:rFonts w:hint="cs"/>
          <w:rtl/>
        </w:rPr>
        <w:t xml:space="preserve"> (מפגש אחד)</w:t>
      </w:r>
    </w:p>
    <w:p w:rsidR="003645A3" w:rsidRDefault="00020DB7" w:rsidP="00020DB7">
      <w:pPr>
        <w:rPr>
          <w:rtl/>
        </w:rPr>
      </w:pPr>
      <w:r>
        <w:rPr>
          <w:rFonts w:hint="cs"/>
          <w:rtl/>
        </w:rPr>
        <w:t>נהלי עבודה ראויים</w:t>
      </w:r>
    </w:p>
    <w:sectPr w:rsidR="003645A3" w:rsidSect="00CD6C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F0"/>
    <w:rsid w:val="00013F74"/>
    <w:rsid w:val="00020DB7"/>
    <w:rsid w:val="00161272"/>
    <w:rsid w:val="0020643E"/>
    <w:rsid w:val="002D183A"/>
    <w:rsid w:val="0030298F"/>
    <w:rsid w:val="00315278"/>
    <w:rsid w:val="00330254"/>
    <w:rsid w:val="003320F0"/>
    <w:rsid w:val="00343FAB"/>
    <w:rsid w:val="003645A3"/>
    <w:rsid w:val="00391AEE"/>
    <w:rsid w:val="00426ED5"/>
    <w:rsid w:val="004D07EA"/>
    <w:rsid w:val="0058397F"/>
    <w:rsid w:val="005C4606"/>
    <w:rsid w:val="00666047"/>
    <w:rsid w:val="006B4E04"/>
    <w:rsid w:val="007C1378"/>
    <w:rsid w:val="008008CE"/>
    <w:rsid w:val="009C1A96"/>
    <w:rsid w:val="00A07AB0"/>
    <w:rsid w:val="00A318EC"/>
    <w:rsid w:val="00A33017"/>
    <w:rsid w:val="00B83E92"/>
    <w:rsid w:val="00C60E01"/>
    <w:rsid w:val="00C8243D"/>
    <w:rsid w:val="00CD6CF6"/>
    <w:rsid w:val="00CE2453"/>
    <w:rsid w:val="00CE542E"/>
    <w:rsid w:val="00D11B9F"/>
    <w:rsid w:val="00D72BFA"/>
    <w:rsid w:val="00DB6487"/>
    <w:rsid w:val="00ED2B78"/>
    <w:rsid w:val="00EE3A6A"/>
    <w:rsid w:val="00E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5CB6"/>
  <w15:chartTrackingRefBased/>
  <w15:docId w15:val="{8A8F49A3-77C0-413F-A7A1-C8B49781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lef" w:eastAsiaTheme="minorHAnsi" w:hAnsi="Alef" w:cs="Alef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C60E0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298F"/>
    <w:pPr>
      <w:spacing w:after="200" w:line="240" w:lineRule="auto"/>
    </w:pPr>
    <w:rPr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60E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60E01"/>
    <w:rPr>
      <w:color w:val="0000FF"/>
      <w:u w:val="single"/>
    </w:rPr>
  </w:style>
  <w:style w:type="character" w:customStyle="1" w:styleId="sr-only">
    <w:name w:val="sr-only"/>
    <w:basedOn w:val="DefaultParagraphFont"/>
    <w:rsid w:val="00C60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gplot2-book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Rashut_domain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Guttman</dc:creator>
  <cp:keywords/>
  <dc:description/>
  <cp:lastModifiedBy>Eviatar Guttman</cp:lastModifiedBy>
  <cp:revision>29</cp:revision>
  <dcterms:created xsi:type="dcterms:W3CDTF">2021-04-03T09:59:00Z</dcterms:created>
  <dcterms:modified xsi:type="dcterms:W3CDTF">2021-05-02T21:24:00Z</dcterms:modified>
</cp:coreProperties>
</file>