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393A7B" w14:textId="77777777" w:rsidR="00950421" w:rsidRPr="00E77B91" w:rsidRDefault="00950421" w:rsidP="00E77B91">
      <w:pPr>
        <w:rPr>
          <w:rFonts w:ascii="Arial" w:hAnsi="Arial" w:cs="Arial"/>
          <w:sz w:val="24"/>
          <w:szCs w:val="24"/>
        </w:rPr>
      </w:pPr>
    </w:p>
    <w:p w14:paraId="61856B74" w14:textId="77777777" w:rsidR="00C1045C" w:rsidRDefault="00C1045C" w:rsidP="00D75E1E">
      <w:pPr>
        <w:pStyle w:val="PargrafodaLista"/>
        <w:spacing w:after="0"/>
        <w:ind w:left="284"/>
        <w:rPr>
          <w:rFonts w:ascii="Arial" w:hAnsi="Arial" w:cs="Arial"/>
          <w:sz w:val="24"/>
          <w:szCs w:val="24"/>
        </w:rPr>
      </w:pPr>
    </w:p>
    <w:p w14:paraId="041E2FDB" w14:textId="77777777" w:rsidR="006F4FDC" w:rsidRDefault="006F4FDC" w:rsidP="008521B1">
      <w:pPr>
        <w:pStyle w:val="Corpodetexto"/>
        <w:rPr>
          <w:rFonts w:ascii="Tahoma" w:hAnsi="Tahoma"/>
          <w:sz w:val="30"/>
        </w:rPr>
      </w:pPr>
    </w:p>
    <w:p w14:paraId="547B4746" w14:textId="77777777" w:rsidR="006F4FDC" w:rsidRDefault="006F4FDC" w:rsidP="008521B1">
      <w:pPr>
        <w:pStyle w:val="Corpodetexto"/>
        <w:rPr>
          <w:rFonts w:ascii="Tahoma" w:hAnsi="Tahoma"/>
          <w:sz w:val="30"/>
        </w:rPr>
      </w:pPr>
    </w:p>
    <w:p w14:paraId="56783B1F" w14:textId="151EAA63" w:rsidR="008521B1" w:rsidRPr="006F4FDC" w:rsidRDefault="008521B1" w:rsidP="008521B1">
      <w:pPr>
        <w:pStyle w:val="Corpodetexto"/>
        <w:rPr>
          <w:rFonts w:ascii="Tahoma" w:hAnsi="Tahoma"/>
          <w:b/>
          <w:bCs/>
          <w:sz w:val="36"/>
          <w:szCs w:val="36"/>
        </w:rPr>
      </w:pPr>
      <w:r w:rsidRPr="006F4FDC">
        <w:rPr>
          <w:rFonts w:ascii="Tahoma" w:hAnsi="Tahoma"/>
          <w:b/>
          <w:bCs/>
          <w:sz w:val="36"/>
          <w:szCs w:val="36"/>
        </w:rPr>
        <w:t>Aditivo Contratual</w:t>
      </w:r>
    </w:p>
    <w:p w14:paraId="5D810960" w14:textId="77777777" w:rsidR="008521B1" w:rsidRPr="006F4FDC" w:rsidRDefault="008521B1" w:rsidP="008521B1">
      <w:pPr>
        <w:pStyle w:val="Corpodetexto"/>
        <w:rPr>
          <w:rFonts w:ascii="Tahoma" w:hAnsi="Tahoma"/>
          <w:sz w:val="28"/>
          <w:szCs w:val="28"/>
        </w:rPr>
      </w:pPr>
    </w:p>
    <w:p w14:paraId="3A517E0B" w14:textId="65636AFC" w:rsidR="008521B1" w:rsidRPr="006F4FDC" w:rsidRDefault="008521B1" w:rsidP="006F4FDC">
      <w:pPr>
        <w:jc w:val="center"/>
        <w:rPr>
          <w:rFonts w:ascii="Roboto" w:hAnsi="Roboto"/>
          <w:color w:val="4A4A4A"/>
          <w:sz w:val="24"/>
          <w:szCs w:val="24"/>
        </w:rPr>
      </w:pPr>
      <w:r w:rsidRPr="006F4FDC">
        <w:rPr>
          <w:rFonts w:ascii="Tahoma" w:hAnsi="Tahoma"/>
          <w:sz w:val="24"/>
          <w:szCs w:val="24"/>
        </w:rPr>
        <w:t>INSTRUMENTO PARTICULAR</w:t>
      </w:r>
      <w:r w:rsidR="00995BA5" w:rsidRPr="006F4FDC">
        <w:rPr>
          <w:rFonts w:ascii="Tahoma" w:hAnsi="Tahoma"/>
          <w:sz w:val="24"/>
          <w:szCs w:val="24"/>
        </w:rPr>
        <w:t xml:space="preserve"> D</w:t>
      </w:r>
      <w:r w:rsidR="00D57500" w:rsidRPr="006F4FDC">
        <w:rPr>
          <w:rFonts w:ascii="Tahoma" w:hAnsi="Tahoma"/>
          <w:sz w:val="24"/>
          <w:szCs w:val="24"/>
        </w:rPr>
        <w:t>E ADITAMENTO AO CONTRAT</w:t>
      </w:r>
      <w:r w:rsidR="006F4FDC" w:rsidRPr="006F4FDC">
        <w:rPr>
          <w:rFonts w:ascii="Tahoma" w:hAnsi="Tahoma"/>
          <w:sz w:val="24"/>
          <w:szCs w:val="24"/>
        </w:rPr>
        <w:t xml:space="preserve">O </w:t>
      </w:r>
      <w:r w:rsidR="006F4FDC" w:rsidRPr="006F4FDC">
        <w:rPr>
          <w:rFonts w:ascii="Tahoma" w:hAnsi="Tahoma"/>
          <w:b/>
          <w:bCs/>
          <w:sz w:val="24"/>
          <w:szCs w:val="24"/>
        </w:rPr>
        <w:t>166.012135</w:t>
      </w:r>
    </w:p>
    <w:p w14:paraId="635D417D" w14:textId="77777777" w:rsidR="008521B1" w:rsidRPr="006F4FDC" w:rsidRDefault="008521B1" w:rsidP="008521B1">
      <w:pPr>
        <w:pStyle w:val="Corpodetexto"/>
        <w:rPr>
          <w:rFonts w:ascii="Tahoma" w:hAnsi="Tahoma"/>
          <w:szCs w:val="24"/>
        </w:rPr>
      </w:pPr>
    </w:p>
    <w:p w14:paraId="0BA63BEB" w14:textId="024C65E5" w:rsidR="008521B1" w:rsidRPr="006F4FDC" w:rsidRDefault="008521B1" w:rsidP="008521B1">
      <w:pPr>
        <w:jc w:val="both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Pelo presente instrumento, como Prestadora de Serviços </w:t>
      </w:r>
      <w:r w:rsidR="00F01577" w:rsidRPr="006F4FDC">
        <w:rPr>
          <w:rFonts w:ascii="Tahoma" w:hAnsi="Tahoma"/>
          <w:color w:val="000000"/>
          <w:sz w:val="24"/>
          <w:szCs w:val="24"/>
        </w:rPr>
        <w:t>Valéria Da Silva Moura nome fantasia Evolua+ Profissões</w:t>
      </w:r>
      <w:r w:rsidRPr="006F4FDC">
        <w:rPr>
          <w:rFonts w:ascii="Tahoma" w:hAnsi="Tahoma"/>
          <w:color w:val="000000"/>
          <w:sz w:val="24"/>
          <w:szCs w:val="24"/>
        </w:rPr>
        <w:t>, e como Pagador Responsável Financeiro deste Contrato</w:t>
      </w:r>
      <w:r w:rsidR="006F4FDC" w:rsidRPr="006F4FDC">
        <w:rPr>
          <w:rFonts w:ascii="Tahoma" w:hAnsi="Tahoma"/>
          <w:color w:val="000000"/>
          <w:sz w:val="24"/>
          <w:szCs w:val="24"/>
        </w:rPr>
        <w:t xml:space="preserve"> </w:t>
      </w:r>
      <w:r w:rsidR="006F4FDC" w:rsidRPr="006F4FDC">
        <w:rPr>
          <w:rFonts w:ascii="Tahoma" w:hAnsi="Tahoma"/>
          <w:color w:val="000000"/>
          <w:sz w:val="24"/>
          <w:szCs w:val="24"/>
        </w:rPr>
        <w:t xml:space="preserve">Sara Rebeca </w:t>
      </w:r>
      <w:proofErr w:type="spellStart"/>
      <w:r w:rsidR="006F4FDC" w:rsidRPr="006F4FDC">
        <w:rPr>
          <w:rFonts w:ascii="Tahoma" w:hAnsi="Tahoma"/>
          <w:color w:val="000000"/>
          <w:sz w:val="24"/>
          <w:szCs w:val="24"/>
        </w:rPr>
        <w:t>Robban</w:t>
      </w:r>
      <w:proofErr w:type="spellEnd"/>
      <w:r w:rsidR="006F4FDC" w:rsidRPr="006F4FDC">
        <w:rPr>
          <w:rFonts w:ascii="Tahoma" w:hAnsi="Tahoma"/>
          <w:color w:val="000000"/>
          <w:sz w:val="24"/>
          <w:szCs w:val="24"/>
        </w:rPr>
        <w:t xml:space="preserve"> Lopes</w:t>
      </w:r>
      <w:r w:rsidRPr="006F4FDC">
        <w:rPr>
          <w:rFonts w:ascii="Tahoma" w:hAnsi="Tahoma"/>
          <w:color w:val="000000"/>
          <w:sz w:val="24"/>
          <w:szCs w:val="24"/>
        </w:rPr>
        <w:t>, ajustam o seguinte:</w:t>
      </w:r>
    </w:p>
    <w:p w14:paraId="13379904" w14:textId="058917F8" w:rsidR="006E2DF6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A cláusula XIII terá a seguinte redação: “TRANCAMENTO DE </w:t>
      </w:r>
      <w:r w:rsidR="006F4FDC" w:rsidRPr="006F4FDC">
        <w:rPr>
          <w:rFonts w:ascii="Tahoma" w:hAnsi="Tahoma"/>
          <w:color w:val="000000"/>
          <w:sz w:val="24"/>
          <w:szCs w:val="24"/>
        </w:rPr>
        <w:t>MATRICULA” -</w:t>
      </w:r>
      <w:r w:rsidRPr="006F4FDC">
        <w:rPr>
          <w:rFonts w:ascii="Tahoma" w:hAnsi="Tahoma"/>
          <w:color w:val="000000"/>
          <w:sz w:val="24"/>
          <w:szCs w:val="24"/>
        </w:rPr>
        <w:t xml:space="preserve"> O aluno poderá solicitar trancamento de sua matricula durante um período pré-definido para que não haja contabilização de faltas.</w:t>
      </w:r>
    </w:p>
    <w:p w14:paraId="56F5EEAA" w14:textId="0DED92C3" w:rsidR="006E2DF6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Mediante pedido formal por escrito, podendo retomar as atribuições da qualificação contratada dentro do período de 3 (três) meses </w:t>
      </w:r>
      <w:proofErr w:type="gramStart"/>
      <w:r w:rsidRPr="006F4FDC">
        <w:rPr>
          <w:rFonts w:ascii="Tahoma" w:hAnsi="Tahoma"/>
          <w:color w:val="000000"/>
          <w:sz w:val="24"/>
          <w:szCs w:val="24"/>
        </w:rPr>
        <w:t>à</w:t>
      </w:r>
      <w:proofErr w:type="gramEnd"/>
      <w:r w:rsidRPr="006F4FDC">
        <w:rPr>
          <w:rFonts w:ascii="Tahoma" w:hAnsi="Tahoma"/>
          <w:color w:val="000000"/>
          <w:sz w:val="24"/>
          <w:szCs w:val="24"/>
        </w:rPr>
        <w:t xml:space="preserve"> partir da assinatura deste contrato; A prestadora neste caso em acordo com o contratante firma que o mesmo terá uma carência de 3 meses sem efetuar pagamento, pela razão de desemprego. Após o período de 3 </w:t>
      </w:r>
      <w:r w:rsidR="006F4FDC" w:rsidRPr="006F4FDC">
        <w:rPr>
          <w:rFonts w:ascii="Tahoma" w:hAnsi="Tahoma"/>
          <w:color w:val="000000"/>
          <w:sz w:val="24"/>
          <w:szCs w:val="24"/>
        </w:rPr>
        <w:t>meses, poderá ser solicitado prorrogação deste período, com o tempo máximo de mais 09 meses,</w:t>
      </w:r>
      <w:r w:rsidRPr="006F4FDC">
        <w:rPr>
          <w:rFonts w:ascii="Tahoma" w:hAnsi="Tahoma"/>
          <w:color w:val="000000"/>
          <w:sz w:val="24"/>
          <w:szCs w:val="24"/>
        </w:rPr>
        <w:t xml:space="preserve"> não havendo retorno sobre a ativação do contrato ou transferência, acarretará a multa de Cancelamento no valor de </w:t>
      </w:r>
      <w:proofErr w:type="gramStart"/>
      <w:r w:rsidRPr="006F4FDC">
        <w:rPr>
          <w:rFonts w:ascii="Tahoma" w:hAnsi="Tahoma"/>
          <w:color w:val="000000"/>
          <w:sz w:val="24"/>
          <w:szCs w:val="24"/>
        </w:rPr>
        <w:t>uma  parcela</w:t>
      </w:r>
      <w:proofErr w:type="gramEnd"/>
      <w:r w:rsidRPr="006F4FDC">
        <w:rPr>
          <w:rFonts w:ascii="Tahoma" w:hAnsi="Tahoma"/>
          <w:color w:val="000000"/>
          <w:sz w:val="24"/>
          <w:szCs w:val="24"/>
        </w:rPr>
        <w:t xml:space="preserve"> sem descontos promocionais. Ressaltamos que o investimento efetuado até a petição deste trancamento se deve as aulas d</w:t>
      </w:r>
      <w:r w:rsidR="006F4FDC" w:rsidRPr="006F4FDC">
        <w:rPr>
          <w:rFonts w:ascii="Tahoma" w:hAnsi="Tahoma"/>
          <w:color w:val="000000"/>
          <w:sz w:val="24"/>
          <w:szCs w:val="24"/>
        </w:rPr>
        <w:t>o curso Gestão Empresarial, já</w:t>
      </w:r>
      <w:r w:rsidRPr="006F4FDC">
        <w:rPr>
          <w:rFonts w:ascii="Tahoma" w:hAnsi="Tahoma"/>
          <w:color w:val="000000"/>
          <w:sz w:val="24"/>
          <w:szCs w:val="24"/>
        </w:rPr>
        <w:t xml:space="preserve"> assistidas e foram devidamente quitadas pelo aluno e será válido por um período de 1 ano a contar da data de assinatura deste contrato, A contratada se coloca à disposição para eventual negociação. </w:t>
      </w:r>
    </w:p>
    <w:p w14:paraId="33D1E326" w14:textId="77777777" w:rsidR="006E2DF6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</w:p>
    <w:p w14:paraId="1603F828" w14:textId="77777777" w:rsidR="006E2DF6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3. Ficam ratificadas todas as demais cláusulas e condições do CONTRATO ora alterado. </w:t>
      </w:r>
    </w:p>
    <w:p w14:paraId="3153D7B8" w14:textId="77777777" w:rsidR="006E2DF6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</w:p>
    <w:p w14:paraId="36933F8F" w14:textId="788788BB" w:rsidR="008521B1" w:rsidRPr="006F4FDC" w:rsidRDefault="006E2DF6" w:rsidP="006E2DF6">
      <w:pPr>
        <w:jc w:val="both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>4. Caso o mesmo não retorne dentro do período estipulado para seu retorno, haverá atualização de valores, sendo eles Matrícula e novas Parcelas</w:t>
      </w:r>
      <w:r w:rsidR="0093288A" w:rsidRPr="006F4FDC">
        <w:rPr>
          <w:rFonts w:ascii="Tahoma" w:hAnsi="Tahoma"/>
          <w:color w:val="000000"/>
          <w:sz w:val="24"/>
          <w:szCs w:val="24"/>
        </w:rPr>
        <w:t>.</w:t>
      </w:r>
    </w:p>
    <w:p w14:paraId="49FA3162" w14:textId="77777777" w:rsidR="008521B1" w:rsidRPr="006F4FDC" w:rsidRDefault="008521B1" w:rsidP="008521B1">
      <w:pPr>
        <w:jc w:val="both"/>
        <w:rPr>
          <w:rFonts w:ascii="Tahoma" w:hAnsi="Tahoma"/>
          <w:color w:val="000000"/>
          <w:sz w:val="24"/>
          <w:szCs w:val="24"/>
        </w:rPr>
      </w:pPr>
    </w:p>
    <w:p w14:paraId="1E454DAD" w14:textId="77777777" w:rsidR="008521B1" w:rsidRPr="006F4FDC" w:rsidRDefault="008521B1" w:rsidP="008521B1">
      <w:pPr>
        <w:jc w:val="both"/>
        <w:rPr>
          <w:rFonts w:ascii="Tahoma" w:hAnsi="Tahoma"/>
          <w:color w:val="000000"/>
          <w:sz w:val="24"/>
          <w:szCs w:val="24"/>
        </w:rPr>
      </w:pPr>
    </w:p>
    <w:p w14:paraId="63C1ADDA" w14:textId="2A2C6BE7" w:rsidR="008521B1" w:rsidRPr="006F4FDC" w:rsidRDefault="008521B1" w:rsidP="008521B1">
      <w:pPr>
        <w:jc w:val="center"/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Mirassol D’Oeste, </w:t>
      </w:r>
      <w:r w:rsidR="006F4FDC" w:rsidRPr="006F4FDC">
        <w:rPr>
          <w:rFonts w:ascii="Tahoma" w:hAnsi="Tahoma"/>
          <w:color w:val="000000"/>
          <w:sz w:val="24"/>
          <w:szCs w:val="24"/>
        </w:rPr>
        <w:t>03</w:t>
      </w:r>
      <w:r w:rsidRPr="006F4FDC">
        <w:rPr>
          <w:rFonts w:ascii="Tahoma" w:hAnsi="Tahoma"/>
          <w:color w:val="000000"/>
          <w:sz w:val="24"/>
          <w:szCs w:val="24"/>
        </w:rPr>
        <w:t xml:space="preserve"> de </w:t>
      </w:r>
      <w:r w:rsidR="00F01577" w:rsidRPr="006F4FDC">
        <w:rPr>
          <w:rFonts w:ascii="Tahoma" w:hAnsi="Tahoma"/>
          <w:color w:val="000000"/>
          <w:sz w:val="24"/>
          <w:szCs w:val="24"/>
        </w:rPr>
        <w:t>janeiro</w:t>
      </w:r>
      <w:r w:rsidRPr="006F4FDC">
        <w:rPr>
          <w:rFonts w:ascii="Tahoma" w:hAnsi="Tahoma"/>
          <w:color w:val="000000"/>
          <w:sz w:val="24"/>
          <w:szCs w:val="24"/>
        </w:rPr>
        <w:t xml:space="preserve"> de 20</w:t>
      </w:r>
      <w:r w:rsidR="00F01577" w:rsidRPr="006F4FDC">
        <w:rPr>
          <w:rFonts w:ascii="Tahoma" w:hAnsi="Tahoma"/>
          <w:color w:val="000000"/>
          <w:sz w:val="24"/>
          <w:szCs w:val="24"/>
        </w:rPr>
        <w:t>2</w:t>
      </w:r>
      <w:r w:rsidR="006F4FDC" w:rsidRPr="006F4FDC">
        <w:rPr>
          <w:rFonts w:ascii="Tahoma" w:hAnsi="Tahoma"/>
          <w:color w:val="000000"/>
          <w:sz w:val="24"/>
          <w:szCs w:val="24"/>
        </w:rPr>
        <w:t>4</w:t>
      </w:r>
    </w:p>
    <w:p w14:paraId="18377364" w14:textId="77777777" w:rsidR="007C776E" w:rsidRPr="006F4FDC" w:rsidRDefault="007C776E" w:rsidP="008521B1">
      <w:pPr>
        <w:jc w:val="center"/>
        <w:rPr>
          <w:rFonts w:ascii="Tahoma" w:hAnsi="Tahoma"/>
          <w:color w:val="000000"/>
          <w:sz w:val="24"/>
          <w:szCs w:val="24"/>
        </w:rPr>
      </w:pPr>
    </w:p>
    <w:p w14:paraId="22528C16" w14:textId="77777777" w:rsidR="007C776E" w:rsidRPr="006F4FDC" w:rsidRDefault="007C776E" w:rsidP="008521B1">
      <w:pPr>
        <w:jc w:val="center"/>
        <w:rPr>
          <w:rFonts w:ascii="Tahoma" w:hAnsi="Tahoma"/>
          <w:color w:val="000000"/>
          <w:sz w:val="24"/>
          <w:szCs w:val="24"/>
        </w:rPr>
      </w:pPr>
    </w:p>
    <w:p w14:paraId="53D4E9C7" w14:textId="18C34FBF" w:rsidR="007C776E" w:rsidRPr="006F4FDC" w:rsidRDefault="008521B1" w:rsidP="007C776E">
      <w:pPr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>_________________________________</w:t>
      </w:r>
      <w:r w:rsidR="007C776E" w:rsidRPr="006F4FDC">
        <w:rPr>
          <w:rFonts w:ascii="Tahoma" w:hAnsi="Tahoma"/>
          <w:color w:val="000000"/>
          <w:sz w:val="24"/>
          <w:szCs w:val="24"/>
        </w:rPr>
        <w:t xml:space="preserve">      </w:t>
      </w:r>
      <w:r w:rsidR="006F4FDC">
        <w:rPr>
          <w:rFonts w:ascii="Tahoma" w:hAnsi="Tahoma"/>
          <w:color w:val="000000"/>
          <w:sz w:val="24"/>
          <w:szCs w:val="24"/>
        </w:rPr>
        <w:t>___________</w:t>
      </w:r>
      <w:r w:rsidR="007C776E" w:rsidRPr="006F4FDC">
        <w:rPr>
          <w:rFonts w:ascii="Tahoma" w:hAnsi="Tahoma"/>
          <w:color w:val="000000"/>
          <w:sz w:val="24"/>
          <w:szCs w:val="24"/>
        </w:rPr>
        <w:t>_________________</w:t>
      </w:r>
    </w:p>
    <w:p w14:paraId="2B0D7736" w14:textId="52D29122" w:rsidR="008521B1" w:rsidRPr="006F4FDC" w:rsidRDefault="007C776E" w:rsidP="006F4FDC">
      <w:pPr>
        <w:rPr>
          <w:rFonts w:ascii="Tahoma" w:hAnsi="Tahoma"/>
          <w:color w:val="000000"/>
          <w:sz w:val="24"/>
          <w:szCs w:val="24"/>
        </w:rPr>
      </w:pPr>
      <w:r w:rsidRPr="006F4FDC">
        <w:rPr>
          <w:rFonts w:ascii="Tahoma" w:hAnsi="Tahoma"/>
          <w:color w:val="000000"/>
          <w:sz w:val="24"/>
          <w:szCs w:val="24"/>
        </w:rPr>
        <w:t xml:space="preserve">       </w:t>
      </w:r>
      <w:r w:rsidR="00F01577" w:rsidRPr="006F4FDC">
        <w:rPr>
          <w:rFonts w:ascii="Tahoma" w:hAnsi="Tahoma"/>
          <w:color w:val="000000"/>
          <w:sz w:val="24"/>
          <w:szCs w:val="24"/>
        </w:rPr>
        <w:t xml:space="preserve">       Evolua+ Profissões</w:t>
      </w:r>
      <w:r w:rsidRPr="006F4FDC">
        <w:rPr>
          <w:rFonts w:ascii="Tahoma" w:hAnsi="Tahoma"/>
          <w:color w:val="000000"/>
          <w:sz w:val="24"/>
          <w:szCs w:val="24"/>
        </w:rPr>
        <w:t xml:space="preserve">                             </w:t>
      </w:r>
      <w:r w:rsidR="006F4FDC" w:rsidRPr="006F4FDC">
        <w:rPr>
          <w:rFonts w:ascii="Tahoma" w:hAnsi="Tahoma"/>
          <w:color w:val="000000"/>
          <w:sz w:val="24"/>
          <w:szCs w:val="24"/>
        </w:rPr>
        <w:t xml:space="preserve">Sara Rebeca </w:t>
      </w:r>
      <w:proofErr w:type="spellStart"/>
      <w:r w:rsidR="006F4FDC" w:rsidRPr="006F4FDC">
        <w:rPr>
          <w:rFonts w:ascii="Tahoma" w:hAnsi="Tahoma"/>
          <w:color w:val="000000"/>
          <w:sz w:val="24"/>
          <w:szCs w:val="24"/>
        </w:rPr>
        <w:t>Robban</w:t>
      </w:r>
      <w:proofErr w:type="spellEnd"/>
      <w:r w:rsidR="006F4FDC" w:rsidRPr="006F4FDC">
        <w:rPr>
          <w:rFonts w:ascii="Tahoma" w:hAnsi="Tahoma"/>
          <w:color w:val="000000"/>
          <w:sz w:val="24"/>
          <w:szCs w:val="24"/>
        </w:rPr>
        <w:t xml:space="preserve"> Lopes</w:t>
      </w:r>
    </w:p>
    <w:p w14:paraId="12697326" w14:textId="77777777" w:rsidR="008521B1" w:rsidRPr="006F4FDC" w:rsidRDefault="008521B1" w:rsidP="008521B1">
      <w:pPr>
        <w:jc w:val="center"/>
        <w:rPr>
          <w:rFonts w:ascii="Tahoma" w:hAnsi="Tahoma"/>
          <w:color w:val="000000"/>
          <w:sz w:val="24"/>
          <w:szCs w:val="24"/>
        </w:rPr>
      </w:pPr>
    </w:p>
    <w:sectPr w:rsidR="008521B1" w:rsidRPr="006F4FDC" w:rsidSect="00DA7C6E">
      <w:headerReference w:type="default" r:id="rId7"/>
      <w:footerReference w:type="default" r:id="rId8"/>
      <w:type w:val="continuous"/>
      <w:pgSz w:w="11906" w:h="16838"/>
      <w:pgMar w:top="1985" w:right="1701" w:bottom="1560" w:left="1701" w:header="0" w:footer="3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330CB" w14:textId="77777777" w:rsidR="00BB70D7" w:rsidRDefault="00BB70D7" w:rsidP="004F07E3">
      <w:r>
        <w:separator/>
      </w:r>
    </w:p>
  </w:endnote>
  <w:endnote w:type="continuationSeparator" w:id="0">
    <w:p w14:paraId="38A1A99E" w14:textId="77777777" w:rsidR="00BB70D7" w:rsidRDefault="00BB70D7" w:rsidP="004F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444EF" w14:textId="77777777" w:rsidR="00CD2C54" w:rsidRPr="00CD2C54" w:rsidRDefault="00CD2C54" w:rsidP="00CD2C54">
    <w:pPr>
      <w:shd w:val="clear" w:color="auto" w:fill="FFFFFF"/>
      <w:spacing w:line="319" w:lineRule="atLeast"/>
      <w:jc w:val="center"/>
      <w:rPr>
        <w:rFonts w:ascii="Verdana" w:hAnsi="Verdana"/>
        <w:color w:val="444444"/>
        <w:sz w:val="18"/>
        <w:szCs w:val="23"/>
      </w:rPr>
    </w:pPr>
    <w:r w:rsidRPr="00CD2C54">
      <w:rPr>
        <w:rFonts w:ascii="Verdana" w:hAnsi="Verdana"/>
        <w:noProof/>
        <w:color w:val="444444"/>
        <w:sz w:val="18"/>
        <w:szCs w:val="23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D82CBE" wp14:editId="43393038">
              <wp:simplePos x="0" y="0"/>
              <wp:positionH relativeFrom="column">
                <wp:posOffset>-1088390</wp:posOffset>
              </wp:positionH>
              <wp:positionV relativeFrom="paragraph">
                <wp:posOffset>-3810</wp:posOffset>
              </wp:positionV>
              <wp:extent cx="7622336" cy="45719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2336" cy="45719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868E77" w14:textId="77777777" w:rsidR="00CD2C54" w:rsidRDefault="00CD2C54" w:rsidP="00CD2C5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D82CBE" id="Retângulo 9" o:spid="_x0000_s1033" style="position:absolute;left:0;text-align:left;margin-left:-85.7pt;margin-top:-.3pt;width:600.2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" fillcolor="black [3213]" stroked="f" strokeweight="2pt">
              <v:textbox>
                <w:txbxContent>
                  <w:p w14:paraId="70868E77" w14:textId="77777777" w:rsidR="00CD2C54" w:rsidRDefault="00CD2C54" w:rsidP="00CD2C5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CD2C54">
      <w:rPr>
        <w:rFonts w:ascii="Verdana" w:hAnsi="Verdana"/>
        <w:color w:val="444444"/>
        <w:sz w:val="18"/>
        <w:szCs w:val="23"/>
      </w:rPr>
      <w:t>Deus não escolhe os capacitados</w:t>
    </w:r>
    <w:r w:rsidR="00C60849">
      <w:rPr>
        <w:rFonts w:ascii="Verdana" w:hAnsi="Verdana"/>
        <w:color w:val="444444"/>
        <w:sz w:val="18"/>
        <w:szCs w:val="23"/>
      </w:rPr>
      <w:t>,</w:t>
    </w:r>
    <w:r w:rsidRPr="00CD2C54">
      <w:rPr>
        <w:rFonts w:ascii="Verdana" w:hAnsi="Verdana"/>
        <w:color w:val="444444"/>
        <w:sz w:val="18"/>
        <w:szCs w:val="23"/>
      </w:rPr>
      <w:t xml:space="preserve"> capacita os escolhidos. Fazer ou não fazer algo só depende de nossa vontade e perseverança. “Albert Einstein”</w:t>
    </w:r>
  </w:p>
  <w:p w14:paraId="7E156CAC" w14:textId="77777777" w:rsidR="00CD2C54" w:rsidRPr="00CD2C54" w:rsidRDefault="00CD2C54" w:rsidP="00CD2C54">
    <w:pPr>
      <w:jc w:val="center"/>
      <w:rPr>
        <w:sz w:val="40"/>
        <w:szCs w:val="40"/>
      </w:rPr>
    </w:pPr>
    <w:r w:rsidRPr="004B7E39">
      <w:rPr>
        <w:sz w:val="40"/>
        <w:szCs w:val="40"/>
      </w:rPr>
      <w:t>“DEUS ABENÇÕE”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9248B" w14:textId="77777777" w:rsidR="00BB70D7" w:rsidRDefault="00BB70D7" w:rsidP="004F07E3">
      <w:r>
        <w:separator/>
      </w:r>
    </w:p>
  </w:footnote>
  <w:footnote w:type="continuationSeparator" w:id="0">
    <w:p w14:paraId="4BCF330D" w14:textId="77777777" w:rsidR="00BB70D7" w:rsidRDefault="00BB70D7" w:rsidP="004F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0CF0D" w14:textId="68726465" w:rsidR="004F07E3" w:rsidRDefault="0093288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034A019" wp14:editId="288D45E2">
              <wp:simplePos x="0" y="0"/>
              <wp:positionH relativeFrom="column">
                <wp:posOffset>3755883</wp:posOffset>
              </wp:positionH>
              <wp:positionV relativeFrom="paragraph">
                <wp:posOffset>244699</wp:posOffset>
              </wp:positionV>
              <wp:extent cx="1633604" cy="733425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3604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FB9ADB" w14:textId="083CA06D" w:rsidR="004F07E3" w:rsidRPr="00CD2C54" w:rsidRDefault="004F07E3" w:rsidP="004F07E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</w:pPr>
                          <w:r w:rsidRPr="00CD2C54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>Fone</w:t>
                          </w:r>
                          <w:r w:rsidR="0093288A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>:</w:t>
                          </w:r>
                        </w:p>
                        <w:p w14:paraId="03234AFD" w14:textId="3E6CD81C" w:rsidR="004F07E3" w:rsidRPr="00CD2C54" w:rsidRDefault="004F07E3" w:rsidP="004F07E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</w:pPr>
                          <w:r w:rsidRPr="00CD2C54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 xml:space="preserve">(65) </w:t>
                          </w:r>
                          <w:r w:rsidR="0093288A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>99683</w:t>
                          </w:r>
                          <w:r w:rsidRPr="00CD2C54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>-</w:t>
                          </w:r>
                          <w:r w:rsidR="0093288A">
                            <w:rPr>
                              <w:rFonts w:ascii="Arial" w:hAnsi="Arial" w:cs="Arial"/>
                              <w:b/>
                              <w:color w:val="1F497D" w:themeColor="text2"/>
                              <w:sz w:val="24"/>
                            </w:rPr>
                            <w:t>4279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34A019" id="Retângulo 5" o:spid="_x0000_s1026" style="position:absolute;margin-left:295.75pt;margin-top:19.25pt;width:128.65pt;height:57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" filled="f" stroked="f" strokeweight="2pt">
              <v:textbox>
                <w:txbxContent>
                  <w:p w14:paraId="03FB9ADB" w14:textId="083CA06D" w:rsidR="004F07E3" w:rsidRPr="00CD2C54" w:rsidRDefault="004F07E3" w:rsidP="004F07E3">
                    <w:pPr>
                      <w:jc w:val="center"/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</w:pPr>
                    <w:r w:rsidRPr="00CD2C54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>Fone</w:t>
                    </w:r>
                    <w:r w:rsidR="0093288A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>:</w:t>
                    </w:r>
                  </w:p>
                  <w:p w14:paraId="03234AFD" w14:textId="3E6CD81C" w:rsidR="004F07E3" w:rsidRPr="00CD2C54" w:rsidRDefault="004F07E3" w:rsidP="004F07E3">
                    <w:pPr>
                      <w:jc w:val="center"/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</w:pPr>
                    <w:r w:rsidRPr="00CD2C54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 xml:space="preserve">(65) </w:t>
                    </w:r>
                    <w:r w:rsidR="0093288A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>99683</w:t>
                    </w:r>
                    <w:r w:rsidRPr="00CD2C54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>-</w:t>
                    </w:r>
                    <w:r w:rsidR="0093288A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</w:rPr>
                      <w:t>4279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1824" behindDoc="1" locked="0" layoutInCell="1" allowOverlap="1" wp14:anchorId="27FEBFA5" wp14:editId="2498D281">
          <wp:simplePos x="0" y="0"/>
          <wp:positionH relativeFrom="column">
            <wp:posOffset>1057749</wp:posOffset>
          </wp:positionH>
          <wp:positionV relativeFrom="paragraph">
            <wp:posOffset>224978</wp:posOffset>
          </wp:positionV>
          <wp:extent cx="1711850" cy="708338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41" t="68234" r="16482" b="9428"/>
                  <a:stretch/>
                </pic:blipFill>
                <pic:spPr bwMode="auto">
                  <a:xfrm>
                    <a:off x="0" y="0"/>
                    <a:ext cx="1711850" cy="7083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7728" behindDoc="1" locked="0" layoutInCell="1" allowOverlap="1" wp14:anchorId="3C9FE168" wp14:editId="041B8F90">
          <wp:simplePos x="0" y="0"/>
          <wp:positionH relativeFrom="column">
            <wp:posOffset>1270</wp:posOffset>
          </wp:positionH>
          <wp:positionV relativeFrom="paragraph">
            <wp:posOffset>0</wp:posOffset>
          </wp:positionV>
          <wp:extent cx="1203325" cy="101092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7"/>
                  <a:stretch/>
                </pic:blipFill>
                <pic:spPr bwMode="auto">
                  <a:xfrm>
                    <a:off x="0" y="0"/>
                    <a:ext cx="1203325" cy="10109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B67C3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562E8795" wp14:editId="7E316F8C">
              <wp:simplePos x="0" y="0"/>
              <wp:positionH relativeFrom="column">
                <wp:posOffset>-1184910</wp:posOffset>
              </wp:positionH>
              <wp:positionV relativeFrom="paragraph">
                <wp:posOffset>-28575</wp:posOffset>
              </wp:positionV>
              <wp:extent cx="7715250" cy="1095375"/>
              <wp:effectExtent l="38100" t="38100" r="95250" b="104775"/>
              <wp:wrapNone/>
              <wp:docPr id="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5250" cy="109537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95EDF" w14:textId="77777777" w:rsidR="004B67C3" w:rsidRDefault="004B67C3" w:rsidP="004B67C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2E8795" id="Retângulo 8" o:spid="_x0000_s1027" style="position:absolute;margin-left:-93.3pt;margin-top:-2.25pt;width:607.5pt;height:86.2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" fillcolor="#f2f2f2 [3052]" stroked="f" strokeweight="2pt">
              <v:shadow on="t" color="black" opacity="26214f" origin="-.5,-.5" offset=".74836mm,.74836mm"/>
              <v:textbox>
                <w:txbxContent>
                  <w:p w14:paraId="3B295EDF" w14:textId="77777777" w:rsidR="004B67C3" w:rsidRDefault="004B67C3" w:rsidP="004B67C3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sdt>
      <w:sdtPr>
        <w:id w:val="-1861801493"/>
        <w:docPartObj>
          <w:docPartGallery w:val="Page Numbers (Margins)"/>
          <w:docPartUnique/>
        </w:docPartObj>
      </w:sdtPr>
      <w:sdtContent>
        <w:r w:rsidR="00CD2C54">
          <w:rPr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7216" behindDoc="0" locked="0" layoutInCell="0" allowOverlap="1" wp14:anchorId="6EDCDC9D" wp14:editId="2A086A06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561" name="Grupo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562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E10B48" w14:textId="77777777" w:rsidR="00CD2C54" w:rsidRDefault="00CD2C54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A7220" w:rsidRPr="008A7220">
                                  <w:rPr>
                                    <w:rStyle w:val="Nmerodepgina"/>
                                    <w:b/>
                                    <w:bCs/>
                                    <w:noProof/>
                                    <w:color w:val="403152" w:themeColor="accent4" w:themeShade="80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403152" w:themeColor="accent4" w:themeShade="80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5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564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EDCDC9D" id="Grupo 70" o:spid="_x0000_s1028" style="position:absolute;margin-left:0;margin-top:0;width:38.45pt;height:18.7pt;z-index:251657216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" filled="f" stroked="f">
                    <v:textbox inset="0,0,0,0">
                      <w:txbxContent>
                        <w:p w14:paraId="77E10B48" w14:textId="77777777" w:rsidR="00CD2C54" w:rsidRDefault="00CD2C54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A7220" w:rsidRPr="008A7220">
                            <w:rPr>
                              <w:rStyle w:val="Nmerodepgina"/>
                              <w:b/>
                              <w:bCs/>
                              <w:noProof/>
                              <w:color w:val="403152" w:themeColor="accent4" w:themeShade="8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403152" w:themeColor="accent4" w:themeShade="80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30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<v:oval id="Oval 73" o:spid="_x0000_s1031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" filled="f" strokecolor="#84a2c6" strokeweight=".5pt"/>
                    <v:oval id="Oval 74" o:spid="_x0000_s1032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A5C87"/>
    <w:multiLevelType w:val="hybridMultilevel"/>
    <w:tmpl w:val="DECCC9E6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B47F3A"/>
    <w:multiLevelType w:val="hybridMultilevel"/>
    <w:tmpl w:val="30D85A7E"/>
    <w:lvl w:ilvl="0" w:tplc="EECEE7C4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564AF"/>
    <w:multiLevelType w:val="hybridMultilevel"/>
    <w:tmpl w:val="D02E26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24022"/>
    <w:multiLevelType w:val="hybridMultilevel"/>
    <w:tmpl w:val="41DC1F9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2B5DE3"/>
    <w:multiLevelType w:val="hybridMultilevel"/>
    <w:tmpl w:val="3210D75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24077E"/>
    <w:multiLevelType w:val="hybridMultilevel"/>
    <w:tmpl w:val="A25ADE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14005"/>
    <w:multiLevelType w:val="hybridMultilevel"/>
    <w:tmpl w:val="A3E27ECA"/>
    <w:lvl w:ilvl="0" w:tplc="04160017">
      <w:start w:val="1"/>
      <w:numFmt w:val="lowerLetter"/>
      <w:lvlText w:val="%1)"/>
      <w:lvlJc w:val="left"/>
      <w:pPr>
        <w:ind w:left="426" w:hanging="360"/>
      </w:pPr>
    </w:lvl>
    <w:lvl w:ilvl="1" w:tplc="04160019" w:tentative="1">
      <w:start w:val="1"/>
      <w:numFmt w:val="lowerLetter"/>
      <w:lvlText w:val="%2."/>
      <w:lvlJc w:val="left"/>
      <w:pPr>
        <w:ind w:left="1146" w:hanging="360"/>
      </w:pPr>
    </w:lvl>
    <w:lvl w:ilvl="2" w:tplc="0416001B" w:tentative="1">
      <w:start w:val="1"/>
      <w:numFmt w:val="lowerRoman"/>
      <w:lvlText w:val="%3."/>
      <w:lvlJc w:val="right"/>
      <w:pPr>
        <w:ind w:left="1866" w:hanging="180"/>
      </w:pPr>
    </w:lvl>
    <w:lvl w:ilvl="3" w:tplc="0416000F" w:tentative="1">
      <w:start w:val="1"/>
      <w:numFmt w:val="decimal"/>
      <w:lvlText w:val="%4."/>
      <w:lvlJc w:val="left"/>
      <w:pPr>
        <w:ind w:left="2586" w:hanging="360"/>
      </w:pPr>
    </w:lvl>
    <w:lvl w:ilvl="4" w:tplc="04160019" w:tentative="1">
      <w:start w:val="1"/>
      <w:numFmt w:val="lowerLetter"/>
      <w:lvlText w:val="%5."/>
      <w:lvlJc w:val="left"/>
      <w:pPr>
        <w:ind w:left="3306" w:hanging="360"/>
      </w:pPr>
    </w:lvl>
    <w:lvl w:ilvl="5" w:tplc="0416001B" w:tentative="1">
      <w:start w:val="1"/>
      <w:numFmt w:val="lowerRoman"/>
      <w:lvlText w:val="%6."/>
      <w:lvlJc w:val="right"/>
      <w:pPr>
        <w:ind w:left="4026" w:hanging="180"/>
      </w:pPr>
    </w:lvl>
    <w:lvl w:ilvl="6" w:tplc="0416000F" w:tentative="1">
      <w:start w:val="1"/>
      <w:numFmt w:val="decimal"/>
      <w:lvlText w:val="%7."/>
      <w:lvlJc w:val="left"/>
      <w:pPr>
        <w:ind w:left="4746" w:hanging="360"/>
      </w:pPr>
    </w:lvl>
    <w:lvl w:ilvl="7" w:tplc="04160019" w:tentative="1">
      <w:start w:val="1"/>
      <w:numFmt w:val="lowerLetter"/>
      <w:lvlText w:val="%8."/>
      <w:lvlJc w:val="left"/>
      <w:pPr>
        <w:ind w:left="5466" w:hanging="360"/>
      </w:pPr>
    </w:lvl>
    <w:lvl w:ilvl="8" w:tplc="04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 w15:restartNumberingAfterBreak="0">
    <w:nsid w:val="16C238AA"/>
    <w:multiLevelType w:val="hybridMultilevel"/>
    <w:tmpl w:val="47F01D68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283E09"/>
    <w:multiLevelType w:val="hybridMultilevel"/>
    <w:tmpl w:val="4AFAB5E8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981431"/>
    <w:multiLevelType w:val="hybridMultilevel"/>
    <w:tmpl w:val="94E0DEE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FD681B"/>
    <w:multiLevelType w:val="hybridMultilevel"/>
    <w:tmpl w:val="4BB86280"/>
    <w:lvl w:ilvl="0" w:tplc="96CA6850">
      <w:start w:val="1"/>
      <w:numFmt w:val="bullet"/>
      <w:lvlText w:val="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D7175"/>
    <w:multiLevelType w:val="hybridMultilevel"/>
    <w:tmpl w:val="E62A9418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71113B"/>
    <w:multiLevelType w:val="hybridMultilevel"/>
    <w:tmpl w:val="8A30BBF4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4D26D5"/>
    <w:multiLevelType w:val="hybridMultilevel"/>
    <w:tmpl w:val="500C5E3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05B84"/>
    <w:multiLevelType w:val="hybridMultilevel"/>
    <w:tmpl w:val="C234D5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F62CC"/>
    <w:multiLevelType w:val="hybridMultilevel"/>
    <w:tmpl w:val="A15E26EA"/>
    <w:lvl w:ilvl="0" w:tplc="A066FA3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A1E54C0"/>
    <w:multiLevelType w:val="hybridMultilevel"/>
    <w:tmpl w:val="32E028F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EF19A7"/>
    <w:multiLevelType w:val="hybridMultilevel"/>
    <w:tmpl w:val="E52667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240181"/>
    <w:multiLevelType w:val="hybridMultilevel"/>
    <w:tmpl w:val="D20466FA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AA1863"/>
    <w:multiLevelType w:val="hybridMultilevel"/>
    <w:tmpl w:val="8CAAD6D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D369C6"/>
    <w:multiLevelType w:val="hybridMultilevel"/>
    <w:tmpl w:val="216A32A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E1422E"/>
    <w:multiLevelType w:val="hybridMultilevel"/>
    <w:tmpl w:val="2180738E"/>
    <w:lvl w:ilvl="0" w:tplc="04160017">
      <w:start w:val="1"/>
      <w:numFmt w:val="lowerLetter"/>
      <w:lvlText w:val="%1)"/>
      <w:lvlJc w:val="left"/>
      <w:pPr>
        <w:ind w:left="426" w:hanging="360"/>
      </w:pPr>
    </w:lvl>
    <w:lvl w:ilvl="1" w:tplc="04160019" w:tentative="1">
      <w:start w:val="1"/>
      <w:numFmt w:val="lowerLetter"/>
      <w:lvlText w:val="%2."/>
      <w:lvlJc w:val="left"/>
      <w:pPr>
        <w:ind w:left="1146" w:hanging="360"/>
      </w:pPr>
    </w:lvl>
    <w:lvl w:ilvl="2" w:tplc="0416001B" w:tentative="1">
      <w:start w:val="1"/>
      <w:numFmt w:val="lowerRoman"/>
      <w:lvlText w:val="%3."/>
      <w:lvlJc w:val="right"/>
      <w:pPr>
        <w:ind w:left="1866" w:hanging="180"/>
      </w:pPr>
    </w:lvl>
    <w:lvl w:ilvl="3" w:tplc="0416000F" w:tentative="1">
      <w:start w:val="1"/>
      <w:numFmt w:val="decimal"/>
      <w:lvlText w:val="%4."/>
      <w:lvlJc w:val="left"/>
      <w:pPr>
        <w:ind w:left="2586" w:hanging="360"/>
      </w:pPr>
    </w:lvl>
    <w:lvl w:ilvl="4" w:tplc="04160019" w:tentative="1">
      <w:start w:val="1"/>
      <w:numFmt w:val="lowerLetter"/>
      <w:lvlText w:val="%5."/>
      <w:lvlJc w:val="left"/>
      <w:pPr>
        <w:ind w:left="3306" w:hanging="360"/>
      </w:pPr>
    </w:lvl>
    <w:lvl w:ilvl="5" w:tplc="0416001B" w:tentative="1">
      <w:start w:val="1"/>
      <w:numFmt w:val="lowerRoman"/>
      <w:lvlText w:val="%6."/>
      <w:lvlJc w:val="right"/>
      <w:pPr>
        <w:ind w:left="4026" w:hanging="180"/>
      </w:pPr>
    </w:lvl>
    <w:lvl w:ilvl="6" w:tplc="0416000F" w:tentative="1">
      <w:start w:val="1"/>
      <w:numFmt w:val="decimal"/>
      <w:lvlText w:val="%7."/>
      <w:lvlJc w:val="left"/>
      <w:pPr>
        <w:ind w:left="4746" w:hanging="360"/>
      </w:pPr>
    </w:lvl>
    <w:lvl w:ilvl="7" w:tplc="04160019" w:tentative="1">
      <w:start w:val="1"/>
      <w:numFmt w:val="lowerLetter"/>
      <w:lvlText w:val="%8."/>
      <w:lvlJc w:val="left"/>
      <w:pPr>
        <w:ind w:left="5466" w:hanging="360"/>
      </w:pPr>
    </w:lvl>
    <w:lvl w:ilvl="8" w:tplc="04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2" w15:restartNumberingAfterBreak="0">
    <w:nsid w:val="6BAE3F08"/>
    <w:multiLevelType w:val="hybridMultilevel"/>
    <w:tmpl w:val="A1ACEE6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4D1A9B"/>
    <w:multiLevelType w:val="hybridMultilevel"/>
    <w:tmpl w:val="D8E4347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87E4713"/>
    <w:multiLevelType w:val="hybridMultilevel"/>
    <w:tmpl w:val="CECE482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C32C5F"/>
    <w:multiLevelType w:val="hybridMultilevel"/>
    <w:tmpl w:val="06F64A22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564143"/>
    <w:multiLevelType w:val="hybridMultilevel"/>
    <w:tmpl w:val="B9941328"/>
    <w:lvl w:ilvl="0" w:tplc="04160017">
      <w:start w:val="1"/>
      <w:numFmt w:val="lowerLetter"/>
      <w:lvlText w:val="%1)"/>
      <w:lvlJc w:val="left"/>
      <w:pPr>
        <w:ind w:left="426" w:hanging="360"/>
      </w:pPr>
    </w:lvl>
    <w:lvl w:ilvl="1" w:tplc="04160019" w:tentative="1">
      <w:start w:val="1"/>
      <w:numFmt w:val="lowerLetter"/>
      <w:lvlText w:val="%2."/>
      <w:lvlJc w:val="left"/>
      <w:pPr>
        <w:ind w:left="1146" w:hanging="360"/>
      </w:pPr>
    </w:lvl>
    <w:lvl w:ilvl="2" w:tplc="0416001B" w:tentative="1">
      <w:start w:val="1"/>
      <w:numFmt w:val="lowerRoman"/>
      <w:lvlText w:val="%3."/>
      <w:lvlJc w:val="right"/>
      <w:pPr>
        <w:ind w:left="1866" w:hanging="180"/>
      </w:pPr>
    </w:lvl>
    <w:lvl w:ilvl="3" w:tplc="0416000F" w:tentative="1">
      <w:start w:val="1"/>
      <w:numFmt w:val="decimal"/>
      <w:lvlText w:val="%4."/>
      <w:lvlJc w:val="left"/>
      <w:pPr>
        <w:ind w:left="2586" w:hanging="360"/>
      </w:pPr>
    </w:lvl>
    <w:lvl w:ilvl="4" w:tplc="04160019" w:tentative="1">
      <w:start w:val="1"/>
      <w:numFmt w:val="lowerLetter"/>
      <w:lvlText w:val="%5."/>
      <w:lvlJc w:val="left"/>
      <w:pPr>
        <w:ind w:left="3306" w:hanging="360"/>
      </w:pPr>
    </w:lvl>
    <w:lvl w:ilvl="5" w:tplc="0416001B" w:tentative="1">
      <w:start w:val="1"/>
      <w:numFmt w:val="lowerRoman"/>
      <w:lvlText w:val="%6."/>
      <w:lvlJc w:val="right"/>
      <w:pPr>
        <w:ind w:left="4026" w:hanging="180"/>
      </w:pPr>
    </w:lvl>
    <w:lvl w:ilvl="6" w:tplc="0416000F" w:tentative="1">
      <w:start w:val="1"/>
      <w:numFmt w:val="decimal"/>
      <w:lvlText w:val="%7."/>
      <w:lvlJc w:val="left"/>
      <w:pPr>
        <w:ind w:left="4746" w:hanging="360"/>
      </w:pPr>
    </w:lvl>
    <w:lvl w:ilvl="7" w:tplc="04160019" w:tentative="1">
      <w:start w:val="1"/>
      <w:numFmt w:val="lowerLetter"/>
      <w:lvlText w:val="%8."/>
      <w:lvlJc w:val="left"/>
      <w:pPr>
        <w:ind w:left="5466" w:hanging="360"/>
      </w:pPr>
    </w:lvl>
    <w:lvl w:ilvl="8" w:tplc="04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7" w15:restartNumberingAfterBreak="0">
    <w:nsid w:val="7DD24611"/>
    <w:multiLevelType w:val="hybridMultilevel"/>
    <w:tmpl w:val="F6F845DC"/>
    <w:lvl w:ilvl="0" w:tplc="D02E0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18853">
    <w:abstractNumId w:val="20"/>
  </w:num>
  <w:num w:numId="2" w16cid:durableId="987320158">
    <w:abstractNumId w:val="8"/>
  </w:num>
  <w:num w:numId="3" w16cid:durableId="1965229269">
    <w:abstractNumId w:val="7"/>
  </w:num>
  <w:num w:numId="4" w16cid:durableId="713193929">
    <w:abstractNumId w:val="19"/>
  </w:num>
  <w:num w:numId="5" w16cid:durableId="1144197290">
    <w:abstractNumId w:val="11"/>
  </w:num>
  <w:num w:numId="6" w16cid:durableId="1630747930">
    <w:abstractNumId w:val="25"/>
  </w:num>
  <w:num w:numId="7" w16cid:durableId="611589375">
    <w:abstractNumId w:val="12"/>
  </w:num>
  <w:num w:numId="8" w16cid:durableId="76244921">
    <w:abstractNumId w:val="27"/>
  </w:num>
  <w:num w:numId="9" w16cid:durableId="743454750">
    <w:abstractNumId w:val="6"/>
  </w:num>
  <w:num w:numId="10" w16cid:durableId="1629428341">
    <w:abstractNumId w:val="21"/>
  </w:num>
  <w:num w:numId="11" w16cid:durableId="2044358624">
    <w:abstractNumId w:val="26"/>
  </w:num>
  <w:num w:numId="12" w16cid:durableId="1151675902">
    <w:abstractNumId w:val="13"/>
  </w:num>
  <w:num w:numId="13" w16cid:durableId="134572082">
    <w:abstractNumId w:val="1"/>
  </w:num>
  <w:num w:numId="14" w16cid:durableId="1899434032">
    <w:abstractNumId w:val="10"/>
  </w:num>
  <w:num w:numId="15" w16cid:durableId="1221555463">
    <w:abstractNumId w:val="0"/>
  </w:num>
  <w:num w:numId="16" w16cid:durableId="888297154">
    <w:abstractNumId w:val="23"/>
  </w:num>
  <w:num w:numId="17" w16cid:durableId="286161154">
    <w:abstractNumId w:val="4"/>
  </w:num>
  <w:num w:numId="18" w16cid:durableId="2112818449">
    <w:abstractNumId w:val="18"/>
  </w:num>
  <w:num w:numId="19" w16cid:durableId="473638992">
    <w:abstractNumId w:val="24"/>
  </w:num>
  <w:num w:numId="20" w16cid:durableId="629672502">
    <w:abstractNumId w:val="16"/>
  </w:num>
  <w:num w:numId="21" w16cid:durableId="1497646653">
    <w:abstractNumId w:val="9"/>
  </w:num>
  <w:num w:numId="22" w16cid:durableId="648217401">
    <w:abstractNumId w:val="22"/>
  </w:num>
  <w:num w:numId="23" w16cid:durableId="2037388809">
    <w:abstractNumId w:val="3"/>
  </w:num>
  <w:num w:numId="24" w16cid:durableId="1814637216">
    <w:abstractNumId w:val="15"/>
  </w:num>
  <w:num w:numId="25" w16cid:durableId="590771402">
    <w:abstractNumId w:val="5"/>
  </w:num>
  <w:num w:numId="26" w16cid:durableId="2111852591">
    <w:abstractNumId w:val="14"/>
  </w:num>
  <w:num w:numId="27" w16cid:durableId="1101603022">
    <w:abstractNumId w:val="2"/>
  </w:num>
  <w:num w:numId="28" w16cid:durableId="6443129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22"/>
    <w:rsid w:val="0002188B"/>
    <w:rsid w:val="00045D24"/>
    <w:rsid w:val="0007236A"/>
    <w:rsid w:val="00075B0E"/>
    <w:rsid w:val="00090DE6"/>
    <w:rsid w:val="00094C2E"/>
    <w:rsid w:val="000A59C8"/>
    <w:rsid w:val="0010174F"/>
    <w:rsid w:val="001119D5"/>
    <w:rsid w:val="0016400A"/>
    <w:rsid w:val="00165268"/>
    <w:rsid w:val="00175BE8"/>
    <w:rsid w:val="00191860"/>
    <w:rsid w:val="001C7239"/>
    <w:rsid w:val="001D097E"/>
    <w:rsid w:val="001E2DAA"/>
    <w:rsid w:val="001F7EB6"/>
    <w:rsid w:val="002017B7"/>
    <w:rsid w:val="00201D3C"/>
    <w:rsid w:val="002068B4"/>
    <w:rsid w:val="002115B4"/>
    <w:rsid w:val="00211903"/>
    <w:rsid w:val="0024178B"/>
    <w:rsid w:val="002666EF"/>
    <w:rsid w:val="002D49B5"/>
    <w:rsid w:val="002D4DCC"/>
    <w:rsid w:val="002F1106"/>
    <w:rsid w:val="00314799"/>
    <w:rsid w:val="00344250"/>
    <w:rsid w:val="00351D00"/>
    <w:rsid w:val="003657C0"/>
    <w:rsid w:val="003B17DE"/>
    <w:rsid w:val="003C1747"/>
    <w:rsid w:val="003C1B7B"/>
    <w:rsid w:val="003D2010"/>
    <w:rsid w:val="0040280E"/>
    <w:rsid w:val="00425185"/>
    <w:rsid w:val="00426373"/>
    <w:rsid w:val="00443F77"/>
    <w:rsid w:val="00453155"/>
    <w:rsid w:val="004A4B81"/>
    <w:rsid w:val="004B220A"/>
    <w:rsid w:val="004B67C3"/>
    <w:rsid w:val="004D76A3"/>
    <w:rsid w:val="004E5211"/>
    <w:rsid w:val="004F07E3"/>
    <w:rsid w:val="004F7E2C"/>
    <w:rsid w:val="00505BF3"/>
    <w:rsid w:val="0051245B"/>
    <w:rsid w:val="0051443C"/>
    <w:rsid w:val="00564DB0"/>
    <w:rsid w:val="00591F47"/>
    <w:rsid w:val="00596A95"/>
    <w:rsid w:val="00596CE3"/>
    <w:rsid w:val="005C391B"/>
    <w:rsid w:val="005D76D6"/>
    <w:rsid w:val="005D7838"/>
    <w:rsid w:val="005F2C80"/>
    <w:rsid w:val="00631778"/>
    <w:rsid w:val="00635C66"/>
    <w:rsid w:val="00650675"/>
    <w:rsid w:val="00680981"/>
    <w:rsid w:val="006946D0"/>
    <w:rsid w:val="006E2DF6"/>
    <w:rsid w:val="006F4FDC"/>
    <w:rsid w:val="006F5109"/>
    <w:rsid w:val="00707BFE"/>
    <w:rsid w:val="00730324"/>
    <w:rsid w:val="00746A86"/>
    <w:rsid w:val="007838DE"/>
    <w:rsid w:val="00791E30"/>
    <w:rsid w:val="007B5357"/>
    <w:rsid w:val="007C776E"/>
    <w:rsid w:val="007F4185"/>
    <w:rsid w:val="007F7E3C"/>
    <w:rsid w:val="00800AEE"/>
    <w:rsid w:val="008065F4"/>
    <w:rsid w:val="00825DCB"/>
    <w:rsid w:val="00833F41"/>
    <w:rsid w:val="00843F33"/>
    <w:rsid w:val="008521B1"/>
    <w:rsid w:val="00870361"/>
    <w:rsid w:val="00882850"/>
    <w:rsid w:val="00885EEC"/>
    <w:rsid w:val="00892E5F"/>
    <w:rsid w:val="008A7220"/>
    <w:rsid w:val="008D1411"/>
    <w:rsid w:val="008E3DE8"/>
    <w:rsid w:val="00924219"/>
    <w:rsid w:val="009269D6"/>
    <w:rsid w:val="0093288A"/>
    <w:rsid w:val="00950421"/>
    <w:rsid w:val="00967157"/>
    <w:rsid w:val="009703BF"/>
    <w:rsid w:val="00971E3F"/>
    <w:rsid w:val="00974AE2"/>
    <w:rsid w:val="009878BC"/>
    <w:rsid w:val="00991C31"/>
    <w:rsid w:val="00994A09"/>
    <w:rsid w:val="00995BA5"/>
    <w:rsid w:val="009C35FD"/>
    <w:rsid w:val="009F7417"/>
    <w:rsid w:val="00A30F8C"/>
    <w:rsid w:val="00A566F7"/>
    <w:rsid w:val="00AA6B29"/>
    <w:rsid w:val="00B0007C"/>
    <w:rsid w:val="00B47DA1"/>
    <w:rsid w:val="00B87EE2"/>
    <w:rsid w:val="00BB70D7"/>
    <w:rsid w:val="00BB7D0A"/>
    <w:rsid w:val="00BC311D"/>
    <w:rsid w:val="00BC6F38"/>
    <w:rsid w:val="00BF6D08"/>
    <w:rsid w:val="00C1045C"/>
    <w:rsid w:val="00C11022"/>
    <w:rsid w:val="00C148B9"/>
    <w:rsid w:val="00C3546A"/>
    <w:rsid w:val="00C4048F"/>
    <w:rsid w:val="00C60849"/>
    <w:rsid w:val="00C63F23"/>
    <w:rsid w:val="00C843A4"/>
    <w:rsid w:val="00C91777"/>
    <w:rsid w:val="00CD2C54"/>
    <w:rsid w:val="00CE0B7C"/>
    <w:rsid w:val="00D03A4D"/>
    <w:rsid w:val="00D32AEB"/>
    <w:rsid w:val="00D57500"/>
    <w:rsid w:val="00D75E1E"/>
    <w:rsid w:val="00DA7C6E"/>
    <w:rsid w:val="00DC56B8"/>
    <w:rsid w:val="00DD4BB0"/>
    <w:rsid w:val="00E208CA"/>
    <w:rsid w:val="00E34B07"/>
    <w:rsid w:val="00E3503E"/>
    <w:rsid w:val="00E578BA"/>
    <w:rsid w:val="00E77B91"/>
    <w:rsid w:val="00EB4048"/>
    <w:rsid w:val="00EB65F9"/>
    <w:rsid w:val="00EC5574"/>
    <w:rsid w:val="00ED3CAD"/>
    <w:rsid w:val="00F01577"/>
    <w:rsid w:val="00F0678D"/>
    <w:rsid w:val="00F212AB"/>
    <w:rsid w:val="00F626B5"/>
    <w:rsid w:val="00F6790D"/>
    <w:rsid w:val="00FA0750"/>
    <w:rsid w:val="00FA78BE"/>
    <w:rsid w:val="00FD6C15"/>
    <w:rsid w:val="00FE2E7C"/>
    <w:rsid w:val="00FF0F7A"/>
    <w:rsid w:val="00FF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215E9"/>
  <w15:docId w15:val="{6049BAA7-0336-4086-B75C-37726533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1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euEstilo">
    <w:name w:val="Meu Estilo"/>
    <w:basedOn w:val="Subttulo"/>
    <w:link w:val="MeuEstiloChar"/>
    <w:autoRedefine/>
    <w:qFormat/>
    <w:rsid w:val="005D76D6"/>
    <w:rPr>
      <w:rFonts w:ascii="Algerian" w:hAnsi="Algerian"/>
      <w:i w:val="0"/>
      <w:color w:val="FF0000"/>
      <w:sz w:val="40"/>
      <w:szCs w:val="40"/>
      <w:u w:val="single"/>
    </w:rPr>
  </w:style>
  <w:style w:type="character" w:customStyle="1" w:styleId="MeuEstiloChar">
    <w:name w:val="Meu Estilo Char"/>
    <w:basedOn w:val="SubttuloChar"/>
    <w:link w:val="MeuEstilo"/>
    <w:rsid w:val="005D76D6"/>
    <w:rPr>
      <w:rFonts w:ascii="Algerian" w:eastAsiaTheme="majorEastAsia" w:hAnsi="Algerian" w:cstheme="majorBidi"/>
      <w:i w:val="0"/>
      <w:iCs/>
      <w:color w:val="FF0000"/>
      <w:spacing w:val="15"/>
      <w:sz w:val="40"/>
      <w:szCs w:val="40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6D6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5D7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EstiloNovo">
    <w:name w:val="Estilo Novo"/>
    <w:basedOn w:val="Normal"/>
    <w:link w:val="EstiloNovoChar"/>
    <w:qFormat/>
    <w:rsid w:val="0010174F"/>
    <w:pPr>
      <w:spacing w:after="200" w:line="276" w:lineRule="auto"/>
    </w:pPr>
    <w:rPr>
      <w:rFonts w:ascii="Algerian" w:eastAsiaTheme="minorHAnsi" w:hAnsi="Algerian" w:cstheme="minorBidi"/>
      <w:color w:val="00B050"/>
      <w:sz w:val="40"/>
      <w:szCs w:val="40"/>
      <w:u w:val="single"/>
      <w:lang w:eastAsia="en-US"/>
    </w:rPr>
  </w:style>
  <w:style w:type="character" w:customStyle="1" w:styleId="EstiloNovoChar">
    <w:name w:val="Estilo Novo Char"/>
    <w:basedOn w:val="Fontepargpadro"/>
    <w:link w:val="EstiloNovo"/>
    <w:rsid w:val="0010174F"/>
    <w:rPr>
      <w:rFonts w:ascii="Algerian" w:hAnsi="Algerian"/>
      <w:color w:val="00B050"/>
      <w:sz w:val="40"/>
      <w:szCs w:val="40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F07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F07E3"/>
  </w:style>
  <w:style w:type="paragraph" w:styleId="Rodap">
    <w:name w:val="footer"/>
    <w:basedOn w:val="Normal"/>
    <w:link w:val="RodapChar"/>
    <w:uiPriority w:val="99"/>
    <w:unhideWhenUsed/>
    <w:rsid w:val="004F07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F07E3"/>
  </w:style>
  <w:style w:type="paragraph" w:styleId="Textodebalo">
    <w:name w:val="Balloon Text"/>
    <w:basedOn w:val="Normal"/>
    <w:link w:val="TextodebaloChar"/>
    <w:uiPriority w:val="99"/>
    <w:semiHidden/>
    <w:unhideWhenUsed/>
    <w:rsid w:val="004F07E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07E3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uiPriority w:val="99"/>
    <w:unhideWhenUsed/>
    <w:rsid w:val="00CD2C54"/>
  </w:style>
  <w:style w:type="table" w:styleId="Tabelacomgrade">
    <w:name w:val="Table Grid"/>
    <w:basedOn w:val="Tabelanormal"/>
    <w:uiPriority w:val="59"/>
    <w:rsid w:val="00C60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2188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">
    <w:name w:val="Title"/>
    <w:basedOn w:val="Normal"/>
    <w:link w:val="TtuloChar"/>
    <w:qFormat/>
    <w:rsid w:val="0002188B"/>
    <w:pPr>
      <w:jc w:val="center"/>
    </w:pPr>
    <w:rPr>
      <w:rFonts w:ascii="Tahoma" w:hAnsi="Tahoma" w:cs="Tahoma"/>
      <w:b/>
      <w:bCs/>
      <w:sz w:val="24"/>
      <w:szCs w:val="24"/>
    </w:rPr>
  </w:style>
  <w:style w:type="character" w:customStyle="1" w:styleId="TtuloChar">
    <w:name w:val="Título Char"/>
    <w:basedOn w:val="Fontepargpadro"/>
    <w:link w:val="Ttulo"/>
    <w:rsid w:val="0002188B"/>
    <w:rPr>
      <w:rFonts w:ascii="Tahoma" w:eastAsia="Times New Roman" w:hAnsi="Tahoma" w:cs="Tahoma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2188B"/>
    <w:rPr>
      <w:b/>
      <w:bCs/>
    </w:rPr>
  </w:style>
  <w:style w:type="character" w:customStyle="1" w:styleId="apple-converted-space">
    <w:name w:val="apple-converted-space"/>
    <w:basedOn w:val="Fontepargpadro"/>
    <w:rsid w:val="0024178B"/>
  </w:style>
  <w:style w:type="paragraph" w:styleId="Corpodetexto">
    <w:name w:val="Body Text"/>
    <w:basedOn w:val="Normal"/>
    <w:link w:val="CorpodetextoChar"/>
    <w:semiHidden/>
    <w:rsid w:val="008521B1"/>
    <w:pPr>
      <w:jc w:val="center"/>
    </w:pPr>
    <w:rPr>
      <w:color w:val="000000"/>
      <w:sz w:val="24"/>
    </w:rPr>
  </w:style>
  <w:style w:type="character" w:customStyle="1" w:styleId="CorpodetextoChar">
    <w:name w:val="Corpo de texto Char"/>
    <w:basedOn w:val="Fontepargpadro"/>
    <w:link w:val="Corpodetexto"/>
    <w:semiHidden/>
    <w:rsid w:val="008521B1"/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semiHidden/>
    <w:rsid w:val="008521B1"/>
    <w:pPr>
      <w:ind w:left="360"/>
      <w:jc w:val="both"/>
    </w:pPr>
    <w:rPr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8521B1"/>
    <w:rPr>
      <w:rFonts w:ascii="Times New Roman" w:eastAsia="Times New Roman" w:hAnsi="Times New Roman" w:cs="Times New Roman"/>
      <w:color w:val="000000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9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os\SkyDrive\Microlins\AVALIA&#199;AO%20MODEL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AVALIAÇAO MODELO</Template>
  <TotalTime>11</TotalTime>
  <Pages>1</Pages>
  <Words>286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VANDO JUNQUEIRA</dc:creator>
  <cp:lastModifiedBy>Marcos Antonio Maximo Dias</cp:lastModifiedBy>
  <cp:revision>3</cp:revision>
  <cp:lastPrinted>2023-01-31T17:50:00Z</cp:lastPrinted>
  <dcterms:created xsi:type="dcterms:W3CDTF">2023-01-31T17:55:00Z</dcterms:created>
  <dcterms:modified xsi:type="dcterms:W3CDTF">2025-01-03T18:30:00Z</dcterms:modified>
</cp:coreProperties>
</file>