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837FD" w14:textId="77777777" w:rsidR="00B20D6D" w:rsidRPr="001C4B84" w:rsidRDefault="00B20D6D" w:rsidP="00B20D6D">
      <w:pPr>
        <w:spacing w:line="276" w:lineRule="auto"/>
        <w:jc w:val="center"/>
      </w:pPr>
      <w:r w:rsidRPr="00F24E27">
        <w:rPr>
          <w:noProof/>
        </w:rPr>
        <w:drawing>
          <wp:inline distT="0" distB="0" distL="0" distR="0" wp14:anchorId="324E36BB" wp14:editId="7D966F3C">
            <wp:extent cx="3038475" cy="91040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532" cy="91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CE53" w14:textId="77777777" w:rsidR="00B20D6D" w:rsidRPr="001C4B84" w:rsidRDefault="00B20D6D" w:rsidP="00B20D6D">
      <w:pPr>
        <w:spacing w:line="276" w:lineRule="auto"/>
        <w:jc w:val="center"/>
        <w:rPr>
          <w:b/>
        </w:rPr>
      </w:pPr>
      <w:r w:rsidRPr="001C4B84">
        <w:rPr>
          <w:b/>
        </w:rPr>
        <w:t>МИНОБРНАУКИ РОССИИ</w:t>
      </w:r>
    </w:p>
    <w:p w14:paraId="59302682" w14:textId="77777777" w:rsidR="00B20D6D" w:rsidRPr="001C4B84" w:rsidRDefault="00B20D6D" w:rsidP="00B20D6D">
      <w:pPr>
        <w:spacing w:line="276" w:lineRule="auto"/>
        <w:jc w:val="center"/>
        <w:rPr>
          <w:b/>
        </w:rPr>
      </w:pPr>
      <w:r w:rsidRPr="001C4B84">
        <w:rPr>
          <w:b/>
        </w:rPr>
        <w:t xml:space="preserve">федеральное государственное </w:t>
      </w:r>
      <w:r>
        <w:rPr>
          <w:b/>
        </w:rPr>
        <w:t>автономное</w:t>
      </w:r>
      <w:r w:rsidRPr="001C4B84">
        <w:rPr>
          <w:b/>
        </w:rPr>
        <w:t xml:space="preserve"> образовательное учреждение</w:t>
      </w:r>
    </w:p>
    <w:p w14:paraId="274239B2" w14:textId="77777777" w:rsidR="00B20D6D" w:rsidRPr="001C4B84" w:rsidRDefault="00B20D6D" w:rsidP="00B20D6D">
      <w:pPr>
        <w:spacing w:line="276" w:lineRule="auto"/>
        <w:jc w:val="center"/>
        <w:rPr>
          <w:b/>
        </w:rPr>
      </w:pPr>
      <w:r w:rsidRPr="001C4B84">
        <w:rPr>
          <w:b/>
        </w:rPr>
        <w:t xml:space="preserve">высшего образования </w:t>
      </w:r>
    </w:p>
    <w:p w14:paraId="32AC2DCB" w14:textId="77777777" w:rsidR="00B20D6D" w:rsidRDefault="00B20D6D" w:rsidP="00B20D6D">
      <w:pPr>
        <w:spacing w:line="276" w:lineRule="auto"/>
        <w:jc w:val="center"/>
        <w:rPr>
          <w:b/>
        </w:rPr>
      </w:pPr>
      <w:r w:rsidRPr="001C4B84">
        <w:rPr>
          <w:b/>
        </w:rPr>
        <w:t xml:space="preserve">«Московский государственный технологический университет </w:t>
      </w:r>
    </w:p>
    <w:p w14:paraId="12658D34" w14:textId="77777777" w:rsidR="00B20D6D" w:rsidRPr="001C4B84" w:rsidRDefault="00B20D6D" w:rsidP="00B20D6D">
      <w:pPr>
        <w:spacing w:line="276" w:lineRule="auto"/>
        <w:jc w:val="center"/>
        <w:rPr>
          <w:b/>
        </w:rPr>
      </w:pPr>
      <w:r w:rsidRPr="001C4B84">
        <w:rPr>
          <w:b/>
        </w:rPr>
        <w:t>«СТАНКИН»</w:t>
      </w:r>
    </w:p>
    <w:p w14:paraId="5CE6D02B" w14:textId="77777777" w:rsidR="00B20D6D" w:rsidRPr="001C4B84" w:rsidRDefault="00B20D6D" w:rsidP="00B20D6D">
      <w:pPr>
        <w:pBdr>
          <w:bottom w:val="single" w:sz="12" w:space="1" w:color="000000"/>
        </w:pBdr>
        <w:spacing w:before="120" w:line="276" w:lineRule="auto"/>
        <w:jc w:val="center"/>
        <w:rPr>
          <w:b/>
        </w:rPr>
      </w:pPr>
      <w:r w:rsidRPr="001C4B84">
        <w:rPr>
          <w:b/>
        </w:rPr>
        <w:t>(ФГ</w:t>
      </w:r>
      <w:r>
        <w:rPr>
          <w:b/>
        </w:rPr>
        <w:t>А</w:t>
      </w:r>
      <w:r w:rsidRPr="001C4B84">
        <w:rPr>
          <w:b/>
        </w:rPr>
        <w:t xml:space="preserve">ОУ ВО «МГТУ «СТАНКИН») 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B20D6D" w:rsidRPr="001C4B84" w14:paraId="0301C38E" w14:textId="77777777" w:rsidTr="009B785D">
        <w:tc>
          <w:tcPr>
            <w:tcW w:w="4672" w:type="dxa"/>
            <w:shd w:val="clear" w:color="auto" w:fill="auto"/>
          </w:tcPr>
          <w:p w14:paraId="1DCCD804" w14:textId="77777777" w:rsidR="00B20D6D" w:rsidRPr="001C4B84" w:rsidRDefault="00B20D6D" w:rsidP="009B785D">
            <w:pPr>
              <w:spacing w:line="276" w:lineRule="auto"/>
              <w:rPr>
                <w:b/>
              </w:rPr>
            </w:pPr>
            <w:r w:rsidRPr="001C4B84">
              <w:rPr>
                <w:b/>
              </w:rPr>
              <w:t xml:space="preserve">Институт </w:t>
            </w:r>
          </w:p>
          <w:p w14:paraId="5687D57D" w14:textId="77777777" w:rsidR="00B20D6D" w:rsidRPr="001C4B84" w:rsidRDefault="00B20D6D" w:rsidP="009B785D">
            <w:pPr>
              <w:spacing w:line="276" w:lineRule="auto"/>
              <w:rPr>
                <w:b/>
              </w:rPr>
            </w:pPr>
            <w:r w:rsidRPr="001C4B84">
              <w:rPr>
                <w:b/>
              </w:rPr>
              <w:t>цифровых интеллектуальных</w:t>
            </w:r>
          </w:p>
          <w:p w14:paraId="3415F38E" w14:textId="77777777" w:rsidR="00B20D6D" w:rsidRPr="001C4B84" w:rsidRDefault="00B20D6D" w:rsidP="009B785D">
            <w:pPr>
              <w:spacing w:line="276" w:lineRule="auto"/>
              <w:rPr>
                <w:b/>
              </w:rPr>
            </w:pPr>
            <w:r w:rsidRPr="001C4B84">
              <w:rPr>
                <w:b/>
              </w:rPr>
              <w:t>систем</w:t>
            </w:r>
          </w:p>
        </w:tc>
        <w:tc>
          <w:tcPr>
            <w:tcW w:w="4673" w:type="dxa"/>
            <w:shd w:val="clear" w:color="auto" w:fill="auto"/>
          </w:tcPr>
          <w:p w14:paraId="492D4B94" w14:textId="77777777" w:rsidR="00B20D6D" w:rsidRPr="001C4B84" w:rsidRDefault="00B20D6D" w:rsidP="009B785D">
            <w:pPr>
              <w:spacing w:line="276" w:lineRule="auto"/>
              <w:jc w:val="right"/>
              <w:rPr>
                <w:b/>
              </w:rPr>
            </w:pPr>
            <w:r w:rsidRPr="001C4B84">
              <w:rPr>
                <w:b/>
              </w:rPr>
              <w:t xml:space="preserve">Кафедра </w:t>
            </w:r>
          </w:p>
          <w:p w14:paraId="69B9410F" w14:textId="77777777" w:rsidR="00B20D6D" w:rsidRPr="001C4B84" w:rsidRDefault="00B20D6D" w:rsidP="009B785D">
            <w:pPr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>Информационных технологий и вычислительных систем</w:t>
            </w:r>
          </w:p>
        </w:tc>
      </w:tr>
    </w:tbl>
    <w:p w14:paraId="75B7CFA9" w14:textId="77777777" w:rsidR="00B20D6D" w:rsidRDefault="00B20D6D" w:rsidP="00B20D6D">
      <w:pPr>
        <w:spacing w:line="276" w:lineRule="auto"/>
      </w:pPr>
    </w:p>
    <w:p w14:paraId="27A685A0" w14:textId="77777777" w:rsidR="00B20D6D" w:rsidRPr="001C4B84" w:rsidRDefault="00B20D6D" w:rsidP="00B20D6D">
      <w:pPr>
        <w:spacing w:line="276" w:lineRule="auto"/>
        <w:jc w:val="center"/>
      </w:pPr>
      <w:r w:rsidRPr="001C4B84">
        <w:t>по дисциплине</w:t>
      </w:r>
    </w:p>
    <w:p w14:paraId="3A612604" w14:textId="77777777" w:rsidR="00B20D6D" w:rsidRPr="001C4B84" w:rsidRDefault="00B20D6D" w:rsidP="00B20D6D">
      <w:pPr>
        <w:spacing w:line="276" w:lineRule="auto"/>
        <w:jc w:val="center"/>
      </w:pPr>
      <w:r w:rsidRPr="001C4B84">
        <w:t>«</w:t>
      </w:r>
      <w:r>
        <w:t xml:space="preserve">Программирование на </w:t>
      </w:r>
      <w:r>
        <w:rPr>
          <w:lang w:val="en-US"/>
        </w:rPr>
        <w:t>C</w:t>
      </w:r>
      <w:r>
        <w:t>++</w:t>
      </w:r>
      <w:r w:rsidRPr="001C4B84">
        <w:t>»</w:t>
      </w:r>
    </w:p>
    <w:p w14:paraId="3BFC2798" w14:textId="77777777" w:rsidR="00B20D6D" w:rsidRDefault="00B20D6D" w:rsidP="00B20D6D">
      <w:pPr>
        <w:spacing w:line="276" w:lineRule="auto"/>
        <w:jc w:val="center"/>
      </w:pPr>
      <w:r w:rsidRPr="001C4B84">
        <w:t>на тему</w:t>
      </w:r>
    </w:p>
    <w:p w14:paraId="5387B847" w14:textId="77777777" w:rsidR="00B20D6D" w:rsidRPr="001C4B84" w:rsidRDefault="00B20D6D" w:rsidP="00B20D6D">
      <w:pPr>
        <w:spacing w:line="276" w:lineRule="auto"/>
        <w:jc w:val="center"/>
      </w:pPr>
    </w:p>
    <w:p w14:paraId="18B54F44" w14:textId="77777777" w:rsidR="00B20D6D" w:rsidRPr="00281AA7" w:rsidRDefault="00B20D6D" w:rsidP="00B20D6D">
      <w:pPr>
        <w:jc w:val="center"/>
      </w:pPr>
      <w:r w:rsidRPr="001C4B84">
        <w:rPr>
          <w:b/>
        </w:rPr>
        <w:t>«</w:t>
      </w:r>
      <w:r>
        <w:rPr>
          <w:b/>
          <w:bCs/>
        </w:rPr>
        <w:t>Разработка файлового менеджера</w:t>
      </w:r>
      <w:r w:rsidRPr="001C4B84">
        <w:rPr>
          <w:b/>
        </w:rPr>
        <w:t>»</w:t>
      </w:r>
    </w:p>
    <w:p w14:paraId="7EAEA483" w14:textId="77777777" w:rsidR="00B20D6D" w:rsidRDefault="00B20D6D" w:rsidP="00B20D6D">
      <w:pPr>
        <w:spacing w:line="276" w:lineRule="auto"/>
      </w:pPr>
    </w:p>
    <w:p w14:paraId="0CEA3A5E" w14:textId="77777777" w:rsidR="00B20D6D" w:rsidRPr="001C4B84" w:rsidRDefault="00B20D6D" w:rsidP="00B20D6D">
      <w:pPr>
        <w:spacing w:line="276" w:lineRule="auto"/>
      </w:pPr>
    </w:p>
    <w:p w14:paraId="10CDD688" w14:textId="77777777" w:rsidR="00B20D6D" w:rsidRPr="00B65D82" w:rsidRDefault="00B20D6D" w:rsidP="00B20D6D">
      <w:r w:rsidRPr="00B65D82">
        <w:rPr>
          <w:rFonts w:eastAsia="Times New Roman CYR"/>
        </w:rPr>
        <w:t>Выполнил</w:t>
      </w:r>
      <w:r>
        <w:rPr>
          <w:rFonts w:eastAsia="Times New Roman CYR"/>
        </w:rPr>
        <w:t>и</w:t>
      </w:r>
      <w:r w:rsidRPr="00B65D82">
        <w:rPr>
          <w:rFonts w:eastAsia="Times New Roman CYR"/>
        </w:rPr>
        <w:t>:</w:t>
      </w:r>
    </w:p>
    <w:p w14:paraId="43ABE397" w14:textId="77777777" w:rsidR="00B20D6D" w:rsidRDefault="00B20D6D" w:rsidP="00B20D6D">
      <w:pPr>
        <w:rPr>
          <w:rFonts w:eastAsia="Times New Roman CYR"/>
        </w:rPr>
      </w:pPr>
      <w:r w:rsidRPr="00B65D82">
        <w:rPr>
          <w:rFonts w:eastAsia="Times New Roman CYR"/>
        </w:rPr>
        <w:t>Студент</w:t>
      </w:r>
      <w:r>
        <w:rPr>
          <w:rFonts w:eastAsia="Times New Roman CYR"/>
        </w:rPr>
        <w:t>ы</w:t>
      </w:r>
      <w:r w:rsidRPr="00B65D82">
        <w:rPr>
          <w:rFonts w:eastAsia="Times New Roman CYR"/>
        </w:rPr>
        <w:t xml:space="preserve"> гр. АДБ-24-11</w:t>
      </w:r>
    </w:p>
    <w:p w14:paraId="3446FCEF" w14:textId="77777777" w:rsidR="00B20D6D" w:rsidRDefault="00B20D6D" w:rsidP="00B20D6D">
      <w:pPr>
        <w:rPr>
          <w:rFonts w:eastAsia="Times New Roman CYR"/>
        </w:rPr>
      </w:pPr>
      <w:r>
        <w:rPr>
          <w:rFonts w:eastAsia="Times New Roman CYR"/>
        </w:rPr>
        <w:t>Алехин А. А.</w:t>
      </w:r>
    </w:p>
    <w:p w14:paraId="226237F0" w14:textId="77777777" w:rsidR="00B20D6D" w:rsidRDefault="00B20D6D" w:rsidP="00B20D6D">
      <w:pPr>
        <w:rPr>
          <w:rFonts w:eastAsia="Times New Roman CYR"/>
        </w:rPr>
      </w:pPr>
      <w:r>
        <w:rPr>
          <w:rFonts w:eastAsia="Times New Roman CYR"/>
        </w:rPr>
        <w:t>Голубев М. Д.</w:t>
      </w:r>
    </w:p>
    <w:p w14:paraId="2D08C73C" w14:textId="77777777" w:rsidR="00B20D6D" w:rsidRPr="00B65D82" w:rsidRDefault="00B20D6D" w:rsidP="00B20D6D">
      <w:pPr>
        <w:rPr>
          <w:rFonts w:eastAsia="Times New Roman CYR"/>
        </w:rPr>
      </w:pPr>
      <w:r>
        <w:rPr>
          <w:rFonts w:eastAsia="Times New Roman CYR"/>
        </w:rPr>
        <w:t>Жиряков Д. А.</w:t>
      </w:r>
    </w:p>
    <w:p w14:paraId="44D0027E" w14:textId="77777777" w:rsidR="00B20D6D" w:rsidRDefault="00B20D6D" w:rsidP="00B20D6D">
      <w:pPr>
        <w:rPr>
          <w:rFonts w:eastAsia="Times New Roman CYR"/>
        </w:rPr>
      </w:pPr>
      <w:r>
        <w:rPr>
          <w:rFonts w:eastAsia="Times New Roman CYR"/>
        </w:rPr>
        <w:t>Леваков</w:t>
      </w:r>
      <w:r w:rsidRPr="00B65D82">
        <w:rPr>
          <w:rFonts w:eastAsia="Times New Roman CYR"/>
        </w:rPr>
        <w:t xml:space="preserve"> </w:t>
      </w:r>
      <w:r>
        <w:rPr>
          <w:rFonts w:eastAsia="Times New Roman CYR"/>
        </w:rPr>
        <w:t>Т</w:t>
      </w:r>
      <w:r w:rsidRPr="00B65D82">
        <w:rPr>
          <w:rFonts w:eastAsia="Times New Roman CYR"/>
        </w:rPr>
        <w:t>.</w:t>
      </w:r>
      <w:r>
        <w:rPr>
          <w:rFonts w:eastAsia="Times New Roman CYR"/>
        </w:rPr>
        <w:t xml:space="preserve"> М</w:t>
      </w:r>
      <w:r w:rsidRPr="00B65D82">
        <w:rPr>
          <w:rFonts w:eastAsia="Times New Roman CYR"/>
        </w:rPr>
        <w:t>.</w:t>
      </w:r>
    </w:p>
    <w:p w14:paraId="7AFC705D" w14:textId="77777777" w:rsidR="00B20D6D" w:rsidRDefault="00B20D6D" w:rsidP="00B20D6D">
      <w:pPr>
        <w:rPr>
          <w:rFonts w:eastAsia="Times New Roman CYR"/>
        </w:rPr>
      </w:pPr>
      <w:r>
        <w:rPr>
          <w:rFonts w:eastAsia="Times New Roman CYR"/>
        </w:rPr>
        <w:t>Раков Е. В.</w:t>
      </w:r>
    </w:p>
    <w:p w14:paraId="416FA2C3" w14:textId="77777777" w:rsidR="00B20D6D" w:rsidRPr="00B65D82" w:rsidRDefault="00B20D6D" w:rsidP="00B20D6D">
      <w:pPr>
        <w:rPr>
          <w:rFonts w:eastAsia="Times New Roman CYR"/>
        </w:rPr>
      </w:pPr>
      <w:proofErr w:type="spellStart"/>
      <w:r>
        <w:rPr>
          <w:rFonts w:eastAsia="Times New Roman CYR"/>
        </w:rPr>
        <w:t>Эркаров</w:t>
      </w:r>
      <w:proofErr w:type="spellEnd"/>
      <w:r>
        <w:rPr>
          <w:rFonts w:eastAsia="Times New Roman CYR"/>
        </w:rPr>
        <w:t xml:space="preserve"> Д. С.</w:t>
      </w:r>
    </w:p>
    <w:p w14:paraId="72C3D9CB" w14:textId="77777777" w:rsidR="00B20D6D" w:rsidRPr="00B20D6D" w:rsidRDefault="00B20D6D" w:rsidP="00B20D6D"/>
    <w:p w14:paraId="5E874179" w14:textId="77777777" w:rsidR="00B20D6D" w:rsidRPr="00B65D82" w:rsidRDefault="00B20D6D" w:rsidP="00B20D6D">
      <w:pPr>
        <w:rPr>
          <w:rFonts w:eastAsia="Times New Roman CYR"/>
        </w:rPr>
      </w:pPr>
      <w:proofErr w:type="gramStart"/>
      <w:r w:rsidRPr="00B65D82">
        <w:t>Дата:_</w:t>
      </w:r>
      <w:proofErr w:type="gramEnd"/>
      <w:r w:rsidRPr="00B65D82">
        <w:t>_____________________              Подпись:____________________</w:t>
      </w:r>
    </w:p>
    <w:p w14:paraId="05E79B33" w14:textId="77777777" w:rsidR="00B20D6D" w:rsidRPr="00F847B0" w:rsidRDefault="00B20D6D" w:rsidP="00B20D6D"/>
    <w:p w14:paraId="213997A5" w14:textId="77777777" w:rsidR="00B20D6D" w:rsidRPr="00B65D82" w:rsidRDefault="00B20D6D" w:rsidP="00B20D6D">
      <w:r w:rsidRPr="00B65D82">
        <w:t>Принял:</w:t>
      </w:r>
    </w:p>
    <w:p w14:paraId="397B5D8C" w14:textId="77777777" w:rsidR="00B20D6D" w:rsidRPr="00B65D82" w:rsidRDefault="00B20D6D" w:rsidP="00B20D6D">
      <w:pPr>
        <w:rPr>
          <w:rFonts w:eastAsia="Times New Roman CYR"/>
        </w:rPr>
      </w:pPr>
      <w:r>
        <w:rPr>
          <w:rFonts w:eastAsia="Times New Roman CYR"/>
        </w:rPr>
        <w:t>Преподаватель</w:t>
      </w:r>
    </w:p>
    <w:p w14:paraId="4CC09E13" w14:textId="77777777" w:rsidR="00B20D6D" w:rsidRPr="00B65D82" w:rsidRDefault="00B20D6D" w:rsidP="00B20D6D">
      <w:pPr>
        <w:rPr>
          <w:rFonts w:eastAsia="Times New Roman CYR"/>
        </w:rPr>
      </w:pPr>
      <w:r>
        <w:t>Гаврилов</w:t>
      </w:r>
      <w:r w:rsidRPr="00B65D82">
        <w:t xml:space="preserve"> </w:t>
      </w:r>
      <w:r>
        <w:rPr>
          <w:rFonts w:eastAsia="Times New Roman CYR"/>
        </w:rPr>
        <w:t>А</w:t>
      </w:r>
      <w:r w:rsidRPr="00B65D82">
        <w:rPr>
          <w:rFonts w:eastAsia="Times New Roman CYR"/>
        </w:rPr>
        <w:t>.</w:t>
      </w:r>
      <w:r>
        <w:rPr>
          <w:rFonts w:eastAsia="Times New Roman CYR"/>
        </w:rPr>
        <w:t>Г</w:t>
      </w:r>
      <w:r w:rsidRPr="00B65D82">
        <w:rPr>
          <w:rFonts w:eastAsia="Times New Roman CYR"/>
        </w:rPr>
        <w:t>.</w:t>
      </w:r>
    </w:p>
    <w:p w14:paraId="147D0D0E" w14:textId="77777777" w:rsidR="00B20D6D" w:rsidRPr="00B65D82" w:rsidRDefault="00B20D6D" w:rsidP="00B20D6D"/>
    <w:p w14:paraId="1C6A96DF" w14:textId="77777777" w:rsidR="00B20D6D" w:rsidRPr="00B65D82" w:rsidRDefault="00B20D6D" w:rsidP="00B20D6D">
      <w:proofErr w:type="gramStart"/>
      <w:r w:rsidRPr="00B65D82">
        <w:t>Оценка:_</w:t>
      </w:r>
      <w:proofErr w:type="gramEnd"/>
      <w:r w:rsidRPr="00B65D82">
        <w:t xml:space="preserve">___________________                </w:t>
      </w:r>
      <w:r>
        <w:t>Подпись</w:t>
      </w:r>
      <w:r w:rsidRPr="00B65D82">
        <w:t>:_____________________</w:t>
      </w:r>
    </w:p>
    <w:p w14:paraId="402AB91C" w14:textId="77777777" w:rsidR="00B20D6D" w:rsidRPr="00B65D82" w:rsidRDefault="00B20D6D" w:rsidP="00B20D6D">
      <w:pPr>
        <w:rPr>
          <w:rFonts w:eastAsia="Times New Roman CYR"/>
        </w:rPr>
      </w:pPr>
      <w:r w:rsidRPr="00B65D82">
        <w:rPr>
          <w:rFonts w:eastAsia="Times New Roman CYR"/>
        </w:rPr>
        <w:tab/>
      </w:r>
    </w:p>
    <w:p w14:paraId="420C47AE" w14:textId="77777777" w:rsidR="00B20D6D" w:rsidRDefault="00B20D6D" w:rsidP="00B20D6D">
      <w:pPr>
        <w:rPr>
          <w:rFonts w:eastAsia="Times New Roman CYR"/>
        </w:rPr>
      </w:pPr>
    </w:p>
    <w:p w14:paraId="6C26B640" w14:textId="77777777" w:rsidR="00B20D6D" w:rsidRDefault="00B20D6D" w:rsidP="00B20D6D">
      <w:pPr>
        <w:rPr>
          <w:rFonts w:eastAsia="Times New Roman CYR"/>
        </w:rPr>
      </w:pPr>
    </w:p>
    <w:p w14:paraId="242A9F80" w14:textId="77777777" w:rsidR="00B20D6D" w:rsidRDefault="00B20D6D" w:rsidP="00B20D6D">
      <w:pPr>
        <w:jc w:val="center"/>
        <w:rPr>
          <w:rFonts w:eastAsia="Times New Roman CYR"/>
        </w:rPr>
      </w:pPr>
    </w:p>
    <w:p w14:paraId="1235BADC" w14:textId="0B211977" w:rsidR="00B20D6D" w:rsidRPr="00590BCB" w:rsidRDefault="00B20D6D" w:rsidP="00B20D6D">
      <w:pPr>
        <w:jc w:val="center"/>
        <w:rPr>
          <w:rFonts w:eastAsia="Times New Roman CYR"/>
        </w:rPr>
        <w:sectPr w:rsidR="00B20D6D" w:rsidRPr="00590BCB" w:rsidSect="00B20D6D">
          <w:pgSz w:w="11910" w:h="16840"/>
          <w:pgMar w:top="1120" w:right="708" w:bottom="280" w:left="1559" w:header="720" w:footer="720" w:gutter="0"/>
          <w:cols w:space="720"/>
        </w:sectPr>
      </w:pPr>
      <w:r>
        <w:rPr>
          <w:rFonts w:eastAsia="Times New Roman CYR"/>
        </w:rPr>
        <w:t>Москва 2026 г</w:t>
      </w:r>
      <w:r>
        <w:rPr>
          <w:rFonts w:eastAsia="Times New Roman CYR"/>
        </w:rPr>
        <w:t>.</w:t>
      </w:r>
    </w:p>
    <w:p w14:paraId="42FC2322" w14:textId="1431B4D4" w:rsidR="00FF7A11" w:rsidRDefault="00FF7A11" w:rsidP="00B20D6D">
      <w:pPr>
        <w:spacing w:after="200"/>
      </w:pPr>
    </w:p>
    <w:p w14:paraId="5DDCA3F2" w14:textId="77777777" w:rsidR="00FF7A11" w:rsidRPr="00CD2867" w:rsidRDefault="001D6934">
      <w:pPr>
        <w:pStyle w:val="1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1. Введение</w:t>
      </w:r>
    </w:p>
    <w:p w14:paraId="748A5786" w14:textId="77777777" w:rsidR="00FF7A11" w:rsidRDefault="001D6934">
      <w:pPr>
        <w:spacing w:after="140" w:line="360" w:lineRule="auto"/>
        <w:ind w:firstLine="480"/>
        <w:jc w:val="both"/>
      </w:pPr>
      <w:r>
        <w:t xml:space="preserve">Файловый менеджер — одна из базовых программ, с которой пользователь взаимодействует ежедневно: с её помощью просматривают содержимое дисков, копируют, перемещают, удаляют и создают файлы и каталоги. Графические проводники операционных систем удобны для повседневных задач, однако опытные пользователи и системные администраторы нередко предпочитают двухпанельные текстовые менеджеры — такие, как Norton Commander, Far Manager или </w:t>
      </w:r>
      <w:proofErr w:type="spellStart"/>
      <w:r>
        <w:t>Midnight</w:t>
      </w:r>
      <w:proofErr w:type="spellEnd"/>
      <w:r>
        <w:t xml:space="preserve"> Commander. Их главное преимущество — высокая скорость работы: все операции выполняются с клавиатуры, обе рабочие области видны одновременно, а копирование «из панели в панель» не требует ни перетаскивания, ни диалоговых окон.</w:t>
      </w:r>
    </w:p>
    <w:p w14:paraId="7A4C9CFF" w14:textId="77777777" w:rsidR="00FF7A11" w:rsidRDefault="001D6934">
      <w:pPr>
        <w:spacing w:after="140" w:line="360" w:lineRule="auto"/>
        <w:ind w:firstLine="480"/>
        <w:jc w:val="both"/>
      </w:pPr>
      <w:r>
        <w:t xml:space="preserve">Разработанная программа — Fox File Manager — представляет собой именно такой двухпанельный файловый менеджер для операционной системы Windows. Экран делится на две независимые панели, каждая из которых показывает содержимое отдельного каталога; пользователь переключается между ними и выполняет все действия при помощи «горячих» клавиш. Несмотря на текстовый интерфейс, программа выглядит современно: используется полноцветное оформление, набор цветовых тем, подсветка синтаксиса в </w:t>
      </w:r>
      <w:proofErr w:type="spellStart"/>
      <w:r>
        <w:t>просмотрщике</w:t>
      </w:r>
      <w:proofErr w:type="spellEnd"/>
      <w:r>
        <w:t xml:space="preserve"> файлов и анимированная заставка при запуске.</w:t>
      </w:r>
    </w:p>
    <w:p w14:paraId="682FE370" w14:textId="3FC86547" w:rsidR="00FF7A11" w:rsidRDefault="001D6934">
      <w:pPr>
        <w:spacing w:after="140" w:line="360" w:lineRule="auto"/>
        <w:ind w:firstLine="480"/>
        <w:jc w:val="both"/>
      </w:pPr>
      <w:r>
        <w:t>Программа написана на языке C++ с использованием системного интерфейса Windows (Win32 API) и не зависит от сторонних библиотек и фреймворков. Весь код размещён в одном исходном файле и собирается единственной командой компилятора, что упрощает сборку и распространение. Такой подход был выбран</w:t>
      </w:r>
      <w:r w:rsidR="00CD2867">
        <w:t xml:space="preserve"> нашей командой</w:t>
      </w:r>
      <w:r>
        <w:t xml:space="preserve"> сознательно</w:t>
      </w:r>
      <w:r w:rsidR="00CD2867">
        <w:t>, так как</w:t>
      </w:r>
      <w:r>
        <w:t xml:space="preserve"> он показывает, что полноценный инструмент с удобным интерфейсом можно построить, опираясь только на стандартные средства операционной системы.</w:t>
      </w:r>
    </w:p>
    <w:p w14:paraId="679F2C5F" w14:textId="60761618" w:rsidR="00CD2867" w:rsidRDefault="00CD2867">
      <w:pPr>
        <w:spacing w:after="140" w:line="360" w:lineRule="auto"/>
        <w:ind w:firstLine="480"/>
        <w:jc w:val="both"/>
      </w:pPr>
    </w:p>
    <w:p w14:paraId="2D3A91E7" w14:textId="77777777" w:rsidR="00CD2867" w:rsidRDefault="00CD2867">
      <w:pPr>
        <w:spacing w:after="140" w:line="360" w:lineRule="auto"/>
        <w:ind w:firstLine="480"/>
        <w:jc w:val="both"/>
      </w:pPr>
    </w:p>
    <w:p w14:paraId="23D517AA" w14:textId="77777777" w:rsidR="00CD2867" w:rsidRDefault="00CD2867" w:rsidP="00CD2867">
      <w:pPr>
        <w:spacing w:after="100" w:line="360" w:lineRule="auto"/>
        <w:jc w:val="both"/>
      </w:pPr>
      <w:r>
        <w:t>Перед проектом стояли следующие задачи:</w:t>
      </w:r>
    </w:p>
    <w:p w14:paraId="40F9AB3A" w14:textId="77777777" w:rsidR="00CD2867" w:rsidRPr="003B4330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1) При запуске программа выводит список файлов и директорий того расположения, из которого она была запущена (эта директория является рабочей). Первый элемент этого </w:t>
      </w:r>
      <w:proofErr w:type="spellStart"/>
      <w:r>
        <w:t>этого</w:t>
      </w:r>
      <w:proofErr w:type="spellEnd"/>
      <w:r>
        <w:t xml:space="preserve"> списка считается выделенным (т.е. на нем расположен курсор)</w:t>
      </w:r>
      <w:r w:rsidRPr="003B4330">
        <w:t>;</w:t>
      </w:r>
    </w:p>
    <w:p w14:paraId="452A9B13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>2) Программа позволяет перемещать курсор по элементам из списка с помощью клавиш-стрелок.</w:t>
      </w:r>
    </w:p>
    <w:p w14:paraId="0E8BFAED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3) Если курсор расположен на директории, то по нажатию клавиши </w:t>
      </w:r>
      <w:proofErr w:type="spellStart"/>
      <w:r w:rsidRPr="00477F59">
        <w:t>enter</w:t>
      </w:r>
      <w:proofErr w:type="spellEnd"/>
      <w:r>
        <w:t>, программа выводит содержимое этой директории, и она становится рабочей.</w:t>
      </w:r>
    </w:p>
    <w:p w14:paraId="2B261377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4) При нажатии клавиши </w:t>
      </w:r>
      <w:r w:rsidRPr="00477F59">
        <w:t>DEL</w:t>
      </w:r>
      <w:r>
        <w:t xml:space="preserve"> </w:t>
      </w:r>
      <w:r w:rsidRPr="00FF1BE6">
        <w:t>(</w:t>
      </w:r>
      <w:r>
        <w:t>или любой другой, на усмотрение разработчика</w:t>
      </w:r>
      <w:r w:rsidRPr="00FF1BE6">
        <w:t>)</w:t>
      </w:r>
      <w:r>
        <w:t xml:space="preserve"> файл или директория, на которых расположен курсор удаляются.</w:t>
      </w:r>
    </w:p>
    <w:p w14:paraId="6EC58D00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5) Необходимо предоставить пользователю возможность перемещение из текущей директории в родительскую (например, нажатием клавиши </w:t>
      </w:r>
      <w:proofErr w:type="spellStart"/>
      <w:r w:rsidRPr="00477F59">
        <w:t>backspace</w:t>
      </w:r>
      <w:proofErr w:type="spellEnd"/>
      <w:r>
        <w:t>)</w:t>
      </w:r>
    </w:p>
    <w:p w14:paraId="2BBF31DC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6) Необходимо предоставить пользователю возможность ставить отметку на файле или директории. Отмеченный элемент запоминается приложением до тех пор, пока пользователь не отметит другой, и сохраняется даже при изменении рабочей директории. При нажатии специальных клавиш (например </w:t>
      </w:r>
      <w:r w:rsidRPr="00477F59">
        <w:t>F</w:t>
      </w:r>
      <w:r w:rsidRPr="00B14AA0">
        <w:t>1</w:t>
      </w:r>
      <w:r>
        <w:t xml:space="preserve">, </w:t>
      </w:r>
      <w:r w:rsidRPr="00477F59">
        <w:t>F</w:t>
      </w:r>
      <w:r w:rsidRPr="00B14AA0">
        <w:t>2</w:t>
      </w:r>
      <w:r>
        <w:t>)</w:t>
      </w:r>
      <w:r w:rsidRPr="00B14AA0">
        <w:t xml:space="preserve"> </w:t>
      </w:r>
      <w:r>
        <w:t>отмеченный элемент копируется или вырезается в текущую рабочую директорию.</w:t>
      </w:r>
    </w:p>
    <w:p w14:paraId="60E89E4F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7) При нажатии специальной клавиши (например </w:t>
      </w:r>
      <w:r w:rsidRPr="00477F59">
        <w:t>F</w:t>
      </w:r>
      <w:r w:rsidRPr="00B14AA0">
        <w:t xml:space="preserve">3) </w:t>
      </w:r>
      <w:r>
        <w:t>содержимое текущего файла печатается на экране, т.е. программа переходит в режим отображения его содержимого. Пользователь должен иметь возможность вернутся обратно к режиму работать с файлами.</w:t>
      </w:r>
    </w:p>
    <w:p w14:paraId="570E3149" w14:textId="77777777" w:rsidR="00CD2867" w:rsidRDefault="00CD2867" w:rsidP="00CD2867">
      <w:pPr>
        <w:spacing w:afterLines="140" w:after="336" w:line="360" w:lineRule="auto"/>
        <w:ind w:firstLine="454"/>
        <w:contextualSpacing/>
        <w:jc w:val="both"/>
      </w:pPr>
      <w:r>
        <w:t xml:space="preserve">В результате была получена законченная программа, выполняющая весь обязательный набор операций файлового менеджера, а также ряд дополнительных функций: </w:t>
      </w:r>
    </w:p>
    <w:p w14:paraId="5685AFA2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>1) Программа имеет два режима отображения файлов</w:t>
      </w:r>
      <w:r w:rsidRPr="00B14AA0">
        <w:t xml:space="preserve">: </w:t>
      </w:r>
      <w:r>
        <w:t>подробный, когда для каждого файла выводится его дата создания, дата изменение и размер, и сокращенный – выводятся только имена файлов.</w:t>
      </w:r>
    </w:p>
    <w:p w14:paraId="61AFCC31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lastRenderedPageBreak/>
        <w:t>2) Программа позволяет работать с двумя рабочими директориями одновременно (выводя их в разных областях экрана).</w:t>
      </w:r>
    </w:p>
    <w:p w14:paraId="303954AF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3) Программа позволяет скачивать файлы в текущую директорию из интернета (протокол </w:t>
      </w:r>
      <w:proofErr w:type="spellStart"/>
      <w:r w:rsidRPr="00477F59">
        <w:t>http</w:t>
      </w:r>
      <w:proofErr w:type="spellEnd"/>
      <w:r>
        <w:t>) по прямой ссылке, введённой пользователем.</w:t>
      </w:r>
    </w:p>
    <w:p w14:paraId="22729218" w14:textId="77777777" w:rsidR="00CD2867" w:rsidRPr="00F32F6D" w:rsidRDefault="00CD2867" w:rsidP="00CD2867">
      <w:pPr>
        <w:spacing w:after="140" w:line="360" w:lineRule="auto"/>
        <w:ind w:firstLine="454"/>
        <w:contextualSpacing/>
        <w:jc w:val="both"/>
      </w:pPr>
      <w:r>
        <w:t xml:space="preserve">4) Программа позволяет скачивать файлы в текущую директорию с </w:t>
      </w:r>
      <w:r w:rsidRPr="00477F59">
        <w:t>FTP</w:t>
      </w:r>
      <w:r w:rsidRPr="00F32F6D">
        <w:t xml:space="preserve"> </w:t>
      </w:r>
      <w:r>
        <w:t>сервера по прямой ссылке, введённой пользователем.</w:t>
      </w:r>
    </w:p>
    <w:p w14:paraId="205B785D" w14:textId="77777777" w:rsidR="00CD2867" w:rsidRDefault="00CD2867" w:rsidP="00CD2867">
      <w:pPr>
        <w:spacing w:after="140" w:line="360" w:lineRule="auto"/>
        <w:ind w:firstLine="454"/>
        <w:contextualSpacing/>
        <w:jc w:val="both"/>
      </w:pPr>
      <w:r>
        <w:t>5) Возможна реализация собственных идей для расширения функциональности приложения.</w:t>
      </w:r>
    </w:p>
    <w:p w14:paraId="702552DC" w14:textId="77777777" w:rsidR="00CD2867" w:rsidRDefault="00CD2867" w:rsidP="00CD2867">
      <w:pPr>
        <w:spacing w:after="140" w:line="360" w:lineRule="auto"/>
        <w:ind w:firstLine="454"/>
        <w:jc w:val="both"/>
      </w:pPr>
      <w:r>
        <w:t>6) Выбор цветовой темы и её сохранение.</w:t>
      </w:r>
    </w:p>
    <w:p w14:paraId="4F43B0F2" w14:textId="77777777" w:rsidR="00FF7A11" w:rsidRPr="00CD2867" w:rsidRDefault="001D6934">
      <w:pPr>
        <w:pStyle w:val="1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2. Особенности реализации</w:t>
      </w:r>
    </w:p>
    <w:p w14:paraId="72E80941" w14:textId="77777777" w:rsidR="00FF7A11" w:rsidRDefault="001D6934">
      <w:pPr>
        <w:spacing w:after="140" w:line="360" w:lineRule="auto"/>
        <w:ind w:firstLine="480"/>
        <w:jc w:val="both"/>
      </w:pPr>
      <w:r>
        <w:t xml:space="preserve">Программа представляет собой одно консольное приложение Windows с </w:t>
      </w:r>
      <w:proofErr w:type="spellStart"/>
      <w:r>
        <w:t>широкосимвольной</w:t>
      </w:r>
      <w:proofErr w:type="spellEnd"/>
      <w:r>
        <w:t xml:space="preserve"> точкой входа </w:t>
      </w:r>
      <w:proofErr w:type="spellStart"/>
      <w:r>
        <w:t>wmain</w:t>
      </w:r>
      <w:proofErr w:type="spellEnd"/>
      <w:r>
        <w:t xml:space="preserve">. Использование </w:t>
      </w:r>
      <w:proofErr w:type="spellStart"/>
      <w:r>
        <w:t>широкосимвольного</w:t>
      </w:r>
      <w:proofErr w:type="spellEnd"/>
      <w:r>
        <w:t xml:space="preserve"> варианта вместо обычного </w:t>
      </w:r>
      <w:proofErr w:type="spellStart"/>
      <w:r>
        <w:t>main</w:t>
      </w:r>
      <w:proofErr w:type="spellEnd"/>
      <w:r>
        <w:t xml:space="preserve"> принципиально: оно позволяет корректно работать с именами файлов и каталогов, содержащими символы национальных алфавитов, поскольку все строки внутри программы хранятся в формате </w:t>
      </w:r>
      <w:proofErr w:type="spellStart"/>
      <w:r>
        <w:t>Unicode</w:t>
      </w:r>
      <w:proofErr w:type="spellEnd"/>
      <w:r>
        <w:t xml:space="preserve"> (тип </w:t>
      </w:r>
      <w:proofErr w:type="spellStart"/>
      <w:r>
        <w:t>wstring</w:t>
      </w:r>
      <w:proofErr w:type="spellEnd"/>
      <w:r>
        <w:t xml:space="preserve"> и функции Win32 с суффиксом W).</w:t>
      </w:r>
    </w:p>
    <w:p w14:paraId="4AB7FE8B" w14:textId="77777777" w:rsidR="00FF7A11" w:rsidRDefault="001D6934">
      <w:pPr>
        <w:spacing w:after="140" w:line="360" w:lineRule="auto"/>
        <w:ind w:firstLine="480"/>
        <w:jc w:val="both"/>
      </w:pPr>
      <w:r>
        <w:t>Главная архитектурная особенность проекта в том, что весь пользовательский интерфейс строится поверх собственного движка отрисовки. Программа не пользуется готовыми библиотеками текстового интерфейса и даже не выводит текст обычными функциями печати — вместо этого она самостоятельно формирует каждый кадр изображения и выводит его в консоль целиком. Ниже рассмотрены ключевые подсистемы, на которых держится вся программа.</w:t>
      </w:r>
    </w:p>
    <w:p w14:paraId="0FAD051F" w14:textId="77777777" w:rsidR="00FF7A11" w:rsidRDefault="001D6934">
      <w:pPr>
        <w:pStyle w:val="3"/>
      </w:pPr>
      <w:r>
        <w:t>Движок отрисовки и двойная буферизация</w:t>
      </w:r>
    </w:p>
    <w:p w14:paraId="7BAA3BF1" w14:textId="77777777" w:rsidR="00FF7A11" w:rsidRDefault="001D6934">
      <w:pPr>
        <w:spacing w:after="140" w:line="360" w:lineRule="auto"/>
        <w:ind w:firstLine="480"/>
        <w:jc w:val="both"/>
      </w:pPr>
      <w:r>
        <w:t xml:space="preserve">Экран рассматривается как прямоугольная сетка ячеек размером </w:t>
      </w:r>
      <w:proofErr w:type="spellStart"/>
      <w:r>
        <w:t>g_w</w:t>
      </w:r>
      <w:proofErr w:type="spellEnd"/>
      <w:r>
        <w:t xml:space="preserve"> на </w:t>
      </w:r>
      <w:proofErr w:type="spellStart"/>
      <w:r>
        <w:t>g_h</w:t>
      </w:r>
      <w:proofErr w:type="spellEnd"/>
      <w:r>
        <w:t xml:space="preserve">, где </w:t>
      </w:r>
      <w:proofErr w:type="spellStart"/>
      <w:r>
        <w:t>g_w</w:t>
      </w:r>
      <w:proofErr w:type="spellEnd"/>
      <w:r>
        <w:t xml:space="preserve"> — число столбцов, </w:t>
      </w:r>
      <w:proofErr w:type="spellStart"/>
      <w:r>
        <w:t>g_h</w:t>
      </w:r>
      <w:proofErr w:type="spellEnd"/>
      <w:r>
        <w:t xml:space="preserve"> — число строк консоли. Каждая ячейка хранит один символ и атрибут цвета. Перед выводом весь кадр сначала собирается в буфере в оперативной памяти (вектор </w:t>
      </w:r>
      <w:proofErr w:type="spellStart"/>
      <w:r>
        <w:t>g_buf</w:t>
      </w:r>
      <w:proofErr w:type="spellEnd"/>
      <w:r>
        <w:t xml:space="preserve">), и лишь затем единым блоком </w:t>
      </w:r>
      <w:r>
        <w:lastRenderedPageBreak/>
        <w:t>отправляется на экран. Такая двойная буферизация полностью устраняет мерцание: пользователь никогда не видит наполовину перерисованный экран, а число обращений к консоли сводится к одному на кадр.</w:t>
      </w:r>
    </w:p>
    <w:p w14:paraId="4CCA89E8" w14:textId="77777777" w:rsidR="00FF7A11" w:rsidRDefault="001D6934">
      <w:pPr>
        <w:spacing w:after="140" w:line="360" w:lineRule="auto"/>
        <w:ind w:firstLine="480"/>
        <w:jc w:val="both"/>
      </w:pPr>
      <w:r>
        <w:t>Цвет ячейки хранится не как готовое значение, а как пара индексов в палитре. Макрос ATTR упаковывает два восьмибитных номера — цвет текста и цвет фона — в одно 16-битное значение: младший байт отводится под текст, старший под фон. Благодаря этому весь код отрисовки оперирует не конкретными цветами, а смысловыми «слотами» (листинг 1).</w:t>
      </w:r>
    </w:p>
    <w:p w14:paraId="11195EC7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 — упаковка цвета в атрибут и смысловые цветовые слоты</w:t>
      </w:r>
    </w:p>
    <w:p w14:paraId="1555B57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AF00DB"/>
          <w:sz w:val="15"/>
          <w:szCs w:val="15"/>
          <w:lang w:val="en-US"/>
        </w:rPr>
        <w:t>#define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)(((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(((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)))</w:t>
      </w:r>
    </w:p>
    <w:p w14:paraId="141E458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685F377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A_NORMAL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CI_FG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7DEE89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A_DIM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CI_DIM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D8E542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A_DIR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CI_DIR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83E5D5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A_MARK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CI_MARK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B8EB26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A_FRAME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CI_FRAME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C5F32A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A_ACCENT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CI_ACCENT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B26CF3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CI_HDRFG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CI_HDRBG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AE9353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A_CURSOR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CI_CURFG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CI_CURBG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FAA978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A_CURSORIN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CI_ACCENT2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CI_CURBG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E830F9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CURMARK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CI_MARK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CI_CURBG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4FB260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A_STATUS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ATTR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CI_STFG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CI_STBG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1ED7C4F" w14:textId="77777777" w:rsidR="00FF7A11" w:rsidRDefault="001D6934">
      <w:pPr>
        <w:spacing w:after="140" w:line="360" w:lineRule="auto"/>
        <w:ind w:firstLine="480"/>
        <w:jc w:val="both"/>
      </w:pPr>
      <w:r>
        <w:t>Какому именно оттенку соответствует каждый слот, решает уже активная цветовая тема. Этот приём отделяет логику рисования от оформления и позволяет мгновенно менять всю цветовую гамму, просто подставив другую палитру.</w:t>
      </w:r>
    </w:p>
    <w:p w14:paraId="0EC69FEB" w14:textId="77777777" w:rsidR="00FF7A11" w:rsidRDefault="001D6934">
      <w:pPr>
        <w:spacing w:after="140" w:line="360" w:lineRule="auto"/>
        <w:ind w:firstLine="480"/>
        <w:jc w:val="both"/>
      </w:pPr>
      <w:r>
        <w:t xml:space="preserve">Преобразованием буфера в реальное изображение занимается функция </w:t>
      </w:r>
      <w:proofErr w:type="spellStart"/>
      <w:r>
        <w:t>flush</w:t>
      </w:r>
      <w:proofErr w:type="spellEnd"/>
      <w:r>
        <w:t>. Она проходит буфер строка за строкой и формирует одну большую строку из управляющих последовательностей виртуального терминала. Чтобы не выводить лишнего, функция запоминает текущие установленные цвета и формирует новую управляющую последовательность только тогда, когда цвет действительно меняется по сравнению с предыдущей ячейкой (листинг 2).</w:t>
      </w:r>
    </w:p>
    <w:p w14:paraId="74F1BD35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 xml:space="preserve">Листинг 2 — основной цикл функции </w:t>
      </w:r>
      <w:proofErr w:type="spellStart"/>
      <w:r>
        <w:rPr>
          <w:i/>
          <w:iCs/>
          <w:color w:val="4D4D4D"/>
          <w:sz w:val="24"/>
          <w:szCs w:val="24"/>
        </w:rPr>
        <w:t>flush</w:t>
      </w:r>
      <w:proofErr w:type="spellEnd"/>
    </w:p>
    <w:p w14:paraId="78F48BFE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r w:rsidRPr="00B20D6D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B20D6D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++)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8AB854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swprintf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esc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L"\x1b[%d;1H"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7251EA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out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esc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615E46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40E8274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CHAR_INFO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c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g_buf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[(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size_</w:t>
      </w:r>
      <w:proofErr w:type="gram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y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*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25386D6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Attributes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0C98CE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bi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Attributes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F2FC2F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fi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curFg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7656CB3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COLORREF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pal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7ABF6B6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swprintf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esc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L"\x1b[38;2;%d;%d;%dm"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GetRValue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GetGValue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GetBValue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));</w:t>
      </w:r>
    </w:p>
    <w:p w14:paraId="1C8827A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out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esc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E663EC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curFg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382737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5E937D2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bi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curBg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B354FD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lastRenderedPageBreak/>
        <w:t xml:space="preserve">    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COLORREF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pal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2744723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swprintf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esc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L"\x1b[48;2;%d;%d;%dm"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GetRValue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GetGValue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GetBValue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));</w:t>
      </w:r>
    </w:p>
    <w:p w14:paraId="07DED85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out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esc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B1F319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curBg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6BE447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0C55AEE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wchar_t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UnicodeChar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UnicodeChar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 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E237855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out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83A42"/>
          <w:sz w:val="15"/>
          <w:szCs w:val="15"/>
        </w:rPr>
        <w:t>+=</w:t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ch</w:t>
      </w:r>
      <w:proofErr w:type="spellEnd"/>
      <w:r>
        <w:rPr>
          <w:rFonts w:ascii="Consolas" w:eastAsia="Consolas" w:hAnsi="Consolas" w:cs="Consolas"/>
          <w:color w:val="383A42"/>
          <w:sz w:val="15"/>
          <w:szCs w:val="15"/>
        </w:rPr>
        <w:t>;</w:t>
      </w:r>
    </w:p>
    <w:p w14:paraId="41CC395C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52C14827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5BF9CFD1" w14:textId="77777777" w:rsidR="00FF7A11" w:rsidRDefault="001D6934">
      <w:pPr>
        <w:spacing w:after="140" w:line="360" w:lineRule="auto"/>
        <w:ind w:firstLine="480"/>
        <w:jc w:val="both"/>
      </w:pPr>
      <w:r>
        <w:t xml:space="preserve">По сути, </w:t>
      </w:r>
      <w:proofErr w:type="spellStart"/>
      <w:r>
        <w:t>flush</w:t>
      </w:r>
      <w:proofErr w:type="spellEnd"/>
      <w:r>
        <w:t xml:space="preserve"> работает как миниатюрный компоновщик терминала, использующий 24-битный цвет вместо шестнадцати стандартных цветов консоли, при этом минимизируя объём выводимых данных.</w:t>
      </w:r>
    </w:p>
    <w:p w14:paraId="19A661FD" w14:textId="77777777" w:rsidR="00FF7A11" w:rsidRDefault="001D6934">
      <w:pPr>
        <w:pStyle w:val="3"/>
      </w:pPr>
      <w:r>
        <w:t>Система цветовых тем</w:t>
      </w:r>
    </w:p>
    <w:p w14:paraId="1F09F151" w14:textId="77777777" w:rsidR="00FF7A11" w:rsidRDefault="001D6934">
      <w:pPr>
        <w:spacing w:after="140" w:line="360" w:lineRule="auto"/>
        <w:ind w:firstLine="480"/>
        <w:jc w:val="both"/>
      </w:pPr>
      <w:r>
        <w:t xml:space="preserve">В программу встроено около полутора десятков готовых цветовых тем — среди них </w:t>
      </w:r>
      <w:proofErr w:type="spellStart"/>
      <w:r>
        <w:t>Default</w:t>
      </w:r>
      <w:proofErr w:type="spellEnd"/>
      <w:r>
        <w:t xml:space="preserve">, </w:t>
      </w:r>
      <w:proofErr w:type="spellStart"/>
      <w:r>
        <w:t>Midnight</w:t>
      </w:r>
      <w:proofErr w:type="spellEnd"/>
      <w:r>
        <w:t xml:space="preserve">, Matrix, </w:t>
      </w:r>
      <w:proofErr w:type="spellStart"/>
      <w:r>
        <w:t>Dracula</w:t>
      </w:r>
      <w:proofErr w:type="spellEnd"/>
      <w:r>
        <w:t xml:space="preserve">, Nord, </w:t>
      </w:r>
      <w:proofErr w:type="spellStart"/>
      <w:r>
        <w:t>Gruvbox</w:t>
      </w:r>
      <w:proofErr w:type="spellEnd"/>
      <w:r>
        <w:t xml:space="preserve">, Tokyo Night, </w:t>
      </w:r>
      <w:proofErr w:type="spellStart"/>
      <w:r>
        <w:t>Monokai</w:t>
      </w:r>
      <w:proofErr w:type="spellEnd"/>
      <w:r>
        <w:t xml:space="preserve">, светлые темы Paper и </w:t>
      </w:r>
      <w:proofErr w:type="spellStart"/>
      <w:r>
        <w:t>Snow</w:t>
      </w:r>
      <w:proofErr w:type="spellEnd"/>
      <w:r>
        <w:t xml:space="preserve"> и другие. Каждая тема — это набор RGB-значений для всех смысловых слотов цвета. Отдельно выделена монохромная тема </w:t>
      </w:r>
      <w:proofErr w:type="spellStart"/>
      <w:r>
        <w:t>Mono</w:t>
      </w:r>
      <w:proofErr w:type="spellEnd"/>
      <w:r>
        <w:t xml:space="preserve">: для неё палитра строится </w:t>
      </w:r>
      <w:proofErr w:type="spellStart"/>
      <w:r>
        <w:t>программно</w:t>
      </w:r>
      <w:proofErr w:type="spellEnd"/>
      <w:r>
        <w:t xml:space="preserve"> из одного выбранного акцентного оттенка, а остальные цвета подбираются как градации серого. Выбранная тема сохраняется между запусками в текстовом файле в пользовательском каталоге (подпапка </w:t>
      </w:r>
      <w:proofErr w:type="spellStart"/>
      <w:r>
        <w:t>FoxFM</w:t>
      </w:r>
      <w:proofErr w:type="spellEnd"/>
      <w:r>
        <w:t xml:space="preserve"> в LOCALAPPDATA).</w:t>
      </w:r>
    </w:p>
    <w:p w14:paraId="5B7B7210" w14:textId="77777777" w:rsidR="00FF7A11" w:rsidRDefault="001D6934">
      <w:pPr>
        <w:pStyle w:val="3"/>
      </w:pPr>
      <w:r>
        <w:t>Модель из двух панелей</w:t>
      </w:r>
    </w:p>
    <w:p w14:paraId="29D3AE26" w14:textId="77777777" w:rsidR="00FF7A11" w:rsidRDefault="001D6934">
      <w:pPr>
        <w:spacing w:after="140" w:line="360" w:lineRule="auto"/>
        <w:ind w:firstLine="480"/>
        <w:jc w:val="both"/>
      </w:pPr>
      <w:r>
        <w:t xml:space="preserve">Состояние каждой панели полностью независимо, активной в каждый момент является одна из них; переключение выполняется клавишей </w:t>
      </w:r>
      <w:proofErr w:type="spellStart"/>
      <w:r>
        <w:t>Tab</w:t>
      </w:r>
      <w:proofErr w:type="spellEnd"/>
      <w:r>
        <w:t xml:space="preserve"> или стрелками влево и вправо. Независимость панелей естественным образом поддерживает основной сценарий двухпанельного менеджера: в одной панели открыт каталог-источник, в другой — каталог-назначение, и операции копирования или перемещения выполняются между ними.</w:t>
      </w:r>
    </w:p>
    <w:p w14:paraId="38CCB595" w14:textId="77777777" w:rsidR="00FF7A11" w:rsidRDefault="001D6934">
      <w:pPr>
        <w:pStyle w:val="3"/>
      </w:pPr>
      <w:r>
        <w:t>Обработка ввода и главный цикл</w:t>
      </w:r>
    </w:p>
    <w:p w14:paraId="205EDD70" w14:textId="77777777" w:rsidR="00FF7A11" w:rsidRDefault="001D6934">
      <w:pPr>
        <w:spacing w:after="140" w:line="360" w:lineRule="auto"/>
        <w:ind w:firstLine="480"/>
        <w:jc w:val="both"/>
      </w:pPr>
      <w:r>
        <w:t xml:space="preserve">Работа программы организована как цикл обработки событий. На каждой итерации сначала перечитываются размеры окна консоли и перерисовывается кадр, после чего программа блокируется в ожидании следующего события ввода. Нажатия клавиш разбираются в крупном операторе выбора по коду виртуальной клавиши (листинг 3): стрелки перемещают курсор с ускорением, </w:t>
      </w:r>
      <w:r>
        <w:lastRenderedPageBreak/>
        <w:t xml:space="preserve">функциональные клавиши запускают соответствующие операции, Enter открывает объект, </w:t>
      </w:r>
      <w:proofErr w:type="spellStart"/>
      <w:r>
        <w:t>Esc</w:t>
      </w:r>
      <w:proofErr w:type="spellEnd"/>
      <w:r>
        <w:t xml:space="preserve"> завершает программу.</w:t>
      </w:r>
    </w:p>
    <w:p w14:paraId="7261D006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 xml:space="preserve">Листинг 3 — фрагмент диспетчера клавиш в главном цикле </w:t>
      </w:r>
      <w:proofErr w:type="spellStart"/>
      <w:r>
        <w:rPr>
          <w:i/>
          <w:iCs/>
          <w:color w:val="4D4D4D"/>
          <w:sz w:val="24"/>
          <w:szCs w:val="24"/>
        </w:rPr>
        <w:t>wmain</w:t>
      </w:r>
      <w:proofErr w:type="spellEnd"/>
    </w:p>
    <w:p w14:paraId="2D767B2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switch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vk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3560571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VK_ESCAPE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4BF932B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VK_F10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321A926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run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06E8A8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BC5171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VK_TAB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0314849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VK_LEFT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45301CD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VK_RIGHT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61CEC7C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g_active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^=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4D3418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786049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VK_UP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7B6B6DF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accelStep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VK_UP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367B89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D2224F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1F01D7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VK_DOWN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33A68DD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accelStep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VK_DOWN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79C020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last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last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707156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5CD974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VK_PRIOR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7B30ED0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pageH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F024A3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5E6C33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VK_NEXT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70DC635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pageH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last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last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1DB96D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0374DC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VK_HOME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14B100E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57B62D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98AFD2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VK_END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741E024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last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E4B34F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63BBE4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case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VK_RETURN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</w:p>
    <w:p w14:paraId="1CFF556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enterEntry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A7C1F52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B20D6D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6CA4A87" w14:textId="77777777" w:rsidR="00FF7A11" w:rsidRPr="00CD2867" w:rsidRDefault="001D6934">
      <w:pPr>
        <w:pStyle w:val="2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2.1 Описание функций (классов)</w:t>
      </w:r>
    </w:p>
    <w:p w14:paraId="299A10A9" w14:textId="77777777" w:rsidR="00FF7A11" w:rsidRDefault="001D6934">
      <w:pPr>
        <w:spacing w:after="140" w:line="360" w:lineRule="auto"/>
        <w:ind w:firstLine="480"/>
        <w:jc w:val="both"/>
      </w:pPr>
      <w:r>
        <w:t>Поскольку программа написана на C++ в процедурно-модульном стиле, роль «классов» в ней выполняют структуры данных, а поведение реализовано набором самостоятельных функций. В этом разделе описаны основные структуры и функции, сгруппированные по назначению, с пояснением того, как они работают, и фрагментами исходного кода.</w:t>
      </w:r>
    </w:p>
    <w:p w14:paraId="167DE14A" w14:textId="77777777" w:rsidR="00FF7A11" w:rsidRDefault="001D6934">
      <w:pPr>
        <w:pStyle w:val="3"/>
      </w:pPr>
      <w:r>
        <w:t>Структуры данных</w:t>
      </w:r>
    </w:p>
    <w:p w14:paraId="763888B4" w14:textId="77777777" w:rsidR="00FF7A11" w:rsidRDefault="001D6934">
      <w:pPr>
        <w:spacing w:after="140" w:line="360" w:lineRule="auto"/>
        <w:ind w:firstLine="480"/>
        <w:jc w:val="both"/>
      </w:pPr>
      <w:r>
        <w:t xml:space="preserve">Основу программы составляют несколько структур, описывающих её состояние (листинг 4). Структура </w:t>
      </w:r>
      <w:proofErr w:type="spellStart"/>
      <w:r>
        <w:t>Entry</w:t>
      </w:r>
      <w:proofErr w:type="spellEnd"/>
      <w:r>
        <w:t xml:space="preserve"> представляет один элемент списка, </w:t>
      </w:r>
      <w:proofErr w:type="spellStart"/>
      <w:r>
        <w:t>Panel</w:t>
      </w:r>
      <w:proofErr w:type="spellEnd"/>
      <w:r>
        <w:t xml:space="preserve"> — состояние панели целиком, </w:t>
      </w:r>
      <w:proofErr w:type="spellStart"/>
      <w:r>
        <w:t>MarkItem</w:t>
      </w:r>
      <w:proofErr w:type="spellEnd"/>
      <w:r>
        <w:t xml:space="preserve"> — отмеченный для групповой операции объект.</w:t>
      </w:r>
    </w:p>
    <w:p w14:paraId="71E163C3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4 — основные структуры данных</w:t>
      </w:r>
    </w:p>
    <w:p w14:paraId="6EBD3223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</w:pPr>
      <w:proofErr w:type="spellStart"/>
      <w:r>
        <w:rPr>
          <w:rFonts w:ascii="Consolas" w:eastAsia="Consolas" w:hAnsi="Consolas" w:cs="Consolas"/>
          <w:color w:val="0033B3"/>
          <w:sz w:val="15"/>
          <w:szCs w:val="15"/>
        </w:rPr>
        <w:t>struct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15"/>
          <w:szCs w:val="15"/>
        </w:rPr>
        <w:t>Entry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83A42"/>
          <w:sz w:val="15"/>
          <w:szCs w:val="15"/>
        </w:rPr>
        <w:t>{</w:t>
      </w:r>
    </w:p>
    <w:p w14:paraId="6B39641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3C2D96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51AD35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long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long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size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12A1CF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FILETIME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ctime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7A6660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FILETIME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mtime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5A5182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199B479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lastRenderedPageBreak/>
        <w:t xml:space="preserve"> </w:t>
      </w:r>
    </w:p>
    <w:p w14:paraId="751615A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struct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Panel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B4A023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path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1448BC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vector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Entry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entries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DB3B60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cursor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25BD94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top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8AA65D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detailed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C127B3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0C0CF19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679C680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struct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MarkItem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764F7CE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2788CA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fullPath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5B7D222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38052D6E" w14:textId="77777777" w:rsidR="00FF7A11" w:rsidRDefault="001D6934">
      <w:pPr>
        <w:spacing w:after="100" w:line="360" w:lineRule="auto"/>
        <w:jc w:val="both"/>
      </w:pPr>
      <w:r>
        <w:t>Назначение всех основных структур сведено в таблицу 1.</w:t>
      </w:r>
    </w:p>
    <w:p w14:paraId="39ACAEF3" w14:textId="77777777" w:rsidR="00FF7A11" w:rsidRDefault="001D6934">
      <w:pPr>
        <w:spacing w:after="100" w:line="360" w:lineRule="auto"/>
        <w:jc w:val="both"/>
      </w:pPr>
      <w:r>
        <w:t>Таблица 1 — Основные структуры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F7A11" w14:paraId="14AC6E03" w14:textId="77777777">
        <w:trPr>
          <w:tblHeader/>
        </w:trPr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07FE3" w14:textId="77777777" w:rsidR="00FF7A11" w:rsidRDefault="001D6934">
            <w:r>
              <w:rPr>
                <w:b/>
                <w:bCs/>
                <w:sz w:val="24"/>
                <w:szCs w:val="24"/>
              </w:rPr>
              <w:t>Структура</w:t>
            </w:r>
          </w:p>
        </w:tc>
        <w:tc>
          <w:tcPr>
            <w:tcW w:w="64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6F89C" w14:textId="77777777" w:rsidR="00FF7A11" w:rsidRDefault="001D6934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F7A11" w14:paraId="3E612A93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52DCD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Entry</w:t>
            </w:r>
            <w:proofErr w:type="spellEnd"/>
          </w:p>
        </w:tc>
        <w:tc>
          <w:tcPr>
            <w:tcW w:w="64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ADA99" w14:textId="77777777" w:rsidR="00FF7A11" w:rsidRDefault="001D6934">
            <w:r>
              <w:rPr>
                <w:sz w:val="24"/>
                <w:szCs w:val="24"/>
              </w:rPr>
              <w:t>Один элемент списка — файл или папка: имя, признак каталога, размер, время создания и изменения.</w:t>
            </w:r>
          </w:p>
        </w:tc>
      </w:tr>
      <w:tr w:rsidR="00FF7A11" w14:paraId="56C6699D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B2125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Panel</w:t>
            </w:r>
            <w:proofErr w:type="spellEnd"/>
          </w:p>
        </w:tc>
        <w:tc>
          <w:tcPr>
            <w:tcW w:w="64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356D1" w14:textId="77777777" w:rsidR="00FF7A11" w:rsidRDefault="001D6934">
            <w:r>
              <w:rPr>
                <w:sz w:val="24"/>
                <w:szCs w:val="24"/>
              </w:rPr>
              <w:t>Состояние панели: путь, список элементов, позиция курсора, верхняя видимая строка, режим отображения.</w:t>
            </w:r>
          </w:p>
        </w:tc>
      </w:tr>
      <w:tr w:rsidR="00FF7A11" w14:paraId="60A1CC05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E9623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MarkItem</w:t>
            </w:r>
            <w:proofErr w:type="spellEnd"/>
          </w:p>
        </w:tc>
        <w:tc>
          <w:tcPr>
            <w:tcW w:w="64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277FB" w14:textId="77777777" w:rsidR="00FF7A11" w:rsidRDefault="001D6934">
            <w:r>
              <w:rPr>
                <w:sz w:val="24"/>
                <w:szCs w:val="24"/>
              </w:rPr>
              <w:t>Отмеченный объект для групповой операции: полный путь и признак каталога.</w:t>
            </w:r>
          </w:p>
        </w:tc>
      </w:tr>
      <w:tr w:rsidR="00FF7A11" w14:paraId="07CD1C15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CD4FA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Theme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MonoHue</w:t>
            </w:r>
            <w:proofErr w:type="spellEnd"/>
          </w:p>
        </w:tc>
        <w:tc>
          <w:tcPr>
            <w:tcW w:w="64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349A4" w14:textId="77777777" w:rsidR="00FF7A11" w:rsidRDefault="001D6934">
            <w:r>
              <w:rPr>
                <w:sz w:val="24"/>
                <w:szCs w:val="24"/>
              </w:rPr>
              <w:t>Цветовая тема (название и палитра) и акцентный оттенок для монохромной темы.</w:t>
            </w:r>
          </w:p>
        </w:tc>
      </w:tr>
      <w:tr w:rsidR="00FF7A11" w14:paraId="04C72A53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AFCB6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Lang</w:t>
            </w:r>
          </w:p>
        </w:tc>
        <w:tc>
          <w:tcPr>
            <w:tcW w:w="64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DBCF7" w14:textId="77777777" w:rsidR="00FF7A11" w:rsidRDefault="001D6934">
            <w:r>
              <w:rPr>
                <w:sz w:val="24"/>
                <w:szCs w:val="24"/>
              </w:rPr>
              <w:t>Описание языка для подсветки: символы комментариев, признаки строк, наборы ключевых слов и типов.</w:t>
            </w:r>
          </w:p>
        </w:tc>
      </w:tr>
    </w:tbl>
    <w:p w14:paraId="67AF566A" w14:textId="77777777" w:rsidR="00FF7A11" w:rsidRDefault="001D6934">
      <w:pPr>
        <w:pStyle w:val="3"/>
      </w:pPr>
      <w:r>
        <w:t>Движок отрисовки</w:t>
      </w:r>
    </w:p>
    <w:p w14:paraId="4C931D6A" w14:textId="77777777" w:rsidR="00FF7A11" w:rsidRDefault="001D6934">
      <w:pPr>
        <w:spacing w:after="140" w:line="360" w:lineRule="auto"/>
        <w:ind w:firstLine="480"/>
        <w:jc w:val="both"/>
      </w:pPr>
      <w:r>
        <w:t xml:space="preserve">Низкоуровневые примитивы </w:t>
      </w:r>
      <w:proofErr w:type="spellStart"/>
      <w:r>
        <w:t>putCh</w:t>
      </w:r>
      <w:proofErr w:type="spellEnd"/>
      <w:r>
        <w:t xml:space="preserve">, </w:t>
      </w:r>
      <w:proofErr w:type="spellStart"/>
      <w:r>
        <w:t>putStr</w:t>
      </w:r>
      <w:proofErr w:type="spellEnd"/>
      <w:r>
        <w:t xml:space="preserve"> и </w:t>
      </w:r>
      <w:proofErr w:type="spellStart"/>
      <w:r>
        <w:t>fillRow</w:t>
      </w:r>
      <w:proofErr w:type="spellEnd"/>
      <w:r>
        <w:t xml:space="preserve"> пишут в буфер кадра символ, строку и заливку участка строки. Функция </w:t>
      </w:r>
      <w:proofErr w:type="spellStart"/>
      <w:r>
        <w:t>drawBox</w:t>
      </w:r>
      <w:proofErr w:type="spellEnd"/>
      <w:r>
        <w:t xml:space="preserve"> рисует рамку со скруглёнными углами; </w:t>
      </w:r>
      <w:proofErr w:type="spellStart"/>
      <w:r>
        <w:t>queryConsole</w:t>
      </w:r>
      <w:proofErr w:type="spellEnd"/>
      <w:r>
        <w:t xml:space="preserve"> считывает размер консоли и пересоздаёт буфер; центральная функция </w:t>
      </w:r>
      <w:proofErr w:type="spellStart"/>
      <w:r>
        <w:t>flush</w:t>
      </w:r>
      <w:proofErr w:type="spellEnd"/>
      <w:r>
        <w:t xml:space="preserve"> выводит кадр. Функции </w:t>
      </w:r>
      <w:proofErr w:type="spellStart"/>
      <w:r>
        <w:t>render</w:t>
      </w:r>
      <w:proofErr w:type="spellEnd"/>
      <w:r>
        <w:t xml:space="preserve">, </w:t>
      </w:r>
      <w:proofErr w:type="spellStart"/>
      <w:r>
        <w:t>renderPanel</w:t>
      </w:r>
      <w:proofErr w:type="spellEnd"/>
      <w:r>
        <w:t xml:space="preserve">, </w:t>
      </w:r>
      <w:proofErr w:type="spellStart"/>
      <w:r>
        <w:t>drawTopBar</w:t>
      </w:r>
      <w:proofErr w:type="spellEnd"/>
      <w:r>
        <w:t xml:space="preserve">, </w:t>
      </w:r>
      <w:proofErr w:type="spellStart"/>
      <w:r>
        <w:t>drawInfoBar</w:t>
      </w:r>
      <w:proofErr w:type="spellEnd"/>
      <w:r>
        <w:t xml:space="preserve"> и </w:t>
      </w:r>
      <w:proofErr w:type="spellStart"/>
      <w:r>
        <w:t>renderStatus</w:t>
      </w:r>
      <w:proofErr w:type="spellEnd"/>
      <w:r>
        <w:t xml:space="preserve"> собирают из примитивов цельный экран приложения (таблица 2).</w:t>
      </w:r>
    </w:p>
    <w:p w14:paraId="42DC3D7B" w14:textId="77777777" w:rsidR="00FF7A11" w:rsidRDefault="001D6934">
      <w:pPr>
        <w:spacing w:after="100" w:line="360" w:lineRule="auto"/>
        <w:jc w:val="both"/>
      </w:pPr>
      <w:r>
        <w:t>Таблица 2 — Функции движка отрисовки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FF7A11" w14:paraId="34B6390D" w14:textId="77777777">
        <w:trPr>
          <w:tblHeader/>
        </w:trPr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F6696" w14:textId="77777777" w:rsidR="00FF7A11" w:rsidRDefault="001D6934"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F463C" w14:textId="77777777" w:rsidR="00FF7A11" w:rsidRDefault="001D6934"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FF7A11" w14:paraId="23684DB9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7659D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queryConsole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2133A" w14:textId="77777777" w:rsidR="00FF7A11" w:rsidRDefault="001D6934">
            <w:r>
              <w:rPr>
                <w:sz w:val="24"/>
                <w:szCs w:val="24"/>
              </w:rPr>
              <w:t>Считывает размер консоли и подготавливает буфер кадра нужного размера.</w:t>
            </w:r>
          </w:p>
        </w:tc>
      </w:tr>
      <w:tr w:rsidR="00FF7A11" w14:paraId="36452B5E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A67C7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putCh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putStr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fillRow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C38A0" w14:textId="77777777" w:rsidR="00FF7A11" w:rsidRDefault="001D6934">
            <w:r>
              <w:rPr>
                <w:sz w:val="24"/>
                <w:szCs w:val="24"/>
              </w:rPr>
              <w:t>Базовый вывод в буфер: символ, строка с ограничением ширины, заливка участка строки.</w:t>
            </w:r>
          </w:p>
        </w:tc>
      </w:tr>
      <w:tr w:rsidR="00FF7A11" w14:paraId="26128DCE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D7571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drawBox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F1DAF" w14:textId="77777777" w:rsidR="00FF7A11" w:rsidRDefault="001D6934">
            <w:r>
              <w:rPr>
                <w:sz w:val="24"/>
                <w:szCs w:val="24"/>
              </w:rPr>
              <w:t>Рисует рамку со скруглёнными углами и заголовком — каркас панелей и окон.</w:t>
            </w:r>
          </w:p>
        </w:tc>
      </w:tr>
      <w:tr w:rsidR="00FF7A11" w14:paraId="7EFA0221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6D966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flush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EF56C" w14:textId="77777777" w:rsidR="00FF7A11" w:rsidRDefault="001D6934">
            <w:r>
              <w:rPr>
                <w:sz w:val="24"/>
                <w:szCs w:val="24"/>
              </w:rPr>
              <w:t xml:space="preserve">Преобразует буфер кадра в строку </w:t>
            </w:r>
            <w:proofErr w:type="spellStart"/>
            <w:r>
              <w:rPr>
                <w:sz w:val="24"/>
                <w:szCs w:val="24"/>
              </w:rPr>
              <w:t>escape</w:t>
            </w:r>
            <w:proofErr w:type="spellEnd"/>
            <w:r>
              <w:rPr>
                <w:sz w:val="24"/>
                <w:szCs w:val="24"/>
              </w:rPr>
              <w:t>-последовательностей и выводит её одним вызовом.</w:t>
            </w:r>
          </w:p>
        </w:tc>
      </w:tr>
      <w:tr w:rsidR="00FF7A11" w14:paraId="7CFE1079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09A48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render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renderPanel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BA461" w14:textId="77777777" w:rsidR="00FF7A11" w:rsidRDefault="001D6934">
            <w:r>
              <w:rPr>
                <w:sz w:val="24"/>
                <w:szCs w:val="24"/>
              </w:rPr>
              <w:t xml:space="preserve">Собирают основной экран и </w:t>
            </w:r>
            <w:proofErr w:type="spellStart"/>
            <w:r>
              <w:rPr>
                <w:sz w:val="24"/>
                <w:szCs w:val="24"/>
              </w:rPr>
              <w:t>отрисовывают</w:t>
            </w:r>
            <w:proofErr w:type="spellEnd"/>
            <w:r>
              <w:rPr>
                <w:sz w:val="24"/>
                <w:szCs w:val="24"/>
              </w:rPr>
              <w:t xml:space="preserve"> отдельную панель со списком и прокруткой.</w:t>
            </w:r>
          </w:p>
        </w:tc>
      </w:tr>
      <w:tr w:rsidR="00FF7A11" w14:paraId="23B7C39A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B0019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drawTopBar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drawInfoBar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renderStatus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F8896" w14:textId="77777777" w:rsidR="00FF7A11" w:rsidRDefault="001D6934">
            <w:r>
              <w:rPr>
                <w:sz w:val="24"/>
                <w:szCs w:val="24"/>
              </w:rPr>
              <w:t>Верхняя строка с часами и темой, строка отметок и нижняя строка подсказок.</w:t>
            </w:r>
          </w:p>
        </w:tc>
      </w:tr>
    </w:tbl>
    <w:p w14:paraId="5BD7AE01" w14:textId="77777777" w:rsidR="00FF7A11" w:rsidRDefault="001D6934">
      <w:pPr>
        <w:pStyle w:val="3"/>
      </w:pPr>
      <w:r>
        <w:t>Работа с файловой системой</w:t>
      </w:r>
    </w:p>
    <w:p w14:paraId="7C3B4C01" w14:textId="77777777" w:rsidR="00FF7A11" w:rsidRDefault="001D6934">
      <w:pPr>
        <w:spacing w:after="140" w:line="360" w:lineRule="auto"/>
        <w:ind w:firstLine="480"/>
        <w:jc w:val="both"/>
      </w:pPr>
      <w:r>
        <w:t xml:space="preserve">Чтение содержимого каталога выполняет функция </w:t>
      </w:r>
      <w:proofErr w:type="spellStart"/>
      <w:r>
        <w:t>loadDir</w:t>
      </w:r>
      <w:proofErr w:type="spellEnd"/>
      <w:r>
        <w:t>. Она перечисляет объекты средствами Win32, разделяет их на папки и файлы, сортирует каждую группу по имени без учёта регистра и собирает итоговый список так, чтобы каталоги шли первыми (листинг 5).</w:t>
      </w:r>
    </w:p>
    <w:p w14:paraId="09DFB4EF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 xml:space="preserve">Листинг 5 — перечисление и сортировка содержимого каталога (фрагмент </w:t>
      </w:r>
      <w:proofErr w:type="spellStart"/>
      <w:r>
        <w:rPr>
          <w:i/>
          <w:iCs/>
          <w:color w:val="4D4D4D"/>
          <w:sz w:val="24"/>
          <w:szCs w:val="24"/>
        </w:rPr>
        <w:t>loadDir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662CDDF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mask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joinPath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L"*"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24BF57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WIN32_FIND_DATAW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715B56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HANDLE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h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FindFirstFileW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mask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36DDB12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vector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Entry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1E0D7A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h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INVALID_HANDLE_VALUE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9BD7F3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do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5C5B27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cFileName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C5BC75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L".."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continue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7FAF4C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Entry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18C40A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C99AE92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dwFileAttributes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FILE_ATTRIBUTE_DIRECTORY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color w:val="098658"/>
          <w:sz w:val="15"/>
          <w:szCs w:val="15"/>
        </w:rPr>
        <w:t>0</w:t>
      </w:r>
      <w:r>
        <w:rPr>
          <w:rFonts w:ascii="Consolas" w:eastAsia="Consolas" w:hAnsi="Consolas" w:cs="Consolas"/>
          <w:color w:val="383A42"/>
          <w:sz w:val="15"/>
          <w:szCs w:val="15"/>
        </w:rPr>
        <w:t>;</w:t>
      </w:r>
    </w:p>
    <w:p w14:paraId="6ECAF7B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long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long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nFileSizeHigh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32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nFileSizeLow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B8D4DA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ctime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ftCreationTime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6E86EA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mtime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ftLastWriteTime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DEA1A6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push_back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push_back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90355C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while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FindNextFileW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));</w:t>
      </w:r>
    </w:p>
    <w:p w14:paraId="7FFF93C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FindClose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AD43DB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0B51416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auto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cmp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[](</w:t>
      </w:r>
      <w:proofErr w:type="gramEnd"/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Entry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Entry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474783D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_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wcsicmp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D9953A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1E2BF0C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gramEnd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sort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begin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end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cmp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6C0254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gramEnd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sort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begin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end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cmp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464119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auto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entries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push_back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E03385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auto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entries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push_back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C95A985" w14:textId="77777777" w:rsidR="00FF7A11" w:rsidRDefault="001D6934">
      <w:pPr>
        <w:spacing w:after="140" w:line="360" w:lineRule="auto"/>
        <w:ind w:firstLine="480"/>
        <w:jc w:val="both"/>
      </w:pPr>
      <w:r>
        <w:t xml:space="preserve">Копирование и удаление реализованы рекурсивно. Функция </w:t>
      </w:r>
      <w:proofErr w:type="spellStart"/>
      <w:r>
        <w:t>copyRecursive</w:t>
      </w:r>
      <w:proofErr w:type="spellEnd"/>
      <w:r>
        <w:t xml:space="preserve"> копирует одиночный файл системным вызовом, а для папки создаёт каталог-приёмник и рекурсивно обходит всё содержимое (листинг 6). Функция </w:t>
      </w:r>
      <w:proofErr w:type="spellStart"/>
      <w:r>
        <w:t>deleteRecursive</w:t>
      </w:r>
      <w:proofErr w:type="spellEnd"/>
      <w:r>
        <w:t xml:space="preserve"> устроена симметрично и перед удалением снимает атрибут «только для чтения».</w:t>
      </w:r>
    </w:p>
    <w:p w14:paraId="6494F81B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6 — рекурсивное копирование файла или папки (</w:t>
      </w:r>
      <w:proofErr w:type="spellStart"/>
      <w:r>
        <w:rPr>
          <w:i/>
          <w:iCs/>
          <w:color w:val="4D4D4D"/>
          <w:sz w:val="24"/>
          <w:szCs w:val="24"/>
        </w:rPr>
        <w:t>copyRecursive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41FF04C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copyRecursive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src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F66AEB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1488DD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CopyFileW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775A31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empty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baseName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src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L": 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winErr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GetLastError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());</w:t>
      </w:r>
    </w:p>
    <w:p w14:paraId="26FF194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37983C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07C1FC2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CreateDirectoryW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NULL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37F261B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GetLastError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89BA09D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>ERROR_ALREADY_EXISTS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356D9FE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empty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baseName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L": 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winErr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99BED8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lastRenderedPageBreak/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DF35B7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7C0973E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11B0F07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mask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joinPath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src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L"*"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C06B77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WIN32_FIND_DATAW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8B911B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HANDLE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h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FindFirstFileW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mask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EE9903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14F708A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h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>INVALID_HANDLE_VALUE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F9D4C0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do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007B7A7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cFileName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C162F3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L".."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continue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A1E918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joinPath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src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1C2862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joinPath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3EA18A01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dwFileAttributes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FILE_ATTRIBUTE_DIRECTORY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63825E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copyRecursive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313403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while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FindNextFileW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));</w:t>
      </w:r>
    </w:p>
    <w:p w14:paraId="5492B539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FindClose</w:t>
      </w:r>
      <w:proofErr w:type="spellEnd"/>
      <w:r w:rsidRPr="00B20D6D">
        <w:rPr>
          <w:rFonts w:ascii="Consolas" w:eastAsia="Consolas" w:hAnsi="Consolas" w:cs="Consolas"/>
          <w:color w:val="383A42"/>
          <w:sz w:val="15"/>
          <w:szCs w:val="15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</w:t>
      </w:r>
      <w:r w:rsidRPr="00B20D6D">
        <w:rPr>
          <w:rFonts w:ascii="Consolas" w:eastAsia="Consolas" w:hAnsi="Consolas" w:cs="Consolas"/>
          <w:color w:val="383A42"/>
          <w:sz w:val="15"/>
          <w:szCs w:val="15"/>
        </w:rPr>
        <w:t>);</w:t>
      </w:r>
    </w:p>
    <w:p w14:paraId="1B3F3D9A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B20D6D"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642AF404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ok</w:t>
      </w:r>
      <w:proofErr w:type="spellEnd"/>
      <w:r>
        <w:rPr>
          <w:rFonts w:ascii="Consolas" w:eastAsia="Consolas" w:hAnsi="Consolas" w:cs="Consolas"/>
          <w:color w:val="383A42"/>
          <w:sz w:val="15"/>
          <w:szCs w:val="15"/>
        </w:rPr>
        <w:t>;</w:t>
      </w:r>
    </w:p>
    <w:p w14:paraId="5EE02AB2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58D2E86C" w14:textId="77777777" w:rsidR="00FF7A11" w:rsidRDefault="001D6934">
      <w:pPr>
        <w:spacing w:after="140" w:line="360" w:lineRule="auto"/>
        <w:ind w:firstLine="480"/>
        <w:jc w:val="both"/>
      </w:pPr>
      <w:r>
        <w:t xml:space="preserve">Функция </w:t>
      </w:r>
      <w:proofErr w:type="spellStart"/>
      <w:r>
        <w:t>doPaste</w:t>
      </w:r>
      <w:proofErr w:type="spellEnd"/>
      <w:r>
        <w:t xml:space="preserve"> выполняет копирование (F1) или перемещение (F2) всех отмеченных объектов в активную панель. Перемещение сначала пробуется быстрым системным вызовом </w:t>
      </w:r>
      <w:proofErr w:type="spellStart"/>
      <w:r>
        <w:t>MoveFileExW</w:t>
      </w:r>
      <w:proofErr w:type="spellEnd"/>
      <w:r>
        <w:t>, который мгновенно переименовывает объект в пределах диска и умеет переносить данные между дисками; если быстрый перенос не удался, выполняется запасной сценарий «копирование с последующим удалением» (листинг 7).</w:t>
      </w:r>
    </w:p>
    <w:p w14:paraId="2E2B5772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 xml:space="preserve">Листинг 7 — перемещение с запасным сценарием (фрагмент </w:t>
      </w:r>
      <w:proofErr w:type="spellStart"/>
      <w:r>
        <w:rPr>
          <w:i/>
          <w:iCs/>
          <w:color w:val="4D4D4D"/>
          <w:sz w:val="24"/>
          <w:szCs w:val="24"/>
        </w:rPr>
        <w:t>doPaste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4FC66C9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move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0A406480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MoveFileExW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fullPath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</w:t>
      </w:r>
      <w:proofErr w:type="gramEnd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_str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c_str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MOVEFILE_COPY_ALLOWED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MOVEFILE_REPLACE_EXISTING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35C4A3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ok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697A69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copyRecursive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fullPath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2DE2EA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clear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();</w:t>
      </w:r>
    </w:p>
    <w:p w14:paraId="00B0303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   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deleteRecursive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fullPath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2371B6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1724163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5E7422D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286A474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copyRecursive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fullPath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dst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03E0A06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371352BC" w14:textId="77777777" w:rsidR="00FF7A11" w:rsidRDefault="001D6934">
      <w:pPr>
        <w:spacing w:after="140" w:line="360" w:lineRule="auto"/>
        <w:ind w:firstLine="480"/>
        <w:jc w:val="both"/>
      </w:pPr>
      <w:r>
        <w:t>Объекты, у которых источник совпадает с приёмником, пропускаются, а все объекты, которые не удалось обработать, остаются отмеченными. По завершении операции обе панели перечитываются. Полный перечень функций работы с файловой системой приведён в таблице 3.</w:t>
      </w:r>
    </w:p>
    <w:p w14:paraId="7B59C5DE" w14:textId="77777777" w:rsidR="00FF7A11" w:rsidRDefault="001D6934">
      <w:pPr>
        <w:spacing w:after="100" w:line="360" w:lineRule="auto"/>
        <w:jc w:val="both"/>
      </w:pPr>
      <w:r>
        <w:t>Таблица 3 — Операции над файловой системой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FF7A11" w14:paraId="568E9860" w14:textId="77777777">
        <w:trPr>
          <w:tblHeader/>
        </w:trPr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8D21B" w14:textId="77777777" w:rsidR="00FF7A11" w:rsidRDefault="001D6934"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12468" w14:textId="77777777" w:rsidR="00FF7A11" w:rsidRDefault="001D6934"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FF7A11" w14:paraId="5F69CDDF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8789C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loadDir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7DB6E" w14:textId="77777777" w:rsidR="00FF7A11" w:rsidRDefault="001D6934">
            <w:r>
              <w:rPr>
                <w:sz w:val="24"/>
                <w:szCs w:val="24"/>
              </w:rPr>
              <w:t>Перечисляет содержимое каталога, разделяет и сортирует папки и файлы, добавляет элемент перехода вверх.</w:t>
            </w:r>
          </w:p>
        </w:tc>
      </w:tr>
      <w:tr w:rsidR="00FF7A11" w14:paraId="2DBDFDA2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BC5B7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joinPath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baseName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parentDir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CF849" w14:textId="77777777" w:rsidR="00FF7A11" w:rsidRDefault="001D6934">
            <w:r>
              <w:rPr>
                <w:sz w:val="24"/>
                <w:szCs w:val="24"/>
              </w:rPr>
              <w:t>Операции с путями: соединение, выделение имени, переход к родительскому каталогу.</w:t>
            </w:r>
          </w:p>
        </w:tc>
      </w:tr>
      <w:tr w:rsidR="00FF7A11" w14:paraId="26109148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80604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copyRecursive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BC34F" w14:textId="77777777" w:rsidR="00FF7A11" w:rsidRDefault="001D6934">
            <w:r>
              <w:rPr>
                <w:sz w:val="24"/>
                <w:szCs w:val="24"/>
              </w:rPr>
              <w:t>Рекурсивно копирует файл или папку со всем содержимым.</w:t>
            </w:r>
          </w:p>
        </w:tc>
      </w:tr>
      <w:tr w:rsidR="00FF7A11" w14:paraId="4828D58C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23A11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deleteRecursive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7FE2" w14:textId="77777777" w:rsidR="00FF7A11" w:rsidRDefault="001D6934">
            <w:r>
              <w:rPr>
                <w:sz w:val="24"/>
                <w:szCs w:val="24"/>
              </w:rPr>
              <w:t>Рекурсивно удаляет файл или папку, снимая атрибут «только для чтения».</w:t>
            </w:r>
          </w:p>
        </w:tc>
      </w:tr>
      <w:tr w:rsidR="00FF7A11" w14:paraId="7D323BB4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52A88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doPaste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D98F8" w14:textId="77777777" w:rsidR="00FF7A11" w:rsidRDefault="001D6934">
            <w:r>
              <w:rPr>
                <w:sz w:val="24"/>
                <w:szCs w:val="24"/>
              </w:rPr>
              <w:t>Копирует или перемещает отмеченные объекты; перемещение с быстрым переносом и запасным сценарием.</w:t>
            </w:r>
          </w:p>
        </w:tc>
      </w:tr>
      <w:tr w:rsidR="00FF7A11" w14:paraId="17160E89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971E3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doDelete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2D0EE" w14:textId="77777777" w:rsidR="00FF7A11" w:rsidRDefault="001D6934">
            <w:r>
              <w:rPr>
                <w:sz w:val="24"/>
                <w:szCs w:val="24"/>
              </w:rPr>
              <w:t>Удаляет отмеченные объекты или объект под курсором после подтверждения.</w:t>
            </w:r>
          </w:p>
        </w:tc>
      </w:tr>
      <w:tr w:rsidR="00FF7A11" w14:paraId="62FAA97D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8499A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doMkdir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C7CC0" w14:textId="77777777" w:rsidR="00FF7A11" w:rsidRDefault="001D6934">
            <w:r>
              <w:rPr>
                <w:sz w:val="24"/>
                <w:szCs w:val="24"/>
              </w:rPr>
              <w:t>Создаёт новый каталог по введённому имени.</w:t>
            </w:r>
          </w:p>
        </w:tc>
      </w:tr>
      <w:tr w:rsidR="00FF7A11" w14:paraId="403CC7DF" w14:textId="77777777">
        <w:tc>
          <w:tcPr>
            <w:tcW w:w="31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51526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enterEntry</w:t>
            </w:r>
            <w:proofErr w:type="spellEnd"/>
          </w:p>
        </w:tc>
        <w:tc>
          <w:tcPr>
            <w:tcW w:w="59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92C7F" w14:textId="77777777" w:rsidR="00FF7A11" w:rsidRDefault="001D6934">
            <w:r>
              <w:rPr>
                <w:sz w:val="24"/>
                <w:szCs w:val="24"/>
              </w:rPr>
              <w:t xml:space="preserve">Открывает папку, поднимается вверх по «..» или открывает </w:t>
            </w:r>
            <w:proofErr w:type="spellStart"/>
            <w:r>
              <w:rPr>
                <w:sz w:val="24"/>
                <w:szCs w:val="24"/>
              </w:rPr>
              <w:t>просмотрщик</w:t>
            </w:r>
            <w:proofErr w:type="spellEnd"/>
            <w:r>
              <w:rPr>
                <w:sz w:val="24"/>
                <w:szCs w:val="24"/>
              </w:rPr>
              <w:t xml:space="preserve"> для файла.</w:t>
            </w:r>
          </w:p>
        </w:tc>
      </w:tr>
    </w:tbl>
    <w:p w14:paraId="76CC97A4" w14:textId="77777777" w:rsidR="00FF7A11" w:rsidRDefault="001D6934">
      <w:pPr>
        <w:pStyle w:val="3"/>
      </w:pPr>
      <w:r>
        <w:t>Множественное выделение объектов</w:t>
      </w:r>
    </w:p>
    <w:p w14:paraId="21E2626B" w14:textId="77777777" w:rsidR="00FF7A11" w:rsidRDefault="001D6934">
      <w:pPr>
        <w:spacing w:after="140" w:line="360" w:lineRule="auto"/>
        <w:ind w:firstLine="480"/>
        <w:jc w:val="both"/>
      </w:pPr>
      <w:r>
        <w:t xml:space="preserve">Групповые операции опираются на глобальный список отмеченных объектов. Функции </w:t>
      </w:r>
      <w:proofErr w:type="spellStart"/>
      <w:r>
        <w:t>markIndex</w:t>
      </w:r>
      <w:proofErr w:type="spellEnd"/>
      <w:r>
        <w:t xml:space="preserve">, </w:t>
      </w:r>
      <w:proofErr w:type="spellStart"/>
      <w:r>
        <w:t>isMarked</w:t>
      </w:r>
      <w:proofErr w:type="spellEnd"/>
      <w:r>
        <w:t xml:space="preserve">, </w:t>
      </w:r>
      <w:proofErr w:type="spellStart"/>
      <w:r>
        <w:t>toggleMark</w:t>
      </w:r>
      <w:proofErr w:type="spellEnd"/>
      <w:r>
        <w:t xml:space="preserve"> и </w:t>
      </w:r>
      <w:proofErr w:type="spellStart"/>
      <w:r>
        <w:t>unmark</w:t>
      </w:r>
      <w:proofErr w:type="spellEnd"/>
      <w:r>
        <w:t xml:space="preserve"> управляют этим списком. Важная особенность: отметки хранятся по полным путям и не привязаны к текущей панели, поэтому можно отметить файлы в разных каталогах, а затем выполнить над всем набором единую операцию. Число отмеченных объектов постоянно отображается в информационной строке.</w:t>
      </w:r>
    </w:p>
    <w:p w14:paraId="04E675D2" w14:textId="77777777" w:rsidR="00FF7A11" w:rsidRDefault="001D6934">
      <w:pPr>
        <w:pStyle w:val="3"/>
      </w:pPr>
      <w:proofErr w:type="spellStart"/>
      <w:r>
        <w:t>Просмотрщик</w:t>
      </w:r>
      <w:proofErr w:type="spellEnd"/>
      <w:r>
        <w:t xml:space="preserve"> файлов и определение кодировки</w:t>
      </w:r>
    </w:p>
    <w:p w14:paraId="1842AFB1" w14:textId="77777777" w:rsidR="00FF7A11" w:rsidRDefault="001D6934">
      <w:pPr>
        <w:spacing w:after="140" w:line="360" w:lineRule="auto"/>
        <w:ind w:firstLine="480"/>
        <w:jc w:val="both"/>
      </w:pPr>
      <w:r>
        <w:t xml:space="preserve">Встроенный </w:t>
      </w:r>
      <w:proofErr w:type="spellStart"/>
      <w:r>
        <w:t>просмотрщик</w:t>
      </w:r>
      <w:proofErr w:type="spellEnd"/>
      <w:r>
        <w:t xml:space="preserve"> (функция </w:t>
      </w:r>
      <w:proofErr w:type="spellStart"/>
      <w:r>
        <w:t>viewFile</w:t>
      </w:r>
      <w:proofErr w:type="spellEnd"/>
      <w:r>
        <w:t xml:space="preserve">) читает содержимое файла с ограничением до 64 мегабайт и сначала определяет его тип. Функция </w:t>
      </w:r>
      <w:proofErr w:type="spellStart"/>
      <w:r>
        <w:t>isBinaryData</w:t>
      </w:r>
      <w:proofErr w:type="spellEnd"/>
      <w:r>
        <w:t xml:space="preserve"> оценивает, не является ли файл двоичным: она просматривает первые килобайты и при наличии нулевого байта или слишком большой доли управляющих символов признаёт файл двоичным (листинг 8).</w:t>
      </w:r>
    </w:p>
    <w:p w14:paraId="515AC7D5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8 — определение двоичного файла (</w:t>
      </w:r>
      <w:proofErr w:type="spellStart"/>
      <w:r>
        <w:rPr>
          <w:i/>
          <w:iCs/>
          <w:color w:val="4D4D4D"/>
          <w:sz w:val="24"/>
          <w:szCs w:val="24"/>
        </w:rPr>
        <w:t>isBinaryData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22B1088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isBinaryData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*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7C9FF35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F47061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lim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8192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8192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2C207F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bad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8B82D2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lim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7CA9014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7AA2853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7DD5E0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32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9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13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bad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++;</w:t>
      </w:r>
    </w:p>
    <w:p w14:paraId="126D24A9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00243360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83A42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267F99"/>
          <w:sz w:val="15"/>
          <w:szCs w:val="15"/>
        </w:rPr>
        <w:t>long</w:t>
      </w:r>
      <w:proofErr w:type="spellEnd"/>
      <w:r>
        <w:rPr>
          <w:rFonts w:ascii="Consolas" w:eastAsia="Consolas" w:hAnsi="Consolas" w:cs="Consolas"/>
          <w:color w:val="383A42"/>
          <w:sz w:val="15"/>
          <w:szCs w:val="15"/>
        </w:rPr>
        <w:t>)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bad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83A42"/>
          <w:sz w:val="15"/>
          <w:szCs w:val="15"/>
        </w:rPr>
        <w:t>*</w:t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098658"/>
          <w:sz w:val="15"/>
          <w:szCs w:val="15"/>
        </w:rPr>
        <w:t>100</w:t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83A42"/>
          <w:sz w:val="15"/>
          <w:szCs w:val="15"/>
        </w:rPr>
        <w:t>/</w:t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5"/>
          <w:szCs w:val="15"/>
        </w:rPr>
        <w:t>lim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83A42"/>
          <w:sz w:val="15"/>
          <w:szCs w:val="15"/>
        </w:rPr>
        <w:t>&gt;</w:t>
      </w:r>
      <w:proofErr w:type="gram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098658"/>
          <w:sz w:val="15"/>
          <w:szCs w:val="15"/>
        </w:rPr>
        <w:t>10</w:t>
      </w:r>
      <w:r>
        <w:rPr>
          <w:rFonts w:ascii="Consolas" w:eastAsia="Consolas" w:hAnsi="Consolas" w:cs="Consolas"/>
          <w:color w:val="383A42"/>
          <w:sz w:val="15"/>
          <w:szCs w:val="15"/>
        </w:rPr>
        <w:t>;</w:t>
      </w:r>
    </w:p>
    <w:p w14:paraId="07D3A466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5D568B36" w14:textId="77777777" w:rsidR="00FF7A11" w:rsidRDefault="001D6934">
      <w:pPr>
        <w:spacing w:after="140" w:line="360" w:lineRule="auto"/>
        <w:ind w:firstLine="480"/>
        <w:jc w:val="both"/>
      </w:pPr>
      <w:r>
        <w:t xml:space="preserve">Для текстовых файлов определяется кодировка по метке порядка байтов; если её нет, делается попытка интерпретировать содержимое как UTF-8, и при появлении символа-заменителя (признак некорректной последовательности) </w:t>
      </w:r>
      <w:r>
        <w:lastRenderedPageBreak/>
        <w:t>выполняется переход на системную однобайтовую кодировку (листинг 9). Это позволяет корректно показывать и современные файлы в UTF-8, и более старые тексты в национальной кодировке.</w:t>
      </w:r>
    </w:p>
    <w:p w14:paraId="5C277AA3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 xml:space="preserve">Листинг 9 — определение кодировки в </w:t>
      </w:r>
      <w:proofErr w:type="spellStart"/>
      <w:r>
        <w:rPr>
          <w:i/>
          <w:iCs/>
          <w:color w:val="4D4D4D"/>
          <w:sz w:val="24"/>
          <w:szCs w:val="24"/>
        </w:rPr>
        <w:t>просмотрщике</w:t>
      </w:r>
      <w:proofErr w:type="spellEnd"/>
      <w:r>
        <w:rPr>
          <w:i/>
          <w:iCs/>
          <w:color w:val="4D4D4D"/>
          <w:sz w:val="24"/>
          <w:szCs w:val="24"/>
        </w:rPr>
        <w:t xml:space="preserve"> (фрагмент </w:t>
      </w:r>
      <w:proofErr w:type="spellStart"/>
      <w:r>
        <w:rPr>
          <w:i/>
          <w:iCs/>
          <w:color w:val="4D4D4D"/>
          <w:sz w:val="24"/>
          <w:szCs w:val="24"/>
        </w:rPr>
        <w:t>viewFile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71989C9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bom16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6BB99A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bom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8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3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0xEF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0xBB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0xBF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6037FC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bom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16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bom8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isBinaryData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2F4AC24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blockedScreen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path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L"Unsupported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 xml:space="preserve"> or binary file format"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20BD95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B9E87C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0BCB793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bom16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7F70FE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assign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((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wchar_t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*)(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/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C2AA6C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0B4C01A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skip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bom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8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3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DE8E8F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need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MultiByteToWideChar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CP_UTF8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skip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skip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NULL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B3D4E0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u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need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9E637E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MultiByteToWideChar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CP_UTF8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skip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skip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u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need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FFC8EE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u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find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0xFFFD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npos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70263B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n2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MultiByteToWideChar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CP_ACP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NULL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51B962B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500DCA0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MultiByteToWideChar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CP_ACP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raw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data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3C0C081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text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49F583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008D5A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text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u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DF8678A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4DA9021B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67C2B201" w14:textId="77777777" w:rsidR="00FF7A11" w:rsidRDefault="001D6934">
      <w:pPr>
        <w:pStyle w:val="3"/>
      </w:pPr>
      <w:r>
        <w:t>Подсветка синтаксиса</w:t>
      </w:r>
    </w:p>
    <w:p w14:paraId="3333B54B" w14:textId="77777777" w:rsidR="00FF7A11" w:rsidRDefault="001D6934">
      <w:pPr>
        <w:spacing w:after="140" w:line="360" w:lineRule="auto"/>
        <w:ind w:firstLine="480"/>
        <w:jc w:val="both"/>
      </w:pPr>
      <w:r>
        <w:t xml:space="preserve">Подсветка реализована как универсальный однопроходный </w:t>
      </w:r>
      <w:proofErr w:type="spellStart"/>
      <w:r>
        <w:t>лексер</w:t>
      </w:r>
      <w:proofErr w:type="spellEnd"/>
      <w:r>
        <w:t xml:space="preserve">. Функция </w:t>
      </w:r>
      <w:proofErr w:type="spellStart"/>
      <w:r>
        <w:t>langFor</w:t>
      </w:r>
      <w:proofErr w:type="spellEnd"/>
      <w:r>
        <w:t xml:space="preserve"> по расширению файла подбирает описание языка: символы комментариев, признак директив препроцессора, признак многострочных строк и ссылки на наборы ключевых слов и типов (листинг 10). Поддерживаются семейство C/C++/C# и близкие к ним языки, Python, скрипты оболочки, конфигурационные форматы, </w:t>
      </w:r>
      <w:proofErr w:type="spellStart"/>
      <w:r>
        <w:t>Lua</w:t>
      </w:r>
      <w:proofErr w:type="spellEnd"/>
      <w:r>
        <w:t xml:space="preserve"> и SQL.</w:t>
      </w:r>
    </w:p>
    <w:p w14:paraId="61BECB6C" w14:textId="77777777" w:rsidR="00FF7A11" w:rsidRPr="00B20D6D" w:rsidRDefault="001D6934">
      <w:pPr>
        <w:keepNext/>
        <w:spacing w:before="60" w:after="60"/>
        <w:rPr>
          <w:lang w:val="en-US"/>
        </w:rPr>
      </w:pPr>
      <w:r>
        <w:rPr>
          <w:i/>
          <w:iCs/>
          <w:color w:val="4D4D4D"/>
          <w:sz w:val="24"/>
          <w:szCs w:val="24"/>
        </w:rPr>
        <w:t xml:space="preserve">Листинг 10 — подбор описания языка по расширению </w:t>
      </w:r>
      <w:r w:rsidRPr="00B20D6D">
        <w:rPr>
          <w:i/>
          <w:iCs/>
          <w:color w:val="4D4D4D"/>
          <w:sz w:val="24"/>
          <w:szCs w:val="24"/>
          <w:lang w:val="en-US"/>
        </w:rPr>
        <w:t>(</w:t>
      </w:r>
      <w:proofErr w:type="spellStart"/>
      <w:r w:rsidRPr="00B20D6D">
        <w:rPr>
          <w:i/>
          <w:iCs/>
          <w:color w:val="4D4D4D"/>
          <w:sz w:val="24"/>
          <w:szCs w:val="24"/>
          <w:lang w:val="en-US"/>
        </w:rPr>
        <w:t>langFor</w:t>
      </w:r>
      <w:proofErr w:type="spellEnd"/>
      <w:r w:rsidRPr="00B20D6D">
        <w:rPr>
          <w:i/>
          <w:iCs/>
          <w:color w:val="4D4D4D"/>
          <w:sz w:val="24"/>
          <w:szCs w:val="24"/>
          <w:lang w:val="en-US"/>
        </w:rPr>
        <w:t>)</w:t>
      </w:r>
    </w:p>
    <w:p w14:paraId="6F8ECB8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Lang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langFor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ext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4228CA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Lang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NULL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NULL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4C79B1C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extIn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ext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L"c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L"h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L"cpp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L"hpp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L"cc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L"cxx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L"hxx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L"cs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L"ino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73A5654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L"//"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L"/*"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L"*/"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g_cKW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g_cTypes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2B2BFE2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extIn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ext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L"js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L"jsx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L"ts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L"tsx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L"java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L"go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L"rs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L"php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</w:p>
    <w:p w14:paraId="51C3285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           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L"swift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L"kt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L"kts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L"scala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L"json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L"dart</w:t>
      </w:r>
      <w:proofErr w:type="spellEnd"/>
      <w:proofErr w:type="gram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46F0691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L"//"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L"/*"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L"*/"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g_cKW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g_cTypes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0FFBF05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extIn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ext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L"py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L"pyw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L"pyi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4F3F3B4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L"#"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g_pyKW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g_pyTypes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47D1E33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extIn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ext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L"lua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L"sql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5A05A4D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L"--"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g_cKW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g_cTypes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};</w:t>
      </w:r>
    </w:p>
    <w:p w14:paraId="2590D3D9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401BF137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L</w:t>
      </w:r>
      <w:r>
        <w:rPr>
          <w:rFonts w:ascii="Consolas" w:eastAsia="Consolas" w:hAnsi="Consolas" w:cs="Consolas"/>
          <w:color w:val="383A42"/>
          <w:sz w:val="15"/>
          <w:szCs w:val="15"/>
        </w:rPr>
        <w:t>;</w:t>
      </w:r>
    </w:p>
    <w:p w14:paraId="0B01AC77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5A4210C5" w14:textId="77777777" w:rsidR="00FF7A11" w:rsidRDefault="001D6934">
      <w:pPr>
        <w:spacing w:after="140" w:line="360" w:lineRule="auto"/>
        <w:ind w:firstLine="480"/>
        <w:jc w:val="both"/>
      </w:pPr>
      <w:r>
        <w:t xml:space="preserve">Сама функция </w:t>
      </w:r>
      <w:proofErr w:type="spellStart"/>
      <w:r>
        <w:t>highlight</w:t>
      </w:r>
      <w:proofErr w:type="spellEnd"/>
      <w:r>
        <w:t xml:space="preserve"> проходит текст символ за символом и в порядке приоритета распознаёт комментарии, директивы, строковые литералы, числа, идентификаторы и операторы. Распознанный идентификатор дополнительно классифицируется: ключевое слово, тип или вызов функции — последнее определяется по наличию открывающей скобки сразу после имени (листинг 11).</w:t>
      </w:r>
    </w:p>
    <w:p w14:paraId="338A309B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lastRenderedPageBreak/>
        <w:t xml:space="preserve">Листинг 11 — классификация идентификатора в </w:t>
      </w:r>
      <w:proofErr w:type="spellStart"/>
      <w:r>
        <w:rPr>
          <w:i/>
          <w:iCs/>
          <w:color w:val="4D4D4D"/>
          <w:sz w:val="24"/>
          <w:szCs w:val="24"/>
        </w:rPr>
        <w:t>лексере</w:t>
      </w:r>
      <w:proofErr w:type="spellEnd"/>
      <w:r>
        <w:rPr>
          <w:i/>
          <w:iCs/>
          <w:color w:val="4D4D4D"/>
          <w:sz w:val="24"/>
          <w:szCs w:val="24"/>
        </w:rPr>
        <w:t xml:space="preserve"> (фрагмент </w:t>
      </w:r>
      <w:proofErr w:type="spellStart"/>
      <w:r>
        <w:rPr>
          <w:i/>
          <w:iCs/>
          <w:color w:val="4D4D4D"/>
          <w:sz w:val="24"/>
          <w:szCs w:val="24"/>
        </w:rPr>
        <w:t>highlight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5777786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iswalpha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L'_'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D522BC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id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4666BD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size_t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845508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while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iswalnum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L'_'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id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362E66D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A_NORMAL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D2D0BB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kw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kw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-&gt;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count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A_SYKW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428619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tp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-&gt;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count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A_SYTYPE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C3501C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892D96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size_t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j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4AC477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while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j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j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 '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j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L'\t'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j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03FBA9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j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text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j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L'('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A_SYFUNC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7E6ECF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211D374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wchar_t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id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emit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8DDF16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void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58239F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lineStart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FF6418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continue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53B88B7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17F8BDAF" w14:textId="77777777" w:rsidR="00FF7A11" w:rsidRDefault="001D6934">
      <w:pPr>
        <w:spacing w:after="140" w:line="360" w:lineRule="auto"/>
        <w:ind w:firstLine="480"/>
        <w:jc w:val="both"/>
      </w:pPr>
      <w:r>
        <w:t xml:space="preserve">За счёт того, что все особенности конкретного языка вынесены в описание Lang, один и тот же код </w:t>
      </w:r>
      <w:proofErr w:type="spellStart"/>
      <w:r>
        <w:t>лексера</w:t>
      </w:r>
      <w:proofErr w:type="spellEnd"/>
      <w:r>
        <w:t xml:space="preserve"> обслуживает все поддерживаемые языки. Функции </w:t>
      </w:r>
      <w:proofErr w:type="spellStart"/>
      <w:r>
        <w:t>просмотрщика</w:t>
      </w:r>
      <w:proofErr w:type="spellEnd"/>
      <w:r>
        <w:t xml:space="preserve"> и подсветки сведены в таблицу 4.</w:t>
      </w:r>
    </w:p>
    <w:p w14:paraId="3C9196F3" w14:textId="77777777" w:rsidR="00FF7A11" w:rsidRDefault="001D6934">
      <w:pPr>
        <w:spacing w:after="100" w:line="360" w:lineRule="auto"/>
        <w:jc w:val="both"/>
      </w:pPr>
      <w:r>
        <w:t xml:space="preserve">Таблица 4 — Функции </w:t>
      </w:r>
      <w:proofErr w:type="spellStart"/>
      <w:r>
        <w:t>просмотрщика</w:t>
      </w:r>
      <w:proofErr w:type="spellEnd"/>
      <w:r>
        <w:t xml:space="preserve"> и подсветки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FF7A11" w14:paraId="328A144A" w14:textId="77777777">
        <w:trPr>
          <w:tblHeader/>
        </w:trPr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8C0D8" w14:textId="77777777" w:rsidR="00FF7A11" w:rsidRDefault="001D6934"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AECC5" w14:textId="77777777" w:rsidR="00FF7A11" w:rsidRDefault="001D6934"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FF7A11" w14:paraId="75AF4184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922BC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viewFile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8DEC" w14:textId="77777777" w:rsidR="00FF7A11" w:rsidRDefault="001D6934">
            <w:r>
              <w:rPr>
                <w:sz w:val="24"/>
                <w:szCs w:val="24"/>
              </w:rPr>
              <w:t>Открывает файл: чтение, определение кодировки, разбивка на строки, вывод с нумерацией и прокруткой.</w:t>
            </w:r>
          </w:p>
        </w:tc>
      </w:tr>
      <w:tr w:rsidR="00FF7A11" w14:paraId="488746E0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15A4A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isBinaryData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1B41C" w14:textId="77777777" w:rsidR="00FF7A11" w:rsidRDefault="001D6934">
            <w:r>
              <w:rPr>
                <w:sz w:val="24"/>
                <w:szCs w:val="24"/>
              </w:rPr>
              <w:t>Определяет, является ли файл двоичным, по доле управляющих символов и нулевым байтам.</w:t>
            </w:r>
          </w:p>
        </w:tc>
      </w:tr>
      <w:tr w:rsidR="00FF7A11" w14:paraId="7425C456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6DBC4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blockedScreen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9A041" w14:textId="77777777" w:rsidR="00FF7A11" w:rsidRDefault="001D6934">
            <w:r>
              <w:rPr>
                <w:sz w:val="24"/>
                <w:szCs w:val="24"/>
              </w:rPr>
              <w:t xml:space="preserve">Окно для файлов, которые нельзя </w:t>
            </w:r>
            <w:proofErr w:type="gramStart"/>
            <w:r>
              <w:rPr>
                <w:sz w:val="24"/>
                <w:szCs w:val="24"/>
              </w:rPr>
              <w:t>показать</w:t>
            </w:r>
            <w:proofErr w:type="gramEnd"/>
            <w:r>
              <w:rPr>
                <w:sz w:val="24"/>
                <w:szCs w:val="24"/>
              </w:rPr>
              <w:t xml:space="preserve"> как текст, с возможностью открыть их во внешнем приложении.</w:t>
            </w:r>
          </w:p>
        </w:tc>
      </w:tr>
      <w:tr w:rsidR="00FF7A11" w14:paraId="6E24137B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A1891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langFor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D604C" w14:textId="77777777" w:rsidR="00FF7A11" w:rsidRDefault="001D6934">
            <w:r>
              <w:rPr>
                <w:sz w:val="24"/>
                <w:szCs w:val="24"/>
              </w:rPr>
              <w:t>Определяет язык подсветки по расширению файла.</w:t>
            </w:r>
          </w:p>
        </w:tc>
      </w:tr>
      <w:tr w:rsidR="00FF7A11" w14:paraId="2709DBD3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C47A5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highlight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58FC8" w14:textId="77777777" w:rsidR="00FF7A11" w:rsidRDefault="001D6934">
            <w:r>
              <w:rPr>
                <w:sz w:val="24"/>
                <w:szCs w:val="24"/>
              </w:rPr>
              <w:t xml:space="preserve">Однопроходный </w:t>
            </w:r>
            <w:proofErr w:type="spellStart"/>
            <w:r>
              <w:rPr>
                <w:sz w:val="24"/>
                <w:szCs w:val="24"/>
              </w:rPr>
              <w:t>лексер</w:t>
            </w:r>
            <w:proofErr w:type="spellEnd"/>
            <w:r>
              <w:rPr>
                <w:sz w:val="24"/>
                <w:szCs w:val="24"/>
              </w:rPr>
              <w:t>: раскрашивает комментарии, строки, числа, ключевые слова, типы и вызовы функций.</w:t>
            </w:r>
          </w:p>
        </w:tc>
      </w:tr>
    </w:tbl>
    <w:p w14:paraId="40430445" w14:textId="77777777" w:rsidR="00FF7A11" w:rsidRDefault="001D6934">
      <w:pPr>
        <w:pStyle w:val="3"/>
      </w:pPr>
      <w:r>
        <w:t>Загрузка файлов из сети</w:t>
      </w:r>
    </w:p>
    <w:p w14:paraId="6607A401" w14:textId="77777777" w:rsidR="00FF7A11" w:rsidRDefault="001D6934">
      <w:pPr>
        <w:spacing w:after="140" w:line="360" w:lineRule="auto"/>
        <w:ind w:firstLine="480"/>
        <w:jc w:val="both"/>
      </w:pPr>
      <w:r>
        <w:t xml:space="preserve">Дополнительная возможность — скачивание файлов из сети прямо в текущую панель. Загрузку выполняет функция </w:t>
      </w:r>
      <w:proofErr w:type="spellStart"/>
      <w:r>
        <w:t>downloadUrl</w:t>
      </w:r>
      <w:proofErr w:type="spellEnd"/>
      <w:r>
        <w:t xml:space="preserve"> средствами библиотеки </w:t>
      </w:r>
      <w:proofErr w:type="spellStart"/>
      <w:r>
        <w:t>WinINet</w:t>
      </w:r>
      <w:proofErr w:type="spellEnd"/>
      <w:r>
        <w:t>: она открывает соединение по указанному адресу и в цикле читает данные блоками по 16 килобайт, записывая их в локальный файл (листинг 12). Поддерживаются протоколы HTTP (клавиша F5) и FTP (клавиша F6).</w:t>
      </w:r>
    </w:p>
    <w:p w14:paraId="4E2BAB81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 xml:space="preserve">Листинг 12 — цикл чтения данных при загрузке (фрагмент </w:t>
      </w:r>
      <w:proofErr w:type="spellStart"/>
      <w:r>
        <w:rPr>
          <w:i/>
          <w:iCs/>
          <w:color w:val="4D4D4D"/>
          <w:sz w:val="24"/>
          <w:szCs w:val="24"/>
        </w:rPr>
        <w:t>downloadUrl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7C5F585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data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gramEnd"/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16384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70CCF1B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1612FA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86EDCF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unsigned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long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long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total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02080E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while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InternetReadFile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hUrl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data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sizeof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data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9FEA6C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written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950011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WriteFile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hFile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data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written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NULL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written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false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break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6D4759D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total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got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54E53F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08F8E47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CloseHandle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hFile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F61244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InternetCloseHandle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hUrl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5CB9DEC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InternetCloseHandle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hNet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1A5805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lastRenderedPageBreak/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ok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total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err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L"0 bytes received"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25388A74" w14:textId="77777777" w:rsidR="00FF7A11" w:rsidRDefault="001D6934">
      <w:pPr>
        <w:spacing w:after="140" w:line="360" w:lineRule="auto"/>
        <w:ind w:firstLine="480"/>
        <w:jc w:val="both"/>
      </w:pPr>
      <w:r>
        <w:t xml:space="preserve">Функция </w:t>
      </w:r>
      <w:proofErr w:type="spellStart"/>
      <w:r>
        <w:t>doDownload</w:t>
      </w:r>
      <w:proofErr w:type="spellEnd"/>
      <w:r>
        <w:t xml:space="preserve"> запрашивает у пользователя адрес, формирует имя сохраняемого файла из адреса и запускает загрузку, показывая её ход. Имя предварительно очищается функцией </w:t>
      </w:r>
      <w:proofErr w:type="spellStart"/>
      <w:r>
        <w:t>sanitizeFileName</w:t>
      </w:r>
      <w:proofErr w:type="spellEnd"/>
      <w:r>
        <w:t>, удаляющей недопустимые символы и ограничивающей длину (таблица 5).</w:t>
      </w:r>
    </w:p>
    <w:p w14:paraId="0524549E" w14:textId="77777777" w:rsidR="00FF7A11" w:rsidRDefault="001D6934">
      <w:pPr>
        <w:spacing w:after="100" w:line="360" w:lineRule="auto"/>
        <w:jc w:val="both"/>
      </w:pPr>
      <w:r>
        <w:t>Таблица 5 — Функции загрузки из сети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FF7A11" w14:paraId="76ED0027" w14:textId="77777777">
        <w:trPr>
          <w:tblHeader/>
        </w:trPr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EE805" w14:textId="77777777" w:rsidR="00FF7A11" w:rsidRDefault="001D6934"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7F19D" w14:textId="77777777" w:rsidR="00FF7A11" w:rsidRDefault="001D6934"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FF7A11" w14:paraId="77071243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BDC7D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downloadUrl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69F39" w14:textId="77777777" w:rsidR="00FF7A11" w:rsidRDefault="001D6934">
            <w:r>
              <w:rPr>
                <w:sz w:val="24"/>
                <w:szCs w:val="24"/>
              </w:rPr>
              <w:t xml:space="preserve">Скачивает файл по адресу средствами </w:t>
            </w:r>
            <w:proofErr w:type="spellStart"/>
            <w:r>
              <w:rPr>
                <w:sz w:val="24"/>
                <w:szCs w:val="24"/>
              </w:rPr>
              <w:t>WinINet</w:t>
            </w:r>
            <w:proofErr w:type="spellEnd"/>
            <w:r>
              <w:rPr>
                <w:sz w:val="24"/>
                <w:szCs w:val="24"/>
              </w:rPr>
              <w:t xml:space="preserve"> (HTTP и FTP) и сохраняет его на диск.</w:t>
            </w:r>
          </w:p>
        </w:tc>
      </w:tr>
      <w:tr w:rsidR="00FF7A11" w14:paraId="3FF7277E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549C42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doDownload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B7CFE" w14:textId="77777777" w:rsidR="00FF7A11" w:rsidRDefault="001D6934">
            <w:r>
              <w:rPr>
                <w:sz w:val="24"/>
                <w:szCs w:val="24"/>
              </w:rPr>
              <w:t>Запрашивает адрес, формирует имя файла и сохраняет загрузку в активную панель.</w:t>
            </w:r>
          </w:p>
        </w:tc>
      </w:tr>
      <w:tr w:rsidR="00FF7A11" w14:paraId="162CFB93" w14:textId="77777777">
        <w:tc>
          <w:tcPr>
            <w:tcW w:w="27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2D323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sanitizeFileName</w:t>
            </w:r>
            <w:proofErr w:type="spellEnd"/>
          </w:p>
        </w:tc>
        <w:tc>
          <w:tcPr>
            <w:tcW w:w="63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A8854" w14:textId="77777777" w:rsidR="00FF7A11" w:rsidRDefault="001D6934">
            <w:r>
              <w:rPr>
                <w:sz w:val="24"/>
                <w:szCs w:val="24"/>
              </w:rPr>
              <w:t>Очищает имя файла от недопустимых символов и ограничивает его длину.</w:t>
            </w:r>
          </w:p>
        </w:tc>
      </w:tr>
    </w:tbl>
    <w:p w14:paraId="56BBF005" w14:textId="77777777" w:rsidR="00FF7A11" w:rsidRDefault="001D6934">
      <w:pPr>
        <w:pStyle w:val="3"/>
      </w:pPr>
      <w:r>
        <w:t>Темы оформления, заставка и вспомогательные функции</w:t>
      </w:r>
    </w:p>
    <w:p w14:paraId="02F3E3CF" w14:textId="77777777" w:rsidR="00FF7A11" w:rsidRDefault="001D6934">
      <w:pPr>
        <w:spacing w:after="140" w:line="360" w:lineRule="auto"/>
        <w:ind w:firstLine="480"/>
        <w:jc w:val="both"/>
      </w:pPr>
      <w:r>
        <w:t xml:space="preserve">Экран настроек (F9, функция </w:t>
      </w:r>
      <w:proofErr w:type="spellStart"/>
      <w:r>
        <w:t>settingsScreen</w:t>
      </w:r>
      <w:proofErr w:type="spellEnd"/>
      <w:r>
        <w:t>) позволяет выбрать тему из списка с живым предпросмотром. При запуске показывается анимированная заставка (</w:t>
      </w:r>
      <w:proofErr w:type="spellStart"/>
      <w:r>
        <w:t>splashScreen</w:t>
      </w:r>
      <w:proofErr w:type="spellEnd"/>
      <w:r>
        <w:t xml:space="preserve">): встроенное ASCII-изображение масштабируется под размер окна и проявляется построчно. Функция </w:t>
      </w:r>
      <w:proofErr w:type="spellStart"/>
      <w:r>
        <w:t>accelStep</w:t>
      </w:r>
      <w:proofErr w:type="spellEnd"/>
      <w:r>
        <w:t xml:space="preserve"> ускоряет прокрутку при удержании клавиши: пока стрелка нажимается часто и подряд, накапливается счётчик, и после преодоления порога шаг растёт нелинейно (листинг 13).</w:t>
      </w:r>
    </w:p>
    <w:p w14:paraId="61773691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13 — ускорение прокрутки при удержании клавиши (</w:t>
      </w:r>
      <w:proofErr w:type="spellStart"/>
      <w:r>
        <w:rPr>
          <w:i/>
          <w:iCs/>
          <w:color w:val="4D4D4D"/>
          <w:sz w:val="24"/>
          <w:szCs w:val="24"/>
        </w:rPr>
        <w:t>accelStep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357545A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accelStep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EFCD9A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lastTime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5369CE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lastDir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B2F386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streak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D933DC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DWORD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now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GetTickCount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4B4DE6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lastDir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now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lastTime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streak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++;</w:t>
      </w:r>
    </w:p>
    <w:p w14:paraId="69C4950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streak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596A45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lastTime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F2C1D5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lastDir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A6E43C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THRESH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32A494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streak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THRESH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84B41C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streak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THRESH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A264BB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step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s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*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/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6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A33E46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step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step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3CE285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return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step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6EEAB96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0D395763" w14:textId="77777777" w:rsidR="00FF7A11" w:rsidRDefault="001D6934">
      <w:pPr>
        <w:spacing w:after="140" w:line="360" w:lineRule="auto"/>
        <w:ind w:firstLine="480"/>
        <w:jc w:val="both"/>
      </w:pPr>
      <w:r>
        <w:t xml:space="preserve">Прочие вспомогательные функции: </w:t>
      </w:r>
      <w:proofErr w:type="spellStart"/>
      <w:r>
        <w:t>helpScreen</w:t>
      </w:r>
      <w:proofErr w:type="spellEnd"/>
      <w:r>
        <w:t xml:space="preserve"> показывает окно справки (F12), </w:t>
      </w:r>
      <w:proofErr w:type="spellStart"/>
      <w:r>
        <w:t>promptLine</w:t>
      </w:r>
      <w:proofErr w:type="spellEnd"/>
      <w:r>
        <w:t xml:space="preserve"> организует ввод строки, </w:t>
      </w:r>
      <w:proofErr w:type="spellStart"/>
      <w:r>
        <w:t>confirmYesNo</w:t>
      </w:r>
      <w:proofErr w:type="spellEnd"/>
      <w:r>
        <w:t xml:space="preserve"> запрашивает подтверждение, </w:t>
      </w:r>
      <w:proofErr w:type="spellStart"/>
      <w:r>
        <w:t>winErr</w:t>
      </w:r>
      <w:proofErr w:type="spellEnd"/>
      <w:r>
        <w:t xml:space="preserve"> преобразует системный код ошибки в читаемое </w:t>
      </w:r>
      <w:r>
        <w:lastRenderedPageBreak/>
        <w:t xml:space="preserve">сообщение. Точкой входа и диспетчером всех действий служит функция </w:t>
      </w:r>
      <w:proofErr w:type="spellStart"/>
      <w:r>
        <w:t>wmain</w:t>
      </w:r>
      <w:proofErr w:type="spellEnd"/>
      <w:r>
        <w:t xml:space="preserve"> (таблица 6).</w:t>
      </w:r>
    </w:p>
    <w:p w14:paraId="6BDA25C9" w14:textId="77777777" w:rsidR="00FF7A11" w:rsidRDefault="001D6934">
      <w:pPr>
        <w:spacing w:after="100" w:line="360" w:lineRule="auto"/>
        <w:jc w:val="both"/>
      </w:pPr>
      <w:r>
        <w:t>Таблица 6 — Темы, заставка и вспомогательные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FF7A11" w14:paraId="6E68DD74" w14:textId="77777777">
        <w:trPr>
          <w:tblHeader/>
        </w:trPr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89265" w14:textId="77777777" w:rsidR="00FF7A11" w:rsidRDefault="001D6934"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508A1" w14:textId="77777777" w:rsidR="00FF7A11" w:rsidRDefault="001D6934"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FF7A11" w14:paraId="13E9C9EF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4AA98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buildPalette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applyTheme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16201" w14:textId="77777777" w:rsidR="00FF7A11" w:rsidRDefault="001D6934">
            <w:r>
              <w:rPr>
                <w:sz w:val="24"/>
                <w:szCs w:val="24"/>
              </w:rPr>
              <w:t>Формируют активную палитру из выбранной темы, включая программную сборку монохромной палитры.</w:t>
            </w:r>
          </w:p>
        </w:tc>
      </w:tr>
      <w:tr w:rsidR="00FF7A11" w14:paraId="77F56FC6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49C2F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settingsScreen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8800D" w14:textId="77777777" w:rsidR="00FF7A11" w:rsidRDefault="001D6934">
            <w:r>
              <w:rPr>
                <w:sz w:val="24"/>
                <w:szCs w:val="24"/>
              </w:rPr>
              <w:t>Экран выбора темы с живым предпросмотром и выбором акцентного оттенка.</w:t>
            </w:r>
          </w:p>
        </w:tc>
      </w:tr>
      <w:tr w:rsidR="00FF7A11" w14:paraId="3A9379B7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E0534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saveTheme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loadTheme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A628D" w14:textId="77777777" w:rsidR="00FF7A11" w:rsidRDefault="001D6934">
            <w:r>
              <w:rPr>
                <w:sz w:val="24"/>
                <w:szCs w:val="24"/>
              </w:rPr>
              <w:t>Сохраняют и восстанавливают тему между запусками.</w:t>
            </w:r>
          </w:p>
        </w:tc>
      </w:tr>
      <w:tr w:rsidR="00FF7A11" w14:paraId="2FE54AE7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127B0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accelStep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C6C59" w14:textId="77777777" w:rsidR="00FF7A11" w:rsidRDefault="001D6934">
            <w:r>
              <w:rPr>
                <w:sz w:val="24"/>
                <w:szCs w:val="24"/>
              </w:rPr>
              <w:t>Ускоряет перемещение курсора при удержании стрелки.</w:t>
            </w:r>
          </w:p>
        </w:tc>
      </w:tr>
      <w:tr w:rsidR="00FF7A11" w14:paraId="02139E6F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75F15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splashScreen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874FF8" w14:textId="77777777" w:rsidR="00FF7A11" w:rsidRDefault="001D6934">
            <w:r>
              <w:rPr>
                <w:sz w:val="24"/>
                <w:szCs w:val="24"/>
              </w:rPr>
              <w:t>Анимированная заставка: масштабирование логотипа и построчное проявление.</w:t>
            </w:r>
          </w:p>
        </w:tc>
      </w:tr>
      <w:tr w:rsidR="00FF7A11" w14:paraId="0BFD2AF8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1CAC9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helpScreen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promptLine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confirmYesNo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winErr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D5F48" w14:textId="77777777" w:rsidR="00FF7A11" w:rsidRDefault="001D6934">
            <w:r>
              <w:rPr>
                <w:sz w:val="24"/>
                <w:szCs w:val="24"/>
              </w:rPr>
              <w:t>Справка, ввод строки, подтверждение и текст системной ошибки.</w:t>
            </w:r>
          </w:p>
        </w:tc>
      </w:tr>
      <w:tr w:rsidR="00FF7A11" w14:paraId="1F8FD154" w14:textId="77777777">
        <w:tc>
          <w:tcPr>
            <w:tcW w:w="33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62F75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wmain</w:t>
            </w:r>
            <w:proofErr w:type="spellEnd"/>
          </w:p>
        </w:tc>
        <w:tc>
          <w:tcPr>
            <w:tcW w:w="57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75A4C" w14:textId="77777777" w:rsidR="00FF7A11" w:rsidRDefault="001D6934">
            <w:r>
              <w:rPr>
                <w:sz w:val="24"/>
                <w:szCs w:val="24"/>
              </w:rPr>
              <w:t>Точка входа и главный цикл: инициализация, обработка клавиш, вызов действий.</w:t>
            </w:r>
          </w:p>
        </w:tc>
      </w:tr>
    </w:tbl>
    <w:p w14:paraId="6B5E5470" w14:textId="77777777" w:rsidR="00FF7A11" w:rsidRDefault="001D6934">
      <w:pPr>
        <w:pStyle w:val="3"/>
      </w:pPr>
      <w:r>
        <w:t>Сборка кадра и отрисовка панелей</w:t>
      </w:r>
    </w:p>
    <w:p w14:paraId="1CDA2D1F" w14:textId="77777777" w:rsidR="00FF7A11" w:rsidRDefault="001D6934">
      <w:pPr>
        <w:spacing w:after="140" w:line="360" w:lineRule="auto"/>
        <w:ind w:firstLine="480"/>
        <w:jc w:val="both"/>
      </w:pPr>
      <w:r>
        <w:t xml:space="preserve">Завершают подсистему отрисовки три функции, связывающие воедино описанные выше примитивы. Функция </w:t>
      </w:r>
      <w:proofErr w:type="spellStart"/>
      <w:r>
        <w:t>queryConsole</w:t>
      </w:r>
      <w:proofErr w:type="spellEnd"/>
      <w:r>
        <w:t xml:space="preserve"> вызывается в начале каждого кадра: она запрашивает текущий размер окна, ограничивает его снизу разумным минимумом, отмечает необходимость полной перерисовки при изменении размеров и заново подготавливает буфер кадра, заполняя его пробелами (листинг 14).</w:t>
      </w:r>
    </w:p>
    <w:p w14:paraId="7901CF68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14 — подготовка буфера кадра (</w:t>
      </w:r>
      <w:proofErr w:type="spellStart"/>
      <w:r>
        <w:rPr>
          <w:i/>
          <w:iCs/>
          <w:color w:val="4D4D4D"/>
          <w:sz w:val="24"/>
          <w:szCs w:val="24"/>
        </w:rPr>
        <w:t>queryConsole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557EBE1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void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queryConsole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7A50701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CONSOLE_SCREEN_BUFFER_INFO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csbi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AEA2C5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GetConsoleScreenBufferInfo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g_out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csbi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4B36F0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csbi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srWindow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Right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csbi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srWindow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Left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2B82C2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csbi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srWindow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Bottom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csbi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srWindow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E82934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25822B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A38BB3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g_lastW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||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g_lastH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g_needClear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true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g_lastW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g_lastH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4D732D0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buf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assign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((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size_t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*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CHAR_INFO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{});</w:t>
      </w:r>
    </w:p>
    <w:p w14:paraId="5693760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auto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c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g_buf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Char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UnicodeChar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 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Attributes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A_NORMAL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7222E5FE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3FDE351D" w14:textId="77777777" w:rsidR="00FF7A11" w:rsidRDefault="001D6934">
      <w:pPr>
        <w:spacing w:after="140" w:line="360" w:lineRule="auto"/>
        <w:ind w:firstLine="480"/>
        <w:jc w:val="both"/>
      </w:pPr>
      <w:r>
        <w:t xml:space="preserve">Функция </w:t>
      </w:r>
      <w:proofErr w:type="spellStart"/>
      <w:r>
        <w:t>render</w:t>
      </w:r>
      <w:proofErr w:type="spellEnd"/>
      <w:r>
        <w:t xml:space="preserve"> собирает полный экран приложения из отдельных частей: очищает буфер, рисует верхнюю строку, две панели (левую и правую половины </w:t>
      </w:r>
      <w:r>
        <w:lastRenderedPageBreak/>
        <w:t xml:space="preserve">экрана), информационную строку и строку состояния, после чего одним вызовом </w:t>
      </w:r>
      <w:proofErr w:type="spellStart"/>
      <w:r>
        <w:t>flush</w:t>
      </w:r>
      <w:proofErr w:type="spellEnd"/>
      <w:r>
        <w:t xml:space="preserve"> выводит готовый кадр (листинг 15).</w:t>
      </w:r>
    </w:p>
    <w:p w14:paraId="4AA86C7B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15 — сборка полного кадра (</w:t>
      </w:r>
      <w:proofErr w:type="spellStart"/>
      <w:r>
        <w:rPr>
          <w:i/>
          <w:iCs/>
          <w:color w:val="4D4D4D"/>
          <w:sz w:val="24"/>
          <w:szCs w:val="24"/>
        </w:rPr>
        <w:t>render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3A56877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void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render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const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status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2496F54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clearBuf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E4DA9D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drawTopBar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478BA2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boxTop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boxBot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3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689397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half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/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96F3E6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renderPanel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half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boxTop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boxBot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BBA1F6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renderPanel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half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boxTop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boxBot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E549E4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drawInfoBar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F4898B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renderStatus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status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F1710E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flush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2F11E46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57235D0A" w14:textId="77777777" w:rsidR="00FF7A11" w:rsidRDefault="001D6934">
      <w:pPr>
        <w:spacing w:after="140" w:line="360" w:lineRule="auto"/>
        <w:ind w:firstLine="480"/>
        <w:jc w:val="both"/>
      </w:pPr>
      <w:r>
        <w:t>Наиболее</w:t>
      </w:r>
      <w:r w:rsidRPr="00CD2867">
        <w:rPr>
          <w:lang w:val="en-US"/>
        </w:rPr>
        <w:t xml:space="preserve"> </w:t>
      </w:r>
      <w:r>
        <w:t>объёмная</w:t>
      </w:r>
      <w:r w:rsidRPr="00CD2867">
        <w:rPr>
          <w:lang w:val="en-US"/>
        </w:rPr>
        <w:t xml:space="preserve"> </w:t>
      </w:r>
      <w:r>
        <w:t>из</w:t>
      </w:r>
      <w:r w:rsidRPr="00CD2867">
        <w:rPr>
          <w:lang w:val="en-US"/>
        </w:rPr>
        <w:t xml:space="preserve"> </w:t>
      </w:r>
      <w:r>
        <w:t>функций</w:t>
      </w:r>
      <w:r w:rsidRPr="00CD2867">
        <w:rPr>
          <w:lang w:val="en-US"/>
        </w:rPr>
        <w:t xml:space="preserve"> </w:t>
      </w:r>
      <w:r>
        <w:t>отрисовки</w:t>
      </w:r>
      <w:r w:rsidRPr="00CD2867">
        <w:rPr>
          <w:lang w:val="en-US"/>
        </w:rPr>
        <w:t xml:space="preserve"> — </w:t>
      </w:r>
      <w:proofErr w:type="spellStart"/>
      <w:r w:rsidRPr="00CD2867">
        <w:rPr>
          <w:lang w:val="en-US"/>
        </w:rPr>
        <w:t>renderPanel</w:t>
      </w:r>
      <w:proofErr w:type="spellEnd"/>
      <w:r w:rsidRPr="00CD2867">
        <w:rPr>
          <w:lang w:val="en-US"/>
        </w:rPr>
        <w:t xml:space="preserve">: </w:t>
      </w:r>
      <w:r>
        <w:t>она</w:t>
      </w:r>
      <w:r w:rsidRPr="00CD2867">
        <w:rPr>
          <w:lang w:val="en-US"/>
        </w:rPr>
        <w:t xml:space="preserve"> </w:t>
      </w:r>
      <w:r>
        <w:t>рисует</w:t>
      </w:r>
      <w:r w:rsidRPr="00CD2867">
        <w:rPr>
          <w:lang w:val="en-US"/>
        </w:rPr>
        <w:t xml:space="preserve"> </w:t>
      </w:r>
      <w:r>
        <w:t>одну</w:t>
      </w:r>
      <w:r w:rsidRPr="00CD2867">
        <w:rPr>
          <w:lang w:val="en-US"/>
        </w:rPr>
        <w:t xml:space="preserve"> </w:t>
      </w:r>
      <w:r>
        <w:t>панель</w:t>
      </w:r>
      <w:r w:rsidRPr="00CD2867">
        <w:rPr>
          <w:lang w:val="en-US"/>
        </w:rPr>
        <w:t xml:space="preserve"> </w:t>
      </w:r>
      <w:r>
        <w:t>целиком</w:t>
      </w:r>
      <w:r w:rsidRPr="00CD2867">
        <w:rPr>
          <w:lang w:val="en-US"/>
        </w:rPr>
        <w:t xml:space="preserve">. </w:t>
      </w:r>
      <w:r>
        <w:t xml:space="preserve">Сначала </w:t>
      </w:r>
      <w:proofErr w:type="spellStart"/>
      <w:r>
        <w:t>отрисовываются</w:t>
      </w:r>
      <w:proofErr w:type="spellEnd"/>
      <w:r>
        <w:t xml:space="preserve"> рамка и заголовок с текущим путём (активная панель выделяется акцентным цветом), затем шапка столбцов. Далее с учётом прокрутки выводится список элементов: для каждой строки выбирается цвет в зависимости от того, является ли объект каталогом, отмечен ли он и находится ли под курсором; в подробном режиме добавляются размер и даты. Если каталог пуст, по центру панели выводится небольшой рисунок, а в нижней части рамки показывается счётчик папок и файлов (листинг 16).</w:t>
      </w:r>
    </w:p>
    <w:p w14:paraId="02B51AE8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16 — отрисовка одной панели (</w:t>
      </w:r>
      <w:proofErr w:type="spellStart"/>
      <w:r>
        <w:rPr>
          <w:i/>
          <w:iCs/>
          <w:color w:val="4D4D4D"/>
          <w:sz w:val="24"/>
          <w:szCs w:val="24"/>
        </w:rPr>
        <w:t>renderPanel</w:t>
      </w:r>
      <w:proofErr w:type="spellEnd"/>
      <w:r>
        <w:rPr>
          <w:i/>
          <w:iCs/>
          <w:color w:val="4D4D4D"/>
          <w:sz w:val="24"/>
          <w:szCs w:val="24"/>
        </w:rPr>
        <w:t>)</w:t>
      </w:r>
    </w:p>
    <w:p w14:paraId="78D5FAB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static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void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renderPanel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idx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43FF2BE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Panel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p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g_panel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idx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2F44E29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act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idx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g_active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0B4826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act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ACCENT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A_FRAME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7FABBC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x0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90364E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x0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243483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1A379C5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drawBox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x0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274739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act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 xml:space="preserve">L" \x25CF </w:t>
      </w:r>
      <w:proofErr w:type="gram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 \x25CB 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88443F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title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dot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shortPath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6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 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5307D8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x0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title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act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ACCENT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A_DIM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04D58B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12527F0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y0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1DF77F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fillRow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 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509614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33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createdX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23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modX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3E6670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detail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detailed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90BF80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detail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B36CEA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L"Name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0A2B9A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L"Size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DB9257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createdX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L"Created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2DF325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modX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L"Modified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279B84A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43CF25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hy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L"Name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A_HEADER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1295D6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2AF2016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212DA2D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y0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ECCFB3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y1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listTop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8CD6A45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B72A4A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824188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BCDB5C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0DC4739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row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row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row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4493DDF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row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7B84D8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row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484638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entries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size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continue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15EC1B2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1DD95AB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Entry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entries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3678F76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isCur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act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cursor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59B78EE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full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joinPath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path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1F2B42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lastRenderedPageBreak/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bool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isMark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isMarked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full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6F6DDE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47AC436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36A3C29B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isCur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isMark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CURMARK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CURSORIN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A_CURSOR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36D808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isMark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A_MARK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AE7F10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DIR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A_NORMAL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F15EE9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576FAD7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fillRow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 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725D889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wchar_t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mk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isMark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L'\x25C6</w:t>
      </w:r>
      <w:proofErr w:type="gram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'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isCur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L'\x25B8</w:t>
      </w:r>
      <w:proofErr w:type="gram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'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L' '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094CE53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putCh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mk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6022DD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7CA5A08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nm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90BDB1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L".."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nm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L"\\"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56E1EEC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34924340" w14:textId="77777777" w:rsidR="00FF7A11" w:rsidRPr="00B20D6D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detail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!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L".."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B20D6D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6A2ACAD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B20D6D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6B5473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737AEFE2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nameW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E51B38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WORD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dcol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isCur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?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A_DIM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2F620B3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gramStart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(!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fmtSize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5F54A1B4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sizeX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L"&lt;DIR&gt;"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8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CCC721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createdX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fmtDate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ctime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dcol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5A41FEA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modX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fmtDate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mtime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dcol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30D310C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2C37806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nm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attr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6845CEA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5915B15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304113D3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4BA2487D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wchar_t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cnt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proofErr w:type="gramEnd"/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2BC3BE26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files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F62906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auto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p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entries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name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L".."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continue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isDir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else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53495AD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402DB04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files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&amp;&amp;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g_foxMiniN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33D0A860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fy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listTop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listH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g_foxMiniN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/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66D84C2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for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k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&lt;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g_foxMiniN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++)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{</w:t>
      </w:r>
    </w:p>
    <w:p w14:paraId="12ED855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fl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g_foxMini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[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];</w:t>
      </w:r>
    </w:p>
    <w:p w14:paraId="3D218EBC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fl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size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/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4B6D8F3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fx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fy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k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fl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A_DIM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451D52A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10F7D62A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em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L"(empty)"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EDFBD69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innerX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size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/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fy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g_foxMiniN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em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A_DIM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innerW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387228CE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}</w:t>
      </w:r>
    </w:p>
    <w:p w14:paraId="0E94418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</w:p>
    <w:p w14:paraId="68A19D18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swprintf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spellStart"/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cnt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40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 xml:space="preserve">L" %d </w:t>
      </w:r>
      <w:proofErr w:type="spellStart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A31515"/>
          <w:sz w:val="15"/>
          <w:szCs w:val="15"/>
          <w:lang w:val="en-US"/>
        </w:rPr>
        <w:t>, %d files "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dirs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files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);</w:t>
      </w:r>
    </w:p>
    <w:p w14:paraId="1B149A81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std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::</w:t>
      </w:r>
      <w:proofErr w:type="spellStart"/>
      <w:proofErr w:type="gramEnd"/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wstring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cnt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;</w:t>
      </w:r>
    </w:p>
    <w:p w14:paraId="0078193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cx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=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x1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-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proofErr w:type="gram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size</w:t>
      </w:r>
      <w:proofErr w:type="spellEnd"/>
      <w:proofErr w:type="gram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();</w:t>
      </w:r>
    </w:p>
    <w:p w14:paraId="1A6BF7FF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   </w:t>
      </w:r>
      <w:r w:rsidRPr="00CD2867">
        <w:rPr>
          <w:rFonts w:ascii="Consolas" w:eastAsia="Consolas" w:hAnsi="Consolas" w:cs="Consolas"/>
          <w:color w:val="0033B3"/>
          <w:sz w:val="15"/>
          <w:szCs w:val="15"/>
          <w:lang w:val="en-US"/>
        </w:rPr>
        <w:t>if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cx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&gt;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x0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+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098658"/>
          <w:sz w:val="15"/>
          <w:szCs w:val="15"/>
          <w:lang w:val="en-US"/>
        </w:rPr>
        <w:t>2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proofErr w:type="spellStart"/>
      <w:proofErr w:type="gramStart"/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putStr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proofErr w:type="gram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cx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y1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b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,</w:t>
      </w: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</w:t>
      </w:r>
      <w:r w:rsidRPr="00CD2867">
        <w:rPr>
          <w:rFonts w:ascii="Consolas" w:eastAsia="Consolas" w:hAnsi="Consolas" w:cs="Consolas"/>
          <w:color w:val="267F99"/>
          <w:sz w:val="15"/>
          <w:szCs w:val="15"/>
          <w:lang w:val="en-US"/>
        </w:rPr>
        <w:t>int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)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c</w:t>
      </w:r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.</w:t>
      </w:r>
      <w:r w:rsidRPr="00CD2867">
        <w:rPr>
          <w:rFonts w:ascii="Consolas" w:eastAsia="Consolas" w:hAnsi="Consolas" w:cs="Consolas"/>
          <w:color w:val="795E26"/>
          <w:sz w:val="15"/>
          <w:szCs w:val="15"/>
          <w:lang w:val="en-US"/>
        </w:rPr>
        <w:t>size</w:t>
      </w:r>
      <w:proofErr w:type="spellEnd"/>
      <w:r w:rsidRPr="00CD2867">
        <w:rPr>
          <w:rFonts w:ascii="Consolas" w:eastAsia="Consolas" w:hAnsi="Consolas" w:cs="Consolas"/>
          <w:color w:val="383A42"/>
          <w:sz w:val="15"/>
          <w:szCs w:val="15"/>
          <w:lang w:val="en-US"/>
        </w:rPr>
        <w:t>());</w:t>
      </w:r>
    </w:p>
    <w:p w14:paraId="3B15C123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after="140" w:line="216" w:lineRule="auto"/>
        <w:ind w:left="220"/>
      </w:pPr>
      <w:r>
        <w:rPr>
          <w:rFonts w:ascii="Consolas" w:eastAsia="Consolas" w:hAnsi="Consolas" w:cs="Consolas"/>
          <w:color w:val="383A42"/>
          <w:sz w:val="15"/>
          <w:szCs w:val="15"/>
        </w:rPr>
        <w:t>}</w:t>
      </w:r>
    </w:p>
    <w:p w14:paraId="4C9F3657" w14:textId="77777777" w:rsidR="00FF7A11" w:rsidRPr="00CD2867" w:rsidRDefault="001D6934">
      <w:pPr>
        <w:pStyle w:val="2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2.2 Выполнение требований</w:t>
      </w:r>
    </w:p>
    <w:p w14:paraId="12F488DE" w14:textId="77777777" w:rsidR="00FF7A11" w:rsidRDefault="001D6934">
      <w:pPr>
        <w:spacing w:after="140" w:line="360" w:lineRule="auto"/>
        <w:ind w:firstLine="480"/>
        <w:jc w:val="both"/>
      </w:pPr>
      <w:r>
        <w:t>Обязательная часть задания — базовый набор операций файлового менеджера — реализована в полном объёме. Кроме того, проект расширен рядом дополнительных возможностей. В таблице 7 показано, какими средствами выполнено каждое обязательное требование.</w:t>
      </w:r>
    </w:p>
    <w:p w14:paraId="4A335748" w14:textId="77777777" w:rsidR="00FF7A11" w:rsidRDefault="001D6934">
      <w:pPr>
        <w:spacing w:after="100" w:line="360" w:lineRule="auto"/>
        <w:jc w:val="both"/>
      </w:pPr>
      <w:r>
        <w:t>Таблица 7 — Выполнение обязательных требований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26"/>
      </w:tblGrid>
      <w:tr w:rsidR="00FF7A11" w14:paraId="217A244D" w14:textId="77777777">
        <w:trPr>
          <w:tblHeader/>
        </w:trPr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84C8F" w14:textId="77777777" w:rsidR="00FF7A11" w:rsidRDefault="001D6934"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DD6E7" w14:textId="77777777" w:rsidR="00FF7A11" w:rsidRDefault="001D6934">
            <w:r>
              <w:rPr>
                <w:b/>
                <w:bCs/>
                <w:sz w:val="24"/>
                <w:szCs w:val="24"/>
              </w:rPr>
              <w:t>Как выполнено</w:t>
            </w:r>
          </w:p>
        </w:tc>
      </w:tr>
      <w:tr w:rsidR="00FF7A11" w14:paraId="5E00D925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F6348" w14:textId="77777777" w:rsidR="00FF7A11" w:rsidRDefault="001D6934">
            <w:r>
              <w:rPr>
                <w:sz w:val="24"/>
                <w:szCs w:val="24"/>
              </w:rPr>
              <w:t>Просмотр содержимого каталогов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09BAB" w14:textId="77777777" w:rsidR="00FF7A11" w:rsidRDefault="001D6934">
            <w:r>
              <w:rPr>
                <w:sz w:val="24"/>
                <w:szCs w:val="24"/>
              </w:rPr>
              <w:t xml:space="preserve">Две панели отображают папки и файлы с размерами и датами; навигация стрелками, Enter — вход, </w:t>
            </w:r>
            <w:proofErr w:type="spellStart"/>
            <w:r>
              <w:rPr>
                <w:sz w:val="24"/>
                <w:szCs w:val="24"/>
              </w:rPr>
              <w:t>Backspace</w:t>
            </w:r>
            <w:proofErr w:type="spellEnd"/>
            <w:r>
              <w:rPr>
                <w:sz w:val="24"/>
                <w:szCs w:val="24"/>
              </w:rPr>
              <w:t xml:space="preserve"> — вверх (</w:t>
            </w:r>
            <w:proofErr w:type="spellStart"/>
            <w:r>
              <w:rPr>
                <w:sz w:val="24"/>
                <w:szCs w:val="24"/>
              </w:rPr>
              <w:t>loadDir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renderPanel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enterEntry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3C570434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73B1A" w14:textId="77777777" w:rsidR="00FF7A11" w:rsidRDefault="001D6934">
            <w:r>
              <w:rPr>
                <w:sz w:val="24"/>
                <w:szCs w:val="24"/>
              </w:rPr>
              <w:t>Копирование и перемещение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34C69" w14:textId="77777777" w:rsidR="00FF7A11" w:rsidRDefault="001D6934">
            <w:r>
              <w:rPr>
                <w:sz w:val="24"/>
                <w:szCs w:val="24"/>
              </w:rPr>
              <w:t>Клавиши F1 и F2 копируют и перемещают объекты в соседнюю панель, в том числе папки рекурсивно (</w:t>
            </w:r>
            <w:proofErr w:type="spellStart"/>
            <w:r>
              <w:rPr>
                <w:sz w:val="24"/>
                <w:szCs w:val="24"/>
              </w:rPr>
              <w:t>doPaste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copyRecursive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49F12201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9113D" w14:textId="77777777" w:rsidR="00FF7A11" w:rsidRDefault="001D6934">
            <w:r>
              <w:rPr>
                <w:sz w:val="24"/>
                <w:szCs w:val="24"/>
              </w:rPr>
              <w:lastRenderedPageBreak/>
              <w:t>Удаление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7338B" w14:textId="77777777" w:rsidR="00FF7A11" w:rsidRDefault="001D6934">
            <w:r>
              <w:rPr>
                <w:sz w:val="24"/>
                <w:szCs w:val="24"/>
              </w:rPr>
              <w:t xml:space="preserve">Клавиши </w:t>
            </w:r>
            <w:proofErr w:type="spellStart"/>
            <w:r>
              <w:rPr>
                <w:sz w:val="24"/>
                <w:szCs w:val="24"/>
              </w:rPr>
              <w:t>Del</w:t>
            </w:r>
            <w:proofErr w:type="spellEnd"/>
            <w:r>
              <w:rPr>
                <w:sz w:val="24"/>
                <w:szCs w:val="24"/>
              </w:rPr>
              <w:t xml:space="preserve"> и F8 удаляют объект под курсором или отмеченные объекты с подтверждением (</w:t>
            </w:r>
            <w:proofErr w:type="spellStart"/>
            <w:r>
              <w:rPr>
                <w:sz w:val="24"/>
                <w:szCs w:val="24"/>
              </w:rPr>
              <w:t>doDelete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deleteRecursive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6487A1F7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25748" w14:textId="77777777" w:rsidR="00FF7A11" w:rsidRDefault="001D6934">
            <w:r>
              <w:rPr>
                <w:sz w:val="24"/>
                <w:szCs w:val="24"/>
              </w:rPr>
              <w:t>Создание каталога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B339B" w14:textId="77777777" w:rsidR="00FF7A11" w:rsidRDefault="001D6934">
            <w:r>
              <w:rPr>
                <w:sz w:val="24"/>
                <w:szCs w:val="24"/>
              </w:rPr>
              <w:t>Клавиша F7 создаёт новую папку с вводом имени (</w:t>
            </w:r>
            <w:proofErr w:type="spellStart"/>
            <w:r>
              <w:rPr>
                <w:sz w:val="24"/>
                <w:szCs w:val="24"/>
              </w:rPr>
              <w:t>doMkdir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127B75CC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D66B5" w14:textId="77777777" w:rsidR="00FF7A11" w:rsidRDefault="001D6934">
            <w:r>
              <w:rPr>
                <w:sz w:val="24"/>
                <w:szCs w:val="24"/>
              </w:rPr>
              <w:t>Просмотр файлов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A0FC3" w14:textId="77777777" w:rsidR="00FF7A11" w:rsidRDefault="001D6934">
            <w:r>
              <w:rPr>
                <w:sz w:val="24"/>
                <w:szCs w:val="24"/>
              </w:rPr>
              <w:t xml:space="preserve">Клавиша F3 или Enter на файле открывает встроенный </w:t>
            </w:r>
            <w:proofErr w:type="spellStart"/>
            <w:r>
              <w:rPr>
                <w:sz w:val="24"/>
                <w:szCs w:val="24"/>
              </w:rPr>
              <w:t>просмотрщик</w:t>
            </w:r>
            <w:proofErr w:type="spellEnd"/>
            <w:r>
              <w:rPr>
                <w:sz w:val="24"/>
                <w:szCs w:val="24"/>
              </w:rPr>
              <w:t xml:space="preserve"> с прокруткой (</w:t>
            </w:r>
            <w:proofErr w:type="spellStart"/>
            <w:r>
              <w:rPr>
                <w:sz w:val="24"/>
                <w:szCs w:val="24"/>
              </w:rPr>
              <w:t>viewFile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4E3E5D03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2D14D" w14:textId="77777777" w:rsidR="00FF7A11" w:rsidRDefault="001D6934">
            <w:r>
              <w:rPr>
                <w:sz w:val="24"/>
                <w:szCs w:val="24"/>
              </w:rPr>
              <w:t>Сведения о файлах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447AB" w14:textId="77777777" w:rsidR="00FF7A11" w:rsidRDefault="001D6934">
            <w:r>
              <w:rPr>
                <w:sz w:val="24"/>
                <w:szCs w:val="24"/>
              </w:rPr>
              <w:t>В подробном режиме (F4) выводятся размер, дата создания и дата изменения каждого объекта.</w:t>
            </w:r>
          </w:p>
        </w:tc>
      </w:tr>
    </w:tbl>
    <w:p w14:paraId="49831986" w14:textId="77777777" w:rsidR="00FF7A11" w:rsidRDefault="001D6934">
      <w:pPr>
        <w:spacing w:after="140" w:line="360" w:lineRule="auto"/>
        <w:ind w:firstLine="480"/>
        <w:jc w:val="both"/>
      </w:pPr>
      <w:r>
        <w:t>Дополнительные возможности, реализованные сверх обязательного набора, перечислены в таблице 8.</w:t>
      </w:r>
    </w:p>
    <w:p w14:paraId="457716ED" w14:textId="77777777" w:rsidR="00FF7A11" w:rsidRDefault="001D6934">
      <w:pPr>
        <w:spacing w:after="100" w:line="360" w:lineRule="auto"/>
        <w:jc w:val="both"/>
      </w:pPr>
      <w:r>
        <w:t>Таблица 8 — Дополнительные возможности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26"/>
      </w:tblGrid>
      <w:tr w:rsidR="00FF7A11" w14:paraId="251459B7" w14:textId="77777777">
        <w:trPr>
          <w:tblHeader/>
        </w:trPr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7557F" w14:textId="77777777" w:rsidR="00FF7A11" w:rsidRDefault="001D6934">
            <w:r>
              <w:rPr>
                <w:b/>
                <w:bCs/>
                <w:sz w:val="24"/>
                <w:szCs w:val="24"/>
              </w:rPr>
              <w:t>Возможность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7A2FC" w14:textId="77777777" w:rsidR="00FF7A11" w:rsidRDefault="001D6934">
            <w:r>
              <w:rPr>
                <w:b/>
                <w:bCs/>
                <w:sz w:val="24"/>
                <w:szCs w:val="24"/>
              </w:rPr>
              <w:t>Как реализовано</w:t>
            </w:r>
          </w:p>
        </w:tc>
      </w:tr>
      <w:tr w:rsidR="00FF7A11" w14:paraId="7D65D83C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295DA" w14:textId="77777777" w:rsidR="00FF7A11" w:rsidRDefault="001D6934">
            <w:r>
              <w:rPr>
                <w:sz w:val="24"/>
                <w:szCs w:val="24"/>
              </w:rPr>
              <w:t>Групповые операции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B93E6" w14:textId="77777777" w:rsidR="00FF7A11" w:rsidRDefault="001D6934">
            <w:r>
              <w:rPr>
                <w:sz w:val="24"/>
                <w:szCs w:val="24"/>
              </w:rPr>
              <w:t>Отметка объектов Пробелом работает между каталогами; одна операция применяется к набору (</w:t>
            </w:r>
            <w:proofErr w:type="spellStart"/>
            <w:r>
              <w:rPr>
                <w:sz w:val="24"/>
                <w:szCs w:val="24"/>
              </w:rPr>
              <w:t>markIndex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toggleMark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722BC39E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57566" w14:textId="77777777" w:rsidR="00FF7A11" w:rsidRDefault="001D6934">
            <w:r>
              <w:rPr>
                <w:sz w:val="24"/>
                <w:szCs w:val="24"/>
              </w:rPr>
              <w:t>Подсветка синтаксиса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5B0C9" w14:textId="77777777" w:rsidR="00FF7A11" w:rsidRDefault="001D6934">
            <w:proofErr w:type="spellStart"/>
            <w:r>
              <w:rPr>
                <w:sz w:val="24"/>
                <w:szCs w:val="24"/>
              </w:rPr>
              <w:t>Просмотрщик</w:t>
            </w:r>
            <w:proofErr w:type="spellEnd"/>
            <w:r>
              <w:rPr>
                <w:sz w:val="24"/>
                <w:szCs w:val="24"/>
              </w:rPr>
              <w:t xml:space="preserve"> распознаёт язык по расширению и раскрашивает код более чем для десяти семейств языков (</w:t>
            </w:r>
            <w:proofErr w:type="spellStart"/>
            <w:r>
              <w:rPr>
                <w:sz w:val="24"/>
                <w:szCs w:val="24"/>
              </w:rPr>
              <w:t>langFor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highlight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38936B6B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C71E0" w14:textId="77777777" w:rsidR="00FF7A11" w:rsidRDefault="001D6934">
            <w:r>
              <w:rPr>
                <w:sz w:val="24"/>
                <w:szCs w:val="24"/>
              </w:rPr>
              <w:t>Загрузка из сети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950F3" w14:textId="77777777" w:rsidR="00FF7A11" w:rsidRDefault="001D6934">
            <w:r>
              <w:rPr>
                <w:sz w:val="24"/>
                <w:szCs w:val="24"/>
              </w:rPr>
              <w:t xml:space="preserve">Скачивание по HTTP и FTP прямо в текущую панель средствами </w:t>
            </w:r>
            <w:proofErr w:type="spellStart"/>
            <w:r>
              <w:rPr>
                <w:sz w:val="24"/>
                <w:szCs w:val="24"/>
              </w:rPr>
              <w:t>WinINet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downloadUrl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doDownload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4934BF3F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CCC5B" w14:textId="77777777" w:rsidR="00FF7A11" w:rsidRDefault="001D6934">
            <w:r>
              <w:rPr>
                <w:sz w:val="24"/>
                <w:szCs w:val="24"/>
              </w:rPr>
              <w:t>Цветовые темы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8626C" w14:textId="77777777" w:rsidR="00FF7A11" w:rsidRDefault="001D6934">
            <w:r>
              <w:rPr>
                <w:sz w:val="24"/>
                <w:szCs w:val="24"/>
              </w:rPr>
              <w:t>Несколько готовых тем с живым предпросмотром и монохромный режим; выбор сохраняется между запусками (</w:t>
            </w:r>
            <w:proofErr w:type="spellStart"/>
            <w:r>
              <w:rPr>
                <w:sz w:val="24"/>
                <w:szCs w:val="24"/>
              </w:rPr>
              <w:t>settingsScreen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saveTheme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085A0F37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9B0F4" w14:textId="77777777" w:rsidR="00FF7A11" w:rsidRDefault="001D6934">
            <w:r>
              <w:rPr>
                <w:sz w:val="24"/>
                <w:szCs w:val="24"/>
              </w:rPr>
              <w:t>Ускоренная навигация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624AF" w14:textId="77777777" w:rsidR="00FF7A11" w:rsidRDefault="001D6934">
            <w:r>
              <w:rPr>
                <w:sz w:val="24"/>
                <w:szCs w:val="24"/>
              </w:rPr>
              <w:t xml:space="preserve">Прокрутка ускоряется при удержании клавиш; есть переходы </w:t>
            </w:r>
            <w:proofErr w:type="spellStart"/>
            <w:r>
              <w:rPr>
                <w:sz w:val="24"/>
                <w:szCs w:val="24"/>
              </w:rPr>
              <w:t>PgUp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PgDn</w:t>
            </w:r>
            <w:proofErr w:type="spellEnd"/>
            <w:r>
              <w:rPr>
                <w:sz w:val="24"/>
                <w:szCs w:val="24"/>
              </w:rPr>
              <w:t>, Home/End (</w:t>
            </w:r>
            <w:proofErr w:type="spellStart"/>
            <w:r>
              <w:rPr>
                <w:sz w:val="24"/>
                <w:szCs w:val="24"/>
              </w:rPr>
              <w:t>accelStep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FF7A11" w14:paraId="39CF9F2E" w14:textId="77777777">
        <w:tc>
          <w:tcPr>
            <w:tcW w:w="30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668F5" w14:textId="77777777" w:rsidR="00FF7A11" w:rsidRDefault="001D6934">
            <w:r>
              <w:rPr>
                <w:sz w:val="24"/>
                <w:szCs w:val="24"/>
              </w:rPr>
              <w:t>Заставка и справка</w:t>
            </w:r>
          </w:p>
        </w:tc>
        <w:tc>
          <w:tcPr>
            <w:tcW w:w="58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5266A" w14:textId="77777777" w:rsidR="00FF7A11" w:rsidRDefault="001D6934">
            <w:r>
              <w:rPr>
                <w:sz w:val="24"/>
                <w:szCs w:val="24"/>
              </w:rPr>
              <w:t>Анимированный логотип при запуске и встроенное окно справки по клавишам (</w:t>
            </w:r>
            <w:proofErr w:type="spellStart"/>
            <w:r>
              <w:rPr>
                <w:sz w:val="24"/>
                <w:szCs w:val="24"/>
              </w:rPr>
              <w:t>splashScreen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helpScreen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6D1A7D0D" w14:textId="77777777" w:rsidR="00FF7A11" w:rsidRPr="00CD2867" w:rsidRDefault="001D6934">
      <w:pPr>
        <w:pStyle w:val="1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3. Описание реализации</w:t>
      </w:r>
    </w:p>
    <w:p w14:paraId="2C3C57A8" w14:textId="77777777" w:rsidR="00FF7A11" w:rsidRPr="00CD2867" w:rsidRDefault="001D6934">
      <w:pPr>
        <w:pStyle w:val="2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3.1 Системные требования</w:t>
      </w:r>
    </w:p>
    <w:p w14:paraId="21FB8C4B" w14:textId="77777777" w:rsidR="00FF7A11" w:rsidRDefault="001D6934">
      <w:pPr>
        <w:spacing w:after="140" w:line="360" w:lineRule="auto"/>
        <w:ind w:firstLine="480"/>
        <w:jc w:val="both"/>
      </w:pPr>
      <w:r>
        <w:t xml:space="preserve">Для запуска готовой программы требуется операционная система Windows версии 10 или новее. Это связано с тем, что программа использует современный режим виртуального терминала консоли с поддержкой 24-битного цвета; этот </w:t>
      </w:r>
      <w:r>
        <w:lastRenderedPageBreak/>
        <w:t>режим доступен в системной консоли начиная с Windows 10, а также в приложении Windows Terminal.</w:t>
      </w:r>
    </w:p>
    <w:p w14:paraId="4A41DEEE" w14:textId="77777777" w:rsidR="00FF7A11" w:rsidRDefault="001D6934">
      <w:pPr>
        <w:spacing w:after="100" w:line="360" w:lineRule="auto"/>
        <w:jc w:val="both"/>
      </w:pPr>
      <w:r>
        <w:t>Условия для работы программы:</w:t>
      </w:r>
    </w:p>
    <w:p w14:paraId="5C122774" w14:textId="77777777" w:rsidR="00FF7A11" w:rsidRDefault="001D693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операционная система Windows 10 или новее с поддержкой 24-битного цвета в консоли;</w:t>
      </w:r>
    </w:p>
    <w:p w14:paraId="3F80628F" w14:textId="77777777" w:rsidR="00FF7A11" w:rsidRDefault="001D693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дополнительные библиотеки и среды выполнения не требуются — используются только стандартные системные компоненты Windows;</w:t>
      </w:r>
    </w:p>
    <w:p w14:paraId="3B51E47C" w14:textId="77777777" w:rsidR="00FF7A11" w:rsidRDefault="001D693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окно консоли достаточного размера: программа корректно работает примерно от 40 столбцов и 10 строк.</w:t>
      </w:r>
    </w:p>
    <w:p w14:paraId="4FB74F66" w14:textId="77777777" w:rsidR="00FF7A11" w:rsidRDefault="001D6934">
      <w:pPr>
        <w:spacing w:after="100" w:line="360" w:lineRule="auto"/>
        <w:jc w:val="both"/>
      </w:pPr>
      <w:r>
        <w:t>Условия для сборки из исходного кода:</w:t>
      </w:r>
    </w:p>
    <w:p w14:paraId="466DDA8A" w14:textId="77777777" w:rsidR="00FF7A11" w:rsidRDefault="001D693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компилятор C++ с поддержкой стандарта C++11 или новее — Microsoft Visual C++ (MSVC) либо MinGW-w64;</w:t>
      </w:r>
    </w:p>
    <w:p w14:paraId="7F65BBD7" w14:textId="77777777" w:rsidR="00FF7A11" w:rsidRDefault="001D6934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системные библиотеки </w:t>
      </w:r>
      <w:proofErr w:type="spellStart"/>
      <w:r>
        <w:t>wininet</w:t>
      </w:r>
      <w:proofErr w:type="spellEnd"/>
      <w:r>
        <w:t xml:space="preserve">, </w:t>
      </w:r>
      <w:proofErr w:type="spellStart"/>
      <w:r>
        <w:t>shlwapi</w:t>
      </w:r>
      <w:proofErr w:type="spellEnd"/>
      <w:r>
        <w:t xml:space="preserve"> и shell32 (входят в состав Windows).</w:t>
      </w:r>
    </w:p>
    <w:p w14:paraId="7CE433E4" w14:textId="77777777" w:rsidR="00FF7A11" w:rsidRPr="00CD2867" w:rsidRDefault="001D6934">
      <w:pPr>
        <w:pStyle w:val="2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3.2 Как собрали</w:t>
      </w:r>
    </w:p>
    <w:p w14:paraId="59A7BDB8" w14:textId="77777777" w:rsidR="00FF7A11" w:rsidRDefault="001D6934">
      <w:pPr>
        <w:spacing w:after="140" w:line="360" w:lineRule="auto"/>
        <w:ind w:firstLine="480"/>
        <w:jc w:val="both"/>
      </w:pPr>
      <w:r>
        <w:t>Весь исходный код размещён в одном файле fm.cpp, поэтому сборка выполняется одной командой. В исходном файле для компилятора Microsoft необходимые системные библиотеки уже указаны директивами подключения, поэтому перечислять их в командной строке не требуется.</w:t>
      </w:r>
    </w:p>
    <w:p w14:paraId="13261A7B" w14:textId="77777777" w:rsidR="00FF7A11" w:rsidRPr="00CD2867" w:rsidRDefault="001D6934">
      <w:pPr>
        <w:spacing w:after="140" w:line="360" w:lineRule="auto"/>
        <w:ind w:firstLine="480"/>
        <w:jc w:val="both"/>
        <w:rPr>
          <w:lang w:val="en-US"/>
        </w:rPr>
      </w:pPr>
      <w:r>
        <w:rPr>
          <w:b/>
          <w:bCs/>
        </w:rPr>
        <w:t>Сборка</w:t>
      </w:r>
      <w:r w:rsidRPr="00CD2867">
        <w:rPr>
          <w:b/>
          <w:bCs/>
          <w:lang w:val="en-US"/>
        </w:rPr>
        <w:t xml:space="preserve"> </w:t>
      </w:r>
      <w:r>
        <w:rPr>
          <w:b/>
          <w:bCs/>
        </w:rPr>
        <w:t>компилятором</w:t>
      </w:r>
      <w:r w:rsidRPr="00CD2867">
        <w:rPr>
          <w:b/>
          <w:bCs/>
          <w:lang w:val="en-US"/>
        </w:rPr>
        <w:t xml:space="preserve"> Microsoft Visual C++</w:t>
      </w:r>
      <w:r w:rsidRPr="00CD2867">
        <w:rPr>
          <w:lang w:val="en-US"/>
        </w:rPr>
        <w:t xml:space="preserve"> (</w:t>
      </w:r>
      <w:r>
        <w:t>в</w:t>
      </w:r>
      <w:r w:rsidRPr="00CD2867">
        <w:rPr>
          <w:lang w:val="en-US"/>
        </w:rPr>
        <w:t xml:space="preserve"> </w:t>
      </w:r>
      <w:r>
        <w:t>окне</w:t>
      </w:r>
      <w:r w:rsidRPr="00CD2867">
        <w:rPr>
          <w:lang w:val="en-US"/>
        </w:rPr>
        <w:t xml:space="preserve"> Developer Command Prompt):</w:t>
      </w:r>
    </w:p>
    <w:p w14:paraId="37D2A3F8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17 — команда сборки в MSVC</w:t>
      </w:r>
    </w:p>
    <w:p w14:paraId="26E93F48" w14:textId="77777777" w:rsidR="00FF7A11" w:rsidRDefault="001D6934">
      <w:pPr>
        <w:keepLines/>
        <w:pBdr>
          <w:left w:val="single" w:sz="14" w:space="6" w:color="C9A06A"/>
        </w:pBdr>
        <w:shd w:val="clear" w:color="auto" w:fill="F5F2EC"/>
        <w:spacing w:before="40" w:after="140" w:line="216" w:lineRule="auto"/>
        <w:ind w:left="220"/>
      </w:pP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cl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/</w:t>
      </w:r>
      <w:proofErr w:type="spellStart"/>
      <w:r>
        <w:rPr>
          <w:rFonts w:ascii="Consolas" w:eastAsia="Consolas" w:hAnsi="Consolas" w:cs="Consolas"/>
          <w:color w:val="1A1A1A"/>
          <w:sz w:val="15"/>
          <w:szCs w:val="15"/>
        </w:rPr>
        <w:t>EHsc</w:t>
      </w:r>
      <w:proofErr w:type="spellEnd"/>
      <w:r>
        <w:rPr>
          <w:rFonts w:ascii="Consolas" w:eastAsia="Consolas" w:hAnsi="Consolas" w:cs="Consolas"/>
          <w:color w:val="1A1A1A"/>
          <w:sz w:val="15"/>
          <w:szCs w:val="15"/>
        </w:rPr>
        <w:t xml:space="preserve"> /utf-8 /O2 fm.cpp</w:t>
      </w:r>
    </w:p>
    <w:p w14:paraId="5D2D6CFE" w14:textId="77777777" w:rsidR="00FF7A11" w:rsidRDefault="001D6934">
      <w:pPr>
        <w:spacing w:after="140" w:line="360" w:lineRule="auto"/>
        <w:ind w:firstLine="480"/>
        <w:jc w:val="both"/>
      </w:pPr>
      <w:r>
        <w:rPr>
          <w:b/>
          <w:bCs/>
        </w:rPr>
        <w:t>Сборка компилятором MinGW-w64</w:t>
      </w:r>
      <w:r>
        <w:t>:</w:t>
      </w:r>
    </w:p>
    <w:p w14:paraId="32BB4330" w14:textId="77777777" w:rsidR="00FF7A11" w:rsidRDefault="001D6934">
      <w:pPr>
        <w:keepNext/>
        <w:spacing w:before="60" w:after="60"/>
      </w:pPr>
      <w:r>
        <w:rPr>
          <w:i/>
          <w:iCs/>
          <w:color w:val="4D4D4D"/>
          <w:sz w:val="24"/>
          <w:szCs w:val="24"/>
        </w:rPr>
        <w:t>Листинг 18 — команда сборки в MinGW-w64</w:t>
      </w:r>
    </w:p>
    <w:p w14:paraId="550D4607" w14:textId="77777777" w:rsidR="00FF7A11" w:rsidRPr="00CD2867" w:rsidRDefault="001D6934">
      <w:pPr>
        <w:keepLines/>
        <w:pBdr>
          <w:left w:val="single" w:sz="14" w:space="6" w:color="C9A06A"/>
        </w:pBdr>
        <w:shd w:val="clear" w:color="auto" w:fill="F5F2EC"/>
        <w:spacing w:before="40" w:after="140" w:line="216" w:lineRule="auto"/>
        <w:ind w:left="220"/>
        <w:rPr>
          <w:lang w:val="en-US"/>
        </w:rPr>
      </w:pPr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g++ -O2 -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municode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fm.cpp -o fm.exe -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lwininet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-</w:t>
      </w:r>
      <w:proofErr w:type="spellStart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>lshlwapi</w:t>
      </w:r>
      <w:proofErr w:type="spellEnd"/>
      <w:r w:rsidRPr="00CD2867">
        <w:rPr>
          <w:rFonts w:ascii="Consolas" w:eastAsia="Consolas" w:hAnsi="Consolas" w:cs="Consolas"/>
          <w:color w:val="1A1A1A"/>
          <w:sz w:val="15"/>
          <w:szCs w:val="15"/>
          <w:lang w:val="en-US"/>
        </w:rPr>
        <w:t xml:space="preserve"> -lshell32</w:t>
      </w:r>
    </w:p>
    <w:p w14:paraId="79446038" w14:textId="77777777" w:rsidR="00FF7A11" w:rsidRDefault="001D6934">
      <w:pPr>
        <w:spacing w:after="140" w:line="360" w:lineRule="auto"/>
        <w:ind w:firstLine="480"/>
        <w:jc w:val="both"/>
      </w:pPr>
      <w:r>
        <w:t>Флаг /utf-8 для компилятора Microsoft (и соответственно параметр -</w:t>
      </w:r>
      <w:proofErr w:type="spellStart"/>
      <w:r>
        <w:t>municode</w:t>
      </w:r>
      <w:proofErr w:type="spellEnd"/>
      <w:r>
        <w:t xml:space="preserve"> для </w:t>
      </w:r>
      <w:proofErr w:type="spellStart"/>
      <w:r>
        <w:t>MinGW</w:t>
      </w:r>
      <w:proofErr w:type="spellEnd"/>
      <w:r>
        <w:t xml:space="preserve">) важен из-за </w:t>
      </w:r>
      <w:proofErr w:type="spellStart"/>
      <w:r>
        <w:t>широкосимвольной</w:t>
      </w:r>
      <w:proofErr w:type="spellEnd"/>
      <w:r>
        <w:t xml:space="preserve"> точки входа </w:t>
      </w:r>
      <w:proofErr w:type="spellStart"/>
      <w:r>
        <w:t>wmain</w:t>
      </w:r>
      <w:proofErr w:type="spellEnd"/>
      <w:r>
        <w:t xml:space="preserve"> и </w:t>
      </w:r>
      <w:r>
        <w:lastRenderedPageBreak/>
        <w:t xml:space="preserve">использования строк </w:t>
      </w:r>
      <w:proofErr w:type="spellStart"/>
      <w:r>
        <w:t>Unicode</w:t>
      </w:r>
      <w:proofErr w:type="spellEnd"/>
      <w:r>
        <w:t xml:space="preserve">. Параметр оптимизации /O2 (или -O2) включает оптимизацию по скорости. При сборке через </w:t>
      </w:r>
      <w:proofErr w:type="spellStart"/>
      <w:r>
        <w:t>MinGW</w:t>
      </w:r>
      <w:proofErr w:type="spellEnd"/>
      <w:r>
        <w:t xml:space="preserve"> системные библиотеки указываются явно параметрами -l, так как директивы подключения, рассчитанные </w:t>
      </w:r>
      <w:proofErr w:type="gramStart"/>
      <w:r>
        <w:t>на компилятор</w:t>
      </w:r>
      <w:proofErr w:type="gramEnd"/>
      <w:r>
        <w:t xml:space="preserve"> Microsoft, этим компилятором не учитываются.</w:t>
      </w:r>
    </w:p>
    <w:p w14:paraId="4F2C30D7" w14:textId="77777777" w:rsidR="00FF7A11" w:rsidRDefault="001D6934">
      <w:pPr>
        <w:spacing w:after="140" w:line="360" w:lineRule="auto"/>
        <w:ind w:firstLine="480"/>
        <w:jc w:val="both"/>
      </w:pPr>
      <w:r>
        <w:t>После успешной компиляции в каталоге появляется исполняемый файл, который запускается двойным щелчком или из командной строки. При запуске программа берёт в качестве стартового каталога ту папку, из которой она была вызвана.</w:t>
      </w:r>
    </w:p>
    <w:p w14:paraId="6D5A828B" w14:textId="77777777" w:rsidR="00FF7A11" w:rsidRPr="00CD2867" w:rsidRDefault="001D6934">
      <w:pPr>
        <w:pStyle w:val="2"/>
        <w:rPr>
          <w:color w:val="ED7D31" w:themeColor="accent2"/>
          <w:sz w:val="32"/>
          <w:szCs w:val="32"/>
        </w:rPr>
      </w:pPr>
      <w:r w:rsidRPr="00CD2867">
        <w:rPr>
          <w:color w:val="ED7D31" w:themeColor="accent2"/>
          <w:sz w:val="32"/>
          <w:szCs w:val="32"/>
        </w:rPr>
        <w:t>3.3 Как пользоваться</w:t>
      </w:r>
    </w:p>
    <w:p w14:paraId="444EF18D" w14:textId="77777777" w:rsidR="00FF7A11" w:rsidRDefault="001D6934">
      <w:pPr>
        <w:spacing w:after="140" w:line="360" w:lineRule="auto"/>
        <w:ind w:firstLine="480"/>
        <w:jc w:val="both"/>
      </w:pPr>
      <w:r>
        <w:t xml:space="preserve">После запуска ненадолго показывается заставка с логотипом (её можно пропустить нажатием любой клавиши), после чего открываются две панели с содержимым текущего каталога. Активная панель выделена цветом рамки; переключение выполняется клавишей </w:t>
      </w:r>
      <w:proofErr w:type="spellStart"/>
      <w:r>
        <w:t>Tab</w:t>
      </w:r>
      <w:proofErr w:type="spellEnd"/>
      <w:r>
        <w:t xml:space="preserve"> или стрелками влево и вправо. Все операции выполняются с клавиатуры — мышь не используется.</w:t>
      </w:r>
    </w:p>
    <w:p w14:paraId="23958D29" w14:textId="77777777" w:rsidR="00FF7A11" w:rsidRDefault="001D6934">
      <w:pPr>
        <w:spacing w:after="140" w:line="360" w:lineRule="auto"/>
        <w:ind w:firstLine="480"/>
        <w:jc w:val="both"/>
      </w:pPr>
      <w:r>
        <w:t xml:space="preserve">Перемещение курсора выполняется стрелками вверх и вниз, для быстрых переходов служат клавиши Home, End, Page Up и Page Down. Вход в папку и просмотр файла выполняется клавишей Enter, возврат — клавишей </w:t>
      </w:r>
      <w:proofErr w:type="spellStart"/>
      <w:r>
        <w:t>Backspace</w:t>
      </w:r>
      <w:proofErr w:type="spellEnd"/>
      <w:r>
        <w:t>. Подробность отображения переключается клавишей F4 отдельно для каждой панели. Полный перечень управляющих клавиш приведён в таблице 9.</w:t>
      </w:r>
    </w:p>
    <w:p w14:paraId="3B5516B1" w14:textId="77777777" w:rsidR="00FF7A11" w:rsidRDefault="001D6934">
      <w:pPr>
        <w:spacing w:after="100" w:line="360" w:lineRule="auto"/>
        <w:jc w:val="both"/>
      </w:pPr>
      <w:r>
        <w:t>Таблица 9 — Управляющие клавиши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26"/>
      </w:tblGrid>
      <w:tr w:rsidR="00FF7A11" w14:paraId="23E008DB" w14:textId="77777777">
        <w:trPr>
          <w:tblHeader/>
        </w:trPr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45200" w14:textId="77777777" w:rsidR="00FF7A11" w:rsidRDefault="001D6934">
            <w:r>
              <w:rPr>
                <w:b/>
                <w:bCs/>
                <w:sz w:val="24"/>
                <w:szCs w:val="24"/>
              </w:rPr>
              <w:t>Клавиша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shd w:val="clear" w:color="auto" w:fill="EAE0C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AB1B4" w14:textId="77777777" w:rsidR="00FF7A11" w:rsidRDefault="001D6934"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</w:tr>
      <w:tr w:rsidR="00FF7A11" w14:paraId="725B357D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07174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↑  ↓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D5C50" w14:textId="77777777" w:rsidR="00FF7A11" w:rsidRDefault="001D6934">
            <w:r>
              <w:rPr>
                <w:sz w:val="24"/>
                <w:szCs w:val="24"/>
              </w:rPr>
              <w:t>перемещение курсора вверх и вниз по списку</w:t>
            </w:r>
          </w:p>
        </w:tc>
      </w:tr>
      <w:tr w:rsidR="00FF7A11" w14:paraId="0845CDB1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FE0BE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Tab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, ← →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D94E4" w14:textId="77777777" w:rsidR="00FF7A11" w:rsidRDefault="001D6934">
            <w:r>
              <w:rPr>
                <w:sz w:val="24"/>
                <w:szCs w:val="24"/>
              </w:rPr>
              <w:t>переключение между двумя панелями</w:t>
            </w:r>
          </w:p>
        </w:tc>
      </w:tr>
      <w:tr w:rsidR="00FF7A11" w14:paraId="4A39BC86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0B120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Enter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810CF" w14:textId="77777777" w:rsidR="00FF7A11" w:rsidRDefault="001D6934">
            <w:r>
              <w:rPr>
                <w:sz w:val="24"/>
                <w:szCs w:val="24"/>
              </w:rPr>
              <w:t>открыть папку или просмотреть файл</w:t>
            </w:r>
          </w:p>
        </w:tc>
      </w:tr>
      <w:tr w:rsidR="00FF7A11" w14:paraId="68F3DB4B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24D07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Backspace</w:t>
            </w:r>
            <w:proofErr w:type="spellEnd"/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1D20C" w14:textId="77777777" w:rsidR="00FF7A11" w:rsidRDefault="001D6934">
            <w:r>
              <w:rPr>
                <w:sz w:val="24"/>
                <w:szCs w:val="24"/>
              </w:rPr>
              <w:t>перейти в родительский каталог</w:t>
            </w:r>
          </w:p>
        </w:tc>
      </w:tr>
      <w:tr w:rsidR="00FF7A11" w14:paraId="3C765C2D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0AA47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Home / End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1646C" w14:textId="77777777" w:rsidR="00FF7A11" w:rsidRDefault="001D6934">
            <w:r>
              <w:rPr>
                <w:sz w:val="24"/>
                <w:szCs w:val="24"/>
              </w:rPr>
              <w:t>перейти к первому или последнему элементу</w:t>
            </w:r>
          </w:p>
        </w:tc>
      </w:tr>
      <w:tr w:rsidR="00FF7A11" w14:paraId="70492289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AF521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Page Up / Page Down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AB11A" w14:textId="77777777" w:rsidR="00FF7A11" w:rsidRDefault="001D6934">
            <w:r>
              <w:rPr>
                <w:sz w:val="24"/>
                <w:szCs w:val="24"/>
              </w:rPr>
              <w:t>прокрутка на страницу</w:t>
            </w:r>
          </w:p>
        </w:tc>
      </w:tr>
      <w:tr w:rsidR="00FF7A11" w14:paraId="78EA6D1D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BED7C8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Пробел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Insert</w:t>
            </w:r>
            <w:proofErr w:type="spellEnd"/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8F0CA" w14:textId="77777777" w:rsidR="00FF7A11" w:rsidRDefault="001D6934">
            <w:r>
              <w:rPr>
                <w:sz w:val="24"/>
                <w:szCs w:val="24"/>
              </w:rPr>
              <w:t>отметить или снять отметку с объекта</w:t>
            </w:r>
          </w:p>
        </w:tc>
      </w:tr>
      <w:tr w:rsidR="00FF7A11" w14:paraId="39210445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8FBED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F1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59FD1" w14:textId="77777777" w:rsidR="00FF7A11" w:rsidRDefault="001D6934">
            <w:r>
              <w:rPr>
                <w:sz w:val="24"/>
                <w:szCs w:val="24"/>
              </w:rPr>
              <w:t>копировать отмеченные объекты в активную панель</w:t>
            </w:r>
          </w:p>
        </w:tc>
      </w:tr>
      <w:tr w:rsidR="00FF7A11" w14:paraId="5C74EF9F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DA1C2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F2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36F63" w14:textId="77777777" w:rsidR="00FF7A11" w:rsidRDefault="001D6934">
            <w:r>
              <w:rPr>
                <w:sz w:val="24"/>
                <w:szCs w:val="24"/>
              </w:rPr>
              <w:t>переместить отмеченные объекты в активную панель</w:t>
            </w:r>
          </w:p>
        </w:tc>
      </w:tr>
      <w:tr w:rsidR="00FF7A11" w14:paraId="3A2105B7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98B9E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F3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DF29C" w14:textId="77777777" w:rsidR="00FF7A11" w:rsidRDefault="001D6934">
            <w:r>
              <w:rPr>
                <w:sz w:val="24"/>
                <w:szCs w:val="24"/>
              </w:rPr>
              <w:t>просмотреть содержимое файла (с подсветкой кода)</w:t>
            </w:r>
          </w:p>
        </w:tc>
      </w:tr>
      <w:tr w:rsidR="00FF7A11" w14:paraId="4DCD86D2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E51C6B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F4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FEDAB" w14:textId="77777777" w:rsidR="00FF7A11" w:rsidRDefault="001D6934">
            <w:r>
              <w:rPr>
                <w:sz w:val="24"/>
                <w:szCs w:val="24"/>
              </w:rPr>
              <w:t>переключить подробный или краткий вид панели</w:t>
            </w:r>
          </w:p>
        </w:tc>
      </w:tr>
      <w:tr w:rsidR="00FF7A11" w14:paraId="0878898F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A0DFD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F5 / F6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78BBC" w14:textId="77777777" w:rsidR="00FF7A11" w:rsidRDefault="001D6934">
            <w:r>
              <w:rPr>
                <w:sz w:val="24"/>
                <w:szCs w:val="24"/>
              </w:rPr>
              <w:t>скачать файл по адресу HTTP или FTP</w:t>
            </w:r>
          </w:p>
        </w:tc>
      </w:tr>
      <w:tr w:rsidR="00FF7A11" w14:paraId="4AFAA93F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1F9C2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F7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753E7" w14:textId="77777777" w:rsidR="00FF7A11" w:rsidRDefault="001D6934">
            <w:r>
              <w:rPr>
                <w:sz w:val="24"/>
                <w:szCs w:val="24"/>
              </w:rPr>
              <w:t>создать новую папку</w:t>
            </w:r>
          </w:p>
        </w:tc>
      </w:tr>
      <w:tr w:rsidR="00FF7A11" w14:paraId="58BBC1C6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BB80C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Del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F8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055E3" w14:textId="77777777" w:rsidR="00FF7A11" w:rsidRDefault="001D6934">
            <w:r>
              <w:rPr>
                <w:sz w:val="24"/>
                <w:szCs w:val="24"/>
              </w:rPr>
              <w:t>удалить отмеченные объекты или объект под курсором</w:t>
            </w:r>
          </w:p>
        </w:tc>
      </w:tr>
      <w:tr w:rsidR="00FF7A11" w14:paraId="016D3ED2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5C0BE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F9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FFD83" w14:textId="77777777" w:rsidR="00FF7A11" w:rsidRDefault="001D6934">
            <w:r>
              <w:rPr>
                <w:sz w:val="24"/>
                <w:szCs w:val="24"/>
              </w:rPr>
              <w:t>открыть настройки тем оформления</w:t>
            </w:r>
          </w:p>
        </w:tc>
      </w:tr>
      <w:tr w:rsidR="00FF7A11" w14:paraId="4ACAE76C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FA28E" w14:textId="77777777" w:rsidR="00FF7A11" w:rsidRDefault="001D6934">
            <w:r>
              <w:rPr>
                <w:rFonts w:ascii="Consolas" w:eastAsia="Consolas" w:hAnsi="Consolas" w:cs="Consolas"/>
                <w:sz w:val="22"/>
                <w:szCs w:val="22"/>
              </w:rPr>
              <w:t>F12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BF822" w14:textId="77777777" w:rsidR="00FF7A11" w:rsidRDefault="001D6934">
            <w:r>
              <w:rPr>
                <w:sz w:val="24"/>
                <w:szCs w:val="24"/>
              </w:rPr>
              <w:t>справка по клавишам</w:t>
            </w:r>
          </w:p>
        </w:tc>
      </w:tr>
      <w:tr w:rsidR="00FF7A11" w14:paraId="242C587A" w14:textId="77777777">
        <w:tc>
          <w:tcPr>
            <w:tcW w:w="2600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D077A" w14:textId="77777777" w:rsidR="00FF7A11" w:rsidRDefault="001D6934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Esc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/ F10</w:t>
            </w:r>
          </w:p>
        </w:tc>
        <w:tc>
          <w:tcPr>
            <w:tcW w:w="6226" w:type="dxa"/>
            <w:tcBorders>
              <w:top w:val="single" w:sz="1" w:space="0" w:color="C8BFA0"/>
              <w:left w:val="single" w:sz="1" w:space="0" w:color="C8BFA0"/>
              <w:bottom w:val="single" w:sz="1" w:space="0" w:color="C8BFA0"/>
              <w:right w:val="single" w:sz="1" w:space="0" w:color="C8BFA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4CD15" w14:textId="77777777" w:rsidR="00FF7A11" w:rsidRDefault="001D6934">
            <w:r>
              <w:rPr>
                <w:sz w:val="24"/>
                <w:szCs w:val="24"/>
              </w:rPr>
              <w:t>выход из программы или закрытие текущего окна</w:t>
            </w:r>
          </w:p>
        </w:tc>
      </w:tr>
    </w:tbl>
    <w:p w14:paraId="544AFC7D" w14:textId="77777777" w:rsidR="00FF7A11" w:rsidRDefault="001D6934">
      <w:pPr>
        <w:spacing w:after="140" w:line="360" w:lineRule="auto"/>
        <w:ind w:firstLine="480"/>
        <w:jc w:val="both"/>
      </w:pPr>
      <w:r>
        <w:rPr>
          <w:b/>
          <w:bCs/>
        </w:rPr>
        <w:t>Типичный сценарий работы.</w:t>
      </w:r>
      <w:r>
        <w:t xml:space="preserve"> В одной панели открывают каталог-источник, в другой — каталог-назначение. Нужные файлы и папки отмечают клавишей Пробел (отметки сохраняются при переходе между каталогами), после чего нажимают F1 для копирования или F2 для перемещения всех отмеченных объектов в активную панель. Перед удалением программа запрашивает подтверждение. Для просмотра текста или кода используется клавиша F3, для создания папки — F7, для настройки оформления — F9, а полный список действий доступен по F12.</w:t>
      </w:r>
    </w:p>
    <w:p w14:paraId="5BC51BC7" w14:textId="77777777" w:rsidR="00FF7A11" w:rsidRDefault="001D6934">
      <w:pPr>
        <w:spacing w:after="140" w:line="360" w:lineRule="auto"/>
        <w:ind w:firstLine="480"/>
        <w:jc w:val="both"/>
      </w:pPr>
      <w:r>
        <w:t>Благодаря тому, что отметки не привязаны к одной панели, удобно собирать файлы из нескольких разных папок: можно поочерёдно заходить в каталоги, отмечать нужные объекты, а затем единой командой скопировать или переместить весь набор в выбранное место. Это заметно ускоряет работу по сравнению с поэлементными операциями в обычном графическом проводнике.</w:t>
      </w:r>
    </w:p>
    <w:sectPr w:rsidR="00FF7A11">
      <w:footerReference w:type="default" r:id="rId8"/>
      <w:pgSz w:w="11906" w:h="16838"/>
      <w:pgMar w:top="1134" w:right="760" w:bottom="1134" w:left="15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A0BB3" w14:textId="77777777" w:rsidR="00656177" w:rsidRDefault="00656177">
      <w:r>
        <w:separator/>
      </w:r>
    </w:p>
  </w:endnote>
  <w:endnote w:type="continuationSeparator" w:id="0">
    <w:p w14:paraId="1AE4F925" w14:textId="77777777" w:rsidR="00656177" w:rsidRDefault="00656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2217" w14:textId="77777777" w:rsidR="00FF7A11" w:rsidRDefault="001D6934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D286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97386" w14:textId="77777777" w:rsidR="00656177" w:rsidRDefault="00656177">
      <w:r>
        <w:separator/>
      </w:r>
    </w:p>
  </w:footnote>
  <w:footnote w:type="continuationSeparator" w:id="0">
    <w:p w14:paraId="6CE61A72" w14:textId="77777777" w:rsidR="00656177" w:rsidRDefault="00656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3F45"/>
    <w:multiLevelType w:val="hybridMultilevel"/>
    <w:tmpl w:val="ECB8CE2A"/>
    <w:lvl w:ilvl="0" w:tplc="9A24F36A">
      <w:start w:val="1"/>
      <w:numFmt w:val="bullet"/>
      <w:lvlText w:val="—"/>
      <w:lvlJc w:val="left"/>
      <w:pPr>
        <w:ind w:left="720" w:hanging="360"/>
      </w:pPr>
    </w:lvl>
    <w:lvl w:ilvl="1" w:tplc="BFE2E63C">
      <w:numFmt w:val="decimal"/>
      <w:lvlText w:val=""/>
      <w:lvlJc w:val="left"/>
    </w:lvl>
    <w:lvl w:ilvl="2" w:tplc="1C0C6730">
      <w:numFmt w:val="decimal"/>
      <w:lvlText w:val=""/>
      <w:lvlJc w:val="left"/>
    </w:lvl>
    <w:lvl w:ilvl="3" w:tplc="086C6FC2">
      <w:numFmt w:val="decimal"/>
      <w:lvlText w:val=""/>
      <w:lvlJc w:val="left"/>
    </w:lvl>
    <w:lvl w:ilvl="4" w:tplc="D6EE280E">
      <w:numFmt w:val="decimal"/>
      <w:lvlText w:val=""/>
      <w:lvlJc w:val="left"/>
    </w:lvl>
    <w:lvl w:ilvl="5" w:tplc="248C97E8">
      <w:numFmt w:val="decimal"/>
      <w:lvlText w:val=""/>
      <w:lvlJc w:val="left"/>
    </w:lvl>
    <w:lvl w:ilvl="6" w:tplc="43F4393A">
      <w:numFmt w:val="decimal"/>
      <w:lvlText w:val=""/>
      <w:lvlJc w:val="left"/>
    </w:lvl>
    <w:lvl w:ilvl="7" w:tplc="AE08EE5E">
      <w:numFmt w:val="decimal"/>
      <w:lvlText w:val=""/>
      <w:lvlJc w:val="left"/>
    </w:lvl>
    <w:lvl w:ilvl="8" w:tplc="1E7CD7B2">
      <w:numFmt w:val="decimal"/>
      <w:lvlText w:val=""/>
      <w:lvlJc w:val="left"/>
    </w:lvl>
  </w:abstractNum>
  <w:abstractNum w:abstractNumId="1" w15:restartNumberingAfterBreak="0">
    <w:nsid w:val="34667D94"/>
    <w:multiLevelType w:val="hybridMultilevel"/>
    <w:tmpl w:val="F8EE4D4A"/>
    <w:lvl w:ilvl="0" w:tplc="71181360">
      <w:start w:val="1"/>
      <w:numFmt w:val="decimal"/>
      <w:lvlText w:val="%1)"/>
      <w:lvlJc w:val="left"/>
      <w:pPr>
        <w:ind w:left="720" w:hanging="360"/>
      </w:pPr>
    </w:lvl>
    <w:lvl w:ilvl="1" w:tplc="98988C1C">
      <w:numFmt w:val="decimal"/>
      <w:lvlText w:val=""/>
      <w:lvlJc w:val="left"/>
    </w:lvl>
    <w:lvl w:ilvl="2" w:tplc="8196B5FC">
      <w:numFmt w:val="decimal"/>
      <w:lvlText w:val=""/>
      <w:lvlJc w:val="left"/>
    </w:lvl>
    <w:lvl w:ilvl="3" w:tplc="34DAF2C8">
      <w:numFmt w:val="decimal"/>
      <w:lvlText w:val=""/>
      <w:lvlJc w:val="left"/>
    </w:lvl>
    <w:lvl w:ilvl="4" w:tplc="A4700D9A">
      <w:numFmt w:val="decimal"/>
      <w:lvlText w:val=""/>
      <w:lvlJc w:val="left"/>
    </w:lvl>
    <w:lvl w:ilvl="5" w:tplc="3EE43CDE">
      <w:numFmt w:val="decimal"/>
      <w:lvlText w:val=""/>
      <w:lvlJc w:val="left"/>
    </w:lvl>
    <w:lvl w:ilvl="6" w:tplc="7AF45182">
      <w:numFmt w:val="decimal"/>
      <w:lvlText w:val=""/>
      <w:lvlJc w:val="left"/>
    </w:lvl>
    <w:lvl w:ilvl="7" w:tplc="737E0E10">
      <w:numFmt w:val="decimal"/>
      <w:lvlText w:val=""/>
      <w:lvlJc w:val="left"/>
    </w:lvl>
    <w:lvl w:ilvl="8" w:tplc="B9B02546">
      <w:numFmt w:val="decimal"/>
      <w:lvlText w:val=""/>
      <w:lvlJc w:val="left"/>
    </w:lvl>
  </w:abstractNum>
  <w:abstractNum w:abstractNumId="2" w15:restartNumberingAfterBreak="0">
    <w:nsid w:val="7BD5653B"/>
    <w:multiLevelType w:val="hybridMultilevel"/>
    <w:tmpl w:val="BA54A2BE"/>
    <w:lvl w:ilvl="0" w:tplc="D8667F5A">
      <w:start w:val="1"/>
      <w:numFmt w:val="bullet"/>
      <w:lvlText w:val="●"/>
      <w:lvlJc w:val="left"/>
      <w:pPr>
        <w:ind w:left="720" w:hanging="360"/>
      </w:pPr>
    </w:lvl>
    <w:lvl w:ilvl="1" w:tplc="05B67DD2">
      <w:start w:val="1"/>
      <w:numFmt w:val="bullet"/>
      <w:lvlText w:val="○"/>
      <w:lvlJc w:val="left"/>
      <w:pPr>
        <w:ind w:left="1440" w:hanging="360"/>
      </w:pPr>
    </w:lvl>
    <w:lvl w:ilvl="2" w:tplc="89B67AB2">
      <w:start w:val="1"/>
      <w:numFmt w:val="bullet"/>
      <w:lvlText w:val="■"/>
      <w:lvlJc w:val="left"/>
      <w:pPr>
        <w:ind w:left="2160" w:hanging="360"/>
      </w:pPr>
    </w:lvl>
    <w:lvl w:ilvl="3" w:tplc="8E8AC2C8">
      <w:start w:val="1"/>
      <w:numFmt w:val="bullet"/>
      <w:lvlText w:val="●"/>
      <w:lvlJc w:val="left"/>
      <w:pPr>
        <w:ind w:left="2880" w:hanging="360"/>
      </w:pPr>
    </w:lvl>
    <w:lvl w:ilvl="4" w:tplc="2AB0F2B0">
      <w:start w:val="1"/>
      <w:numFmt w:val="bullet"/>
      <w:lvlText w:val="○"/>
      <w:lvlJc w:val="left"/>
      <w:pPr>
        <w:ind w:left="3600" w:hanging="360"/>
      </w:pPr>
    </w:lvl>
    <w:lvl w:ilvl="5" w:tplc="0EBE1458">
      <w:start w:val="1"/>
      <w:numFmt w:val="bullet"/>
      <w:lvlText w:val="■"/>
      <w:lvlJc w:val="left"/>
      <w:pPr>
        <w:ind w:left="4320" w:hanging="360"/>
      </w:pPr>
    </w:lvl>
    <w:lvl w:ilvl="6" w:tplc="CABC4D5E">
      <w:start w:val="1"/>
      <w:numFmt w:val="bullet"/>
      <w:lvlText w:val="●"/>
      <w:lvlJc w:val="left"/>
      <w:pPr>
        <w:ind w:left="5040" w:hanging="360"/>
      </w:pPr>
    </w:lvl>
    <w:lvl w:ilvl="7" w:tplc="A6B058B8">
      <w:start w:val="1"/>
      <w:numFmt w:val="bullet"/>
      <w:lvlText w:val="●"/>
      <w:lvlJc w:val="left"/>
      <w:pPr>
        <w:ind w:left="5760" w:hanging="360"/>
      </w:pPr>
    </w:lvl>
    <w:lvl w:ilvl="8" w:tplc="20CC9F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A11"/>
    <w:rsid w:val="001D6934"/>
    <w:rsid w:val="00656177"/>
    <w:rsid w:val="00B20D6D"/>
    <w:rsid w:val="00CD2867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40AB"/>
  <w15:docId w15:val="{0CD734F0-4D39-4B70-BC64-D49F2321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200" w:line="360" w:lineRule="auto"/>
      <w:outlineLvl w:val="0"/>
    </w:pPr>
    <w:rPr>
      <w:b/>
      <w:bCs/>
      <w:color w:val="B5470A"/>
      <w:sz w:val="34"/>
      <w:szCs w:val="34"/>
    </w:rPr>
  </w:style>
  <w:style w:type="paragraph" w:styleId="2">
    <w:name w:val="heading 2"/>
    <w:uiPriority w:val="9"/>
    <w:unhideWhenUsed/>
    <w:qFormat/>
    <w:pPr>
      <w:keepNext/>
      <w:spacing w:before="280" w:after="140" w:line="360" w:lineRule="auto"/>
      <w:outlineLvl w:val="1"/>
    </w:pPr>
    <w:rPr>
      <w:b/>
      <w:bCs/>
      <w:color w:val="1A1A1A"/>
      <w:sz w:val="30"/>
      <w:szCs w:val="30"/>
    </w:rPr>
  </w:style>
  <w:style w:type="paragraph" w:styleId="3">
    <w:name w:val="heading 3"/>
    <w:uiPriority w:val="9"/>
    <w:unhideWhenUsed/>
    <w:qFormat/>
    <w:pPr>
      <w:keepNext/>
      <w:spacing w:before="200" w:after="100" w:line="360" w:lineRule="auto"/>
      <w:outlineLvl w:val="2"/>
    </w:pPr>
    <w:rPr>
      <w:b/>
      <w:bCs/>
      <w:i/>
      <w:iCs/>
      <w:color w:val="4D4D4D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5995</Words>
  <Characters>34173</Characters>
  <Application>Microsoft Office Word</Application>
  <DocSecurity>0</DocSecurity>
  <Lines>284</Lines>
  <Paragraphs>80</Paragraphs>
  <ScaleCrop>false</ScaleCrop>
  <Company/>
  <LinksUpToDate>false</LinksUpToDate>
  <CharactersWithSpaces>40088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Jeronimo Ako</cp:lastModifiedBy>
  <cp:revision>2</cp:revision>
  <dcterms:created xsi:type="dcterms:W3CDTF">2026-06-07T22:35:00Z</dcterms:created>
  <dcterms:modified xsi:type="dcterms:W3CDTF">2026-06-07T22:35:00Z</dcterms:modified>
</cp:coreProperties>
</file>