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8380" w14:textId="13509AD2" w:rsidR="0064785B" w:rsidRDefault="0064785B" w:rsidP="0064785B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 w:rsidR="004A39BE">
        <w:rPr>
          <w:rFonts w:hint="eastAsia"/>
        </w:rPr>
        <w:t>１</w:t>
      </w:r>
      <w:r w:rsidR="00C77725">
        <w:rPr>
          <w:rFonts w:hint="eastAsia"/>
        </w:rPr>
        <w:t>２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781189AF" w14:textId="77777777" w:rsidR="0064785B" w:rsidRDefault="0064785B" w:rsidP="0064785B"/>
    <w:p w14:paraId="53DBE3A7" w14:textId="77777777" w:rsidR="0064785B" w:rsidRDefault="0064785B" w:rsidP="0064785B">
      <w:r>
        <w:rPr>
          <w:rFonts w:hint="eastAsia"/>
        </w:rPr>
        <w:t>学籍番号：19T0863L</w:t>
      </w:r>
    </w:p>
    <w:p w14:paraId="35B958DB" w14:textId="77777777" w:rsidR="0064785B" w:rsidRDefault="0064785B" w:rsidP="0064785B">
      <w:r>
        <w:rPr>
          <w:rFonts w:hint="eastAsia"/>
        </w:rPr>
        <w:t>名前：福地　清徳</w:t>
      </w:r>
    </w:p>
    <w:p w14:paraId="5E7A0C61" w14:textId="0B39D7A8" w:rsidR="00125696" w:rsidRDefault="00125696"/>
    <w:p w14:paraId="2F7A3869" w14:textId="42C0AA08" w:rsidR="00125696" w:rsidRDefault="004A39BE">
      <w:r>
        <w:rPr>
          <w:rFonts w:hint="eastAsia"/>
        </w:rPr>
        <w:t>課題1</w:t>
      </w:r>
      <w:r w:rsidR="00C77725">
        <w:rPr>
          <w:rFonts w:hint="eastAsia"/>
        </w:rPr>
        <w:t>2</w:t>
      </w:r>
      <w:r>
        <w:rPr>
          <w:rFonts w:hint="eastAsia"/>
        </w:rPr>
        <w:t>B</w:t>
      </w:r>
    </w:p>
    <w:p w14:paraId="45130985" w14:textId="5463F775" w:rsidR="00125696" w:rsidRDefault="00C77725">
      <w:pPr>
        <w:rPr>
          <w:noProof/>
        </w:rPr>
      </w:pPr>
      <w:r>
        <w:rPr>
          <w:noProof/>
        </w:rPr>
        <w:drawing>
          <wp:inline distT="0" distB="0" distL="0" distR="0" wp14:anchorId="518EFFE0" wp14:editId="30D77303">
            <wp:extent cx="5400040" cy="4392930"/>
            <wp:effectExtent l="0" t="0" r="0" b="7620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10D" w14:textId="021AA9E6" w:rsidR="0088698E" w:rsidRDefault="00C77725" w:rsidP="00C77725">
      <w:pPr>
        <w:rPr>
          <w:noProof/>
        </w:rPr>
      </w:pPr>
      <w:r>
        <w:rPr>
          <w:rFonts w:hint="eastAsia"/>
          <w:noProof/>
        </w:rPr>
        <w:t>現状は施設が存在しないケースは起こりませんが、施設の一覧はDBから取得しているわけではないため、念のため実装しています。</w:t>
      </w:r>
    </w:p>
    <w:sectPr w:rsidR="008869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CEE9" w14:textId="77777777" w:rsidR="00094755" w:rsidRDefault="00094755" w:rsidP="0064785B">
      <w:r>
        <w:separator/>
      </w:r>
    </w:p>
  </w:endnote>
  <w:endnote w:type="continuationSeparator" w:id="0">
    <w:p w14:paraId="2E4BDB4E" w14:textId="77777777" w:rsidR="00094755" w:rsidRDefault="00094755" w:rsidP="0064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A48A" w14:textId="77777777" w:rsidR="00094755" w:rsidRDefault="00094755" w:rsidP="0064785B">
      <w:r>
        <w:separator/>
      </w:r>
    </w:p>
  </w:footnote>
  <w:footnote w:type="continuationSeparator" w:id="0">
    <w:p w14:paraId="54B11B9A" w14:textId="77777777" w:rsidR="00094755" w:rsidRDefault="00094755" w:rsidP="0064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94755"/>
    <w:rsid w:val="000D0404"/>
    <w:rsid w:val="00125696"/>
    <w:rsid w:val="00153B03"/>
    <w:rsid w:val="0019699E"/>
    <w:rsid w:val="004A39BE"/>
    <w:rsid w:val="005467CC"/>
    <w:rsid w:val="0064785B"/>
    <w:rsid w:val="0088698E"/>
    <w:rsid w:val="00B93D3C"/>
    <w:rsid w:val="00C535DE"/>
    <w:rsid w:val="00C7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8745EC"/>
  <w15:chartTrackingRefBased/>
  <w15:docId w15:val="{10A747BC-0072-4AA8-9371-82974F4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785B"/>
  </w:style>
  <w:style w:type="paragraph" w:styleId="a5">
    <w:name w:val="footer"/>
    <w:basedOn w:val="a"/>
    <w:link w:val="a6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5</cp:revision>
  <dcterms:created xsi:type="dcterms:W3CDTF">2022-07-02T10:03:00Z</dcterms:created>
  <dcterms:modified xsi:type="dcterms:W3CDTF">2022-07-12T16:02:00Z</dcterms:modified>
</cp:coreProperties>
</file>