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0061" w14:textId="3EA45BD8" w:rsidR="00231C9C" w:rsidRPr="00292C40" w:rsidRDefault="00292C40" w:rsidP="00292C40">
      <w:pPr>
        <w:spacing w:before="3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292C40">
        <w:rPr>
          <w:rFonts w:asciiTheme="majorBidi" w:eastAsia="Times New Roman" w:hAnsiTheme="majorBidi" w:cstheme="majorBidi"/>
          <w:color w:val="353744"/>
          <w:sz w:val="56"/>
          <w:szCs w:val="56"/>
        </w:rPr>
        <w:t>FOOTBALL PLAYERS PRICING</w:t>
      </w:r>
    </w:p>
    <w:p w14:paraId="473373DC" w14:textId="0B649C7C" w:rsidR="00BA35AF" w:rsidRPr="00B87EE9" w:rsidRDefault="00C46AB2" w:rsidP="00231C9C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color w:val="666666"/>
          <w:sz w:val="28"/>
          <w:szCs w:val="28"/>
        </w:rPr>
        <w:t>5</w:t>
      </w:r>
      <w:r w:rsidR="00BA35AF" w:rsidRPr="00B87EE9">
        <w:rPr>
          <w:rFonts w:asciiTheme="majorBidi" w:eastAsia="Times New Roman" w:hAnsiTheme="majorBidi" w:cstheme="majorBidi"/>
          <w:b/>
          <w:bCs/>
          <w:color w:val="666666"/>
          <w:sz w:val="17"/>
          <w:szCs w:val="17"/>
          <w:vertAlign w:val="superscript"/>
        </w:rPr>
        <w:t>th</w:t>
      </w:r>
      <w:r w:rsidR="00BA35AF" w:rsidRPr="00B87EE9">
        <w:rPr>
          <w:rFonts w:asciiTheme="majorBidi" w:eastAsia="Times New Roman" w:hAnsiTheme="majorBidi" w:cstheme="majorBidi"/>
          <w:b/>
          <w:bCs/>
          <w:color w:val="666666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666666"/>
          <w:sz w:val="28"/>
          <w:szCs w:val="28"/>
        </w:rPr>
        <w:t>October</w:t>
      </w:r>
      <w:r w:rsidR="00BA35AF" w:rsidRPr="00B87EE9">
        <w:rPr>
          <w:rFonts w:asciiTheme="majorBidi" w:eastAsia="Times New Roman" w:hAnsiTheme="majorBidi" w:cstheme="majorBidi"/>
          <w:b/>
          <w:bCs/>
          <w:color w:val="666666"/>
          <w:sz w:val="28"/>
          <w:szCs w:val="28"/>
        </w:rPr>
        <w:t xml:space="preserve"> 20</w:t>
      </w:r>
      <w:r w:rsidR="00231C9C" w:rsidRPr="00B87EE9">
        <w:rPr>
          <w:rFonts w:asciiTheme="majorBidi" w:eastAsia="Times New Roman" w:hAnsiTheme="majorBidi" w:cstheme="majorBidi"/>
          <w:b/>
          <w:bCs/>
          <w:color w:val="666666"/>
          <w:sz w:val="28"/>
          <w:szCs w:val="28"/>
        </w:rPr>
        <w:t>21</w:t>
      </w:r>
    </w:p>
    <w:p w14:paraId="1BF0AB0C" w14:textId="77777777" w:rsidR="00827954" w:rsidRPr="00B87EE9" w:rsidRDefault="00BA35AF" w:rsidP="00BD5DA6">
      <w:pPr>
        <w:spacing w:before="480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OVERVIEW</w:t>
      </w:r>
    </w:p>
    <w:p w14:paraId="528096B9" w14:textId="2A230968" w:rsidR="00C46AB2" w:rsidRDefault="00C46AB2" w:rsidP="00BD5DA6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30C9128" w14:textId="646CD506" w:rsidR="00C46AB2" w:rsidRPr="009551E4" w:rsidRDefault="00C46AB2" w:rsidP="00C46AB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color w:val="121212"/>
        </w:rPr>
      </w:pPr>
      <w:r w:rsidRPr="009551E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During the pandemic of COVID-19</w:t>
      </w:r>
      <w:r w:rsidR="009551E4" w:rsidRPr="009551E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, the </w:t>
      </w:r>
      <w:r w:rsidRPr="009551E4">
        <w:rPr>
          <w:rFonts w:asciiTheme="majorBidi" w:hAnsiTheme="majorBidi" w:cstheme="majorBidi"/>
          <w:b w:val="0"/>
          <w:bCs w:val="0"/>
          <w:color w:val="121212"/>
          <w:sz w:val="28"/>
          <w:szCs w:val="28"/>
        </w:rPr>
        <w:t>impact leaves major European football clubs with €1bn loss</w:t>
      </w:r>
      <w:r w:rsidRPr="009551E4">
        <w:rPr>
          <w:rFonts w:asciiTheme="majorBidi" w:hAnsiTheme="majorBidi" w:cstheme="majorBidi"/>
          <w:b w:val="0"/>
          <w:bCs w:val="0"/>
          <w:color w:val="121212"/>
          <w:sz w:val="28"/>
          <w:szCs w:val="28"/>
        </w:rPr>
        <w:t xml:space="preserve">, so in this case we will estimate the market pricing of </w:t>
      </w:r>
      <w:r w:rsidR="009551E4" w:rsidRPr="009551E4">
        <w:rPr>
          <w:rFonts w:asciiTheme="majorBidi" w:hAnsiTheme="majorBidi" w:cstheme="majorBidi"/>
          <w:b w:val="0"/>
          <w:bCs w:val="0"/>
          <w:color w:val="121212"/>
          <w:sz w:val="28"/>
          <w:szCs w:val="28"/>
        </w:rPr>
        <w:t xml:space="preserve">the top rated and well-known </w:t>
      </w:r>
      <w:r w:rsidRPr="009551E4">
        <w:rPr>
          <w:rFonts w:asciiTheme="majorBidi" w:hAnsiTheme="majorBidi" w:cstheme="majorBidi"/>
          <w:b w:val="0"/>
          <w:bCs w:val="0"/>
          <w:color w:val="121212"/>
          <w:sz w:val="28"/>
          <w:szCs w:val="28"/>
        </w:rPr>
        <w:t>players at the next season</w:t>
      </w:r>
      <w:r w:rsidR="00292C40" w:rsidRPr="009551E4">
        <w:rPr>
          <w:rFonts w:asciiTheme="majorBidi" w:hAnsiTheme="majorBidi" w:cstheme="majorBidi"/>
          <w:b w:val="0"/>
          <w:bCs w:val="0"/>
          <w:color w:val="121212"/>
          <w:sz w:val="28"/>
          <w:szCs w:val="28"/>
        </w:rPr>
        <w:t>.</w:t>
      </w:r>
    </w:p>
    <w:p w14:paraId="4A1E624D" w14:textId="4429B0C1" w:rsidR="00BD5DA6" w:rsidRPr="00B87EE9" w:rsidRDefault="00BD5DA6" w:rsidP="00C46AB2">
      <w:pPr>
        <w:rPr>
          <w:rFonts w:asciiTheme="majorBidi" w:eastAsia="Times New Roman" w:hAnsiTheme="majorBidi" w:cstheme="majorBidi"/>
        </w:rPr>
      </w:pPr>
    </w:p>
    <w:p w14:paraId="0AAE00F6" w14:textId="77777777" w:rsidR="00BA35AF" w:rsidRPr="00B87EE9" w:rsidRDefault="00BA35AF" w:rsidP="00BA35AF">
      <w:pPr>
        <w:spacing w:before="480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GOALS</w:t>
      </w:r>
    </w:p>
    <w:p w14:paraId="5067A0CD" w14:textId="4D5A3D25" w:rsidR="00A2748D" w:rsidRPr="00B87EE9" w:rsidRDefault="009551E4" w:rsidP="00A2748D">
      <w:pPr>
        <w:numPr>
          <w:ilvl w:val="0"/>
          <w:numId w:val="1"/>
        </w:numPr>
        <w:spacing w:before="200"/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>
        <w:rPr>
          <w:rFonts w:asciiTheme="majorBidi" w:eastAsia="Times New Roman" w:hAnsiTheme="majorBidi" w:cstheme="majorBidi"/>
          <w:color w:val="353744"/>
          <w:sz w:val="28"/>
          <w:szCs w:val="28"/>
        </w:rPr>
        <w:t>Make the clubs predict the players prices</w:t>
      </w:r>
      <w:r w:rsidR="00A2748D" w:rsidRPr="00B87EE9">
        <w:rPr>
          <w:rFonts w:asciiTheme="majorBidi" w:eastAsia="Times New Roman" w:hAnsiTheme="majorBidi" w:cstheme="majorBidi"/>
          <w:color w:val="353744"/>
          <w:sz w:val="28"/>
          <w:szCs w:val="28"/>
        </w:rPr>
        <w:t>.</w:t>
      </w:r>
    </w:p>
    <w:p w14:paraId="326F5030" w14:textId="3078EE25" w:rsidR="001F5022" w:rsidRDefault="009551E4" w:rsidP="009551E4">
      <w:pPr>
        <w:pStyle w:val="ListParagraph"/>
        <w:numPr>
          <w:ilvl w:val="0"/>
          <w:numId w:val="1"/>
        </w:num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>
        <w:rPr>
          <w:rFonts w:asciiTheme="majorBidi" w:eastAsia="Times New Roman" w:hAnsiTheme="majorBidi" w:cstheme="majorBidi"/>
          <w:color w:val="353744"/>
          <w:sz w:val="28"/>
          <w:szCs w:val="28"/>
        </w:rPr>
        <w:t>Give the approximate Ideal pricing for each player.</w:t>
      </w:r>
    </w:p>
    <w:p w14:paraId="2A54C34E" w14:textId="01F704B9" w:rsidR="009551E4" w:rsidRPr="009551E4" w:rsidRDefault="009551E4" w:rsidP="009551E4">
      <w:pPr>
        <w:pStyle w:val="ListParagraph"/>
        <w:numPr>
          <w:ilvl w:val="0"/>
          <w:numId w:val="1"/>
        </w:num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>
        <w:rPr>
          <w:rFonts w:asciiTheme="majorBidi" w:eastAsia="Times New Roman" w:hAnsiTheme="majorBidi" w:cstheme="majorBidi"/>
          <w:color w:val="353744"/>
          <w:sz w:val="28"/>
          <w:szCs w:val="28"/>
        </w:rPr>
        <w:t xml:space="preserve">Show the </w:t>
      </w:r>
      <w:r w:rsidR="00747855">
        <w:rPr>
          <w:rFonts w:asciiTheme="majorBidi" w:eastAsia="Times New Roman" w:hAnsiTheme="majorBidi" w:cstheme="majorBidi"/>
          <w:color w:val="353744"/>
          <w:sz w:val="28"/>
          <w:szCs w:val="28"/>
        </w:rPr>
        <w:t xml:space="preserve">stats of each player </w:t>
      </w:r>
      <w:r>
        <w:rPr>
          <w:rFonts w:asciiTheme="majorBidi" w:eastAsia="Times New Roman" w:hAnsiTheme="majorBidi" w:cstheme="majorBidi"/>
          <w:color w:val="353744"/>
          <w:sz w:val="28"/>
          <w:szCs w:val="28"/>
        </w:rPr>
        <w:t>when the price</w:t>
      </w:r>
      <w:r w:rsidR="00747855">
        <w:rPr>
          <w:rFonts w:asciiTheme="majorBidi" w:eastAsia="Times New Roman" w:hAnsiTheme="majorBidi" w:cstheme="majorBidi"/>
          <w:color w:val="353744"/>
          <w:sz w:val="28"/>
          <w:szCs w:val="28"/>
        </w:rPr>
        <w:t xml:space="preserve"> of the player </w:t>
      </w:r>
      <w:r>
        <w:rPr>
          <w:rFonts w:asciiTheme="majorBidi" w:eastAsia="Times New Roman" w:hAnsiTheme="majorBidi" w:cstheme="majorBidi"/>
          <w:color w:val="353744"/>
          <w:sz w:val="28"/>
          <w:szCs w:val="28"/>
        </w:rPr>
        <w:t>will increase or decrease</w:t>
      </w:r>
      <w:r w:rsidR="00747855">
        <w:rPr>
          <w:rFonts w:asciiTheme="majorBidi" w:eastAsia="Times New Roman" w:hAnsiTheme="majorBidi" w:cstheme="majorBidi"/>
          <w:color w:val="353744"/>
          <w:sz w:val="28"/>
          <w:szCs w:val="28"/>
        </w:rPr>
        <w:t>.</w:t>
      </w:r>
    </w:p>
    <w:p w14:paraId="54BEABB3" w14:textId="77777777" w:rsidR="00003949" w:rsidRPr="00B87EE9" w:rsidRDefault="00003949" w:rsidP="00F55951">
      <w:pPr>
        <w:textAlignment w:val="baseline"/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</w:pPr>
    </w:p>
    <w:p w14:paraId="3ED957E8" w14:textId="77777777" w:rsidR="00003949" w:rsidRPr="00B87EE9" w:rsidRDefault="00BA35AF" w:rsidP="00003949">
      <w:p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SPECIFICATIONS</w:t>
      </w:r>
    </w:p>
    <w:p w14:paraId="447B62E1" w14:textId="77777777" w:rsidR="00003949" w:rsidRPr="00B87EE9" w:rsidRDefault="00003949" w:rsidP="00747855">
      <w:pPr>
        <w:textAlignment w:val="baseline"/>
        <w:rPr>
          <w:rFonts w:asciiTheme="majorBidi" w:eastAsia="Times New Roman" w:hAnsiTheme="majorBidi" w:cstheme="majorBidi"/>
          <w:color w:val="353744"/>
          <w:sz w:val="28"/>
          <w:szCs w:val="28"/>
        </w:rPr>
      </w:pPr>
    </w:p>
    <w:p w14:paraId="51FC9D73" w14:textId="7C8A8E7D" w:rsidR="008F63E0" w:rsidRPr="000C41B7" w:rsidRDefault="00E4769D" w:rsidP="00747855">
      <w:pPr>
        <w:pStyle w:val="Heading1"/>
        <w:spacing w:before="0" w:beforeAutospacing="0" w:after="240" w:afterAutospacing="0"/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Using </w:t>
      </w:r>
      <w:r w:rsidR="00EF44C6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the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web scraping </w:t>
      </w:r>
      <w:r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for the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last</w:t>
      </w:r>
      <w:r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season</w:t>
      </w:r>
      <w:r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have provided us a solid knowledge of what solutions we can give and </w:t>
      </w:r>
      <w:r w:rsidR="00EF44C6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how we can enhance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players pricing </w:t>
      </w:r>
      <w:r w:rsidR="00EF44C6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in</w:t>
      </w:r>
      <w:r w:rsidR="00747855" w:rsidRPr="000C41B7">
        <w:rPr>
          <w:rFonts w:ascii="Segoe UI" w:hAnsi="Segoe UI" w:cs="Segoe UI"/>
          <w:b w:val="0"/>
          <w:bCs w:val="0"/>
          <w:color w:val="000000" w:themeColor="text1"/>
        </w:rPr>
        <w:t xml:space="preserve">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lang w:val="en-SA"/>
        </w:rPr>
        <w:t>FIFA Players Market Value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. O</w:t>
      </w:r>
      <w:r w:rsidR="00EF44C6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ur data Scientists expertise have made the appropriate EDA on </w:t>
      </w:r>
      <w:r w:rsidR="00F55951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the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lang w:val="en-SA"/>
        </w:rPr>
        <w:t>FIFA Players Market Value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by taking the web scraped information and made </w:t>
      </w:r>
      <w:r w:rsid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appropriate </w:t>
      </w:r>
      <w:proofErr w:type="spellStart"/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Dataframe</w:t>
      </w:r>
      <w:proofErr w:type="spellEnd"/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EF44C6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by using PYTHON to provide strong statistical</w:t>
      </w:r>
      <w:r w:rsidR="00F55951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data </w:t>
      </w:r>
      <w:r w:rsidR="00747855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and apply the regression models </w:t>
      </w:r>
      <w:r w:rsidR="00F55951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that will give a clear picture </w:t>
      </w:r>
      <w:r w:rsidR="000C41B7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of </w:t>
      </w:r>
      <w:r w:rsidR="000C41B7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lang w:val="en-SA"/>
        </w:rPr>
        <w:t>FIFA Players Market Value</w:t>
      </w:r>
      <w:r w:rsidR="000C41B7" w:rsidRP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.</w:t>
      </w:r>
      <w:r w:rsidR="000C41B7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</w:p>
    <w:sectPr w:rsidR="008F63E0" w:rsidRPr="000C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03949"/>
    <w:rsid w:val="000C41B7"/>
    <w:rsid w:val="0013075D"/>
    <w:rsid w:val="001F5022"/>
    <w:rsid w:val="00231C9C"/>
    <w:rsid w:val="002359A5"/>
    <w:rsid w:val="00292C40"/>
    <w:rsid w:val="00301D19"/>
    <w:rsid w:val="0034152F"/>
    <w:rsid w:val="003F1645"/>
    <w:rsid w:val="00411D4C"/>
    <w:rsid w:val="005057D4"/>
    <w:rsid w:val="005601B2"/>
    <w:rsid w:val="00620628"/>
    <w:rsid w:val="006C781B"/>
    <w:rsid w:val="006E0A7E"/>
    <w:rsid w:val="00747855"/>
    <w:rsid w:val="00827954"/>
    <w:rsid w:val="008915EE"/>
    <w:rsid w:val="008F63E0"/>
    <w:rsid w:val="009551E4"/>
    <w:rsid w:val="00A2748D"/>
    <w:rsid w:val="00A60D58"/>
    <w:rsid w:val="00B26DF3"/>
    <w:rsid w:val="00B87EE9"/>
    <w:rsid w:val="00BA35AF"/>
    <w:rsid w:val="00BD5DA6"/>
    <w:rsid w:val="00C46AB2"/>
    <w:rsid w:val="00C84CA5"/>
    <w:rsid w:val="00E4769D"/>
    <w:rsid w:val="00EF44C6"/>
    <w:rsid w:val="00F55951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D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عبدالعزيز احمد محمد ولي</cp:lastModifiedBy>
  <cp:revision>2</cp:revision>
  <cp:lastPrinted>2016-08-19T20:34:00Z</cp:lastPrinted>
  <dcterms:created xsi:type="dcterms:W3CDTF">2021-10-05T13:52:00Z</dcterms:created>
  <dcterms:modified xsi:type="dcterms:W3CDTF">2021-10-05T13:52:00Z</dcterms:modified>
</cp:coreProperties>
</file>