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e-DE" w:eastAsia="en-US"/>
        </w:rPr>
        <w:id w:val="-40915697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53F47">
            <w:trPr>
              <w:trHeight w:val="2880"/>
              <w:jc w:val="center"/>
            </w:trPr>
            <w:tc>
              <w:tcPr>
                <w:tcW w:w="5000" w:type="pct"/>
              </w:tcPr>
              <w:p w:rsidR="00353F47" w:rsidRDefault="00353F47" w:rsidP="00353F47">
                <w:pPr>
                  <w:pStyle w:val="NoSpacing"/>
                  <w:jc w:val="center"/>
                  <w:rPr>
                    <w:rFonts w:asciiTheme="majorHAnsi" w:eastAsiaTheme="majorEastAsia" w:hAnsiTheme="majorHAnsi" w:cstheme="majorBidi"/>
                    <w:caps/>
                  </w:rPr>
                </w:pPr>
              </w:p>
            </w:tc>
          </w:tr>
          <w:tr w:rsidR="00353F47">
            <w:trPr>
              <w:trHeight w:val="1440"/>
              <w:jc w:val="center"/>
            </w:trPr>
            <w:sdt>
              <w:sdtPr>
                <w:rPr>
                  <w:rFonts w:asciiTheme="majorHAnsi" w:eastAsiaTheme="majorEastAsia" w:hAnsiTheme="majorHAnsi" w:cstheme="majorBidi"/>
                  <w:sz w:val="80"/>
                  <w:szCs w:val="80"/>
                </w:rPr>
                <w:alias w:val="Title"/>
                <w:id w:val="15524250"/>
                <w:placeholder>
                  <w:docPart w:val="A4DFEF2CCDD24AA0A931241C8371C0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A7A7A" w:themeColor="accent1"/>
                    </w:tcBorders>
                    <w:vAlign w:val="center"/>
                  </w:tcPr>
                  <w:p w:rsidR="00353F47" w:rsidRDefault="00353F47" w:rsidP="00353F4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Validating the          Object Calisthenics</w:t>
                    </w:r>
                  </w:p>
                </w:tc>
              </w:sdtContent>
            </w:sdt>
          </w:tr>
          <w:tr w:rsidR="00353F47" w:rsidRPr="00E52440">
            <w:trPr>
              <w:trHeight w:val="720"/>
              <w:jc w:val="center"/>
            </w:trPr>
            <w:sdt>
              <w:sdtPr>
                <w:rPr>
                  <w:rFonts w:asciiTheme="majorHAnsi" w:eastAsiaTheme="majorEastAsia" w:hAnsiTheme="majorHAnsi" w:cstheme="majorBidi"/>
                  <w:i/>
                  <w:iCs/>
                  <w:color w:val="7A7A7A" w:themeColor="accent1"/>
                  <w:spacing w:val="15"/>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A7A7A" w:themeColor="accent1"/>
                    </w:tcBorders>
                    <w:vAlign w:val="center"/>
                  </w:tcPr>
                  <w:p w:rsidR="00353F47" w:rsidRDefault="00353F47">
                    <w:pPr>
                      <w:pStyle w:val="NoSpacing"/>
                      <w:jc w:val="center"/>
                      <w:rPr>
                        <w:rFonts w:asciiTheme="majorHAnsi" w:eastAsiaTheme="majorEastAsia" w:hAnsiTheme="majorHAnsi" w:cstheme="majorBidi"/>
                        <w:sz w:val="44"/>
                        <w:szCs w:val="44"/>
                      </w:rPr>
                    </w:pPr>
                    <w:r w:rsidRPr="00353F47">
                      <w:rPr>
                        <w:rFonts w:asciiTheme="majorHAnsi" w:eastAsiaTheme="majorEastAsia" w:hAnsiTheme="majorHAnsi" w:cstheme="majorBidi"/>
                        <w:i/>
                        <w:iCs/>
                        <w:color w:val="7A7A7A" w:themeColor="accent1"/>
                        <w:spacing w:val="15"/>
                        <w:sz w:val="24"/>
                        <w:szCs w:val="24"/>
                      </w:rPr>
                      <w:t>Evaluation and Prototypical Implementation of Tool Support</w:t>
                    </w:r>
                  </w:p>
                </w:tc>
              </w:sdtContent>
            </w:sdt>
          </w:tr>
          <w:tr w:rsidR="00353F47" w:rsidRPr="00E52440">
            <w:trPr>
              <w:trHeight w:val="360"/>
              <w:jc w:val="center"/>
            </w:trPr>
            <w:tc>
              <w:tcPr>
                <w:tcW w:w="5000" w:type="pct"/>
                <w:vAlign w:val="center"/>
              </w:tcPr>
              <w:p w:rsidR="00353F47" w:rsidRDefault="00353F47">
                <w:pPr>
                  <w:pStyle w:val="NoSpacing"/>
                  <w:jc w:val="center"/>
                </w:pPr>
              </w:p>
            </w:tc>
          </w:tr>
          <w:tr w:rsidR="00353F4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53F47" w:rsidRDefault="00353F47" w:rsidP="00353F47">
                    <w:pPr>
                      <w:pStyle w:val="NoSpacing"/>
                      <w:jc w:val="center"/>
                      <w:rPr>
                        <w:b/>
                        <w:bCs/>
                      </w:rPr>
                    </w:pPr>
                    <w:r>
                      <w:rPr>
                        <w:b/>
                        <w:bCs/>
                      </w:rPr>
                      <w:t xml:space="preserve">Fabian </w:t>
                    </w:r>
                    <w:r>
                      <w:rPr>
                        <w:b/>
                        <w:bCs/>
                        <w:lang w:val="de-DE"/>
                      </w:rPr>
                      <w:t>Schwarz-Fritz</w:t>
                    </w:r>
                  </w:p>
                </w:tc>
              </w:sdtContent>
            </w:sdt>
          </w:tr>
          <w:tr w:rsidR="00353F47">
            <w:trPr>
              <w:trHeight w:val="360"/>
              <w:jc w:val="center"/>
            </w:trPr>
            <w:tc>
              <w:tcPr>
                <w:tcW w:w="5000" w:type="pct"/>
                <w:vAlign w:val="center"/>
              </w:tcPr>
              <w:p w:rsidR="00353F47" w:rsidRDefault="00353F47" w:rsidP="00353F47">
                <w:pPr>
                  <w:pStyle w:val="NoSpacing"/>
                  <w:jc w:val="center"/>
                  <w:rPr>
                    <w:b/>
                    <w:bCs/>
                  </w:rPr>
                </w:pPr>
                <w:r w:rsidRPr="00353F47">
                  <w:rPr>
                    <w:b/>
                    <w:bCs/>
                  </w:rPr>
                  <w:t>09.01.2014</w:t>
                </w:r>
              </w:p>
            </w:tc>
          </w:tr>
        </w:tbl>
        <w:p w:rsidR="00353F47" w:rsidRDefault="00353F47"/>
        <w:p w:rsidR="00353F47" w:rsidRDefault="00353F47"/>
        <w:tbl>
          <w:tblPr>
            <w:tblpPr w:leftFromText="187" w:rightFromText="187" w:horzAnchor="margin" w:tblpXSpec="center" w:tblpYSpec="bottom"/>
            <w:tblW w:w="5000" w:type="pct"/>
            <w:tblLook w:val="04A0" w:firstRow="1" w:lastRow="0" w:firstColumn="1" w:lastColumn="0" w:noHBand="0" w:noVBand="1"/>
          </w:tblPr>
          <w:tblGrid>
            <w:gridCol w:w="9288"/>
          </w:tblGrid>
          <w:tr w:rsidR="00353F47" w:rsidRPr="00353F47">
            <w:tc>
              <w:tcPr>
                <w:tcW w:w="5000" w:type="pct"/>
              </w:tcPr>
              <w:p w:rsidR="00353F47" w:rsidRDefault="00353F47" w:rsidP="00353F47">
                <w:pPr>
                  <w:pStyle w:val="NoSpacing"/>
                </w:pPr>
              </w:p>
            </w:tc>
          </w:tr>
        </w:tbl>
        <w:p w:rsidR="00353F47" w:rsidRPr="00353F47" w:rsidRDefault="00353F47">
          <w:pPr>
            <w:rPr>
              <w:lang w:val="en-US"/>
            </w:rPr>
          </w:pPr>
        </w:p>
        <w:p w:rsidR="00353F47" w:rsidRDefault="00353F47">
          <w:r w:rsidRPr="00353F47">
            <w:rPr>
              <w:lang w:val="en-US"/>
            </w:rPr>
            <w:br w:type="page"/>
          </w:r>
        </w:p>
      </w:sdtContent>
    </w:sdt>
    <w:p w:rsidR="00196933" w:rsidRPr="002E6401" w:rsidRDefault="00196933" w:rsidP="00196933">
      <w:pPr>
        <w:pStyle w:val="Title"/>
        <w:rPr>
          <w:lang w:val="en-US"/>
        </w:rPr>
      </w:pPr>
      <w:r w:rsidRPr="002E6401">
        <w:rPr>
          <w:lang w:val="en-US"/>
        </w:rPr>
        <w:lastRenderedPageBreak/>
        <w:t>Validating the Object Calisthenics</w:t>
      </w:r>
    </w:p>
    <w:p w:rsidR="004B062D" w:rsidRDefault="00196933" w:rsidP="00196933">
      <w:pPr>
        <w:pStyle w:val="Subtitle"/>
        <w:rPr>
          <w:lang w:val="en-US"/>
        </w:rPr>
      </w:pPr>
      <w:r w:rsidRPr="00196933">
        <w:rPr>
          <w:lang w:val="en-US"/>
        </w:rPr>
        <w:t>Evaluation and Prototypical Implementation of Tool Support</w:t>
      </w:r>
    </w:p>
    <w:p w:rsidR="00196933" w:rsidRPr="00196933" w:rsidRDefault="00196933" w:rsidP="00196933">
      <w:pPr>
        <w:rPr>
          <w:lang w:val="en-US"/>
        </w:rPr>
      </w:pPr>
      <w:r>
        <w:rPr>
          <w:lang w:val="en-US"/>
        </w:rPr>
        <w:t xml:space="preserve">Jeff Bay’s </w:t>
      </w:r>
      <w:r w:rsidR="00623DC7" w:rsidRPr="00623DC7">
        <w:rPr>
          <w:lang w:val="en-US"/>
        </w:rPr>
        <w:t>„</w:t>
      </w:r>
      <w:r w:rsidRPr="00196933">
        <w:rPr>
          <w:lang w:val="en-US"/>
        </w:rPr>
        <w:t>Object Calisthenics</w:t>
      </w:r>
      <w:r w:rsidR="00623DC7">
        <w:rPr>
          <w:lang w:val="en-US"/>
        </w:rPr>
        <w:t>”</w:t>
      </w:r>
      <w:r w:rsidRPr="00196933">
        <w:rPr>
          <w:lang w:val="en-US"/>
        </w:rPr>
        <w:t xml:space="preserve"> </w:t>
      </w:r>
      <w:r w:rsidR="00C308EA">
        <w:rPr>
          <w:lang w:val="en-US"/>
        </w:rPr>
        <w:t xml:space="preserve">is </w:t>
      </w:r>
      <w:proofErr w:type="gramStart"/>
      <w:r w:rsidR="00C308EA">
        <w:rPr>
          <w:lang w:val="en-US"/>
        </w:rPr>
        <w:t xml:space="preserve">an </w:t>
      </w:r>
      <w:r w:rsidRPr="00196933">
        <w:rPr>
          <w:lang w:val="en-US"/>
        </w:rPr>
        <w:t>exercise</w:t>
      </w:r>
      <w:r w:rsidR="00A6540A">
        <w:rPr>
          <w:lang w:val="en-US"/>
        </w:rPr>
        <w:t xml:space="preserve"> to improve the quality of o</w:t>
      </w:r>
      <w:r w:rsidRPr="00196933">
        <w:rPr>
          <w:lang w:val="en-US"/>
        </w:rPr>
        <w:t>bject</w:t>
      </w:r>
      <w:proofErr w:type="gramEnd"/>
      <w:r w:rsidRPr="00196933">
        <w:rPr>
          <w:lang w:val="en-US"/>
        </w:rPr>
        <w:t xml:space="preserve"> </w:t>
      </w:r>
      <w:r w:rsidR="00A6540A">
        <w:rPr>
          <w:lang w:val="en-US"/>
        </w:rPr>
        <w:t>oriented code. Good object o</w:t>
      </w:r>
      <w:r w:rsidRPr="00196933">
        <w:rPr>
          <w:lang w:val="en-US"/>
        </w:rPr>
        <w:t xml:space="preserve">riented </w:t>
      </w:r>
      <w:r w:rsidR="00A6540A">
        <w:rPr>
          <w:lang w:val="en-US"/>
        </w:rPr>
        <w:t>c</w:t>
      </w:r>
      <w:r w:rsidRPr="00196933">
        <w:rPr>
          <w:lang w:val="en-US"/>
        </w:rPr>
        <w:t xml:space="preserve">ode is hard to learn when coming from procedural </w:t>
      </w:r>
      <w:r w:rsidR="00A6540A">
        <w:rPr>
          <w:lang w:val="en-US"/>
        </w:rPr>
        <w:t>code. Many developers think o</w:t>
      </w:r>
      <w:r w:rsidRPr="00196933">
        <w:rPr>
          <w:lang w:val="en-US"/>
        </w:rPr>
        <w:t xml:space="preserve">bject </w:t>
      </w:r>
      <w:r w:rsidR="00A6540A">
        <w:rPr>
          <w:lang w:val="en-US"/>
        </w:rPr>
        <w:t>o</w:t>
      </w:r>
      <w:r w:rsidRPr="00196933">
        <w:rPr>
          <w:lang w:val="en-US"/>
        </w:rPr>
        <w:t>riented</w:t>
      </w:r>
      <w:r w:rsidR="00A6540A">
        <w:rPr>
          <w:lang w:val="en-US"/>
        </w:rPr>
        <w:t xml:space="preserve"> </w:t>
      </w:r>
      <w:r w:rsidRPr="00196933">
        <w:rPr>
          <w:lang w:val="en-US"/>
        </w:rPr>
        <w:t xml:space="preserve">– </w:t>
      </w:r>
      <w:r w:rsidR="00A6540A">
        <w:rPr>
          <w:lang w:val="en-US"/>
        </w:rPr>
        <w:t>but do they really write good object oriented s</w:t>
      </w:r>
      <w:r w:rsidRPr="00196933">
        <w:rPr>
          <w:lang w:val="en-US"/>
        </w:rPr>
        <w:t>oftware?</w:t>
      </w:r>
    </w:p>
    <w:p w:rsidR="00196933" w:rsidRPr="00196933" w:rsidRDefault="00196933" w:rsidP="00196933">
      <w:pPr>
        <w:rPr>
          <w:lang w:val="en-US"/>
        </w:rPr>
      </w:pPr>
      <w:r w:rsidRPr="00196933">
        <w:rPr>
          <w:lang w:val="en-US"/>
        </w:rPr>
        <w:t xml:space="preserve">The rules of the Object Calisthenics are </w:t>
      </w:r>
      <w:r w:rsidR="00B54014">
        <w:rPr>
          <w:lang w:val="en-US"/>
        </w:rPr>
        <w:t xml:space="preserve">presented in </w:t>
      </w:r>
      <w:r w:rsidR="00B54014">
        <w:rPr>
          <w:i/>
          <w:lang w:val="en-US"/>
        </w:rPr>
        <w:t xml:space="preserve">The </w:t>
      </w:r>
      <w:proofErr w:type="spellStart"/>
      <w:r w:rsidR="00B54014">
        <w:rPr>
          <w:i/>
          <w:lang w:val="en-US"/>
        </w:rPr>
        <w:t>ThoughtWorks</w:t>
      </w:r>
      <w:proofErr w:type="spellEnd"/>
      <w:r w:rsidR="00B54014">
        <w:rPr>
          <w:i/>
          <w:lang w:val="en-US"/>
        </w:rPr>
        <w:t xml:space="preserve"> Anthology</w:t>
      </w:r>
      <w:r w:rsidRPr="00196933">
        <w:rPr>
          <w:lang w:val="en-US"/>
        </w:rPr>
        <w:t xml:space="preserve"> </w:t>
      </w:r>
      <w:r w:rsidR="00B54014">
        <w:rPr>
          <w:lang w:val="en-US"/>
        </w:rPr>
        <w:t xml:space="preserve">by Jeff Bay. The rules train </w:t>
      </w:r>
      <w:r w:rsidR="00F97BEA">
        <w:rPr>
          <w:lang w:val="en-US"/>
        </w:rPr>
        <w:t>developers to enhance their object o</w:t>
      </w:r>
      <w:r w:rsidRPr="00196933">
        <w:rPr>
          <w:lang w:val="en-US"/>
        </w:rPr>
        <w:t>riented coding style. The</w:t>
      </w:r>
      <w:r w:rsidR="00F97BEA">
        <w:rPr>
          <w:lang w:val="en-US"/>
        </w:rPr>
        <w:t xml:space="preserve"> calisthenics</w:t>
      </w:r>
      <w:r w:rsidRPr="00196933">
        <w:rPr>
          <w:lang w:val="en-US"/>
        </w:rPr>
        <w:t xml:space="preserve"> </w:t>
      </w:r>
      <w:r w:rsidR="00F97BEA">
        <w:rPr>
          <w:lang w:val="en-US"/>
        </w:rPr>
        <w:t xml:space="preserve">are </w:t>
      </w:r>
      <w:r w:rsidRPr="00196933">
        <w:rPr>
          <w:lang w:val="en-US"/>
        </w:rPr>
        <w:t>composed of nine rules that the developer has to stick with. Behind every rule there is a purpose why the rule is import</w:t>
      </w:r>
      <w:r w:rsidR="00F97BEA">
        <w:rPr>
          <w:lang w:val="en-US"/>
        </w:rPr>
        <w:t>ant and why it leads to better o</w:t>
      </w:r>
      <w:r w:rsidRPr="00196933">
        <w:rPr>
          <w:lang w:val="en-US"/>
        </w:rPr>
        <w:t xml:space="preserve">bject </w:t>
      </w:r>
      <w:r w:rsidR="00F97BEA">
        <w:rPr>
          <w:lang w:val="en-US"/>
        </w:rPr>
        <w:t>oriented c</w:t>
      </w:r>
      <w:r w:rsidRPr="00196933">
        <w:rPr>
          <w:lang w:val="en-US"/>
        </w:rPr>
        <w:t>ode.</w:t>
      </w:r>
    </w:p>
    <w:p w:rsidR="00196933" w:rsidRPr="00196933" w:rsidRDefault="00196933" w:rsidP="00196933">
      <w:pPr>
        <w:rPr>
          <w:lang w:val="en-US"/>
        </w:rPr>
      </w:pPr>
      <w:r w:rsidRPr="00196933">
        <w:rPr>
          <w:lang w:val="en-US"/>
        </w:rPr>
        <w:t>Usually</w:t>
      </w:r>
      <w:r w:rsidR="003F47CC">
        <w:rPr>
          <w:lang w:val="en-US"/>
        </w:rPr>
        <w:t>, a</w:t>
      </w:r>
      <w:r w:rsidRPr="00196933">
        <w:rPr>
          <w:lang w:val="en-US"/>
        </w:rPr>
        <w:t xml:space="preserve"> developer doesn’t use these rules in real world project</w:t>
      </w:r>
      <w:r w:rsidR="003F47CC">
        <w:rPr>
          <w:lang w:val="en-US"/>
        </w:rPr>
        <w:t>s</w:t>
      </w:r>
      <w:r w:rsidRPr="00196933">
        <w:rPr>
          <w:lang w:val="en-US"/>
        </w:rPr>
        <w:t xml:space="preserve"> but applies them in short two </w:t>
      </w:r>
      <w:r w:rsidR="00245879">
        <w:rPr>
          <w:lang w:val="en-US"/>
        </w:rPr>
        <w:t>day</w:t>
      </w:r>
      <w:r w:rsidRPr="00196933">
        <w:rPr>
          <w:lang w:val="en-US"/>
        </w:rPr>
        <w:t xml:space="preserve"> exercises in which he designs and implements minimalistic software with little requirements. This could be a Minesweeper or a </w:t>
      </w:r>
      <w:proofErr w:type="spellStart"/>
      <w:r w:rsidRPr="00196933">
        <w:rPr>
          <w:lang w:val="en-US"/>
        </w:rPr>
        <w:t>TicTacToe</w:t>
      </w:r>
      <w:proofErr w:type="spellEnd"/>
      <w:r w:rsidRPr="00196933">
        <w:rPr>
          <w:lang w:val="en-US"/>
        </w:rPr>
        <w:t xml:space="preserve"> game for example. These training challenges should lead the developer to write better code and be more aware of code quality in real world projects.</w:t>
      </w:r>
    </w:p>
    <w:p w:rsidR="00196933" w:rsidRDefault="00196933" w:rsidP="00196933">
      <w:pPr>
        <w:rPr>
          <w:lang w:val="en-US"/>
        </w:rPr>
      </w:pPr>
      <w:r w:rsidRPr="00196933">
        <w:rPr>
          <w:lang w:val="en-US"/>
        </w:rPr>
        <w:t xml:space="preserve">But when completing the training challenge the developer has to observe his own code and check if </w:t>
      </w:r>
      <w:r w:rsidR="0069265A">
        <w:rPr>
          <w:lang w:val="en-US"/>
        </w:rPr>
        <w:t xml:space="preserve">his </w:t>
      </w:r>
      <w:r w:rsidR="00245879">
        <w:rPr>
          <w:lang w:val="en-US"/>
        </w:rPr>
        <w:t xml:space="preserve">own </w:t>
      </w:r>
      <w:r w:rsidR="0069265A">
        <w:rPr>
          <w:lang w:val="en-US"/>
        </w:rPr>
        <w:t>coding</w:t>
      </w:r>
      <w:r w:rsidR="003F47CC">
        <w:rPr>
          <w:lang w:val="en-US"/>
        </w:rPr>
        <w:t xml:space="preserve"> style</w:t>
      </w:r>
      <w:r w:rsidRPr="00196933">
        <w:rPr>
          <w:lang w:val="en-US"/>
        </w:rPr>
        <w:t xml:space="preserve"> satisfies the nine rules of the Object Calisthenics.</w:t>
      </w:r>
      <w:r w:rsidR="006166B7">
        <w:rPr>
          <w:lang w:val="en-US"/>
        </w:rPr>
        <w:t xml:space="preserve"> Tool support </w:t>
      </w:r>
      <w:r w:rsidR="006166B7" w:rsidRPr="00196933">
        <w:rPr>
          <w:lang w:val="en-US"/>
        </w:rPr>
        <w:t>could shorten the time of the training and furthermore guarantee that the developer sticks to the given rules</w:t>
      </w:r>
      <w:r w:rsidR="006166B7">
        <w:rPr>
          <w:lang w:val="en-US"/>
        </w:rPr>
        <w:t>.</w:t>
      </w:r>
    </w:p>
    <w:p w:rsidR="00B54014" w:rsidRDefault="00B54014" w:rsidP="00B54014">
      <w:pPr>
        <w:rPr>
          <w:lang w:val="en-US"/>
        </w:rPr>
      </w:pPr>
      <w:r>
        <w:rPr>
          <w:lang w:val="en-US"/>
        </w:rPr>
        <w:t>In a student research paper</w:t>
      </w:r>
      <w:r w:rsidR="003F47CC">
        <w:rPr>
          <w:lang w:val="en-US"/>
        </w:rPr>
        <w:t>,</w:t>
      </w:r>
      <w:r>
        <w:rPr>
          <w:lang w:val="en-US"/>
        </w:rPr>
        <w:t xml:space="preserve"> I </w:t>
      </w:r>
      <w:r w:rsidR="009B3849">
        <w:rPr>
          <w:lang w:val="en-US"/>
        </w:rPr>
        <w:t xml:space="preserve">am </w:t>
      </w:r>
      <w:r w:rsidR="00EC7582">
        <w:rPr>
          <w:lang w:val="en-US"/>
        </w:rPr>
        <w:t xml:space="preserve">currently </w:t>
      </w:r>
      <w:r w:rsidR="009B3849">
        <w:rPr>
          <w:lang w:val="en-US"/>
        </w:rPr>
        <w:t>evaluating</w:t>
      </w:r>
      <w:r>
        <w:rPr>
          <w:lang w:val="en-US"/>
        </w:rPr>
        <w:t xml:space="preserve"> the development of tool support for the Object Calisthenics</w:t>
      </w:r>
      <w:r w:rsidR="008F1021">
        <w:rPr>
          <w:lang w:val="en-US"/>
        </w:rPr>
        <w:t>.</w:t>
      </w:r>
      <w:r>
        <w:rPr>
          <w:lang w:val="en-US"/>
        </w:rPr>
        <w:t xml:space="preserve"> </w:t>
      </w:r>
      <w:r w:rsidR="008F1021">
        <w:rPr>
          <w:lang w:val="en-US"/>
        </w:rPr>
        <w:t xml:space="preserve">In the course of the paper </w:t>
      </w:r>
      <w:r w:rsidR="009B3849">
        <w:rPr>
          <w:lang w:val="en-US"/>
        </w:rPr>
        <w:t>I</w:t>
      </w:r>
      <w:r w:rsidR="008F1021">
        <w:rPr>
          <w:lang w:val="en-US"/>
        </w:rPr>
        <w:t xml:space="preserve"> already</w:t>
      </w:r>
      <w:r w:rsidR="009B3849">
        <w:rPr>
          <w:lang w:val="en-US"/>
        </w:rPr>
        <w:t xml:space="preserve"> </w:t>
      </w:r>
      <w:r>
        <w:rPr>
          <w:lang w:val="en-US"/>
        </w:rPr>
        <w:t xml:space="preserve">implemented a prototype. The tool </w:t>
      </w:r>
      <w:r w:rsidR="006166B7">
        <w:rPr>
          <w:lang w:val="en-US"/>
        </w:rPr>
        <w:t xml:space="preserve">created during the research of the paper </w:t>
      </w:r>
      <w:r>
        <w:rPr>
          <w:lang w:val="en-US"/>
        </w:rPr>
        <w:t>is realized in form of an Eclipse plugin</w:t>
      </w:r>
      <w:r w:rsidR="006166B7">
        <w:rPr>
          <w:lang w:val="en-US"/>
        </w:rPr>
        <w:t xml:space="preserve">. It </w:t>
      </w:r>
      <w:r>
        <w:rPr>
          <w:lang w:val="en-US"/>
        </w:rPr>
        <w:t>suc</w:t>
      </w:r>
      <w:r w:rsidR="00B96739">
        <w:rPr>
          <w:lang w:val="en-US"/>
        </w:rPr>
        <w:t xml:space="preserve">cessfully validates </w:t>
      </w:r>
      <w:r>
        <w:rPr>
          <w:lang w:val="en-US"/>
        </w:rPr>
        <w:t>the majority of Jeff Bay’s rules</w:t>
      </w:r>
      <w:r w:rsidR="009B3849">
        <w:rPr>
          <w:lang w:val="en-US"/>
        </w:rPr>
        <w:t xml:space="preserve"> and indicates corresponding violations</w:t>
      </w:r>
      <w:r>
        <w:rPr>
          <w:lang w:val="en-US"/>
        </w:rPr>
        <w:t xml:space="preserve">. </w:t>
      </w:r>
    </w:p>
    <w:p w:rsidR="00EA358D" w:rsidRDefault="00EA358D" w:rsidP="00196933">
      <w:pPr>
        <w:rPr>
          <w:lang w:val="en-US"/>
        </w:rPr>
      </w:pPr>
      <w:r>
        <w:rPr>
          <w:lang w:val="en-US"/>
        </w:rPr>
        <w:t>This contribution consists of two parts.</w:t>
      </w:r>
    </w:p>
    <w:p w:rsidR="00EA358D" w:rsidRDefault="00EA358D" w:rsidP="00196933">
      <w:pPr>
        <w:rPr>
          <w:lang w:val="en-US"/>
        </w:rPr>
      </w:pPr>
      <w:r>
        <w:rPr>
          <w:lang w:val="en-US"/>
        </w:rPr>
        <w:t>The first part compromises the explanation of patterns a</w:t>
      </w:r>
      <w:r w:rsidR="00981D3F">
        <w:rPr>
          <w:lang w:val="en-US"/>
        </w:rPr>
        <w:t>nd principals behind the rules. What is the architectural problem, addressed by the rules? What are the patterns and principals behind the rules? How do these patterns and principles lead to the rules?</w:t>
      </w:r>
    </w:p>
    <w:p w:rsidR="00353F47" w:rsidRDefault="004F5514" w:rsidP="00196933">
      <w:pPr>
        <w:rPr>
          <w:lang w:val="en-US"/>
        </w:rPr>
      </w:pPr>
      <w:r>
        <w:rPr>
          <w:lang w:val="en-US"/>
        </w:rPr>
        <w:t>T</w:t>
      </w:r>
      <w:r w:rsidR="006166B7">
        <w:rPr>
          <w:lang w:val="en-US"/>
        </w:rPr>
        <w:t xml:space="preserve">he </w:t>
      </w:r>
      <w:r w:rsidR="00C96DFC">
        <w:rPr>
          <w:lang w:val="en-US"/>
        </w:rPr>
        <w:t>discussion of the challenges validating the compliance is</w:t>
      </w:r>
      <w:r w:rsidR="006166B7">
        <w:rPr>
          <w:lang w:val="en-US"/>
        </w:rPr>
        <w:t xml:space="preserve"> the </w:t>
      </w:r>
      <w:r>
        <w:rPr>
          <w:lang w:val="en-US"/>
        </w:rPr>
        <w:t>second and main part</w:t>
      </w:r>
      <w:r w:rsidR="006166B7">
        <w:rPr>
          <w:lang w:val="en-US"/>
        </w:rPr>
        <w:t xml:space="preserve"> of this </w:t>
      </w:r>
      <w:r>
        <w:rPr>
          <w:lang w:val="en-US"/>
        </w:rPr>
        <w:t xml:space="preserve">contribution. </w:t>
      </w:r>
      <w:r w:rsidR="00523719">
        <w:rPr>
          <w:lang w:val="en-US"/>
        </w:rPr>
        <w:t>What challenges occurred when validating the source code structure</w:t>
      </w:r>
      <w:r w:rsidR="005C2E20">
        <w:rPr>
          <w:lang w:val="en-US"/>
        </w:rPr>
        <w:t>?</w:t>
      </w:r>
      <w:r w:rsidR="002F6793">
        <w:rPr>
          <w:lang w:val="en-US"/>
        </w:rPr>
        <w:t xml:space="preserve"> For which rules was it not possible to find an implementation, determining the validity of a rule and what detained it? </w:t>
      </w:r>
      <w:r w:rsidR="008C1581">
        <w:rPr>
          <w:lang w:val="en-US"/>
        </w:rPr>
        <w:t xml:space="preserve">In this part </w:t>
      </w:r>
      <w:r w:rsidR="002F6793">
        <w:rPr>
          <w:lang w:val="en-US"/>
        </w:rPr>
        <w:t xml:space="preserve">the implementation of </w:t>
      </w:r>
      <w:r w:rsidR="008C1581">
        <w:rPr>
          <w:lang w:val="en-US"/>
        </w:rPr>
        <w:t>at least one</w:t>
      </w:r>
      <w:r w:rsidR="002F6793">
        <w:rPr>
          <w:lang w:val="en-US"/>
        </w:rPr>
        <w:t xml:space="preserve"> rule validation is exemplified.</w:t>
      </w:r>
    </w:p>
    <w:p w:rsidR="00353F47" w:rsidRDefault="00353F47">
      <w:pPr>
        <w:rPr>
          <w:lang w:val="en-US"/>
        </w:rPr>
      </w:pPr>
      <w:r>
        <w:rPr>
          <w:lang w:val="en-US"/>
        </w:rPr>
        <w:br w:type="page"/>
      </w:r>
    </w:p>
    <w:p w:rsidR="00196933" w:rsidRPr="00353F47" w:rsidRDefault="00B95F4B" w:rsidP="00353F47">
      <w:pPr>
        <w:pStyle w:val="Title"/>
      </w:pPr>
      <w:r>
        <w:lastRenderedPageBreak/>
        <w:t xml:space="preserve">Short </w:t>
      </w:r>
      <w:r w:rsidR="00353F47" w:rsidRPr="00353F47">
        <w:t>Bio</w:t>
      </w:r>
    </w:p>
    <w:p w:rsidR="00371127" w:rsidRDefault="00371127" w:rsidP="00BD4DC4">
      <w:r>
        <w:t>Fabian Schwarz-Fritz absolviert derzeit ein Duales Studium (Praxisphasen bei</w:t>
      </w:r>
      <w:r w:rsidR="004A28BF">
        <w:t xml:space="preserve"> der </w:t>
      </w:r>
      <w:r>
        <w:t xml:space="preserve">SAP AG, Walldorf, Theoriephasen an der Dualen Hochschule Karlsruhe). In den Praxisphasen arbeitet er in verschiedenen Abteilungen und </w:t>
      </w:r>
      <w:r w:rsidRPr="00BD4DC4">
        <w:t>leistet einen</w:t>
      </w:r>
      <w:r>
        <w:t xml:space="preserve"> aktiven Entwicklungsbeitrag.</w:t>
      </w:r>
    </w:p>
    <w:p w:rsidR="00371127" w:rsidRDefault="00371127" w:rsidP="00BD4DC4">
      <w:r>
        <w:t>Hierbei sammelte er bereits Erfahrungen, die von der Entwicklung mit traditionellen SAP ERP Systemen bis hin zur Entwicklung von innovativen Lösungen mit der In-Memory-Plattform HANA reichen.</w:t>
      </w:r>
    </w:p>
    <w:p w:rsidR="00371127" w:rsidRDefault="00371127" w:rsidP="00A17566">
      <w:r>
        <w:t>In seiner Freizeit b</w:t>
      </w:r>
      <w:r w:rsidR="00A17566">
        <w:t xml:space="preserve">eschäftigt er sich mit Fragen rund um das Thema </w:t>
      </w:r>
      <w:r w:rsidR="00E52440">
        <w:t>S</w:t>
      </w:r>
      <w:bookmarkStart w:id="0" w:name="_GoBack"/>
      <w:bookmarkEnd w:id="0"/>
      <w:r w:rsidR="00E52440" w:rsidRPr="00E52440">
        <w:t xml:space="preserve">oftware </w:t>
      </w:r>
      <w:proofErr w:type="spellStart"/>
      <w:r w:rsidR="00E52440" w:rsidRPr="00E52440">
        <w:t>Craftsmanship</w:t>
      </w:r>
      <w:proofErr w:type="spellEnd"/>
      <w:r w:rsidR="00E52440" w:rsidRPr="00E52440">
        <w:t xml:space="preserve"> </w:t>
      </w:r>
      <w:r w:rsidR="00A17566">
        <w:t>und besucht Veranstaltungen für Softwareentwickler und Treffen der „Softwerkskammer Karlsruhe“.</w:t>
      </w:r>
      <w:r>
        <w:t xml:space="preserve"> </w:t>
      </w:r>
    </w:p>
    <w:p w:rsidR="004A28BF" w:rsidRDefault="004A28BF">
      <w:pPr>
        <w:rPr>
          <w:rFonts w:asciiTheme="majorHAnsi" w:eastAsiaTheme="majorEastAsia" w:hAnsiTheme="majorHAnsi" w:cstheme="majorBidi"/>
          <w:color w:val="9C1E22" w:themeColor="text2" w:themeShade="BF"/>
          <w:spacing w:val="5"/>
          <w:kern w:val="28"/>
          <w:sz w:val="52"/>
          <w:szCs w:val="52"/>
        </w:rPr>
      </w:pPr>
      <w:r>
        <w:br w:type="page"/>
      </w:r>
    </w:p>
    <w:p w:rsidR="00353F47" w:rsidRDefault="00B95F4B" w:rsidP="00353F47">
      <w:pPr>
        <w:pStyle w:val="Title"/>
      </w:pPr>
      <w:r>
        <w:lastRenderedPageBreak/>
        <w:t>Picture</w:t>
      </w:r>
    </w:p>
    <w:p w:rsidR="00353F47" w:rsidRPr="00353F47" w:rsidRDefault="00353F47" w:rsidP="00353F47">
      <w:r>
        <w:rPr>
          <w:noProof/>
          <w:lang w:eastAsia="de-DE"/>
        </w:rPr>
        <w:drawing>
          <wp:inline distT="0" distB="0" distL="0" distR="0">
            <wp:extent cx="5760720" cy="7631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6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631430"/>
                    </a:xfrm>
                    <a:prstGeom prst="rect">
                      <a:avLst/>
                    </a:prstGeom>
                  </pic:spPr>
                </pic:pic>
              </a:graphicData>
            </a:graphic>
          </wp:inline>
        </w:drawing>
      </w:r>
    </w:p>
    <w:p w:rsidR="00353F47" w:rsidRPr="00353F47" w:rsidRDefault="00353F47" w:rsidP="00353F47"/>
    <w:sectPr w:rsidR="00353F47" w:rsidRPr="00353F47" w:rsidSect="00353F4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33"/>
    <w:rsid w:val="00000A9F"/>
    <w:rsid w:val="001414AB"/>
    <w:rsid w:val="00196933"/>
    <w:rsid w:val="002330AA"/>
    <w:rsid w:val="00245879"/>
    <w:rsid w:val="002E6401"/>
    <w:rsid w:val="002F6793"/>
    <w:rsid w:val="00353F47"/>
    <w:rsid w:val="00371127"/>
    <w:rsid w:val="003F47CC"/>
    <w:rsid w:val="004A28BF"/>
    <w:rsid w:val="004A761B"/>
    <w:rsid w:val="004B062D"/>
    <w:rsid w:val="004F5514"/>
    <w:rsid w:val="00523719"/>
    <w:rsid w:val="005C2E20"/>
    <w:rsid w:val="00603556"/>
    <w:rsid w:val="0060658C"/>
    <w:rsid w:val="006166B7"/>
    <w:rsid w:val="00623DC7"/>
    <w:rsid w:val="0069265A"/>
    <w:rsid w:val="007C2084"/>
    <w:rsid w:val="008C1581"/>
    <w:rsid w:val="008D4BDC"/>
    <w:rsid w:val="008F1021"/>
    <w:rsid w:val="009242AE"/>
    <w:rsid w:val="00981D3F"/>
    <w:rsid w:val="009B3849"/>
    <w:rsid w:val="00A03276"/>
    <w:rsid w:val="00A17566"/>
    <w:rsid w:val="00A245F6"/>
    <w:rsid w:val="00A6540A"/>
    <w:rsid w:val="00AF30D5"/>
    <w:rsid w:val="00B35EAC"/>
    <w:rsid w:val="00B54014"/>
    <w:rsid w:val="00B87560"/>
    <w:rsid w:val="00B95F4B"/>
    <w:rsid w:val="00B96739"/>
    <w:rsid w:val="00BD4DC4"/>
    <w:rsid w:val="00C308EA"/>
    <w:rsid w:val="00C96DFC"/>
    <w:rsid w:val="00D1701A"/>
    <w:rsid w:val="00E52440"/>
    <w:rsid w:val="00EA358D"/>
    <w:rsid w:val="00EC7582"/>
    <w:rsid w:val="00F97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33"/>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6933"/>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6933"/>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6933"/>
    <w:rPr>
      <w:rFonts w:asciiTheme="majorHAnsi" w:eastAsiaTheme="majorEastAsia" w:hAnsiTheme="majorHAnsi" w:cstheme="majorBidi"/>
      <w:i/>
      <w:iCs/>
      <w:color w:val="7A7A7A" w:themeColor="accent1"/>
      <w:spacing w:val="15"/>
      <w:sz w:val="24"/>
      <w:szCs w:val="24"/>
    </w:rPr>
  </w:style>
  <w:style w:type="paragraph" w:styleId="NoSpacing">
    <w:name w:val="No Spacing"/>
    <w:link w:val="NoSpacingChar"/>
    <w:uiPriority w:val="1"/>
    <w:qFormat/>
    <w:rsid w:val="00353F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3F47"/>
    <w:rPr>
      <w:rFonts w:eastAsiaTheme="minorEastAsia"/>
      <w:lang w:val="en-US" w:eastAsia="ja-JP"/>
    </w:rPr>
  </w:style>
  <w:style w:type="paragraph" w:styleId="BalloonText">
    <w:name w:val="Balloon Text"/>
    <w:basedOn w:val="Normal"/>
    <w:link w:val="BalloonTextChar"/>
    <w:uiPriority w:val="99"/>
    <w:semiHidden/>
    <w:unhideWhenUsed/>
    <w:rsid w:val="0035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33"/>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6933"/>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6933"/>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6933"/>
    <w:rPr>
      <w:rFonts w:asciiTheme="majorHAnsi" w:eastAsiaTheme="majorEastAsia" w:hAnsiTheme="majorHAnsi" w:cstheme="majorBidi"/>
      <w:i/>
      <w:iCs/>
      <w:color w:val="7A7A7A" w:themeColor="accent1"/>
      <w:spacing w:val="15"/>
      <w:sz w:val="24"/>
      <w:szCs w:val="24"/>
    </w:rPr>
  </w:style>
  <w:style w:type="paragraph" w:styleId="NoSpacing">
    <w:name w:val="No Spacing"/>
    <w:link w:val="NoSpacingChar"/>
    <w:uiPriority w:val="1"/>
    <w:qFormat/>
    <w:rsid w:val="00353F4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3F47"/>
    <w:rPr>
      <w:rFonts w:eastAsiaTheme="minorEastAsia"/>
      <w:lang w:val="en-US" w:eastAsia="ja-JP"/>
    </w:rPr>
  </w:style>
  <w:style w:type="paragraph" w:styleId="BalloonText">
    <w:name w:val="Balloon Text"/>
    <w:basedOn w:val="Normal"/>
    <w:link w:val="BalloonTextChar"/>
    <w:uiPriority w:val="99"/>
    <w:semiHidden/>
    <w:unhideWhenUsed/>
    <w:rsid w:val="0035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5E"/>
    <w:rsid w:val="002C275E"/>
    <w:rsid w:val="00604C8D"/>
    <w:rsid w:val="00605BCE"/>
    <w:rsid w:val="00AC6C6C"/>
    <w:rsid w:val="00AD44F0"/>
    <w:rsid w:val="00F329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BC5B393914EBCACE18E6C02961CD9">
    <w:name w:val="032BC5B393914EBCACE18E6C02961CD9"/>
    <w:rsid w:val="002C275E"/>
  </w:style>
  <w:style w:type="paragraph" w:customStyle="1" w:styleId="A4DFEF2CCDD24AA0A931241C8371C020">
    <w:name w:val="A4DFEF2CCDD24AA0A931241C8371C020"/>
    <w:rsid w:val="002C275E"/>
  </w:style>
  <w:style w:type="paragraph" w:customStyle="1" w:styleId="1A199EC16E69417A8F0AC85A80760807">
    <w:name w:val="1A199EC16E69417A8F0AC85A80760807"/>
    <w:rsid w:val="002C275E"/>
  </w:style>
  <w:style w:type="paragraph" w:customStyle="1" w:styleId="3C04601F439F4D229D08E0E10F311784">
    <w:name w:val="3C04601F439F4D229D08E0E10F311784"/>
    <w:rsid w:val="002C275E"/>
  </w:style>
  <w:style w:type="paragraph" w:customStyle="1" w:styleId="EBB5CADE63DF408DA0ABDBC6BED73B49">
    <w:name w:val="EBB5CADE63DF408DA0ABDBC6BED73B49"/>
    <w:rsid w:val="002C275E"/>
  </w:style>
  <w:style w:type="paragraph" w:customStyle="1" w:styleId="30777FAB8BCE410FB83F03E73979062D">
    <w:name w:val="30777FAB8BCE410FB83F03E73979062D"/>
    <w:rsid w:val="002C27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BC5B393914EBCACE18E6C02961CD9">
    <w:name w:val="032BC5B393914EBCACE18E6C02961CD9"/>
    <w:rsid w:val="002C275E"/>
  </w:style>
  <w:style w:type="paragraph" w:customStyle="1" w:styleId="A4DFEF2CCDD24AA0A931241C8371C020">
    <w:name w:val="A4DFEF2CCDD24AA0A931241C8371C020"/>
    <w:rsid w:val="002C275E"/>
  </w:style>
  <w:style w:type="paragraph" w:customStyle="1" w:styleId="1A199EC16E69417A8F0AC85A80760807">
    <w:name w:val="1A199EC16E69417A8F0AC85A80760807"/>
    <w:rsid w:val="002C275E"/>
  </w:style>
  <w:style w:type="paragraph" w:customStyle="1" w:styleId="3C04601F439F4D229D08E0E10F311784">
    <w:name w:val="3C04601F439F4D229D08E0E10F311784"/>
    <w:rsid w:val="002C275E"/>
  </w:style>
  <w:style w:type="paragraph" w:customStyle="1" w:styleId="EBB5CADE63DF408DA0ABDBC6BED73B49">
    <w:name w:val="EBB5CADE63DF408DA0ABDBC6BED73B49"/>
    <w:rsid w:val="002C275E"/>
  </w:style>
  <w:style w:type="paragraph" w:customStyle="1" w:styleId="30777FAB8BCE410FB83F03E73979062D">
    <w:name w:val="30777FAB8BCE410FB83F03E73979062D"/>
    <w:rsid w:val="002C2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F8E5B-EEEB-4869-AB79-22C3DF5F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448</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Validating the          Object Calisthenics</vt:lpstr>
    </vt:vector>
  </TitlesOfParts>
  <Company>SAP</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the          Object Calisthenics</dc:title>
  <dc:subject>Evaluation and Prototypical Implementation of Tool Support</dc:subject>
  <dc:creator>Fabian Schwarz-Fritz</dc:creator>
  <cp:lastModifiedBy>Schwarz-Fritz, Fabian</cp:lastModifiedBy>
  <cp:revision>89</cp:revision>
  <cp:lastPrinted>2014-01-11T14:49:00Z</cp:lastPrinted>
  <dcterms:created xsi:type="dcterms:W3CDTF">2014-01-03T14:41:00Z</dcterms:created>
  <dcterms:modified xsi:type="dcterms:W3CDTF">2014-03-18T12:36:00Z</dcterms:modified>
</cp:coreProperties>
</file>