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 do sistema.</w:t>
      </w:r>
    </w:p>
    <w:p>
      <w:r>
        <w:t>O documento foi criado com sucesso e contém informações padrão utilizadas para verificar a funcionalidade de geração de documentos Word.</w:t>
      </w:r>
    </w:p>
    <w:p>
      <w:r>
        <w:t>Nenhuma análise ou dados específicos foram incluídos, pois este é apenas um exemplo genérico.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