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71C" w14:textId="44079DAF" w:rsidR="006E563E" w:rsidRDefault="00D77611"/>
    <w:p w14:paraId="1F430FEB" w14:textId="6AC65EF8" w:rsidR="00137B84" w:rsidRDefault="00137B84"/>
    <w:p w14:paraId="7D9BBFC1" w14:textId="140E549B" w:rsidR="000A5B5A" w:rsidRDefault="00137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BD23F" wp14:editId="0F72BDA9">
                <wp:simplePos x="0" y="0"/>
                <wp:positionH relativeFrom="margin">
                  <wp:posOffset>-241935</wp:posOffset>
                </wp:positionH>
                <wp:positionV relativeFrom="margin">
                  <wp:posOffset>2194894</wp:posOffset>
                </wp:positionV>
                <wp:extent cx="578167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7811B" w14:textId="10BCE7FE" w:rsidR="000A5B5A" w:rsidRPr="000A5B5A" w:rsidRDefault="000A5B5A" w:rsidP="000A5B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A5B5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Gestão e Governança da tecnologia da informação</w:t>
                            </w:r>
                          </w:p>
                          <w:p w14:paraId="6D92D7BB" w14:textId="3E164D12" w:rsidR="000A5B5A" w:rsidRPr="000A5B5A" w:rsidRDefault="000A5B5A" w:rsidP="000A5B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A5B5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Design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BD2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05pt;margin-top:172.85pt;width:45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XgJgIAACQEAAAOAAAAZHJzL2Uyb0RvYy54bWysU9uO2yAQfa/Uf0C8N46j3NaKs9pmm6rS&#10;dltptx8wwThGxQwFEjv9+g44m422b1V5QMAMhzNnDqvbvtXsKJ1XaEqej8acSSOwUmZf8h/P2w9L&#10;znwAU4FGI0t+kp7frt+/W3W2kBNsUFfSMQIxvuhsyZsQbJFlXjSyBT9CKw0Fa3QtBNq6fVY56Ai9&#10;1dlkPJ5nHbrKOhTSezq9H4J8nfDrWorwra69DEyXnLiFNLs07+KcrVdQ7B3YRokzDfgHFi0oQ49e&#10;oO4hADs49RdUq4RDj3UYCWwzrGslZKqBqsnHb6p5asDKVAuJ4+1FJv//YMXj8btjqir5JF9wZqCl&#10;Jm1A9cAqyZ5lH5BNokqd9QUlP1lKD/1H7KnbqWJvH1D89MzgpgGzl3fOYddIqIhlHm9mV1cHHB9B&#10;dt1XrOgxOARMQH3t2ighicIInbp1unSIeDBBh7PFMp8vZpwJiuXT8XQ+ST3MoHi5bp0PnyW2LC5K&#10;7sgCCR6ODz5EOlC8pMTXPGpVbZXWaeP2u4127Ahkl20aqYI3adqwruQ3s8ksIRuM95OTWhXIzlq1&#10;JV+O4xgMFuX4ZKqUEkDpYU1MtDnrEyUZxAn9rqfEKNoOqxMp5XCwLX0zWjTofnPWkWVL7n8dwEnO&#10;9BdDat/k02n0eNpMZwuShrnryO46AkYQVMkDZ8NyE9K/SDrYO+rKViW9XpmcuZIVk4znbxO9fr1P&#10;Wa+fe/0HAAD//wMAUEsDBBQABgAIAAAAIQCYKrfL4gAAAAsBAAAPAAAAZHJzL2Rvd25yZXYueG1s&#10;TI/LTsMwEEX3SPyDNUjsWqePpGmIU1VUbFggUZDo0o2dOMIeW7abhr/HrOhydI/uPVPvJqPJKH0Y&#10;LDJYzDMgElsrBuwZfH68zEogIXIUXFuUDH5kgF1zf1fzStgrvsvxGHuSSjBUnIGK0VWUhlZJw8Pc&#10;Ookp66w3PKbT91R4fk3lRtNllhXU8AHTguJOPivZfh8vhsGXUYM4+LdTJ/R4eO32uZu8Y+zxYdo/&#10;AYlyiv8w/OkndWiS09leUASiGcxW5SKhDFbrfAMkEeVmuQZyZpAXxRZoU9PbH5pfAAAA//8DAFBL&#10;AQItABQABgAIAAAAIQC2gziS/gAAAOEBAAATAAAAAAAAAAAAAAAAAAAAAABbQ29udGVudF9UeXBl&#10;c10ueG1sUEsBAi0AFAAGAAgAAAAhADj9If/WAAAAlAEAAAsAAAAAAAAAAAAAAAAALwEAAF9yZWxz&#10;Ly5yZWxzUEsBAi0AFAAGAAgAAAAhAEKbNeAmAgAAJAQAAA4AAAAAAAAAAAAAAAAALgIAAGRycy9l&#10;Mm9Eb2MueG1sUEsBAi0AFAAGAAgAAAAhAJgqt8viAAAACwEAAA8AAAAAAAAAAAAAAAAAgAQAAGRy&#10;cy9kb3ducmV2LnhtbFBLBQYAAAAABAAEAPMAAACPBQAAAAA=&#10;" stroked="f">
                <v:textbox style="mso-fit-shape-to-text:t">
                  <w:txbxContent>
                    <w:p w14:paraId="7897811B" w14:textId="10BCE7FE" w:rsidR="000A5B5A" w:rsidRPr="000A5B5A" w:rsidRDefault="000A5B5A" w:rsidP="000A5B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0A5B5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Gestão e Governança da tecnologia da informação</w:t>
                      </w:r>
                    </w:p>
                    <w:p w14:paraId="6D92D7BB" w14:textId="3E164D12" w:rsidR="000A5B5A" w:rsidRPr="000A5B5A" w:rsidRDefault="000A5B5A" w:rsidP="000A5B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0A5B5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Design Thinking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E4A5B0" w14:textId="1CB52BC1" w:rsidR="00137B84" w:rsidRPr="00137B84" w:rsidRDefault="00137B84" w:rsidP="00137B84"/>
    <w:p w14:paraId="6D5C4448" w14:textId="07B46EB4" w:rsidR="00137B84" w:rsidRPr="00137B84" w:rsidRDefault="00137B84" w:rsidP="00137B84"/>
    <w:p w14:paraId="30079C46" w14:textId="2F02FBB4" w:rsidR="00137B84" w:rsidRPr="00137B84" w:rsidRDefault="00137B84" w:rsidP="00137B84"/>
    <w:p w14:paraId="207EECCD" w14:textId="404F4818" w:rsidR="00137B84" w:rsidRPr="00137B84" w:rsidRDefault="00137B84" w:rsidP="00137B84"/>
    <w:p w14:paraId="3C8D8F78" w14:textId="1DC5C4C4" w:rsidR="00137B84" w:rsidRPr="00137B84" w:rsidRDefault="00137B84" w:rsidP="00137B84"/>
    <w:p w14:paraId="471A4255" w14:textId="556F9A62" w:rsidR="00137B84" w:rsidRPr="00137B84" w:rsidRDefault="00137B84" w:rsidP="00137B84"/>
    <w:p w14:paraId="358283D5" w14:textId="6B08613C" w:rsidR="00137B84" w:rsidRPr="00137B84" w:rsidRDefault="00137B84" w:rsidP="00137B84"/>
    <w:p w14:paraId="3B87395A" w14:textId="4DB00397" w:rsidR="00137B84" w:rsidRPr="00137B84" w:rsidRDefault="00137B84" w:rsidP="00137B84"/>
    <w:p w14:paraId="7486A626" w14:textId="6CA0E807" w:rsidR="00137B84" w:rsidRPr="00137B84" w:rsidRDefault="00137B84" w:rsidP="00137B84"/>
    <w:p w14:paraId="73F247DB" w14:textId="30BB8B61" w:rsidR="00137B84" w:rsidRPr="00137B84" w:rsidRDefault="00137B84" w:rsidP="00137B84"/>
    <w:p w14:paraId="25DED498" w14:textId="708E8237" w:rsidR="00137B84" w:rsidRPr="00137B84" w:rsidRDefault="00137B84" w:rsidP="00137B84"/>
    <w:p w14:paraId="26265E42" w14:textId="28FAE192" w:rsidR="00137B84" w:rsidRPr="00137B84" w:rsidRDefault="00137B84" w:rsidP="00137B84"/>
    <w:p w14:paraId="3BAC5E7A" w14:textId="5EB15040" w:rsidR="00137B84" w:rsidRPr="00137B84" w:rsidRDefault="00137B84" w:rsidP="00137B84"/>
    <w:p w14:paraId="53609099" w14:textId="04D080C6" w:rsidR="00137B84" w:rsidRPr="00137B84" w:rsidRDefault="00DC327B" w:rsidP="00137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C2EF9A" wp14:editId="3404C10A">
                <wp:simplePos x="0" y="0"/>
                <wp:positionH relativeFrom="margin">
                  <wp:align>left</wp:align>
                </wp:positionH>
                <wp:positionV relativeFrom="margin">
                  <wp:posOffset>6004560</wp:posOffset>
                </wp:positionV>
                <wp:extent cx="2172970" cy="1590675"/>
                <wp:effectExtent l="0" t="0" r="0" b="952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0502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Douglas H. T. Barboza</w:t>
                            </w:r>
                          </w:p>
                          <w:p w14:paraId="1BF6FEE9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Eduardo F. R. Querido</w:t>
                            </w:r>
                          </w:p>
                          <w:p w14:paraId="6D9DFAAC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Fabrício C. Vasconcellos</w:t>
                            </w:r>
                          </w:p>
                          <w:p w14:paraId="60A68401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Jonatas R. Ferreira</w:t>
                            </w:r>
                          </w:p>
                          <w:p w14:paraId="6F230D60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Vitor L. Amorim</w:t>
                            </w:r>
                          </w:p>
                          <w:p w14:paraId="2EC5151C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Rafael R. Rodrigues</w:t>
                            </w:r>
                          </w:p>
                          <w:p w14:paraId="59C7A91D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Samuel D. Xavier</w:t>
                            </w:r>
                          </w:p>
                          <w:p w14:paraId="6D82F6C5" w14:textId="77777777" w:rsidR="000A5B5A" w:rsidRPr="003A72B6" w:rsidRDefault="000A5B5A" w:rsidP="00DC327B">
                            <w:pPr>
                              <w:ind w:left="-142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EF9A" id="_x0000_s1027" type="#_x0000_t202" style="position:absolute;margin-left:0;margin-top:472.8pt;width:171.1pt;height:12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GRKAIAACoEAAAOAAAAZHJzL2Uyb0RvYy54bWysU9tu2zAMfR+wfxD0vviCuGmMOEWXLsOA&#10;rhvQ7gNoWY6FyaInKbG7rx+lpGm2vQ3zg0Ca5NHhIbW6mXrNDtI6habi2SzlTBqBjTK7in972r67&#10;5sx5MA1oNLLiz9Lxm/XbN6txKGWOHepGWkYgxpXjUPHO+6FMEic62YOb4SANBVu0PXhy7S5pLIyE&#10;3uskT9OrZETbDBaFdI7+3h2DfB3x21YK/6VtnfRMV5y4+XjaeNbhTNYrKHcWhk6JEw34BxY9KEOX&#10;nqHuwAPbW/UXVK+ERYetnwnsE2xbJWTsgbrJ0j+6eexgkLEXEscNZ5nc/4MVD4evlqmm4kXOmYGe&#10;ZrQBNQFrJHuSk0eWB5HGwZWU+zhQtp/e40TDjg274R7Fd8cMbjowO3lrLY6dhIZIZqEyuSg94rgA&#10;Uo+fsaHLYO8xAk2t7YOCpAkjdBrW83lAxIMJ+plni3y5oJCgWFYs06tFEe+A8qV8sM5/lNizYFTc&#10;0gZEeDjcOx/oQPmSEm5zqFWzVVpHx+7qjbbsALQt2/id0H9L04aNFV8WeRGRDYb6uEi98rTNWvUV&#10;v07DF8qhDHJ8ME20PSh9tImJNid9giRHcfxUT3EeUbygXY3NMwlm8bi89NjI6ND+5Gykxa24+7EH&#10;KznTnwyJvszm87Dp0ZkXi5wcexmpLyNgBEFV3HN2NDc+vo5A2+AtDadVUbZXJifKtJBRzdPjCRt/&#10;6ces1ye+/gUAAP//AwBQSwMEFAAGAAgAAAAhAIF6d1XeAAAACQEAAA8AAABkcnMvZG93bnJldi54&#10;bWxMj0FPg0AUhO8m/ofNM/Fi7AJSKsjSqInGa2t/wIN9BSK7S9htof/e58keJzOZ+abcLmYQZ5p8&#10;76yCeBWBINs43dtWweH74/EZhA9oNQ7OkoILedhWtzclFtrNdkfnfWgFl1hfoIIuhLGQ0jcdGfQr&#10;N5Jl7+gmg4Hl1Eo94czlZpBJFGXSYG95ocOR3jtqfvYno+D4NT+s87n+DIfNLs3esN/U7qLU/d3y&#10;+gIi0BL+w/CHz+hQMVPtTlZ7MSjgI0FBnq4zEGw/pUkCouZcnGcxyKqU1w+qXwAAAP//AwBQSwEC&#10;LQAUAAYACAAAACEAtoM4kv4AAADhAQAAEwAAAAAAAAAAAAAAAAAAAAAAW0NvbnRlbnRfVHlwZXNd&#10;LnhtbFBLAQItABQABgAIAAAAIQA4/SH/1gAAAJQBAAALAAAAAAAAAAAAAAAAAC8BAABfcmVscy8u&#10;cmVsc1BLAQItABQABgAIAAAAIQBDVyGRKAIAACoEAAAOAAAAAAAAAAAAAAAAAC4CAABkcnMvZTJv&#10;RG9jLnhtbFBLAQItABQABgAIAAAAIQCBendV3gAAAAkBAAAPAAAAAAAAAAAAAAAAAIIEAABkcnMv&#10;ZG93bnJldi54bWxQSwUGAAAAAAQABADzAAAAjQUAAAAA&#10;" stroked="f">
                <v:textbox>
                  <w:txbxContent>
                    <w:p w14:paraId="6A320502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Douglas H. T. Barboza</w:t>
                      </w:r>
                    </w:p>
                    <w:p w14:paraId="1BF6FEE9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Eduardo F. R. Querido</w:t>
                      </w:r>
                    </w:p>
                    <w:p w14:paraId="6D9DFAAC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Fabrício C. Vasconcellos</w:t>
                      </w:r>
                    </w:p>
                    <w:p w14:paraId="60A68401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Jonatas R. Ferreira</w:t>
                      </w:r>
                    </w:p>
                    <w:p w14:paraId="6F230D60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Vitor L. Amorim</w:t>
                      </w:r>
                    </w:p>
                    <w:p w14:paraId="2EC5151C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Rafael R. Rodrigues</w:t>
                      </w:r>
                    </w:p>
                    <w:p w14:paraId="59C7A91D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Samuel D. Xavier</w:t>
                      </w:r>
                    </w:p>
                    <w:p w14:paraId="6D82F6C5" w14:textId="77777777" w:rsidR="000A5B5A" w:rsidRPr="003A72B6" w:rsidRDefault="000A5B5A" w:rsidP="00DC327B">
                      <w:pPr>
                        <w:ind w:left="-142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00824C" w14:textId="00939307" w:rsidR="00137B84" w:rsidRPr="00137B84" w:rsidRDefault="00137B84" w:rsidP="00137B84"/>
    <w:p w14:paraId="387C18EF" w14:textId="0BD554CE" w:rsidR="00137B84" w:rsidRPr="00137B84" w:rsidRDefault="00137B84" w:rsidP="00137B84"/>
    <w:p w14:paraId="122328D2" w14:textId="69E1CCCA" w:rsidR="00137B84" w:rsidRPr="00137B84" w:rsidRDefault="00137B84" w:rsidP="00137B84"/>
    <w:p w14:paraId="167A4CAF" w14:textId="6CDC8D3E" w:rsidR="00137B84" w:rsidRPr="00137B84" w:rsidRDefault="00137B84" w:rsidP="00137B84"/>
    <w:p w14:paraId="64238226" w14:textId="4144EB1C" w:rsidR="00137B84" w:rsidRPr="00137B84" w:rsidRDefault="00137B84" w:rsidP="00137B84"/>
    <w:p w14:paraId="0BFC5BF4" w14:textId="6B605DC1" w:rsidR="00137B84" w:rsidRPr="00137B84" w:rsidRDefault="00137B84" w:rsidP="00137B84"/>
    <w:p w14:paraId="6AF9A534" w14:textId="1170A928" w:rsidR="00137B84" w:rsidRPr="00137B84" w:rsidRDefault="003A72B6" w:rsidP="00137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314DF2" wp14:editId="2A161E5A">
                <wp:simplePos x="0" y="0"/>
                <wp:positionH relativeFrom="margin">
                  <wp:align>center</wp:align>
                </wp:positionH>
                <wp:positionV relativeFrom="margin">
                  <wp:posOffset>8071485</wp:posOffset>
                </wp:positionV>
                <wp:extent cx="4028440" cy="40005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84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AE1BA" w14:textId="0E599717" w:rsidR="00137B84" w:rsidRPr="003A72B6" w:rsidRDefault="00137B84" w:rsidP="000A5B5A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72B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Análise e Desenvolvimento de Sistemas – 6º Semestre.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4DF2" id="_x0000_s1028" type="#_x0000_t202" style="position:absolute;margin-left:0;margin-top:635.55pt;width:317.2pt;height:31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ISJgIAACkEAAAOAAAAZHJzL2Uyb0RvYy54bWysU8tu2zAQvBfoPxC815JVu3UEy0Hq1EWB&#10;9AEk/YAVSVlEKa5K0pbSr8+SclwjvRXVgSC1u8PZ2eH6euwMOyrnNdqKz2c5Z8oKlNruK/7jYfdm&#10;xZkPYCUYtKrij8rz683rV+uhL1WBLRqpHCMQ68uhr3gbQl9mmRet6sDPsFeWgg26DgId3T6TDgZC&#10;70xW5Pm7bEAne4dCeU9/b6cg3yT8plEifGsarwIzFSduIa0urXVcs80ayr2DvtXiRAP+gUUH2tKl&#10;Z6hbCMAOTv8F1Wnh0GMTZgK7DJtGC5V6oG7m+Ytu7lvoVeqFxPH9WSb//2DF1+N3x7Ss+PItZxY6&#10;mtEW9AhMKvagxoCsiCINvS8p976n7DB+wJGGnRr2/R2Kn55Z3LZg9+rGORxaBZJIzmNldlE64fgI&#10;Ug9fUNJlcAiYgMbGdVFB0oQROg3r8Twg4sEE/VzkxWqxoJCg2CLP82WaYAblc3XvfPiksGNxU3FH&#10;BkjocLzzIbKB8jklXubRaLnTxqSD29db49gRyCy79KUGXqQZy4aKXy2LZUK2GOuTjzodyMxGdxVf&#10;Ebn8ZK+oxkcrU0oAbaY9MTH2JE9UZNImjPWYxnFWvUb5SHo5nLxLb402LbrfnA3k24r7XwdwijPz&#10;2ZLmV/MkUEiHxfJ9QWq5y0h9GQErCKrigbNpuw3pcUQ5LN7QbBqdZItDnJicKJMfk5qntxMNf3lO&#10;WX9e+OYJAAD//wMAUEsDBBQABgAIAAAAIQBd3uqL3gAAAAoBAAAPAAAAZHJzL2Rvd25yZXYueG1s&#10;TI9BT4NAEIXvJv6HzZh4MXahILTI0qiJxmtrf8DAToHI7hJ2W+i/dzzpcd57efO9creYQVxo8r2z&#10;CuJVBIJs43RvWwXHr/fHDQgf0GocnCUFV/Kwq25vSiy0m+2eLofQCi6xvkAFXQhjIaVvOjLoV24k&#10;y97JTQYDn1Mr9YQzl5tBrqMokwZ7yx86HOmto+b7cDYKTp/zw9N2rj/CMd+n2Sv2ee2uSt3fLS/P&#10;IAIt4S8Mv/iMDhUz1e5stReDAh4SWF3ncQyC/SxJUxA1S0mSxiCrUv6fUP0AAAD//wMAUEsBAi0A&#10;FAAGAAgAAAAhALaDOJL+AAAA4QEAABMAAAAAAAAAAAAAAAAAAAAAAFtDb250ZW50X1R5cGVzXS54&#10;bWxQSwECLQAUAAYACAAAACEAOP0h/9YAAACUAQAACwAAAAAAAAAAAAAAAAAvAQAAX3JlbHMvLnJl&#10;bHNQSwECLQAUAAYACAAAACEATFiyEiYCAAApBAAADgAAAAAAAAAAAAAAAAAuAgAAZHJzL2Uyb0Rv&#10;Yy54bWxQSwECLQAUAAYACAAAACEAXd7qi94AAAAKAQAADwAAAAAAAAAAAAAAAACABAAAZHJzL2Rv&#10;d25yZXYueG1sUEsFBgAAAAAEAAQA8wAAAIsFAAAAAA==&#10;" stroked="f">
                <v:textbox>
                  <w:txbxContent>
                    <w:p w14:paraId="1C4AE1BA" w14:textId="0E599717" w:rsidR="00137B84" w:rsidRPr="003A72B6" w:rsidRDefault="00137B84" w:rsidP="000A5B5A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A72B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Análise e Desenvolvimento de Sistemas – 6º Semestre. 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FBAACD" w14:textId="48558AD0" w:rsidR="00575B5E" w:rsidRPr="00F55A60" w:rsidRDefault="00575B5E" w:rsidP="00F55A6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75B5E">
        <w:rPr>
          <w:b/>
          <w:bCs/>
          <w:sz w:val="24"/>
          <w:szCs w:val="24"/>
        </w:rPr>
        <w:lastRenderedPageBreak/>
        <w:t>Apresentação</w:t>
      </w:r>
    </w:p>
    <w:p w14:paraId="493C32E3" w14:textId="5E467B8F" w:rsidR="00575B5E" w:rsidRDefault="00575B5E" w:rsidP="00B97E73">
      <w:pPr>
        <w:pStyle w:val="PargrafodaLista"/>
        <w:ind w:left="0" w:firstLine="567"/>
        <w:rPr>
          <w:sz w:val="24"/>
          <w:szCs w:val="24"/>
        </w:rPr>
      </w:pPr>
      <w:r w:rsidRPr="00575B5E">
        <w:rPr>
          <w:sz w:val="24"/>
          <w:szCs w:val="24"/>
        </w:rPr>
        <w:t>O Design Thinking é uma metodologia utilizada para oferecer produtos e serviços de acordo com a real necessidade dos clientes. Ela é cada vez mais utilizada por empresas que desejam aperfeiçoar seus serviços de forma simples, ágil e bem planejada, uma vez que ela aproveita características de um profissional de designer — como sua forma de pensamento, potencial criativo e empatia — em todo o negócio e não apenas na criação de um só produto.</w:t>
      </w:r>
    </w:p>
    <w:p w14:paraId="50FF01CD" w14:textId="77777777" w:rsidR="00B97E73" w:rsidRDefault="00B97E73" w:rsidP="00575B5E">
      <w:pPr>
        <w:pStyle w:val="PargrafodaLista"/>
        <w:ind w:left="0" w:firstLine="851"/>
        <w:rPr>
          <w:sz w:val="24"/>
          <w:szCs w:val="24"/>
        </w:rPr>
      </w:pPr>
    </w:p>
    <w:p w14:paraId="0E18B830" w14:textId="17663AE1" w:rsidR="00B97E73" w:rsidRPr="00F55A60" w:rsidRDefault="00B97E73" w:rsidP="00F55A6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97E73">
        <w:rPr>
          <w:b/>
          <w:bCs/>
          <w:sz w:val="24"/>
          <w:szCs w:val="24"/>
        </w:rPr>
        <w:t>Aplicação</w:t>
      </w:r>
    </w:p>
    <w:p w14:paraId="1C045A51" w14:textId="6492859E" w:rsidR="00B97E73" w:rsidRDefault="00B97E73" w:rsidP="00B97E73">
      <w:pPr>
        <w:pStyle w:val="PargrafodaLista"/>
        <w:ind w:left="0" w:firstLine="567"/>
        <w:rPr>
          <w:sz w:val="24"/>
          <w:szCs w:val="24"/>
        </w:rPr>
      </w:pPr>
      <w:r>
        <w:rPr>
          <w:sz w:val="24"/>
          <w:szCs w:val="24"/>
        </w:rPr>
        <w:t>Por meio da aplicação deste conceito/técnica buscamos conhecer e identificar a causa do problema que nos foi passado para trabalharmos com métodos em busca de uma solução com objetivo de sanar ou reduzir devidos contratempos.</w:t>
      </w:r>
    </w:p>
    <w:p w14:paraId="641CF0D0" w14:textId="77777777" w:rsidR="00B97E73" w:rsidRDefault="00B97E73" w:rsidP="00B97E73">
      <w:pPr>
        <w:pStyle w:val="PargrafodaLista"/>
        <w:ind w:left="0" w:firstLine="567"/>
        <w:rPr>
          <w:sz w:val="24"/>
          <w:szCs w:val="24"/>
        </w:rPr>
      </w:pPr>
    </w:p>
    <w:p w14:paraId="705460C0" w14:textId="0CDA09E9" w:rsidR="00B97E73" w:rsidRDefault="00B97E73" w:rsidP="00B97E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97E73">
        <w:rPr>
          <w:b/>
          <w:bCs/>
          <w:sz w:val="24"/>
          <w:szCs w:val="24"/>
        </w:rPr>
        <w:t>Causa</w:t>
      </w:r>
      <w:r>
        <w:rPr>
          <w:b/>
          <w:bCs/>
          <w:sz w:val="24"/>
          <w:szCs w:val="24"/>
        </w:rPr>
        <w:t xml:space="preserve"> </w:t>
      </w:r>
    </w:p>
    <w:p w14:paraId="4BCBE473" w14:textId="6EC88B78" w:rsidR="00F55A60" w:rsidRDefault="00F55A60" w:rsidP="00F55A60">
      <w:pPr>
        <w:pStyle w:val="PargrafodaLista"/>
        <w:ind w:left="0" w:firstLine="567"/>
        <w:rPr>
          <w:sz w:val="24"/>
          <w:szCs w:val="24"/>
        </w:rPr>
      </w:pPr>
      <w:r w:rsidRPr="00F55A60">
        <w:rPr>
          <w:sz w:val="24"/>
          <w:szCs w:val="24"/>
        </w:rPr>
        <w:t>UOL é</w:t>
      </w:r>
      <w:r>
        <w:rPr>
          <w:sz w:val="24"/>
          <w:szCs w:val="24"/>
        </w:rPr>
        <w:t xml:space="preserve"> reconhecida como</w:t>
      </w:r>
      <w:r w:rsidRPr="00F55A60">
        <w:rPr>
          <w:sz w:val="24"/>
          <w:szCs w:val="24"/>
        </w:rPr>
        <w:t xml:space="preserve"> </w:t>
      </w:r>
      <w:r>
        <w:rPr>
          <w:sz w:val="24"/>
          <w:szCs w:val="24"/>
        </w:rPr>
        <w:t>uma d</w:t>
      </w:r>
      <w:r w:rsidRPr="00F55A60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F55A60">
        <w:rPr>
          <w:sz w:val="24"/>
          <w:szCs w:val="24"/>
        </w:rPr>
        <w:t xml:space="preserve"> maior</w:t>
      </w:r>
      <w:r>
        <w:rPr>
          <w:sz w:val="24"/>
          <w:szCs w:val="24"/>
        </w:rPr>
        <w:t>es</w:t>
      </w:r>
      <w:r w:rsidRPr="00F55A60">
        <w:rPr>
          <w:sz w:val="24"/>
          <w:szCs w:val="24"/>
        </w:rPr>
        <w:t xml:space="preserve"> empresa</w:t>
      </w:r>
      <w:r>
        <w:rPr>
          <w:sz w:val="24"/>
          <w:szCs w:val="24"/>
        </w:rPr>
        <w:t>s</w:t>
      </w:r>
      <w:r w:rsidRPr="00F55A60">
        <w:rPr>
          <w:sz w:val="24"/>
          <w:szCs w:val="24"/>
        </w:rPr>
        <w:t xml:space="preserve"> brasileira</w:t>
      </w:r>
      <w:r>
        <w:rPr>
          <w:sz w:val="24"/>
          <w:szCs w:val="24"/>
        </w:rPr>
        <w:t>s</w:t>
      </w:r>
      <w:r w:rsidRPr="00F55A60">
        <w:rPr>
          <w:sz w:val="24"/>
          <w:szCs w:val="24"/>
        </w:rPr>
        <w:t xml:space="preserve"> de conteúdo, tecnologia, serviços e meios de pagamentos</w:t>
      </w:r>
      <w:r>
        <w:rPr>
          <w:sz w:val="24"/>
          <w:szCs w:val="24"/>
        </w:rPr>
        <w:t xml:space="preserve">. </w:t>
      </w:r>
      <w:r w:rsidRPr="00F55A60">
        <w:rPr>
          <w:sz w:val="24"/>
          <w:szCs w:val="24"/>
        </w:rPr>
        <w:t>Nove em cada dez internautas acessam o UOL todos os meses, sua homepage recebe mais de 114 milhões de visitantes únicos por mês.</w:t>
      </w:r>
    </w:p>
    <w:p w14:paraId="3923CA09" w14:textId="7CB87776" w:rsidR="00F55A60" w:rsidRPr="00F55A60" w:rsidRDefault="00F55A60" w:rsidP="00F55A60">
      <w:pPr>
        <w:pStyle w:val="PargrafodaLista"/>
        <w:ind w:left="0" w:firstLine="567"/>
        <w:rPr>
          <w:sz w:val="24"/>
          <w:szCs w:val="24"/>
        </w:rPr>
      </w:pPr>
      <w:r w:rsidRPr="00F55A60">
        <w:rPr>
          <w:sz w:val="24"/>
          <w:szCs w:val="24"/>
        </w:rPr>
        <w:t>No momento atual, a empresa vem percebendo que há uma alta de e-mails spams sendo produzidos de dentro de seus servidores devido a facilidade de criação de e-mails gratuitos dentro de sua plataforma, no caso será focado no e-mail BOL.</w:t>
      </w:r>
    </w:p>
    <w:p w14:paraId="2D0A9DFD" w14:textId="77777777" w:rsidR="00F55A60" w:rsidRPr="00F55A60" w:rsidRDefault="00F55A60" w:rsidP="00F55A60">
      <w:pPr>
        <w:pStyle w:val="PargrafodaLista"/>
        <w:ind w:left="0" w:firstLine="567"/>
        <w:rPr>
          <w:sz w:val="24"/>
          <w:szCs w:val="24"/>
        </w:rPr>
      </w:pPr>
      <w:r w:rsidRPr="00F55A60">
        <w:rPr>
          <w:sz w:val="24"/>
          <w:szCs w:val="24"/>
        </w:rPr>
        <w:tab/>
        <w:t>Sendo o segundo crime financeiro mais reportado no mundo, acima de propina, corrupção e crimes cibernéticos, fraudes no processo de compras e pagamentos é uma preocupação constante do UOL.</w:t>
      </w:r>
    </w:p>
    <w:p w14:paraId="301539B1" w14:textId="5EB382D3" w:rsidR="00B97E73" w:rsidRDefault="00F55A60" w:rsidP="00F55A60">
      <w:pPr>
        <w:pStyle w:val="PargrafodaLista"/>
        <w:ind w:left="0" w:firstLine="567"/>
        <w:rPr>
          <w:sz w:val="24"/>
          <w:szCs w:val="24"/>
        </w:rPr>
      </w:pPr>
      <w:r w:rsidRPr="00F55A60">
        <w:rPr>
          <w:sz w:val="24"/>
          <w:szCs w:val="24"/>
        </w:rPr>
        <w:tab/>
        <w:t>Foi observado que um bom processo de análise de fraudes auxilia a desenvolver soluções eficientes que visam o aumento de receita e melhoram a reputação da marca.</w:t>
      </w:r>
    </w:p>
    <w:p w14:paraId="27AEC5F9" w14:textId="77777777" w:rsidR="00F55A60" w:rsidRDefault="00F55A60" w:rsidP="00F55A60">
      <w:pPr>
        <w:pStyle w:val="PargrafodaLista"/>
        <w:ind w:left="0" w:firstLine="567"/>
        <w:rPr>
          <w:sz w:val="24"/>
          <w:szCs w:val="24"/>
        </w:rPr>
      </w:pPr>
    </w:p>
    <w:p w14:paraId="4C0809C6" w14:textId="12BDE287" w:rsidR="00F55A60" w:rsidRDefault="00F55A60" w:rsidP="00F55A6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Abordagem</w:t>
      </w:r>
    </w:p>
    <w:p w14:paraId="19A80573" w14:textId="295CFD9A" w:rsidR="00BD167C" w:rsidRDefault="00BD167C" w:rsidP="00BD167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4.1.   Empatia</w:t>
      </w:r>
    </w:p>
    <w:p w14:paraId="75121A4B" w14:textId="77777777" w:rsidR="00BD167C" w:rsidRDefault="00BD167C" w:rsidP="00BD167C">
      <w:pPr>
        <w:ind w:left="360"/>
        <w:rPr>
          <w:sz w:val="24"/>
          <w:szCs w:val="24"/>
        </w:rPr>
      </w:pPr>
      <w:r>
        <w:rPr>
          <w:sz w:val="24"/>
          <w:szCs w:val="24"/>
        </w:rPr>
        <w:t>Nos colocamos no lugar do cliente para identificarmos melhor a quais são os problemas enfrentados e em qual parte do processo nos encontramos com ele. Diante das circunstâncias apresentadas o problema se encontra durante o tráfego de envio e recebimento de e-mails.</w:t>
      </w:r>
    </w:p>
    <w:p w14:paraId="5B0FE080" w14:textId="1C8564D2" w:rsidR="00BD167C" w:rsidRDefault="00BD167C" w:rsidP="00BD167C">
      <w:pPr>
        <w:ind w:left="360"/>
        <w:rPr>
          <w:b/>
          <w:bCs/>
          <w:sz w:val="24"/>
          <w:szCs w:val="24"/>
        </w:rPr>
      </w:pPr>
      <w:r w:rsidRPr="00BD167C">
        <w:rPr>
          <w:b/>
          <w:bCs/>
          <w:sz w:val="24"/>
          <w:szCs w:val="24"/>
        </w:rPr>
        <w:t xml:space="preserve">4.2.  Definição dos Problemas </w:t>
      </w:r>
    </w:p>
    <w:p w14:paraId="4479969E" w14:textId="632CCC10" w:rsidR="00BD167C" w:rsidRDefault="00BD167C" w:rsidP="00BD16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Durante essa etapa é feita uma análise e um </w:t>
      </w:r>
      <w:r w:rsidR="00BF029B">
        <w:rPr>
          <w:sz w:val="24"/>
          <w:szCs w:val="24"/>
        </w:rPr>
        <w:t>uma captação de ideias e pontos de vistas de todas os integrantes da equipe. De acordo com ponto elevado nós contextualizamos para melhor visualização:</w:t>
      </w:r>
    </w:p>
    <w:p w14:paraId="7D2EFDF0" w14:textId="76FB8631" w:rsidR="00B97E73" w:rsidRDefault="00A35A54" w:rsidP="00A35A54">
      <w:pPr>
        <w:pStyle w:val="PargrafodaLista"/>
        <w:numPr>
          <w:ilvl w:val="0"/>
          <w:numId w:val="3"/>
        </w:numPr>
        <w:ind w:left="1134"/>
        <w:rPr>
          <w:sz w:val="24"/>
          <w:szCs w:val="24"/>
        </w:rPr>
      </w:pPr>
      <w:r w:rsidRPr="00A35A54">
        <w:rPr>
          <w:sz w:val="24"/>
          <w:szCs w:val="24"/>
        </w:rPr>
        <w:t>Falta de conhecimento de novas tecnologias</w:t>
      </w:r>
      <w:r w:rsidR="00CC5548">
        <w:rPr>
          <w:sz w:val="24"/>
          <w:szCs w:val="24"/>
        </w:rPr>
        <w:t xml:space="preserve">: </w:t>
      </w:r>
    </w:p>
    <w:p w14:paraId="2A57F299" w14:textId="7BA0BE70" w:rsidR="00CC5548" w:rsidRDefault="00CC5548" w:rsidP="00CC5548">
      <w:pPr>
        <w:pStyle w:val="PargrafodaLista"/>
        <w:ind w:left="1134"/>
        <w:rPr>
          <w:sz w:val="24"/>
          <w:szCs w:val="24"/>
        </w:rPr>
      </w:pPr>
      <w:r>
        <w:rPr>
          <w:sz w:val="24"/>
          <w:szCs w:val="24"/>
        </w:rPr>
        <w:lastRenderedPageBreak/>
        <w:t>Inovação tecnológica constante exige que os profissionais estejam atentos e sempre em busca de aperfeiçoamento, e a empresa entra como principal coadjuvante em auxiliar e fornecer oportunidades e uma base para evoluir.</w:t>
      </w:r>
    </w:p>
    <w:p w14:paraId="60B6DB7A" w14:textId="77777777" w:rsidR="00CC5548" w:rsidRDefault="00CC5548" w:rsidP="00CC5548">
      <w:pPr>
        <w:pStyle w:val="PargrafodaLista"/>
        <w:ind w:left="1134"/>
        <w:rPr>
          <w:sz w:val="24"/>
          <w:szCs w:val="24"/>
        </w:rPr>
      </w:pPr>
    </w:p>
    <w:p w14:paraId="7E0B3930" w14:textId="6A6FAF64" w:rsidR="00A35A54" w:rsidRDefault="00A35A54" w:rsidP="00A35A54">
      <w:pPr>
        <w:pStyle w:val="PargrafodaLista"/>
        <w:numPr>
          <w:ilvl w:val="0"/>
          <w:numId w:val="3"/>
        </w:numPr>
        <w:ind w:left="1134"/>
        <w:rPr>
          <w:sz w:val="24"/>
          <w:szCs w:val="24"/>
        </w:rPr>
      </w:pPr>
      <w:r w:rsidRPr="00A35A54">
        <w:rPr>
          <w:sz w:val="24"/>
          <w:szCs w:val="24"/>
        </w:rPr>
        <w:t>Profissionais com perfil inadequado</w:t>
      </w:r>
      <w:r w:rsidR="00CC5548">
        <w:rPr>
          <w:sz w:val="24"/>
          <w:szCs w:val="24"/>
        </w:rPr>
        <w:t>:</w:t>
      </w:r>
    </w:p>
    <w:p w14:paraId="59A87202" w14:textId="06992212" w:rsidR="00CC5548" w:rsidRDefault="00CC5548" w:rsidP="00CC5548">
      <w:pPr>
        <w:pStyle w:val="PargrafodaLista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Dar oportunidades a novos talentos incluí também poder indicar o caminho correto para alcançar </w:t>
      </w:r>
      <w:r w:rsidR="00D23983">
        <w:rPr>
          <w:sz w:val="24"/>
          <w:szCs w:val="24"/>
        </w:rPr>
        <w:t>seu lugar.</w:t>
      </w:r>
    </w:p>
    <w:p w14:paraId="3BBCC064" w14:textId="77777777" w:rsidR="00D23983" w:rsidRDefault="00D23983" w:rsidP="00CC5548">
      <w:pPr>
        <w:pStyle w:val="PargrafodaLista"/>
        <w:ind w:left="1134"/>
        <w:rPr>
          <w:sz w:val="24"/>
          <w:szCs w:val="24"/>
        </w:rPr>
      </w:pPr>
    </w:p>
    <w:p w14:paraId="496367BC" w14:textId="15265579" w:rsidR="00A35A54" w:rsidRDefault="00A35A54" w:rsidP="00A35A54">
      <w:pPr>
        <w:pStyle w:val="PargrafodaLista"/>
        <w:numPr>
          <w:ilvl w:val="0"/>
          <w:numId w:val="3"/>
        </w:numPr>
        <w:ind w:left="1134"/>
        <w:rPr>
          <w:sz w:val="24"/>
          <w:szCs w:val="24"/>
        </w:rPr>
      </w:pPr>
      <w:r w:rsidRPr="00A35A54">
        <w:rPr>
          <w:sz w:val="24"/>
          <w:szCs w:val="24"/>
        </w:rPr>
        <w:t>Falta de padronização tecnológica</w:t>
      </w:r>
      <w:r w:rsidR="00D23983">
        <w:rPr>
          <w:sz w:val="24"/>
          <w:szCs w:val="24"/>
        </w:rPr>
        <w:t>:</w:t>
      </w:r>
    </w:p>
    <w:p w14:paraId="7AA9ACB0" w14:textId="1D8F0F88" w:rsidR="00D23983" w:rsidRDefault="00D23983" w:rsidP="00D23983">
      <w:pPr>
        <w:pStyle w:val="PargrafodaLista"/>
        <w:ind w:left="1134"/>
        <w:rPr>
          <w:sz w:val="24"/>
          <w:szCs w:val="24"/>
        </w:rPr>
      </w:pPr>
      <w:r>
        <w:rPr>
          <w:sz w:val="24"/>
          <w:szCs w:val="24"/>
        </w:rPr>
        <w:t>Existe uma enorme quantidade de conteúdo e tecnologias no mercado, padronizar e seguir um escopo é um planejamento obrigatório que toda empresa deve adotar.</w:t>
      </w:r>
    </w:p>
    <w:p w14:paraId="14538E7B" w14:textId="77777777" w:rsidR="00D23983" w:rsidRDefault="00D23983" w:rsidP="00D23983">
      <w:pPr>
        <w:pStyle w:val="PargrafodaLista"/>
        <w:ind w:left="1134"/>
        <w:rPr>
          <w:sz w:val="24"/>
          <w:szCs w:val="24"/>
        </w:rPr>
      </w:pPr>
    </w:p>
    <w:p w14:paraId="2AA497E7" w14:textId="2A8E7DB3" w:rsidR="00A35A54" w:rsidRDefault="00A35A54" w:rsidP="00A35A54">
      <w:pPr>
        <w:pStyle w:val="PargrafodaLista"/>
        <w:numPr>
          <w:ilvl w:val="0"/>
          <w:numId w:val="3"/>
        </w:numPr>
        <w:ind w:left="1134"/>
        <w:rPr>
          <w:sz w:val="24"/>
          <w:szCs w:val="24"/>
        </w:rPr>
      </w:pPr>
      <w:r w:rsidRPr="00A35A54">
        <w:rPr>
          <w:sz w:val="24"/>
          <w:szCs w:val="24"/>
        </w:rPr>
        <w:t>Falta de critério no atendimento e priorização das atividades</w:t>
      </w:r>
      <w:r w:rsidR="00D23983">
        <w:rPr>
          <w:sz w:val="24"/>
          <w:szCs w:val="24"/>
        </w:rPr>
        <w:t>:</w:t>
      </w:r>
    </w:p>
    <w:p w14:paraId="377904DC" w14:textId="18597806" w:rsidR="00D23983" w:rsidRDefault="00D23983" w:rsidP="00D23983">
      <w:pPr>
        <w:pStyle w:val="PargrafodaLista"/>
        <w:ind w:left="1134"/>
        <w:rPr>
          <w:sz w:val="24"/>
          <w:szCs w:val="24"/>
        </w:rPr>
      </w:pPr>
      <w:r>
        <w:rPr>
          <w:sz w:val="24"/>
          <w:szCs w:val="24"/>
        </w:rPr>
        <w:t>Conhecer metodologias e aplicar torna mais eficiente ao entregar uma solução.</w:t>
      </w:r>
    </w:p>
    <w:p w14:paraId="6FDD31A7" w14:textId="77777777" w:rsidR="00D23983" w:rsidRDefault="00D23983" w:rsidP="00D23983">
      <w:pPr>
        <w:pStyle w:val="PargrafodaLista"/>
        <w:ind w:left="1134"/>
        <w:rPr>
          <w:sz w:val="24"/>
          <w:szCs w:val="24"/>
        </w:rPr>
      </w:pPr>
    </w:p>
    <w:p w14:paraId="17F35256" w14:textId="77777777" w:rsidR="00D23983" w:rsidRDefault="00A35A54" w:rsidP="00626B3D">
      <w:pPr>
        <w:pStyle w:val="PargrafodaLista"/>
        <w:numPr>
          <w:ilvl w:val="0"/>
          <w:numId w:val="3"/>
        </w:numPr>
        <w:ind w:left="1134"/>
        <w:rPr>
          <w:sz w:val="24"/>
          <w:szCs w:val="24"/>
        </w:rPr>
      </w:pPr>
      <w:r w:rsidRPr="00D23983">
        <w:rPr>
          <w:sz w:val="24"/>
          <w:szCs w:val="24"/>
        </w:rPr>
        <w:t>Infraestrutura Inadequada</w:t>
      </w:r>
      <w:r w:rsidR="00D23983" w:rsidRPr="00D23983">
        <w:rPr>
          <w:sz w:val="24"/>
          <w:szCs w:val="24"/>
        </w:rPr>
        <w:t>:</w:t>
      </w:r>
    </w:p>
    <w:p w14:paraId="7FAA40E9" w14:textId="7ADE9720" w:rsidR="00D23983" w:rsidRDefault="00D23983" w:rsidP="00D23983">
      <w:pPr>
        <w:pStyle w:val="PargrafodaLista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Ambientes inadequados e falta de adoção de processos automatizados podem </w:t>
      </w:r>
      <w:r w:rsidR="00C946D5">
        <w:rPr>
          <w:sz w:val="24"/>
          <w:szCs w:val="24"/>
        </w:rPr>
        <w:t>atrapalhar e muito resultados dos profissionais.</w:t>
      </w:r>
    </w:p>
    <w:p w14:paraId="48589931" w14:textId="77777777" w:rsidR="00C946D5" w:rsidRDefault="00C946D5" w:rsidP="00D23983">
      <w:pPr>
        <w:pStyle w:val="PargrafodaLista"/>
        <w:ind w:left="1134"/>
        <w:rPr>
          <w:sz w:val="24"/>
          <w:szCs w:val="24"/>
        </w:rPr>
      </w:pPr>
    </w:p>
    <w:p w14:paraId="4D4700D2" w14:textId="1A6B96FC" w:rsidR="00C946D5" w:rsidRDefault="00C946D5" w:rsidP="00C946D5">
      <w:pPr>
        <w:pStyle w:val="PargrafodaLista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Fraudes em processos de compra e venda através da internet.</w:t>
      </w:r>
    </w:p>
    <w:p w14:paraId="2C8C092E" w14:textId="77777777" w:rsidR="00C946D5" w:rsidRPr="00C946D5" w:rsidRDefault="00C946D5" w:rsidP="00C946D5">
      <w:pPr>
        <w:pStyle w:val="PargrafodaLista"/>
        <w:ind w:left="1134"/>
        <w:rPr>
          <w:sz w:val="24"/>
          <w:szCs w:val="24"/>
        </w:rPr>
      </w:pPr>
    </w:p>
    <w:p w14:paraId="73513F32" w14:textId="760D64BD" w:rsidR="00C946D5" w:rsidRPr="00C946D5" w:rsidRDefault="00C946D5" w:rsidP="00C946D5">
      <w:pPr>
        <w:pStyle w:val="PargrafodaLista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Tratamento e filtro de spans</w:t>
      </w:r>
    </w:p>
    <w:p w14:paraId="7438CBD3" w14:textId="29FD8391" w:rsidR="00D23983" w:rsidRDefault="00D23983" w:rsidP="00D23983">
      <w:pPr>
        <w:pStyle w:val="PargrafodaLista"/>
        <w:ind w:left="1134"/>
        <w:rPr>
          <w:sz w:val="24"/>
          <w:szCs w:val="24"/>
        </w:rPr>
      </w:pPr>
    </w:p>
    <w:p w14:paraId="7DAD0FF0" w14:textId="77777777" w:rsidR="00D23983" w:rsidRPr="00D23983" w:rsidRDefault="00D23983" w:rsidP="00D23983">
      <w:pPr>
        <w:pStyle w:val="PargrafodaLista"/>
        <w:ind w:left="1134"/>
        <w:rPr>
          <w:sz w:val="24"/>
          <w:szCs w:val="24"/>
        </w:rPr>
      </w:pPr>
    </w:p>
    <w:p w14:paraId="522CCEBF" w14:textId="5E9F01CE" w:rsidR="00B97E73" w:rsidRDefault="006974A5" w:rsidP="006974A5">
      <w:p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4.3. </w:t>
      </w:r>
      <w:r w:rsidR="00D23983">
        <w:rPr>
          <w:b/>
          <w:bCs/>
          <w:sz w:val="24"/>
          <w:szCs w:val="24"/>
        </w:rPr>
        <w:t xml:space="preserve">  Brainstorm</w:t>
      </w:r>
    </w:p>
    <w:p w14:paraId="151511B5" w14:textId="7DD7D617" w:rsidR="00C946D5" w:rsidRDefault="00C946D5" w:rsidP="006974A5">
      <w:pPr>
        <w:ind w:left="426"/>
        <w:rPr>
          <w:sz w:val="24"/>
          <w:szCs w:val="24"/>
        </w:rPr>
      </w:pPr>
      <w:r w:rsidRPr="00C946D5">
        <w:rPr>
          <w:sz w:val="24"/>
          <w:szCs w:val="24"/>
        </w:rPr>
        <w:t xml:space="preserve">A partir dos problemas </w:t>
      </w:r>
      <w:r>
        <w:rPr>
          <w:sz w:val="24"/>
          <w:szCs w:val="24"/>
        </w:rPr>
        <w:t>apresentados identificamos possíveis soluções:</w:t>
      </w:r>
    </w:p>
    <w:p w14:paraId="02AB9269" w14:textId="3F77FB43" w:rsidR="00C946D5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946D5">
        <w:rPr>
          <w:sz w:val="24"/>
          <w:szCs w:val="24"/>
        </w:rPr>
        <w:t xml:space="preserve">Capacitação dos colaboradores por meio de cursos, workshops e </w:t>
      </w:r>
      <w:r w:rsidRPr="00C946D5">
        <w:rPr>
          <w:sz w:val="24"/>
          <w:szCs w:val="24"/>
        </w:rPr>
        <w:t>treinamentos</w:t>
      </w:r>
      <w:r w:rsidRPr="00C946D5">
        <w:rPr>
          <w:sz w:val="24"/>
          <w:szCs w:val="24"/>
        </w:rPr>
        <w:t xml:space="preserve"> disponibilizados pela empresa</w:t>
      </w:r>
      <w:r>
        <w:rPr>
          <w:sz w:val="24"/>
          <w:szCs w:val="24"/>
        </w:rPr>
        <w:t>.</w:t>
      </w:r>
    </w:p>
    <w:p w14:paraId="78EF10EE" w14:textId="77777777" w:rsidR="00C946D5" w:rsidRPr="00C946D5" w:rsidRDefault="00C946D5" w:rsidP="00C946D5">
      <w:pPr>
        <w:pStyle w:val="PargrafodaLista"/>
        <w:ind w:left="1287"/>
        <w:rPr>
          <w:sz w:val="24"/>
          <w:szCs w:val="24"/>
        </w:rPr>
      </w:pPr>
    </w:p>
    <w:p w14:paraId="13C52946" w14:textId="4377C215" w:rsidR="00C946D5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946D5">
        <w:rPr>
          <w:sz w:val="24"/>
          <w:szCs w:val="24"/>
        </w:rPr>
        <w:t>Entender melhor os colaboradores, suas capacidades e preferências para uma melhor alocação dos recursos disponíveis.</w:t>
      </w:r>
    </w:p>
    <w:p w14:paraId="6E99FE54" w14:textId="77777777" w:rsidR="00C946D5" w:rsidRPr="00C946D5" w:rsidRDefault="00C946D5" w:rsidP="00C946D5">
      <w:pPr>
        <w:pStyle w:val="PargrafodaLista"/>
        <w:rPr>
          <w:sz w:val="24"/>
          <w:szCs w:val="24"/>
        </w:rPr>
      </w:pPr>
    </w:p>
    <w:p w14:paraId="645D6935" w14:textId="77777777" w:rsidR="00C946D5" w:rsidRPr="00C946D5" w:rsidRDefault="00C946D5" w:rsidP="00C946D5">
      <w:pPr>
        <w:pStyle w:val="PargrafodaLista"/>
        <w:ind w:left="1287"/>
        <w:rPr>
          <w:sz w:val="4"/>
          <w:szCs w:val="4"/>
        </w:rPr>
      </w:pPr>
    </w:p>
    <w:p w14:paraId="5BFE3084" w14:textId="54B9911B" w:rsidR="00C946D5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946D5">
        <w:rPr>
          <w:sz w:val="24"/>
          <w:szCs w:val="24"/>
        </w:rPr>
        <w:t>Em um possível cenário de diferentes unidades utilizando sistemas de gestão diferentes a solução seria a padronização por meio de um ERP único</w:t>
      </w:r>
      <w:r>
        <w:rPr>
          <w:sz w:val="24"/>
          <w:szCs w:val="24"/>
        </w:rPr>
        <w:t>.</w:t>
      </w:r>
    </w:p>
    <w:p w14:paraId="6E0092B8" w14:textId="77777777" w:rsidR="00C946D5" w:rsidRPr="00C946D5" w:rsidRDefault="00C946D5" w:rsidP="00C946D5">
      <w:pPr>
        <w:pStyle w:val="PargrafodaLista"/>
        <w:ind w:left="1287"/>
        <w:rPr>
          <w:sz w:val="24"/>
          <w:szCs w:val="24"/>
        </w:rPr>
      </w:pPr>
    </w:p>
    <w:p w14:paraId="607CA911" w14:textId="36ACA92D" w:rsidR="00C946D5" w:rsidRPr="00C946D5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946D5">
        <w:rPr>
          <w:sz w:val="24"/>
          <w:szCs w:val="24"/>
        </w:rPr>
        <w:t>Organizar e classificar tipos de chamados/projetos por prioridade, levando em conta a missão, valor e visão da empresa</w:t>
      </w:r>
      <w:r>
        <w:rPr>
          <w:sz w:val="24"/>
          <w:szCs w:val="24"/>
        </w:rPr>
        <w:t>.</w:t>
      </w:r>
    </w:p>
    <w:p w14:paraId="0CA9FA76" w14:textId="3E1C33CB" w:rsidR="00C946D5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946D5">
        <w:rPr>
          <w:sz w:val="24"/>
          <w:szCs w:val="24"/>
        </w:rPr>
        <w:lastRenderedPageBreak/>
        <w:t xml:space="preserve">Investir no Desenvolvimento de Operações aplicando um conjunto de práticas entre as equipes </w:t>
      </w:r>
      <w:r w:rsidRPr="00C946D5">
        <w:rPr>
          <w:sz w:val="24"/>
          <w:szCs w:val="24"/>
        </w:rPr>
        <w:t>nas atividades</w:t>
      </w:r>
      <w:r w:rsidRPr="00C946D5">
        <w:rPr>
          <w:sz w:val="24"/>
          <w:szCs w:val="24"/>
        </w:rPr>
        <w:t xml:space="preserve"> de operações, controle de qualidade e adoção de processos automatizados para produção rápida e segura de aplicações e serviços</w:t>
      </w:r>
      <w:r>
        <w:rPr>
          <w:sz w:val="24"/>
          <w:szCs w:val="24"/>
        </w:rPr>
        <w:t>.</w:t>
      </w:r>
    </w:p>
    <w:p w14:paraId="5AFBD1FB" w14:textId="77777777" w:rsidR="00C946D5" w:rsidRPr="00C946D5" w:rsidRDefault="00C946D5" w:rsidP="00C946D5">
      <w:pPr>
        <w:pStyle w:val="PargrafodaLista"/>
        <w:ind w:left="1287"/>
        <w:rPr>
          <w:sz w:val="24"/>
          <w:szCs w:val="24"/>
        </w:rPr>
      </w:pPr>
    </w:p>
    <w:p w14:paraId="42216F62" w14:textId="6A05F920" w:rsidR="00C946D5" w:rsidRDefault="00C946D5" w:rsidP="00C946D5">
      <w:pPr>
        <w:numPr>
          <w:ilvl w:val="0"/>
          <w:numId w:val="3"/>
        </w:numPr>
        <w:suppressAutoHyphens/>
        <w:spacing w:after="0" w:line="240" w:lineRule="auto"/>
      </w:pPr>
      <w:r>
        <w:t>Realizar análise cadastral sem adição de novos dados</w:t>
      </w:r>
      <w:r>
        <w:t>.</w:t>
      </w:r>
    </w:p>
    <w:p w14:paraId="036D5524" w14:textId="77777777" w:rsidR="00C946D5" w:rsidRPr="00C946D5" w:rsidRDefault="00C946D5" w:rsidP="00C946D5">
      <w:pPr>
        <w:pStyle w:val="PargrafodaLista"/>
        <w:rPr>
          <w:sz w:val="20"/>
          <w:szCs w:val="20"/>
        </w:rPr>
      </w:pPr>
    </w:p>
    <w:p w14:paraId="023341BB" w14:textId="77777777" w:rsidR="00C946D5" w:rsidRPr="00C946D5" w:rsidRDefault="00C946D5" w:rsidP="00C946D5">
      <w:pPr>
        <w:suppressAutoHyphens/>
        <w:spacing w:after="0" w:line="240" w:lineRule="auto"/>
        <w:ind w:left="1287"/>
        <w:rPr>
          <w:sz w:val="2"/>
          <w:szCs w:val="2"/>
        </w:rPr>
      </w:pPr>
    </w:p>
    <w:p w14:paraId="0BA69F41" w14:textId="42BDBC87" w:rsidR="00C946D5" w:rsidRDefault="00C946D5" w:rsidP="00C946D5">
      <w:pPr>
        <w:numPr>
          <w:ilvl w:val="0"/>
          <w:numId w:val="3"/>
        </w:numPr>
        <w:suppressAutoHyphens/>
        <w:spacing w:after="0" w:line="240" w:lineRule="auto"/>
      </w:pPr>
      <w:r>
        <w:t>Criação de perfis de “usuário” sem a necessidade de cadastro e baseado na análise cadastral prévia</w:t>
      </w:r>
      <w:r>
        <w:t>.</w:t>
      </w:r>
    </w:p>
    <w:p w14:paraId="03F65772" w14:textId="77777777" w:rsidR="00C946D5" w:rsidRDefault="00C946D5" w:rsidP="00C946D5">
      <w:pPr>
        <w:suppressAutoHyphens/>
        <w:spacing w:after="0" w:line="240" w:lineRule="auto"/>
        <w:ind w:left="1287"/>
      </w:pPr>
    </w:p>
    <w:p w14:paraId="5C3D270A" w14:textId="38643677" w:rsidR="00C946D5" w:rsidRPr="00C946D5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Acessibilidade – </w:t>
      </w:r>
      <w:r>
        <w:tab/>
        <w:t xml:space="preserve">Os usuários devem ter acesso a uma interface </w:t>
      </w:r>
      <w:r>
        <w:rPr>
          <w:rFonts w:eastAsia="Times" w:cs="Times New Roman"/>
          <w:lang w:eastAsia="pt-BR"/>
        </w:rPr>
        <w:t>cadastral que não seja modificada e não tenha nenhum dado adicional</w:t>
      </w:r>
      <w:r>
        <w:rPr>
          <w:rFonts w:eastAsia="Times" w:cs="Times New Roman"/>
          <w:lang w:eastAsia="pt-BR"/>
        </w:rPr>
        <w:t>.</w:t>
      </w:r>
    </w:p>
    <w:p w14:paraId="10E0B006" w14:textId="77777777" w:rsidR="00C946D5" w:rsidRPr="00C946D5" w:rsidRDefault="00C946D5" w:rsidP="00C946D5">
      <w:pPr>
        <w:pStyle w:val="PargrafodaLista"/>
        <w:rPr>
          <w:sz w:val="24"/>
          <w:szCs w:val="24"/>
        </w:rPr>
      </w:pPr>
    </w:p>
    <w:p w14:paraId="778A54B6" w14:textId="77777777" w:rsidR="00C946D5" w:rsidRPr="00C946D5" w:rsidRDefault="00C946D5" w:rsidP="00C946D5">
      <w:pPr>
        <w:pStyle w:val="PargrafodaLista"/>
        <w:ind w:left="1287"/>
        <w:rPr>
          <w:sz w:val="2"/>
          <w:szCs w:val="2"/>
        </w:rPr>
      </w:pPr>
    </w:p>
    <w:p w14:paraId="282015AC" w14:textId="13421EF6" w:rsidR="00C946D5" w:rsidRPr="00C946D5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>Análise Cadastral (IA) – o sistema deve conseguir identificar um usuário, mesmo sem requisitar nenhuma informação adicional ao próprio usuário</w:t>
      </w:r>
      <w:r>
        <w:t>.</w:t>
      </w:r>
    </w:p>
    <w:p w14:paraId="6AAA73D8" w14:textId="77777777" w:rsidR="00C946D5" w:rsidRPr="00C946D5" w:rsidRDefault="00C946D5" w:rsidP="00C946D5">
      <w:pPr>
        <w:pStyle w:val="PargrafodaLista"/>
        <w:ind w:left="1287"/>
        <w:rPr>
          <w:sz w:val="24"/>
          <w:szCs w:val="24"/>
        </w:rPr>
      </w:pPr>
    </w:p>
    <w:p w14:paraId="78005FF1" w14:textId="14BEB9CB" w:rsidR="00C946D5" w:rsidRPr="00432572" w:rsidRDefault="00C946D5" w:rsidP="00C946D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Geração de Perfis – O sistema deverá </w:t>
      </w:r>
      <w:r>
        <w:t>criar</w:t>
      </w:r>
      <w:r>
        <w:t xml:space="preserve"> perfis para cada cadastro que identifique um usuário diferente e manter todos os e-mails para um perfil que seja identificado como um já cadastrado no sistema através da análise cadastral</w:t>
      </w:r>
      <w:r>
        <w:t>.</w:t>
      </w:r>
    </w:p>
    <w:p w14:paraId="7EE1C98F" w14:textId="77777777" w:rsidR="00432572" w:rsidRPr="00432572" w:rsidRDefault="00432572" w:rsidP="00432572">
      <w:pPr>
        <w:pStyle w:val="PargrafodaLista"/>
        <w:rPr>
          <w:sz w:val="24"/>
          <w:szCs w:val="24"/>
        </w:rPr>
      </w:pPr>
    </w:p>
    <w:p w14:paraId="73EA4EE6" w14:textId="77777777" w:rsidR="00432572" w:rsidRPr="00C946D5" w:rsidRDefault="00432572" w:rsidP="00432572">
      <w:pPr>
        <w:pStyle w:val="PargrafodaLista"/>
        <w:ind w:left="1287"/>
        <w:rPr>
          <w:sz w:val="24"/>
          <w:szCs w:val="24"/>
        </w:rPr>
      </w:pPr>
    </w:p>
    <w:p w14:paraId="67595872" w14:textId="6754D1D1" w:rsidR="00D23983" w:rsidRDefault="00432572" w:rsidP="004325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Prototipação</w:t>
      </w:r>
    </w:p>
    <w:p w14:paraId="3C021BC3" w14:textId="2E0C7627" w:rsidR="00432572" w:rsidRPr="00F530B6" w:rsidRDefault="00F530B6" w:rsidP="00432572">
      <w:pPr>
        <w:ind w:left="360"/>
        <w:rPr>
          <w:sz w:val="24"/>
          <w:szCs w:val="24"/>
        </w:rPr>
      </w:pPr>
      <w:r w:rsidRPr="00F530B6">
        <w:rPr>
          <w:sz w:val="24"/>
          <w:szCs w:val="24"/>
        </w:rPr>
        <w:t>Com base em todo levantamento apresentado, desenvolvemos solução</w:t>
      </w:r>
      <w:r>
        <w:rPr>
          <w:sz w:val="24"/>
          <w:szCs w:val="24"/>
        </w:rPr>
        <w:t>..</w:t>
      </w:r>
    </w:p>
    <w:sectPr w:rsidR="00432572" w:rsidRPr="00F530B6" w:rsidSect="000A5B5A">
      <w:headerReference w:type="default" r:id="rId7"/>
      <w:pgSz w:w="11906" w:h="16838"/>
      <w:pgMar w:top="1971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300C" w14:textId="77777777" w:rsidR="00D77611" w:rsidRDefault="00D77611" w:rsidP="000A5B5A">
      <w:pPr>
        <w:spacing w:after="0" w:line="240" w:lineRule="auto"/>
      </w:pPr>
      <w:r>
        <w:separator/>
      </w:r>
    </w:p>
  </w:endnote>
  <w:endnote w:type="continuationSeparator" w:id="0">
    <w:p w14:paraId="208E1F53" w14:textId="77777777" w:rsidR="00D77611" w:rsidRDefault="00D77611" w:rsidP="000A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EFA3" w14:textId="77777777" w:rsidR="00D77611" w:rsidRDefault="00D77611" w:rsidP="000A5B5A">
      <w:pPr>
        <w:spacing w:after="0" w:line="240" w:lineRule="auto"/>
      </w:pPr>
      <w:r>
        <w:separator/>
      </w:r>
    </w:p>
  </w:footnote>
  <w:footnote w:type="continuationSeparator" w:id="0">
    <w:p w14:paraId="6326DB34" w14:textId="77777777" w:rsidR="00D77611" w:rsidRDefault="00D77611" w:rsidP="000A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EE91" w14:textId="2B54AC5A" w:rsidR="000A5B5A" w:rsidRDefault="000A5B5A" w:rsidP="000A5B5A">
    <w:pPr>
      <w:pStyle w:val="Cabealho"/>
      <w:ind w:left="-70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4AD2F7A" wp14:editId="181A4CF9">
          <wp:simplePos x="0" y="0"/>
          <wp:positionH relativeFrom="column">
            <wp:posOffset>-89535</wp:posOffset>
          </wp:positionH>
          <wp:positionV relativeFrom="paragraph">
            <wp:posOffset>-250825</wp:posOffset>
          </wp:positionV>
          <wp:extent cx="1581150" cy="1054100"/>
          <wp:effectExtent l="0" t="0" r="0" b="0"/>
          <wp:wrapSquare wrapText="bothSides"/>
          <wp:docPr id="49" name="Imagem 49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2B68622" wp14:editId="07350555">
          <wp:simplePos x="0" y="0"/>
          <wp:positionH relativeFrom="column">
            <wp:posOffset>1943735</wp:posOffset>
          </wp:positionH>
          <wp:positionV relativeFrom="paragraph">
            <wp:posOffset>-186690</wp:posOffset>
          </wp:positionV>
          <wp:extent cx="1276350" cy="929005"/>
          <wp:effectExtent l="0" t="0" r="0" b="4445"/>
          <wp:wrapSquare wrapText="bothSides"/>
          <wp:docPr id="50" name="Imagem 50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BB66722" wp14:editId="3319FE14">
          <wp:simplePos x="0" y="0"/>
          <wp:positionH relativeFrom="column">
            <wp:posOffset>3672205</wp:posOffset>
          </wp:positionH>
          <wp:positionV relativeFrom="paragraph">
            <wp:posOffset>-136525</wp:posOffset>
          </wp:positionV>
          <wp:extent cx="1743075" cy="828675"/>
          <wp:effectExtent l="0" t="0" r="0" b="9525"/>
          <wp:wrapSquare wrapText="bothSides"/>
          <wp:docPr id="51" name="Imagem 5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ntendo Logotip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AEB"/>
    <w:multiLevelType w:val="hybridMultilevel"/>
    <w:tmpl w:val="59F217F6"/>
    <w:lvl w:ilvl="0" w:tplc="A56A7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6F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27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E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A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C0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8E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8A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52C91"/>
    <w:multiLevelType w:val="hybridMultilevel"/>
    <w:tmpl w:val="D660AC5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3277E7F"/>
    <w:multiLevelType w:val="multilevel"/>
    <w:tmpl w:val="620260D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A34797"/>
    <w:multiLevelType w:val="hybridMultilevel"/>
    <w:tmpl w:val="553E9850"/>
    <w:lvl w:ilvl="0" w:tplc="D34A7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A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A5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C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6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027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F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2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E7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1314BE"/>
    <w:multiLevelType w:val="hybridMultilevel"/>
    <w:tmpl w:val="E1980B1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636554FC"/>
    <w:multiLevelType w:val="hybridMultilevel"/>
    <w:tmpl w:val="3942F652"/>
    <w:lvl w:ilvl="0" w:tplc="44F6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46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A0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E0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E3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D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47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C7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0B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E966D8"/>
    <w:multiLevelType w:val="hybridMultilevel"/>
    <w:tmpl w:val="B3986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06452"/>
    <w:multiLevelType w:val="hybridMultilevel"/>
    <w:tmpl w:val="B3D0C674"/>
    <w:lvl w:ilvl="0" w:tplc="CF520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C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80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F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2F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03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A8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0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5A"/>
    <w:rsid w:val="000A5B5A"/>
    <w:rsid w:val="00122827"/>
    <w:rsid w:val="00137B84"/>
    <w:rsid w:val="00327288"/>
    <w:rsid w:val="003A72B6"/>
    <w:rsid w:val="00432572"/>
    <w:rsid w:val="00483C41"/>
    <w:rsid w:val="00575B5E"/>
    <w:rsid w:val="006974A5"/>
    <w:rsid w:val="006F1639"/>
    <w:rsid w:val="0070518A"/>
    <w:rsid w:val="0073708E"/>
    <w:rsid w:val="007C6CA9"/>
    <w:rsid w:val="009C15D9"/>
    <w:rsid w:val="00A35A54"/>
    <w:rsid w:val="00B5049E"/>
    <w:rsid w:val="00B97E73"/>
    <w:rsid w:val="00BA1861"/>
    <w:rsid w:val="00BD167C"/>
    <w:rsid w:val="00BF029B"/>
    <w:rsid w:val="00C946D5"/>
    <w:rsid w:val="00CC5548"/>
    <w:rsid w:val="00D23983"/>
    <w:rsid w:val="00D36951"/>
    <w:rsid w:val="00D77611"/>
    <w:rsid w:val="00DC327B"/>
    <w:rsid w:val="00E84F12"/>
    <w:rsid w:val="00F530B6"/>
    <w:rsid w:val="00F55A60"/>
    <w:rsid w:val="00F7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4A1EC"/>
  <w15:chartTrackingRefBased/>
  <w15:docId w15:val="{EB234206-4902-4571-9328-4294BE0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B5A"/>
  </w:style>
  <w:style w:type="paragraph" w:styleId="Rodap">
    <w:name w:val="footer"/>
    <w:basedOn w:val="Normal"/>
    <w:link w:val="RodapChar"/>
    <w:uiPriority w:val="99"/>
    <w:unhideWhenUsed/>
    <w:rsid w:val="000A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B5A"/>
  </w:style>
  <w:style w:type="paragraph" w:styleId="PargrafodaLista">
    <w:name w:val="List Paragraph"/>
    <w:basedOn w:val="Normal"/>
    <w:uiPriority w:val="34"/>
    <w:qFormat/>
    <w:rsid w:val="0057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723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DOUGLAS HENRIQUE TEIXEIRA BARBOZA</cp:lastModifiedBy>
  <cp:revision>16</cp:revision>
  <dcterms:created xsi:type="dcterms:W3CDTF">2021-09-06T16:33:00Z</dcterms:created>
  <dcterms:modified xsi:type="dcterms:W3CDTF">2021-09-06T19:31:00Z</dcterms:modified>
</cp:coreProperties>
</file>