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E243" w14:textId="77777777" w:rsidR="00BC51F7" w:rsidRDefault="00BC51F7" w:rsidP="00BC51F7">
      <w:pPr>
        <w:jc w:val="center"/>
      </w:pPr>
      <w:r>
        <w:object w:dxaOrig="13793" w:dyaOrig="3360" w14:anchorId="66C46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in" o:ole="">
            <v:imagedata r:id="rId7" o:title=""/>
          </v:shape>
          <o:OLEObject Type="Embed" ProgID="PBrush" ShapeID="_x0000_i1025" DrawAspect="Content" ObjectID="_1680633057" r:id="rId8"/>
        </w:object>
      </w:r>
    </w:p>
    <w:p w14:paraId="305DD9D7" w14:textId="77777777" w:rsidR="00BC51F7" w:rsidRPr="00042FC7" w:rsidRDefault="00BC51F7" w:rsidP="00BC51F7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 w:rsidRPr="00042FC7"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1B7ADB1C" w14:textId="77777777" w:rsidR="00BC51F7" w:rsidRPr="000D6F21" w:rsidRDefault="00BC51F7" w:rsidP="00BC51F7">
      <w:pPr>
        <w:spacing w:beforeLines="250" w:before="780" w:afterLines="100" w:after="312" w:line="240" w:lineRule="exact"/>
        <w:jc w:val="center"/>
        <w:rPr>
          <w:rFonts w:ascii="STKaiti" w:eastAsia="STKaiti" w:hAnsi="STKaiti" w:cs="新宋体-18030"/>
          <w:b/>
          <w:bCs/>
          <w:sz w:val="64"/>
        </w:rPr>
      </w:pPr>
      <w:r>
        <w:rPr>
          <w:rFonts w:ascii="STKaiti" w:eastAsia="STKaiti" w:hAnsi="STKaiti" w:cs="新宋体-18030" w:hint="eastAsia"/>
          <w:b/>
          <w:bCs/>
          <w:sz w:val="64"/>
        </w:rPr>
        <w:t>课程</w:t>
      </w:r>
      <w:r w:rsidRPr="000D6F21">
        <w:rPr>
          <w:rFonts w:ascii="STKaiti" w:eastAsia="STKaiti" w:hAnsi="STKaiti" w:cs="新宋体-18030" w:hint="eastAsia"/>
          <w:b/>
          <w:bCs/>
          <w:sz w:val="64"/>
        </w:rPr>
        <w:t>论文</w:t>
      </w:r>
    </w:p>
    <w:p w14:paraId="53347805" w14:textId="77777777" w:rsidR="00BC51F7" w:rsidRDefault="00BC51F7" w:rsidP="00BC51F7">
      <w:pPr>
        <w:pStyle w:val="2"/>
        <w:spacing w:before="100" w:afterLines="50" w:after="156" w:line="400" w:lineRule="exact"/>
        <w:jc w:val="center"/>
        <w:rPr>
          <w:rFonts w:ascii="黑体" w:eastAsia="黑体" w:hAnsi="宋体-18030" w:cs="宋体-18030"/>
          <w:w w:val="110"/>
          <w:kern w:val="20"/>
          <w:sz w:val="36"/>
          <w:szCs w:val="36"/>
        </w:rPr>
      </w:pPr>
      <w:bookmarkStart w:id="0" w:name="_Toc41070099"/>
      <w:bookmarkStart w:id="1" w:name="_Toc41070404"/>
      <w:bookmarkStart w:id="2" w:name="_Toc41814153"/>
      <w:bookmarkStart w:id="3" w:name="_Toc67609113"/>
      <w:bookmarkStart w:id="4" w:name="_Toc68612965"/>
      <w:bookmarkStart w:id="5" w:name="_Toc69658126"/>
      <w:bookmarkStart w:id="6" w:name="_Toc69658174"/>
      <w:bookmarkStart w:id="7" w:name="_Toc69750382"/>
      <w:bookmarkStart w:id="8" w:name="_Toc70020309"/>
      <w:r>
        <w:rPr>
          <w:rFonts w:ascii="黑体" w:eastAsia="黑体" w:hAnsi="宋体-18030" w:cs="宋体-18030" w:hint="eastAsia"/>
          <w:w w:val="110"/>
          <w:kern w:val="20"/>
          <w:sz w:val="36"/>
          <w:szCs w:val="36"/>
        </w:rPr>
        <w:t>COURSE PAPER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EED3029" w14:textId="77777777" w:rsidR="00BC51F7" w:rsidRPr="00F86EC5" w:rsidRDefault="00BC51F7" w:rsidP="00BC51F7">
      <w:pPr>
        <w:jc w:val="center"/>
      </w:pPr>
      <w:r>
        <w:rPr>
          <w:rFonts w:hint="eastAsia"/>
          <w:noProof/>
        </w:rPr>
        <w:drawing>
          <wp:inline distT="0" distB="0" distL="0" distR="0" wp14:anchorId="0790A8A1" wp14:editId="53A1CDE0">
            <wp:extent cx="1094740" cy="10947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4E4B" w14:textId="77777777" w:rsidR="00BC51F7" w:rsidRPr="00A27728" w:rsidRDefault="00BC51F7" w:rsidP="00BC51F7"/>
    <w:p w14:paraId="72914BF7" w14:textId="77777777" w:rsidR="00BC51F7" w:rsidRDefault="00BC51F7" w:rsidP="00BC51F7">
      <w:pPr>
        <w:jc w:val="center"/>
      </w:pPr>
    </w:p>
    <w:p w14:paraId="4B1C2FD3" w14:textId="77777777" w:rsidR="00BC51F7" w:rsidRDefault="00BC51F7" w:rsidP="00BC51F7"/>
    <w:p w14:paraId="13639D7A" w14:textId="75C19894" w:rsidR="00BC51F7" w:rsidRPr="00C618A7" w:rsidRDefault="00BC51F7" w:rsidP="00BC51F7">
      <w:pPr>
        <w:rPr>
          <w:rFonts w:ascii="楷体_GB2312" w:eastAsia="楷体_GB2312"/>
          <w:sz w:val="36"/>
          <w:szCs w:val="36"/>
          <w:u w:val="single"/>
        </w:rPr>
      </w:pPr>
      <w:r w:rsidRPr="00C618A7">
        <w:rPr>
          <w:rFonts w:ascii="楷体_GB2312" w:eastAsia="楷体_GB2312" w:hint="eastAsia"/>
          <w:sz w:val="36"/>
          <w:szCs w:val="36"/>
        </w:rPr>
        <w:t>论文题目：</w:t>
      </w:r>
      <w:r w:rsidRPr="00C618A7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 w:hint="eastAsia"/>
          <w:sz w:val="36"/>
          <w:szCs w:val="36"/>
          <w:u w:val="single"/>
        </w:rPr>
        <w:t>导师论文&amp;评价网需求分析报告</w:t>
      </w:r>
      <w:r w:rsidRPr="00C618A7">
        <w:rPr>
          <w:rFonts w:ascii="宋体" w:hAnsi="宋体" w:hint="eastAsia"/>
          <w:sz w:val="36"/>
          <w:szCs w:val="36"/>
          <w:u w:val="single"/>
        </w:rPr>
        <w:t xml:space="preserve">    </w:t>
      </w:r>
    </w:p>
    <w:p w14:paraId="6F9D1368" w14:textId="77777777" w:rsidR="00BC51F7" w:rsidRPr="00A750F3" w:rsidRDefault="00BC51F7" w:rsidP="00BC51F7">
      <w:pPr>
        <w:rPr>
          <w:rFonts w:ascii="楷体_GB2312" w:eastAsia="楷体_GB2312"/>
          <w:sz w:val="28"/>
          <w:u w:val="single"/>
        </w:rPr>
      </w:pPr>
    </w:p>
    <w:p w14:paraId="77FE5E8F" w14:textId="77777777" w:rsidR="00BC51F7" w:rsidRPr="00B1756B" w:rsidRDefault="00BC51F7" w:rsidP="00BC51F7">
      <w:pPr>
        <w:rPr>
          <w:rFonts w:ascii="楷体_GB2312" w:eastAsia="楷体_GB2312"/>
          <w:sz w:val="28"/>
          <w:u w:val="single"/>
        </w:rPr>
      </w:pPr>
    </w:p>
    <w:p w14:paraId="747E95CC" w14:textId="77777777" w:rsidR="00BC51F7" w:rsidRPr="00B1756B" w:rsidRDefault="00BC51F7" w:rsidP="00BC51F7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32"/>
        </w:rPr>
        <w:t>学生姓名</w:t>
      </w:r>
      <w:r w:rsidRPr="00B1756B">
        <w:rPr>
          <w:rFonts w:ascii="楷体_GB2312" w:eastAsia="楷体_GB2312" w:hint="eastAsia"/>
          <w:sz w:val="28"/>
        </w:rPr>
        <w:t xml:space="preserve">: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sz w:val="32"/>
          <w:szCs w:val="32"/>
          <w:u w:val="single"/>
        </w:rPr>
        <w:t>夏里宾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327F84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327F84">
        <w:rPr>
          <w:rFonts w:ascii="宋体" w:hAnsi="宋体" w:hint="eastAsia"/>
          <w:sz w:val="32"/>
          <w:szCs w:val="32"/>
          <w:u w:val="single"/>
        </w:rPr>
        <w:t xml:space="preserve">  </w:t>
      </w:r>
    </w:p>
    <w:p w14:paraId="3745AB12" w14:textId="77777777" w:rsidR="00BC51F7" w:rsidRPr="00B1756B" w:rsidRDefault="00BC51F7" w:rsidP="00BC51F7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 w:rsidRPr="00B1756B">
        <w:rPr>
          <w:rFonts w:ascii="楷体_GB2312" w:eastAsia="楷体_GB2312" w:hint="eastAsia"/>
          <w:sz w:val="32"/>
        </w:rPr>
        <w:t xml:space="preserve">学生学号: </w:t>
      </w:r>
      <w:r w:rsidRPr="00B1756B">
        <w:rPr>
          <w:rFonts w:ascii="楷体_GB2312" w:eastAsia="楷体_GB2312" w:hint="eastAsia"/>
          <w:sz w:val="32"/>
          <w:u w:val="single"/>
        </w:rPr>
        <w:t xml:space="preserve"> </w:t>
      </w:r>
      <w:r w:rsidRPr="009F76FD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518021910503     </w:t>
      </w:r>
      <w:r>
        <w:rPr>
          <w:rFonts w:ascii="宋体" w:hAnsi="宋体" w:hint="eastAsia"/>
          <w:sz w:val="32"/>
          <w:u w:val="single"/>
        </w:rPr>
        <w:t xml:space="preserve"> </w:t>
      </w:r>
    </w:p>
    <w:p w14:paraId="06C0A40A" w14:textId="77777777" w:rsidR="00BC51F7" w:rsidRPr="00B1756B" w:rsidRDefault="00BC51F7" w:rsidP="00BC51F7">
      <w:pPr>
        <w:spacing w:line="500" w:lineRule="exact"/>
        <w:ind w:firstLineChars="562" w:firstLine="1798"/>
        <w:rPr>
          <w:rFonts w:ascii="楷体_GB2312" w:eastAsia="楷体_GB2312"/>
          <w:sz w:val="30"/>
          <w:u w:val="single"/>
        </w:rPr>
      </w:pPr>
      <w:r w:rsidRPr="00B1756B">
        <w:rPr>
          <w:rFonts w:ascii="楷体_GB2312" w:eastAsia="楷体_GB2312" w:hint="eastAsia"/>
          <w:sz w:val="32"/>
        </w:rPr>
        <w:t>专    业</w:t>
      </w:r>
      <w:r w:rsidRPr="00B1756B">
        <w:rPr>
          <w:rFonts w:ascii="楷体_GB2312" w:eastAsia="楷体_GB2312" w:hint="eastAsia"/>
          <w:sz w:val="30"/>
        </w:rPr>
        <w:t xml:space="preserve">: </w:t>
      </w:r>
      <w:r w:rsidRPr="009F76FD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>信息安全</w:t>
      </w:r>
      <w:r>
        <w:rPr>
          <w:rFonts w:ascii="宋体" w:hAnsi="宋体"/>
          <w:sz w:val="32"/>
          <w:szCs w:val="32"/>
          <w:u w:val="single"/>
        </w:rPr>
        <w:t xml:space="preserve">     </w:t>
      </w:r>
      <w:r w:rsidRPr="009F76F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2761C696" w14:textId="5D809FE3" w:rsidR="00BC51F7" w:rsidRPr="009F76FD" w:rsidRDefault="00BC51F7" w:rsidP="00BC51F7">
      <w:pPr>
        <w:spacing w:line="500" w:lineRule="exact"/>
        <w:ind w:firstLineChars="562" w:firstLine="1798"/>
        <w:rPr>
          <w:rFonts w:ascii="宋体" w:hAnsi="宋体"/>
          <w:sz w:val="32"/>
        </w:rPr>
      </w:pPr>
      <w:r w:rsidRPr="00B1756B">
        <w:rPr>
          <w:rFonts w:ascii="楷体_GB2312" w:eastAsia="楷体_GB2312" w:hint="eastAsia"/>
          <w:sz w:val="32"/>
        </w:rPr>
        <w:t xml:space="preserve">指导教师: </w:t>
      </w:r>
      <w:r w:rsidRPr="009F76FD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>黄征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</w:t>
      </w:r>
    </w:p>
    <w:p w14:paraId="4D7A4561" w14:textId="3DBC4FEA" w:rsidR="00BC51F7" w:rsidRDefault="00BC51F7" w:rsidP="00BC51F7">
      <w:pPr>
        <w:spacing w:line="500" w:lineRule="exact"/>
        <w:ind w:firstLineChars="562" w:firstLine="1798"/>
        <w:rPr>
          <w:rFonts w:ascii="宋体" w:hAnsi="宋体"/>
          <w:sz w:val="32"/>
          <w:u w:val="single"/>
        </w:rPr>
      </w:pPr>
      <w:r>
        <w:rPr>
          <w:rFonts w:ascii="楷体_GB2312" w:eastAsia="楷体_GB2312" w:hint="eastAsia"/>
          <w:sz w:val="32"/>
        </w:rPr>
        <w:t>学</w:t>
      </w:r>
      <w:r w:rsidRPr="00B1756B">
        <w:rPr>
          <w:rFonts w:ascii="楷体_GB2312" w:eastAsia="楷体_GB2312" w:hint="eastAsia"/>
          <w:sz w:val="32"/>
        </w:rPr>
        <w:t>院</w:t>
      </w:r>
      <w:r>
        <w:rPr>
          <w:rFonts w:ascii="楷体_GB2312" w:eastAsia="楷体_GB2312" w:hint="eastAsia"/>
          <w:sz w:val="32"/>
        </w:rPr>
        <w:t>(</w:t>
      </w:r>
      <w:r w:rsidRPr="00B1756B">
        <w:rPr>
          <w:rFonts w:ascii="楷体_GB2312" w:eastAsia="楷体_GB2312" w:hint="eastAsia"/>
          <w:sz w:val="32"/>
        </w:rPr>
        <w:t>系</w:t>
      </w:r>
      <w:r>
        <w:rPr>
          <w:rFonts w:ascii="楷体_GB2312" w:eastAsia="楷体_GB2312" w:hint="eastAsia"/>
          <w:sz w:val="32"/>
        </w:rPr>
        <w:t>)</w:t>
      </w:r>
      <w:r w:rsidRPr="00B1756B">
        <w:rPr>
          <w:rFonts w:ascii="楷体_GB2312" w:eastAsia="楷体_GB2312" w:hint="eastAsia"/>
          <w:sz w:val="32"/>
        </w:rPr>
        <w:t xml:space="preserve">: </w:t>
      </w:r>
      <w:r>
        <w:rPr>
          <w:rFonts w:ascii="宋体" w:hAnsi="宋体" w:hint="eastAsia"/>
          <w:sz w:val="32"/>
          <w:u w:val="single"/>
        </w:rPr>
        <w:t>电子信息与电气工程学院</w:t>
      </w:r>
      <w:r>
        <w:rPr>
          <w:rFonts w:ascii="宋体" w:hAnsi="宋体" w:hint="eastAsia"/>
          <w:sz w:val="32"/>
          <w:u w:val="single"/>
        </w:rPr>
        <w:t xml:space="preserve"> </w:t>
      </w:r>
    </w:p>
    <w:p w14:paraId="7C528C3C" w14:textId="011ABFF3" w:rsidR="00BC51F7" w:rsidRDefault="00BC51F7" w:rsidP="00BC51F7">
      <w:pPr>
        <w:spacing w:line="500" w:lineRule="exact"/>
        <w:rPr>
          <w:rFonts w:ascii="宋体" w:hAnsi="宋体"/>
          <w:sz w:val="32"/>
          <w:u w:val="single"/>
        </w:rPr>
      </w:pPr>
    </w:p>
    <w:p w14:paraId="7A4290A2" w14:textId="66B3A25E" w:rsidR="00BC51F7" w:rsidRDefault="00BC51F7" w:rsidP="00BC51F7">
      <w:pPr>
        <w:spacing w:line="500" w:lineRule="exact"/>
        <w:rPr>
          <w:rFonts w:ascii="宋体" w:hAnsi="宋体"/>
          <w:sz w:val="32"/>
          <w:u w:val="single"/>
        </w:rPr>
      </w:pPr>
    </w:p>
    <w:p w14:paraId="1468DDC6" w14:textId="16109E71" w:rsidR="00BC51F7" w:rsidRDefault="00BC51F7" w:rsidP="00BC51F7">
      <w:pPr>
        <w:spacing w:line="500" w:lineRule="exact"/>
        <w:rPr>
          <w:rFonts w:ascii="宋体" w:hAnsi="宋体"/>
          <w:sz w:val="32"/>
          <w:u w:val="single"/>
        </w:rPr>
      </w:pPr>
    </w:p>
    <w:p w14:paraId="169B20A8" w14:textId="58408B12" w:rsidR="00BC51F7" w:rsidRDefault="00BC51F7" w:rsidP="00BC51F7">
      <w:pPr>
        <w:spacing w:line="500" w:lineRule="exact"/>
        <w:rPr>
          <w:rFonts w:ascii="宋体" w:hAnsi="宋体"/>
          <w:sz w:val="32"/>
          <w:u w:val="single"/>
        </w:rPr>
      </w:pPr>
    </w:p>
    <w:p w14:paraId="7AF0C0A0" w14:textId="671FBF87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8251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468334" w14:textId="6D216340" w:rsidR="00BC51F7" w:rsidRPr="004C4E16" w:rsidRDefault="00BC51F7">
          <w:pPr>
            <w:pStyle w:val="TOC"/>
            <w:rPr>
              <w:sz w:val="21"/>
              <w:szCs w:val="21"/>
            </w:rPr>
          </w:pPr>
          <w:r w:rsidRPr="004C4E16">
            <w:rPr>
              <w:sz w:val="21"/>
              <w:szCs w:val="21"/>
              <w:lang w:val="zh-CN"/>
            </w:rPr>
            <w:t>目录</w:t>
          </w:r>
        </w:p>
        <w:p w14:paraId="14E665EE" w14:textId="3F525E83" w:rsidR="00D61AC6" w:rsidRDefault="00BC51F7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4C4E16">
            <w:rPr>
              <w:szCs w:val="21"/>
            </w:rPr>
            <w:fldChar w:fldCharType="begin"/>
          </w:r>
          <w:r w:rsidRPr="004C4E16">
            <w:rPr>
              <w:szCs w:val="21"/>
            </w:rPr>
            <w:instrText xml:space="preserve"> TOC \o "1-3" \h \z \u </w:instrText>
          </w:r>
          <w:r w:rsidRPr="004C4E16">
            <w:rPr>
              <w:szCs w:val="21"/>
            </w:rPr>
            <w:fldChar w:fldCharType="separate"/>
          </w:r>
          <w:hyperlink w:anchor="_Toc70020309" w:history="1">
            <w:r w:rsidR="00D61AC6" w:rsidRPr="0040168F">
              <w:rPr>
                <w:rStyle w:val="a4"/>
                <w:rFonts w:ascii="黑体" w:eastAsia="黑体" w:hAnsi="宋体-18030" w:cs="宋体-18030"/>
                <w:noProof/>
                <w:w w:val="110"/>
                <w:kern w:val="20"/>
              </w:rPr>
              <w:t>COURSE PAPER</w:t>
            </w:r>
            <w:r w:rsidR="00D61AC6">
              <w:rPr>
                <w:noProof/>
                <w:webHidden/>
              </w:rPr>
              <w:tab/>
            </w:r>
            <w:r w:rsidR="00D61AC6">
              <w:rPr>
                <w:noProof/>
                <w:webHidden/>
              </w:rPr>
              <w:fldChar w:fldCharType="begin"/>
            </w:r>
            <w:r w:rsidR="00D61AC6">
              <w:rPr>
                <w:noProof/>
                <w:webHidden/>
              </w:rPr>
              <w:instrText xml:space="preserve"> PAGEREF _Toc70020309 \h </w:instrText>
            </w:r>
            <w:r w:rsidR="00D61AC6">
              <w:rPr>
                <w:noProof/>
                <w:webHidden/>
              </w:rPr>
            </w:r>
            <w:r w:rsidR="00D61AC6">
              <w:rPr>
                <w:noProof/>
                <w:webHidden/>
              </w:rPr>
              <w:fldChar w:fldCharType="separate"/>
            </w:r>
            <w:r w:rsidR="00D61AC6">
              <w:rPr>
                <w:noProof/>
                <w:webHidden/>
              </w:rPr>
              <w:t>1</w:t>
            </w:r>
            <w:r w:rsidR="00D61AC6">
              <w:rPr>
                <w:noProof/>
                <w:webHidden/>
              </w:rPr>
              <w:fldChar w:fldCharType="end"/>
            </w:r>
          </w:hyperlink>
        </w:p>
        <w:p w14:paraId="65E10CFD" w14:textId="29A3F90D" w:rsidR="00D61AC6" w:rsidRDefault="00D61A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020310" w:history="1">
            <w:r w:rsidRPr="0040168F">
              <w:rPr>
                <w:rStyle w:val="a4"/>
                <w:noProof/>
              </w:rPr>
              <w:t>1　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223A" w14:textId="5A042ADD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1" w:history="1">
            <w:r w:rsidRPr="0040168F">
              <w:rPr>
                <w:rStyle w:val="a4"/>
                <w:noProof/>
              </w:rPr>
              <w:t>1．1编写目的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B628" w14:textId="3662E0CA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2" w:history="1">
            <w:r w:rsidRPr="0040168F">
              <w:rPr>
                <w:rStyle w:val="a4"/>
                <w:noProof/>
              </w:rPr>
              <w:t>1．2背景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04" w14:textId="195B882D" w:rsidR="00D61AC6" w:rsidRDefault="00D61A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020313" w:history="1">
            <w:r w:rsidRPr="0040168F">
              <w:rPr>
                <w:rStyle w:val="a4"/>
                <w:noProof/>
              </w:rPr>
              <w:t>2　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310C" w14:textId="6D172560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4" w:history="1">
            <w:r w:rsidRPr="0040168F">
              <w:rPr>
                <w:rStyle w:val="a4"/>
                <w:noProof/>
              </w:rPr>
              <w:t>2．1目标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3DA0" w14:textId="406FB194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5" w:history="1">
            <w:r w:rsidRPr="0040168F">
              <w:rPr>
                <w:rStyle w:val="a4"/>
                <w:noProof/>
              </w:rPr>
              <w:t>2．2用户的特点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F9AA" w14:textId="54B5A5D0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6" w:history="1">
            <w:r w:rsidRPr="0040168F">
              <w:rPr>
                <w:rStyle w:val="a4"/>
                <w:noProof/>
              </w:rPr>
              <w:t>2．3需求分析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E717" w14:textId="222B16A8" w:rsidR="00D61AC6" w:rsidRDefault="00D61A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020317" w:history="1">
            <w:r w:rsidRPr="0040168F">
              <w:rPr>
                <w:rStyle w:val="a4"/>
                <w:noProof/>
              </w:rPr>
              <w:t>3　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52C5" w14:textId="02CBD427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8" w:history="1">
            <w:r w:rsidRPr="0040168F">
              <w:rPr>
                <w:rStyle w:val="a4"/>
                <w:noProof/>
              </w:rPr>
              <w:t>3．1对功能的规定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B52" w14:textId="5666CBDA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19" w:history="1">
            <w:r w:rsidRPr="0040168F">
              <w:rPr>
                <w:rStyle w:val="a4"/>
                <w:noProof/>
              </w:rPr>
              <w:t>3．2对性能的规定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E4C5" w14:textId="4066C5D3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20" w:history="1">
            <w:r w:rsidRPr="0040168F">
              <w:rPr>
                <w:rStyle w:val="a4"/>
                <w:noProof/>
              </w:rPr>
              <w:t>3．3输人输出要求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1415" w14:textId="3FBCE3A3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21" w:history="1">
            <w:r w:rsidRPr="0040168F">
              <w:rPr>
                <w:rStyle w:val="a4"/>
                <w:noProof/>
              </w:rPr>
              <w:t>3．4数据管理能力要求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6483" w14:textId="5AD70A00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22" w:history="1">
            <w:r w:rsidRPr="0040168F">
              <w:rPr>
                <w:rStyle w:val="a4"/>
                <w:noProof/>
              </w:rPr>
              <w:t>3．5故障处理要求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CB3B" w14:textId="5A1E1699" w:rsidR="00D61AC6" w:rsidRDefault="00D61AC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020323" w:history="1">
            <w:r w:rsidRPr="0040168F">
              <w:rPr>
                <w:rStyle w:val="a4"/>
                <w:noProof/>
              </w:rPr>
              <w:t>4　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87DF" w14:textId="51A72932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24" w:history="1">
            <w:r w:rsidRPr="0040168F">
              <w:rPr>
                <w:rStyle w:val="a4"/>
                <w:noProof/>
              </w:rPr>
              <w:t>4．1设备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7683" w14:textId="21054FA9" w:rsidR="00D61AC6" w:rsidRDefault="00D61AC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020325" w:history="1">
            <w:r w:rsidRPr="0040168F">
              <w:rPr>
                <w:rStyle w:val="a4"/>
                <w:noProof/>
              </w:rPr>
              <w:t>4．2支持软件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3283" w14:textId="16F16D36" w:rsidR="00BC51F7" w:rsidRDefault="00BC51F7">
          <w:r w:rsidRPr="004C4E16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48037ABB" w14:textId="1FFF759E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264FDEE1" w14:textId="61262538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0F6EBA20" w14:textId="25E71CDE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2E4B2FD0" w14:textId="3ABECFDB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4538EA63" w14:textId="43CD6409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39838503" w14:textId="0707F979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57FA5239" w14:textId="7CB4FCDA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46553AB2" w14:textId="39953368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2BE1E769" w14:textId="55CCAB8B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27DDD79A" w14:textId="6FA65A0E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49108B7E" w14:textId="308B7358" w:rsid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70D4C4D1" w14:textId="77777777" w:rsidR="00BC51F7" w:rsidRPr="00BC51F7" w:rsidRDefault="00BC51F7" w:rsidP="00BC51F7">
      <w:pPr>
        <w:spacing w:line="500" w:lineRule="exact"/>
        <w:jc w:val="left"/>
        <w:rPr>
          <w:rFonts w:ascii="宋体" w:hAnsi="宋体"/>
          <w:sz w:val="32"/>
          <w:u w:val="single"/>
        </w:rPr>
      </w:pPr>
    </w:p>
    <w:p w14:paraId="66206478" w14:textId="4DD3B2AC" w:rsidR="005C6E3F" w:rsidRDefault="005C6E3F" w:rsidP="006A7A5D">
      <w:pPr>
        <w:pStyle w:val="2"/>
      </w:pPr>
      <w:bookmarkStart w:id="9" w:name="_Toc70020310"/>
      <w:r>
        <w:lastRenderedPageBreak/>
        <w:t>1</w:t>
      </w:r>
      <w:r>
        <w:t xml:space="preserve">　引言</w:t>
      </w:r>
      <w:bookmarkEnd w:id="9"/>
    </w:p>
    <w:p w14:paraId="03BB49F5" w14:textId="788D8DB0" w:rsidR="005C6E3F" w:rsidRDefault="005C6E3F" w:rsidP="006A7A5D">
      <w:pPr>
        <w:pStyle w:val="3"/>
      </w:pPr>
      <w:bookmarkStart w:id="10" w:name="_Toc70020311"/>
      <w:r>
        <w:t>1．1编写目的</w:t>
      </w:r>
      <w:bookmarkEnd w:id="10"/>
    </w:p>
    <w:p w14:paraId="69819B89" w14:textId="5683C14C" w:rsidR="006A7A5D" w:rsidRPr="006A7A5D" w:rsidRDefault="006A7A5D" w:rsidP="006A7A5D">
      <w:r>
        <w:tab/>
      </w:r>
      <w:r w:rsidR="00A604AE">
        <w:rPr>
          <w:rFonts w:hint="eastAsia"/>
        </w:rPr>
        <w:t>编写这份软件需求说明书的目的是，希望网站使用者能够更了解我编写导师论文评价网的用意。</w:t>
      </w:r>
    </w:p>
    <w:p w14:paraId="1310BAC6" w14:textId="7B84FEAA" w:rsidR="005C6E3F" w:rsidRDefault="005C6E3F" w:rsidP="00A604AE">
      <w:pPr>
        <w:pStyle w:val="3"/>
      </w:pPr>
      <w:bookmarkStart w:id="11" w:name="_Toc70020312"/>
      <w:r>
        <w:t>1．2背景</w:t>
      </w:r>
      <w:bookmarkEnd w:id="11"/>
    </w:p>
    <w:p w14:paraId="03D9E99E" w14:textId="35B1B23C" w:rsidR="005C6E3F" w:rsidRDefault="005C6E3F" w:rsidP="005C6E3F">
      <w:r>
        <w:rPr>
          <w:rFonts w:hint="eastAsia"/>
        </w:rPr>
        <w:t xml:space="preserve">　　</w:t>
      </w:r>
      <w:r>
        <w:t>a．</w:t>
      </w:r>
      <w:r w:rsidR="00A604AE">
        <w:rPr>
          <w:rFonts w:hint="eastAsia"/>
        </w:rPr>
        <w:t>本网站名为导师论文&amp;评价网</w:t>
      </w:r>
    </w:p>
    <w:p w14:paraId="59E401E7" w14:textId="36F17CC8" w:rsidR="005C6E3F" w:rsidRDefault="005C6E3F" w:rsidP="005C6E3F">
      <w:r>
        <w:rPr>
          <w:rFonts w:hint="eastAsia"/>
        </w:rPr>
        <w:t xml:space="preserve">　　</w:t>
      </w:r>
      <w:r>
        <w:t>b．本项目的任务提出者、开发者</w:t>
      </w:r>
      <w:r w:rsidR="00A604AE">
        <w:rPr>
          <w:rFonts w:hint="eastAsia"/>
        </w:rPr>
        <w:t>均为本人，目前</w:t>
      </w:r>
      <w:r>
        <w:t>用户</w:t>
      </w:r>
      <w:r w:rsidR="00A604AE">
        <w:rPr>
          <w:rFonts w:hint="eastAsia"/>
        </w:rPr>
        <w:t>定位为交大信</w:t>
      </w:r>
      <w:proofErr w:type="gramStart"/>
      <w:r w:rsidR="00A604AE">
        <w:rPr>
          <w:rFonts w:hint="eastAsia"/>
        </w:rPr>
        <w:t>安专业</w:t>
      </w:r>
      <w:proofErr w:type="gramEnd"/>
      <w:r w:rsidR="00A604AE">
        <w:rPr>
          <w:rFonts w:hint="eastAsia"/>
        </w:rPr>
        <w:t>的本科生</w:t>
      </w:r>
    </w:p>
    <w:p w14:paraId="1B29DAE7" w14:textId="4C667350" w:rsidR="005C6E3F" w:rsidRDefault="009D24A4" w:rsidP="009D24A4">
      <w:pPr>
        <w:ind w:firstLine="420"/>
      </w:pPr>
      <w:r>
        <w:rPr>
          <w:rFonts w:hint="eastAsia"/>
        </w:rPr>
        <w:t>c</w:t>
      </w:r>
      <w:r w:rsidR="005C6E3F">
        <w:t>．</w:t>
      </w:r>
      <w:r w:rsidR="00A604AE">
        <w:rPr>
          <w:rFonts w:hint="eastAsia"/>
        </w:rPr>
        <w:t>本网站通过在</w:t>
      </w:r>
      <w:proofErr w:type="gramStart"/>
      <w:r w:rsidR="00A604AE">
        <w:rPr>
          <w:rFonts w:hint="eastAsia"/>
        </w:rPr>
        <w:t>谷歌学术上爬取</w:t>
      </w:r>
      <w:proofErr w:type="gramEnd"/>
      <w:r w:rsidR="00A604AE">
        <w:rPr>
          <w:rFonts w:hint="eastAsia"/>
        </w:rPr>
        <w:t>导师的论文信息，并在网站上集中展示</w:t>
      </w:r>
    </w:p>
    <w:p w14:paraId="0B1554E4" w14:textId="4A6E5A77" w:rsidR="009D24A4" w:rsidRDefault="009D24A4" w:rsidP="009D24A4">
      <w:pPr>
        <w:ind w:firstLine="420"/>
      </w:pPr>
      <w:r>
        <w:rPr>
          <w:rFonts w:hint="eastAsia"/>
        </w:rPr>
        <w:t>d</w:t>
      </w:r>
      <w:r>
        <w:t>．</w:t>
      </w:r>
      <w:r>
        <w:rPr>
          <w:rFonts w:hint="eastAsia"/>
        </w:rPr>
        <w:t>本网站基于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框架进行搭建</w:t>
      </w:r>
    </w:p>
    <w:p w14:paraId="0691590E" w14:textId="11B090C1" w:rsidR="009D24A4" w:rsidRPr="009D24A4" w:rsidRDefault="009D24A4" w:rsidP="009D24A4">
      <w:pPr>
        <w:ind w:firstLine="420"/>
      </w:pPr>
      <w:r>
        <w:rPr>
          <w:rFonts w:hint="eastAsia"/>
        </w:rPr>
        <w:t>e</w:t>
      </w:r>
      <w:r>
        <w:t>．</w:t>
      </w:r>
      <w:r>
        <w:rPr>
          <w:rFonts w:hint="eastAsia"/>
        </w:rPr>
        <w:t>本网站为最近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火热的导师评价网的精简改进版</w:t>
      </w:r>
    </w:p>
    <w:p w14:paraId="1210DDDB" w14:textId="77777777" w:rsidR="005C6E3F" w:rsidRDefault="005C6E3F" w:rsidP="006A7A5D">
      <w:pPr>
        <w:pStyle w:val="2"/>
      </w:pPr>
      <w:bookmarkStart w:id="12" w:name="_Toc70020313"/>
      <w:r>
        <w:t>2</w:t>
      </w:r>
      <w:r>
        <w:t xml:space="preserve">　任务概述</w:t>
      </w:r>
      <w:bookmarkEnd w:id="12"/>
    </w:p>
    <w:p w14:paraId="2C1BE676" w14:textId="3DAE01CC" w:rsidR="005C6E3F" w:rsidRDefault="005C6E3F" w:rsidP="006A7A5D">
      <w:pPr>
        <w:pStyle w:val="3"/>
      </w:pPr>
      <w:bookmarkStart w:id="13" w:name="_Toc70020314"/>
      <w:r>
        <w:t>2．1目标</w:t>
      </w:r>
      <w:bookmarkEnd w:id="13"/>
    </w:p>
    <w:p w14:paraId="5787C61A" w14:textId="3B99A537" w:rsidR="009D24A4" w:rsidRPr="009D24A4" w:rsidRDefault="0087250F" w:rsidP="009D24A4">
      <w:r>
        <w:tab/>
      </w:r>
      <w:r>
        <w:rPr>
          <w:rFonts w:hint="eastAsia"/>
        </w:rPr>
        <w:t>本软件的开发意图为提升学生们对导师学术水平的认知，让学生们更深入地了解导师的研究方向与论文发表质量。应用目标为建立导师与学生之间的学术连接与交流。作用范围为交大信安的导师与本科生。本网站是借鉴导师评价网之后做了全面改进包括增强针对性、提升网页速度、在评论的基础上加了论文查看功能。</w:t>
      </w:r>
    </w:p>
    <w:p w14:paraId="5227CF4C" w14:textId="1063FC62" w:rsidR="005C6E3F" w:rsidRDefault="005C6E3F" w:rsidP="006A7A5D">
      <w:pPr>
        <w:pStyle w:val="3"/>
      </w:pPr>
      <w:bookmarkStart w:id="14" w:name="_Toc70020315"/>
      <w:r>
        <w:t>2．2用户的特点</w:t>
      </w:r>
      <w:bookmarkEnd w:id="14"/>
    </w:p>
    <w:p w14:paraId="5C486BE0" w14:textId="173B55D1" w:rsidR="005C6E3F" w:rsidRDefault="0087250F" w:rsidP="005C6E3F">
      <w:r>
        <w:tab/>
      </w:r>
      <w:r>
        <w:rPr>
          <w:rFonts w:hint="eastAsia"/>
        </w:rPr>
        <w:t>本网站的用户均为接受过高等教育的交大师生，</w:t>
      </w:r>
      <w:r w:rsidR="00341963">
        <w:rPr>
          <w:rFonts w:hint="eastAsia"/>
        </w:rPr>
        <w:t>尤其针对希望在交大读研，但是又不知道如何选择导师的大三、大四本科生。</w:t>
      </w:r>
    </w:p>
    <w:p w14:paraId="3E1A25C3" w14:textId="76D209B4" w:rsidR="006E25EE" w:rsidRDefault="006E25EE" w:rsidP="006E25EE">
      <w:pPr>
        <w:pStyle w:val="3"/>
        <w:rPr>
          <w:rFonts w:hint="eastAsia"/>
        </w:rPr>
      </w:pPr>
      <w:bookmarkStart w:id="15" w:name="_Toc70020316"/>
      <w:r>
        <w:t>2．</w:t>
      </w:r>
      <w:r>
        <w:t>3</w:t>
      </w:r>
      <w:r>
        <w:rPr>
          <w:rFonts w:hint="eastAsia"/>
        </w:rPr>
        <w:t>需求分析</w:t>
      </w:r>
      <w:bookmarkEnd w:id="15"/>
    </w:p>
    <w:p w14:paraId="5A5802B9" w14:textId="53FDD883" w:rsidR="006E25EE" w:rsidRPr="006E25EE" w:rsidRDefault="006E25EE" w:rsidP="005C6E3F">
      <w:pPr>
        <w:rPr>
          <w:rFonts w:hint="eastAsia"/>
        </w:rPr>
      </w:pPr>
      <w:r>
        <w:rPr>
          <w:rFonts w:hint="eastAsia"/>
        </w:rPr>
        <w:t>之前一段时间导师评价网知名度大涨，学生们可以在网站中匿名评价。但是我在使用过程中发现，不仅</w:t>
      </w:r>
      <w:proofErr w:type="gramStart"/>
      <w:r>
        <w:rPr>
          <w:rFonts w:hint="eastAsia"/>
        </w:rPr>
        <w:t>网页卡顿</w:t>
      </w:r>
      <w:proofErr w:type="gramEnd"/>
      <w:r>
        <w:rPr>
          <w:rFonts w:hint="eastAsia"/>
        </w:rPr>
        <w:t>严重，而且负面</w:t>
      </w:r>
      <w:proofErr w:type="gramStart"/>
      <w:r>
        <w:rPr>
          <w:rFonts w:hint="eastAsia"/>
        </w:rPr>
        <w:t>评价占</w:t>
      </w:r>
      <w:proofErr w:type="gramEnd"/>
      <w:r>
        <w:rPr>
          <w:rFonts w:hint="eastAsia"/>
        </w:rPr>
        <w:t>绝大多数，又难以确定其真实性。而我个人的观点是，</w:t>
      </w:r>
      <w:r w:rsidRPr="00424B90">
        <w:rPr>
          <w:rFonts w:hint="eastAsia"/>
        </w:rPr>
        <w:t>论文的发表情况是导师评价的重要一环</w:t>
      </w:r>
      <w:r>
        <w:rPr>
          <w:rFonts w:hint="eastAsia"/>
        </w:rPr>
        <w:t>，所以我觉得如果能够从</w:t>
      </w:r>
      <w:proofErr w:type="gramStart"/>
      <w:r>
        <w:rPr>
          <w:rFonts w:hint="eastAsia"/>
        </w:rPr>
        <w:t>谷歌学术上爬取</w:t>
      </w:r>
      <w:proofErr w:type="gramEnd"/>
      <w:r>
        <w:rPr>
          <w:rFonts w:hint="eastAsia"/>
        </w:rPr>
        <w:t>论文，并且在页面上集中展示，就可以帮助学生更深入地了解导师的研究方向和学术水平。</w:t>
      </w:r>
    </w:p>
    <w:p w14:paraId="050B297B" w14:textId="77777777" w:rsidR="005C6E3F" w:rsidRDefault="005C6E3F" w:rsidP="006A7A5D">
      <w:pPr>
        <w:pStyle w:val="2"/>
      </w:pPr>
      <w:bookmarkStart w:id="16" w:name="_Toc70020317"/>
      <w:r>
        <w:lastRenderedPageBreak/>
        <w:t>3</w:t>
      </w:r>
      <w:r>
        <w:t xml:space="preserve">　需求规定</w:t>
      </w:r>
      <w:bookmarkEnd w:id="16"/>
    </w:p>
    <w:p w14:paraId="18431014" w14:textId="598B20B0" w:rsidR="005C6E3F" w:rsidRDefault="005C6E3F" w:rsidP="006A7A5D">
      <w:pPr>
        <w:pStyle w:val="3"/>
      </w:pPr>
      <w:bookmarkStart w:id="17" w:name="_Toc70020318"/>
      <w:r>
        <w:t>3．1对功能的规定</w:t>
      </w:r>
      <w:bookmarkEnd w:id="17"/>
    </w:p>
    <w:p w14:paraId="4971E0AB" w14:textId="12D61F73" w:rsidR="00341963" w:rsidRPr="00341963" w:rsidRDefault="00341963" w:rsidP="00341963">
      <w:r>
        <w:tab/>
        <w:t>1.</w:t>
      </w:r>
      <w:r>
        <w:rPr>
          <w:rFonts w:hint="eastAsia"/>
        </w:rPr>
        <w:t>需要一个登录系统，为了贯彻本网站运行快速，针对性强的原则，需要一个登录系统来防止外校学生的恶意攻击与刷屏。</w:t>
      </w:r>
    </w:p>
    <w:p w14:paraId="5FCC922D" w14:textId="5DF4372F" w:rsidR="005C6E3F" w:rsidRDefault="00341963" w:rsidP="00902FC6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需要一个导师</w:t>
      </w:r>
      <w:r w:rsidR="00902FC6">
        <w:rPr>
          <w:rFonts w:hint="eastAsia"/>
        </w:rPr>
        <w:t>列表</w:t>
      </w:r>
      <w:r>
        <w:rPr>
          <w:rFonts w:hint="eastAsia"/>
        </w:rPr>
        <w:t>，方便学生点击</w:t>
      </w:r>
      <w:r w:rsidR="00902FC6">
        <w:rPr>
          <w:rFonts w:hint="eastAsia"/>
        </w:rPr>
        <w:t>感兴趣的导师。</w:t>
      </w:r>
    </w:p>
    <w:p w14:paraId="208A53E9" w14:textId="3AEFAC49" w:rsidR="00902FC6" w:rsidRPr="00902FC6" w:rsidRDefault="00902FC6" w:rsidP="00902FC6">
      <w:pPr>
        <w:ind w:firstLine="420"/>
      </w:pPr>
      <w:r>
        <w:t>3.</w:t>
      </w:r>
      <w:r>
        <w:rPr>
          <w:rFonts w:hint="eastAsia"/>
        </w:rPr>
        <w:t>对每个导师都需要一个导师界面，里面显示导师的基本信息，论文发表展示，学生评价等。</w:t>
      </w:r>
    </w:p>
    <w:p w14:paraId="4610AA0E" w14:textId="77777777" w:rsidR="005C6E3F" w:rsidRDefault="005C6E3F" w:rsidP="006A7A5D">
      <w:pPr>
        <w:pStyle w:val="3"/>
      </w:pPr>
      <w:bookmarkStart w:id="18" w:name="_Toc70020319"/>
      <w:r>
        <w:t>3．2对性能的规定</w:t>
      </w:r>
      <w:bookmarkEnd w:id="18"/>
    </w:p>
    <w:p w14:paraId="7B12CBD3" w14:textId="53DAE527" w:rsidR="005C6E3F" w:rsidRDefault="005C6E3F" w:rsidP="006A7A5D">
      <w:pPr>
        <w:pStyle w:val="4"/>
      </w:pPr>
      <w:r>
        <w:t>3．2．</w:t>
      </w:r>
      <w:r w:rsidR="006E2740">
        <w:rPr>
          <w:rFonts w:hint="eastAsia"/>
        </w:rPr>
        <w:t>1</w:t>
      </w:r>
      <w:r>
        <w:t>时间特性要求</w:t>
      </w:r>
    </w:p>
    <w:p w14:paraId="1B225DA2" w14:textId="77777777" w:rsidR="005C6E3F" w:rsidRDefault="005C6E3F" w:rsidP="005C6E3F">
      <w:r>
        <w:rPr>
          <w:rFonts w:hint="eastAsia"/>
        </w:rPr>
        <w:t xml:space="preserve">　　说明对于该软件的时间特性要求，如对：</w:t>
      </w:r>
    </w:p>
    <w:p w14:paraId="106ECC9F" w14:textId="53128B94" w:rsidR="005C6E3F" w:rsidRDefault="005C6E3F" w:rsidP="005C6E3F">
      <w:r>
        <w:rPr>
          <w:rFonts w:hint="eastAsia"/>
        </w:rPr>
        <w:t xml:space="preserve">　　</w:t>
      </w:r>
      <w:r>
        <w:t>a．响应时间</w:t>
      </w:r>
      <w:r w:rsidR="006E2740">
        <w:rPr>
          <w:rFonts w:hint="eastAsia"/>
        </w:rPr>
        <w:t>低于0</w:t>
      </w:r>
      <w:r w:rsidR="006E2740">
        <w:t>.1</w:t>
      </w:r>
      <w:r w:rsidR="006E2740">
        <w:rPr>
          <w:rFonts w:hint="eastAsia"/>
        </w:rPr>
        <w:t>秒</w:t>
      </w:r>
    </w:p>
    <w:p w14:paraId="05ACAF28" w14:textId="79F80ADF" w:rsidR="005C6E3F" w:rsidRDefault="005C6E3F" w:rsidP="005C6E3F">
      <w:r>
        <w:rPr>
          <w:rFonts w:hint="eastAsia"/>
        </w:rPr>
        <w:t xml:space="preserve">　　</w:t>
      </w:r>
      <w:r>
        <w:t>b．更新处理时间</w:t>
      </w:r>
      <w:r w:rsidR="006E2740">
        <w:rPr>
          <w:rFonts w:hint="eastAsia"/>
        </w:rPr>
        <w:t>低于0</w:t>
      </w:r>
      <w:r w:rsidR="006E2740">
        <w:t>.1</w:t>
      </w:r>
      <w:r w:rsidR="006E2740">
        <w:rPr>
          <w:rFonts w:hint="eastAsia"/>
        </w:rPr>
        <w:t>秒</w:t>
      </w:r>
      <w:r>
        <w:t>；</w:t>
      </w:r>
    </w:p>
    <w:p w14:paraId="4CC83845" w14:textId="0151AE73" w:rsidR="005C6E3F" w:rsidRDefault="005C6E3F" w:rsidP="005C6E3F">
      <w:r>
        <w:rPr>
          <w:rFonts w:hint="eastAsia"/>
        </w:rPr>
        <w:t xml:space="preserve">　　</w:t>
      </w:r>
      <w:r>
        <w:t>c．数据的转换和传送时间</w:t>
      </w:r>
      <w:r w:rsidR="006E2740">
        <w:rPr>
          <w:rFonts w:hint="eastAsia"/>
        </w:rPr>
        <w:t>低于0</w:t>
      </w:r>
      <w:r w:rsidR="006E2740">
        <w:t>.1</w:t>
      </w:r>
      <w:r w:rsidR="006E2740">
        <w:rPr>
          <w:rFonts w:hint="eastAsia"/>
        </w:rPr>
        <w:t>秒</w:t>
      </w:r>
      <w:r>
        <w:t>；</w:t>
      </w:r>
    </w:p>
    <w:p w14:paraId="45C0E408" w14:textId="05D379A7" w:rsidR="005C6E3F" w:rsidRDefault="005C6E3F" w:rsidP="006A7A5D">
      <w:pPr>
        <w:pStyle w:val="4"/>
      </w:pPr>
      <w:r>
        <w:t>3．2．</w:t>
      </w:r>
      <w:r w:rsidR="006E2740">
        <w:t>2</w:t>
      </w:r>
      <w:r>
        <w:t>灵活性</w:t>
      </w:r>
    </w:p>
    <w:p w14:paraId="4E096E9A" w14:textId="67C61FAA" w:rsidR="005C6E3F" w:rsidRDefault="005C6E3F" w:rsidP="005C6E3F">
      <w:r>
        <w:rPr>
          <w:rFonts w:hint="eastAsia"/>
        </w:rPr>
        <w:t xml:space="preserve">　　</w:t>
      </w:r>
      <w:r>
        <w:t>a．操作方式上的变化</w:t>
      </w:r>
      <w:r w:rsidR="006E2740">
        <w:rPr>
          <w:rFonts w:hint="eastAsia"/>
        </w:rPr>
        <w:t>：本网站前端界面都是以组件的形式进行构建，支持任何操作方式上的改变。</w:t>
      </w:r>
    </w:p>
    <w:p w14:paraId="5AE4E1C3" w14:textId="7322F12C" w:rsidR="005C6E3F" w:rsidRDefault="005C6E3F" w:rsidP="005C6E3F">
      <w:r>
        <w:rPr>
          <w:rFonts w:hint="eastAsia"/>
        </w:rPr>
        <w:t xml:space="preserve">　　</w:t>
      </w:r>
      <w:r>
        <w:t>b．运行环境的变化</w:t>
      </w:r>
      <w:r w:rsidR="006E2740">
        <w:rPr>
          <w:rFonts w:hint="eastAsia"/>
        </w:rPr>
        <w:t>：支持所有的主流操作系统</w:t>
      </w:r>
    </w:p>
    <w:p w14:paraId="6E409FA4" w14:textId="605F9D4D" w:rsidR="005C6E3F" w:rsidRDefault="005C6E3F" w:rsidP="005C6E3F">
      <w:r>
        <w:rPr>
          <w:rFonts w:hint="eastAsia"/>
        </w:rPr>
        <w:t xml:space="preserve">　　</w:t>
      </w:r>
      <w:r>
        <w:t>c．同其他软件的接口的变化</w:t>
      </w:r>
      <w:r w:rsidR="006E2740">
        <w:rPr>
          <w:rFonts w:hint="eastAsia"/>
        </w:rPr>
        <w:t>：本网站可以实现前后端分离，兼容接口的改变</w:t>
      </w:r>
    </w:p>
    <w:p w14:paraId="6F816DE8" w14:textId="7C8A3ADC" w:rsidR="005C6E3F" w:rsidRDefault="005C6E3F" w:rsidP="005C6E3F">
      <w:r>
        <w:rPr>
          <w:rFonts w:hint="eastAsia"/>
        </w:rPr>
        <w:t xml:space="preserve">　　</w:t>
      </w:r>
      <w:r w:rsidR="006E2740">
        <w:rPr>
          <w:rFonts w:hint="eastAsia"/>
        </w:rPr>
        <w:t>d</w:t>
      </w:r>
      <w:r>
        <w:t>．计划的变化或改进</w:t>
      </w:r>
      <w:r w:rsidR="006E2740">
        <w:rPr>
          <w:rFonts w:hint="eastAsia"/>
        </w:rPr>
        <w:t>：爬虫的代码有独立的配置文件，可以仅更改配置文件就能获取不同类型的论文。</w:t>
      </w:r>
    </w:p>
    <w:p w14:paraId="5362437C" w14:textId="77777777" w:rsidR="005C6E3F" w:rsidRDefault="005C6E3F" w:rsidP="006A7A5D">
      <w:pPr>
        <w:pStyle w:val="3"/>
      </w:pPr>
      <w:bookmarkStart w:id="19" w:name="_Toc70020320"/>
      <w:r>
        <w:t>3．3输人输出要求</w:t>
      </w:r>
      <w:bookmarkEnd w:id="19"/>
    </w:p>
    <w:p w14:paraId="7BC3BC97" w14:textId="22C27D3E" w:rsidR="005C6E3F" w:rsidRDefault="005C6E3F" w:rsidP="005C6E3F">
      <w:r>
        <w:rPr>
          <w:rFonts w:hint="eastAsia"/>
        </w:rPr>
        <w:t xml:space="preserve">　　</w:t>
      </w:r>
      <w:r w:rsidR="000F319F">
        <w:rPr>
          <w:rFonts w:hint="eastAsia"/>
        </w:rPr>
        <w:t>在登录系统与评价系统中有输入操作，对输入的要求是任意字符串。在论文展示系统中有输出操作，输出文件类型为pdf。</w:t>
      </w:r>
    </w:p>
    <w:p w14:paraId="1F26F72D" w14:textId="77777777" w:rsidR="005C6E3F" w:rsidRDefault="005C6E3F" w:rsidP="006A7A5D">
      <w:pPr>
        <w:pStyle w:val="3"/>
      </w:pPr>
      <w:bookmarkStart w:id="20" w:name="_Toc70020321"/>
      <w:r>
        <w:t>3．4数据管理能力要求</w:t>
      </w:r>
      <w:bookmarkEnd w:id="20"/>
    </w:p>
    <w:p w14:paraId="34E538D0" w14:textId="0FFA6A7A" w:rsidR="005C6E3F" w:rsidRDefault="005C6E3F" w:rsidP="005C6E3F">
      <w:r>
        <w:rPr>
          <w:rFonts w:hint="eastAsia"/>
        </w:rPr>
        <w:t xml:space="preserve">　　</w:t>
      </w:r>
      <w:r w:rsidR="000F319F">
        <w:rPr>
          <w:rFonts w:hint="eastAsia"/>
        </w:rPr>
        <w:t>本网站采用的是python自带的S</w:t>
      </w:r>
      <w:r w:rsidR="000F319F">
        <w:t>QL</w:t>
      </w:r>
      <w:r w:rsidR="000F319F">
        <w:rPr>
          <w:rFonts w:hint="eastAsia"/>
        </w:rPr>
        <w:t>ite数据库，建立了三个数据表，分别存储登录信息，导师论文信息和学生评价信息。随着网页的优化，越来越多的交大导师会被加入到网站之中，也会有更多的导师论文从</w:t>
      </w:r>
      <w:proofErr w:type="gramStart"/>
      <w:r w:rsidR="000F319F">
        <w:rPr>
          <w:rFonts w:hint="eastAsia"/>
        </w:rPr>
        <w:t>谷歌学术</w:t>
      </w:r>
      <w:proofErr w:type="gramEnd"/>
      <w:r w:rsidR="000F319F">
        <w:rPr>
          <w:rFonts w:hint="eastAsia"/>
        </w:rPr>
        <w:t>上爬取下来，到时候考虑会将表格进行细分，对每一个导师维护一个论文数据表。</w:t>
      </w:r>
    </w:p>
    <w:p w14:paraId="58C157A1" w14:textId="77777777" w:rsidR="005C6E3F" w:rsidRDefault="005C6E3F" w:rsidP="006A7A5D">
      <w:pPr>
        <w:pStyle w:val="3"/>
      </w:pPr>
      <w:bookmarkStart w:id="21" w:name="_Toc70020322"/>
      <w:r>
        <w:lastRenderedPageBreak/>
        <w:t>3．5故障处理要求</w:t>
      </w:r>
      <w:bookmarkEnd w:id="21"/>
    </w:p>
    <w:p w14:paraId="0C4BB40D" w14:textId="442D12F3" w:rsidR="005C6E3F" w:rsidRDefault="005C6E3F" w:rsidP="005C6E3F">
      <w:r>
        <w:rPr>
          <w:rFonts w:hint="eastAsia"/>
        </w:rPr>
        <w:t xml:space="preserve">　　</w:t>
      </w:r>
      <w:r w:rsidR="000F319F">
        <w:rPr>
          <w:rFonts w:hint="eastAsia"/>
        </w:rPr>
        <w:t>若本网站出现漏洞，本人会立即进行修复处理。</w:t>
      </w:r>
    </w:p>
    <w:p w14:paraId="6CC5395F" w14:textId="77777777" w:rsidR="005C6E3F" w:rsidRDefault="005C6E3F" w:rsidP="006A7A5D">
      <w:pPr>
        <w:pStyle w:val="2"/>
      </w:pPr>
      <w:bookmarkStart w:id="22" w:name="_Toc70020323"/>
      <w:r>
        <w:t>4</w:t>
      </w:r>
      <w:r>
        <w:t xml:space="preserve">　运行环境规定</w:t>
      </w:r>
      <w:bookmarkEnd w:id="22"/>
    </w:p>
    <w:p w14:paraId="07E3CB3B" w14:textId="4CE8E590" w:rsidR="005C6E3F" w:rsidRDefault="005C6E3F" w:rsidP="00BC51F7">
      <w:pPr>
        <w:pStyle w:val="3"/>
      </w:pPr>
      <w:bookmarkStart w:id="23" w:name="_Toc70020324"/>
      <w:r>
        <w:t>4．1设备</w:t>
      </w:r>
      <w:bookmarkEnd w:id="23"/>
    </w:p>
    <w:p w14:paraId="630E9605" w14:textId="15D0EF78" w:rsidR="005C6E3F" w:rsidRDefault="005C6E3F" w:rsidP="005C6E3F">
      <w:r>
        <w:rPr>
          <w:rFonts w:hint="eastAsia"/>
        </w:rPr>
        <w:t xml:space="preserve">　　</w:t>
      </w:r>
      <w:r w:rsidR="00BC51F7">
        <w:rPr>
          <w:rFonts w:hint="eastAsia"/>
        </w:rPr>
        <w:t>本网页是</w:t>
      </w:r>
      <w:proofErr w:type="gramStart"/>
      <w:r w:rsidR="00BC51F7">
        <w:rPr>
          <w:rFonts w:hint="eastAsia"/>
        </w:rPr>
        <w:t>十分</w:t>
      </w:r>
      <w:proofErr w:type="gramEnd"/>
      <w:r w:rsidR="00BC51F7">
        <w:rPr>
          <w:rFonts w:hint="eastAsia"/>
        </w:rPr>
        <w:t>轻量级，无硬性的设备要求</w:t>
      </w:r>
    </w:p>
    <w:p w14:paraId="419E3A92" w14:textId="77777777" w:rsidR="005C6E3F" w:rsidRDefault="005C6E3F" w:rsidP="006A7A5D">
      <w:pPr>
        <w:pStyle w:val="3"/>
      </w:pPr>
      <w:bookmarkStart w:id="24" w:name="_Toc70020325"/>
      <w:r>
        <w:t>4．2支持软件</w:t>
      </w:r>
      <w:bookmarkEnd w:id="24"/>
    </w:p>
    <w:p w14:paraId="7057CC35" w14:textId="1F319D7A" w:rsidR="00124DF1" w:rsidRDefault="005C6E3F" w:rsidP="005C6E3F">
      <w:r>
        <w:rPr>
          <w:rFonts w:hint="eastAsia"/>
        </w:rPr>
        <w:t xml:space="preserve">　　</w:t>
      </w:r>
      <w:r w:rsidR="00BC51F7">
        <w:rPr>
          <w:rFonts w:hint="eastAsia"/>
        </w:rPr>
        <w:t>适用于任何主流操作系统与主流浏览器</w:t>
      </w:r>
    </w:p>
    <w:sectPr w:rsidR="0012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87FA" w14:textId="77777777" w:rsidR="00AA742A" w:rsidRDefault="00AA742A" w:rsidP="006E25EE">
      <w:r>
        <w:separator/>
      </w:r>
    </w:p>
  </w:endnote>
  <w:endnote w:type="continuationSeparator" w:id="0">
    <w:p w14:paraId="1DDDEFBA" w14:textId="77777777" w:rsidR="00AA742A" w:rsidRDefault="00AA742A" w:rsidP="006E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新宋体"/>
    <w:charset w:val="86"/>
    <w:family w:val="modern"/>
    <w:pitch w:val="fixed"/>
    <w:sig w:usb0="800022A7" w:usb1="880F3C78" w:usb2="000A005E" w:usb3="00000000" w:csb0="00040001" w:csb1="00000000"/>
  </w:font>
  <w:font w:name="宋体-18030">
    <w:charset w:val="86"/>
    <w:family w:val="modern"/>
    <w:pitch w:val="fixed"/>
    <w:sig w:usb0="800022A7" w:usb1="880F3C78" w:usb2="000A005E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519A" w14:textId="77777777" w:rsidR="00AA742A" w:rsidRDefault="00AA742A" w:rsidP="006E25EE">
      <w:r>
        <w:separator/>
      </w:r>
    </w:p>
  </w:footnote>
  <w:footnote w:type="continuationSeparator" w:id="0">
    <w:p w14:paraId="7460A3B9" w14:textId="77777777" w:rsidR="00AA742A" w:rsidRDefault="00AA742A" w:rsidP="006E2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FF"/>
    <w:rsid w:val="000F319F"/>
    <w:rsid w:val="00124DF1"/>
    <w:rsid w:val="00341963"/>
    <w:rsid w:val="004146FF"/>
    <w:rsid w:val="004237AD"/>
    <w:rsid w:val="004C4E16"/>
    <w:rsid w:val="005C6E3F"/>
    <w:rsid w:val="006A7A5D"/>
    <w:rsid w:val="006E25EE"/>
    <w:rsid w:val="006E2740"/>
    <w:rsid w:val="0087250F"/>
    <w:rsid w:val="00902FC6"/>
    <w:rsid w:val="009D24A4"/>
    <w:rsid w:val="00A604AE"/>
    <w:rsid w:val="00AA742A"/>
    <w:rsid w:val="00BC51F7"/>
    <w:rsid w:val="00C61C08"/>
    <w:rsid w:val="00D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30542"/>
  <w15:chartTrackingRefBased/>
  <w15:docId w15:val="{907A5B90-223C-489D-9C85-7DD0671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A5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7A5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7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7A5D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7A5D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7A5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caption"/>
    <w:basedOn w:val="a"/>
    <w:next w:val="a"/>
    <w:qFormat/>
    <w:rsid w:val="00BC51F7"/>
    <w:rPr>
      <w:rFonts w:ascii="黑体" w:eastAsia="宋体" w:hAnsi="Times New Roman" w:cs="Times New Roman"/>
      <w:b/>
      <w:bCs/>
      <w:sz w:val="44"/>
      <w:szCs w:val="24"/>
    </w:rPr>
  </w:style>
  <w:style w:type="character" w:customStyle="1" w:styleId="10">
    <w:name w:val="标题 1 字符"/>
    <w:basedOn w:val="a0"/>
    <w:link w:val="1"/>
    <w:uiPriority w:val="9"/>
    <w:rsid w:val="00BC51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51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C51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C51F7"/>
    <w:pPr>
      <w:ind w:leftChars="400" w:left="840"/>
    </w:pPr>
  </w:style>
  <w:style w:type="character" w:styleId="a4">
    <w:name w:val="Hyperlink"/>
    <w:basedOn w:val="a0"/>
    <w:uiPriority w:val="99"/>
    <w:unhideWhenUsed/>
    <w:rsid w:val="00BC51F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E2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25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2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2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40D4-883F-4BF6-AA1A-C77CAABF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里宾</dc:creator>
  <cp:keywords/>
  <dc:description/>
  <cp:lastModifiedBy>夏 里宾</cp:lastModifiedBy>
  <cp:revision>6</cp:revision>
  <dcterms:created xsi:type="dcterms:W3CDTF">2021-04-22T08:13:00Z</dcterms:created>
  <dcterms:modified xsi:type="dcterms:W3CDTF">2021-04-22T13:44:00Z</dcterms:modified>
</cp:coreProperties>
</file>