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19D2F" w14:textId="77777777" w:rsidR="00BE2FDB" w:rsidRDefault="00BE2FDB" w:rsidP="00BE2FDB">
      <w:pPr>
        <w:jc w:val="center"/>
        <w:rPr>
          <w:b/>
          <w:bCs/>
          <w:sz w:val="52"/>
          <w:szCs w:val="52"/>
        </w:rPr>
      </w:pPr>
      <w:r>
        <w:rPr>
          <w:b/>
          <w:bCs/>
          <w:sz w:val="52"/>
          <w:szCs w:val="52"/>
        </w:rPr>
        <w:t>D</w:t>
      </w:r>
      <w:r w:rsidRPr="00A0592A">
        <w:rPr>
          <w:b/>
          <w:bCs/>
          <w:sz w:val="52"/>
          <w:szCs w:val="52"/>
        </w:rPr>
        <w:t>ouble pendulum</w:t>
      </w:r>
    </w:p>
    <w:p w14:paraId="1BFF642F" w14:textId="77777777" w:rsidR="005E26FA" w:rsidRDefault="005E26FA" w:rsidP="005E26FA">
      <w:pPr>
        <w:bidi/>
        <w:jc w:val="center"/>
        <w:rPr>
          <w:b/>
          <w:bCs/>
          <w:sz w:val="52"/>
          <w:szCs w:val="52"/>
          <w:u w:val="single"/>
          <w:rtl/>
          <w:lang w:bidi="he-IL"/>
        </w:rPr>
      </w:pPr>
    </w:p>
    <w:p w14:paraId="2FB31985" w14:textId="6793045E" w:rsidR="005E26FA" w:rsidRDefault="00EF6655" w:rsidP="005E26FA">
      <w:pPr>
        <w:bidi/>
        <w:jc w:val="center"/>
        <w:rPr>
          <w:sz w:val="52"/>
          <w:szCs w:val="52"/>
          <w:rtl/>
          <w:lang w:bidi="ar-LB"/>
        </w:rPr>
      </w:pPr>
      <w:r>
        <w:rPr>
          <w:sz w:val="52"/>
          <w:szCs w:val="52"/>
          <w:lang w:bidi="he-IL"/>
        </w:rPr>
        <w:t>Fadi Ayoub</w:t>
      </w:r>
    </w:p>
    <w:p w14:paraId="04E6D0DF" w14:textId="77777777" w:rsidR="005E26FA" w:rsidRPr="00825EB2" w:rsidRDefault="005E26FA" w:rsidP="005E26FA">
      <w:pPr>
        <w:bidi/>
        <w:jc w:val="center"/>
        <w:rPr>
          <w:sz w:val="52"/>
          <w:szCs w:val="52"/>
        </w:rPr>
      </w:pPr>
    </w:p>
    <w:p w14:paraId="4CF65C06" w14:textId="29E2C00A" w:rsidR="005E26FA" w:rsidRDefault="00BE2FDB" w:rsidP="005E26FA">
      <w:pPr>
        <w:bidi/>
        <w:jc w:val="center"/>
        <w:rPr>
          <w:sz w:val="52"/>
          <w:szCs w:val="52"/>
          <w:rtl/>
          <w:lang w:bidi="he-IL"/>
        </w:rPr>
      </w:pPr>
      <w:r>
        <w:rPr>
          <w:sz w:val="52"/>
          <w:szCs w:val="52"/>
          <w:lang w:bidi="he-IL"/>
        </w:rPr>
        <w:t>2025/2026</w:t>
      </w:r>
    </w:p>
    <w:p w14:paraId="0FCEBAEF" w14:textId="77777777" w:rsidR="005E26FA" w:rsidRDefault="005E26FA">
      <w:pPr>
        <w:rPr>
          <w:sz w:val="52"/>
          <w:szCs w:val="52"/>
          <w:rtl/>
          <w:lang w:bidi="he-IL"/>
        </w:rPr>
      </w:pPr>
      <w:r>
        <w:rPr>
          <w:sz w:val="52"/>
          <w:szCs w:val="52"/>
          <w:rtl/>
          <w:lang w:bidi="he-IL"/>
        </w:rPr>
        <w:br w:type="page"/>
      </w:r>
    </w:p>
    <w:p w14:paraId="3101714B" w14:textId="7AA24BFE" w:rsidR="005C154D" w:rsidRPr="007D3120" w:rsidRDefault="00E70534" w:rsidP="005C154D">
      <w:pPr>
        <w:rPr>
          <w:sz w:val="28"/>
          <w:szCs w:val="28"/>
        </w:rPr>
      </w:pPr>
      <w:r>
        <w:rPr>
          <w:b/>
          <w:bCs/>
          <w:sz w:val="36"/>
          <w:szCs w:val="36"/>
        </w:rPr>
        <w:lastRenderedPageBreak/>
        <w:t>A</w:t>
      </w:r>
      <w:r w:rsidR="005C154D" w:rsidRPr="00A0592A">
        <w:rPr>
          <w:b/>
          <w:bCs/>
          <w:sz w:val="36"/>
          <w:szCs w:val="36"/>
        </w:rPr>
        <w:t>bout the project:</w:t>
      </w:r>
      <w:r w:rsidR="005C154D" w:rsidRPr="00A0592A">
        <w:rPr>
          <w:b/>
          <w:bCs/>
          <w:sz w:val="28"/>
          <w:szCs w:val="28"/>
        </w:rPr>
        <w:br/>
      </w:r>
      <w:r w:rsidR="005C154D" w:rsidRPr="00A0592A">
        <w:rPr>
          <w:sz w:val="28"/>
          <w:szCs w:val="28"/>
        </w:rPr>
        <w:t>Th</w:t>
      </w:r>
      <w:r w:rsidR="00EF6655">
        <w:rPr>
          <w:sz w:val="28"/>
          <w:szCs w:val="28"/>
        </w:rPr>
        <w:t>is</w:t>
      </w:r>
      <w:r w:rsidR="005C154D" w:rsidRPr="00A0592A">
        <w:rPr>
          <w:sz w:val="28"/>
          <w:szCs w:val="28"/>
        </w:rPr>
        <w:t xml:space="preserve"> project investigate</w:t>
      </w:r>
      <w:r>
        <w:rPr>
          <w:sz w:val="28"/>
          <w:szCs w:val="28"/>
        </w:rPr>
        <w:t xml:space="preserve">s </w:t>
      </w:r>
      <w:r w:rsidR="005C154D" w:rsidRPr="00A0592A">
        <w:rPr>
          <w:sz w:val="28"/>
          <w:szCs w:val="28"/>
        </w:rPr>
        <w:t>the dynamics of a double pendulum</w:t>
      </w:r>
      <w:r w:rsidR="005C154D">
        <w:rPr>
          <w:sz w:val="28"/>
          <w:szCs w:val="28"/>
        </w:rPr>
        <w:t xml:space="preserve">. </w:t>
      </w:r>
      <w:r w:rsidR="005C154D" w:rsidRPr="007D3120">
        <w:rPr>
          <w:sz w:val="28"/>
          <w:szCs w:val="28"/>
        </w:rPr>
        <w:t>A double pendulum is</w:t>
      </w:r>
      <w:r w:rsidR="00EF6655">
        <w:rPr>
          <w:sz w:val="28"/>
          <w:szCs w:val="28"/>
        </w:rPr>
        <w:t xml:space="preserve"> a pendulum</w:t>
      </w:r>
      <w:r w:rsidR="005C154D" w:rsidRPr="007D3120">
        <w:rPr>
          <w:sz w:val="28"/>
          <w:szCs w:val="28"/>
        </w:rPr>
        <w:t xml:space="preserve"> made </w:t>
      </w:r>
      <w:r w:rsidR="00EF6655">
        <w:rPr>
          <w:sz w:val="28"/>
          <w:szCs w:val="28"/>
        </w:rPr>
        <w:t xml:space="preserve">up </w:t>
      </w:r>
      <w:r w:rsidR="005C154D" w:rsidRPr="007D3120">
        <w:rPr>
          <w:sz w:val="28"/>
          <w:szCs w:val="28"/>
        </w:rPr>
        <w:t>of two</w:t>
      </w:r>
      <w:r w:rsidR="00EF6655">
        <w:rPr>
          <w:sz w:val="28"/>
          <w:szCs w:val="28"/>
        </w:rPr>
        <w:t xml:space="preserve"> masses,</w:t>
      </w:r>
      <w:r w:rsidR="005C154D" w:rsidRPr="007D3120">
        <w:rPr>
          <w:sz w:val="28"/>
          <w:szCs w:val="28"/>
        </w:rPr>
        <w:t xml:space="preserve"> </w:t>
      </w:r>
      <w:proofErr w:type="gramStart"/>
      <w:r w:rsidR="005C154D" w:rsidRPr="007D3120">
        <w:rPr>
          <w:sz w:val="28"/>
          <w:szCs w:val="28"/>
        </w:rPr>
        <w:t>connected</w:t>
      </w:r>
      <w:r w:rsidR="00EF6655">
        <w:rPr>
          <w:sz w:val="28"/>
          <w:szCs w:val="28"/>
        </w:rPr>
        <w:t xml:space="preserve"> together</w:t>
      </w:r>
      <w:proofErr w:type="gramEnd"/>
      <w:r w:rsidR="00EF6655">
        <w:rPr>
          <w:sz w:val="28"/>
          <w:szCs w:val="28"/>
        </w:rPr>
        <w:t xml:space="preserve"> by ropes</w:t>
      </w:r>
      <w:r w:rsidR="005C154D" w:rsidRPr="007D3120">
        <w:rPr>
          <w:sz w:val="28"/>
          <w:szCs w:val="28"/>
        </w:rPr>
        <w:t>, and it moves in a very complex way</w:t>
      </w:r>
      <w:r w:rsidR="005C154D">
        <w:rPr>
          <w:sz w:val="28"/>
          <w:szCs w:val="28"/>
        </w:rPr>
        <w:t>.</w:t>
      </w:r>
    </w:p>
    <w:p w14:paraId="1F642669" w14:textId="1E9EA6AD" w:rsidR="005C154D" w:rsidRDefault="005C154D" w:rsidP="005C154D">
      <w:pPr>
        <w:spacing w:line="259" w:lineRule="auto"/>
        <w:rPr>
          <w:sz w:val="28"/>
          <w:szCs w:val="28"/>
        </w:rPr>
      </w:pPr>
      <w:r w:rsidRPr="00A0592A">
        <w:rPr>
          <w:sz w:val="28"/>
          <w:szCs w:val="28"/>
        </w:rPr>
        <w:t xml:space="preserve">The research focused on the influence of the system’s initial angles of the pendulums. A mathematical model based on nonlinear differential equations was developed, and a computer simulation was created to simulate the pendulum’s real-time behavior. The simulation allows control and modification of the system’s initial values in order to study their effect on the pendulum’s chaotic motion and to compare the model’s predictions with </w:t>
      </w:r>
      <w:r>
        <w:rPr>
          <w:sz w:val="28"/>
          <w:szCs w:val="28"/>
        </w:rPr>
        <w:t xml:space="preserve">the </w:t>
      </w:r>
      <w:r w:rsidRPr="00A0592A">
        <w:rPr>
          <w:sz w:val="28"/>
          <w:szCs w:val="28"/>
        </w:rPr>
        <w:t>setup.</w:t>
      </w:r>
    </w:p>
    <w:p w14:paraId="49207775" w14:textId="77777777" w:rsidR="00C86252" w:rsidRDefault="00C86252" w:rsidP="00C86252">
      <w:pPr>
        <w:rPr>
          <w:sz w:val="36"/>
          <w:szCs w:val="36"/>
        </w:rPr>
      </w:pPr>
    </w:p>
    <w:p w14:paraId="2E4A77BE" w14:textId="77777777" w:rsidR="00C86252" w:rsidRDefault="00C86252" w:rsidP="00C86252">
      <w:pPr>
        <w:rPr>
          <w:b/>
          <w:bCs/>
          <w:sz w:val="36"/>
          <w:szCs w:val="36"/>
        </w:rPr>
      </w:pPr>
    </w:p>
    <w:p w14:paraId="615D8B59" w14:textId="77777777" w:rsidR="00E70534" w:rsidRDefault="00E70534" w:rsidP="00C86252">
      <w:pPr>
        <w:rPr>
          <w:b/>
          <w:bCs/>
          <w:sz w:val="36"/>
          <w:szCs w:val="36"/>
        </w:rPr>
      </w:pPr>
    </w:p>
    <w:p w14:paraId="121D8ABD" w14:textId="77777777" w:rsidR="00E70534" w:rsidRDefault="00E70534" w:rsidP="00C86252">
      <w:pPr>
        <w:rPr>
          <w:b/>
          <w:bCs/>
          <w:sz w:val="36"/>
          <w:szCs w:val="36"/>
        </w:rPr>
      </w:pPr>
    </w:p>
    <w:p w14:paraId="10F2F5BB" w14:textId="77777777" w:rsidR="00E70534" w:rsidRDefault="00E70534" w:rsidP="00C86252">
      <w:pPr>
        <w:rPr>
          <w:b/>
          <w:bCs/>
          <w:sz w:val="36"/>
          <w:szCs w:val="36"/>
        </w:rPr>
      </w:pPr>
    </w:p>
    <w:p w14:paraId="7E26529F" w14:textId="77777777" w:rsidR="00E70534" w:rsidRDefault="00E70534" w:rsidP="00C86252">
      <w:pPr>
        <w:rPr>
          <w:sz w:val="36"/>
          <w:szCs w:val="36"/>
        </w:rPr>
      </w:pPr>
    </w:p>
    <w:p w14:paraId="3159589A" w14:textId="77777777" w:rsidR="00C86252" w:rsidRPr="00A0592A" w:rsidRDefault="00C86252" w:rsidP="005C154D">
      <w:pPr>
        <w:spacing w:line="259" w:lineRule="auto"/>
        <w:rPr>
          <w:sz w:val="28"/>
          <w:szCs w:val="28"/>
        </w:rPr>
      </w:pPr>
    </w:p>
    <w:p w14:paraId="31805AEB" w14:textId="7B4A45F4" w:rsidR="005E26FA" w:rsidRPr="005C154D" w:rsidRDefault="005E26FA" w:rsidP="005E26FA">
      <w:pPr>
        <w:bidi/>
        <w:rPr>
          <w:rFonts w:cs="Arial"/>
          <w:sz w:val="28"/>
          <w:szCs w:val="28"/>
          <w:rtl/>
          <w:lang w:bidi="he-IL"/>
        </w:rPr>
      </w:pPr>
    </w:p>
    <w:p w14:paraId="6BF904B9" w14:textId="6B6A8EBC" w:rsidR="00B90517" w:rsidRPr="0046331E" w:rsidRDefault="0080795B" w:rsidP="00B90517">
      <w:pPr>
        <w:rPr>
          <w:b/>
          <w:bCs/>
          <w:sz w:val="36"/>
          <w:szCs w:val="36"/>
        </w:rPr>
      </w:pPr>
      <w:r w:rsidRPr="00A61F6C">
        <w:rPr>
          <w:rFonts w:cs="Arial"/>
          <w:noProof/>
          <w:sz w:val="28"/>
          <w:szCs w:val="28"/>
          <w:rtl/>
          <w:lang w:bidi="he-IL"/>
        </w:rPr>
        <w:lastRenderedPageBreak/>
        <w:drawing>
          <wp:anchor distT="0" distB="0" distL="114300" distR="114300" simplePos="0" relativeHeight="251672576" behindDoc="0" locked="0" layoutInCell="1" allowOverlap="1" wp14:anchorId="06AB97C6" wp14:editId="08E52305">
            <wp:simplePos x="0" y="0"/>
            <wp:positionH relativeFrom="column">
              <wp:posOffset>4666364</wp:posOffset>
            </wp:positionH>
            <wp:positionV relativeFrom="paragraph">
              <wp:posOffset>27910</wp:posOffset>
            </wp:positionV>
            <wp:extent cx="1677670" cy="2085975"/>
            <wp:effectExtent l="0" t="0" r="0" b="9525"/>
            <wp:wrapSquare wrapText="bothSides"/>
            <wp:docPr id="1833114274" name="Picture 1" descr="A diagram of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14274" name="Picture 1" descr="A diagram of a lin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677670" cy="2085975"/>
                    </a:xfrm>
                    <a:prstGeom prst="rect">
                      <a:avLst/>
                    </a:prstGeom>
                  </pic:spPr>
                </pic:pic>
              </a:graphicData>
            </a:graphic>
            <wp14:sizeRelH relativeFrom="page">
              <wp14:pctWidth>0</wp14:pctWidth>
            </wp14:sizeRelH>
            <wp14:sizeRelV relativeFrom="page">
              <wp14:pctHeight>0</wp14:pctHeight>
            </wp14:sizeRelV>
          </wp:anchor>
        </w:drawing>
      </w:r>
      <w:r w:rsidR="00B90517" w:rsidRPr="0046331E">
        <w:rPr>
          <w:b/>
          <w:bCs/>
          <w:sz w:val="36"/>
          <w:szCs w:val="36"/>
        </w:rPr>
        <w:t>Physical and mathematical background</w:t>
      </w:r>
    </w:p>
    <w:p w14:paraId="635C4B71" w14:textId="3D82A8AF" w:rsidR="0080795B" w:rsidRPr="00DD4935" w:rsidRDefault="00DD4935" w:rsidP="0080795B">
      <w:pPr>
        <w:rPr>
          <w:sz w:val="28"/>
          <w:szCs w:val="28"/>
        </w:rPr>
      </w:pPr>
      <w:r w:rsidRPr="00DD4935">
        <w:rPr>
          <w:sz w:val="28"/>
          <w:szCs w:val="28"/>
        </w:rPr>
        <w:t>We have a double pendulum, consisting of</w:t>
      </w:r>
      <w:r w:rsidR="00C45DF4" w:rsidRPr="00DD4935">
        <w:rPr>
          <w:sz w:val="22"/>
          <w:szCs w:val="22"/>
          <w:lang w:bidi="he-IL"/>
        </w:rPr>
        <w:br/>
      </w:r>
      <w:r w:rsidR="0080795B" w:rsidRPr="00DD4935">
        <w:rPr>
          <w:sz w:val="28"/>
          <w:szCs w:val="28"/>
        </w:rPr>
        <w:t>two masses connected by two rigid rods, one of which is connected to the other. The first mass hangs from a fixed pivot point, and the second mass hangs from the first mass.</w:t>
      </w:r>
    </w:p>
    <w:p w14:paraId="3A846326" w14:textId="3BBD3331" w:rsidR="00C45DF4" w:rsidRPr="00DD4935" w:rsidRDefault="0080795B" w:rsidP="00CD2916">
      <w:pPr>
        <w:bidi/>
        <w:jc w:val="right"/>
        <w:rPr>
          <w:sz w:val="28"/>
          <w:szCs w:val="28"/>
        </w:rPr>
      </w:pPr>
      <w:r w:rsidRPr="00DD4935">
        <w:rPr>
          <w:sz w:val="28"/>
          <w:szCs w:val="28"/>
        </w:rPr>
        <w:t>This system is a classic example of a nonlinear dynamical system, and its motion is often chaotic, meaning small changes in the initial conditions can lead to completely different results over time.</w:t>
      </w:r>
    </w:p>
    <w:p w14:paraId="1827E178" w14:textId="4C643A54" w:rsidR="00940925" w:rsidRDefault="00940925" w:rsidP="00DD4935">
      <w:pPr>
        <w:rPr>
          <w:sz w:val="28"/>
          <w:szCs w:val="28"/>
          <w:lang w:bidi="he-IL"/>
        </w:rPr>
      </w:pPr>
      <w:r w:rsidRPr="00940925">
        <w:rPr>
          <w:sz w:val="28"/>
          <w:szCs w:val="28"/>
          <w:lang w:bidi="he-IL"/>
        </w:rPr>
        <w:t>To describe the motion of the system, we will define</w:t>
      </w:r>
      <w:r w:rsidRPr="00940925">
        <w:rPr>
          <w:rFonts w:cs="Arial"/>
          <w:sz w:val="28"/>
          <w:szCs w:val="28"/>
          <w:rtl/>
          <w:lang w:bidi="he-IL"/>
        </w:rPr>
        <w:t>:</w:t>
      </w:r>
    </w:p>
    <w:p w14:paraId="648C8CB0" w14:textId="77777777" w:rsidR="007419EB" w:rsidRDefault="00C45DF4" w:rsidP="007419EB">
      <w:pPr>
        <w:bidi/>
        <w:jc w:val="right"/>
        <w:rPr>
          <w:sz w:val="28"/>
          <w:szCs w:val="28"/>
          <w:lang w:bidi="he-IL"/>
        </w:rPr>
      </w:pPr>
      <w:r w:rsidRPr="00C45DF4">
        <w:rPr>
          <w:sz w:val="28"/>
          <w:szCs w:val="28"/>
          <w:lang w:bidi="he-IL"/>
        </w:rPr>
        <w:t> </w:t>
      </w:r>
      <w:r w:rsidR="00BF296D">
        <w:rPr>
          <w:sz w:val="28"/>
          <w:szCs w:val="28"/>
          <w:lang w:bidi="he-IL"/>
        </w:rPr>
        <w:t>M</w:t>
      </w:r>
      <w:r w:rsidRPr="00C45DF4">
        <w:rPr>
          <w:sz w:val="28"/>
          <w:szCs w:val="28"/>
          <w:lang w:bidi="he-IL"/>
        </w:rPr>
        <w:t xml:space="preserve">₁ </w:t>
      </w:r>
      <w:r w:rsidR="00BF296D">
        <w:rPr>
          <w:sz w:val="28"/>
          <w:szCs w:val="28"/>
          <w:lang w:bidi="he-IL"/>
        </w:rPr>
        <w:t>M</w:t>
      </w:r>
      <w:r w:rsidRPr="00C45DF4">
        <w:rPr>
          <w:sz w:val="28"/>
          <w:szCs w:val="28"/>
          <w:lang w:bidi="he-IL"/>
        </w:rPr>
        <w:t xml:space="preserve">₂ </w:t>
      </w:r>
      <w:r w:rsidR="00CD2916" w:rsidRPr="00CD2916">
        <w:rPr>
          <w:sz w:val="28"/>
          <w:szCs w:val="28"/>
          <w:lang w:bidi="he-IL"/>
        </w:rPr>
        <w:t>as the masses of the first and second arms of the pendulum</w:t>
      </w:r>
      <w:r w:rsidRPr="00C45DF4">
        <w:rPr>
          <w:sz w:val="28"/>
          <w:szCs w:val="28"/>
          <w:lang w:bidi="he-IL"/>
        </w:rPr>
        <w:br/>
      </w:r>
      <w:r w:rsidRPr="00C45DF4">
        <w:rPr>
          <w:sz w:val="28"/>
          <w:szCs w:val="28"/>
          <w:lang w:bidi="he-IL"/>
        </w:rPr>
        <w:t> </w:t>
      </w:r>
      <w:r w:rsidRPr="00C45DF4">
        <w:rPr>
          <w:sz w:val="28"/>
          <w:szCs w:val="28"/>
          <w:lang w:bidi="he-IL"/>
        </w:rPr>
        <w:t xml:space="preserve">L₁ L₂ </w:t>
      </w:r>
      <w:r w:rsidR="009909B1" w:rsidRPr="009909B1">
        <w:rPr>
          <w:sz w:val="28"/>
          <w:szCs w:val="28"/>
          <w:lang w:bidi="he-IL"/>
        </w:rPr>
        <w:t>As the lengths of the two rods</w:t>
      </w:r>
      <w:r w:rsidRPr="00C45DF4">
        <w:rPr>
          <w:sz w:val="28"/>
          <w:szCs w:val="28"/>
          <w:lang w:bidi="he-IL"/>
        </w:rPr>
        <w:br/>
      </w:r>
      <w:r w:rsidRPr="00C45DF4">
        <w:rPr>
          <w:sz w:val="28"/>
          <w:szCs w:val="28"/>
          <w:lang w:bidi="he-IL"/>
        </w:rPr>
        <w:t> </w:t>
      </w:r>
      <w:r w:rsidRPr="00C45DF4">
        <w:rPr>
          <w:sz w:val="28"/>
          <w:szCs w:val="28"/>
          <w:lang w:bidi="he-IL"/>
        </w:rPr>
        <w:t>θ₁ θ</w:t>
      </w:r>
      <w:r w:rsidR="009E2FCF" w:rsidRPr="00C45DF4">
        <w:rPr>
          <w:sz w:val="28"/>
          <w:szCs w:val="28"/>
          <w:lang w:bidi="he-IL"/>
        </w:rPr>
        <w:t xml:space="preserve">₂ </w:t>
      </w:r>
      <w:r w:rsidR="007419EB" w:rsidRPr="007419EB">
        <w:rPr>
          <w:sz w:val="28"/>
          <w:szCs w:val="28"/>
          <w:lang w:bidi="he-IL"/>
        </w:rPr>
        <w:t>As the angles of each arm from the vertical</w:t>
      </w:r>
    </w:p>
    <w:p w14:paraId="7B8595B6" w14:textId="77777777" w:rsidR="00280CFE" w:rsidRPr="00280CFE" w:rsidRDefault="00280CFE" w:rsidP="00280CFE">
      <w:pPr>
        <w:rPr>
          <w:sz w:val="28"/>
          <w:szCs w:val="28"/>
          <w:lang w:bidi="he-IL"/>
        </w:rPr>
      </w:pPr>
      <w:r w:rsidRPr="00280CFE">
        <w:rPr>
          <w:sz w:val="28"/>
          <w:szCs w:val="28"/>
          <w:lang w:bidi="he-IL"/>
        </w:rPr>
        <w:t>We will place the origin point (0,0) at the upper axis of the pendulum.</w:t>
      </w:r>
      <w:r w:rsidRPr="00280CFE">
        <w:rPr>
          <w:sz w:val="28"/>
          <w:szCs w:val="28"/>
          <w:lang w:bidi="he-IL"/>
        </w:rPr>
        <w:br/>
        <w:t>We will define the y-axis as pointing upward, and use trigonometry to write expressions for the positions.</w:t>
      </w:r>
    </w:p>
    <w:p w14:paraId="5ABE7F56" w14:textId="2F87409D" w:rsidR="009B087A" w:rsidRPr="008047C7" w:rsidRDefault="00000000" w:rsidP="00CD2916">
      <w:pPr>
        <w:bidi/>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func>
            <m:funcPr>
              <m:ctrlPr>
                <w:rPr>
                  <w:rFonts w:ascii="Cambria Math" w:hAnsi="Cambria Math"/>
                  <w:sz w:val="28"/>
                  <w:szCs w:val="28"/>
                </w:rPr>
              </m:ctrlPr>
            </m:funcPr>
            <m:fName>
              <m:r>
                <m:rPr>
                  <m:sty m:val="p"/>
                </m:rPr>
                <w:rPr>
                  <w:rFonts w:ascii="Cambria Math" w:hAnsi="Cambria Math"/>
                  <w:sz w:val="28"/>
                  <w:szCs w:val="28"/>
                </w:rPr>
                <m:t>sin</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e>
              </m:d>
            </m:e>
          </m:func>
        </m:oMath>
      </m:oMathPara>
    </w:p>
    <w:p w14:paraId="3D1682DF" w14:textId="4F7E4DD6" w:rsidR="009B087A" w:rsidRPr="008047C7" w:rsidRDefault="00000000" w:rsidP="00CD2916">
      <w:pPr>
        <w:bidi/>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func>
            <m:funcPr>
              <m:ctrlPr>
                <w:rPr>
                  <w:rFonts w:ascii="Cambria Math" w:hAnsi="Cambria Math"/>
                  <w:sz w:val="28"/>
                  <w:szCs w:val="28"/>
                </w:rPr>
              </m:ctrlPr>
            </m:funcPr>
            <m:fName>
              <m:r>
                <m:rPr>
                  <m:sty m:val="p"/>
                </m:rPr>
                <w:rPr>
                  <w:rFonts w:ascii="Cambria Math" w:hAnsi="Cambria Math"/>
                  <w:sz w:val="28"/>
                  <w:szCs w:val="28"/>
                </w:rPr>
                <m:t>cos</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e>
              </m:d>
            </m:e>
          </m:func>
        </m:oMath>
      </m:oMathPara>
    </w:p>
    <w:p w14:paraId="23E23A3A" w14:textId="1E6B9631" w:rsidR="008E7C84" w:rsidRPr="008047C7" w:rsidRDefault="00000000" w:rsidP="00CD2916">
      <w:pPr>
        <w:bidi/>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2</m:t>
              </m:r>
            </m:sub>
          </m:sSub>
          <m:func>
            <m:funcPr>
              <m:ctrlPr>
                <w:rPr>
                  <w:rFonts w:ascii="Cambria Math" w:hAnsi="Cambria Math"/>
                  <w:sz w:val="28"/>
                  <w:szCs w:val="28"/>
                </w:rPr>
              </m:ctrlPr>
            </m:funcPr>
            <m:fName>
              <m:r>
                <m:rPr>
                  <m:sty m:val="p"/>
                </m:rPr>
                <w:rPr>
                  <w:rFonts w:ascii="Cambria Math" w:hAnsi="Cambria Math"/>
                  <w:sz w:val="28"/>
                  <w:szCs w:val="28"/>
                </w:rPr>
                <m:t>sin</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e>
          </m:func>
        </m:oMath>
      </m:oMathPara>
    </w:p>
    <w:p w14:paraId="6A9180B5" w14:textId="189FD865" w:rsidR="008E7C84" w:rsidRPr="008047C7" w:rsidRDefault="00000000" w:rsidP="00CD2916">
      <w:pPr>
        <w:bidi/>
        <w:rPr>
          <w:sz w:val="28"/>
          <w:szCs w:val="28"/>
        </w:rPr>
      </w:pPr>
      <m:oMathPara>
        <m:oMath>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2</m:t>
              </m:r>
            </m:sub>
          </m:sSub>
          <m:func>
            <m:funcPr>
              <m:ctrlPr>
                <w:rPr>
                  <w:rFonts w:ascii="Cambria Math" w:hAnsi="Cambria Math"/>
                  <w:sz w:val="28"/>
                  <w:szCs w:val="28"/>
                </w:rPr>
              </m:ctrlPr>
            </m:funcPr>
            <m:fName>
              <m:r>
                <m:rPr>
                  <m:sty m:val="p"/>
                </m:rPr>
                <w:rPr>
                  <w:rFonts w:ascii="Cambria Math" w:hAnsi="Cambria Math"/>
                  <w:sz w:val="28"/>
                  <w:szCs w:val="28"/>
                </w:rPr>
                <m:t>cos</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e>
          </m:func>
        </m:oMath>
      </m:oMathPara>
    </w:p>
    <w:p w14:paraId="087FBAE1" w14:textId="77777777" w:rsidR="00DD4935" w:rsidRDefault="00DD4935" w:rsidP="00DD4935">
      <w:pPr>
        <w:bidi/>
        <w:jc w:val="right"/>
        <w:rPr>
          <w:sz w:val="28"/>
          <w:szCs w:val="28"/>
        </w:rPr>
      </w:pPr>
      <w:r w:rsidRPr="00DD4935">
        <w:rPr>
          <w:sz w:val="28"/>
          <w:szCs w:val="28"/>
        </w:rPr>
        <w:t>Velocity is the derivative of position with respect to time:</w:t>
      </w:r>
    </w:p>
    <w:p w14:paraId="7D13C55E" w14:textId="0B6A4FB0" w:rsidR="00D55399" w:rsidRPr="008047C7" w:rsidRDefault="00000000" w:rsidP="00DD4935">
      <w:pPr>
        <w:bidi/>
        <w:rPr>
          <w:sz w:val="28"/>
          <w:szCs w:val="28"/>
        </w:rPr>
      </w:pPr>
      <m:oMathPara>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m:rPr>
                  <m:sty m:val="p"/>
                </m:rPr>
                <w:rPr>
                  <w:rFonts w:ascii="Cambria Math" w:hAnsi="Cambria Math"/>
                  <w:sz w:val="28"/>
                  <w:szCs w:val="28"/>
                </w:rPr>
                <m:t>1</m:t>
              </m:r>
            </m:sub>
          </m:sSub>
          <m:r>
            <m:rPr>
              <m:sty m:val="p"/>
            </m:rPr>
            <w:rPr>
              <w:rFonts w:ascii="Cambria Math" w:hAnsi="Cambria Math"/>
              <w:sz w:val="28"/>
              <w:szCs w:val="28"/>
            </w:rPr>
            <m:t> = </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θ</m:t>
                  </m:r>
                </m:e>
              </m:acc>
            </m:e>
            <m:sub>
              <m:r>
                <m:rPr>
                  <m:sty m:val="p"/>
                </m:rPr>
                <w:rPr>
                  <w:rFonts w:ascii="Cambria Math" w:hAnsi="Cambria Math"/>
                  <w:sz w:val="28"/>
                  <w:szCs w:val="28"/>
                </w:rPr>
                <m:t>1</m:t>
              </m:r>
            </m:sub>
          </m:sSub>
          <m:r>
            <m:rPr>
              <m:sty m:val="p"/>
            </m:rP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r>
            <m:rPr>
              <m:sty m:val="p"/>
            </m:rPr>
            <w:rPr>
              <w:rFonts w:ascii="Cambria Math" w:hAnsi="Cambria Math"/>
              <w:sz w:val="28"/>
              <w:szCs w:val="28"/>
            </w:rPr>
            <m:t> ·</m:t>
          </m:r>
          <m:r>
            <w:rPr>
              <w:rFonts w:ascii="Cambria Math" w:hAnsi="Cambria Math"/>
              <w:sz w:val="28"/>
              <w:szCs w:val="28"/>
            </w:rPr>
            <m:t>cos</m:t>
          </m:r>
          <m:r>
            <m:rPr>
              <m:sty m:val="p"/>
            </m:rPr>
            <w:rPr>
              <w:rFonts w:ascii="Cambria Math" w:hAnsi="Cambria Math"/>
              <w:sz w:val="28"/>
              <w:szCs w:val="28"/>
            </w:rPr>
            <m:t> </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e>
          </m:d>
        </m:oMath>
      </m:oMathPara>
    </w:p>
    <w:p w14:paraId="10851733" w14:textId="52591FFC" w:rsidR="008E7C84" w:rsidRPr="008047C7" w:rsidRDefault="00000000" w:rsidP="00CD2916">
      <w:pPr>
        <w:bidi/>
        <w:rPr>
          <w:sz w:val="28"/>
          <w:szCs w:val="28"/>
        </w:rPr>
      </w:pPr>
      <m:oMathPara>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x</m:t>
                  </m:r>
                </m:e>
              </m:acc>
            </m:e>
            <m:sub>
              <m:r>
                <m:rPr>
                  <m:sty m:val="p"/>
                </m:rPr>
                <w:rPr>
                  <w:rFonts w:ascii="Cambria Math" w:hAnsi="Cambria Math"/>
                  <w:sz w:val="28"/>
                  <w:szCs w:val="28"/>
                </w:rPr>
                <m:t>1</m:t>
              </m:r>
            </m:sub>
          </m:sSub>
          <m:r>
            <m:rPr>
              <m:sty m:val="p"/>
            </m:rPr>
            <w:rPr>
              <w:rFonts w:ascii="Cambria Math" w:hAnsi="Cambria Math"/>
              <w:sz w:val="28"/>
              <w:szCs w:val="28"/>
            </w:rPr>
            <m:t> +</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θ</m:t>
                  </m:r>
                </m:e>
              </m:acc>
            </m:e>
            <m:sub>
              <m:r>
                <m:rPr>
                  <m:sty m:val="p"/>
                </m:rPr>
                <w:rPr>
                  <w:rFonts w:ascii="Cambria Math" w:hAnsi="Cambria Math"/>
                  <w:sz w:val="28"/>
                  <w:szCs w:val="28"/>
                </w:rPr>
                <m:t>2</m:t>
              </m:r>
            </m:sub>
          </m:sSub>
          <m:r>
            <m:rPr>
              <m:sty m:val="p"/>
            </m:rP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2</m:t>
              </m:r>
            </m:sub>
          </m:sSub>
          <m:r>
            <m:rPr>
              <m:sty m:val="p"/>
            </m:rPr>
            <w:rPr>
              <w:rFonts w:ascii="Cambria Math" w:hAnsi="Cambria Math"/>
              <w:sz w:val="28"/>
              <w:szCs w:val="28"/>
            </w:rPr>
            <m:t> ·</m:t>
          </m:r>
          <m:r>
            <w:rPr>
              <w:rFonts w:ascii="Cambria Math" w:hAnsi="Cambria Math"/>
              <w:sz w:val="28"/>
              <w:szCs w:val="28"/>
            </w:rPr>
            <m:t>cos</m:t>
          </m:r>
          <m:r>
            <m:rPr>
              <m:sty m:val="p"/>
            </m:rPr>
            <w:rPr>
              <w:rFonts w:ascii="Cambria Math" w:hAnsi="Cambria Math"/>
              <w:sz w:val="28"/>
              <w:szCs w:val="28"/>
            </w:rPr>
            <m:t> </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oMath>
      </m:oMathPara>
    </w:p>
    <w:p w14:paraId="4034C490" w14:textId="77DC9A7C" w:rsidR="00D55399" w:rsidRPr="008047C7" w:rsidRDefault="00000000" w:rsidP="00CD2916">
      <w:pPr>
        <w:bidi/>
        <w:rPr>
          <w:sz w:val="28"/>
          <w:szCs w:val="28"/>
        </w:rPr>
      </w:pPr>
      <m:oMathPara>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y</m:t>
                  </m:r>
                </m:e>
              </m:acc>
            </m:e>
            <m:sub>
              <m:r>
                <m:rPr>
                  <m:sty m:val="p"/>
                </m:rPr>
                <w:rPr>
                  <w:rFonts w:ascii="Cambria Math" w:hAnsi="Cambria Math"/>
                  <w:sz w:val="28"/>
                  <w:szCs w:val="28"/>
                </w:rPr>
                <m:t>1</m:t>
              </m:r>
            </m:sub>
          </m:sSub>
          <m:r>
            <m:rPr>
              <m:sty m:val="p"/>
            </m:rPr>
            <w:rPr>
              <w:rFonts w:ascii="Cambria Math" w:hAnsi="Cambria Math"/>
              <w:sz w:val="28"/>
              <w:szCs w:val="28"/>
            </w:rPr>
            <m:t>= </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θ</m:t>
                  </m:r>
                </m:e>
              </m:acc>
            </m:e>
            <m:sub>
              <m:r>
                <m:rPr>
                  <m:sty m:val="p"/>
                </m:rPr>
                <w:rPr>
                  <w:rFonts w:ascii="Cambria Math" w:hAnsi="Cambria Math"/>
                  <w:sz w:val="28"/>
                  <w:szCs w:val="28"/>
                </w:rPr>
                <m:t>1</m:t>
              </m:r>
            </m:sub>
          </m:sSub>
          <m:r>
            <m:rPr>
              <m:sty m:val="p"/>
            </m:rP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r>
            <m:rPr>
              <m:sty m:val="p"/>
            </m:rPr>
            <w:rPr>
              <w:rFonts w:ascii="Cambria Math" w:hAnsi="Cambria Math"/>
              <w:sz w:val="28"/>
              <w:szCs w:val="28"/>
            </w:rPr>
            <m:t>· </m:t>
          </m:r>
          <m:r>
            <w:rPr>
              <w:rFonts w:ascii="Cambria Math" w:hAnsi="Cambria Math"/>
              <w:sz w:val="28"/>
              <w:szCs w:val="28"/>
            </w:rPr>
            <m:t>sin</m:t>
          </m:r>
          <m:r>
            <m:rPr>
              <m:sty m:val="p"/>
            </m:rPr>
            <w:rPr>
              <w:rFonts w:ascii="Cambria Math" w:hAnsi="Cambria Math"/>
              <w:sz w:val="28"/>
              <w:szCs w:val="28"/>
            </w:rPr>
            <m:t> </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e>
          </m:d>
        </m:oMath>
      </m:oMathPara>
    </w:p>
    <w:p w14:paraId="49B1C562" w14:textId="7AB94C66" w:rsidR="00AD780F" w:rsidRDefault="00000000" w:rsidP="00E70534">
      <w:pPr>
        <w:rPr>
          <w:sz w:val="28"/>
          <w:szCs w:val="28"/>
        </w:rPr>
      </w:pPr>
      <m:oMathPara>
        <m:oMath>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y</m:t>
                  </m:r>
                </m:e>
              </m:acc>
            </m:e>
            <m:sub>
              <m:r>
                <m:rPr>
                  <m:sty m:val="p"/>
                </m:rPr>
                <w:rPr>
                  <w:rFonts w:ascii="Cambria Math" w:hAnsi="Cambria Math"/>
                  <w:sz w:val="28"/>
                  <w:szCs w:val="28"/>
                </w:rPr>
                <m:t>2</m:t>
              </m:r>
            </m:sub>
          </m:sSub>
          <m:r>
            <m:rPr>
              <m:sty m:val="p"/>
            </m:rPr>
            <w:rPr>
              <w:rFonts w:ascii="Cambria Math" w:hAnsi="Cambria Math"/>
              <w:sz w:val="28"/>
              <w:szCs w:val="28"/>
            </w:rPr>
            <m:t> = </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y</m:t>
                  </m:r>
                </m:e>
              </m:acc>
            </m:e>
            <m:sub>
              <m:r>
                <m:rPr>
                  <m:sty m:val="p"/>
                </m:rPr>
                <w:rPr>
                  <w:rFonts w:ascii="Cambria Math" w:hAnsi="Cambria Math"/>
                  <w:sz w:val="28"/>
                  <w:szCs w:val="28"/>
                </w:rPr>
                <m:t>1</m:t>
              </m:r>
            </m:sub>
          </m:sSub>
          <m:r>
            <m:rPr>
              <m:sty m:val="p"/>
            </m:rPr>
            <w:rPr>
              <w:rFonts w:ascii="Cambria Math" w:hAnsi="Cambria Math"/>
              <w:sz w:val="28"/>
              <w:szCs w:val="28"/>
            </w:rPr>
            <m:t> + </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θ</m:t>
                  </m:r>
                </m:e>
              </m:acc>
            </m:e>
            <m:sub>
              <m:r>
                <m:rPr>
                  <m:sty m:val="p"/>
                </m:rPr>
                <w:rPr>
                  <w:rFonts w:ascii="Cambria Math" w:hAnsi="Cambria Math"/>
                  <w:sz w:val="28"/>
                  <w:szCs w:val="28"/>
                </w:rPr>
                <m:t>2</m:t>
              </m:r>
            </m:sub>
          </m:sSub>
          <m:r>
            <m:rPr>
              <m:sty m:val="p"/>
            </m:rPr>
            <w:rPr>
              <w:rFonts w:ascii="Cambria Math" w:hAnsi="Cambria Math"/>
              <w:sz w:val="28"/>
              <w:szCs w:val="28"/>
            </w:rPr>
            <m:t> ·</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rPr>
            <m:t>sin</m:t>
          </m:r>
          <m:r>
            <m:rPr>
              <m:sty m:val="p"/>
            </m:rPr>
            <w:rPr>
              <w:rFonts w:ascii="Cambria Math" w:hAnsi="Cambria Math"/>
              <w:sz w:val="28"/>
              <w:szCs w:val="28"/>
            </w:rPr>
            <m:t> </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oMath>
      </m:oMathPara>
    </w:p>
    <w:p w14:paraId="7858DAB1" w14:textId="4A3681C5" w:rsidR="00C45DF4" w:rsidRDefault="000B23C8" w:rsidP="000B23C8">
      <w:pPr>
        <w:bidi/>
        <w:jc w:val="right"/>
        <w:rPr>
          <w:sz w:val="28"/>
          <w:szCs w:val="28"/>
        </w:rPr>
      </w:pPr>
      <w:r w:rsidRPr="000B23C8">
        <w:rPr>
          <w:sz w:val="28"/>
          <w:szCs w:val="28"/>
        </w:rPr>
        <w:lastRenderedPageBreak/>
        <w:t>The potential energy of the system</w:t>
      </w:r>
      <w:r w:rsidR="00AF2F74">
        <w:rPr>
          <w:sz w:val="28"/>
          <w:szCs w:val="28"/>
        </w:rPr>
        <w:br/>
      </w:r>
    </w:p>
    <w:p w14:paraId="314FF876" w14:textId="766030C4" w:rsidR="00AD780F" w:rsidRPr="008047C7" w:rsidRDefault="005C6276" w:rsidP="00AD780F">
      <w:pPr>
        <w:rPr>
          <w:sz w:val="28"/>
          <w:szCs w:val="28"/>
        </w:rPr>
      </w:pPr>
      <m:oMathPara>
        <m:oMath>
          <m:r>
            <w:rPr>
              <w:rFonts w:ascii="Cambria Math" w:hAnsi="Cambria Math"/>
              <w:sz w:val="28"/>
              <w:szCs w:val="28"/>
            </w:rPr>
            <m:t>V</m:t>
          </m:r>
          <m:r>
            <m:rPr>
              <m:sty m:val="p"/>
            </m:rPr>
            <w:rPr>
              <w:rFonts w:ascii="Cambria Math" w:hAnsi="Cambria Math"/>
              <w:sz w:val="28"/>
              <w:szCs w:val="28"/>
            </w:rPr>
            <m:t>=</m:t>
          </m:r>
          <m:r>
            <w:rPr>
              <w:rFonts w:ascii="Cambria Math" w:hAnsi="Cambria Math"/>
              <w:sz w:val="28"/>
              <w:szCs w:val="28"/>
            </w:rPr>
            <m:t>V</m:t>
          </m:r>
          <m:r>
            <m:rPr>
              <m:sty m:val="p"/>
            </m:rPr>
            <w:rPr>
              <w:rFonts w:ascii="Cambria Math" w:hAnsi="Cambria Math"/>
              <w:sz w:val="28"/>
              <w:szCs w:val="28"/>
            </w:rPr>
            <m:t>₁+</m:t>
          </m:r>
          <m:r>
            <w:rPr>
              <w:rFonts w:ascii="Cambria Math" w:hAnsi="Cambria Math"/>
              <w:sz w:val="28"/>
              <w:szCs w:val="28"/>
            </w:rPr>
            <m:t>V</m:t>
          </m:r>
          <m:r>
            <m:rPr>
              <m:sty m:val="p"/>
            </m:rPr>
            <w:rPr>
              <w:rFonts w:ascii="Cambria Math" w:hAnsi="Cambria Math"/>
              <w:sz w:val="28"/>
              <w:szCs w:val="28"/>
            </w:rPr>
            <m:t>₂</m:t>
          </m:r>
        </m:oMath>
      </m:oMathPara>
    </w:p>
    <w:p w14:paraId="742D7887" w14:textId="35B546AD" w:rsidR="00AD780F" w:rsidRPr="008047C7" w:rsidRDefault="00D72185" w:rsidP="00AD780F">
      <w:pPr>
        <w:rPr>
          <w:sz w:val="28"/>
          <w:szCs w:val="28"/>
        </w:rPr>
      </w:pPr>
      <m:oMathPara>
        <m:oMath>
          <m:r>
            <w:rPr>
              <w:rFonts w:ascii="Cambria Math" w:hAnsi="Cambria Math"/>
              <w:sz w:val="28"/>
              <w:szCs w:val="28"/>
            </w:rPr>
            <m:t>V</m:t>
          </m:r>
          <m:r>
            <m:rPr>
              <m:sty m:val="p"/>
            </m:rPr>
            <w:rPr>
              <w:rFonts w:ascii="Cambria Math" w:hAnsi="Cambria Math"/>
              <w:sz w:val="28"/>
              <w:szCs w:val="28"/>
            </w:rPr>
            <m:t>₁=</m:t>
          </m:r>
          <m:r>
            <w:rPr>
              <w:rFonts w:ascii="Cambria Math" w:hAnsi="Cambria Math"/>
              <w:sz w:val="28"/>
              <w:szCs w:val="28"/>
            </w:rPr>
            <m:t>M</m:t>
          </m:r>
          <m:r>
            <m:rPr>
              <m:sty m:val="p"/>
            </m:rPr>
            <w:rPr>
              <w:rFonts w:ascii="Cambria Math" w:hAnsi="Cambria Math"/>
              <w:sz w:val="28"/>
              <w:szCs w:val="28"/>
            </w:rPr>
            <m:t>₁·</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h</m:t>
          </m:r>
        </m:oMath>
      </m:oMathPara>
    </w:p>
    <w:p w14:paraId="1F045071" w14:textId="31ECD037" w:rsidR="00AD780F" w:rsidRPr="00623BEE" w:rsidRDefault="005C6276" w:rsidP="00AD780F">
      <w:pPr>
        <w:rPr>
          <w:sz w:val="20"/>
          <w:szCs w:val="20"/>
          <w:lang w:bidi="he-IL"/>
        </w:rPr>
      </w:pPr>
      <m:oMathPara>
        <m:oMath>
          <m:r>
            <w:rPr>
              <w:rFonts w:ascii="Cambria Math" w:eastAsiaTheme="minorEastAsia" w:hAnsi="Cambria Math"/>
              <w:sz w:val="20"/>
              <w:szCs w:val="20"/>
              <w:lang w:bidi="he-IL"/>
            </w:rPr>
            <m:t>=-M₁·g·L₁·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oMath>
      </m:oMathPara>
    </w:p>
    <w:p w14:paraId="0AB1781E" w14:textId="2B24DBBB" w:rsidR="00EF18BE" w:rsidRPr="00623BEE" w:rsidRDefault="00CE3C39" w:rsidP="00AD780F">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V₂=M₂·g·h</m:t>
          </m:r>
        </m:oMath>
      </m:oMathPara>
    </w:p>
    <w:p w14:paraId="2C580A67" w14:textId="268CB082" w:rsidR="00EF18BE" w:rsidRPr="00623BEE" w:rsidRDefault="005C6276" w:rsidP="00AD780F">
      <w:pPr>
        <w:rPr>
          <w:rFonts w:ascii="Cambria Math" w:hAnsi="Cambria Math"/>
          <w:sz w:val="20"/>
          <w:szCs w:val="20"/>
          <w:lang w:bidi="he-IL"/>
          <w:oMath/>
        </w:rPr>
      </w:pPr>
      <m:oMathPara>
        <m:oMath>
          <m:r>
            <w:rPr>
              <w:rFonts w:ascii="Cambria Math" w:eastAsiaTheme="minorEastAsia" w:hAnsi="Cambria Math"/>
              <w:sz w:val="20"/>
              <w:szCs w:val="20"/>
              <w:lang w:bidi="he-IL"/>
            </w:rPr>
            <m:t>=-M₂·g·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hAnsi="Cambria Math"/>
                  <w:sz w:val="20"/>
                  <w:szCs w:val="20"/>
                  <w:lang w:bidi="he-IL"/>
                </w:rPr>
                <m:t>+</m:t>
              </m:r>
              <m:r>
                <w:rPr>
                  <w:rFonts w:ascii="Cambria Math" w:eastAsiaTheme="minorEastAsia" w:hAnsi="Cambria Math"/>
                  <w:sz w:val="20"/>
                  <w:szCs w:val="20"/>
                  <w:lang w:bidi="he-IL"/>
                </w:rPr>
                <m:t>L₂·</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ctrlPr>
                <w:rPr>
                  <w:rFonts w:ascii="Cambria Math" w:hAnsi="Cambria Math"/>
                  <w:i/>
                  <w:sz w:val="20"/>
                  <w:szCs w:val="20"/>
                  <w:lang w:bidi="he-IL"/>
                </w:rPr>
              </m:ctrlPr>
            </m:e>
          </m:d>
        </m:oMath>
      </m:oMathPara>
    </w:p>
    <w:p w14:paraId="15E1C889" w14:textId="57559E14" w:rsidR="00C45DF4" w:rsidRPr="00D9219B" w:rsidRDefault="005C6276" w:rsidP="00D9219B">
      <w:pPr>
        <w:rPr>
          <w:rFonts w:eastAsiaTheme="minorEastAsia"/>
          <w:sz w:val="20"/>
          <w:szCs w:val="20"/>
          <w:rtl/>
          <w:lang w:bidi="he-IL"/>
        </w:rPr>
      </w:pPr>
      <m:oMathPara>
        <m:oMath>
          <m:r>
            <w:rPr>
              <w:rFonts w:ascii="Cambria Math" w:hAnsi="Cambria Math"/>
              <w:sz w:val="20"/>
              <w:szCs w:val="20"/>
              <w:lang w:bidi="he-IL"/>
            </w:rPr>
            <m:t>V=-</m:t>
          </m:r>
          <m:r>
            <w:rPr>
              <w:rFonts w:ascii="Cambria Math" w:eastAsiaTheme="minorEastAsia" w:hAnsi="Cambria Math"/>
              <w:sz w:val="20"/>
              <w:szCs w:val="20"/>
              <w:lang w:bidi="he-IL"/>
            </w:rPr>
            <m:t>M₁·g·L₁·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-M₂·g·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L₁·</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hAnsi="Cambria Math"/>
                  <w:sz w:val="20"/>
                  <w:szCs w:val="20"/>
                  <w:lang w:bidi="he-IL"/>
                </w:rPr>
                <m:t>+</m:t>
              </m:r>
              <m:r>
                <w:rPr>
                  <w:rFonts w:ascii="Cambria Math" w:eastAsiaTheme="minorEastAsia" w:hAnsi="Cambria Math"/>
                  <w:sz w:val="20"/>
                  <w:szCs w:val="20"/>
                  <w:lang w:bidi="he-IL"/>
                </w:rPr>
                <m:t>L₂·</m:t>
              </m:r>
              <m:r>
                <w:rPr>
                  <w:rFonts w:ascii="Cambria Math" w:hAnsi="Cambria Math"/>
                  <w:sz w:val="20"/>
                  <w:szCs w:val="20"/>
                  <w:lang w:bidi="he-IL"/>
                </w:rPr>
                <m:t>cos </m:t>
              </m:r>
              <m:d>
                <m:dPr>
                  <m:ctrlPr>
                    <w:rPr>
                      <w:rFonts w:ascii="Cambria Math"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ctrlPr>
                <w:rPr>
                  <w:rFonts w:ascii="Cambria Math" w:hAnsi="Cambria Math"/>
                  <w:i/>
                  <w:sz w:val="20"/>
                  <w:szCs w:val="20"/>
                  <w:lang w:bidi="he-IL"/>
                </w:rPr>
              </m:ctrlPr>
            </m:e>
          </m:d>
        </m:oMath>
      </m:oMathPara>
    </w:p>
    <w:p w14:paraId="0259D5E6" w14:textId="30F0CA6C" w:rsidR="00D9219B" w:rsidRPr="00D9219B" w:rsidRDefault="00D9219B" w:rsidP="00D9219B">
      <w:pPr>
        <w:rPr>
          <w:sz w:val="28"/>
          <w:szCs w:val="28"/>
          <w:lang w:bidi="he-IL"/>
        </w:rPr>
      </w:pPr>
      <w:r w:rsidRPr="00D9219B">
        <w:rPr>
          <w:sz w:val="28"/>
          <w:szCs w:val="28"/>
          <w:lang w:bidi="he-IL"/>
        </w:rPr>
        <w:t xml:space="preserve">where </w:t>
      </w:r>
      <m:oMath>
        <m:r>
          <w:rPr>
            <w:rFonts w:ascii="Cambria Math" w:hAnsi="Cambria Math"/>
            <w:sz w:val="28"/>
            <w:szCs w:val="28"/>
            <w:lang w:bidi="he-IL"/>
          </w:rPr>
          <m:t>g</m:t>
        </m:r>
      </m:oMath>
      <w:r w:rsidRPr="00D9219B">
        <w:rPr>
          <w:sz w:val="28"/>
          <w:szCs w:val="28"/>
          <w:lang w:bidi="he-IL"/>
        </w:rPr>
        <w:t>is the gravitational acceleration (</w:t>
      </w:r>
      <m:oMath>
        <m:r>
          <w:rPr>
            <w:rFonts w:ascii="Cambria Math" w:hAnsi="Cambria Math"/>
            <w:sz w:val="28"/>
            <w:szCs w:val="28"/>
            <w:lang w:bidi="he-IL"/>
          </w:rPr>
          <m:t>9.8</m:t>
        </m:r>
        <m:r>
          <m:rPr>
            <m:nor/>
          </m:rPr>
          <w:rPr>
            <w:rFonts w:ascii="Arial" w:hAnsi="Arial" w:cs="Arial"/>
            <w:sz w:val="28"/>
            <w:szCs w:val="28"/>
            <w:lang w:bidi="he-IL"/>
          </w:rPr>
          <m:t> </m:t>
        </m:r>
        <m:sSup>
          <m:sSupPr>
            <m:ctrlPr>
              <w:rPr>
                <w:rFonts w:ascii="Cambria Math" w:hAnsi="Cambria Math"/>
                <w:sz w:val="28"/>
                <w:szCs w:val="28"/>
                <w:lang w:bidi="he-IL"/>
              </w:rPr>
            </m:ctrlPr>
          </m:sSupPr>
          <m:e>
            <m:r>
              <m:rPr>
                <m:nor/>
              </m:rPr>
              <w:rPr>
                <w:sz w:val="28"/>
                <w:szCs w:val="28"/>
                <w:lang w:bidi="he-IL"/>
              </w:rPr>
              <m:t>m/s</m:t>
            </m:r>
          </m:e>
          <m:sup>
            <m:r>
              <w:rPr>
                <w:rFonts w:ascii="Cambria Math" w:hAnsi="Cambria Math"/>
                <w:sz w:val="28"/>
                <w:szCs w:val="28"/>
                <w:lang w:bidi="he-IL"/>
              </w:rPr>
              <m:t>2</m:t>
            </m:r>
          </m:sup>
        </m:sSup>
      </m:oMath>
      <w:r w:rsidRPr="00D9219B">
        <w:rPr>
          <w:sz w:val="28"/>
          <w:szCs w:val="28"/>
          <w:lang w:bidi="he-IL"/>
        </w:rPr>
        <w:t>)</w:t>
      </w:r>
      <w:r w:rsidRPr="00D9219B">
        <w:rPr>
          <w:sz w:val="28"/>
          <w:szCs w:val="28"/>
          <w:lang w:bidi="he-IL"/>
        </w:rPr>
        <w:br/>
        <w:t>and the kinetic energy is given by:</w:t>
      </w:r>
    </w:p>
    <w:p w14:paraId="2D08B10A" w14:textId="231B097C" w:rsidR="00546830" w:rsidRPr="00623BEE" w:rsidRDefault="005C6276" w:rsidP="00546830">
      <w:pPr>
        <w:rPr>
          <w:rFonts w:ascii="Cambria Math" w:hAnsi="Cambria Math"/>
          <w:sz w:val="20"/>
          <w:szCs w:val="20"/>
          <w:lang w:bidi="he-IL"/>
          <w:oMath/>
        </w:rPr>
      </w:pPr>
      <m:oMathPara>
        <m:oMath>
          <m:r>
            <w:rPr>
              <w:rFonts w:ascii="Cambria Math" w:hAnsi="Cambria Math"/>
              <w:sz w:val="20"/>
              <w:szCs w:val="20"/>
              <w:lang w:bidi="he-IL"/>
            </w:rPr>
            <m:t>T=</m:t>
          </m:r>
          <m:r>
            <w:rPr>
              <w:rFonts w:ascii="Cambria Math" w:eastAsiaTheme="minorEastAsia" w:hAnsi="Cambria Math"/>
              <w:sz w:val="20"/>
              <w:szCs w:val="20"/>
              <w:lang w:bidi="he-IL"/>
            </w:rPr>
            <m:t>T₁</m:t>
          </m:r>
          <m:r>
            <w:rPr>
              <w:rFonts w:ascii="Cambria Math" w:hAnsi="Cambria Math"/>
              <w:sz w:val="20"/>
              <w:szCs w:val="20"/>
              <w:lang w:bidi="he-IL"/>
            </w:rPr>
            <m:t>+</m:t>
          </m:r>
          <m:r>
            <w:rPr>
              <w:rFonts w:ascii="Cambria Math" w:eastAsiaTheme="minorEastAsia" w:hAnsi="Cambria Math"/>
              <w:sz w:val="20"/>
              <w:szCs w:val="20"/>
              <w:lang w:bidi="he-IL"/>
            </w:rPr>
            <m:t>T₂</m:t>
          </m:r>
        </m:oMath>
      </m:oMathPara>
    </w:p>
    <w:p w14:paraId="5F68A66C" w14:textId="19E88330" w:rsidR="00546830" w:rsidRPr="00623BEE" w:rsidRDefault="00CE3C39" w:rsidP="00546830">
      <w:pPr>
        <w:rPr>
          <w:rFonts w:ascii="Cambria Math" w:hAnsi="Cambria Math"/>
          <w:sz w:val="20"/>
          <w:szCs w:val="20"/>
          <w:lang w:bidi="he-IL"/>
          <w:oMath/>
        </w:rPr>
      </w:pPr>
      <m:oMathPara>
        <m:oMath>
          <m:r>
            <w:rPr>
              <w:rFonts w:ascii="Cambria Math" w:eastAsiaTheme="minorEastAsia" w:hAnsi="Cambria Math"/>
              <w:sz w:val="20"/>
              <w:szCs w:val="20"/>
              <w:lang w:bidi="he-IL"/>
            </w:rPr>
            <m:t>T₁</m:t>
          </m:r>
          <m:r>
            <w:rPr>
              <w:rFonts w:ascii="Cambria Math" w:hAnsi="Cambria Math"/>
              <w:sz w:val="20"/>
              <w:szCs w:val="20"/>
              <w:lang w:bidi="he-IL"/>
            </w:rPr>
            <m:t>=½</m:t>
          </m:r>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₁</m:t>
              </m:r>
            </m:e>
            <m:sup>
              <m:r>
                <w:rPr>
                  <w:rFonts w:ascii="Cambria Math" w:eastAsiaTheme="minorEastAsia" w:hAnsi="Cambria Math"/>
                  <w:sz w:val="20"/>
                  <w:szCs w:val="20"/>
                  <w:lang w:bidi="he-IL"/>
                </w:rPr>
                <m:t>2</m:t>
              </m:r>
            </m:sup>
          </m:sSup>
        </m:oMath>
      </m:oMathPara>
    </w:p>
    <w:p w14:paraId="6C5FEF55" w14:textId="23476269" w:rsidR="00546830" w:rsidRPr="00623BEE" w:rsidRDefault="00CE3C39" w:rsidP="00546830">
      <w:pPr>
        <w:rPr>
          <w:rFonts w:ascii="Cambria Math" w:hAnsi="Cambria Math"/>
          <w:sz w:val="20"/>
          <w:szCs w:val="20"/>
          <w:lang w:bidi="he-IL"/>
          <w:oMath/>
        </w:rPr>
      </w:pPr>
      <m:oMathPara>
        <m:oMath>
          <m:r>
            <w:rPr>
              <w:rFonts w:ascii="Cambria Math" w:eastAsiaTheme="minorEastAsia" w:hAnsi="Cambria Math"/>
              <w:sz w:val="20"/>
              <w:szCs w:val="20"/>
              <w:lang w:bidi="he-IL"/>
            </w:rPr>
            <m:t>T₂</m:t>
          </m:r>
          <m:r>
            <w:rPr>
              <w:rFonts w:ascii="Cambria Math" w:hAnsi="Cambria Math"/>
              <w:sz w:val="20"/>
              <w:szCs w:val="20"/>
              <w:lang w:bidi="he-IL"/>
            </w:rPr>
            <m:t>=½</m:t>
          </m:r>
          <m:r>
            <w:rPr>
              <w:rFonts w:ascii="Cambria Math" w:eastAsiaTheme="minorEastAsia" w:hAnsi="Cambria Math"/>
              <w:sz w:val="20"/>
              <w:szCs w:val="20"/>
              <w:lang w:bidi="he-IL"/>
            </w:rPr>
            <m:t>·M₂·</m:t>
          </m:r>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₂</m:t>
              </m:r>
              <m:ctrlPr>
                <w:rPr>
                  <w:rFonts w:ascii="Cambria Math" w:hAnsi="Cambria Math"/>
                  <w:i/>
                  <w:sz w:val="20"/>
                  <w:szCs w:val="20"/>
                  <w:lang w:bidi="he-IL"/>
                </w:rPr>
              </m:ctrlPr>
            </m:e>
            <m:sup>
              <m:r>
                <w:rPr>
                  <w:rFonts w:ascii="Cambria Math" w:eastAsiaTheme="minorEastAsia" w:hAnsi="Cambria Math"/>
                  <w:sz w:val="20"/>
                  <w:szCs w:val="20"/>
                  <w:lang w:bidi="he-IL"/>
                </w:rPr>
                <m:t>2</m:t>
              </m:r>
            </m:sup>
          </m:sSup>
        </m:oMath>
      </m:oMathPara>
    </w:p>
    <w:p w14:paraId="1C4FAE70" w14:textId="66BC378B" w:rsidR="00546830" w:rsidRPr="00623BEE" w:rsidRDefault="00000000" w:rsidP="00546830">
      <w:pPr>
        <w:rPr>
          <w:rFonts w:ascii="Cambria Math" w:eastAsiaTheme="minorEastAsia" w:hAnsi="Cambria Math"/>
          <w:sz w:val="20"/>
          <w:szCs w:val="20"/>
          <w:lang w:bidi="he-IL"/>
          <w:oMath/>
        </w:rPr>
      </w:pPr>
      <m:oMathPara>
        <m:oMath>
          <m:sSup>
            <m:sSupPr>
              <m:ctrlPr>
                <w:rPr>
                  <w:rFonts w:ascii="Cambria Math" w:eastAsiaTheme="minorEastAsia" w:hAnsi="Cambria Math"/>
                  <w:i/>
                  <w:sz w:val="20"/>
                  <w:szCs w:val="20"/>
                  <w:lang w:bidi="he-IL"/>
                </w:rPr>
              </m:ctrlPr>
            </m:sSupPr>
            <m:e>
              <m:r>
                <w:rPr>
                  <w:rFonts w:ascii="Cambria Math" w:hAnsi="Cambria Math"/>
                  <w:sz w:val="20"/>
                  <w:szCs w:val="20"/>
                  <w:lang w:bidi="he-IL"/>
                </w:rPr>
                <m:t>v</m:t>
              </m:r>
              <m:r>
                <w:rPr>
                  <w:rFonts w:ascii="Cambria Math" w:eastAsiaTheme="minorEastAsia" w:hAnsi="Cambria Math"/>
                  <w:sz w:val="20"/>
                  <w:szCs w:val="20"/>
                  <w:lang w:bidi="he-IL"/>
                </w:rPr>
                <m:t>₁</m:t>
              </m:r>
              <m:ctrlPr>
                <w:rPr>
                  <w:rFonts w:ascii="Cambria Math" w:hAnsi="Cambria Math"/>
                  <w:i/>
                  <w:sz w:val="20"/>
                  <w:szCs w:val="20"/>
                  <w:lang w:bidi="he-IL"/>
                </w:rPr>
              </m:ctrlPr>
            </m:e>
            <m:sup>
              <m:r>
                <w:rPr>
                  <w:rFonts w:ascii="Cambria Math" w:eastAsiaTheme="minorEastAsia" w:hAnsi="Cambria Math"/>
                  <w:sz w:val="20"/>
                  <w:szCs w:val="20"/>
                  <w:lang w:bidi="he-IL"/>
                </w:rPr>
                <m:t>2</m:t>
              </m:r>
            </m:sup>
          </m:sSup>
          <m:r>
            <w:rPr>
              <w:rFonts w:ascii="Cambria Math"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x</m:t>
                  </m:r>
                  <m:r>
                    <w:rPr>
                      <w:rFonts w:ascii="Cambria Math" w:eastAsiaTheme="minorEastAsia" w:hAnsi="Cambria Math"/>
                      <w:sz w:val="20"/>
                      <w:szCs w:val="20"/>
                      <w:lang w:bidi="he-IL"/>
                    </w:rPr>
                    <m:t>₁</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+y</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̇₁</m:t>
              </m:r>
            </m:e>
            <m:sup>
              <m:r>
                <w:rPr>
                  <w:rFonts w:ascii="Cambria Math" w:eastAsiaTheme="minorEastAsia" w:hAnsi="Cambria Math"/>
                  <w:sz w:val="20"/>
                  <w:szCs w:val="20"/>
                  <w:lang w:bidi="he-IL"/>
                </w:rPr>
                <m:t>2</m:t>
              </m:r>
            </m:sup>
          </m:sSup>
        </m:oMath>
      </m:oMathPara>
    </w:p>
    <w:p w14:paraId="0287265B" w14:textId="65624F68" w:rsidR="00AD780F" w:rsidRPr="00623BEE" w:rsidRDefault="00000000" w:rsidP="00AD780F">
      <w:pPr>
        <w:rPr>
          <w:rFonts w:ascii="Cambria Math" w:eastAsiaTheme="minorEastAsia" w:hAnsi="Cambria Math"/>
          <w:sz w:val="20"/>
          <w:szCs w:val="20"/>
          <w:lang w:bidi="he-IL"/>
          <w:oMath/>
        </w:rPr>
      </w:pPr>
      <m:oMathPara>
        <m:oMath>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v₂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x</m:t>
                  </m:r>
                  <m:r>
                    <w:rPr>
                      <w:rFonts w:ascii="Cambria Math" w:eastAsiaTheme="minorEastAsia" w:hAnsi="Cambria Math"/>
                      <w:sz w:val="20"/>
                      <w:szCs w:val="20"/>
                      <w:lang w:bidi="he-IL"/>
                    </w:rPr>
                    <m:t>₂</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+y</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oMath>
      </m:oMathPara>
    </w:p>
    <w:p w14:paraId="18DCDB3B" w14:textId="5AA88A00"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T₁=</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d>
            <m:dPr>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·co</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s</m:t>
                  </m:r>
                </m:e>
                <m:sup>
                  <m:r>
                    <w:rPr>
                      <w:rFonts w:ascii="Cambria Math" w:eastAsiaTheme="minorEastAsia" w:hAnsi="Cambria Math"/>
                      <w:sz w:val="20"/>
                      <w:szCs w:val="20"/>
                      <w:lang w:bidi="he-IL"/>
                    </w:rPr>
                    <m:t>2</m:t>
                  </m:r>
                </m:sup>
              </m:sSup>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·si</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n</m:t>
                  </m:r>
                </m:e>
                <m:sup>
                  <m:r>
                    <w:rPr>
                      <w:rFonts w:ascii="Cambria Math" w:eastAsiaTheme="minorEastAsia" w:hAnsi="Cambria Math"/>
                      <w:sz w:val="20"/>
                      <w:szCs w:val="20"/>
                      <w:lang w:bidi="he-IL"/>
                    </w:rPr>
                    <m:t>2</m:t>
                  </m:r>
                </m:sup>
              </m:sSup>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e>
          </m:d>
        </m:oMath>
      </m:oMathPara>
    </w:p>
    <w:p w14:paraId="59D97F82" w14:textId="4DE87A24" w:rsidR="00546830" w:rsidRPr="00623BEE" w:rsidRDefault="005C6276"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oMath>
      </m:oMathPara>
    </w:p>
    <w:p w14:paraId="53A740BD" w14:textId="4C85D0A4"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T₂=</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d>
                    <m:dPr>
                      <m:ctrlPr>
                        <w:rPr>
                          <w:rFonts w:ascii="Cambria Math" w:eastAsiaTheme="minorEastAsia" w:hAnsi="Cambria Math"/>
                          <w:i/>
                          <w:sz w:val="20"/>
                          <w:szCs w:val="20"/>
                          <w:lang w:bidi="he-IL"/>
                        </w:rPr>
                      </m:ctrlPr>
                    </m:d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·L₁·cos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e>
                  </m:d>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d>
                    <m:dPr>
                      <m:ctrlPr>
                        <w:rPr>
                          <w:rFonts w:ascii="Cambria Math" w:eastAsiaTheme="minorEastAsia" w:hAnsi="Cambria Math"/>
                          <w:i/>
                          <w:sz w:val="20"/>
                          <w:szCs w:val="20"/>
                          <w:lang w:bidi="he-IL"/>
                        </w:rPr>
                      </m:ctrlPr>
                    </m:d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·L₁·sin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e>
                      </m:d>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·L₂·sin</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₂</m:t>
                          </m:r>
                        </m:e>
                      </m:d>
                    </m:e>
                  </m:d>
                </m:e>
                <m:sup>
                  <m:r>
                    <w:rPr>
                      <w:rFonts w:ascii="Cambria Math" w:eastAsiaTheme="minorEastAsia" w:hAnsi="Cambria Math"/>
                      <w:sz w:val="20"/>
                      <w:szCs w:val="20"/>
                      <w:lang w:bidi="he-IL"/>
                    </w:rPr>
                    <m:t>2</m:t>
                  </m:r>
                </m:sup>
              </m:sSup>
            </m:e>
          </m:d>
        </m:oMath>
      </m:oMathPara>
    </w:p>
    <w:p w14:paraId="4479F295" w14:textId="14BC9AE2" w:rsidR="00546830" w:rsidRPr="00623BEE" w:rsidRDefault="00CE3C39"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 xml:space="preserve"> =</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hAnsi="Cambria Math"/>
                      <w:sz w:val="20"/>
                      <w:szCs w:val="20"/>
                      <w:lang w:bidi="he-IL"/>
                    </w:rPr>
                    <m:t>L</m:t>
                  </m:r>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oMath>
      </m:oMathPara>
    </w:p>
    <w:p w14:paraId="2E8B6A4F" w14:textId="02D9E249" w:rsidR="00546830" w:rsidRPr="00623BEE" w:rsidRDefault="005C6276" w:rsidP="00546830">
      <w:pPr>
        <w:rPr>
          <w:rFonts w:ascii="Cambria Math" w:eastAsiaTheme="minorEastAsia" w:hAnsi="Cambria Math"/>
          <w:sz w:val="20"/>
          <w:szCs w:val="20"/>
          <w:lang w:bidi="he-IL"/>
          <w:oMath/>
        </w:rPr>
      </w:pPr>
      <m:oMathPara>
        <m:oMath>
          <m:r>
            <w:rPr>
              <w:rFonts w:ascii="Cambria Math" w:eastAsiaTheme="minorEastAsia" w:hAnsi="Cambria Math"/>
              <w:sz w:val="20"/>
              <w:szCs w:val="20"/>
              <w:lang w:bidi="he-IL"/>
            </w:rPr>
            <m:t>T=T₁+T₂</m:t>
          </m:r>
        </m:oMath>
      </m:oMathPara>
    </w:p>
    <w:p w14:paraId="5A9991A3" w14:textId="77777777" w:rsidR="00B232C0" w:rsidRPr="00B232C0" w:rsidRDefault="005C6276" w:rsidP="00B232C0">
      <w:pPr>
        <w:bidi/>
        <w:jc w:val="right"/>
        <w:rPr>
          <w:sz w:val="28"/>
          <w:szCs w:val="28"/>
        </w:rPr>
      </w:pPr>
      <m:oMathPara>
        <m:oMath>
          <m:r>
            <w:rPr>
              <w:rFonts w:ascii="Cambria Math" w:eastAsiaTheme="minorEastAsia" w:hAnsi="Cambria Math"/>
              <w:sz w:val="20"/>
              <w:szCs w:val="20"/>
              <w:lang w:bidi="he-IL"/>
            </w:rPr>
            <m:t>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·M₁·</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1</m:t>
              </m:r>
              <m:r>
                <m:rPr>
                  <m:lit/>
                </m:rPr>
                <w:rPr>
                  <w:rFonts w:ascii="Cambria Math" w:eastAsiaTheme="minorEastAsia" w:hAnsi="Cambria Math"/>
                  <w:sz w:val="20"/>
                  <w:szCs w:val="20"/>
                  <w:lang w:bidi="he-IL"/>
                </w:rPr>
                <m:t>/</m:t>
              </m:r>
              <m:r>
                <w:rPr>
                  <w:rFonts w:ascii="Cambria Math" w:eastAsiaTheme="minorEastAsia" w:hAnsi="Cambria Math"/>
                  <w:sz w:val="20"/>
                  <w:szCs w:val="20"/>
                  <w:lang w:bidi="he-IL"/>
                </w:rPr>
                <m:t>2</m:t>
              </m:r>
            </m:e>
          </m:d>
          <m:r>
            <w:rPr>
              <w:rFonts w:ascii="Cambria Math" w:eastAsiaTheme="minorEastAsia" w:hAnsi="Cambria Math"/>
              <w:sz w:val="20"/>
              <w:szCs w:val="20"/>
              <w:lang w:bidi="he-IL"/>
            </w:rPr>
            <m:t>·M₂·</m:t>
          </m:r>
          <m:d>
            <m:dPr>
              <m:begChr m:val="["/>
              <m:endChr m:val="]"/>
              <m:ctrlPr>
                <w:rPr>
                  <w:rFonts w:ascii="Cambria Math" w:eastAsiaTheme="minorEastAsia" w:hAnsi="Cambria Math"/>
                  <w:i/>
                  <w:sz w:val="20"/>
                  <w:szCs w:val="20"/>
                  <w:lang w:bidi="he-IL"/>
                </w:rPr>
              </m:ctrlPr>
            </m:dPr>
            <m:e>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eastAsiaTheme="minorEastAsia" w:hAnsi="Cambria Math"/>
                      <w:sz w:val="20"/>
                      <w:szCs w:val="20"/>
                      <w:lang w:bidi="he-IL"/>
                    </w:rPr>
                    <m:t>L₁</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r>
                    <w:rPr>
                      <w:rFonts w:ascii="Cambria Math" w:hAnsi="Cambria Math"/>
                      <w:sz w:val="20"/>
                      <w:szCs w:val="20"/>
                      <w:lang w:bidi="he-IL"/>
                    </w:rPr>
                    <m:t>L</m:t>
                  </m:r>
                  <m:r>
                    <w:rPr>
                      <w:rFonts w:ascii="Cambria Math" w:eastAsiaTheme="minorEastAsia" w:hAnsi="Cambria Math"/>
                      <w:sz w:val="20"/>
                      <w:szCs w:val="20"/>
                      <w:lang w:bidi="he-IL"/>
                    </w:rPr>
                    <m:t>₂</m:t>
                  </m:r>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hAnsi="Cambria Math"/>
                      <w:sz w:val="20"/>
                      <w:szCs w:val="20"/>
                      <w:lang w:bidi="he-IL"/>
                    </w:rPr>
                    <m:t>θ</m:t>
                  </m:r>
                  <m:r>
                    <w:rPr>
                      <w:rFonts w:ascii="Cambria Math" w:eastAsiaTheme="minorEastAsia" w:hAnsi="Cambria Math"/>
                      <w:sz w:val="20"/>
                      <w:szCs w:val="20"/>
                      <w:lang w:bidi="he-IL"/>
                    </w:rPr>
                    <m:t>₂</m:t>
                  </m:r>
                </m:e>
              </m:acc>
              <m:r>
                <w:rPr>
                  <w:rFonts w:ascii="Cambria Math" w:eastAsiaTheme="minorEastAsia" w:hAnsi="Cambria Math"/>
                  <w:sz w:val="20"/>
                  <w:szCs w:val="20"/>
                  <w:lang w:bidi="he-IL"/>
                </w:rPr>
                <m:t>·L₁·L₂·cos</m:t>
              </m:r>
              <m:d>
                <m:dPr>
                  <m:ctrlPr>
                    <w:rPr>
                      <w:rFonts w:ascii="Cambria Math" w:eastAsiaTheme="minorEastAsia" w:hAnsi="Cambria Math"/>
                      <w:i/>
                      <w:sz w:val="20"/>
                      <w:szCs w:val="20"/>
                      <w:lang w:bidi="he-IL"/>
                    </w:rPr>
                  </m:ctrlPr>
                </m:dPr>
                <m:e>
                  <m:r>
                    <w:rPr>
                      <w:rFonts w:ascii="Cambria Math" w:hAnsi="Cambria Math"/>
                      <w:sz w:val="20"/>
                      <w:szCs w:val="20"/>
                      <w:lang w:bidi="he-IL"/>
                    </w:rPr>
                    <m:t>θ</m:t>
                  </m:r>
                  <m:r>
                    <w:rPr>
                      <w:rFonts w:ascii="Cambria Math" w:eastAsiaTheme="minorEastAsia" w:hAnsi="Cambria Math"/>
                      <w:sz w:val="20"/>
                      <w:szCs w:val="20"/>
                      <w:lang w:bidi="he-IL"/>
                    </w:rPr>
                    <m:t>₁-</m:t>
                  </m:r>
                  <m:r>
                    <w:rPr>
                      <w:rFonts w:ascii="Cambria Math" w:hAnsi="Cambria Math"/>
                      <w:sz w:val="20"/>
                      <w:szCs w:val="20"/>
                      <w:lang w:bidi="he-IL"/>
                    </w:rPr>
                    <m:t>θ</m:t>
                  </m:r>
                  <m:r>
                    <w:rPr>
                      <w:rFonts w:ascii="Cambria Math" w:eastAsiaTheme="minorEastAsia" w:hAnsi="Cambria Math"/>
                      <w:sz w:val="20"/>
                      <w:szCs w:val="20"/>
                      <w:lang w:bidi="he-IL"/>
                    </w:rPr>
                    <m:t>₂</m:t>
                  </m:r>
                </m:e>
              </m:d>
            </m:e>
          </m:d>
          <m:r>
            <m:rPr>
              <m:sty m:val="p"/>
            </m:rPr>
            <w:rPr>
              <w:rFonts w:ascii="Cambria Math" w:eastAsiaTheme="minorEastAsia" w:hAnsi="Cambria Math"/>
              <w:sz w:val="20"/>
              <w:szCs w:val="20"/>
              <w:lang w:bidi="he-IL"/>
            </w:rPr>
            <w:br/>
          </m:r>
        </m:oMath>
      </m:oMathPara>
      <w:r w:rsidR="00B232C0" w:rsidRPr="00B232C0">
        <w:rPr>
          <w:sz w:val="28"/>
          <w:szCs w:val="28"/>
        </w:rPr>
        <w:t>To analyze the motion of a double pendulum—a system known for its complexity and sensitivity to initial conditions—it is useful to use a method that simplifies the process of deriving the equations of motion. One effective method for this is the Euler-Lagrange method from analytical mechanics</w:t>
      </w:r>
      <w:r w:rsidR="00B232C0" w:rsidRPr="00B232C0">
        <w:rPr>
          <w:sz w:val="28"/>
          <w:szCs w:val="28"/>
          <w:rtl/>
          <w:lang w:bidi="he-IL"/>
        </w:rPr>
        <w:t>.</w:t>
      </w:r>
    </w:p>
    <w:p w14:paraId="5075098F" w14:textId="77777777" w:rsidR="00B232C0" w:rsidRPr="00B232C0" w:rsidRDefault="00B232C0" w:rsidP="00B232C0">
      <w:pPr>
        <w:bidi/>
        <w:jc w:val="right"/>
        <w:rPr>
          <w:sz w:val="28"/>
          <w:szCs w:val="28"/>
        </w:rPr>
      </w:pPr>
    </w:p>
    <w:p w14:paraId="19165687" w14:textId="34FC89A4" w:rsidR="00C45DF4" w:rsidRPr="008047C7" w:rsidRDefault="00B232C0" w:rsidP="00B232C0">
      <w:pPr>
        <w:bidi/>
        <w:jc w:val="right"/>
        <w:rPr>
          <w:rFonts w:ascii="Cambria Math" w:hAnsi="Cambria Math"/>
          <w:sz w:val="28"/>
          <w:szCs w:val="28"/>
          <w:oMath/>
        </w:rPr>
      </w:pPr>
      <w:r w:rsidRPr="00B232C0">
        <w:rPr>
          <w:sz w:val="28"/>
          <w:szCs w:val="28"/>
        </w:rPr>
        <w:t xml:space="preserve">The Euler-Lagrange method is a powerful tool in classical mechanics, used to derive the motion of physical systems. Instead of focusing on forces, as in the </w:t>
      </w:r>
      <w:r w:rsidRPr="00B232C0">
        <w:rPr>
          <w:sz w:val="28"/>
          <w:szCs w:val="28"/>
        </w:rPr>
        <w:lastRenderedPageBreak/>
        <w:t xml:space="preserve">Newtonian method, it is based on energy—and specifically on the difference between kinetic and potential energy, called the </w:t>
      </w:r>
      <w:proofErr w:type="spellStart"/>
      <w:r w:rsidRPr="00B232C0">
        <w:rPr>
          <w:sz w:val="28"/>
          <w:szCs w:val="28"/>
        </w:rPr>
        <w:t>Lagrangian</w:t>
      </w:r>
      <w:proofErr w:type="spellEnd"/>
      <w:r w:rsidRPr="00B232C0">
        <w:rPr>
          <w:sz w:val="28"/>
          <w:szCs w:val="28"/>
        </w:rPr>
        <w:t xml:space="preserve"> function. By applying this principle to the general coordinates of the system, the equations that describe its behavior can be systematically derived. In the case of the double pendulum, this method provides an efficient and clear way to describe the complex and sometimes chaotic motion of the two connected masses</w:t>
      </w:r>
      <w:r w:rsidRPr="008047C7">
        <w:rPr>
          <w:sz w:val="28"/>
          <w:szCs w:val="28"/>
          <w:rtl/>
          <w:lang w:bidi="he-IL"/>
        </w:rPr>
        <w:t>.</w:t>
      </w:r>
    </w:p>
    <w:p w14:paraId="332DD3A7" w14:textId="77777777" w:rsidR="00211F68" w:rsidRDefault="00211F68" w:rsidP="008047C7">
      <w:pPr>
        <w:bidi/>
        <w:jc w:val="right"/>
        <w:rPr>
          <w:sz w:val="28"/>
          <w:szCs w:val="28"/>
        </w:rPr>
      </w:pPr>
      <w:r w:rsidRPr="00211F68">
        <w:rPr>
          <w:sz w:val="28"/>
          <w:szCs w:val="28"/>
        </w:rPr>
        <w:t>The Lagrangian is finally given by T - V, that is:</w:t>
      </w:r>
    </w:p>
    <w:p w14:paraId="5CF0D912" w14:textId="77777777" w:rsidR="007D7003" w:rsidRDefault="00D55399" w:rsidP="008047C7">
      <w:pPr>
        <w:bidi/>
        <w:jc w:val="right"/>
        <w:rPr>
          <w:sz w:val="28"/>
          <w:szCs w:val="28"/>
        </w:rPr>
      </w:pPr>
      <m:oMathPara>
        <m:oMath>
          <m:r>
            <w:rPr>
              <w:rFonts w:ascii="Cambria Math" w:hAnsi="Cambria Math"/>
              <w:sz w:val="28"/>
              <w:szCs w:val="28"/>
            </w:rPr>
            <m:t>L</m:t>
          </m:r>
          <m:r>
            <m:rPr>
              <m:sty m:val="p"/>
            </m:rPr>
            <w:rPr>
              <w:rFonts w:ascii="Cambria Math" w:hAnsi="Cambria Math"/>
              <w:sz w:val="28"/>
              <w:szCs w:val="28"/>
            </w:rPr>
            <m:t xml:space="preserve"> = </m:t>
          </m:r>
          <m:d>
            <m:dPr>
              <m:ctrlPr>
                <w:rPr>
                  <w:rFonts w:ascii="Cambria Math" w:hAnsi="Cambria Math"/>
                  <w:sz w:val="28"/>
                  <w:szCs w:val="28"/>
                </w:rPr>
              </m:ctrlPr>
            </m:dPr>
            <m:e>
              <m:r>
                <m:rPr>
                  <m:sty m:val="p"/>
                </m:rPr>
                <w:rPr>
                  <w:rFonts w:ascii="Cambria Math" w:hAnsi="Cambria Math"/>
                  <w:sz w:val="28"/>
                  <w:szCs w:val="28"/>
                </w:rPr>
                <m:t>1</m:t>
              </m:r>
              <m:r>
                <m:rPr>
                  <m:lit/>
                  <m:sty m:val="p"/>
                </m:rPr>
                <w:rPr>
                  <w:rFonts w:ascii="Cambria Math" w:hAnsi="Cambria Math"/>
                  <w:sz w:val="28"/>
                  <w:szCs w:val="28"/>
                </w:rPr>
                <m:t>/</m:t>
              </m:r>
              <m:r>
                <m:rPr>
                  <m:sty m:val="p"/>
                </m:rPr>
                <w:rPr>
                  <w:rFonts w:ascii="Cambria Math" w:hAnsi="Cambria Math"/>
                  <w:sz w:val="28"/>
                  <w:szCs w:val="28"/>
                </w:rPr>
                <m:t>2</m:t>
              </m:r>
            </m:e>
          </m:d>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₁·</m:t>
          </m:r>
          <m:sSup>
            <m:sSupPr>
              <m:ctrlPr>
                <w:rPr>
                  <w:rFonts w:ascii="Cambria Math" w:hAnsi="Cambria Math"/>
                  <w:sz w:val="28"/>
                  <w:szCs w:val="28"/>
                </w:rPr>
              </m:ctrlPr>
            </m:sSupPr>
            <m:e>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 xml:space="preserve">₁ </m:t>
                  </m:r>
                </m:e>
              </m:acc>
            </m:e>
            <m:sup>
              <m:r>
                <m:rPr>
                  <m:sty m:val="p"/>
                </m:rPr>
                <w:rPr>
                  <w:rFonts w:ascii="Cambria Math" w:hAnsi="Cambria Math"/>
                  <w:sz w:val="28"/>
                  <w:szCs w:val="28"/>
                </w:rPr>
                <m:t>2</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L</m:t>
              </m:r>
              <m:r>
                <m:rPr>
                  <m:sty m:val="p"/>
                </m:rPr>
                <w:rPr>
                  <w:rFonts w:ascii="Cambria Math" w:hAnsi="Cambria Math"/>
                  <w:sz w:val="28"/>
                  <w:szCs w:val="28"/>
                </w:rPr>
                <m:t>₁</m:t>
              </m:r>
            </m:e>
            <m:sup>
              <m:r>
                <m:rPr>
                  <m:sty m:val="p"/>
                </m:rPr>
                <w:rPr>
                  <w:rFonts w:ascii="Cambria Math" w:hAnsi="Cambria Math"/>
                  <w:sz w:val="28"/>
                  <w:szCs w:val="28"/>
                </w:rPr>
                <m:t>2</m:t>
              </m:r>
            </m:sup>
          </m:sSup>
          <m:r>
            <m:rPr>
              <m:sty m:val="p"/>
            </m:rPr>
            <w:rPr>
              <w:rFonts w:ascii="Cambria Math" w:hAnsi="Cambria Math"/>
              <w:sz w:val="28"/>
              <w:szCs w:val="28"/>
            </w:rPr>
            <m:t>+(1</m:t>
          </m:r>
          <m:r>
            <m:rPr>
              <m:lit/>
              <m:sty m:val="p"/>
            </m:rPr>
            <w:rPr>
              <w:rFonts w:ascii="Cambria Math" w:hAnsi="Cambria Math"/>
              <w:sz w:val="28"/>
              <w:szCs w:val="28"/>
            </w:rPr>
            <m:t>/</m:t>
          </m:r>
          <m:r>
            <m:rPr>
              <m:sty m:val="p"/>
            </m:rPr>
            <w:rPr>
              <w:rFonts w:ascii="Cambria Math" w:hAnsi="Cambria Math"/>
              <w:sz w:val="28"/>
              <w:szCs w:val="28"/>
            </w:rPr>
            <m:t>2) ·</m:t>
          </m:r>
          <m:r>
            <w:rPr>
              <w:rFonts w:ascii="Cambria Math" w:hAnsi="Cambria Math"/>
              <w:sz w:val="28"/>
              <w:szCs w:val="28"/>
            </w:rPr>
            <m:t>M</m:t>
          </m:r>
          <m:r>
            <m:rPr>
              <m:sty m:val="p"/>
            </m:rPr>
            <w:rPr>
              <w:rFonts w:ascii="Cambria Math" w:hAnsi="Cambria Math"/>
              <w:sz w:val="28"/>
              <w:szCs w:val="28"/>
            </w:rPr>
            <m:t>₂· [</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 xml:space="preserve">₁ </m:t>
              </m:r>
            </m:e>
          </m:acc>
          <m:r>
            <m:rPr>
              <m:sty m:val="p"/>
            </m:rPr>
            <w:rPr>
              <w:rFonts w:ascii="Cambria Math" w:hAnsi="Cambria Math"/>
              <w:sz w:val="28"/>
              <w:szCs w:val="28"/>
            </w:rPr>
            <m:t>²·</m:t>
          </m:r>
          <m:r>
            <w:rPr>
              <w:rFonts w:ascii="Cambria Math" w:hAnsi="Cambria Math"/>
              <w:sz w:val="28"/>
              <w:szCs w:val="28"/>
            </w:rPr>
            <m:t>L</m:t>
          </m:r>
          <m:r>
            <m:rPr>
              <m:sty m:val="p"/>
            </m:rPr>
            <w:rPr>
              <w:rFonts w:ascii="Cambria Math" w:hAnsi="Cambria Math"/>
              <w:sz w:val="28"/>
              <w:szCs w:val="28"/>
            </w:rPr>
            <m:t xml:space="preserve">₁² + </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₂</m:t>
              </m:r>
            </m:e>
          </m:acc>
          <m:r>
            <m:rPr>
              <m:sty m:val="p"/>
            </m:rPr>
            <w:rPr>
              <w:rFonts w:ascii="Cambria Math" w:hAnsi="Cambria Math"/>
              <w:sz w:val="28"/>
              <w:szCs w:val="28"/>
            </w:rPr>
            <m:t>²·</m:t>
          </m:r>
          <m:r>
            <w:rPr>
              <w:rFonts w:ascii="Cambria Math" w:hAnsi="Cambria Math"/>
              <w:sz w:val="28"/>
              <w:szCs w:val="28"/>
            </w:rPr>
            <m:t>L</m:t>
          </m:r>
          <m:r>
            <m:rPr>
              <m:sty m:val="p"/>
            </m:rPr>
            <w:rPr>
              <w:rFonts w:ascii="Cambria Math" w:hAnsi="Cambria Math"/>
              <w:sz w:val="28"/>
              <w:szCs w:val="28"/>
            </w:rPr>
            <m:t>₂² + 2·</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₁</m:t>
              </m:r>
            </m:e>
          </m:acc>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₂</m:t>
              </m:r>
            </m:e>
          </m:acc>
          <m:r>
            <m:rPr>
              <m:sty m:val="p"/>
            </m:rPr>
            <w:rPr>
              <w:rFonts w:ascii="Cambria Math" w:hAnsi="Cambria Math"/>
              <w:sz w:val="28"/>
              <w:szCs w:val="28"/>
            </w:rPr>
            <m:t>·</m:t>
          </m:r>
          <m:r>
            <w:rPr>
              <w:rFonts w:ascii="Cambria Math" w:hAnsi="Cambria Math"/>
              <w:sz w:val="28"/>
              <w:szCs w:val="28"/>
            </w:rPr>
            <m:t>L</m:t>
          </m:r>
          <m:r>
            <m:rPr>
              <m:sty m:val="p"/>
            </m:rPr>
            <w:rPr>
              <w:rFonts w:ascii="Cambria Math" w:hAnsi="Cambria Math"/>
              <w:sz w:val="28"/>
              <w:szCs w:val="28"/>
            </w:rPr>
            <m:t>₁·</m:t>
          </m:r>
          <m:r>
            <w:rPr>
              <w:rFonts w:ascii="Cambria Math" w:hAnsi="Cambria Math"/>
              <w:sz w:val="28"/>
              <w:szCs w:val="28"/>
            </w:rPr>
            <m:t>L</m:t>
          </m:r>
          <m:r>
            <m:rPr>
              <m:sty m:val="p"/>
            </m:rPr>
            <w:rPr>
              <w:rFonts w:ascii="Cambria Math" w:hAnsi="Cambria Math"/>
              <w:sz w:val="28"/>
              <w:szCs w:val="28"/>
            </w:rPr>
            <m:t>₂·</m:t>
          </m:r>
          <m:r>
            <w:rPr>
              <w:rFonts w:ascii="Cambria Math" w:hAnsi="Cambria Math"/>
              <w:sz w:val="28"/>
              <w:szCs w:val="28"/>
            </w:rPr>
            <m:t>cos</m:t>
          </m:r>
          <m:r>
            <m:rPr>
              <m:sty m:val="p"/>
            </m:rPr>
            <w:rPr>
              <w:rFonts w:ascii="Cambria Math" w:hAnsi="Cambria Math"/>
              <w:sz w:val="28"/>
              <w:szCs w:val="28"/>
            </w:rPr>
            <m:t xml:space="preserve"> (</m:t>
          </m:r>
          <m:r>
            <w:rPr>
              <w:rFonts w:ascii="Cambria Math" w:hAnsi="Cambria Math"/>
              <w:sz w:val="28"/>
              <w:szCs w:val="28"/>
            </w:rPr>
            <m:t>θ</m:t>
          </m:r>
          <m:r>
            <m:rPr>
              <m:sty m:val="p"/>
            </m:rPr>
            <w:rPr>
              <w:rFonts w:ascii="Cambria Math" w:hAnsi="Cambria Math"/>
              <w:sz w:val="28"/>
              <w:szCs w:val="28"/>
            </w:rPr>
            <m:t xml:space="preserve">₁ - </m:t>
          </m:r>
          <m:r>
            <w:rPr>
              <w:rFonts w:ascii="Cambria Math" w:hAnsi="Cambria Math"/>
              <w:sz w:val="28"/>
              <w:szCs w:val="28"/>
            </w:rPr>
            <m:t>θ</m:t>
          </m:r>
          <m:r>
            <m:rPr>
              <m:sty m:val="p"/>
            </m:rPr>
            <w:rPr>
              <w:rFonts w:ascii="Cambria Math" w:hAnsi="Cambria Math"/>
              <w:sz w:val="28"/>
              <w:szCs w:val="28"/>
            </w:rPr>
            <m:t xml:space="preserve">₂)] + </m:t>
          </m:r>
          <m:r>
            <w:rPr>
              <w:rFonts w:ascii="Cambria Math" w:hAnsi="Cambria Math"/>
              <w:sz w:val="28"/>
              <w:szCs w:val="28"/>
            </w:rPr>
            <m:t>M</m:t>
          </m:r>
          <m:r>
            <m:rPr>
              <m:sty m:val="p"/>
            </m:rPr>
            <w:rPr>
              <w:rFonts w:ascii="Cambria Math" w:hAnsi="Cambria Math"/>
              <w:sz w:val="28"/>
              <w:szCs w:val="28"/>
            </w:rPr>
            <m:t>₁·</m:t>
          </m:r>
          <m:r>
            <w:rPr>
              <w:rFonts w:ascii="Cambria Math" w:hAnsi="Cambria Math"/>
              <w:sz w:val="28"/>
              <w:szCs w:val="28"/>
            </w:rPr>
            <m:t>g</m:t>
          </m:r>
          <m:r>
            <m:rPr>
              <m:sty m:val="p"/>
            </m:rPr>
            <w:rPr>
              <w:rFonts w:ascii="Cambria Math" w:hAnsi="Cambria Math"/>
              <w:sz w:val="28"/>
              <w:szCs w:val="28"/>
            </w:rPr>
            <m:t xml:space="preserve"> · </m:t>
          </m:r>
          <m:r>
            <w:rPr>
              <w:rFonts w:ascii="Cambria Math" w:hAnsi="Cambria Math"/>
              <w:sz w:val="28"/>
              <w:szCs w:val="28"/>
            </w:rPr>
            <m:t>L</m:t>
          </m:r>
          <m:r>
            <m:rPr>
              <m:sty m:val="p"/>
            </m:rPr>
            <w:rPr>
              <w:rFonts w:ascii="Cambria Math" w:hAnsi="Cambria Math"/>
              <w:sz w:val="28"/>
              <w:szCs w:val="28"/>
            </w:rPr>
            <m:t xml:space="preserve">₁· </m:t>
          </m:r>
          <m:r>
            <w:rPr>
              <w:rFonts w:ascii="Cambria Math" w:hAnsi="Cambria Math"/>
              <w:sz w:val="28"/>
              <w:szCs w:val="28"/>
            </w:rPr>
            <m:t>cos</m:t>
          </m:r>
          <m:r>
            <m:rPr>
              <m:sty m:val="p"/>
            </m:rPr>
            <w:rPr>
              <w:rFonts w:ascii="Cambria Math" w:hAnsi="Cambria Math"/>
              <w:sz w:val="28"/>
              <w:szCs w:val="28"/>
            </w:rPr>
            <m:t> (</m:t>
          </m:r>
          <m:r>
            <w:rPr>
              <w:rFonts w:ascii="Cambria Math" w:hAnsi="Cambria Math"/>
              <w:sz w:val="28"/>
              <w:szCs w:val="28"/>
            </w:rPr>
            <m:t>θ</m:t>
          </m:r>
          <m:r>
            <m:rPr>
              <m:sty m:val="p"/>
            </m:rPr>
            <w:rPr>
              <w:rFonts w:ascii="Cambria Math" w:hAnsi="Cambria Math"/>
              <w:sz w:val="28"/>
              <w:szCs w:val="28"/>
            </w:rPr>
            <m:t xml:space="preserve">₁) + </m:t>
          </m:r>
          <m:r>
            <w:rPr>
              <w:rFonts w:ascii="Cambria Math" w:hAnsi="Cambria Math"/>
              <w:sz w:val="28"/>
              <w:szCs w:val="28"/>
            </w:rPr>
            <m:t>M</m:t>
          </m:r>
          <m:r>
            <m:rPr>
              <m:sty m:val="p"/>
            </m:rPr>
            <w:rPr>
              <w:rFonts w:ascii="Cambria Math" w:hAnsi="Cambria Math"/>
              <w:sz w:val="28"/>
              <w:szCs w:val="28"/>
            </w:rPr>
            <m:t>₂·</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L</m:t>
          </m:r>
          <m:r>
            <m:rPr>
              <m:sty m:val="p"/>
            </m:rPr>
            <w:rPr>
              <w:rFonts w:ascii="Cambria Math" w:hAnsi="Cambria Math"/>
              <w:sz w:val="28"/>
              <w:szCs w:val="28"/>
            </w:rPr>
            <m:t xml:space="preserve">₁· </m:t>
          </m:r>
          <m:r>
            <w:rPr>
              <w:rFonts w:ascii="Cambria Math" w:hAnsi="Cambria Math"/>
              <w:sz w:val="28"/>
              <w:szCs w:val="28"/>
            </w:rPr>
            <m:t>cos</m:t>
          </m:r>
          <m:r>
            <m:rPr>
              <m:sty m:val="p"/>
            </m:rPr>
            <w:rPr>
              <w:rFonts w:ascii="Cambria Math" w:hAnsi="Cambria Math"/>
              <w:sz w:val="28"/>
              <w:szCs w:val="28"/>
            </w:rPr>
            <m:t> (</m:t>
          </m:r>
          <m:r>
            <w:rPr>
              <w:rFonts w:ascii="Cambria Math" w:hAnsi="Cambria Math"/>
              <w:sz w:val="28"/>
              <w:szCs w:val="28"/>
            </w:rPr>
            <m:t>θ</m:t>
          </m:r>
          <m:r>
            <m:rPr>
              <m:sty m:val="p"/>
            </m:rPr>
            <w:rPr>
              <w:rFonts w:ascii="Cambria Math" w:hAnsi="Cambria Math"/>
              <w:sz w:val="28"/>
              <w:szCs w:val="28"/>
            </w:rPr>
            <m:t xml:space="preserve">₁) + </m:t>
          </m:r>
          <m:r>
            <w:rPr>
              <w:rFonts w:ascii="Cambria Math" w:hAnsi="Cambria Math"/>
              <w:sz w:val="28"/>
              <w:szCs w:val="28"/>
            </w:rPr>
            <m:t>L</m:t>
          </m:r>
          <m:r>
            <m:rPr>
              <m:sty m:val="p"/>
            </m:rPr>
            <w:rPr>
              <w:rFonts w:ascii="Cambria Math" w:hAnsi="Cambria Math"/>
              <w:sz w:val="28"/>
              <w:szCs w:val="28"/>
            </w:rPr>
            <m:t xml:space="preserve">₂· </m:t>
          </m:r>
          <m:r>
            <w:rPr>
              <w:rFonts w:ascii="Cambria Math" w:hAnsi="Cambria Math"/>
              <w:sz w:val="28"/>
              <w:szCs w:val="28"/>
            </w:rPr>
            <m:t>cos</m:t>
          </m:r>
          <m:r>
            <m:rPr>
              <m:sty m:val="p"/>
            </m:rPr>
            <w:rPr>
              <w:rFonts w:ascii="Cambria Math" w:hAnsi="Cambria Math"/>
              <w:sz w:val="28"/>
              <w:szCs w:val="28"/>
            </w:rPr>
            <m:t> (</m:t>
          </m:r>
          <m:r>
            <w:rPr>
              <w:rFonts w:ascii="Cambria Math" w:hAnsi="Cambria Math"/>
              <w:sz w:val="28"/>
              <w:szCs w:val="28"/>
            </w:rPr>
            <m:t>θ</m:t>
          </m:r>
          <m:r>
            <m:rPr>
              <m:sty m:val="p"/>
            </m:rPr>
            <w:rPr>
              <w:rFonts w:ascii="Cambria Math" w:hAnsi="Cambria Math"/>
              <w:sz w:val="28"/>
              <w:szCs w:val="28"/>
            </w:rPr>
            <m:t>₂)</m:t>
          </m:r>
          <m:r>
            <m:rPr>
              <m:sty m:val="p"/>
            </m:rPr>
            <w:rPr>
              <w:rFonts w:ascii="Cambria Math" w:hAnsi="Cambria Math"/>
              <w:sz w:val="28"/>
              <w:szCs w:val="28"/>
            </w:rPr>
            <w:br/>
          </m:r>
        </m:oMath>
      </m:oMathPara>
      <w:r w:rsidR="007D7003" w:rsidRPr="007D7003">
        <w:rPr>
          <w:sz w:val="28"/>
          <w:szCs w:val="28"/>
        </w:rPr>
        <w:t>Now we need to solve the Euler-Lagrange equation for both θ₁ and θ₂:</w:t>
      </w:r>
    </w:p>
    <w:p w14:paraId="5979C043" w14:textId="454E03B4" w:rsidR="002735B8" w:rsidRDefault="00000000" w:rsidP="008047C7">
      <w:pPr>
        <w:bidi/>
        <w:jc w:val="right"/>
        <w:rPr>
          <w:sz w:val="28"/>
          <w:szCs w:val="28"/>
        </w:rPr>
      </w:pPr>
      <m:oMathPara>
        <m:oMath>
          <m:f>
            <m:fPr>
              <m:ctrlPr>
                <w:rPr>
                  <w:rFonts w:ascii="Cambria Math" w:hAnsi="Cambria Math"/>
                  <w:sz w:val="28"/>
                  <w:szCs w:val="28"/>
                </w:rPr>
              </m:ctrlPr>
            </m:fPr>
            <m:num>
              <m:r>
                <w:rPr>
                  <w:rFonts w:ascii="Cambria Math" w:hAnsi="Cambria Math"/>
                  <w:sz w:val="28"/>
                  <w:szCs w:val="28"/>
                </w:rPr>
                <m:t>∂</m:t>
              </m:r>
              <m:r>
                <m:rPr>
                  <m:scr m:val="script"/>
                  <m:sty m:val="p"/>
                </m:rPr>
                <w:rPr>
                  <w:rFonts w:ascii="Cambria Math" w:hAnsi="Cambria Math" w:cs="Cambria Math"/>
                  <w:sz w:val="28"/>
                  <w:szCs w:val="28"/>
                </w:rPr>
                <m:t>L</m:t>
              </m:r>
            </m:num>
            <m:den>
              <m:r>
                <w:rPr>
                  <w:rFonts w:ascii="Cambria Math" w:hAnsi="Cambria Math"/>
                  <w:sz w:val="28"/>
                  <w:szCs w:val="28"/>
                </w:rPr>
                <m:t>∂θ</m:t>
              </m:r>
            </m:den>
          </m:f>
          <m:r>
            <m:rPr>
              <m:sty m:val="p"/>
            </m:rPr>
            <w:rPr>
              <w:rFonts w:ascii="Cambria Math" w:hAnsi="Cambria Math"/>
              <w:sz w:val="28"/>
              <w:szCs w:val="28"/>
            </w:rPr>
            <m:t xml:space="preserve"> -</m:t>
          </m:r>
          <m:f>
            <m:fPr>
              <m:ctrlPr>
                <w:rPr>
                  <w:rFonts w:ascii="Cambria Math" w:hAnsi="Cambria Math"/>
                  <w:sz w:val="28"/>
                  <w:szCs w:val="28"/>
                </w:rPr>
              </m:ctrlPr>
            </m:fPr>
            <m:num>
              <m:r>
                <w:rPr>
                  <w:rFonts w:ascii="Cambria Math" w:hAnsi="Cambria Math"/>
                  <w:sz w:val="28"/>
                  <w:szCs w:val="28"/>
                </w:rPr>
                <m:t>d</m:t>
              </m:r>
            </m:num>
            <m:den>
              <m:r>
                <w:rPr>
                  <w:rFonts w:ascii="Cambria Math" w:hAnsi="Cambria Math"/>
                  <w:sz w:val="28"/>
                  <w:szCs w:val="28"/>
                </w:rPr>
                <m:t>dt</m:t>
              </m:r>
            </m:den>
          </m:f>
          <m:f>
            <m:fPr>
              <m:ctrlPr>
                <w:rPr>
                  <w:rFonts w:ascii="Cambria Math" w:hAnsi="Cambria Math"/>
                  <w:sz w:val="28"/>
                  <w:szCs w:val="28"/>
                </w:rPr>
              </m:ctrlPr>
            </m:fPr>
            <m:num>
              <m:r>
                <w:rPr>
                  <w:rFonts w:ascii="Cambria Math" w:hAnsi="Cambria Math"/>
                  <w:sz w:val="28"/>
                  <w:szCs w:val="28"/>
                </w:rPr>
                <m:t>∂L</m:t>
              </m:r>
            </m:num>
            <m:den>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e>
              </m:acc>
            </m:den>
          </m:f>
          <m:r>
            <m:rPr>
              <m:sty m:val="p"/>
            </m:rPr>
            <w:rPr>
              <w:rFonts w:ascii="Cambria Math" w:hAnsi="Cambria Math"/>
              <w:sz w:val="28"/>
              <w:szCs w:val="28"/>
            </w:rPr>
            <m:t xml:space="preserve"> = 0</m:t>
          </m:r>
        </m:oMath>
      </m:oMathPara>
    </w:p>
    <w:p w14:paraId="7141645E" w14:textId="783FBDC5" w:rsidR="00C45DF4" w:rsidRDefault="00C45DF4" w:rsidP="008047C7">
      <w:pPr>
        <w:bidi/>
        <w:jc w:val="right"/>
        <w:rPr>
          <w:sz w:val="28"/>
          <w:szCs w:val="28"/>
        </w:rPr>
      </w:pPr>
    </w:p>
    <w:p w14:paraId="1E694211" w14:textId="77777777" w:rsidR="00B65C5E" w:rsidRPr="008047C7" w:rsidRDefault="00B65C5E" w:rsidP="008047C7">
      <w:pPr>
        <w:bidi/>
        <w:jc w:val="right"/>
        <w:rPr>
          <w:sz w:val="28"/>
          <w:szCs w:val="28"/>
        </w:rPr>
      </w:pPr>
      <w:r w:rsidRPr="008047C7">
        <w:rPr>
          <w:sz w:val="28"/>
          <w:szCs w:val="28"/>
        </w:rPr>
        <w:t>For θ₁ we get:</w:t>
      </w:r>
    </w:p>
    <w:p w14:paraId="3ECAF97D" w14:textId="5DFBC2B3" w:rsidR="002735B8" w:rsidRPr="008047C7" w:rsidRDefault="00000000" w:rsidP="008047C7">
      <w:pPr>
        <w:bidi/>
        <w:jc w:val="right"/>
        <w:rPr>
          <w:sz w:val="28"/>
          <w:szCs w:val="28"/>
        </w:rPr>
      </w:pPr>
      <m:oMathPara>
        <m:oMath>
          <m:f>
            <m:fPr>
              <m:ctrlPr>
                <w:rPr>
                  <w:rFonts w:ascii="Cambria Math" w:hAnsi="Cambria Math"/>
                  <w:sz w:val="28"/>
                  <w:szCs w:val="28"/>
                </w:rPr>
              </m:ctrlPr>
            </m:fPr>
            <m:num>
              <m:r>
                <w:rPr>
                  <w:rFonts w:ascii="Cambria Math" w:hAnsi="Cambria Math"/>
                  <w:sz w:val="28"/>
                  <w:szCs w:val="28"/>
                </w:rPr>
                <m:t>∂</m:t>
              </m:r>
              <m:r>
                <m:rPr>
                  <m:scr m:val="script"/>
                  <m:sty m:val="p"/>
                </m:rPr>
                <w:rPr>
                  <w:rFonts w:ascii="Cambria Math" w:hAnsi="Cambria Math" w:cs="Cambria Math"/>
                  <w:sz w:val="28"/>
                  <w:szCs w:val="28"/>
                </w:rPr>
                <m:t>L</m:t>
              </m:r>
            </m:num>
            <m:den>
              <m:r>
                <w:rPr>
                  <w:rFonts w:ascii="Cambria Math" w:hAnsi="Cambria Math"/>
                  <w:sz w:val="28"/>
                  <w:szCs w:val="28"/>
                </w:rPr>
                <m:t>∂θ</m:t>
              </m:r>
              <m:r>
                <m:rPr>
                  <m:sty m:val="p"/>
                </m:rPr>
                <w:rPr>
                  <w:rFonts w:ascii="Cambria Math" w:hAnsi="Cambria Math"/>
                  <w:sz w:val="28"/>
                  <w:szCs w:val="28"/>
                </w:rPr>
                <m:t>₁</m:t>
              </m: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2</m:t>
              </m:r>
            </m:den>
          </m:f>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₂·</m:t>
          </m:r>
          <m:d>
            <m:dPr>
              <m:begChr m:val="["/>
              <m:endChr m:val="]"/>
              <m:ctrlPr>
                <w:rPr>
                  <w:rFonts w:ascii="Cambria Math" w:hAnsi="Cambria Math"/>
                  <w:sz w:val="28"/>
                  <w:szCs w:val="28"/>
                </w:rPr>
              </m:ctrlPr>
            </m:dPr>
            <m:e>
              <m:r>
                <m:rPr>
                  <m:sty m:val="p"/>
                </m:rPr>
                <w:rPr>
                  <w:rFonts w:ascii="Cambria Math" w:hAnsi="Cambria Math"/>
                  <w:sz w:val="28"/>
                  <w:szCs w:val="28"/>
                </w:rPr>
                <m:t>-2·</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₁</m:t>
                  </m:r>
                </m:e>
              </m:acc>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₂</m:t>
                  </m:r>
                </m:e>
              </m:acc>
              <m:r>
                <m:rPr>
                  <m:sty m:val="p"/>
                </m:rPr>
                <w:rPr>
                  <w:rFonts w:ascii="Cambria Math" w:hAnsi="Cambria Math"/>
                  <w:sz w:val="28"/>
                  <w:szCs w:val="28"/>
                </w:rPr>
                <m:t>·</m:t>
              </m:r>
              <m:r>
                <w:rPr>
                  <w:rFonts w:ascii="Cambria Math" w:hAnsi="Cambria Math"/>
                  <w:sz w:val="28"/>
                  <w:szCs w:val="28"/>
                </w:rPr>
                <m:t>L</m:t>
              </m:r>
              <m:r>
                <m:rPr>
                  <m:sty m:val="p"/>
                </m:rPr>
                <w:rPr>
                  <w:rFonts w:ascii="Cambria Math" w:hAnsi="Cambria Math"/>
                  <w:sz w:val="28"/>
                  <w:szCs w:val="28"/>
                </w:rPr>
                <m:t>₁·</m:t>
              </m:r>
              <m:r>
                <w:rPr>
                  <w:rFonts w:ascii="Cambria Math" w:hAnsi="Cambria Math"/>
                  <w:sz w:val="28"/>
                  <w:szCs w:val="28"/>
                </w:rPr>
                <m:t>L</m:t>
              </m:r>
              <m:r>
                <m:rPr>
                  <m:sty m:val="p"/>
                </m:rPr>
                <w:rPr>
                  <w:rFonts w:ascii="Cambria Math" w:hAnsi="Cambria Math"/>
                  <w:sz w:val="28"/>
                  <w:szCs w:val="28"/>
                </w:rPr>
                <m:t>₂·</m:t>
              </m:r>
              <m:r>
                <w:rPr>
                  <w:rFonts w:ascii="Cambria Math" w:hAnsi="Cambria Math"/>
                  <w:sz w:val="28"/>
                  <w:szCs w:val="28"/>
                </w:rPr>
                <m:t>sin</m:t>
              </m:r>
              <m:d>
                <m:dPr>
                  <m:ctrlPr>
                    <w:rPr>
                      <w:rFonts w:ascii="Cambria Math" w:hAnsi="Cambria Math"/>
                      <w:sz w:val="28"/>
                      <w:szCs w:val="28"/>
                    </w:rPr>
                  </m:ctrlPr>
                </m:dPr>
                <m:e>
                  <m:r>
                    <w:rPr>
                      <w:rFonts w:ascii="Cambria Math" w:hAnsi="Cambria Math"/>
                      <w:sz w:val="28"/>
                      <w:szCs w:val="28"/>
                    </w:rPr>
                    <m:t>θ</m:t>
                  </m:r>
                  <m:r>
                    <m:rPr>
                      <m:sty m:val="p"/>
                    </m:rPr>
                    <w:rPr>
                      <w:rFonts w:ascii="Cambria Math" w:hAnsi="Cambria Math"/>
                      <w:sz w:val="28"/>
                      <w:szCs w:val="28"/>
                    </w:rPr>
                    <m:t>₁-</m:t>
                  </m:r>
                  <m:r>
                    <w:rPr>
                      <w:rFonts w:ascii="Cambria Math" w:hAnsi="Cambria Math"/>
                      <w:sz w:val="28"/>
                      <w:szCs w:val="28"/>
                    </w:rPr>
                    <m:t>θ</m:t>
                  </m:r>
                  <m:r>
                    <m:rPr>
                      <m:sty m:val="p"/>
                    </m:rPr>
                    <w:rPr>
                      <w:rFonts w:ascii="Cambria Math" w:hAnsi="Cambria Math"/>
                      <w:sz w:val="28"/>
                      <w:szCs w:val="28"/>
                    </w:rPr>
                    <m:t>₂</m:t>
                  </m:r>
                </m:e>
              </m:d>
            </m:e>
          </m:d>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₁·</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L</m:t>
          </m:r>
          <m:r>
            <m:rPr>
              <m:sty m:val="p"/>
            </m:rPr>
            <w:rPr>
              <w:rFonts w:ascii="Cambria Math" w:hAnsi="Cambria Math"/>
              <w:sz w:val="28"/>
              <w:szCs w:val="28"/>
            </w:rPr>
            <m:t>₁·</m:t>
          </m:r>
          <m:r>
            <w:rPr>
              <w:rFonts w:ascii="Cambria Math" w:hAnsi="Cambria Math"/>
              <w:sz w:val="28"/>
              <w:szCs w:val="28"/>
            </w:rPr>
            <m:t>sin</m:t>
          </m:r>
          <m:d>
            <m:dPr>
              <m:ctrlPr>
                <w:rPr>
                  <w:rFonts w:ascii="Cambria Math" w:hAnsi="Cambria Math"/>
                  <w:sz w:val="28"/>
                  <w:szCs w:val="28"/>
                </w:rPr>
              </m:ctrlPr>
            </m:dPr>
            <m:e>
              <m:r>
                <w:rPr>
                  <w:rFonts w:ascii="Cambria Math" w:hAnsi="Cambria Math"/>
                  <w:sz w:val="28"/>
                  <w:szCs w:val="28"/>
                </w:rPr>
                <m:t>θ</m:t>
              </m:r>
              <m:r>
                <m:rPr>
                  <m:sty m:val="p"/>
                </m:rPr>
                <w:rPr>
                  <w:rFonts w:ascii="Cambria Math" w:hAnsi="Cambria Math"/>
                  <w:sz w:val="28"/>
                  <w:szCs w:val="28"/>
                </w:rPr>
                <m:t>₁</m:t>
              </m:r>
            </m:e>
          </m:d>
          <m:r>
            <m:rPr>
              <m:sty m:val="p"/>
            </m:rPr>
            <w:rPr>
              <w:rFonts w:ascii="Cambria Math" w:hAnsi="Cambria Math"/>
              <w:sz w:val="28"/>
              <w:szCs w:val="28"/>
            </w:rPr>
            <m:t>-</m:t>
          </m:r>
          <m:r>
            <w:rPr>
              <w:rFonts w:ascii="Cambria Math" w:hAnsi="Cambria Math"/>
              <w:sz w:val="28"/>
              <w:szCs w:val="28"/>
            </w:rPr>
            <m:t>M</m:t>
          </m:r>
          <m:r>
            <m:rPr>
              <m:sty m:val="p"/>
            </m:rPr>
            <w:rPr>
              <w:rFonts w:ascii="Cambria Math" w:hAnsi="Cambria Math"/>
              <w:sz w:val="28"/>
              <w:szCs w:val="28"/>
            </w:rPr>
            <m:t>₂·</m:t>
          </m:r>
          <m:r>
            <w:rPr>
              <w:rFonts w:ascii="Cambria Math" w:hAnsi="Cambria Math"/>
              <w:sz w:val="28"/>
              <w:szCs w:val="28"/>
            </w:rPr>
            <m:t>g</m:t>
          </m:r>
          <m:r>
            <m:rPr>
              <m:sty m:val="p"/>
            </m:rPr>
            <w:rPr>
              <w:rFonts w:ascii="Cambria Math" w:hAnsi="Cambria Math"/>
              <w:sz w:val="28"/>
              <w:szCs w:val="28"/>
            </w:rPr>
            <m:t>·</m:t>
          </m:r>
          <m:r>
            <w:rPr>
              <w:rFonts w:ascii="Cambria Math" w:hAnsi="Cambria Math"/>
              <w:sz w:val="28"/>
              <w:szCs w:val="28"/>
            </w:rPr>
            <m:t>L</m:t>
          </m:r>
          <m:r>
            <m:rPr>
              <m:sty m:val="p"/>
            </m:rPr>
            <w:rPr>
              <w:rFonts w:ascii="Cambria Math" w:hAnsi="Cambria Math"/>
              <w:sz w:val="28"/>
              <w:szCs w:val="28"/>
            </w:rPr>
            <m:t>₁·</m:t>
          </m:r>
          <m:r>
            <w:rPr>
              <w:rFonts w:ascii="Cambria Math" w:hAnsi="Cambria Math"/>
              <w:sz w:val="28"/>
              <w:szCs w:val="28"/>
            </w:rPr>
            <m:t>sin</m:t>
          </m:r>
          <m:d>
            <m:dPr>
              <m:ctrlPr>
                <w:rPr>
                  <w:rFonts w:ascii="Cambria Math" w:hAnsi="Cambria Math"/>
                  <w:sz w:val="28"/>
                  <w:szCs w:val="28"/>
                </w:rPr>
              </m:ctrlPr>
            </m:dPr>
            <m:e>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θ</m:t>
                      </m:r>
                    </m:e>
                  </m:acc>
                </m:e>
                <m:sub>
                  <m:r>
                    <m:rPr>
                      <m:sty m:val="p"/>
                    </m:rPr>
                    <w:rPr>
                      <w:rFonts w:ascii="Cambria Math" w:hAnsi="Cambria Math"/>
                      <w:sz w:val="28"/>
                      <w:szCs w:val="28"/>
                    </w:rPr>
                    <m:t>1</m:t>
                  </m:r>
                </m:sub>
              </m:sSub>
              <m:r>
                <m:rPr>
                  <m:sty m:val="p"/>
                </m:rPr>
                <w:rPr>
                  <w:rFonts w:ascii="Cambria Math" w:hAnsi="Cambria Math"/>
                  <w:sz w:val="28"/>
                  <w:szCs w:val="28"/>
                </w:rPr>
                <m:t> </m:t>
              </m:r>
            </m:e>
          </m:d>
        </m:oMath>
      </m:oMathPara>
    </w:p>
    <w:p w14:paraId="3185D5AA" w14:textId="29F8E080" w:rsidR="00A31FFD" w:rsidRDefault="00A31FFD" w:rsidP="008047C7">
      <w:pPr>
        <w:bidi/>
        <w:jc w:val="right"/>
        <w:rPr>
          <w:sz w:val="28"/>
          <w:szCs w:val="28"/>
        </w:rPr>
      </w:pPr>
    </w:p>
    <w:p w14:paraId="670224E0" w14:textId="77777777" w:rsidR="00B65C5E" w:rsidRPr="008047C7" w:rsidRDefault="00B65C5E" w:rsidP="008047C7">
      <w:pPr>
        <w:bidi/>
        <w:jc w:val="right"/>
        <w:rPr>
          <w:sz w:val="28"/>
          <w:szCs w:val="28"/>
        </w:rPr>
      </w:pPr>
      <w:r w:rsidRPr="008047C7">
        <w:rPr>
          <w:sz w:val="28"/>
          <w:szCs w:val="28"/>
        </w:rPr>
        <w:t>Which we simplify to:</w:t>
      </w:r>
    </w:p>
    <w:p w14:paraId="677EDF50" w14:textId="48AB199B" w:rsidR="002735B8" w:rsidRPr="008047C7" w:rsidRDefault="00000000" w:rsidP="008047C7">
      <w:pPr>
        <w:bidi/>
        <w:jc w:val="right"/>
        <w:rPr>
          <w:sz w:val="28"/>
          <w:szCs w:val="28"/>
        </w:rPr>
      </w:pPr>
      <m:oMathPara>
        <m:oMath>
          <m:f>
            <m:fPr>
              <m:ctrlPr>
                <w:rPr>
                  <w:rFonts w:ascii="Cambria Math" w:hAnsi="Cambria Math"/>
                  <w:sz w:val="28"/>
                  <w:szCs w:val="28"/>
                </w:rPr>
              </m:ctrlPr>
            </m:fPr>
            <m:num>
              <m:r>
                <w:rPr>
                  <w:rFonts w:ascii="Cambria Math" w:hAnsi="Cambria Math"/>
                  <w:sz w:val="28"/>
                  <w:szCs w:val="28"/>
                </w:rPr>
                <m:t>∂</m:t>
              </m:r>
              <m:r>
                <m:rPr>
                  <m:scr m:val="script"/>
                  <m:sty m:val="p"/>
                </m:rPr>
                <w:rPr>
                  <w:rFonts w:ascii="Cambria Math" w:hAnsi="Cambria Math" w:cs="Cambria Math"/>
                  <w:sz w:val="28"/>
                  <w:szCs w:val="28"/>
                </w:rPr>
                <m:t>L</m:t>
              </m:r>
            </m:num>
            <m:den>
              <m:r>
                <w:rPr>
                  <w:rFonts w:ascii="Cambria Math" w:hAnsi="Cambria Math"/>
                  <w:sz w:val="28"/>
                  <w:szCs w:val="28"/>
                </w:rPr>
                <m:t>∂θ</m:t>
              </m:r>
              <m:r>
                <m:rPr>
                  <m:sty m:val="p"/>
                </m:rPr>
                <w:rPr>
                  <w:rFonts w:ascii="Cambria Math" w:hAnsi="Cambria Math"/>
                  <w:sz w:val="28"/>
                  <w:szCs w:val="28"/>
                </w:rPr>
                <m:t>₁</m:t>
              </m:r>
            </m:den>
          </m:f>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₁</m:t>
              </m:r>
            </m:e>
          </m:acc>
          <m:acc>
            <m:accPr>
              <m:chr m:val="̇"/>
              <m:ctrlPr>
                <w:rPr>
                  <w:rFonts w:ascii="Cambria Math" w:hAnsi="Cambria Math"/>
                  <w:sz w:val="28"/>
                  <w:szCs w:val="28"/>
                </w:rPr>
              </m:ctrlPr>
            </m:accPr>
            <m:e>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θ</m:t>
                  </m:r>
                </m:e>
                <m:sub>
                  <m:r>
                    <m:rPr>
                      <m:sty m:val="p"/>
                    </m:rPr>
                    <w:rPr>
                      <w:rFonts w:ascii="Cambria Math" w:hAnsi="Cambria Math"/>
                      <w:sz w:val="28"/>
                      <w:szCs w:val="28"/>
                    </w:rPr>
                    <m:t>2</m:t>
                  </m:r>
                </m:sub>
              </m:sSub>
              <m:r>
                <m:rPr>
                  <m:sty m:val="p"/>
                </m:rPr>
                <w:rPr>
                  <w:rFonts w:ascii="Cambria Math" w:hAnsi="Cambria Math"/>
                  <w:sz w:val="28"/>
                  <w:szCs w:val="28"/>
                </w:rPr>
                <m:t xml:space="preserve"> </m:t>
              </m:r>
            </m:e>
          </m:acc>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2</m:t>
              </m:r>
            </m:sub>
          </m:sSub>
          <m:r>
            <m:rPr>
              <m:sty m:val="p"/>
            </m:rPr>
            <w:rPr>
              <w:rFonts w:ascii="Cambria Math" w:hAnsi="Cambria Math"/>
              <w:sz w:val="28"/>
              <w:szCs w:val="28"/>
            </w:rPr>
            <m:t>·</m:t>
          </m:r>
          <m:r>
            <w:rPr>
              <w:rFonts w:ascii="Cambria Math" w:hAnsi="Cambria Math"/>
              <w:sz w:val="28"/>
              <w:szCs w:val="28"/>
            </w:rPr>
            <m:t>sin</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e>
          </m:d>
          <m:r>
            <m:rPr>
              <m:sty m:val="p"/>
            </m:rPr>
            <w:rPr>
              <w:rFonts w:ascii="Cambria Math" w:hAnsi="Cambria Math"/>
              <w:sz w:val="28"/>
              <w:szCs w:val="28"/>
            </w:rPr>
            <m:t>·</m:t>
          </m:r>
          <m:r>
            <w:rPr>
              <w:rFonts w:ascii="Cambria Math" w:hAnsi="Cambria Math"/>
              <w:sz w:val="28"/>
              <w:szCs w:val="28"/>
            </w:rPr>
            <m:t>g</m:t>
          </m:r>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r>
            <m:rPr>
              <m:sty m:val="p"/>
            </m:rPr>
            <w:rPr>
              <w:rFonts w:ascii="Cambria Math" w:hAnsi="Cambria Math"/>
              <w:sz w:val="28"/>
              <w:szCs w:val="28"/>
            </w:rPr>
            <m:t>·</m:t>
          </m:r>
          <m:r>
            <w:rPr>
              <w:rFonts w:ascii="Cambria Math" w:hAnsi="Cambria Math"/>
              <w:sz w:val="28"/>
              <w:szCs w:val="28"/>
            </w:rPr>
            <m:t>sin</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e>
          </m:d>
        </m:oMath>
      </m:oMathPara>
    </w:p>
    <w:p w14:paraId="658AC749" w14:textId="64402676" w:rsidR="00A31FFD" w:rsidRDefault="00A31FFD" w:rsidP="008047C7">
      <w:pPr>
        <w:bidi/>
        <w:jc w:val="right"/>
        <w:rPr>
          <w:sz w:val="28"/>
          <w:szCs w:val="28"/>
        </w:rPr>
      </w:pPr>
    </w:p>
    <w:p w14:paraId="2FFAE744" w14:textId="77777777" w:rsidR="00B65C5E" w:rsidRPr="008047C7" w:rsidRDefault="00B65C5E" w:rsidP="008047C7">
      <w:pPr>
        <w:bidi/>
        <w:jc w:val="right"/>
        <w:rPr>
          <w:sz w:val="28"/>
          <w:szCs w:val="28"/>
        </w:rPr>
      </w:pPr>
      <w:r w:rsidRPr="008047C7">
        <w:rPr>
          <w:sz w:val="28"/>
          <w:szCs w:val="28"/>
        </w:rPr>
        <w:t>And now for the second:</w:t>
      </w:r>
    </w:p>
    <w:p w14:paraId="63D8DA2A" w14:textId="63E70014" w:rsidR="009E7136" w:rsidRPr="008047C7" w:rsidRDefault="00000000" w:rsidP="008047C7">
      <w:pPr>
        <w:bidi/>
        <w:jc w:val="right"/>
        <w:rPr>
          <w:sz w:val="28"/>
          <w:szCs w:val="28"/>
        </w:rPr>
      </w:pPr>
      <m:oMathPara>
        <m:oMath>
          <m:f>
            <m:fPr>
              <m:ctrlPr>
                <w:rPr>
                  <w:rFonts w:ascii="Cambria Math" w:hAnsi="Cambria Math"/>
                  <w:sz w:val="28"/>
                  <w:szCs w:val="28"/>
                </w:rPr>
              </m:ctrlPr>
            </m:fPr>
            <m:num>
              <m:r>
                <w:rPr>
                  <w:rFonts w:ascii="Cambria Math" w:hAnsi="Cambria Math"/>
                  <w:sz w:val="28"/>
                  <w:szCs w:val="28"/>
                </w:rPr>
                <m:t>∂</m:t>
              </m:r>
              <m:r>
                <m:rPr>
                  <m:scr m:val="script"/>
                  <m:sty m:val="p"/>
                </m:rPr>
                <w:rPr>
                  <w:rFonts w:ascii="Cambria Math" w:hAnsi="Cambria Math" w:cs="Cambria Math"/>
                  <w:sz w:val="28"/>
                  <w:szCs w:val="28"/>
                </w:rPr>
                <m:t>L</m:t>
              </m:r>
              <m:ctrlPr>
                <w:rPr>
                  <w:rFonts w:ascii="Cambria Math" w:hAnsi="Cambria Math" w:cs="Cambria Math"/>
                  <w:sz w:val="28"/>
                  <w:szCs w:val="28"/>
                </w:rPr>
              </m:ctrlPr>
            </m:num>
            <m:den>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 xml:space="preserve">₁ </m:t>
                  </m:r>
                </m:e>
              </m:acc>
            </m:den>
          </m:f>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₁</m:t>
              </m:r>
            </m:e>
          </m:acc>
          <m:r>
            <m:rPr>
              <m:sty m:val="p"/>
            </m:rPr>
            <w:rPr>
              <w:rFonts w:ascii="Cambria Math" w:hAnsi="Cambria Math"/>
              <w:sz w:val="28"/>
              <w:szCs w:val="28"/>
            </w:rPr>
            <m:t>·</m:t>
          </m:r>
          <m:sSup>
            <m:sSupPr>
              <m:ctrlPr>
                <w:rPr>
                  <w:rFonts w:ascii="Cambria Math" w:hAnsi="Cambria Math"/>
                  <w:sz w:val="28"/>
                  <w:szCs w:val="28"/>
                </w:rPr>
              </m:ctrlPr>
            </m:sSupPr>
            <m:e>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e>
            <m:sup>
              <m:r>
                <m:rPr>
                  <m:sty m:val="p"/>
                </m:rPr>
                <w:rPr>
                  <w:rFonts w:ascii="Cambria Math" w:hAnsi="Cambria Math"/>
                  <w:sz w:val="28"/>
                  <w:szCs w:val="28"/>
                </w:rPr>
                <m:t>2</m:t>
              </m:r>
            </m:sup>
          </m:sSup>
          <m:r>
            <m:rPr>
              <m:sty m:val="p"/>
            </m:rPr>
            <w:rPr>
              <w:rFonts w:ascii="Cambria Math" w:hAnsi="Cambria Math"/>
              <w:sz w:val="28"/>
              <w:szCs w:val="28"/>
            </w:rPr>
            <m:t>+1</m:t>
          </m:r>
          <m:r>
            <m:rPr>
              <m:lit/>
              <m:sty m:val="p"/>
            </m:rPr>
            <w:rPr>
              <w:rFonts w:ascii="Cambria Math" w:hAnsi="Cambria Math"/>
              <w:sz w:val="28"/>
              <w:szCs w:val="28"/>
            </w:rPr>
            <m:t>/</m:t>
          </m:r>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r>
            <m:rPr>
              <m:sty m:val="p"/>
            </m:rPr>
            <w:rPr>
              <w:rFonts w:ascii="Cambria Math" w:hAnsi="Cambria Math"/>
              <w:sz w:val="28"/>
              <w:szCs w:val="28"/>
            </w:rPr>
            <m:t>·</m:t>
          </m:r>
          <m:d>
            <m:dPr>
              <m:begChr m:val="["/>
              <m:endChr m:val="]"/>
              <m:ctrlPr>
                <w:rPr>
                  <w:rFonts w:ascii="Cambria Math" w:hAnsi="Cambria Math"/>
                  <w:sz w:val="28"/>
                  <w:szCs w:val="28"/>
                </w:rPr>
              </m:ctrlPr>
            </m:dPr>
            <m:e>
              <m:r>
                <m:rPr>
                  <m:sty m:val="p"/>
                </m:rPr>
                <w:rPr>
                  <w:rFonts w:ascii="Cambria Math" w:hAnsi="Cambria Math"/>
                  <w:sz w:val="28"/>
                  <w:szCs w:val="28"/>
                </w:rPr>
                <m:t>2·</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₁</m:t>
                  </m:r>
                </m:e>
              </m:acc>
              <m:r>
                <m:rPr>
                  <m:sty m:val="p"/>
                </m:rPr>
                <w:rPr>
                  <w:rFonts w:ascii="Cambria Math" w:hAnsi="Cambria Math"/>
                  <w:sz w:val="28"/>
                  <w:szCs w:val="28"/>
                </w:rPr>
                <m:t>·</m:t>
              </m:r>
              <m:sSup>
                <m:sSupPr>
                  <m:ctrlPr>
                    <w:rPr>
                      <w:rFonts w:ascii="Cambria Math" w:hAnsi="Cambria Math"/>
                      <w:sz w:val="28"/>
                      <w:szCs w:val="28"/>
                    </w:rPr>
                  </m:ctrlPr>
                </m:sSupPr>
                <m:e>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e>
                <m:sup>
                  <m:r>
                    <m:rPr>
                      <m:sty m:val="p"/>
                    </m:rPr>
                    <w:rPr>
                      <w:rFonts w:ascii="Cambria Math" w:hAnsi="Cambria Math"/>
                      <w:sz w:val="28"/>
                      <w:szCs w:val="28"/>
                    </w:rPr>
                    <m:t>2</m:t>
                  </m:r>
                </m:sup>
              </m:sSup>
              <m:r>
                <m:rPr>
                  <m:sty m:val="p"/>
                </m:rPr>
                <w:rPr>
                  <w:rFonts w:ascii="Cambria Math" w:hAnsi="Cambria Math"/>
                  <w:sz w:val="28"/>
                  <w:szCs w:val="28"/>
                </w:rPr>
                <m:t>+2·</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₂</m:t>
                      </m:r>
                    </m:e>
                  </m:acc>
                  <m:r>
                    <m:rPr>
                      <m:sty m:val="p"/>
                    </m:rPr>
                    <w:rPr>
                      <w:rFonts w:ascii="Cambria Math" w:hAnsi="Cambria Math"/>
                      <w:sz w:val="28"/>
                      <w:szCs w:val="28"/>
                    </w:rPr>
                    <m:t>·</m:t>
                  </m:r>
                  <m:r>
                    <w:rPr>
                      <w:rFonts w:ascii="Cambria Math" w:hAnsi="Cambria Math"/>
                      <w:sz w:val="28"/>
                      <w:szCs w:val="28"/>
                    </w:rPr>
                    <m:t>L</m:t>
                  </m:r>
                </m:e>
                <m:sub>
                  <m:r>
                    <m:rPr>
                      <m:sty m:val="p"/>
                    </m:rPr>
                    <w:rPr>
                      <w:rFonts w:ascii="Cambria Math" w:hAnsi="Cambria Math"/>
                      <w:sz w:val="28"/>
                      <w:szCs w:val="28"/>
                    </w:rPr>
                    <m:t>2</m:t>
                  </m:r>
                </m:sub>
              </m:sSub>
              <m:r>
                <m:rPr>
                  <m:sty m:val="p"/>
                </m:rPr>
                <w:rPr>
                  <w:rFonts w:ascii="Cambria Math" w:hAnsi="Cambria Math"/>
                  <w:sz w:val="28"/>
                  <w:szCs w:val="28"/>
                </w:rPr>
                <m:t>·</m:t>
              </m:r>
              <m:func>
                <m:funcPr>
                  <m:ctrlPr>
                    <w:rPr>
                      <w:rFonts w:ascii="Cambria Math" w:hAnsi="Cambria Math"/>
                      <w:sz w:val="28"/>
                      <w:szCs w:val="28"/>
                    </w:rPr>
                  </m:ctrlPr>
                </m:funcPr>
                <m:fName>
                  <m:r>
                    <w:rPr>
                      <w:rFonts w:ascii="Cambria Math" w:hAnsi="Cambria Math"/>
                      <w:sz w:val="28"/>
                      <w:szCs w:val="28"/>
                    </w:rPr>
                    <m:t>cos</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e>
              </m:func>
            </m:e>
          </m:d>
        </m:oMath>
      </m:oMathPara>
    </w:p>
    <w:p w14:paraId="2F7B51A6" w14:textId="77777777" w:rsidR="006F064B" w:rsidRPr="008047C7" w:rsidRDefault="006F064B" w:rsidP="008047C7">
      <w:pPr>
        <w:bidi/>
        <w:jc w:val="right"/>
        <w:rPr>
          <w:sz w:val="28"/>
          <w:szCs w:val="28"/>
        </w:rPr>
      </w:pPr>
      <w:r w:rsidRPr="008047C7">
        <w:rPr>
          <w:sz w:val="28"/>
          <w:szCs w:val="28"/>
        </w:rPr>
        <w:t>Which simplifies to:</w:t>
      </w:r>
    </w:p>
    <w:p w14:paraId="0367423D" w14:textId="14A23FEE" w:rsidR="002735B8" w:rsidRPr="008047C7" w:rsidRDefault="00000000" w:rsidP="008047C7">
      <w:pPr>
        <w:bidi/>
        <w:jc w:val="right"/>
        <w:rPr>
          <w:sz w:val="28"/>
          <w:szCs w:val="28"/>
        </w:rPr>
      </w:pPr>
      <m:oMathPara>
        <m:oMath>
          <m:f>
            <m:fPr>
              <m:ctrlPr>
                <w:rPr>
                  <w:rFonts w:ascii="Cambria Math" w:hAnsi="Cambria Math"/>
                  <w:sz w:val="28"/>
                  <w:szCs w:val="28"/>
                </w:rPr>
              </m:ctrlPr>
            </m:fPr>
            <m:num>
              <m:r>
                <w:rPr>
                  <w:rFonts w:ascii="Cambria Math" w:hAnsi="Cambria Math"/>
                  <w:sz w:val="28"/>
                  <w:szCs w:val="28"/>
                </w:rPr>
                <m:t>∂</m:t>
              </m:r>
              <m:r>
                <m:rPr>
                  <m:scr m:val="script"/>
                  <m:sty m:val="p"/>
                </m:rPr>
                <w:rPr>
                  <w:rFonts w:ascii="Cambria Math" w:hAnsi="Cambria Math" w:cs="Cambria Math"/>
                  <w:sz w:val="28"/>
                  <w:szCs w:val="28"/>
                </w:rPr>
                <m:t>L</m:t>
              </m:r>
              <m:ctrlPr>
                <w:rPr>
                  <w:rFonts w:ascii="Cambria Math" w:hAnsi="Cambria Math" w:cs="Cambria Math"/>
                  <w:sz w:val="28"/>
                  <w:szCs w:val="28"/>
                </w:rPr>
              </m:ctrlPr>
            </m:num>
            <m:den>
              <m:r>
                <w:rPr>
                  <w:rFonts w:ascii="Cambria Math" w:hAnsi="Cambria Math"/>
                  <w:sz w:val="28"/>
                  <w:szCs w:val="28"/>
                </w:rPr>
                <m:t>∂</m:t>
              </m:r>
              <m:acc>
                <m:accPr>
                  <m:chr m:val="̇"/>
                  <m:ctrlPr>
                    <w:rPr>
                      <w:rFonts w:ascii="Cambria Math" w:hAnsi="Cambria Math"/>
                      <w:sz w:val="28"/>
                      <w:szCs w:val="28"/>
                    </w:rPr>
                  </m:ctrlPr>
                </m:accPr>
                <m:e>
                  <m:sSup>
                    <m:sSupPr>
                      <m:ctrlPr>
                        <w:rPr>
                          <w:rFonts w:ascii="Cambria Math" w:hAnsi="Cambria Math"/>
                          <w:sz w:val="28"/>
                          <w:szCs w:val="28"/>
                        </w:rPr>
                      </m:ctrlPr>
                    </m:sSupPr>
                    <m:e>
                      <m:r>
                        <w:rPr>
                          <w:rFonts w:ascii="Cambria Math" w:hAnsi="Cambria Math"/>
                          <w:sz w:val="28"/>
                          <w:szCs w:val="28"/>
                        </w:rPr>
                        <m:t>θ</m:t>
                      </m:r>
                    </m:e>
                    <m:sup>
                      <m:r>
                        <m:rPr>
                          <m:sty m:val="p"/>
                        </m:rPr>
                        <w:rPr>
                          <w:rFonts w:ascii="Cambria Math" w:hAnsi="Cambria Math"/>
                          <w:sz w:val="28"/>
                          <w:szCs w:val="28"/>
                        </w:rPr>
                        <m:t>1</m:t>
                      </m:r>
                    </m:sup>
                  </m:sSup>
                </m:e>
              </m:acc>
            </m:den>
          </m:f>
          <m:r>
            <m:rPr>
              <m:sty m:val="p"/>
            </m:rPr>
            <w:rPr>
              <w:rFonts w:ascii="Cambria Math" w:hAnsi="Cambria Math"/>
              <w:sz w:val="28"/>
              <w:szCs w:val="28"/>
            </w:rPr>
            <m:t>=</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e>
          </m:d>
          <m:r>
            <m:rPr>
              <m:sty m:val="p"/>
            </m:rP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θ</m:t>
              </m:r>
              <m:r>
                <m:rPr>
                  <m:sty m:val="p"/>
                </m:rPr>
                <w:rPr>
                  <w:rFonts w:ascii="Cambria Math" w:hAnsi="Cambria Math"/>
                  <w:sz w:val="28"/>
                  <w:szCs w:val="28"/>
                </w:rPr>
                <m:t xml:space="preserve">₁ </m:t>
              </m:r>
            </m:e>
          </m:acc>
          <m:r>
            <m:rPr>
              <m:sty m:val="p"/>
            </m:rPr>
            <w:rPr>
              <w:rFonts w:ascii="Cambria Math" w:hAnsi="Cambria Math"/>
              <w:sz w:val="28"/>
              <w:szCs w:val="28"/>
            </w:rPr>
            <m:t>·</m:t>
          </m:r>
          <m:sSup>
            <m:sSupPr>
              <m:ctrlPr>
                <w:rPr>
                  <w:rFonts w:ascii="Cambria Math" w:hAnsi="Cambria Math"/>
                  <w:sz w:val="28"/>
                  <w:szCs w:val="28"/>
                </w:rPr>
              </m:ctrlPr>
            </m:sSupPr>
            <m:e>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1</m:t>
                  </m:r>
                </m:sub>
              </m:sSub>
            </m:e>
            <m:sup>
              <m:r>
                <m:rPr>
                  <m:sty m:val="p"/>
                </m:rPr>
                <w:rPr>
                  <w:rFonts w:ascii="Cambria Math" w:hAnsi="Cambria Math"/>
                  <w:sz w:val="28"/>
                  <w:szCs w:val="28"/>
                </w:rPr>
                <m:t>2</m:t>
              </m:r>
            </m:sup>
          </m:sSup>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M</m:t>
              </m:r>
            </m:e>
            <m:sub>
              <m:r>
                <m:rPr>
                  <m:sty m:val="p"/>
                </m:rPr>
                <w:rPr>
                  <w:rFonts w:ascii="Cambria Math" w:hAnsi="Cambria Math"/>
                  <w:sz w:val="28"/>
                  <w:szCs w:val="28"/>
                </w:rPr>
                <m:t>2</m:t>
              </m:r>
            </m:sub>
          </m:sSub>
          <m:acc>
            <m:accPr>
              <m:chr m:val="̇"/>
              <m:ctrlPr>
                <w:rPr>
                  <w:rFonts w:ascii="Cambria Math" w:hAnsi="Cambria Math"/>
                  <w:sz w:val="28"/>
                  <w:szCs w:val="28"/>
                </w:rPr>
              </m:ctrlPr>
            </m:accPr>
            <m:e>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θ</m:t>
                  </m:r>
                </m:e>
                <m:sub>
                  <m:r>
                    <m:rPr>
                      <m:sty m:val="p"/>
                    </m:rPr>
                    <w:rPr>
                      <w:rFonts w:ascii="Cambria Math" w:hAnsi="Cambria Math"/>
                      <w:sz w:val="28"/>
                      <w:szCs w:val="28"/>
                    </w:rPr>
                    <m:t>2</m:t>
                  </m:r>
                </m:sub>
              </m:sSub>
              <m:r>
                <m:rPr>
                  <m:sty m:val="p"/>
                </m:rPr>
                <w:rPr>
                  <w:rFonts w:ascii="Cambria Math" w:hAnsi="Cambria Math"/>
                  <w:sz w:val="28"/>
                  <w:szCs w:val="28"/>
                </w:rPr>
                <m:t xml:space="preserve"> </m:t>
              </m:r>
            </m:e>
          </m:acc>
          <m:sSub>
            <m:sSubPr>
              <m:ctrlPr>
                <w:rPr>
                  <w:rFonts w:ascii="Cambria Math" w:hAnsi="Cambria Math"/>
                  <w:sz w:val="28"/>
                  <w:szCs w:val="28"/>
                </w:rPr>
              </m:ctrlPr>
            </m:sSubPr>
            <m:e>
              <m:r>
                <m:rPr>
                  <m:sty m:val="p"/>
                </m:rPr>
                <w:rPr>
                  <w:rFonts w:ascii="Cambria Math" w:hAnsi="Cambria Math"/>
                  <w:sz w:val="28"/>
                  <w:szCs w:val="28"/>
                </w:rPr>
                <m:t>·</m:t>
              </m:r>
              <m:r>
                <w:rPr>
                  <w:rFonts w:ascii="Cambria Math" w:hAnsi="Cambria Math"/>
                  <w:sz w:val="28"/>
                  <w:szCs w:val="28"/>
                </w:rPr>
                <m:t>L</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L</m:t>
              </m:r>
            </m:e>
            <m:sub>
              <m:r>
                <m:rPr>
                  <m:sty m:val="p"/>
                </m:rPr>
                <w:rPr>
                  <w:rFonts w:ascii="Cambria Math" w:hAnsi="Cambria Math"/>
                  <w:sz w:val="28"/>
                  <w:szCs w:val="28"/>
                </w:rPr>
                <m:t>2</m:t>
              </m:r>
            </m:sub>
          </m:sSub>
          <m:r>
            <m:rPr>
              <m:sty m:val="p"/>
            </m:rPr>
            <w:rPr>
              <w:rFonts w:ascii="Cambria Math" w:hAnsi="Cambria Math"/>
              <w:sz w:val="28"/>
              <w:szCs w:val="28"/>
            </w:rPr>
            <m:t>·</m:t>
          </m:r>
          <m:func>
            <m:funcPr>
              <m:ctrlPr>
                <w:rPr>
                  <w:rFonts w:ascii="Cambria Math" w:hAnsi="Cambria Math"/>
                  <w:sz w:val="28"/>
                  <w:szCs w:val="28"/>
                </w:rPr>
              </m:ctrlPr>
            </m:funcPr>
            <m:fName>
              <m:r>
                <w:rPr>
                  <w:rFonts w:ascii="Cambria Math" w:hAnsi="Cambria Math"/>
                  <w:sz w:val="28"/>
                  <w:szCs w:val="28"/>
                </w:rPr>
                <m:t>cos</m:t>
              </m:r>
            </m:fName>
            <m:e>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θ</m:t>
                      </m:r>
                    </m:e>
                    <m:sub>
                      <m:r>
                        <m:rPr>
                          <m:sty m:val="p"/>
                        </m:rPr>
                        <w:rPr>
                          <w:rFonts w:ascii="Cambria Math" w:hAnsi="Cambria Math"/>
                          <w:sz w:val="28"/>
                          <w:szCs w:val="28"/>
                        </w:rPr>
                        <m:t>2</m:t>
                      </m:r>
                    </m:sub>
                  </m:sSub>
                </m:e>
              </m:d>
            </m:e>
          </m:func>
        </m:oMath>
      </m:oMathPara>
    </w:p>
    <w:p w14:paraId="21BFB905" w14:textId="59B09473" w:rsidR="009E7136" w:rsidRDefault="009E7136" w:rsidP="00A31FFD">
      <w:pPr>
        <w:rPr>
          <w:sz w:val="28"/>
          <w:szCs w:val="28"/>
          <w:lang w:bidi="he-IL"/>
        </w:rPr>
      </w:pPr>
    </w:p>
    <w:p w14:paraId="78386DD8" w14:textId="77777777" w:rsidR="006F064B" w:rsidRDefault="006F064B" w:rsidP="00F12488">
      <w:pPr>
        <w:rPr>
          <w:rFonts w:cs="Arial"/>
          <w:sz w:val="28"/>
          <w:szCs w:val="28"/>
          <w:lang w:bidi="he-IL"/>
        </w:rPr>
      </w:pPr>
      <w:r w:rsidRPr="006F064B">
        <w:rPr>
          <w:rFonts w:cs="Arial"/>
          <w:sz w:val="28"/>
          <w:szCs w:val="28"/>
          <w:lang w:bidi="he-IL"/>
        </w:rPr>
        <w:t>Now its derivative with respect to time:</w:t>
      </w:r>
    </w:p>
    <w:p w14:paraId="551A0FFF" w14:textId="79EF9BC9" w:rsidR="00A31FFD" w:rsidRPr="00623BEE" w:rsidRDefault="00000000" w:rsidP="00F12488">
      <w:pPr>
        <w:rPr>
          <w:rFonts w:cs="Arial"/>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d</m:t>
              </m:r>
            </m:num>
            <m:den>
              <m:r>
                <w:rPr>
                  <w:rFonts w:ascii="Cambria Math" w:hAnsi="Cambria Math"/>
                  <w:sz w:val="20"/>
                  <w:szCs w:val="20"/>
                  <w:lang w:bidi="he-IL"/>
                </w:rPr>
                <m:t>dt</m:t>
              </m:r>
            </m:den>
          </m:f>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∂L</m:t>
              </m:r>
            </m:num>
            <m:den>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den>
          </m:f>
          <m:r>
            <w:rPr>
              <w:rFonts w:ascii="Cambria Math"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62E4EB1A" w14:textId="77777777" w:rsidR="0065488A" w:rsidRDefault="0065488A" w:rsidP="00A31FFD">
      <w:pPr>
        <w:rPr>
          <w:rFonts w:cs="Arial"/>
          <w:sz w:val="28"/>
          <w:szCs w:val="28"/>
          <w:lang w:bidi="he-IL"/>
        </w:rPr>
      </w:pPr>
      <w:r w:rsidRPr="0065488A">
        <w:rPr>
          <w:rFonts w:cs="Arial"/>
          <w:sz w:val="28"/>
          <w:szCs w:val="28"/>
          <w:lang w:bidi="he-IL"/>
        </w:rPr>
        <w:t>And in the end we get this equation:</w:t>
      </w:r>
    </w:p>
    <w:p w14:paraId="68DB15C4" w14:textId="24B58610" w:rsidR="007A21BD" w:rsidRPr="00623BEE" w:rsidRDefault="005C6276" w:rsidP="00A31FFD">
      <w:pPr>
        <w:rPr>
          <w:rFonts w:eastAsiaTheme="minorEastAsia"/>
          <w:sz w:val="20"/>
          <w:szCs w:val="20"/>
          <w:lang w:bidi="he-IL"/>
        </w:rPr>
      </w:pPr>
      <m:oMathPara>
        <m:oMath>
          <m:r>
            <w:rPr>
              <w:rFonts w:ascii="Cambria Math" w:eastAsiaTheme="minorEastAsia" w:hAnsi="Cambria Math"/>
              <w:sz w:val="20"/>
              <w:szCs w:val="20"/>
              <w:lang w:bidi="he-IL"/>
            </w:rPr>
            <m:t>0=-</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e>
              </m:acc>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r>
                    <w:rPr>
                      <w:rFonts w:ascii="Cambria Math" w:eastAsiaTheme="minorEastAsia" w:hAnsi="Cambria Math"/>
                      <w:sz w:val="20"/>
                      <w:szCs w:val="20"/>
                      <w:lang w:bidi="he-IL"/>
                    </w:rPr>
                    <m:t xml:space="preserve">θ₁ </m:t>
                  </m:r>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oMath>
      </m:oMathPara>
    </w:p>
    <w:p w14:paraId="7E2C5E29" w14:textId="77777777" w:rsidR="004318D9" w:rsidRDefault="00A31FFD" w:rsidP="004318D9">
      <w:pPr>
        <w:rPr>
          <w:rFonts w:cs="Arial"/>
          <w:lang w:bidi="he-IL"/>
        </w:rPr>
      </w:pPr>
      <w:r>
        <w:rPr>
          <w:sz w:val="28"/>
          <w:szCs w:val="28"/>
          <w:lang w:bidi="he-IL"/>
        </w:rPr>
        <w:br/>
      </w:r>
      <w:r w:rsidR="004318D9" w:rsidRPr="004318D9">
        <w:rPr>
          <w:lang w:bidi="he-IL"/>
        </w:rPr>
        <w:t>Which we can simplify to</w:t>
      </w:r>
      <w:r w:rsidR="004318D9" w:rsidRPr="004318D9">
        <w:rPr>
          <w:rFonts w:cs="Arial"/>
          <w:rtl/>
          <w:lang w:bidi="he-IL"/>
        </w:rPr>
        <w:t>:[1]</w:t>
      </w:r>
    </w:p>
    <w:p w14:paraId="0DF47F79" w14:textId="1B2539F0" w:rsidR="00D72185" w:rsidRPr="00623BEE" w:rsidRDefault="00D72185" w:rsidP="004318D9">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Style w:val="FootnoteReference"/>
              <w:rFonts w:ascii="Cambria Math" w:eastAsiaTheme="minorEastAsia" w:hAnsi="Cambria Math"/>
              <w:i/>
              <w:sz w:val="20"/>
              <w:szCs w:val="20"/>
              <w:lang w:bidi="he-IL"/>
            </w:rPr>
            <w:footnoteReference w:id="1"/>
          </m:r>
        </m:oMath>
      </m:oMathPara>
    </w:p>
    <w:p w14:paraId="6B3A01BF" w14:textId="33F2A2AA" w:rsidR="00A31FFD" w:rsidRDefault="00752D77" w:rsidP="00752D77">
      <w:pPr>
        <w:bidi/>
        <w:jc w:val="right"/>
        <w:rPr>
          <w:sz w:val="28"/>
          <w:szCs w:val="28"/>
          <w:lang w:bidi="he-IL"/>
        </w:rPr>
      </w:pPr>
      <w:r>
        <w:rPr>
          <w:rFonts w:cs="Arial"/>
          <w:sz w:val="28"/>
          <w:szCs w:val="28"/>
          <w:lang w:bidi="he-IL"/>
        </w:rPr>
        <w:t>)</w:t>
      </w:r>
      <w:r w:rsidRPr="00752D77">
        <w:rPr>
          <w:rFonts w:cs="Arial"/>
          <w:sz w:val="28"/>
          <w:szCs w:val="28"/>
          <w:rtl/>
          <w:lang w:bidi="he-IL"/>
        </w:rPr>
        <w:t>(</w:t>
      </w:r>
      <w:r w:rsidRPr="00752D77">
        <w:rPr>
          <w:sz w:val="28"/>
          <w:szCs w:val="28"/>
          <w:lang w:bidi="he-IL"/>
        </w:rPr>
        <w:t>We call this equation (1</w:t>
      </w:r>
      <w:r w:rsidRPr="00752D77">
        <w:rPr>
          <w:rFonts w:cs="Arial"/>
          <w:sz w:val="28"/>
          <w:szCs w:val="28"/>
          <w:rtl/>
          <w:lang w:bidi="he-IL"/>
        </w:rPr>
        <w:t>)</w:t>
      </w:r>
    </w:p>
    <w:p w14:paraId="7C416745" w14:textId="77777777" w:rsidR="007428B4" w:rsidRDefault="007428B4" w:rsidP="00A31FFD">
      <w:pPr>
        <w:rPr>
          <w:rFonts w:cs="Arial"/>
          <w:sz w:val="28"/>
          <w:szCs w:val="28"/>
          <w:lang w:bidi="he-IL"/>
        </w:rPr>
      </w:pPr>
      <w:r w:rsidRPr="007428B4">
        <w:rPr>
          <w:rFonts w:cs="Arial"/>
          <w:sz w:val="28"/>
          <w:szCs w:val="28"/>
          <w:lang w:bidi="he-IL"/>
        </w:rPr>
        <w:t xml:space="preserve">Now we do the same </w:t>
      </w:r>
      <w:proofErr w:type="spellStart"/>
      <w:r w:rsidRPr="007428B4">
        <w:rPr>
          <w:rFonts w:cs="Arial"/>
          <w:sz w:val="28"/>
          <w:szCs w:val="28"/>
          <w:lang w:bidi="he-IL"/>
        </w:rPr>
        <w:t>for:θ</w:t>
      </w:r>
      <w:proofErr w:type="spellEnd"/>
      <w:r w:rsidRPr="007428B4">
        <w:rPr>
          <w:rFonts w:cs="Arial"/>
          <w:sz w:val="28"/>
          <w:szCs w:val="28"/>
          <w:lang w:bidi="he-IL"/>
        </w:rPr>
        <w:t>₂</w:t>
      </w:r>
    </w:p>
    <w:p w14:paraId="388E6BB1" w14:textId="1D55B65A" w:rsidR="003534C2" w:rsidRPr="00623BEE" w:rsidRDefault="00000000" w:rsidP="00A31FFD">
      <w:pPr>
        <w:rPr>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1</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3C1C5800" w14:textId="11C0B25B" w:rsidR="009E7136" w:rsidRDefault="009E7136" w:rsidP="00A31FFD">
      <w:pPr>
        <w:rPr>
          <w:sz w:val="28"/>
          <w:szCs w:val="28"/>
          <w:lang w:bidi="he-IL"/>
        </w:rPr>
      </w:pPr>
    </w:p>
    <w:p w14:paraId="0011569D" w14:textId="77777777" w:rsidR="007428B4" w:rsidRDefault="007428B4" w:rsidP="00A31FFD">
      <w:pPr>
        <w:rPr>
          <w:rFonts w:cs="Arial"/>
          <w:sz w:val="28"/>
          <w:szCs w:val="28"/>
          <w:lang w:bidi="he-IL"/>
        </w:rPr>
      </w:pPr>
      <w:r w:rsidRPr="007428B4">
        <w:rPr>
          <w:rFonts w:cs="Arial"/>
          <w:sz w:val="28"/>
          <w:szCs w:val="28"/>
          <w:lang w:bidi="he-IL"/>
        </w:rPr>
        <w:t>Let's simplify this to:</w:t>
      </w:r>
    </w:p>
    <w:p w14:paraId="063DC4A4" w14:textId="55DFA6DD" w:rsidR="009E7136" w:rsidRDefault="00000000" w:rsidP="00A31FFD">
      <w:pPr>
        <w:rPr>
          <w:noProof/>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7B46CB61" w14:textId="77777777" w:rsidR="007428B4" w:rsidRDefault="007428B4" w:rsidP="00A31FFD">
      <w:pPr>
        <w:rPr>
          <w:rFonts w:cs="Arial"/>
          <w:noProof/>
          <w:lang w:bidi="he-IL"/>
        </w:rPr>
      </w:pPr>
      <w:r w:rsidRPr="007428B4">
        <w:rPr>
          <w:rFonts w:cs="Arial"/>
          <w:noProof/>
          <w:lang w:bidi="he-IL"/>
        </w:rPr>
        <w:t>Now for the second:</w:t>
      </w:r>
    </w:p>
    <w:p w14:paraId="4A962A60" w14:textId="13B7550F" w:rsidR="004C779B" w:rsidRPr="00623BEE" w:rsidRDefault="00000000" w:rsidP="00A31FFD">
      <w:pPr>
        <w:rPr>
          <w:noProof/>
          <w:sz w:val="20"/>
          <w:szCs w:val="20"/>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=½·</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d>
            <m:dPr>
              <m:begChr m:val="["/>
              <m:endChr m:val="]"/>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acc>
                <m:accPr>
                  <m:chr m:val="̇"/>
                  <m:ctrlPr>
                    <w:rPr>
                      <w:rFonts w:ascii="Cambria Math"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m:oMathPara>
    </w:p>
    <w:p w14:paraId="5BEA445A" w14:textId="3945D9C8" w:rsidR="009E7136" w:rsidRDefault="009E7136" w:rsidP="00A31FFD">
      <w:pPr>
        <w:rPr>
          <w:sz w:val="28"/>
          <w:szCs w:val="28"/>
          <w:lang w:bidi="he-IL"/>
        </w:rPr>
      </w:pPr>
    </w:p>
    <w:p w14:paraId="313B0B6D" w14:textId="77777777" w:rsidR="009D7018" w:rsidRDefault="009D7018" w:rsidP="00341D13">
      <w:pPr>
        <w:rPr>
          <w:rFonts w:cs="Arial"/>
          <w:sz w:val="28"/>
          <w:szCs w:val="28"/>
          <w:lang w:bidi="he-IL"/>
        </w:rPr>
      </w:pPr>
      <w:r w:rsidRPr="009D7018">
        <w:rPr>
          <w:rFonts w:cs="Arial"/>
          <w:sz w:val="28"/>
          <w:szCs w:val="28"/>
          <w:lang w:bidi="he-IL"/>
        </w:rPr>
        <w:t>Let's simplify this to:</w:t>
      </w:r>
    </w:p>
    <w:p w14:paraId="4045EB9C" w14:textId="3E6B30C7" w:rsidR="004C779B" w:rsidRPr="00623BEE" w:rsidRDefault="00000000" w:rsidP="00341D13">
      <w:pPr>
        <w:rPr>
          <w:rFonts w:eastAsiaTheme="minorEastAsia"/>
          <w:sz w:val="20"/>
          <w:szCs w:val="20"/>
          <w:lang w:bidi="he-IL"/>
        </w:rPr>
      </w:pPr>
      <m:oMathPara>
        <m:oMath>
          <m:f>
            <m:fPr>
              <m:ctrlPr>
                <w:rPr>
                  <w:rFonts w:ascii="Cambria Math" w:hAnsi="Cambria Math"/>
                  <w:i/>
                  <w:sz w:val="20"/>
                  <w:szCs w:val="20"/>
                  <w:lang w:bidi="he-IL"/>
                </w:rPr>
              </m:ctrlPr>
            </m:fPr>
            <m:num>
              <m:r>
                <w:rPr>
                  <w:rFonts w:ascii="Cambria Math" w:hAnsi="Cambria Math"/>
                  <w:sz w:val="20"/>
                  <w:szCs w:val="20"/>
                  <w:lang w:bidi="he-IL"/>
                </w:rPr>
                <m:t>∂</m:t>
              </m:r>
              <m:r>
                <m:rPr>
                  <m:scr m:val="script"/>
                </m:rPr>
                <w:rPr>
                  <w:rFonts w:ascii="Cambria Math" w:hAnsi="Cambria Math" w:cs="Cambria Math"/>
                  <w:sz w:val="20"/>
                  <w:szCs w:val="20"/>
                  <w:lang w:bidi="he-IL"/>
                </w:rPr>
                <m:t>L</m:t>
              </m:r>
              <m:ctrlPr>
                <w:rPr>
                  <w:rFonts w:ascii="Cambria Math" w:hAnsi="Cambria Math" w:cs="Cambria Math"/>
                  <w:i/>
                  <w:sz w:val="20"/>
                  <w:szCs w:val="20"/>
                  <w:lang w:bidi="he-IL"/>
                </w:rPr>
              </m:ctrlPr>
            </m:num>
            <m:den>
              <m:r>
                <w:rPr>
                  <w:rFonts w:ascii="Cambria Math"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39CB5192" w14:textId="32646550" w:rsidR="009E7136" w:rsidRDefault="009E7136" w:rsidP="00A31FFD">
      <w:pPr>
        <w:rPr>
          <w:sz w:val="28"/>
          <w:szCs w:val="28"/>
          <w:lang w:bidi="he-IL"/>
        </w:rPr>
      </w:pPr>
    </w:p>
    <w:p w14:paraId="34304373" w14:textId="77777777" w:rsidR="009D7018" w:rsidRDefault="009D7018" w:rsidP="00341D13">
      <w:pPr>
        <w:rPr>
          <w:rFonts w:cs="Arial"/>
          <w:sz w:val="28"/>
          <w:szCs w:val="28"/>
          <w:lang w:bidi="he-IL"/>
        </w:rPr>
      </w:pPr>
      <w:r w:rsidRPr="009D7018">
        <w:rPr>
          <w:rFonts w:cs="Arial"/>
          <w:sz w:val="28"/>
          <w:szCs w:val="28"/>
          <w:lang w:bidi="he-IL"/>
        </w:rPr>
        <w:t>Now its derivative with respect to time:</w:t>
      </w:r>
    </w:p>
    <w:p w14:paraId="71A587B6" w14:textId="6B0EDC8F" w:rsidR="004C779B" w:rsidRPr="00623BEE" w:rsidRDefault="00000000" w:rsidP="00341D13">
      <w:pPr>
        <w:rPr>
          <w:rFonts w:eastAsiaTheme="minorEastAsia"/>
          <w:sz w:val="20"/>
          <w:szCs w:val="20"/>
          <w:lang w:bidi="he-IL"/>
        </w:rPr>
      </w:pPr>
      <m:oMath>
        <m:f>
          <m:fPr>
            <m:ctrlPr>
              <w:rPr>
                <w:rFonts w:ascii="Cambria Math" w:hAnsi="Cambria Math"/>
                <w:i/>
                <w:sz w:val="20"/>
                <w:szCs w:val="20"/>
                <w:lang w:bidi="he-IL"/>
              </w:rPr>
            </m:ctrlPr>
          </m:fPr>
          <m:num>
            <m:r>
              <w:rPr>
                <w:rFonts w:ascii="Cambria Math" w:hAnsi="Cambria Math"/>
                <w:sz w:val="20"/>
                <w:szCs w:val="20"/>
                <w:lang w:bidi="he-IL"/>
              </w:rPr>
              <m:t>d</m:t>
            </m:r>
          </m:num>
          <m:den>
            <m:r>
              <w:rPr>
                <w:rFonts w:ascii="Cambria Math" w:hAnsi="Cambria Math"/>
                <w:sz w:val="20"/>
                <w:szCs w:val="20"/>
                <w:lang w:bidi="he-IL"/>
              </w:rPr>
              <m:t>dt</m:t>
            </m:r>
          </m:den>
        </m:f>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∂L</m:t>
            </m:r>
          </m:num>
          <m:den>
            <m:r>
              <w:rPr>
                <w:rFonts w:ascii="Cambria Math" w:eastAsiaTheme="minorEastAsia" w:hAnsi="Cambria Math"/>
                <w:sz w:val="20"/>
                <w:szCs w:val="20"/>
                <w:lang w:bidi="he-IL"/>
              </w:rPr>
              <m:t>∂</m:t>
            </m:r>
            <m:sSub>
              <m:sSubPr>
                <m:ctrlPr>
                  <w:rPr>
                    <w:rFonts w:ascii="Cambria Math" w:hAnsi="Cambria Math"/>
                    <w:i/>
                    <w:sz w:val="20"/>
                    <w:szCs w:val="20"/>
                    <w:lang w:bidi="he-IL"/>
                  </w:rPr>
                </m:ctrlPr>
              </m:sSubPr>
              <m:e>
                <m:acc>
                  <m:accPr>
                    <m:chr m:val="̇"/>
                    <m:ctrlPr>
                      <w:rPr>
                        <w:rFonts w:ascii="Cambria Math" w:hAnsi="Cambria Math"/>
                        <w:i/>
                        <w:sz w:val="20"/>
                        <w:szCs w:val="20"/>
                        <w:lang w:bidi="he-IL"/>
                      </w:rPr>
                    </m:ctrlPr>
                  </m:accPr>
                  <m:e>
                    <m:r>
                      <w:rPr>
                        <w:rFonts w:ascii="Cambria Math" w:hAnsi="Cambria Math"/>
                        <w:sz w:val="20"/>
                        <w:szCs w:val="20"/>
                        <w:lang w:bidi="he-IL"/>
                      </w:rPr>
                      <m:t>θ</m:t>
                    </m:r>
                  </m:e>
                </m:acc>
              </m:e>
              <m:sub>
                <m:r>
                  <w:rPr>
                    <w:rFonts w:ascii="Cambria Math"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w:r w:rsidR="00E22C7E" w:rsidRPr="00623BEE">
        <w:rPr>
          <w:rFonts w:eastAsiaTheme="minorEastAsia"/>
          <w:sz w:val="20"/>
          <w:szCs w:val="20"/>
          <w:lang w:bidi="he-IL"/>
        </w:rPr>
        <w:t xml:space="preserve"> </w:t>
      </w:r>
    </w:p>
    <w:p w14:paraId="64C35B32" w14:textId="5CF13A86" w:rsidR="009E7136" w:rsidRDefault="009E7136" w:rsidP="009E7136">
      <w:pPr>
        <w:rPr>
          <w:sz w:val="28"/>
          <w:szCs w:val="28"/>
          <w:lang w:bidi="he-IL"/>
        </w:rPr>
      </w:pPr>
    </w:p>
    <w:p w14:paraId="583803CC" w14:textId="77777777" w:rsidR="00CB111C" w:rsidRDefault="00CB111C" w:rsidP="009E7136">
      <w:pPr>
        <w:rPr>
          <w:rFonts w:cs="Arial"/>
          <w:sz w:val="28"/>
          <w:szCs w:val="28"/>
          <w:lang w:bidi="he-IL"/>
        </w:rPr>
      </w:pPr>
      <w:r w:rsidRPr="00CB111C">
        <w:rPr>
          <w:rFonts w:cs="Arial"/>
          <w:sz w:val="28"/>
          <w:szCs w:val="28"/>
          <w:lang w:bidi="he-IL"/>
        </w:rPr>
        <w:t>And now the equation we get from θ₂:</w:t>
      </w:r>
    </w:p>
    <w:p w14:paraId="1A48B73B" w14:textId="2F1F20BF" w:rsidR="004C779B" w:rsidRPr="00623BEE" w:rsidRDefault="001305CF" w:rsidP="009E7136">
      <w:pPr>
        <w:rPr>
          <w:i/>
          <w:sz w:val="20"/>
          <w:szCs w:val="20"/>
          <w:lang w:bidi="he-IL"/>
        </w:rPr>
      </w:pPr>
      <m:oMathPara>
        <m:oMath>
          <m:r>
            <w:rPr>
              <w:rFonts w:ascii="Cambria Math" w:hAnsi="Cambria Math"/>
              <w:sz w:val="20"/>
              <w:szCs w:val="20"/>
              <w:lang w:bidi="he-IL"/>
            </w:rPr>
            <m:t>0=</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
            <m:dPr>
              <m:begChr m:val="["/>
              <m:endChr m:val="]"/>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acc>
                    <m:accPr>
                      <m:chr m:val="̇"/>
                      <m:ctrlPr>
                        <w:rPr>
                          <w:rFonts w:ascii="Cambria Math" w:eastAsiaTheme="minorEastAsia" w:hAnsi="Cambria Math"/>
                          <w:i/>
                          <w:sz w:val="20"/>
                          <w:szCs w:val="20"/>
                          <w:lang w:bidi="he-IL"/>
                        </w:rPr>
                      </m:ctrlPr>
                    </m:accPr>
                    <m:e>
                      <m:r>
                        <w:rPr>
                          <w:rFonts w:ascii="Cambria Math" w:eastAsiaTheme="minorEastAsia" w:hAnsi="Cambria Math"/>
                          <w:sz w:val="20"/>
                          <w:szCs w:val="20"/>
                          <w:lang w:bidi="he-IL"/>
                        </w:rPr>
                        <m:t>θ</m:t>
                      </m:r>
                    </m:e>
                  </m:acc>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oMath>
      </m:oMathPara>
    </w:p>
    <w:p w14:paraId="56951BFF" w14:textId="0B86B07D" w:rsidR="009E7136" w:rsidRDefault="009E7136" w:rsidP="009E7136">
      <w:pPr>
        <w:rPr>
          <w:sz w:val="28"/>
          <w:szCs w:val="28"/>
          <w:lang w:bidi="he-IL"/>
        </w:rPr>
      </w:pPr>
    </w:p>
    <w:p w14:paraId="2738E905" w14:textId="77777777" w:rsidR="00CB111C" w:rsidRDefault="00CB111C" w:rsidP="009E7136">
      <w:pPr>
        <w:rPr>
          <w:rFonts w:cs="Arial"/>
          <w:sz w:val="28"/>
          <w:szCs w:val="28"/>
          <w:lang w:bidi="he-IL"/>
        </w:rPr>
      </w:pPr>
      <w:r w:rsidRPr="00CB111C">
        <w:rPr>
          <w:rFonts w:cs="Arial"/>
          <w:sz w:val="28"/>
          <w:szCs w:val="28"/>
          <w:lang w:bidi="he-IL"/>
        </w:rPr>
        <w:t>Let's simplify this to:</w:t>
      </w:r>
    </w:p>
    <w:p w14:paraId="225FB9C0" w14:textId="43978793" w:rsidR="009E7136" w:rsidRDefault="005C6276" w:rsidP="007B1E7C">
      <w:pPr>
        <w:rPr>
          <w:sz w:val="28"/>
          <w:szCs w:val="28"/>
          <w:lang w:bidi="he-IL"/>
        </w:rPr>
      </w:pPr>
      <m:oMathPara>
        <m:oMath>
          <m:r>
            <w:rPr>
              <w:rFonts w:ascii="Cambria Math" w:eastAsiaTheme="minorEastAsia" w:hAnsi="Cambria Math"/>
              <w:sz w:val="28"/>
              <w:szCs w:val="28"/>
              <w:lang w:bidi="he-IL"/>
            </w:rPr>
            <m:t>0=</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acc>
            <m:accPr>
              <m:chr m:val="̇"/>
              <m:ctrlPr>
                <w:rPr>
                  <w:rFonts w:ascii="Cambria Math" w:eastAsiaTheme="minorEastAsia" w:hAnsi="Cambria Math" w:cs="Arial"/>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·g·</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·sin</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r>
            <w:rPr>
              <w:rFonts w:ascii="Cambria Math" w:eastAsiaTheme="minorEastAsia" w:hAnsi="Cambria Math"/>
              <w:sz w:val="28"/>
              <w:szCs w:val="28"/>
              <w:lang w:bidi="he-IL"/>
            </w:rPr>
            <m:t>·</m:t>
          </m:r>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up>
              <m:r>
                <w:rPr>
                  <w:rFonts w:ascii="Cambria Math" w:eastAsiaTheme="minorEastAsia" w:hAnsi="Cambria Math"/>
                  <w:sz w:val="28"/>
                  <w:szCs w:val="28"/>
                  <w:lang w:bidi="he-IL"/>
                </w:rPr>
                <m:t>2</m:t>
              </m:r>
            </m:sup>
          </m:sSubSup>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m:rPr>
              <m:sty m:val="p"/>
            </m:rPr>
            <w:rPr>
              <w:rFonts w:ascii="Cambria Math" w:hAnsi="Cambria Math"/>
              <w:sz w:val="28"/>
              <w:szCs w:val="28"/>
              <w:lang w:bidi="he-IL"/>
            </w:rPr>
            <w:br/>
          </m:r>
        </m:oMath>
      </m:oMathPara>
    </w:p>
    <w:p w14:paraId="433D09E6" w14:textId="77777777" w:rsidR="00CB111C" w:rsidRDefault="00CB111C" w:rsidP="007B1E7C">
      <w:pPr>
        <w:rPr>
          <w:rFonts w:cs="Arial"/>
          <w:sz w:val="28"/>
          <w:szCs w:val="28"/>
          <w:lang w:bidi="he-IL"/>
        </w:rPr>
      </w:pPr>
      <w:r w:rsidRPr="00CB111C">
        <w:rPr>
          <w:sz w:val="28"/>
          <w:szCs w:val="28"/>
          <w:lang w:bidi="he-IL"/>
        </w:rPr>
        <w:t>And further simplified to</w:t>
      </w:r>
      <w:r w:rsidRPr="00CB111C">
        <w:rPr>
          <w:rFonts w:cs="Arial"/>
          <w:sz w:val="28"/>
          <w:szCs w:val="28"/>
          <w:rtl/>
          <w:lang w:bidi="he-IL"/>
        </w:rPr>
        <w:t xml:space="preserve"> [1]:</w:t>
      </w:r>
    </w:p>
    <w:p w14:paraId="7F778A5B" w14:textId="335E49AC" w:rsidR="00E7733B" w:rsidRPr="000F3A4D" w:rsidRDefault="00E7733B" w:rsidP="00CB111C">
      <w:pPr>
        <w:bidi/>
        <w:rPr>
          <w:rFonts w:eastAsiaTheme="minorEastAsia"/>
          <w:i/>
          <w:sz w:val="28"/>
          <w:szCs w:val="28"/>
          <w:lang w:bidi="he-IL"/>
        </w:rPr>
      </w:pPr>
      <m:oMathPara>
        <m:oMath>
          <m:r>
            <w:rPr>
              <w:rFonts w:ascii="Cambria Math" w:eastAsiaTheme="minorEastAsia" w:hAnsi="Cambria Math" w:cs="Arial"/>
              <w:sz w:val="28"/>
              <w:szCs w:val="28"/>
              <w:rtl/>
              <w:lang w:bidi="he-IL"/>
            </w:rPr>
            <m:t>0=</m:t>
          </m:r>
          <m:acc>
            <m:accPr>
              <m:chr m:val="̇"/>
              <m:ctrlPr>
                <w:rPr>
                  <w:rFonts w:ascii="Cambria Math" w:eastAsiaTheme="minorEastAsia" w:hAnsi="Cambria Math" w:cs="Arial"/>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-g</m:t>
          </m:r>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oMath>
      </m:oMathPara>
    </w:p>
    <w:p w14:paraId="521C7F4F" w14:textId="71A82FEA" w:rsidR="00F12488" w:rsidRPr="00CF1A6B" w:rsidRDefault="007B1E7C" w:rsidP="007B1E7C">
      <w:pPr>
        <w:bidi/>
        <w:jc w:val="right"/>
        <w:rPr>
          <w:i/>
          <w:sz w:val="28"/>
          <w:szCs w:val="28"/>
          <w:rtl/>
          <w:lang w:bidi="he-IL"/>
        </w:rPr>
      </w:pPr>
      <w:r w:rsidRPr="007B1E7C">
        <w:rPr>
          <w:rFonts w:cs="Arial"/>
          <w:sz w:val="28"/>
          <w:szCs w:val="28"/>
          <w:rtl/>
          <w:lang w:bidi="he-IL"/>
        </w:rPr>
        <w:t>(</w:t>
      </w:r>
      <w:r w:rsidRPr="007B1E7C">
        <w:rPr>
          <w:sz w:val="28"/>
          <w:szCs w:val="28"/>
          <w:lang w:bidi="he-IL"/>
        </w:rPr>
        <w:t>We call this equation (2</w:t>
      </w:r>
      <w:r w:rsidRPr="007B1E7C">
        <w:rPr>
          <w:rFonts w:cs="Arial"/>
          <w:sz w:val="28"/>
          <w:szCs w:val="28"/>
          <w:rtl/>
          <w:lang w:bidi="he-IL"/>
        </w:rPr>
        <w:t>))</w:t>
      </w:r>
    </w:p>
    <w:p w14:paraId="412AFB68" w14:textId="77777777" w:rsidR="004E1C64" w:rsidRPr="004E1C64" w:rsidRDefault="004E1C64" w:rsidP="004E1C64">
      <w:pPr>
        <w:rPr>
          <w:sz w:val="28"/>
          <w:szCs w:val="28"/>
          <w:lang w:bidi="he-IL"/>
        </w:rPr>
      </w:pPr>
      <w:r w:rsidRPr="004E1C64">
        <w:rPr>
          <w:sz w:val="28"/>
          <w:szCs w:val="28"/>
          <w:lang w:bidi="he-IL"/>
        </w:rPr>
        <w:t>And now we have the two necessary equations for the double pendulum.</w:t>
      </w:r>
      <w:r w:rsidRPr="004E1C64">
        <w:rPr>
          <w:sz w:val="28"/>
          <w:szCs w:val="28"/>
          <w:lang w:bidi="he-IL"/>
        </w:rPr>
        <w:br/>
        <w:t>A very important point to emphasize is that the small-angle approximation cannot be used here, which means these equations are not solvable analytically. This approximation is a simplifying assumption often used in physics to make the analysis of certain systems easier, such as a simple pendulum.</w:t>
      </w:r>
    </w:p>
    <w:p w14:paraId="28FB9675" w14:textId="77777777" w:rsidR="004E1C64" w:rsidRPr="004E1C64" w:rsidRDefault="004E1C64" w:rsidP="004E1C64">
      <w:pPr>
        <w:rPr>
          <w:sz w:val="28"/>
          <w:szCs w:val="28"/>
          <w:lang w:bidi="he-IL"/>
        </w:rPr>
      </w:pPr>
      <w:r w:rsidRPr="004E1C64">
        <w:rPr>
          <w:sz w:val="28"/>
          <w:szCs w:val="28"/>
          <w:lang w:bidi="he-IL"/>
        </w:rPr>
        <w:t>However, it cannot be applied to a double pendulum because it is a nonlinear and chaotic system. Here are several reasons why:</w:t>
      </w:r>
    </w:p>
    <w:p w14:paraId="56C7C4FE" w14:textId="77777777" w:rsidR="004E1C64" w:rsidRPr="004E1C64" w:rsidRDefault="004E1C64" w:rsidP="004E1C64">
      <w:pPr>
        <w:numPr>
          <w:ilvl w:val="0"/>
          <w:numId w:val="21"/>
        </w:numPr>
        <w:rPr>
          <w:sz w:val="28"/>
          <w:szCs w:val="28"/>
          <w:lang w:bidi="he-IL"/>
        </w:rPr>
      </w:pPr>
      <w:r w:rsidRPr="004E1C64">
        <w:rPr>
          <w:b/>
          <w:bCs/>
          <w:sz w:val="28"/>
          <w:szCs w:val="28"/>
          <w:lang w:bidi="he-IL"/>
        </w:rPr>
        <w:t>Nonlinearity:</w:t>
      </w:r>
      <w:r w:rsidRPr="004E1C64">
        <w:rPr>
          <w:sz w:val="28"/>
          <w:szCs w:val="28"/>
          <w:lang w:bidi="he-IL"/>
        </w:rPr>
        <w:t xml:space="preserve"> In a simple pendulum, the restoring force (the force that brings the pendulum back to equilibrium) is directly proportional to the angle the pendulum makes with the vertical. This allows the use of the small-angle approximation ((\sin \theta \</w:t>
      </w:r>
      <w:proofErr w:type="spellStart"/>
      <w:r w:rsidRPr="004E1C64">
        <w:rPr>
          <w:sz w:val="28"/>
          <w:szCs w:val="28"/>
          <w:lang w:bidi="he-IL"/>
        </w:rPr>
        <w:t>approx</w:t>
      </w:r>
      <w:proofErr w:type="spellEnd"/>
      <w:r w:rsidRPr="004E1C64">
        <w:rPr>
          <w:sz w:val="28"/>
          <w:szCs w:val="28"/>
          <w:lang w:bidi="he-IL"/>
        </w:rPr>
        <w:t xml:space="preserve"> \theta) for small angles) </w:t>
      </w:r>
      <w:r w:rsidRPr="004E1C64">
        <w:rPr>
          <w:sz w:val="28"/>
          <w:szCs w:val="28"/>
          <w:lang w:bidi="he-IL"/>
        </w:rPr>
        <w:lastRenderedPageBreak/>
        <w:t>to simplify the equations of motion. In a double pendulum, however, the restoring forces are not linearly proportional to the angles, leading to nonlinear equations of motion. Therefore, the small-angle approximation, which assumes linearity, is invalid in this case.</w:t>
      </w:r>
    </w:p>
    <w:p w14:paraId="48DD30D8" w14:textId="77777777" w:rsidR="004E1C64" w:rsidRPr="004E1C64" w:rsidRDefault="004E1C64" w:rsidP="004E1C64">
      <w:pPr>
        <w:numPr>
          <w:ilvl w:val="0"/>
          <w:numId w:val="21"/>
        </w:numPr>
        <w:rPr>
          <w:sz w:val="28"/>
          <w:szCs w:val="28"/>
          <w:lang w:bidi="he-IL"/>
        </w:rPr>
      </w:pPr>
      <w:r w:rsidRPr="004E1C64">
        <w:rPr>
          <w:b/>
          <w:bCs/>
          <w:sz w:val="28"/>
          <w:szCs w:val="28"/>
          <w:lang w:bidi="he-IL"/>
        </w:rPr>
        <w:t>Chaos:</w:t>
      </w:r>
      <w:r w:rsidRPr="004E1C64">
        <w:rPr>
          <w:sz w:val="28"/>
          <w:szCs w:val="28"/>
          <w:lang w:bidi="he-IL"/>
        </w:rPr>
        <w:t xml:space="preserve"> A double pendulum is a chaotic system, meaning it is extremely sensitive to initial conditions. Even tiny changes in the starting positions or velocities of the pendulum can lead to completely different trajectories. This chaotic behavior arises from the complex, nonlinear interactions between the two pendulum arms. The small-angle approximation assumes deviations from the vertical are small and the system behaves linearly—which is not true for a double pendulum.</w:t>
      </w:r>
    </w:p>
    <w:p w14:paraId="6406A590" w14:textId="77777777" w:rsidR="004E1C64" w:rsidRPr="004E1C64" w:rsidRDefault="004E1C64" w:rsidP="004E1C64">
      <w:pPr>
        <w:numPr>
          <w:ilvl w:val="0"/>
          <w:numId w:val="21"/>
        </w:numPr>
        <w:rPr>
          <w:rFonts w:eastAsiaTheme="minorEastAsia"/>
          <w:iCs/>
          <w:sz w:val="28"/>
          <w:szCs w:val="28"/>
          <w:lang w:bidi="he-IL"/>
        </w:rPr>
      </w:pPr>
      <w:r w:rsidRPr="004E1C64">
        <w:rPr>
          <w:b/>
          <w:bCs/>
          <w:sz w:val="28"/>
          <w:szCs w:val="28"/>
          <w:lang w:bidi="he-IL"/>
        </w:rPr>
        <w:t>Complex dynamics:</w:t>
      </w:r>
      <w:r w:rsidRPr="004E1C64">
        <w:rPr>
          <w:sz w:val="28"/>
          <w:szCs w:val="28"/>
          <w:lang w:bidi="he-IL"/>
        </w:rPr>
        <w:t xml:space="preserve"> The motion of a double pendulum involves multiple coupled differential equations, which are extremely difficult to solve analytically. These equations cannot be easily simplified into a linear approximation as with a simple pendulum.</w:t>
      </w:r>
    </w:p>
    <w:p w14:paraId="6896C9E4" w14:textId="6A697E46" w:rsidR="005C2455" w:rsidRPr="005C2455" w:rsidRDefault="008176B2" w:rsidP="008176B2">
      <w:pPr>
        <w:rPr>
          <w:rFonts w:eastAsiaTheme="minorEastAsia"/>
          <w:iCs/>
          <w:sz w:val="28"/>
          <w:szCs w:val="28"/>
          <w:lang w:bidi="he-IL"/>
        </w:rPr>
      </w:pPr>
      <w:r>
        <w:rPr>
          <w:rFonts w:eastAsiaTheme="minorEastAsia" w:cs="Arial"/>
          <w:iCs/>
          <w:sz w:val="28"/>
          <w:szCs w:val="28"/>
          <w:lang w:bidi="he-IL"/>
        </w:rPr>
        <w:t>4.</w:t>
      </w:r>
      <w:r w:rsidRPr="008176B2">
        <w:rPr>
          <w:rFonts w:eastAsiaTheme="minorEastAsia" w:cs="Arial"/>
          <w:iCs/>
          <w:sz w:val="28"/>
          <w:szCs w:val="28"/>
          <w:rtl/>
          <w:lang w:bidi="he-IL"/>
        </w:rPr>
        <w:t xml:space="preserve"> </w:t>
      </w:r>
      <w:r w:rsidRPr="008176B2">
        <w:rPr>
          <w:rFonts w:eastAsiaTheme="minorEastAsia"/>
          <w:iCs/>
          <w:sz w:val="28"/>
          <w:szCs w:val="28"/>
          <w:lang w:bidi="he-IL"/>
        </w:rPr>
        <w:t>These are the equations for theta second derivative 1 and theta second derivative 2, so we can solve this numerically</w:t>
      </w:r>
      <w:r w:rsidRPr="008176B2">
        <w:rPr>
          <w:rFonts w:eastAsiaTheme="minorEastAsia" w:cs="Arial"/>
          <w:iCs/>
          <w:sz w:val="28"/>
          <w:szCs w:val="28"/>
          <w:rtl/>
          <w:lang w:bidi="he-IL"/>
        </w:rPr>
        <w:t>:[2]</w:t>
      </w:r>
    </w:p>
    <w:p w14:paraId="1E121639" w14:textId="49C1F21B" w:rsidR="005C2455" w:rsidRDefault="00000000" w:rsidP="005C2455">
      <w:pPr>
        <w:bidi/>
        <w:rPr>
          <w:rFonts w:eastAsiaTheme="minorEastAsia"/>
          <w:i/>
          <w:sz w:val="28"/>
          <w:szCs w:val="28"/>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7DFD4B9E" w14:textId="4D3B968D" w:rsidR="00634B98" w:rsidRDefault="00634B98" w:rsidP="00623BEE">
      <w:pPr>
        <w:bidi/>
        <w:rPr>
          <w:rFonts w:eastAsiaTheme="minorEastAsia"/>
          <w:i/>
          <w:sz w:val="20"/>
          <w:szCs w:val="20"/>
          <w:lang w:bidi="he-IL"/>
        </w:rPr>
      </w:pPr>
    </w:p>
    <w:commentRangeStart w:id="0"/>
    <w:p w14:paraId="300933D0" w14:textId="28AFB914" w:rsidR="00634B98" w:rsidRPr="00634B98" w:rsidRDefault="00000000" w:rsidP="00634B98">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w:commentRangeEnd w:id="0"/>
          <m:r>
            <m:rPr>
              <m:sty m:val="p"/>
            </m:rPr>
            <w:rPr>
              <w:rStyle w:val="CommentReference"/>
              <w:rtl/>
            </w:rPr>
            <w:commentReference w:id="0"/>
          </m:r>
          <m:r>
            <w:rPr>
              <w:rStyle w:val="FootnoteReference"/>
              <w:rFonts w:ascii="Cambria Math" w:eastAsiaTheme="minorEastAsia" w:hAnsi="Cambria Math"/>
              <w:i/>
              <w:sz w:val="20"/>
              <w:szCs w:val="20"/>
              <w:lang w:bidi="he-IL"/>
            </w:rPr>
            <w:footnoteReference w:id="2"/>
          </m:r>
        </m:oMath>
      </m:oMathPara>
    </w:p>
    <w:p w14:paraId="0FDEE4DD" w14:textId="5621E025" w:rsidR="004508D4" w:rsidRDefault="00623BEE" w:rsidP="004508D4">
      <w:pPr>
        <w:bidi/>
        <w:rPr>
          <w:rFonts w:eastAsiaTheme="minorEastAsia"/>
          <w:i/>
          <w:sz w:val="20"/>
          <w:szCs w:val="20"/>
          <w:lang w:bidi="he-IL"/>
        </w:rPr>
      </w:pP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commentRangeStart w:id="1"/>
      <w:r>
        <w:rPr>
          <w:rFonts w:eastAsiaTheme="minorEastAsia"/>
          <w:i/>
          <w:sz w:val="20"/>
          <w:szCs w:val="20"/>
          <w:lang w:bidi="he-IL"/>
        </w:rPr>
        <w:br/>
      </w:r>
      <w:r>
        <w:rPr>
          <w:rFonts w:eastAsiaTheme="minorEastAsia"/>
          <w:i/>
          <w:sz w:val="20"/>
          <w:szCs w:val="20"/>
          <w:lang w:bidi="he-IL"/>
        </w:rPr>
        <w:br/>
      </w:r>
      <w:commentRangeEnd w:id="1"/>
      <w:r w:rsidR="0091663F">
        <w:rPr>
          <w:rStyle w:val="CommentReference"/>
          <w:rtl/>
        </w:rPr>
        <w:commentReference w:id="1"/>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r>
        <w:rPr>
          <w:rFonts w:eastAsiaTheme="minorEastAsia"/>
          <w:i/>
          <w:sz w:val="20"/>
          <w:szCs w:val="20"/>
          <w:lang w:bidi="he-IL"/>
        </w:rPr>
        <w:br/>
      </w:r>
    </w:p>
    <w:p w14:paraId="45ADCD1B" w14:textId="1D6391D9" w:rsidR="004508D4" w:rsidRPr="004508D4" w:rsidRDefault="00623BEE" w:rsidP="004508D4">
      <w:pPr>
        <w:rPr>
          <w:rFonts w:eastAsiaTheme="minorEastAsia"/>
          <w:b/>
          <w:bCs/>
          <w:i/>
          <w:sz w:val="36"/>
          <w:szCs w:val="36"/>
          <w:lang w:bidi="he-IL"/>
        </w:rPr>
      </w:pPr>
      <w:r>
        <w:rPr>
          <w:rFonts w:eastAsiaTheme="minorEastAsia"/>
          <w:i/>
          <w:sz w:val="20"/>
          <w:szCs w:val="20"/>
          <w:lang w:bidi="he-IL"/>
        </w:rPr>
        <w:lastRenderedPageBreak/>
        <w:br/>
      </w:r>
      <w:r w:rsidRPr="004508D4">
        <w:rPr>
          <w:rFonts w:eastAsiaTheme="minorEastAsia"/>
          <w:b/>
          <w:bCs/>
          <w:i/>
          <w:sz w:val="36"/>
          <w:szCs w:val="36"/>
          <w:lang w:bidi="he-IL"/>
        </w:rPr>
        <w:br/>
      </w:r>
      <w:r w:rsidR="004508D4" w:rsidRPr="004508D4">
        <w:rPr>
          <w:rFonts w:eastAsiaTheme="minorEastAsia"/>
          <w:b/>
          <w:bCs/>
          <w:iCs/>
          <w:sz w:val="36"/>
          <w:szCs w:val="36"/>
          <w:lang w:bidi="he-IL"/>
        </w:rPr>
        <w:t>Research Question</w:t>
      </w:r>
    </w:p>
    <w:p w14:paraId="48A335DE" w14:textId="7643C7D4" w:rsidR="00634B98" w:rsidRPr="004508D4" w:rsidRDefault="004508D4" w:rsidP="004508D4">
      <w:pPr>
        <w:rPr>
          <w:rFonts w:eastAsiaTheme="minorEastAsia"/>
          <w:iCs/>
          <w:sz w:val="32"/>
          <w:szCs w:val="32"/>
          <w:lang w:bidi="he-IL"/>
        </w:rPr>
      </w:pPr>
      <w:r w:rsidRPr="004508D4">
        <w:rPr>
          <w:rFonts w:eastAsiaTheme="minorEastAsia"/>
          <w:iCs/>
          <w:sz w:val="32"/>
          <w:szCs w:val="32"/>
          <w:lang w:bidi="he-IL"/>
        </w:rPr>
        <w:t xml:space="preserve">At what values </w:t>
      </w:r>
      <w:r w:rsidRPr="004508D4">
        <w:rPr>
          <w:rFonts w:ascii="Arial" w:eastAsiaTheme="minorEastAsia" w:hAnsi="Arial" w:cs="Arial"/>
          <w:iCs/>
          <w:sz w:val="32"/>
          <w:szCs w:val="32"/>
          <w:lang w:bidi="he-IL"/>
        </w:rPr>
        <w:t>​​</w:t>
      </w:r>
      <w:r w:rsidRPr="004508D4">
        <w:rPr>
          <w:rFonts w:eastAsiaTheme="minorEastAsia"/>
          <w:iCs/>
          <w:sz w:val="32"/>
          <w:szCs w:val="32"/>
          <w:lang w:bidi="he-IL"/>
        </w:rPr>
        <w:t>of initial angles do chaotic motion appear in the system, such that tiny changes in these angles cause erratic and unpredictable behavior over time</w:t>
      </w:r>
      <w:r w:rsidRPr="004508D4">
        <w:rPr>
          <w:rFonts w:eastAsiaTheme="minorEastAsia" w:cs="Arial"/>
          <w:iCs/>
          <w:sz w:val="32"/>
          <w:szCs w:val="32"/>
          <w:rtl/>
          <w:lang w:bidi="he-IL"/>
        </w:rPr>
        <w:t>?</w:t>
      </w:r>
    </w:p>
    <w:p w14:paraId="2D7DFE15" w14:textId="77777777" w:rsidR="00FF7354" w:rsidRPr="00FF7354" w:rsidRDefault="004E300D" w:rsidP="00FF7354">
      <w:pPr>
        <w:rPr>
          <w:rFonts w:cs="Arial"/>
          <w:b/>
          <w:bCs/>
          <w:sz w:val="40"/>
          <w:szCs w:val="40"/>
          <w:u w:val="single"/>
          <w:lang w:bidi="he-IL"/>
        </w:rPr>
      </w:pPr>
      <w:r>
        <w:rPr>
          <w:rFonts w:cs="Arial"/>
          <w:sz w:val="28"/>
          <w:szCs w:val="28"/>
          <w:lang w:bidi="he-IL"/>
        </w:rPr>
        <w:br w:type="page"/>
      </w:r>
      <w:r w:rsidR="00DE2DD6">
        <w:rPr>
          <w:rFonts w:cs="Arial"/>
          <w:sz w:val="28"/>
          <w:szCs w:val="28"/>
          <w:lang w:bidi="he-IL"/>
        </w:rPr>
        <w:lastRenderedPageBreak/>
        <w:t xml:space="preserve"> </w:t>
      </w:r>
      <w:r w:rsidR="00FF7354" w:rsidRPr="00FF7354">
        <w:rPr>
          <w:rFonts w:cs="Arial"/>
          <w:b/>
          <w:bCs/>
          <w:sz w:val="40"/>
          <w:szCs w:val="40"/>
          <w:u w:val="single"/>
          <w:lang w:bidi="he-IL"/>
        </w:rPr>
        <w:t>Code Description</w:t>
      </w:r>
    </w:p>
    <w:p w14:paraId="76ECF427" w14:textId="77777777" w:rsidR="00FF7354" w:rsidRDefault="00FF7354" w:rsidP="00FF7354">
      <w:pPr>
        <w:rPr>
          <w:rFonts w:cs="Arial"/>
          <w:b/>
          <w:bCs/>
          <w:sz w:val="40"/>
          <w:szCs w:val="40"/>
          <w:u w:val="single"/>
          <w:lang w:bidi="he-IL"/>
        </w:rPr>
      </w:pPr>
      <w:r w:rsidRPr="00FF7354">
        <w:rPr>
          <w:rFonts w:cs="Arial"/>
          <w:sz w:val="40"/>
          <w:szCs w:val="40"/>
          <w:rtl/>
          <w:lang w:bidi="he-IL"/>
        </w:rPr>
        <w:t>(1</w:t>
      </w:r>
      <w:r w:rsidRPr="00FF7354">
        <w:rPr>
          <w:rFonts w:cs="Arial"/>
          <w:sz w:val="40"/>
          <w:szCs w:val="40"/>
          <w:lang w:bidi="he-IL"/>
        </w:rPr>
        <w:t>Initialization and Input Reception</w:t>
      </w:r>
      <w:r w:rsidRPr="00FF7354">
        <w:rPr>
          <w:rFonts w:cs="Arial"/>
          <w:sz w:val="40"/>
          <w:szCs w:val="40"/>
          <w:rtl/>
          <w:lang w:bidi="he-IL"/>
        </w:rPr>
        <w:t>:</w:t>
      </w:r>
    </w:p>
    <w:p w14:paraId="7D5AC4AD" w14:textId="77777777" w:rsidR="00CA6B34" w:rsidRDefault="00CA6B34" w:rsidP="00CA6B34">
      <w:pPr>
        <w:rPr>
          <w:rFonts w:cs="Arial"/>
          <w:sz w:val="28"/>
          <w:szCs w:val="28"/>
          <w:lang w:bidi="he-IL"/>
        </w:rPr>
      </w:pPr>
      <w:r w:rsidRPr="00CA6B34">
        <w:rPr>
          <w:rFonts w:cs="Arial"/>
          <w:sz w:val="28"/>
          <w:szCs w:val="28"/>
          <w:lang w:bidi="he-IL"/>
        </w:rPr>
        <w:t>In this code there is no direct input from the user (like input()), but the settings are made directly in the code:</w:t>
      </w:r>
    </w:p>
    <w:p w14:paraId="1B6EAD95" w14:textId="189A9535" w:rsidR="00DE2DD6" w:rsidRPr="00DE2DD6" w:rsidRDefault="00DE2DD6" w:rsidP="00CA6B34">
      <w:pPr>
        <w:rPr>
          <w:rFonts w:cs="Arial"/>
          <w:sz w:val="28"/>
          <w:szCs w:val="28"/>
          <w:lang w:bidi="he-IL"/>
        </w:rPr>
      </w:pPr>
      <w:r w:rsidRPr="00DE2DD6">
        <w:rPr>
          <w:rFonts w:cs="Arial"/>
          <w:sz w:val="28"/>
          <w:szCs w:val="28"/>
          <w:lang w:bidi="he-IL"/>
        </w:rPr>
        <w:t>g = 9.81</w:t>
      </w:r>
    </w:p>
    <w:p w14:paraId="0005E149" w14:textId="77777777" w:rsidR="00DE2DD6" w:rsidRPr="00DE2DD6" w:rsidRDefault="00DE2DD6" w:rsidP="00CA6B34">
      <w:pPr>
        <w:rPr>
          <w:rFonts w:cs="Arial"/>
          <w:sz w:val="28"/>
          <w:szCs w:val="28"/>
          <w:lang w:bidi="he-IL"/>
        </w:rPr>
      </w:pPr>
      <w:r w:rsidRPr="00DE2DD6">
        <w:rPr>
          <w:rFonts w:cs="Arial"/>
          <w:sz w:val="28"/>
          <w:szCs w:val="28"/>
          <w:lang w:bidi="he-IL"/>
        </w:rPr>
        <w:t>M1 = M2 = 1.0</w:t>
      </w:r>
    </w:p>
    <w:p w14:paraId="7CA04AD0" w14:textId="77777777" w:rsidR="00DE2DD6" w:rsidRPr="00DE2DD6" w:rsidRDefault="00DE2DD6" w:rsidP="00CA6B34">
      <w:pPr>
        <w:rPr>
          <w:rFonts w:cs="Arial"/>
          <w:sz w:val="28"/>
          <w:szCs w:val="28"/>
          <w:lang w:bidi="he-IL"/>
        </w:rPr>
      </w:pPr>
      <w:r w:rsidRPr="00DE2DD6">
        <w:rPr>
          <w:rFonts w:cs="Arial"/>
          <w:sz w:val="28"/>
          <w:szCs w:val="28"/>
          <w:lang w:bidi="he-IL"/>
        </w:rPr>
        <w:t>L1 = L2 = 1.0</w:t>
      </w:r>
    </w:p>
    <w:p w14:paraId="69EE5D9F" w14:textId="77777777" w:rsidR="000819F5" w:rsidRPr="000819F5" w:rsidRDefault="000819F5" w:rsidP="000819F5">
      <w:pPr>
        <w:rPr>
          <w:rFonts w:cs="Arial"/>
          <w:sz w:val="28"/>
          <w:szCs w:val="28"/>
          <w:lang w:bidi="he-IL"/>
        </w:rPr>
      </w:pPr>
      <w:r w:rsidRPr="000819F5">
        <w:rPr>
          <w:rFonts w:cs="Arial"/>
          <w:sz w:val="28"/>
          <w:szCs w:val="28"/>
          <w:rtl/>
          <w:lang w:bidi="he-IL"/>
        </w:rPr>
        <w:t xml:space="preserve">• </w:t>
      </w:r>
      <w:r w:rsidRPr="000819F5">
        <w:rPr>
          <w:rFonts w:cs="Arial"/>
          <w:sz w:val="28"/>
          <w:szCs w:val="28"/>
          <w:lang w:bidi="he-IL"/>
        </w:rPr>
        <w:t>The physical variables defined</w:t>
      </w:r>
      <w:r w:rsidRPr="000819F5">
        <w:rPr>
          <w:rFonts w:cs="Arial"/>
          <w:sz w:val="28"/>
          <w:szCs w:val="28"/>
          <w:rtl/>
          <w:lang w:bidi="he-IL"/>
        </w:rPr>
        <w:t>:</w:t>
      </w:r>
    </w:p>
    <w:p w14:paraId="788A92B2" w14:textId="76055F35" w:rsidR="000819F5" w:rsidRPr="000819F5" w:rsidRDefault="000819F5" w:rsidP="000819F5">
      <w:pPr>
        <w:rPr>
          <w:rFonts w:cs="Arial"/>
          <w:sz w:val="28"/>
          <w:szCs w:val="28"/>
          <w:lang w:bidi="he-IL"/>
        </w:rPr>
      </w:pPr>
      <w:r w:rsidRPr="000819F5">
        <w:rPr>
          <w:rFonts w:cs="Arial"/>
          <w:sz w:val="28"/>
          <w:szCs w:val="28"/>
          <w:lang w:bidi="he-IL"/>
        </w:rPr>
        <w:t xml:space="preserve"> g: acceleration due to gravity</w:t>
      </w:r>
      <w:r w:rsidRPr="000819F5">
        <w:rPr>
          <w:rFonts w:cs="Arial"/>
          <w:sz w:val="28"/>
          <w:szCs w:val="28"/>
          <w:rtl/>
          <w:lang w:bidi="he-IL"/>
        </w:rPr>
        <w:t>.</w:t>
      </w:r>
    </w:p>
    <w:p w14:paraId="772AB31E" w14:textId="0D50DB7B" w:rsidR="000819F5" w:rsidRPr="000819F5" w:rsidRDefault="000819F5" w:rsidP="000819F5">
      <w:pPr>
        <w:rPr>
          <w:rFonts w:cs="Arial"/>
          <w:sz w:val="28"/>
          <w:szCs w:val="28"/>
          <w:lang w:bidi="he-IL"/>
        </w:rPr>
      </w:pPr>
      <w:r w:rsidRPr="000819F5">
        <w:rPr>
          <w:rFonts w:cs="Arial"/>
          <w:sz w:val="28"/>
          <w:szCs w:val="28"/>
          <w:lang w:bidi="he-IL"/>
        </w:rPr>
        <w:t>M1, M2: masses of the pendulums</w:t>
      </w:r>
      <w:r w:rsidRPr="000819F5">
        <w:rPr>
          <w:rFonts w:cs="Arial"/>
          <w:sz w:val="28"/>
          <w:szCs w:val="28"/>
          <w:rtl/>
          <w:lang w:bidi="he-IL"/>
        </w:rPr>
        <w:t>.</w:t>
      </w:r>
    </w:p>
    <w:p w14:paraId="3C267ADD" w14:textId="222B85F4" w:rsidR="000819F5" w:rsidRPr="000819F5" w:rsidRDefault="000819F5" w:rsidP="000819F5">
      <w:pPr>
        <w:rPr>
          <w:rFonts w:cs="Arial"/>
          <w:sz w:val="28"/>
          <w:szCs w:val="28"/>
          <w:lang w:bidi="he-IL"/>
        </w:rPr>
      </w:pPr>
      <w:r w:rsidRPr="000819F5">
        <w:rPr>
          <w:rFonts w:cs="Arial"/>
          <w:sz w:val="28"/>
          <w:szCs w:val="28"/>
          <w:lang w:bidi="he-IL"/>
        </w:rPr>
        <w:t>L1, L2: lengths of the pendulums</w:t>
      </w:r>
      <w:r w:rsidRPr="000819F5">
        <w:rPr>
          <w:rFonts w:cs="Arial"/>
          <w:sz w:val="28"/>
          <w:szCs w:val="28"/>
          <w:rtl/>
          <w:lang w:bidi="he-IL"/>
        </w:rPr>
        <w:t>.</w:t>
      </w:r>
    </w:p>
    <w:p w14:paraId="3E4C1F17" w14:textId="2B443898" w:rsidR="00DE2DD6" w:rsidRPr="000819F5" w:rsidRDefault="000819F5" w:rsidP="000819F5">
      <w:pPr>
        <w:rPr>
          <w:rFonts w:cs="Arial"/>
          <w:sz w:val="28"/>
          <w:szCs w:val="28"/>
          <w:lang w:bidi="he-IL"/>
        </w:rPr>
      </w:pPr>
      <w:r w:rsidRPr="000819F5">
        <w:rPr>
          <w:rFonts w:cs="Arial"/>
          <w:sz w:val="28"/>
          <w:szCs w:val="28"/>
          <w:rtl/>
          <w:lang w:bidi="he-IL"/>
        </w:rPr>
        <w:t xml:space="preserve">• </w:t>
      </w:r>
      <w:r w:rsidRPr="000819F5">
        <w:rPr>
          <w:rFonts w:cs="Arial"/>
          <w:sz w:val="28"/>
          <w:szCs w:val="28"/>
          <w:lang w:bidi="he-IL"/>
        </w:rPr>
        <w:t>The initial conditions for each simulation are also defined below</w:t>
      </w:r>
      <w:r w:rsidRPr="000819F5">
        <w:rPr>
          <w:rFonts w:cs="Arial"/>
          <w:sz w:val="28"/>
          <w:szCs w:val="28"/>
          <w:rtl/>
          <w:lang w:bidi="he-IL"/>
        </w:rPr>
        <w:t>:</w:t>
      </w:r>
    </w:p>
    <w:p w14:paraId="0951841C" w14:textId="77777777" w:rsidR="00DE2DD6" w:rsidRPr="000819F5" w:rsidRDefault="00DE2DD6" w:rsidP="000819F5">
      <w:pPr>
        <w:rPr>
          <w:rFonts w:cs="Arial"/>
          <w:sz w:val="28"/>
          <w:szCs w:val="28"/>
          <w:lang w:bidi="he-IL"/>
        </w:rPr>
      </w:pPr>
      <w:proofErr w:type="spellStart"/>
      <w:r w:rsidRPr="000819F5">
        <w:rPr>
          <w:rFonts w:cs="Arial"/>
          <w:sz w:val="28"/>
          <w:szCs w:val="28"/>
          <w:lang w:bidi="he-IL"/>
        </w:rPr>
        <w:t>theta_degrees</w:t>
      </w:r>
      <w:proofErr w:type="spellEnd"/>
      <w:r w:rsidRPr="000819F5">
        <w:rPr>
          <w:rFonts w:cs="Arial"/>
          <w:sz w:val="28"/>
          <w:szCs w:val="28"/>
          <w:lang w:bidi="he-IL"/>
        </w:rPr>
        <w:t xml:space="preserve"> = [...]</w:t>
      </w:r>
    </w:p>
    <w:p w14:paraId="1745D5FB" w14:textId="334A7779" w:rsidR="00DE2DD6" w:rsidRPr="000819F5" w:rsidRDefault="00DE2DD6" w:rsidP="000819F5">
      <w:pPr>
        <w:rPr>
          <w:rFonts w:cs="Arial"/>
          <w:sz w:val="28"/>
          <w:szCs w:val="28"/>
          <w:lang w:bidi="he-IL"/>
        </w:rPr>
      </w:pPr>
      <w:r w:rsidRPr="000819F5">
        <w:rPr>
          <w:rFonts w:cs="Arial"/>
          <w:sz w:val="28"/>
          <w:szCs w:val="28"/>
          <w:lang w:bidi="he-IL"/>
        </w:rPr>
        <w:t>delta = np.deg2rad(0.1)</w:t>
      </w:r>
    </w:p>
    <w:p w14:paraId="741D0D29" w14:textId="607B0A3D" w:rsidR="006128D0" w:rsidRPr="006128D0" w:rsidRDefault="006128D0" w:rsidP="006128D0">
      <w:pPr>
        <w:pStyle w:val="ListParagraph"/>
        <w:numPr>
          <w:ilvl w:val="0"/>
          <w:numId w:val="7"/>
        </w:numPr>
        <w:jc w:val="both"/>
        <w:rPr>
          <w:rFonts w:cs="Arial"/>
          <w:sz w:val="28"/>
          <w:szCs w:val="28"/>
          <w:lang w:bidi="he-IL"/>
        </w:rPr>
      </w:pPr>
      <w:r w:rsidRPr="006128D0">
        <w:rPr>
          <w:rFonts w:cs="Arial"/>
          <w:sz w:val="28"/>
          <w:szCs w:val="28"/>
          <w:lang w:bidi="he-IL"/>
        </w:rPr>
        <w:t>A range of starting angles for the pendulums (in degrees) is chosen, and these are converted to radians for use in trigonometric functions</w:t>
      </w:r>
      <w:r w:rsidRPr="006128D0">
        <w:rPr>
          <w:rFonts w:cs="Arial"/>
          <w:sz w:val="28"/>
          <w:szCs w:val="28"/>
          <w:rtl/>
          <w:lang w:bidi="he-IL"/>
        </w:rPr>
        <w:t>.</w:t>
      </w:r>
    </w:p>
    <w:p w14:paraId="66CAD1E8" w14:textId="77B7E61D" w:rsidR="00DE2DD6" w:rsidRPr="00DE2DD6" w:rsidRDefault="00767245" w:rsidP="00767245">
      <w:pPr>
        <w:rPr>
          <w:rFonts w:cs="Arial"/>
          <w:sz w:val="28"/>
          <w:szCs w:val="28"/>
          <w:lang w:bidi="he-IL"/>
        </w:rPr>
      </w:pPr>
      <w:r w:rsidRPr="00767245">
        <w:rPr>
          <w:rFonts w:cs="Arial"/>
          <w:sz w:val="28"/>
          <w:szCs w:val="28"/>
          <w:rtl/>
          <w:lang w:bidi="he-IL"/>
        </w:rPr>
        <w:t xml:space="preserve">• </w:t>
      </w:r>
      <w:r w:rsidRPr="00767245">
        <w:rPr>
          <w:rFonts w:cs="Arial"/>
          <w:sz w:val="28"/>
          <w:szCs w:val="28"/>
          <w:lang w:bidi="he-IL"/>
        </w:rPr>
        <w:t>A small delta difference was also chosen to identify chaotic phenomena (small initial change).</w:t>
      </w:r>
      <w:r w:rsidR="00000000">
        <w:rPr>
          <w:rFonts w:cs="Arial"/>
          <w:sz w:val="28"/>
          <w:szCs w:val="28"/>
          <w:lang w:bidi="he-IL"/>
        </w:rPr>
        <w:pict w14:anchorId="591312BD">
          <v:rect id="_x0000_i1025" style="width:0;height:1.5pt" o:hralign="center" o:hrstd="t" o:hr="t" fillcolor="#a0a0a0" stroked="f"/>
        </w:pict>
      </w:r>
    </w:p>
    <w:p w14:paraId="5639196F" w14:textId="42F04294" w:rsidR="00767245" w:rsidRPr="00767245" w:rsidRDefault="00DE2DD6" w:rsidP="00767245">
      <w:pPr>
        <w:rPr>
          <w:rFonts w:cs="Arial"/>
          <w:b/>
          <w:bCs/>
          <w:sz w:val="28"/>
          <w:szCs w:val="28"/>
          <w:lang w:bidi="he-IL"/>
        </w:rPr>
      </w:pPr>
      <w:r>
        <w:rPr>
          <w:rFonts w:cs="Arial"/>
          <w:b/>
          <w:bCs/>
          <w:sz w:val="28"/>
          <w:szCs w:val="28"/>
          <w:lang w:bidi="he-IL"/>
        </w:rPr>
        <w:t xml:space="preserve"> </w:t>
      </w:r>
      <w:r w:rsidRPr="00DE2DD6">
        <w:rPr>
          <w:rFonts w:cs="Arial"/>
          <w:b/>
          <w:bCs/>
          <w:sz w:val="28"/>
          <w:szCs w:val="28"/>
          <w:lang w:bidi="he-IL"/>
        </w:rPr>
        <w:t xml:space="preserve">2. </w:t>
      </w:r>
      <w:r w:rsidR="00767245" w:rsidRPr="00767245">
        <w:rPr>
          <w:rFonts w:cs="Arial"/>
          <w:b/>
          <w:bCs/>
          <w:sz w:val="28"/>
          <w:szCs w:val="28"/>
          <w:lang w:bidi="he-IL"/>
        </w:rPr>
        <w:t>Numerical solution using Euler's method</w:t>
      </w:r>
      <w:r w:rsidR="00767245" w:rsidRPr="00767245">
        <w:rPr>
          <w:rFonts w:cs="Arial"/>
          <w:b/>
          <w:bCs/>
          <w:sz w:val="28"/>
          <w:szCs w:val="28"/>
          <w:rtl/>
          <w:lang w:bidi="he-IL"/>
        </w:rPr>
        <w:t>:</w:t>
      </w:r>
    </w:p>
    <w:p w14:paraId="5BD528CA" w14:textId="67919967" w:rsidR="00DE2DD6" w:rsidRPr="00DE2DD6" w:rsidRDefault="00767245" w:rsidP="00767245">
      <w:pPr>
        <w:rPr>
          <w:rFonts w:cs="Arial"/>
          <w:sz w:val="28"/>
          <w:szCs w:val="28"/>
          <w:lang w:bidi="he-IL"/>
        </w:rPr>
      </w:pPr>
      <w:r w:rsidRPr="00767245">
        <w:rPr>
          <w:rFonts w:cs="Arial"/>
          <w:sz w:val="28"/>
          <w:szCs w:val="28"/>
          <w:rtl/>
          <w:lang w:bidi="he-IL"/>
        </w:rPr>
        <w:t xml:space="preserve">• </w:t>
      </w:r>
      <w:r w:rsidRPr="00767245">
        <w:rPr>
          <w:rFonts w:cs="Arial"/>
          <w:sz w:val="28"/>
          <w:szCs w:val="28"/>
          <w:lang w:bidi="he-IL"/>
        </w:rPr>
        <w:t xml:space="preserve">The function </w:t>
      </w:r>
      <w:proofErr w:type="spellStart"/>
      <w:r w:rsidRPr="00767245">
        <w:rPr>
          <w:rFonts w:cs="Arial"/>
          <w:sz w:val="28"/>
          <w:szCs w:val="28"/>
          <w:lang w:bidi="he-IL"/>
        </w:rPr>
        <w:t>simulate_double_pendulum_euler</w:t>
      </w:r>
      <w:proofErr w:type="spellEnd"/>
      <w:r w:rsidRPr="00767245">
        <w:rPr>
          <w:rFonts w:cs="Arial"/>
          <w:sz w:val="28"/>
          <w:szCs w:val="28"/>
          <w:lang w:bidi="he-IL"/>
        </w:rPr>
        <w:t>() is responsible for calculating the motion of the double pendulum numerically</w:t>
      </w:r>
      <w:r w:rsidRPr="00767245">
        <w:rPr>
          <w:rFonts w:cs="Arial"/>
          <w:sz w:val="28"/>
          <w:szCs w:val="28"/>
          <w:rtl/>
          <w:lang w:bidi="he-IL"/>
        </w:rPr>
        <w:t>.</w:t>
      </w:r>
    </w:p>
    <w:p w14:paraId="1B8AB9CE" w14:textId="77777777" w:rsidR="00DE2DD6" w:rsidRPr="00DE2DD6" w:rsidRDefault="00DE2DD6" w:rsidP="00DE2DD6">
      <w:pPr>
        <w:bidi/>
        <w:rPr>
          <w:rFonts w:cs="Arial"/>
          <w:sz w:val="28"/>
          <w:szCs w:val="28"/>
          <w:lang w:bidi="he-IL"/>
        </w:rPr>
      </w:pPr>
      <w:r w:rsidRPr="00DE2DD6">
        <w:rPr>
          <w:rFonts w:cs="Arial"/>
          <w:sz w:val="28"/>
          <w:szCs w:val="28"/>
          <w:lang w:bidi="he-IL"/>
        </w:rPr>
        <w:t xml:space="preserve">def </w:t>
      </w:r>
      <w:proofErr w:type="spellStart"/>
      <w:r w:rsidRPr="00DE2DD6">
        <w:rPr>
          <w:rFonts w:cs="Arial"/>
          <w:sz w:val="28"/>
          <w:szCs w:val="28"/>
          <w:lang w:bidi="he-IL"/>
        </w:rPr>
        <w:t>simulate_double_pendulum_euler</w:t>
      </w:r>
      <w:proofErr w:type="spellEnd"/>
      <w:r w:rsidRPr="00DE2DD6">
        <w:rPr>
          <w:rFonts w:cs="Arial"/>
          <w:sz w:val="28"/>
          <w:szCs w:val="28"/>
          <w:lang w:bidi="he-IL"/>
        </w:rPr>
        <w:t>(...):</w:t>
      </w:r>
    </w:p>
    <w:p w14:paraId="3406E74F" w14:textId="6EA1F5F4" w:rsidR="00DE2DD6" w:rsidRPr="00DE2DD6" w:rsidRDefault="00F91DA7" w:rsidP="00F91DA7">
      <w:pPr>
        <w:numPr>
          <w:ilvl w:val="0"/>
          <w:numId w:val="9"/>
        </w:numPr>
        <w:rPr>
          <w:rFonts w:cs="Arial"/>
          <w:sz w:val="28"/>
          <w:szCs w:val="28"/>
          <w:lang w:bidi="he-IL"/>
        </w:rPr>
      </w:pPr>
      <w:r w:rsidRPr="00F91DA7">
        <w:rPr>
          <w:rFonts w:cs="Arial"/>
          <w:sz w:val="28"/>
          <w:szCs w:val="28"/>
          <w:lang w:bidi="he-IL"/>
        </w:rPr>
        <w:lastRenderedPageBreak/>
        <w:t xml:space="preserve">Uses </w:t>
      </w:r>
      <w:r w:rsidRPr="00F91DA7">
        <w:rPr>
          <w:rFonts w:cs="Arial"/>
          <w:b/>
          <w:bCs/>
          <w:sz w:val="28"/>
          <w:szCs w:val="28"/>
          <w:lang w:bidi="he-IL"/>
        </w:rPr>
        <w:t>Euler's method</w:t>
      </w:r>
      <w:r w:rsidRPr="00F91DA7">
        <w:rPr>
          <w:rFonts w:cs="Arial"/>
          <w:sz w:val="28"/>
          <w:szCs w:val="28"/>
          <w:lang w:bidi="he-IL"/>
        </w:rPr>
        <w:t xml:space="preserve"> — a simple method for solving differential equations by calculating the difference in small time steps</w:t>
      </w:r>
      <w:r w:rsidRPr="00F91DA7">
        <w:rPr>
          <w:rFonts w:cs="Arial"/>
          <w:sz w:val="28"/>
          <w:szCs w:val="28"/>
          <w:rtl/>
          <w:lang w:bidi="he-IL"/>
        </w:rPr>
        <w:t>.</w:t>
      </w:r>
    </w:p>
    <w:p w14:paraId="6B6D0BEB" w14:textId="77777777" w:rsidR="00F13109" w:rsidRPr="00F13109" w:rsidRDefault="00F13109" w:rsidP="00F13109">
      <w:pPr>
        <w:numPr>
          <w:ilvl w:val="0"/>
          <w:numId w:val="22"/>
        </w:numPr>
        <w:rPr>
          <w:rFonts w:cs="Arial"/>
          <w:sz w:val="28"/>
          <w:szCs w:val="28"/>
          <w:lang w:bidi="he-IL"/>
        </w:rPr>
      </w:pPr>
      <w:r w:rsidRPr="00F13109">
        <w:rPr>
          <w:rFonts w:cs="Arial"/>
          <w:b/>
          <w:bCs/>
          <w:sz w:val="28"/>
          <w:szCs w:val="28"/>
          <w:lang w:bidi="he-IL"/>
        </w:rPr>
        <w:t>Solution process</w:t>
      </w:r>
      <w:r w:rsidRPr="00F13109">
        <w:rPr>
          <w:rFonts w:cs="Arial"/>
          <w:b/>
          <w:bCs/>
          <w:sz w:val="28"/>
          <w:szCs w:val="28"/>
          <w:rtl/>
          <w:lang w:bidi="he-IL"/>
        </w:rPr>
        <w:t>:</w:t>
      </w:r>
    </w:p>
    <w:p w14:paraId="7F2FAF0D" w14:textId="77777777" w:rsidR="00647DD1" w:rsidRDefault="00647DD1" w:rsidP="00647DD1">
      <w:pPr>
        <w:numPr>
          <w:ilvl w:val="0"/>
          <w:numId w:val="23"/>
        </w:numPr>
        <w:rPr>
          <w:rFonts w:cs="Arial"/>
          <w:sz w:val="28"/>
          <w:szCs w:val="28"/>
          <w:lang w:bidi="he-IL"/>
        </w:rPr>
      </w:pPr>
      <w:r w:rsidRPr="00647DD1">
        <w:rPr>
          <w:rFonts w:cs="Arial"/>
          <w:sz w:val="28"/>
          <w:szCs w:val="28"/>
          <w:lang w:bidi="he-IL"/>
        </w:rPr>
        <w:t>Define arrays for the angles and velocities of each pendulum over time</w:t>
      </w:r>
      <w:r w:rsidRPr="00647DD1">
        <w:rPr>
          <w:rFonts w:cs="Arial"/>
          <w:sz w:val="28"/>
          <w:szCs w:val="28"/>
          <w:rtl/>
          <w:lang w:bidi="he-IL"/>
        </w:rPr>
        <w:t>.</w:t>
      </w:r>
    </w:p>
    <w:p w14:paraId="5507A1B5" w14:textId="77777777" w:rsidR="006B37CF" w:rsidRPr="006B37CF" w:rsidRDefault="006B37CF" w:rsidP="006B37CF">
      <w:pPr>
        <w:pStyle w:val="ListParagraph"/>
        <w:numPr>
          <w:ilvl w:val="0"/>
          <w:numId w:val="24"/>
        </w:numPr>
        <w:rPr>
          <w:rFonts w:cs="Arial"/>
          <w:sz w:val="28"/>
          <w:szCs w:val="28"/>
          <w:lang w:bidi="he-IL"/>
        </w:rPr>
      </w:pPr>
      <w:r w:rsidRPr="006B37CF">
        <w:rPr>
          <w:rFonts w:cs="Arial"/>
          <w:sz w:val="28"/>
          <w:szCs w:val="28"/>
          <w:lang w:bidi="he-IL"/>
        </w:rPr>
        <w:t>For each time step</w:t>
      </w:r>
      <w:r w:rsidRPr="006B37CF">
        <w:rPr>
          <w:rFonts w:cs="Arial"/>
          <w:sz w:val="28"/>
          <w:szCs w:val="28"/>
          <w:rtl/>
          <w:lang w:bidi="he-IL"/>
        </w:rPr>
        <w:t>:</w:t>
      </w:r>
    </w:p>
    <w:p w14:paraId="3EC5F6C4" w14:textId="77777777" w:rsidR="000F02F4" w:rsidRPr="008412E7" w:rsidRDefault="000F02F4" w:rsidP="008412E7">
      <w:pPr>
        <w:numPr>
          <w:ilvl w:val="0"/>
          <w:numId w:val="27"/>
        </w:numPr>
        <w:rPr>
          <w:rFonts w:cs="Arial"/>
          <w:sz w:val="28"/>
          <w:szCs w:val="28"/>
          <w:lang w:bidi="he-IL"/>
        </w:rPr>
      </w:pPr>
      <w:r w:rsidRPr="008412E7">
        <w:rPr>
          <w:rFonts w:cs="Arial"/>
          <w:sz w:val="28"/>
          <w:szCs w:val="28"/>
          <w:lang w:bidi="he-IL"/>
        </w:rPr>
        <w:t>Calculate the angular accelerations of the two pendulums (complex equations that depend on the angles and velocities)</w:t>
      </w:r>
    </w:p>
    <w:p w14:paraId="68831945" w14:textId="77777777" w:rsidR="008412E7" w:rsidRPr="008412E7" w:rsidRDefault="008412E7" w:rsidP="008412E7">
      <w:pPr>
        <w:numPr>
          <w:ilvl w:val="0"/>
          <w:numId w:val="27"/>
        </w:numPr>
        <w:rPr>
          <w:rFonts w:cs="Arial"/>
          <w:sz w:val="28"/>
          <w:szCs w:val="28"/>
          <w:lang w:bidi="he-IL"/>
        </w:rPr>
      </w:pPr>
      <w:r w:rsidRPr="008412E7">
        <w:rPr>
          <w:rFonts w:cs="Arial"/>
          <w:sz w:val="28"/>
          <w:szCs w:val="28"/>
          <w:lang w:bidi="he-IL"/>
        </w:rPr>
        <w:t>Update velocity based on acceleration</w:t>
      </w:r>
      <w:r w:rsidRPr="008412E7">
        <w:rPr>
          <w:rFonts w:cs="Arial"/>
          <w:sz w:val="28"/>
          <w:szCs w:val="28"/>
          <w:rtl/>
          <w:lang w:bidi="he-IL"/>
        </w:rPr>
        <w:t>.</w:t>
      </w:r>
    </w:p>
    <w:p w14:paraId="7CAC3E28" w14:textId="77777777" w:rsidR="008412E7" w:rsidRPr="008412E7" w:rsidRDefault="008412E7" w:rsidP="008412E7">
      <w:pPr>
        <w:numPr>
          <w:ilvl w:val="0"/>
          <w:numId w:val="27"/>
        </w:numPr>
        <w:rPr>
          <w:rFonts w:cs="Arial"/>
          <w:sz w:val="28"/>
          <w:szCs w:val="28"/>
          <w:lang w:bidi="he-IL"/>
        </w:rPr>
      </w:pPr>
      <w:r w:rsidRPr="008412E7">
        <w:rPr>
          <w:rFonts w:cs="Arial"/>
          <w:sz w:val="28"/>
          <w:szCs w:val="28"/>
          <w:lang w:bidi="he-IL"/>
        </w:rPr>
        <w:t>Update angle based on velocity</w:t>
      </w:r>
      <w:r w:rsidRPr="008412E7">
        <w:rPr>
          <w:rFonts w:cs="Arial"/>
          <w:sz w:val="28"/>
          <w:szCs w:val="28"/>
          <w:rtl/>
          <w:lang w:bidi="he-IL"/>
        </w:rPr>
        <w:t>.</w:t>
      </w:r>
    </w:p>
    <w:p w14:paraId="1AACB34A" w14:textId="77777777" w:rsidR="008412E7" w:rsidRPr="008412E7" w:rsidRDefault="008412E7" w:rsidP="008412E7">
      <w:pPr>
        <w:pStyle w:val="ListParagraph"/>
        <w:numPr>
          <w:ilvl w:val="0"/>
          <w:numId w:val="27"/>
        </w:numPr>
        <w:rPr>
          <w:rFonts w:cs="Arial"/>
          <w:sz w:val="28"/>
          <w:szCs w:val="28"/>
          <w:lang w:bidi="he-IL"/>
        </w:rPr>
      </w:pPr>
      <w:r w:rsidRPr="008412E7">
        <w:rPr>
          <w:rFonts w:cs="Arial"/>
          <w:sz w:val="28"/>
          <w:szCs w:val="28"/>
          <w:lang w:bidi="he-IL"/>
        </w:rPr>
        <w:t>Save the values.</w:t>
      </w:r>
    </w:p>
    <w:p w14:paraId="454D147C" w14:textId="2640B000" w:rsidR="00DE2DD6" w:rsidRPr="00DE2DD6" w:rsidRDefault="00000000" w:rsidP="008412E7">
      <w:pPr>
        <w:bidi/>
        <w:ind w:left="360"/>
        <w:rPr>
          <w:rFonts w:cs="Arial"/>
          <w:sz w:val="28"/>
          <w:szCs w:val="28"/>
          <w:lang w:bidi="he-IL"/>
        </w:rPr>
      </w:pPr>
      <w:r>
        <w:rPr>
          <w:rFonts w:cs="Arial"/>
          <w:sz w:val="28"/>
          <w:szCs w:val="28"/>
          <w:lang w:bidi="he-IL"/>
        </w:rPr>
        <w:pict w14:anchorId="079281AB">
          <v:rect id="_x0000_i1026" style="width:0;height:1.5pt" o:hralign="center" o:hrstd="t" o:hr="t" fillcolor="#a0a0a0" stroked="f"/>
        </w:pict>
      </w:r>
    </w:p>
    <w:p w14:paraId="5286721C" w14:textId="77777777" w:rsidR="00D65144" w:rsidRPr="00D65144" w:rsidRDefault="00DE2DD6" w:rsidP="00D65144">
      <w:pPr>
        <w:rPr>
          <w:rFonts w:cs="Arial"/>
          <w:b/>
          <w:bCs/>
          <w:sz w:val="28"/>
          <w:szCs w:val="28"/>
          <w:lang w:bidi="he-IL"/>
        </w:rPr>
      </w:pPr>
      <w:r>
        <w:rPr>
          <w:rFonts w:cs="Arial"/>
          <w:b/>
          <w:bCs/>
          <w:sz w:val="28"/>
          <w:szCs w:val="28"/>
          <w:lang w:bidi="he-IL"/>
        </w:rPr>
        <w:t xml:space="preserve"> (3</w:t>
      </w:r>
      <w:r w:rsidRPr="00DE2DD6">
        <w:rPr>
          <w:rFonts w:cs="Arial"/>
          <w:b/>
          <w:bCs/>
          <w:sz w:val="28"/>
          <w:szCs w:val="28"/>
          <w:lang w:bidi="he-IL"/>
        </w:rPr>
        <w:t xml:space="preserve">. </w:t>
      </w:r>
      <w:r>
        <w:rPr>
          <w:rFonts w:cs="Arial"/>
          <w:b/>
          <w:bCs/>
          <w:sz w:val="28"/>
          <w:szCs w:val="28"/>
          <w:lang w:bidi="he-IL"/>
        </w:rPr>
        <w:t xml:space="preserve"> </w:t>
      </w:r>
      <w:r w:rsidR="00D65144" w:rsidRPr="00D65144">
        <w:rPr>
          <w:rFonts w:cs="Arial"/>
          <w:b/>
          <w:bCs/>
          <w:sz w:val="28"/>
          <w:szCs w:val="28"/>
          <w:lang w:bidi="he-IL"/>
        </w:rPr>
        <w:t>Comparing solutions using graphs</w:t>
      </w:r>
      <w:r w:rsidR="00D65144" w:rsidRPr="00D65144">
        <w:rPr>
          <w:rFonts w:cs="Arial"/>
          <w:b/>
          <w:bCs/>
          <w:sz w:val="28"/>
          <w:szCs w:val="28"/>
          <w:rtl/>
          <w:lang w:bidi="he-IL"/>
        </w:rPr>
        <w:t>:</w:t>
      </w:r>
    </w:p>
    <w:p w14:paraId="5AE93AA6" w14:textId="0AD4769D" w:rsidR="00DE2DD6" w:rsidRPr="00D65144" w:rsidRDefault="00D65144" w:rsidP="00D65144">
      <w:pPr>
        <w:rPr>
          <w:rFonts w:cs="Arial"/>
          <w:sz w:val="28"/>
          <w:szCs w:val="28"/>
          <w:lang w:bidi="he-IL"/>
        </w:rPr>
      </w:pPr>
      <w:r w:rsidRPr="00D65144">
        <w:rPr>
          <w:rFonts w:cs="Arial"/>
          <w:sz w:val="28"/>
          <w:szCs w:val="28"/>
          <w:rtl/>
          <w:lang w:bidi="he-IL"/>
        </w:rPr>
        <w:t xml:space="preserve">• </w:t>
      </w:r>
      <w:r w:rsidRPr="00D65144">
        <w:rPr>
          <w:rFonts w:cs="Arial"/>
          <w:sz w:val="28"/>
          <w:szCs w:val="28"/>
          <w:lang w:bidi="he-IL"/>
        </w:rPr>
        <w:t>After performing each pair of simulations (Sim A) and (Sim B) with a small difference in the initial angle, we compare the results graphically</w:t>
      </w:r>
      <w:r w:rsidR="00DE2DD6" w:rsidRPr="00D65144">
        <w:rPr>
          <w:rFonts w:cs="Arial"/>
          <w:sz w:val="28"/>
          <w:szCs w:val="28"/>
          <w:lang w:bidi="he-IL"/>
        </w:rPr>
        <w:t>:</w:t>
      </w:r>
    </w:p>
    <w:p w14:paraId="0CBA3862" w14:textId="77777777" w:rsidR="00DE2DD6" w:rsidRPr="00DE2DD6" w:rsidRDefault="00DE2DD6" w:rsidP="00DE2DD6">
      <w:pPr>
        <w:bidi/>
        <w:rPr>
          <w:rFonts w:cs="Arial"/>
          <w:sz w:val="28"/>
          <w:szCs w:val="28"/>
          <w:lang w:bidi="he-IL"/>
        </w:rPr>
      </w:pPr>
      <w:r w:rsidRPr="00DE2DD6">
        <w:rPr>
          <w:rFonts w:cs="Arial"/>
          <w:sz w:val="28"/>
          <w:szCs w:val="28"/>
          <w:lang w:bidi="he-IL"/>
        </w:rPr>
        <w:t xml:space="preserve">fig, </w:t>
      </w:r>
      <w:proofErr w:type="spellStart"/>
      <w:r w:rsidRPr="00DE2DD6">
        <w:rPr>
          <w:rFonts w:cs="Arial"/>
          <w:sz w:val="28"/>
          <w:szCs w:val="28"/>
          <w:lang w:bidi="he-IL"/>
        </w:rPr>
        <w:t>axs</w:t>
      </w:r>
      <w:proofErr w:type="spellEnd"/>
      <w:r w:rsidRPr="00DE2DD6">
        <w:rPr>
          <w:rFonts w:cs="Arial"/>
          <w:sz w:val="28"/>
          <w:szCs w:val="28"/>
          <w:lang w:bidi="he-IL"/>
        </w:rPr>
        <w:t xml:space="preserve"> = </w:t>
      </w:r>
      <w:proofErr w:type="spellStart"/>
      <w:r w:rsidRPr="00DE2DD6">
        <w:rPr>
          <w:rFonts w:cs="Arial"/>
          <w:sz w:val="28"/>
          <w:szCs w:val="28"/>
          <w:lang w:bidi="he-IL"/>
        </w:rPr>
        <w:t>plt.subplots</w:t>
      </w:r>
      <w:proofErr w:type="spellEnd"/>
      <w:r w:rsidRPr="00DE2DD6">
        <w:rPr>
          <w:rFonts w:cs="Arial"/>
          <w:sz w:val="28"/>
          <w:szCs w:val="28"/>
          <w:lang w:bidi="he-IL"/>
        </w:rPr>
        <w:t>(...)</w:t>
      </w:r>
    </w:p>
    <w:p w14:paraId="5F11B156" w14:textId="77777777" w:rsidR="00DE2DD6" w:rsidRPr="00DE2DD6" w:rsidRDefault="00DE2DD6" w:rsidP="00DE2DD6">
      <w:pPr>
        <w:bidi/>
        <w:rPr>
          <w:rFonts w:cs="Arial"/>
          <w:sz w:val="28"/>
          <w:szCs w:val="28"/>
          <w:lang w:bidi="he-IL"/>
        </w:rPr>
      </w:pPr>
      <w:r w:rsidRPr="00DE2DD6">
        <w:rPr>
          <w:rFonts w:cs="Arial"/>
          <w:sz w:val="28"/>
          <w:szCs w:val="28"/>
          <w:lang w:bidi="he-IL"/>
        </w:rPr>
        <w:t>...</w:t>
      </w:r>
    </w:p>
    <w:p w14:paraId="44CD10C0" w14:textId="77777777" w:rsidR="00DE2DD6" w:rsidRPr="00DE2DD6" w:rsidRDefault="00DE2DD6" w:rsidP="00DE2DD6">
      <w:pPr>
        <w:bidi/>
        <w:rPr>
          <w:rFonts w:cs="Arial"/>
          <w:sz w:val="28"/>
          <w:szCs w:val="28"/>
          <w:lang w:bidi="he-IL"/>
        </w:rPr>
      </w:pPr>
      <w:proofErr w:type="spellStart"/>
      <w:r w:rsidRPr="00DE2DD6">
        <w:rPr>
          <w:rFonts w:cs="Arial"/>
          <w:sz w:val="28"/>
          <w:szCs w:val="28"/>
          <w:lang w:bidi="he-IL"/>
        </w:rPr>
        <w:t>ax.plot</w:t>
      </w:r>
      <w:proofErr w:type="spellEnd"/>
      <w:r w:rsidRPr="00DE2DD6">
        <w:rPr>
          <w:rFonts w:cs="Arial"/>
          <w:sz w:val="28"/>
          <w:szCs w:val="28"/>
          <w:lang w:bidi="he-IL"/>
        </w:rPr>
        <w:t>(x2_a, y2_a, label='Sim A')</w:t>
      </w:r>
    </w:p>
    <w:p w14:paraId="0A086DCB" w14:textId="77777777" w:rsidR="00DE2DD6" w:rsidRPr="00DE2DD6" w:rsidRDefault="00DE2DD6" w:rsidP="00DE2DD6">
      <w:pPr>
        <w:bidi/>
        <w:rPr>
          <w:rFonts w:cs="Arial"/>
          <w:sz w:val="28"/>
          <w:szCs w:val="28"/>
          <w:lang w:bidi="he-IL"/>
        </w:rPr>
      </w:pPr>
      <w:proofErr w:type="spellStart"/>
      <w:r w:rsidRPr="00DE2DD6">
        <w:rPr>
          <w:rFonts w:cs="Arial"/>
          <w:sz w:val="28"/>
          <w:szCs w:val="28"/>
          <w:lang w:bidi="he-IL"/>
        </w:rPr>
        <w:t>ax.plot</w:t>
      </w:r>
      <w:proofErr w:type="spellEnd"/>
      <w:r w:rsidRPr="00DE2DD6">
        <w:rPr>
          <w:rFonts w:cs="Arial"/>
          <w:sz w:val="28"/>
          <w:szCs w:val="28"/>
          <w:lang w:bidi="he-IL"/>
        </w:rPr>
        <w:t>(x2_b, y2_b, label='Sim B')</w:t>
      </w:r>
    </w:p>
    <w:p w14:paraId="654E8058" w14:textId="11A064F7" w:rsidR="00484848" w:rsidRPr="00AF575E" w:rsidRDefault="00484848" w:rsidP="00AF575E">
      <w:pPr>
        <w:pStyle w:val="ListParagraph"/>
        <w:numPr>
          <w:ilvl w:val="0"/>
          <w:numId w:val="31"/>
        </w:numPr>
        <w:rPr>
          <w:rFonts w:cs="Arial"/>
          <w:sz w:val="28"/>
          <w:szCs w:val="28"/>
          <w:lang w:bidi="he-IL"/>
        </w:rPr>
      </w:pPr>
      <w:r w:rsidRPr="00AF575E">
        <w:rPr>
          <w:rFonts w:cs="Arial"/>
          <w:b/>
          <w:bCs/>
          <w:sz w:val="28"/>
          <w:szCs w:val="28"/>
          <w:lang w:bidi="he-IL"/>
        </w:rPr>
        <w:t xml:space="preserve">What </w:t>
      </w:r>
      <w:proofErr w:type="spellStart"/>
      <w:r w:rsidRPr="00AF575E">
        <w:rPr>
          <w:rFonts w:cs="Arial"/>
          <w:b/>
          <w:bCs/>
          <w:sz w:val="28"/>
          <w:szCs w:val="28"/>
          <w:lang w:bidi="he-IL"/>
        </w:rPr>
        <w:t>dose</w:t>
      </w:r>
      <w:proofErr w:type="spellEnd"/>
      <w:r w:rsidRPr="00AF575E">
        <w:rPr>
          <w:rFonts w:cs="Arial"/>
          <w:b/>
          <w:bCs/>
          <w:sz w:val="28"/>
          <w:szCs w:val="28"/>
          <w:lang w:bidi="he-IL"/>
        </w:rPr>
        <w:t xml:space="preserve"> the graphs show</w:t>
      </w:r>
      <w:r w:rsidRPr="00AF575E">
        <w:rPr>
          <w:rFonts w:cs="Arial"/>
          <w:b/>
          <w:bCs/>
          <w:sz w:val="28"/>
          <w:szCs w:val="28"/>
          <w:rtl/>
          <w:lang w:bidi="he-IL"/>
        </w:rPr>
        <w:t>?</w:t>
      </w:r>
    </w:p>
    <w:p w14:paraId="4F89AF34" w14:textId="77777777" w:rsidR="00CE4B33" w:rsidRPr="00CE4B33" w:rsidRDefault="00CE4B33" w:rsidP="00CE4B33">
      <w:pPr>
        <w:pStyle w:val="ListParagraph"/>
        <w:numPr>
          <w:ilvl w:val="0"/>
          <w:numId w:val="29"/>
        </w:numPr>
        <w:rPr>
          <w:rFonts w:cs="Arial"/>
          <w:sz w:val="28"/>
          <w:szCs w:val="28"/>
          <w:lang w:bidi="he-IL"/>
        </w:rPr>
      </w:pPr>
      <w:r w:rsidRPr="00CE4B33">
        <w:rPr>
          <w:rFonts w:cs="Arial"/>
          <w:sz w:val="28"/>
          <w:szCs w:val="28"/>
          <w:lang w:bidi="he-IL"/>
        </w:rPr>
        <w:t>The trajectory of the second pendulum tip for each of the simulations.</w:t>
      </w:r>
    </w:p>
    <w:p w14:paraId="44CEC449" w14:textId="77777777" w:rsidR="00CE4B33" w:rsidRPr="00CE4B33" w:rsidRDefault="00CE4B33" w:rsidP="00CE4B33">
      <w:pPr>
        <w:pStyle w:val="ListParagraph"/>
        <w:numPr>
          <w:ilvl w:val="0"/>
          <w:numId w:val="29"/>
        </w:numPr>
        <w:rPr>
          <w:rFonts w:cs="Arial"/>
          <w:sz w:val="28"/>
          <w:szCs w:val="28"/>
          <w:lang w:bidi="he-IL"/>
        </w:rPr>
      </w:pPr>
      <w:r w:rsidRPr="00CE4B33">
        <w:rPr>
          <w:rFonts w:cs="Arial"/>
          <w:sz w:val="28"/>
          <w:szCs w:val="28"/>
          <w:lang w:bidi="he-IL"/>
        </w:rPr>
        <w:t>If the paths diverge greatly, this indicates chaos.</w:t>
      </w:r>
    </w:p>
    <w:p w14:paraId="6EE75CC8" w14:textId="77777777" w:rsidR="00497BBA" w:rsidRPr="007D2D43" w:rsidRDefault="00497BBA" w:rsidP="007D2D43">
      <w:pPr>
        <w:pStyle w:val="ListParagraph"/>
        <w:numPr>
          <w:ilvl w:val="0"/>
          <w:numId w:val="30"/>
        </w:numPr>
        <w:rPr>
          <w:rFonts w:cs="Arial"/>
          <w:sz w:val="28"/>
          <w:szCs w:val="28"/>
          <w:lang w:bidi="he-IL"/>
        </w:rPr>
      </w:pPr>
      <w:r w:rsidRPr="007D2D43">
        <w:rPr>
          <w:rFonts w:cs="Arial"/>
          <w:b/>
          <w:bCs/>
          <w:sz w:val="28"/>
          <w:szCs w:val="28"/>
          <w:lang w:bidi="he-IL"/>
        </w:rPr>
        <w:t>Why is it important?</w:t>
      </w:r>
    </w:p>
    <w:p w14:paraId="4151F9A2" w14:textId="77777777" w:rsidR="007D2D43" w:rsidRPr="007D2D43" w:rsidRDefault="007D2D43" w:rsidP="007D2D43">
      <w:pPr>
        <w:pStyle w:val="ListParagraph"/>
        <w:numPr>
          <w:ilvl w:val="0"/>
          <w:numId w:val="30"/>
        </w:numPr>
        <w:rPr>
          <w:rFonts w:cs="Arial"/>
          <w:sz w:val="28"/>
          <w:szCs w:val="28"/>
          <w:lang w:bidi="he-IL"/>
        </w:rPr>
      </w:pPr>
      <w:r w:rsidRPr="007D2D43">
        <w:rPr>
          <w:rFonts w:cs="Arial"/>
          <w:sz w:val="28"/>
          <w:szCs w:val="28"/>
          <w:lang w:bidi="he-IL"/>
        </w:rPr>
        <w:t>Visualizing the differences allows us to see whether the system is sensitive to initially small changes — a basic principle of chaotic systems</w:t>
      </w:r>
      <w:r w:rsidRPr="007D2D43">
        <w:rPr>
          <w:rFonts w:cs="Arial"/>
          <w:sz w:val="28"/>
          <w:szCs w:val="28"/>
          <w:rtl/>
          <w:lang w:bidi="he-IL"/>
        </w:rPr>
        <w:t>.</w:t>
      </w:r>
    </w:p>
    <w:p w14:paraId="79A10570" w14:textId="31E64B37" w:rsidR="00DE2DD6" w:rsidRPr="00955596" w:rsidRDefault="00AF575E" w:rsidP="00AF575E">
      <w:pPr>
        <w:numPr>
          <w:ilvl w:val="0"/>
          <w:numId w:val="11"/>
        </w:numPr>
        <w:rPr>
          <w:rFonts w:cs="Arial"/>
          <w:b/>
          <w:bCs/>
          <w:sz w:val="28"/>
          <w:szCs w:val="28"/>
          <w:lang w:bidi="he-IL"/>
        </w:rPr>
      </w:pPr>
      <w:r w:rsidRPr="00955596">
        <w:rPr>
          <w:rFonts w:cs="Arial"/>
          <w:b/>
          <w:bCs/>
          <w:sz w:val="28"/>
          <w:szCs w:val="28"/>
          <w:lang w:bidi="he-IL"/>
        </w:rPr>
        <w:t>If the distance between the tracks exceeded 0.1 meter</w:t>
      </w:r>
      <w:r w:rsidR="00DE2DD6" w:rsidRPr="00955596">
        <w:rPr>
          <w:rFonts w:cs="Arial"/>
          <w:b/>
          <w:bCs/>
          <w:sz w:val="28"/>
          <w:szCs w:val="28"/>
          <w:lang w:bidi="he-IL"/>
        </w:rPr>
        <w:t>:</w:t>
      </w:r>
    </w:p>
    <w:p w14:paraId="28F0DC2F" w14:textId="77777777" w:rsidR="00DE2DD6" w:rsidRPr="00DE2DD6" w:rsidRDefault="00DE2DD6" w:rsidP="00DE2DD6">
      <w:pPr>
        <w:bidi/>
        <w:rPr>
          <w:rFonts w:cs="Arial"/>
          <w:sz w:val="28"/>
          <w:szCs w:val="28"/>
          <w:lang w:bidi="he-IL"/>
        </w:rPr>
      </w:pPr>
      <w:proofErr w:type="spellStart"/>
      <w:r w:rsidRPr="00DE2DD6">
        <w:rPr>
          <w:rFonts w:cs="Arial"/>
          <w:sz w:val="28"/>
          <w:szCs w:val="28"/>
          <w:lang w:bidi="he-IL"/>
        </w:rPr>
        <w:lastRenderedPageBreak/>
        <w:t>dist</w:t>
      </w:r>
      <w:proofErr w:type="spellEnd"/>
      <w:r w:rsidRPr="00DE2DD6">
        <w:rPr>
          <w:rFonts w:cs="Arial"/>
          <w:sz w:val="28"/>
          <w:szCs w:val="28"/>
          <w:lang w:bidi="he-IL"/>
        </w:rPr>
        <w:t xml:space="preserve"> = </w:t>
      </w:r>
      <w:proofErr w:type="spellStart"/>
      <w:r w:rsidRPr="00DE2DD6">
        <w:rPr>
          <w:rFonts w:cs="Arial"/>
          <w:sz w:val="28"/>
          <w:szCs w:val="28"/>
          <w:lang w:bidi="he-IL"/>
        </w:rPr>
        <w:t>np.sqrt</w:t>
      </w:r>
      <w:proofErr w:type="spellEnd"/>
      <w:r w:rsidRPr="00DE2DD6">
        <w:rPr>
          <w:rFonts w:cs="Arial"/>
          <w:sz w:val="28"/>
          <w:szCs w:val="28"/>
          <w:lang w:bidi="he-IL"/>
        </w:rPr>
        <w:t>(...)</w:t>
      </w:r>
    </w:p>
    <w:p w14:paraId="3B3BACF3" w14:textId="77777777" w:rsidR="00DE2DD6" w:rsidRPr="00DE2DD6" w:rsidRDefault="00DE2DD6" w:rsidP="00DE2DD6">
      <w:pPr>
        <w:bidi/>
        <w:rPr>
          <w:rFonts w:cs="Arial"/>
          <w:sz w:val="28"/>
          <w:szCs w:val="28"/>
          <w:lang w:bidi="he-IL"/>
        </w:rPr>
      </w:pPr>
      <w:proofErr w:type="spellStart"/>
      <w:r w:rsidRPr="00DE2DD6">
        <w:rPr>
          <w:rFonts w:cs="Arial"/>
          <w:sz w:val="28"/>
          <w:szCs w:val="28"/>
          <w:lang w:bidi="he-IL"/>
        </w:rPr>
        <w:t>separation_indices</w:t>
      </w:r>
      <w:proofErr w:type="spellEnd"/>
      <w:r w:rsidRPr="00DE2DD6">
        <w:rPr>
          <w:rFonts w:cs="Arial"/>
          <w:sz w:val="28"/>
          <w:szCs w:val="28"/>
          <w:lang w:bidi="he-IL"/>
        </w:rPr>
        <w:t xml:space="preserve"> = </w:t>
      </w:r>
      <w:proofErr w:type="spellStart"/>
      <w:r w:rsidRPr="00DE2DD6">
        <w:rPr>
          <w:rFonts w:cs="Arial"/>
          <w:sz w:val="28"/>
          <w:szCs w:val="28"/>
          <w:lang w:bidi="he-IL"/>
        </w:rPr>
        <w:t>np.where</w:t>
      </w:r>
      <w:proofErr w:type="spellEnd"/>
      <w:r w:rsidRPr="00DE2DD6">
        <w:rPr>
          <w:rFonts w:cs="Arial"/>
          <w:sz w:val="28"/>
          <w:szCs w:val="28"/>
          <w:lang w:bidi="he-IL"/>
        </w:rPr>
        <w:t>(</w:t>
      </w:r>
      <w:proofErr w:type="spellStart"/>
      <w:r w:rsidRPr="00DE2DD6">
        <w:rPr>
          <w:rFonts w:cs="Arial"/>
          <w:sz w:val="28"/>
          <w:szCs w:val="28"/>
          <w:lang w:bidi="he-IL"/>
        </w:rPr>
        <w:t>dist</w:t>
      </w:r>
      <w:proofErr w:type="spellEnd"/>
      <w:r w:rsidRPr="00DE2DD6">
        <w:rPr>
          <w:rFonts w:cs="Arial"/>
          <w:sz w:val="28"/>
          <w:szCs w:val="28"/>
          <w:lang w:bidi="he-IL"/>
        </w:rPr>
        <w:t xml:space="preserve"> &gt; 0.1)[0]</w:t>
      </w:r>
    </w:p>
    <w:p w14:paraId="45E96E3B" w14:textId="77777777" w:rsidR="00955596" w:rsidRDefault="00955596" w:rsidP="00955596">
      <w:pPr>
        <w:rPr>
          <w:rFonts w:cs="Arial"/>
          <w:sz w:val="28"/>
          <w:szCs w:val="28"/>
          <w:lang w:bidi="he-IL"/>
        </w:rPr>
      </w:pPr>
      <w:r w:rsidRPr="00955596">
        <w:rPr>
          <w:rFonts w:cs="Arial"/>
          <w:sz w:val="28"/>
          <w:szCs w:val="28"/>
          <w:rtl/>
          <w:lang w:bidi="he-IL"/>
        </w:rPr>
        <w:t xml:space="preserve">• </w:t>
      </w:r>
      <w:r w:rsidRPr="00955596">
        <w:rPr>
          <w:rFonts w:cs="Arial"/>
          <w:sz w:val="28"/>
          <w:szCs w:val="28"/>
          <w:lang w:bidi="he-IL"/>
        </w:rPr>
        <w:t>A black dividing point (line or X) was painted to mark when the chaos began</w:t>
      </w:r>
      <w:r w:rsidRPr="00955596">
        <w:rPr>
          <w:rFonts w:cs="Arial"/>
          <w:sz w:val="28"/>
          <w:szCs w:val="28"/>
          <w:rtl/>
          <w:lang w:bidi="he-IL"/>
        </w:rPr>
        <w:t>.</w:t>
      </w:r>
    </w:p>
    <w:p w14:paraId="3170E8DE" w14:textId="77777777" w:rsidR="00772E03" w:rsidRPr="00772E03" w:rsidRDefault="00772E03" w:rsidP="00772E03">
      <w:pPr>
        <w:rPr>
          <w:rFonts w:cs="Arial"/>
          <w:b/>
          <w:bCs/>
          <w:sz w:val="40"/>
          <w:szCs w:val="40"/>
          <w:u w:val="single"/>
          <w:lang w:bidi="he-IL"/>
        </w:rPr>
      </w:pPr>
      <w:r w:rsidRPr="00772E03">
        <w:rPr>
          <w:rFonts w:cs="Arial"/>
          <w:b/>
          <w:bCs/>
          <w:sz w:val="40"/>
          <w:szCs w:val="40"/>
          <w:u w:val="single"/>
          <w:lang w:bidi="he-IL"/>
        </w:rPr>
        <w:t>Results and Conclusions Regarding the Research Question</w:t>
      </w:r>
      <w:r w:rsidRPr="00772E03">
        <w:rPr>
          <w:rFonts w:cs="Arial"/>
          <w:b/>
          <w:bCs/>
          <w:sz w:val="40"/>
          <w:szCs w:val="40"/>
          <w:u w:val="single"/>
          <w:rtl/>
          <w:lang w:bidi="he-IL"/>
        </w:rPr>
        <w:t>:</w:t>
      </w:r>
    </w:p>
    <w:p w14:paraId="53A24C09" w14:textId="77777777" w:rsidR="00772E03" w:rsidRPr="00772E03" w:rsidRDefault="00772E03" w:rsidP="00772E03">
      <w:pPr>
        <w:rPr>
          <w:rFonts w:cs="Arial"/>
          <w:b/>
          <w:bCs/>
          <w:sz w:val="40"/>
          <w:szCs w:val="40"/>
          <w:lang w:bidi="he-IL"/>
        </w:rPr>
      </w:pPr>
      <w:r w:rsidRPr="00772E03">
        <w:rPr>
          <w:rFonts w:cs="Arial"/>
          <w:b/>
          <w:bCs/>
          <w:sz w:val="40"/>
          <w:szCs w:val="40"/>
          <w:lang w:bidi="he-IL"/>
        </w:rPr>
        <w:t>Results</w:t>
      </w:r>
      <w:r w:rsidRPr="00772E03">
        <w:rPr>
          <w:rFonts w:cs="Arial"/>
          <w:b/>
          <w:bCs/>
          <w:sz w:val="40"/>
          <w:szCs w:val="40"/>
          <w:rtl/>
          <w:lang w:bidi="he-IL"/>
        </w:rPr>
        <w:t>:</w:t>
      </w:r>
    </w:p>
    <w:p w14:paraId="144BE8BD" w14:textId="77777777" w:rsidR="00772E03" w:rsidRPr="00772E03" w:rsidRDefault="00772E03" w:rsidP="00772E03">
      <w:pPr>
        <w:rPr>
          <w:rFonts w:cs="Arial"/>
          <w:sz w:val="28"/>
          <w:szCs w:val="28"/>
          <w:lang w:bidi="he-IL"/>
        </w:rPr>
      </w:pPr>
      <w:r w:rsidRPr="00772E03">
        <w:rPr>
          <w:rFonts w:cs="Arial"/>
          <w:sz w:val="28"/>
          <w:szCs w:val="28"/>
          <w:lang w:bidi="he-IL"/>
        </w:rPr>
        <w:t>A series of numerical simulations were performed to identify the onset of chaotic behavior in a double pendulum system. The initial angles θ1 and θ2 were systematically varied, and chaos was detected by adding a small perturbation of 0.01 radians to the two initial angles and examining the distance between the trajectories that emerged over time. A threshold of 0.1 was used to define the onset of chaotic separation between the trajectories</w:t>
      </w:r>
      <w:r w:rsidRPr="00772E03">
        <w:rPr>
          <w:rFonts w:cs="Arial"/>
          <w:sz w:val="28"/>
          <w:szCs w:val="28"/>
          <w:rtl/>
          <w:lang w:bidi="he-IL"/>
        </w:rPr>
        <w:t>.</w:t>
      </w:r>
    </w:p>
    <w:p w14:paraId="3F2C4A9D" w14:textId="77777777" w:rsidR="00772E03" w:rsidRPr="00772E03" w:rsidRDefault="00772E03" w:rsidP="00772E03">
      <w:pPr>
        <w:rPr>
          <w:rFonts w:cs="Arial"/>
          <w:sz w:val="28"/>
          <w:szCs w:val="28"/>
          <w:lang w:bidi="he-IL"/>
        </w:rPr>
      </w:pPr>
      <w:r w:rsidRPr="00772E03">
        <w:rPr>
          <w:rFonts w:cs="Arial"/>
          <w:sz w:val="28"/>
          <w:szCs w:val="28"/>
          <w:lang w:bidi="he-IL"/>
        </w:rPr>
        <w:t>Onset of Chaos as a Function of the Initial Angles</w:t>
      </w:r>
      <w:r w:rsidRPr="00772E03">
        <w:rPr>
          <w:rFonts w:cs="Arial"/>
          <w:sz w:val="28"/>
          <w:szCs w:val="28"/>
          <w:rtl/>
          <w:lang w:bidi="he-IL"/>
        </w:rPr>
        <w:t>:</w:t>
      </w:r>
    </w:p>
    <w:p w14:paraId="13B8B33A" w14:textId="77777777" w:rsidR="00772E03" w:rsidRDefault="00772E03" w:rsidP="00772E03">
      <w:pPr>
        <w:rPr>
          <w:rFonts w:cs="Arial"/>
          <w:sz w:val="28"/>
          <w:szCs w:val="28"/>
          <w:lang w:bidi="he-IL"/>
        </w:rPr>
      </w:pPr>
      <w:r w:rsidRPr="00772E03">
        <w:rPr>
          <w:rFonts w:cs="Arial"/>
          <w:sz w:val="28"/>
          <w:szCs w:val="28"/>
          <w:lang w:bidi="he-IL"/>
        </w:rPr>
        <w:t>The onset of chaos was found to be strongly related to the magnitude of the initial angles. For situations where both angles were less than or equal to 75°, the system exhibited stability and showed no signs of chaos. In contrast, when one or both angles crossed 90°, chaotic behavior consistently emerged</w:t>
      </w:r>
    </w:p>
    <w:p w14:paraId="6222DC64" w14:textId="6E6DC191" w:rsidR="00E0281C" w:rsidRPr="00E0281C" w:rsidRDefault="00E0281C" w:rsidP="00E0281C">
      <w:pPr>
        <w:rPr>
          <w:rFonts w:cs="Arial"/>
          <w:b/>
          <w:bCs/>
          <w:sz w:val="28"/>
          <w:szCs w:val="28"/>
          <w:lang w:bidi="he-IL"/>
        </w:rPr>
      </w:pPr>
      <w:r w:rsidRPr="00E0281C">
        <w:rPr>
          <w:rFonts w:cs="Arial"/>
          <w:b/>
          <w:bCs/>
          <w:sz w:val="28"/>
          <w:szCs w:val="28"/>
          <w:lang w:bidi="he-IL"/>
        </w:rPr>
        <w:t>for example</w:t>
      </w:r>
      <w:r w:rsidRPr="00E0281C">
        <w:rPr>
          <w:rFonts w:cs="Arial"/>
          <w:b/>
          <w:bCs/>
          <w:sz w:val="28"/>
          <w:szCs w:val="28"/>
          <w:rtl/>
          <w:lang w:bidi="he-IL"/>
        </w:rPr>
        <w:t>:</w:t>
      </w:r>
    </w:p>
    <w:p w14:paraId="182BD2BE" w14:textId="1E2FCC6D" w:rsidR="006437A3" w:rsidRPr="006437A3" w:rsidRDefault="006437A3" w:rsidP="006437A3">
      <w:pPr>
        <w:rPr>
          <w:rFonts w:cs="Arial"/>
          <w:sz w:val="28"/>
          <w:szCs w:val="28"/>
          <w:lang w:bidi="he-IL"/>
        </w:rPr>
      </w:pPr>
      <w:r w:rsidRPr="006437A3">
        <w:rPr>
          <w:rFonts w:cs="Arial"/>
          <w:sz w:val="28"/>
          <w:szCs w:val="28"/>
          <w:lang w:bidi="he-IL"/>
        </w:rPr>
        <w:t xml:space="preserve">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30</m:t>
            </m:r>
          </m:e>
          <m:sup>
            <m:r>
              <m:rPr>
                <m:sty m:val="p"/>
              </m:rPr>
              <w:rPr>
                <w:rFonts w:ascii="Cambria Math" w:hAnsi="Cambria Math" w:cs="Arial"/>
                <w:sz w:val="28"/>
                <w:szCs w:val="28"/>
                <w:lang w:bidi="he-IL"/>
              </w:rPr>
              <m:t>∘</m:t>
            </m:r>
          </m:sup>
        </m:sSup>
      </m:oMath>
      <w:r w:rsidRPr="006437A3">
        <w:rPr>
          <w:rFonts w:cs="Arial"/>
          <w:sz w:val="28"/>
          <w:szCs w:val="28"/>
          <w:lang w:bidi="he-IL"/>
        </w:rPr>
        <w:t xml:space="preserve">, chaos did not appear until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105</m:t>
            </m:r>
          </m:e>
          <m:sup>
            <m:r>
              <m:rPr>
                <m:sty m:val="p"/>
              </m:rPr>
              <w:rPr>
                <w:rFonts w:ascii="Cambria Math" w:hAnsi="Cambria Math" w:cs="Arial"/>
                <w:sz w:val="28"/>
                <w:szCs w:val="28"/>
                <w:lang w:bidi="he-IL"/>
              </w:rPr>
              <m:t>∘</m:t>
            </m:r>
          </m:sup>
        </m:sSup>
      </m:oMath>
      <w:r w:rsidRPr="006437A3">
        <w:rPr>
          <w:rFonts w:cs="Arial"/>
          <w:sz w:val="28"/>
          <w:szCs w:val="28"/>
          <w:lang w:bidi="he-IL"/>
        </w:rPr>
        <w:t xml:space="preserve">, but it appeared at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120</m:t>
            </m:r>
          </m:e>
          <m:sup>
            <m:r>
              <m:rPr>
                <m:sty m:val="p"/>
              </m:rPr>
              <w:rPr>
                <w:rFonts w:ascii="Cambria Math" w:hAnsi="Cambria Math" w:cs="Arial"/>
                <w:sz w:val="28"/>
                <w:szCs w:val="28"/>
                <w:lang w:bidi="he-IL"/>
              </w:rPr>
              <m:t>∘</m:t>
            </m:r>
          </m:sup>
        </m:sSup>
      </m:oMath>
      <w:r w:rsidRPr="006437A3">
        <w:rPr>
          <w:rFonts w:cs="Arial"/>
          <w:sz w:val="28"/>
          <w:szCs w:val="28"/>
          <w:lang w:bidi="he-IL"/>
        </w:rPr>
        <w:t>.</w:t>
      </w:r>
    </w:p>
    <w:p w14:paraId="64407599" w14:textId="1F213E1F" w:rsidR="006437A3" w:rsidRPr="006437A3" w:rsidRDefault="006437A3" w:rsidP="006437A3">
      <w:pPr>
        <w:numPr>
          <w:ilvl w:val="0"/>
          <w:numId w:val="32"/>
        </w:numPr>
        <w:rPr>
          <w:rFonts w:cs="Arial"/>
          <w:sz w:val="28"/>
          <w:szCs w:val="28"/>
          <w:lang w:bidi="he-IL"/>
        </w:rPr>
      </w:pPr>
      <w:r w:rsidRPr="006437A3">
        <w:rPr>
          <w:rFonts w:cs="Arial"/>
          <w:sz w:val="28"/>
          <w:szCs w:val="28"/>
          <w:lang w:bidi="he-IL"/>
        </w:rPr>
        <w:t xml:space="preserve">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60</m:t>
            </m:r>
          </m:e>
          <m:sup>
            <m:r>
              <m:rPr>
                <m:sty m:val="p"/>
              </m:rPr>
              <w:rPr>
                <w:rFonts w:ascii="Cambria Math" w:hAnsi="Cambria Math" w:cs="Arial"/>
                <w:sz w:val="28"/>
                <w:szCs w:val="28"/>
                <w:lang w:bidi="he-IL"/>
              </w:rPr>
              <m:t>∘</m:t>
            </m:r>
          </m:sup>
        </m:sSup>
      </m:oMath>
      <w:r w:rsidRPr="006437A3">
        <w:rPr>
          <w:rFonts w:cs="Arial"/>
          <w:sz w:val="28"/>
          <w:szCs w:val="28"/>
          <w:lang w:bidi="he-IL"/>
        </w:rPr>
        <w:t xml:space="preserve">, the transition to chaos occurred between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90</m:t>
            </m:r>
          </m:e>
          <m:sup>
            <m:r>
              <m:rPr>
                <m:sty m:val="p"/>
              </m:rPr>
              <w:rPr>
                <w:rFonts w:ascii="Cambria Math" w:hAnsi="Cambria Math" w:cs="Arial"/>
                <w:sz w:val="28"/>
                <w:szCs w:val="28"/>
                <w:lang w:bidi="he-IL"/>
              </w:rPr>
              <m:t>∘</m:t>
            </m:r>
          </m:sup>
        </m:sSup>
      </m:oMath>
      <w:r w:rsidRPr="006437A3">
        <w:rPr>
          <w:rFonts w:cs="Arial"/>
          <w:sz w:val="28"/>
          <w:szCs w:val="28"/>
          <w:lang w:bidi="he-IL"/>
        </w:rPr>
        <w:t xml:space="preserve">(no chaos) and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105</m:t>
            </m:r>
          </m:e>
          <m:sup>
            <m:r>
              <m:rPr>
                <m:sty m:val="p"/>
              </m:rPr>
              <w:rPr>
                <w:rFonts w:ascii="Cambria Math" w:hAnsi="Cambria Math" w:cs="Arial"/>
                <w:sz w:val="28"/>
                <w:szCs w:val="28"/>
                <w:lang w:bidi="he-IL"/>
              </w:rPr>
              <m:t>∘</m:t>
            </m:r>
          </m:sup>
        </m:sSup>
      </m:oMath>
      <w:r w:rsidRPr="006437A3">
        <w:rPr>
          <w:rFonts w:cs="Arial"/>
          <w:sz w:val="28"/>
          <w:szCs w:val="28"/>
          <w:lang w:bidi="he-IL"/>
        </w:rPr>
        <w:t>(chaos).</w:t>
      </w:r>
    </w:p>
    <w:p w14:paraId="17EC5FBA" w14:textId="1BB7EF55" w:rsidR="006437A3" w:rsidRPr="006437A3" w:rsidRDefault="006437A3" w:rsidP="006437A3">
      <w:pPr>
        <w:numPr>
          <w:ilvl w:val="0"/>
          <w:numId w:val="32"/>
        </w:numPr>
        <w:rPr>
          <w:rFonts w:cs="Arial"/>
          <w:sz w:val="28"/>
          <w:szCs w:val="28"/>
          <w:lang w:bidi="he-IL"/>
        </w:rPr>
      </w:pPr>
      <w:r w:rsidRPr="006437A3">
        <w:rPr>
          <w:rFonts w:cs="Arial"/>
          <w:sz w:val="28"/>
          <w:szCs w:val="28"/>
          <w:lang w:bidi="he-IL"/>
        </w:rPr>
        <w:t xml:space="preserve">For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75</m:t>
            </m:r>
          </m:e>
          <m:sup>
            <m:r>
              <m:rPr>
                <m:sty m:val="p"/>
              </m:rPr>
              <w:rPr>
                <w:rFonts w:ascii="Cambria Math" w:hAnsi="Cambria Math" w:cs="Arial"/>
                <w:sz w:val="28"/>
                <w:szCs w:val="28"/>
                <w:lang w:bidi="he-IL"/>
              </w:rPr>
              <m:t>∘</m:t>
            </m:r>
          </m:sup>
        </m:sSup>
      </m:oMath>
      <w:r w:rsidRPr="006437A3">
        <w:rPr>
          <w:rFonts w:cs="Arial"/>
          <w:sz w:val="28"/>
          <w:szCs w:val="28"/>
          <w:lang w:bidi="he-IL"/>
        </w:rPr>
        <w:t xml:space="preserve">, chaos appeared already at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90</m:t>
            </m:r>
          </m:e>
          <m:sup>
            <m:r>
              <m:rPr>
                <m:sty m:val="p"/>
              </m:rPr>
              <w:rPr>
                <w:rFonts w:ascii="Cambria Math" w:hAnsi="Cambria Math" w:cs="Arial"/>
                <w:sz w:val="28"/>
                <w:szCs w:val="28"/>
                <w:lang w:bidi="he-IL"/>
              </w:rPr>
              <m:t>∘</m:t>
            </m:r>
          </m:sup>
        </m:sSup>
      </m:oMath>
      <w:r w:rsidRPr="006437A3">
        <w:rPr>
          <w:rFonts w:cs="Arial"/>
          <w:sz w:val="28"/>
          <w:szCs w:val="28"/>
          <w:lang w:bidi="he-IL"/>
        </w:rPr>
        <w:t>.</w:t>
      </w:r>
    </w:p>
    <w:p w14:paraId="622120AF" w14:textId="2AD6C29D" w:rsidR="006437A3" w:rsidRPr="006437A3" w:rsidRDefault="006437A3" w:rsidP="006437A3">
      <w:pPr>
        <w:numPr>
          <w:ilvl w:val="0"/>
          <w:numId w:val="32"/>
        </w:numPr>
        <w:rPr>
          <w:rFonts w:cs="Arial"/>
          <w:sz w:val="28"/>
          <w:szCs w:val="28"/>
          <w:lang w:bidi="he-IL"/>
        </w:rPr>
      </w:pPr>
      <w:r w:rsidRPr="006437A3">
        <w:rPr>
          <w:rFonts w:cs="Arial"/>
          <w:sz w:val="28"/>
          <w:szCs w:val="28"/>
          <w:lang w:bidi="he-IL"/>
        </w:rPr>
        <w:t xml:space="preserve">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oMath>
      <w:r w:rsidRPr="006437A3">
        <w:rPr>
          <w:rFonts w:cs="Arial"/>
          <w:sz w:val="28"/>
          <w:szCs w:val="28"/>
          <w:lang w:bidi="he-IL"/>
        </w:rPr>
        <w:t xml:space="preserve">was </w:t>
      </w:r>
      <m:oMath>
        <m:sSup>
          <m:sSupPr>
            <m:ctrlPr>
              <w:rPr>
                <w:rFonts w:ascii="Cambria Math" w:hAnsi="Cambria Math" w:cs="Arial"/>
                <w:sz w:val="28"/>
                <w:szCs w:val="28"/>
                <w:lang w:bidi="he-IL"/>
              </w:rPr>
            </m:ctrlPr>
          </m:sSupPr>
          <m:e>
            <m:r>
              <m:rPr>
                <m:sty m:val="p"/>
              </m:rPr>
              <w:rPr>
                <w:rFonts w:ascii="Cambria Math" w:hAnsi="Cambria Math" w:cs="Arial"/>
                <w:sz w:val="28"/>
                <w:szCs w:val="28"/>
                <w:lang w:bidi="he-IL"/>
              </w:rPr>
              <m:t>90</m:t>
            </m:r>
          </m:e>
          <m:sup>
            <m:r>
              <m:rPr>
                <m:sty m:val="p"/>
              </m:rPr>
              <w:rPr>
                <w:rFonts w:ascii="Cambria Math" w:hAnsi="Cambria Math" w:cs="Arial"/>
                <w:sz w:val="28"/>
                <w:szCs w:val="28"/>
                <w:lang w:bidi="he-IL"/>
              </w:rPr>
              <m:t>∘</m:t>
            </m:r>
          </m:sup>
        </m:sSup>
      </m:oMath>
      <w:r w:rsidRPr="006437A3">
        <w:rPr>
          <w:rFonts w:cs="Arial"/>
          <w:sz w:val="28"/>
          <w:szCs w:val="28"/>
          <w:lang w:bidi="he-IL"/>
        </w:rPr>
        <w:t xml:space="preserve">or </w:t>
      </w:r>
      <m:oMath>
        <m:sSup>
          <m:sSupPr>
            <m:ctrlPr>
              <w:rPr>
                <w:rFonts w:ascii="Cambria Math" w:hAnsi="Cambria Math" w:cs="Arial"/>
                <w:sz w:val="28"/>
                <w:szCs w:val="28"/>
                <w:lang w:bidi="he-IL"/>
              </w:rPr>
            </m:ctrlPr>
          </m:sSupPr>
          <m:e>
            <m:r>
              <m:rPr>
                <m:sty m:val="p"/>
              </m:rPr>
              <w:rPr>
                <w:rFonts w:ascii="Cambria Math" w:hAnsi="Cambria Math" w:cs="Arial"/>
                <w:sz w:val="28"/>
                <w:szCs w:val="28"/>
                <w:lang w:bidi="he-IL"/>
              </w:rPr>
              <m:t>120</m:t>
            </m:r>
          </m:e>
          <m:sup>
            <m:r>
              <m:rPr>
                <m:sty m:val="p"/>
              </m:rPr>
              <w:rPr>
                <w:rFonts w:ascii="Cambria Math" w:hAnsi="Cambria Math" w:cs="Arial"/>
                <w:sz w:val="28"/>
                <w:szCs w:val="28"/>
                <w:lang w:bidi="he-IL"/>
              </w:rPr>
              <m:t>∘</m:t>
            </m:r>
          </m:sup>
        </m:sSup>
      </m:oMath>
      <w:r w:rsidRPr="006437A3">
        <w:rPr>
          <w:rFonts w:cs="Arial"/>
          <w:sz w:val="28"/>
          <w:szCs w:val="28"/>
          <w:lang w:bidi="he-IL"/>
        </w:rPr>
        <w:t xml:space="preserve">, chaos appeared for all tested values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oMath>
      <w:r w:rsidRPr="006437A3">
        <w:rPr>
          <w:rFonts w:cs="Arial"/>
          <w:sz w:val="28"/>
          <w:szCs w:val="28"/>
          <w:lang w:bidi="he-IL"/>
        </w:rPr>
        <w:t>.</w:t>
      </w:r>
    </w:p>
    <w:p w14:paraId="76FF729A" w14:textId="22A51C29" w:rsidR="00851872" w:rsidRDefault="00851872" w:rsidP="00851872">
      <w:pPr>
        <w:rPr>
          <w:rFonts w:cs="Arial"/>
          <w:b/>
          <w:bCs/>
          <w:sz w:val="32"/>
          <w:szCs w:val="32"/>
          <w:lang w:bidi="he-IL"/>
        </w:rPr>
      </w:pPr>
      <w:r w:rsidRPr="00851872">
        <w:rPr>
          <w:rFonts w:cs="Arial"/>
          <w:b/>
          <w:bCs/>
          <w:sz w:val="32"/>
          <w:szCs w:val="32"/>
          <w:lang w:bidi="he-IL"/>
        </w:rPr>
        <w:t xml:space="preserve">The effect of the sum of the angles and the </w:t>
      </w:r>
      <w:r w:rsidR="00BA036E" w:rsidRPr="00BA036E">
        <w:rPr>
          <w:rFonts w:cs="Arial"/>
          <w:b/>
          <w:bCs/>
          <w:sz w:val="32"/>
          <w:szCs w:val="32"/>
          <w:lang w:bidi="he-IL"/>
        </w:rPr>
        <w:t>connections</w:t>
      </w:r>
      <w:r w:rsidR="00BA036E">
        <w:rPr>
          <w:rFonts w:cs="Arial"/>
          <w:b/>
          <w:bCs/>
          <w:sz w:val="32"/>
          <w:szCs w:val="32"/>
          <w:lang w:bidi="he-IL"/>
        </w:rPr>
        <w:t xml:space="preserve"> </w:t>
      </w:r>
      <w:r w:rsidRPr="00851872">
        <w:rPr>
          <w:rFonts w:cs="Arial"/>
          <w:b/>
          <w:bCs/>
          <w:sz w:val="32"/>
          <w:szCs w:val="32"/>
          <w:lang w:bidi="he-IL"/>
        </w:rPr>
        <w:t>between them</w:t>
      </w:r>
      <w:r w:rsidRPr="00851872">
        <w:rPr>
          <w:rFonts w:cs="Arial"/>
          <w:b/>
          <w:bCs/>
          <w:sz w:val="32"/>
          <w:szCs w:val="32"/>
          <w:rtl/>
          <w:lang w:bidi="he-IL"/>
        </w:rPr>
        <w:t>:</w:t>
      </w:r>
    </w:p>
    <w:p w14:paraId="65BFE3A6" w14:textId="77777777" w:rsidR="00A45AE6" w:rsidRDefault="00A45AE6" w:rsidP="00A45AE6">
      <w:pPr>
        <w:ind w:left="360"/>
        <w:rPr>
          <w:rFonts w:cs="Arial"/>
          <w:sz w:val="28"/>
          <w:szCs w:val="28"/>
          <w:lang w:bidi="he-IL"/>
        </w:rPr>
      </w:pPr>
      <w:r w:rsidRPr="00A45AE6">
        <w:rPr>
          <w:rFonts w:cs="Arial"/>
          <w:sz w:val="28"/>
          <w:szCs w:val="28"/>
          <w:lang w:bidi="he-IL"/>
        </w:rPr>
        <w:lastRenderedPageBreak/>
        <w:t>The findings indicate that the sum of the angles θ1 + θ2 alone is not a reliable predictor of the emergence of chaos. For example</w:t>
      </w:r>
      <w:r w:rsidRPr="00A45AE6">
        <w:rPr>
          <w:rFonts w:cs="Arial"/>
          <w:sz w:val="28"/>
          <w:szCs w:val="28"/>
          <w:rtl/>
          <w:lang w:bidi="he-IL"/>
        </w:rPr>
        <w:t>:</w:t>
      </w:r>
    </w:p>
    <w:p w14:paraId="4C8F8F10" w14:textId="77777777" w:rsidR="008072C8" w:rsidRPr="008072C8" w:rsidRDefault="008072C8" w:rsidP="008072C8">
      <w:pPr>
        <w:rPr>
          <w:rFonts w:cs="Arial"/>
          <w:sz w:val="28"/>
          <w:szCs w:val="28"/>
          <w:lang w:bidi="he-IL"/>
        </w:rPr>
      </w:pPr>
      <w:r w:rsidRPr="008072C8">
        <w:rPr>
          <w:rFonts w:cs="Arial"/>
          <w:sz w:val="28"/>
          <w:szCs w:val="28"/>
          <w:rtl/>
          <w:lang w:bidi="he-IL"/>
        </w:rPr>
        <w:t xml:space="preserve">• </w:t>
      </w:r>
      <w:r w:rsidRPr="008072C8">
        <w:rPr>
          <w:rFonts w:cs="Arial"/>
          <w:sz w:val="28"/>
          <w:szCs w:val="28"/>
          <w:lang w:bidi="he-IL"/>
        </w:rPr>
        <w:t>The combination (θ1 = 60°, θ2 = 90°) did not show chaos</w:t>
      </w:r>
      <w:r w:rsidRPr="008072C8">
        <w:rPr>
          <w:rFonts w:cs="Arial"/>
          <w:sz w:val="28"/>
          <w:szCs w:val="28"/>
          <w:rtl/>
          <w:lang w:bidi="he-IL"/>
        </w:rPr>
        <w:t>,</w:t>
      </w:r>
    </w:p>
    <w:p w14:paraId="30B03572" w14:textId="2878FD6B" w:rsidR="008072C8" w:rsidRPr="008072C8" w:rsidRDefault="008072C8" w:rsidP="008072C8">
      <w:pPr>
        <w:rPr>
          <w:rFonts w:cs="Arial"/>
          <w:sz w:val="28"/>
          <w:szCs w:val="28"/>
          <w:lang w:bidi="he-IL"/>
        </w:rPr>
      </w:pPr>
      <w:r w:rsidRPr="008072C8">
        <w:rPr>
          <w:rFonts w:cs="Arial"/>
          <w:sz w:val="28"/>
          <w:szCs w:val="28"/>
          <w:rtl/>
          <w:lang w:bidi="he-IL"/>
        </w:rPr>
        <w:t xml:space="preserve">• </w:t>
      </w:r>
      <w:r w:rsidRPr="008072C8">
        <w:rPr>
          <w:rFonts w:cs="Arial"/>
          <w:sz w:val="28"/>
          <w:szCs w:val="28"/>
          <w:lang w:bidi="he-IL"/>
        </w:rPr>
        <w:t>compared to the combination (θ1 = 30°, θ2 = 120°) where chaos was observed</w:t>
      </w:r>
      <w:r w:rsidRPr="008072C8">
        <w:rPr>
          <w:rFonts w:cs="Arial"/>
          <w:sz w:val="28"/>
          <w:szCs w:val="28"/>
          <w:rtl/>
          <w:lang w:bidi="he-IL"/>
        </w:rPr>
        <w:t>,</w:t>
      </w:r>
      <w:r w:rsidRPr="008072C8">
        <w:rPr>
          <w:rFonts w:cs="Arial"/>
          <w:sz w:val="28"/>
          <w:szCs w:val="28"/>
          <w:lang w:bidi="he-IL"/>
        </w:rPr>
        <w:t>even though the sum of the angles in both is equal to 150°. This finding emphasizes that the chaos stems from</w:t>
      </w:r>
    </w:p>
    <w:p w14:paraId="623BE6AA" w14:textId="72FF350C" w:rsidR="006E5914" w:rsidRDefault="008072C8" w:rsidP="008072C8">
      <w:pPr>
        <w:rPr>
          <w:rFonts w:cs="Arial"/>
          <w:b/>
          <w:bCs/>
          <w:sz w:val="32"/>
          <w:szCs w:val="32"/>
          <w:lang w:bidi="he-IL"/>
        </w:rPr>
      </w:pPr>
      <w:r w:rsidRPr="008072C8">
        <w:rPr>
          <w:rFonts w:cs="Arial"/>
          <w:sz w:val="28"/>
          <w:szCs w:val="28"/>
          <w:rtl/>
          <w:lang w:bidi="he-IL"/>
        </w:rPr>
        <w:t xml:space="preserve">• </w:t>
      </w:r>
      <w:r w:rsidRPr="008072C8">
        <w:rPr>
          <w:rFonts w:cs="Arial"/>
          <w:sz w:val="28"/>
          <w:szCs w:val="28"/>
          <w:lang w:bidi="he-IL"/>
        </w:rPr>
        <w:t xml:space="preserve">the individual values </w:t>
      </w:r>
      <w:r w:rsidRPr="008072C8">
        <w:rPr>
          <w:rFonts w:ascii="Arial" w:hAnsi="Arial" w:cs="Arial"/>
          <w:sz w:val="28"/>
          <w:szCs w:val="28"/>
          <w:lang w:bidi="he-IL"/>
        </w:rPr>
        <w:t>​​</w:t>
      </w:r>
      <w:r w:rsidRPr="008072C8">
        <w:rPr>
          <w:rFonts w:cs="Arial"/>
          <w:sz w:val="28"/>
          <w:szCs w:val="28"/>
          <w:lang w:bidi="he-IL"/>
        </w:rPr>
        <w:t>and their interaction, and not just the total sum</w:t>
      </w:r>
      <w:r w:rsidRPr="008072C8">
        <w:rPr>
          <w:rFonts w:cs="Arial"/>
          <w:sz w:val="28"/>
          <w:szCs w:val="28"/>
          <w:rtl/>
          <w:lang w:bidi="he-IL"/>
        </w:rPr>
        <w:t>.</w:t>
      </w:r>
    </w:p>
    <w:p w14:paraId="24F17E63" w14:textId="77777777" w:rsidR="00835E29" w:rsidRDefault="00835E29" w:rsidP="00835E29">
      <w:pPr>
        <w:rPr>
          <w:rFonts w:cs="Arial"/>
          <w:b/>
          <w:bCs/>
          <w:sz w:val="32"/>
          <w:szCs w:val="32"/>
          <w:lang w:bidi="he-IL"/>
        </w:rPr>
      </w:pPr>
      <w:r w:rsidRPr="00835E29">
        <w:rPr>
          <w:rFonts w:cs="Arial"/>
          <w:b/>
          <w:bCs/>
          <w:sz w:val="32"/>
          <w:szCs w:val="32"/>
          <w:lang w:bidi="he-IL"/>
        </w:rPr>
        <w:t xml:space="preserve">Relative importance of </w:t>
      </w:r>
      <m:oMath>
        <m:sSub>
          <m:sSubPr>
            <m:ctrlPr>
              <w:rPr>
                <w:rFonts w:ascii="Cambria Math" w:hAnsi="Cambria Math" w:cs="Arial"/>
                <w:b/>
                <w:bCs/>
                <w:sz w:val="32"/>
                <w:szCs w:val="32"/>
                <w:lang w:bidi="he-IL"/>
              </w:rPr>
            </m:ctrlPr>
          </m:sSubPr>
          <m:e>
            <m:r>
              <m:rPr>
                <m:sty m:val="bi"/>
              </m:rPr>
              <w:rPr>
                <w:rFonts w:ascii="Cambria Math" w:hAnsi="Cambria Math" w:cs="Arial"/>
                <w:sz w:val="32"/>
                <w:szCs w:val="32"/>
                <w:lang w:bidi="he-IL"/>
              </w:rPr>
              <m:t>θ</m:t>
            </m:r>
          </m:e>
          <m:sub>
            <m:r>
              <m:rPr>
                <m:sty m:val="bi"/>
              </m:rPr>
              <w:rPr>
                <w:rFonts w:ascii="Cambria Math" w:hAnsi="Cambria Math" w:cs="Arial"/>
                <w:sz w:val="32"/>
                <w:szCs w:val="32"/>
                <w:lang w:bidi="he-IL"/>
              </w:rPr>
              <m:t>1</m:t>
            </m:r>
          </m:sub>
        </m:sSub>
      </m:oMath>
      <w:r w:rsidRPr="00835E29">
        <w:rPr>
          <w:rFonts w:cs="Arial"/>
          <w:b/>
          <w:bCs/>
          <w:sz w:val="32"/>
          <w:szCs w:val="32"/>
          <w:lang w:bidi="he-IL"/>
        </w:rPr>
        <w:t xml:space="preserve">compared to </w:t>
      </w:r>
      <m:oMath>
        <m:sSub>
          <m:sSubPr>
            <m:ctrlPr>
              <w:rPr>
                <w:rFonts w:ascii="Cambria Math" w:hAnsi="Cambria Math" w:cs="Arial"/>
                <w:b/>
                <w:bCs/>
                <w:sz w:val="32"/>
                <w:szCs w:val="32"/>
                <w:lang w:bidi="he-IL"/>
              </w:rPr>
            </m:ctrlPr>
          </m:sSubPr>
          <m:e>
            <m:r>
              <m:rPr>
                <m:sty m:val="bi"/>
              </m:rPr>
              <w:rPr>
                <w:rFonts w:ascii="Cambria Math" w:hAnsi="Cambria Math" w:cs="Arial"/>
                <w:sz w:val="32"/>
                <w:szCs w:val="32"/>
                <w:lang w:bidi="he-IL"/>
              </w:rPr>
              <m:t>θ</m:t>
            </m:r>
          </m:e>
          <m:sub>
            <m:r>
              <m:rPr>
                <m:sty m:val="bi"/>
              </m:rPr>
              <w:rPr>
                <w:rFonts w:ascii="Cambria Math" w:hAnsi="Cambria Math" w:cs="Arial"/>
                <w:sz w:val="32"/>
                <w:szCs w:val="32"/>
                <w:lang w:bidi="he-IL"/>
              </w:rPr>
              <m:t>2</m:t>
            </m:r>
          </m:sub>
        </m:sSub>
      </m:oMath>
      <w:r w:rsidRPr="00835E29">
        <w:rPr>
          <w:rFonts w:cs="Arial"/>
          <w:b/>
          <w:bCs/>
          <w:sz w:val="32"/>
          <w:szCs w:val="32"/>
          <w:lang w:bidi="he-IL"/>
        </w:rPr>
        <w:t>:</w:t>
      </w:r>
    </w:p>
    <w:p w14:paraId="19917372" w14:textId="0AEAADDD" w:rsidR="002F5359" w:rsidRPr="002F5359" w:rsidRDefault="002F5359" w:rsidP="002F5359">
      <w:pPr>
        <w:rPr>
          <w:rFonts w:cs="Arial"/>
          <w:sz w:val="28"/>
          <w:szCs w:val="28"/>
          <w:lang w:bidi="he-IL"/>
        </w:rPr>
      </w:pPr>
      <w:r w:rsidRPr="002F5359">
        <w:rPr>
          <w:rFonts w:cs="Arial"/>
          <w:sz w:val="28"/>
          <w:szCs w:val="28"/>
          <w:lang w:bidi="he-IL"/>
        </w:rPr>
        <w:t xml:space="preserve">It appears that the upper angle,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2F5359">
        <w:rPr>
          <w:rFonts w:cs="Arial"/>
          <w:sz w:val="28"/>
          <w:szCs w:val="28"/>
          <w:lang w:bidi="he-IL"/>
        </w:rPr>
        <w:t xml:space="preserve">, has a greater influence on the onset of chaos. 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90</m:t>
            </m:r>
          </m:e>
          <m:sup>
            <m:r>
              <w:rPr>
                <w:rFonts w:ascii="Cambria Math" w:hAnsi="Cambria Math" w:cs="Arial"/>
                <w:sz w:val="28"/>
                <w:szCs w:val="28"/>
                <w:lang w:bidi="he-IL"/>
              </w:rPr>
              <m:t>∘</m:t>
            </m:r>
          </m:sup>
        </m:sSup>
      </m:oMath>
      <w:r w:rsidRPr="002F5359">
        <w:rPr>
          <w:rFonts w:cs="Arial"/>
          <w:sz w:val="28"/>
          <w:szCs w:val="28"/>
          <w:lang w:bidi="he-IL"/>
        </w:rPr>
        <w:t xml:space="preserve">or </w:t>
      </w:r>
      <m:oMath>
        <m:sSup>
          <m:sSupPr>
            <m:ctrlPr>
              <w:rPr>
                <w:rFonts w:ascii="Cambria Math" w:hAnsi="Cambria Math" w:cs="Arial"/>
                <w:sz w:val="28"/>
                <w:szCs w:val="28"/>
                <w:lang w:bidi="he-IL"/>
              </w:rPr>
            </m:ctrlPr>
          </m:sSupPr>
          <m:e>
            <m:r>
              <w:rPr>
                <w:rFonts w:ascii="Cambria Math" w:hAnsi="Cambria Math" w:cs="Arial"/>
                <w:sz w:val="28"/>
                <w:szCs w:val="28"/>
                <w:lang w:bidi="he-IL"/>
              </w:rPr>
              <m:t>120</m:t>
            </m:r>
          </m:e>
          <m:sup>
            <m:r>
              <w:rPr>
                <w:rFonts w:ascii="Cambria Math" w:hAnsi="Cambria Math" w:cs="Arial"/>
                <w:sz w:val="28"/>
                <w:szCs w:val="28"/>
                <w:lang w:bidi="he-IL"/>
              </w:rPr>
              <m:t>∘</m:t>
            </m:r>
          </m:sup>
        </m:sSup>
      </m:oMath>
      <w:r w:rsidRPr="002F5359">
        <w:rPr>
          <w:rFonts w:cs="Arial"/>
          <w:sz w:val="28"/>
          <w:szCs w:val="28"/>
          <w:lang w:bidi="he-IL"/>
        </w:rPr>
        <w:t xml:space="preserve">, chaos appeared in all cases—even 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2F5359">
        <w:rPr>
          <w:rFonts w:cs="Arial"/>
          <w:sz w:val="28"/>
          <w:szCs w:val="28"/>
          <w:lang w:bidi="he-IL"/>
        </w:rPr>
        <w:t xml:space="preserve">was small. In contrast, large values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2F5359">
        <w:rPr>
          <w:rFonts w:cs="Arial"/>
          <w:sz w:val="28"/>
          <w:szCs w:val="28"/>
          <w:lang w:bidi="he-IL"/>
        </w:rPr>
        <w:t xml:space="preserve">alone were not enough to produce chaos unless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2F5359">
        <w:rPr>
          <w:rFonts w:cs="Arial"/>
          <w:sz w:val="28"/>
          <w:szCs w:val="28"/>
          <w:lang w:bidi="he-IL"/>
        </w:rPr>
        <w:t>was medium or large.</w:t>
      </w:r>
    </w:p>
    <w:p w14:paraId="7C06A325" w14:textId="7499C5CB" w:rsidR="002F5359" w:rsidRPr="002F5359" w:rsidRDefault="002F5359" w:rsidP="002F5359">
      <w:pPr>
        <w:rPr>
          <w:rFonts w:cs="Arial"/>
          <w:sz w:val="28"/>
          <w:szCs w:val="28"/>
          <w:lang w:bidi="he-IL"/>
        </w:rPr>
      </w:pPr>
      <w:r w:rsidRPr="002F5359">
        <w:rPr>
          <w:rFonts w:cs="Arial"/>
          <w:sz w:val="28"/>
          <w:szCs w:val="28"/>
          <w:lang w:bidi="he-IL"/>
        </w:rPr>
        <w:t xml:space="preserve">This finding reinforces the understanding that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2F5359">
        <w:rPr>
          <w:rFonts w:cs="Arial"/>
          <w:sz w:val="28"/>
          <w:szCs w:val="28"/>
          <w:lang w:bidi="he-IL"/>
        </w:rPr>
        <w:t>, which governs the motion of the upper pendulum and thus affects the entire system, is the primary factor in the system’s instability.</w:t>
      </w:r>
    </w:p>
    <w:p w14:paraId="2119C41F" w14:textId="77777777" w:rsidR="00DE2DD6" w:rsidRPr="002F5359" w:rsidRDefault="00DE2DD6" w:rsidP="002F5359">
      <w:pPr>
        <w:rPr>
          <w:rFonts w:cs="Arial"/>
          <w:sz w:val="28"/>
          <w:szCs w:val="28"/>
          <w:lang w:bidi="he-IL"/>
        </w:rPr>
      </w:pPr>
    </w:p>
    <w:p w14:paraId="0123BCC2" w14:textId="77777777" w:rsidR="002F5359" w:rsidRDefault="002F5359" w:rsidP="002F5359">
      <w:pPr>
        <w:rPr>
          <w:rFonts w:cs="Arial"/>
          <w:b/>
          <w:bCs/>
          <w:sz w:val="40"/>
          <w:szCs w:val="40"/>
          <w:lang w:bidi="he-IL"/>
        </w:rPr>
      </w:pPr>
      <w:r w:rsidRPr="002F5359">
        <w:rPr>
          <w:rFonts w:cs="Arial"/>
          <w:b/>
          <w:bCs/>
          <w:sz w:val="40"/>
          <w:szCs w:val="40"/>
          <w:lang w:bidi="he-IL"/>
        </w:rPr>
        <w:t>Conclusions</w:t>
      </w:r>
      <w:r w:rsidRPr="002F5359">
        <w:rPr>
          <w:rFonts w:cs="Arial"/>
          <w:b/>
          <w:bCs/>
          <w:sz w:val="40"/>
          <w:szCs w:val="40"/>
          <w:rtl/>
          <w:lang w:bidi="he-IL"/>
        </w:rPr>
        <w:t>:</w:t>
      </w:r>
    </w:p>
    <w:p w14:paraId="06DE1E70" w14:textId="4156EDB2" w:rsidR="002569C7" w:rsidRPr="002569C7" w:rsidRDefault="002569C7" w:rsidP="002569C7">
      <w:pPr>
        <w:rPr>
          <w:rFonts w:cs="Arial"/>
          <w:b/>
          <w:bCs/>
          <w:sz w:val="28"/>
          <w:szCs w:val="28"/>
          <w:lang w:bidi="he-IL"/>
        </w:rPr>
      </w:pPr>
      <w:r w:rsidRPr="002569C7">
        <w:rPr>
          <w:rFonts w:cs="Arial"/>
          <w:b/>
          <w:bCs/>
          <w:sz w:val="28"/>
          <w:szCs w:val="28"/>
          <w:lang w:bidi="he-IL"/>
        </w:rPr>
        <w:t>The onset of chaos depends on the initial angles.</w:t>
      </w:r>
      <w:r w:rsidRPr="002569C7">
        <w:rPr>
          <w:rFonts w:cs="Arial"/>
          <w:b/>
          <w:bCs/>
          <w:sz w:val="28"/>
          <w:szCs w:val="28"/>
          <w:lang w:bidi="he-IL"/>
        </w:rPr>
        <w:br/>
      </w:r>
      <w:r w:rsidRPr="002569C7">
        <w:rPr>
          <w:rFonts w:cs="Arial"/>
          <w:sz w:val="28"/>
          <w:szCs w:val="28"/>
          <w:lang w:bidi="he-IL"/>
        </w:rPr>
        <w:t xml:space="preserve">Chaotic behavior in the double pendulum system is highly sensitive to the initial conditions, especially the values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2569C7">
        <w:rPr>
          <w:rFonts w:cs="Arial"/>
          <w:sz w:val="28"/>
          <w:szCs w:val="28"/>
          <w:lang w:bidi="he-IL"/>
        </w:rPr>
        <w:t xml:space="preserve">and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2569C7">
        <w:rPr>
          <w:rFonts w:cs="Arial"/>
          <w:sz w:val="28"/>
          <w:szCs w:val="28"/>
          <w:lang w:bidi="he-IL"/>
        </w:rPr>
        <w:t>. The system remains stable for small angles (up to 75°), but chaos consistently appears when one or both angles approach or exceed 90°.</w:t>
      </w:r>
    </w:p>
    <w:p w14:paraId="12425188" w14:textId="5149D3B9" w:rsidR="002569C7" w:rsidRPr="002569C7" w:rsidRDefault="002569C7" w:rsidP="002569C7">
      <w:pPr>
        <w:rPr>
          <w:rFonts w:cs="Arial"/>
          <w:b/>
          <w:bCs/>
          <w:sz w:val="28"/>
          <w:szCs w:val="28"/>
          <w:lang w:bidi="he-IL"/>
        </w:rPr>
      </w:pPr>
      <w:r w:rsidRPr="002569C7">
        <w:rPr>
          <w:rFonts w:cs="Arial"/>
          <w:b/>
          <w:bCs/>
          <w:sz w:val="28"/>
          <w:szCs w:val="28"/>
          <w:lang w:bidi="he-IL"/>
        </w:rPr>
        <w:t>The sum of the angles alone does not determine chaos.</w:t>
      </w:r>
      <w:r w:rsidRPr="002569C7">
        <w:rPr>
          <w:rFonts w:cs="Arial"/>
          <w:b/>
          <w:bCs/>
          <w:sz w:val="28"/>
          <w:szCs w:val="28"/>
          <w:lang w:bidi="he-IL"/>
        </w:rPr>
        <w:br/>
      </w:r>
      <w:r w:rsidRPr="002569C7">
        <w:rPr>
          <w:rFonts w:cs="Arial"/>
          <w:sz w:val="28"/>
          <w:szCs w:val="28"/>
          <w:lang w:bidi="he-IL"/>
        </w:rPr>
        <w:t xml:space="preserve">The total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2569C7">
        <w:rPr>
          <w:rFonts w:cs="Arial"/>
          <w:sz w:val="28"/>
          <w:szCs w:val="28"/>
          <w:lang w:bidi="he-IL"/>
        </w:rPr>
        <w:t>does not reliably predict the onset of chaos. Different combinations of angles with the same sum can produce different outcomes—some stable, others chaotic—indicating that the interaction between the angles is more important than their total sum.</w:t>
      </w:r>
    </w:p>
    <w:p w14:paraId="090C4A89" w14:textId="4389B4FB" w:rsidR="006A62B8" w:rsidRPr="006A62B8" w:rsidRDefault="006A62B8" w:rsidP="006A62B8">
      <w:pPr>
        <w:rPr>
          <w:rFonts w:cs="Arial"/>
          <w:b/>
          <w:bCs/>
          <w:sz w:val="28"/>
          <w:szCs w:val="28"/>
          <w:lang w:bidi="he-IL"/>
        </w:rPr>
      </w:pPr>
      <w:r w:rsidRPr="006A62B8">
        <w:rPr>
          <w:rFonts w:cs="Arial"/>
          <w:b/>
          <w:bCs/>
          <w:sz w:val="28"/>
          <w:szCs w:val="28"/>
          <w:lang w:bidi="he-IL"/>
        </w:rPr>
        <w:lastRenderedPageBreak/>
        <w:t>has a greater influence on the onset of chaos.</w:t>
      </w:r>
      <w:r w:rsidRPr="006A62B8">
        <w:rPr>
          <w:rFonts w:cs="Arial"/>
          <w:b/>
          <w:bCs/>
          <w:sz w:val="28"/>
          <w:szCs w:val="28"/>
          <w:lang w:bidi="he-IL"/>
        </w:rPr>
        <w:br/>
      </w:r>
      <w:r w:rsidRPr="006A62B8">
        <w:rPr>
          <w:rFonts w:cs="Arial"/>
          <w:sz w:val="28"/>
          <w:szCs w:val="28"/>
          <w:lang w:bidi="he-IL"/>
        </w:rPr>
        <w:t xml:space="preserve">It appears that the angle of the first pendulum,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6A62B8">
        <w:rPr>
          <w:rFonts w:cs="Arial"/>
          <w:sz w:val="28"/>
          <w:szCs w:val="28"/>
          <w:lang w:bidi="he-IL"/>
        </w:rPr>
        <w:t xml:space="preserve">, has a stronger effect on the appearance of chaos. 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6A62B8">
        <w:rPr>
          <w:rFonts w:cs="Arial"/>
          <w:sz w:val="28"/>
          <w:szCs w:val="28"/>
          <w:lang w:bidi="he-IL"/>
        </w:rPr>
        <w:t xml:space="preserve">is large (90° or higher), chaos occurs even for relatively low values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6A62B8">
        <w:rPr>
          <w:rFonts w:cs="Arial"/>
          <w:sz w:val="28"/>
          <w:szCs w:val="28"/>
          <w:lang w:bidi="he-IL"/>
        </w:rPr>
        <w:t>. This indicates that the motion of the upper pendulum, which directly affects the second mass, is critical for destabilizing the system</w:t>
      </w:r>
      <w:r w:rsidRPr="006A62B8">
        <w:rPr>
          <w:rFonts w:cs="Arial"/>
          <w:b/>
          <w:bCs/>
          <w:sz w:val="28"/>
          <w:szCs w:val="28"/>
          <w:lang w:bidi="he-IL"/>
        </w:rPr>
        <w:t>.</w:t>
      </w:r>
    </w:p>
    <w:p w14:paraId="37941202" w14:textId="1332F256" w:rsidR="006A62B8" w:rsidRPr="006A62B8" w:rsidRDefault="006A62B8" w:rsidP="006A62B8">
      <w:pPr>
        <w:rPr>
          <w:rFonts w:cs="Arial"/>
          <w:b/>
          <w:bCs/>
          <w:sz w:val="28"/>
          <w:szCs w:val="28"/>
          <w:lang w:bidi="he-IL"/>
        </w:rPr>
      </w:pPr>
      <w:r w:rsidRPr="006A62B8">
        <w:rPr>
          <w:rFonts w:cs="Arial"/>
          <w:b/>
          <w:bCs/>
          <w:sz w:val="28"/>
          <w:szCs w:val="28"/>
          <w:lang w:bidi="he-IL"/>
        </w:rPr>
        <w:t>Effect of symmetry in the initial angles:</w:t>
      </w:r>
      <w:r w:rsidRPr="006A62B8">
        <w:rPr>
          <w:rFonts w:cs="Arial"/>
          <w:b/>
          <w:bCs/>
          <w:sz w:val="28"/>
          <w:szCs w:val="28"/>
          <w:lang w:bidi="he-IL"/>
        </w:rPr>
        <w:br/>
      </w:r>
      <w:r w:rsidRPr="006A62B8">
        <w:rPr>
          <w:rFonts w:cs="Arial"/>
          <w:sz w:val="28"/>
          <w:szCs w:val="28"/>
          <w:lang w:bidi="he-IL"/>
        </w:rPr>
        <w:t xml:space="preserve">The results show that the system tends to be more stable when the initial angles of both pendulums are equal or very close. For example, the combination </w:t>
      </w:r>
      <m:oMath>
        <m: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60</m:t>
            </m:r>
          </m:e>
          <m:sup>
            <m:r>
              <w:rPr>
                <w:rFonts w:ascii="Cambria Math" w:hAnsi="Cambria Math" w:cs="Arial"/>
                <w:sz w:val="28"/>
                <w:szCs w:val="28"/>
                <w:lang w:bidi="he-IL"/>
              </w:rPr>
              <m:t>∘</m:t>
            </m:r>
          </m:sup>
        </m:sSup>
        <m: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60</m:t>
            </m:r>
          </m:e>
          <m:sup>
            <m:r>
              <w:rPr>
                <w:rFonts w:ascii="Cambria Math" w:hAnsi="Cambria Math" w:cs="Arial"/>
                <w:sz w:val="28"/>
                <w:szCs w:val="28"/>
                <w:lang w:bidi="he-IL"/>
              </w:rPr>
              <m:t>∘</m:t>
            </m:r>
          </m:sup>
        </m:sSup>
        <m:r>
          <w:rPr>
            <w:rFonts w:ascii="Cambria Math" w:hAnsi="Cambria Math" w:cs="Arial"/>
            <w:sz w:val="28"/>
            <w:szCs w:val="28"/>
            <w:lang w:bidi="he-IL"/>
          </w:rPr>
          <m:t>)</m:t>
        </m:r>
      </m:oMath>
      <w:r w:rsidRPr="006A62B8">
        <w:rPr>
          <w:rFonts w:cs="Arial"/>
          <w:sz w:val="28"/>
          <w:szCs w:val="28"/>
          <w:lang w:bidi="he-IL"/>
        </w:rPr>
        <w:t xml:space="preserve">led to stable motion without signs of chaos, whereas similar values where one angle was higher (e.g.,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60</m:t>
            </m:r>
          </m:e>
          <m:sup>
            <m:r>
              <w:rPr>
                <w:rFonts w:ascii="Cambria Math" w:hAnsi="Cambria Math" w:cs="Arial"/>
                <w:sz w:val="28"/>
                <w:szCs w:val="28"/>
                <w:lang w:bidi="he-IL"/>
              </w:rPr>
              <m:t>∘</m:t>
            </m:r>
          </m:sup>
        </m:sSup>
        <m: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45</m:t>
            </m:r>
          </m:e>
          <m:sup>
            <m:r>
              <w:rPr>
                <w:rFonts w:ascii="Cambria Math" w:hAnsi="Cambria Math" w:cs="Arial"/>
                <w:sz w:val="28"/>
                <w:szCs w:val="28"/>
                <w:lang w:bidi="he-IL"/>
              </w:rPr>
              <m:t>∘</m:t>
            </m:r>
          </m:sup>
        </m:sSup>
      </m:oMath>
      <w:r w:rsidRPr="006A62B8">
        <w:rPr>
          <w:rFonts w:cs="Arial"/>
          <w:sz w:val="28"/>
          <w:szCs w:val="28"/>
          <w:lang w:bidi="he-IL"/>
        </w:rPr>
        <w:t>) already exhibited chaotic behavior. This suggests that symmetry between the angles may contribute to internal balance in the system and reduce the mutual dynamic effects that cause instability.</w:t>
      </w:r>
    </w:p>
    <w:p w14:paraId="78D629FD" w14:textId="1CF75BFE" w:rsidR="001C02E3" w:rsidRPr="001C02E3" w:rsidRDefault="006A62B8" w:rsidP="001C02E3">
      <w:pPr>
        <w:rPr>
          <w:rFonts w:cs="Arial"/>
          <w:b/>
          <w:bCs/>
          <w:sz w:val="28"/>
          <w:szCs w:val="28"/>
          <w:lang w:bidi="he-IL"/>
        </w:rPr>
      </w:pPr>
      <w:r w:rsidRPr="006A62B8">
        <w:rPr>
          <w:rFonts w:cs="Arial"/>
          <w:b/>
          <w:bCs/>
          <w:sz w:val="28"/>
          <w:szCs w:val="28"/>
          <w:lang w:bidi="he-IL"/>
        </w:rPr>
        <w:t>Stable regions at low and medium angles:</w:t>
      </w:r>
      <w:r w:rsidRPr="006A62B8">
        <w:rPr>
          <w:rFonts w:cs="Arial"/>
          <w:b/>
          <w:bCs/>
          <w:sz w:val="28"/>
          <w:szCs w:val="28"/>
          <w:lang w:bidi="he-IL"/>
        </w:rPr>
        <w:br/>
      </w:r>
      <w:r w:rsidRPr="006A62B8">
        <w:rPr>
          <w:rFonts w:cs="Arial"/>
          <w:sz w:val="28"/>
          <w:szCs w:val="28"/>
          <w:lang w:bidi="he-IL"/>
        </w:rPr>
        <w:t xml:space="preserve">For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60</m:t>
            </m:r>
          </m:e>
          <m:sup>
            <m:r>
              <w:rPr>
                <w:rFonts w:ascii="Cambria Math" w:hAnsi="Cambria Math" w:cs="Arial"/>
                <w:sz w:val="28"/>
                <w:szCs w:val="28"/>
                <w:lang w:bidi="he-IL"/>
              </w:rPr>
              <m:t>∘</m:t>
            </m:r>
          </m:sup>
        </m:sSup>
      </m:oMath>
      <w:r w:rsidRPr="006A62B8">
        <w:rPr>
          <w:rFonts w:cs="Arial"/>
          <w:sz w:val="28"/>
          <w:szCs w:val="28"/>
          <w:lang w:bidi="he-IL"/>
        </w:rPr>
        <w:t xml:space="preserve">and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90</m:t>
            </m:r>
          </m:e>
          <m:sup>
            <m:r>
              <w:rPr>
                <w:rFonts w:ascii="Cambria Math" w:hAnsi="Cambria Math" w:cs="Arial"/>
                <w:sz w:val="28"/>
                <w:szCs w:val="28"/>
                <w:lang w:bidi="he-IL"/>
              </w:rPr>
              <m:t>∘</m:t>
            </m:r>
          </m:sup>
        </m:sSup>
      </m:oMath>
      <w:r w:rsidRPr="006A62B8">
        <w:rPr>
          <w:rFonts w:cs="Arial"/>
          <w:sz w:val="28"/>
          <w:szCs w:val="28"/>
          <w:lang w:bidi="he-IL"/>
        </w:rPr>
        <w:t>, the system generally remains non-chaotic, indicating a relatively stable region in phase space. These findings can be useful for designing experiments or devices intended to avoid chaotic behavior.</w:t>
      </w:r>
    </w:p>
    <w:p w14:paraId="4B15D9FA" w14:textId="70530898" w:rsidR="001C02E3" w:rsidRPr="001C02E3" w:rsidRDefault="001C02E3" w:rsidP="001C02E3">
      <w:pPr>
        <w:rPr>
          <w:rFonts w:cs="Arial"/>
          <w:b/>
          <w:bCs/>
          <w:noProof/>
          <w:sz w:val="28"/>
          <w:szCs w:val="28"/>
          <w:lang w:bidi="he-IL"/>
        </w:rPr>
      </w:pPr>
      <w:r w:rsidRPr="001C02E3">
        <w:rPr>
          <w:rFonts w:cs="Arial"/>
          <w:b/>
          <w:bCs/>
          <w:noProof/>
          <w:sz w:val="28"/>
          <w:szCs w:val="28"/>
          <w:lang w:bidi="he-IL"/>
        </w:rPr>
        <w:t>Here is an example of a stable graph and a chaotic graph.</w:t>
      </w:r>
      <w:r w:rsidRPr="001C02E3">
        <w:rPr>
          <w:rFonts w:cs="Arial"/>
          <w:b/>
          <w:bCs/>
          <w:noProof/>
          <w:sz w:val="28"/>
          <w:szCs w:val="28"/>
          <w:lang w:bidi="he-IL"/>
        </w:rPr>
        <w:br/>
        <w:t xml:space="preserve">In both cases, there is one large angle, but one is chaotic and the other is stable, demonstrating that </w:t>
      </w:r>
      <m:oMath>
        <m:sSub>
          <m:sSubPr>
            <m:ctrlPr>
              <w:rPr>
                <w:rFonts w:ascii="Cambria Math" w:hAnsi="Cambria Math" w:cs="Arial"/>
                <w:b/>
                <w:bCs/>
                <w:noProof/>
                <w:sz w:val="28"/>
                <w:szCs w:val="28"/>
                <w:lang w:bidi="he-IL"/>
              </w:rPr>
            </m:ctrlPr>
          </m:sSubPr>
          <m:e>
            <m:r>
              <m:rPr>
                <m:sty m:val="bi"/>
              </m:rPr>
              <w:rPr>
                <w:rFonts w:ascii="Cambria Math" w:hAnsi="Cambria Math" w:cs="Arial"/>
                <w:noProof/>
                <w:sz w:val="28"/>
                <w:szCs w:val="28"/>
                <w:lang w:bidi="he-IL"/>
              </w:rPr>
              <m:t>θ</m:t>
            </m:r>
          </m:e>
          <m:sub>
            <m:r>
              <m:rPr>
                <m:sty m:val="bi"/>
              </m:rPr>
              <w:rPr>
                <w:rFonts w:ascii="Cambria Math" w:hAnsi="Cambria Math" w:cs="Arial"/>
                <w:noProof/>
                <w:sz w:val="28"/>
                <w:szCs w:val="28"/>
                <w:lang w:bidi="he-IL"/>
              </w:rPr>
              <m:t>1</m:t>
            </m:r>
          </m:sub>
        </m:sSub>
      </m:oMath>
      <w:r w:rsidRPr="001C02E3">
        <w:rPr>
          <w:rFonts w:cs="Arial"/>
          <w:b/>
          <w:bCs/>
          <w:noProof/>
          <w:sz w:val="28"/>
          <w:szCs w:val="28"/>
          <w:lang w:bidi="he-IL"/>
        </w:rPr>
        <w:t xml:space="preserve">is more important than </w:t>
      </w:r>
      <m:oMath>
        <m:sSub>
          <m:sSubPr>
            <m:ctrlPr>
              <w:rPr>
                <w:rFonts w:ascii="Cambria Math" w:hAnsi="Cambria Math" w:cs="Arial"/>
                <w:b/>
                <w:bCs/>
                <w:noProof/>
                <w:sz w:val="28"/>
                <w:szCs w:val="28"/>
                <w:lang w:bidi="he-IL"/>
              </w:rPr>
            </m:ctrlPr>
          </m:sSubPr>
          <m:e>
            <m:r>
              <m:rPr>
                <m:sty m:val="bi"/>
              </m:rPr>
              <w:rPr>
                <w:rFonts w:ascii="Cambria Math" w:hAnsi="Cambria Math" w:cs="Arial"/>
                <w:noProof/>
                <w:sz w:val="28"/>
                <w:szCs w:val="28"/>
                <w:lang w:bidi="he-IL"/>
              </w:rPr>
              <m:t>θ</m:t>
            </m:r>
          </m:e>
          <m:sub>
            <m:r>
              <m:rPr>
                <m:sty m:val="bi"/>
              </m:rPr>
              <w:rPr>
                <w:rFonts w:ascii="Cambria Math" w:hAnsi="Cambria Math" w:cs="Arial"/>
                <w:noProof/>
                <w:sz w:val="28"/>
                <w:szCs w:val="28"/>
                <w:lang w:bidi="he-IL"/>
              </w:rPr>
              <m:t>2</m:t>
            </m:r>
          </m:sub>
        </m:sSub>
      </m:oMath>
      <w:r w:rsidRPr="001C02E3">
        <w:rPr>
          <w:rFonts w:cs="Arial"/>
          <w:b/>
          <w:bCs/>
          <w:noProof/>
          <w:sz w:val="28"/>
          <w:szCs w:val="28"/>
          <w:lang w:bidi="he-IL"/>
        </w:rPr>
        <w:t>.</w:t>
      </w:r>
    </w:p>
    <w:p w14:paraId="0A94FA37" w14:textId="264D29CB" w:rsidR="001D0B75" w:rsidRPr="001D0B75" w:rsidRDefault="001C02E3" w:rsidP="001D0B75">
      <w:pPr>
        <w:bidi/>
        <w:rPr>
          <w:rFonts w:cs="Arial"/>
          <w:sz w:val="28"/>
          <w:szCs w:val="28"/>
          <w:lang w:bidi="he-IL"/>
        </w:rPr>
      </w:pPr>
      <w:r w:rsidRPr="001D0B75">
        <w:rPr>
          <w:rFonts w:cs="Arial"/>
          <w:noProof/>
          <w:sz w:val="28"/>
          <w:szCs w:val="28"/>
          <w:lang w:bidi="he-IL"/>
        </w:rPr>
        <w:drawing>
          <wp:anchor distT="0" distB="0" distL="114300" distR="114300" simplePos="0" relativeHeight="251660288" behindDoc="0" locked="0" layoutInCell="1" allowOverlap="1" wp14:anchorId="15DDC9E7" wp14:editId="2E3A02BA">
            <wp:simplePos x="0" y="0"/>
            <wp:positionH relativeFrom="margin">
              <wp:posOffset>3242929</wp:posOffset>
            </wp:positionH>
            <wp:positionV relativeFrom="paragraph">
              <wp:posOffset>77440</wp:posOffset>
            </wp:positionV>
            <wp:extent cx="3121099" cy="2109751"/>
            <wp:effectExtent l="0" t="0" r="3175" b="5080"/>
            <wp:wrapNone/>
            <wp:docPr id="1811299525"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99525" name="Picture 1" descr="A graph with lines and numbers&#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128689" cy="2114882"/>
                    </a:xfrm>
                    <a:prstGeom prst="rect">
                      <a:avLst/>
                    </a:prstGeom>
                  </pic:spPr>
                </pic:pic>
              </a:graphicData>
            </a:graphic>
            <wp14:sizeRelH relativeFrom="page">
              <wp14:pctWidth>0</wp14:pctWidth>
            </wp14:sizeRelH>
            <wp14:sizeRelV relativeFrom="page">
              <wp14:pctHeight>0</wp14:pctHeight>
            </wp14:sizeRelV>
          </wp:anchor>
        </w:drawing>
      </w:r>
      <w:r w:rsidRPr="001D0B75">
        <w:rPr>
          <w:rFonts w:cs="Arial"/>
          <w:noProof/>
          <w:sz w:val="28"/>
          <w:szCs w:val="28"/>
          <w:lang w:bidi="he-IL"/>
        </w:rPr>
        <w:drawing>
          <wp:anchor distT="0" distB="0" distL="114300" distR="114300" simplePos="0" relativeHeight="251659264" behindDoc="0" locked="0" layoutInCell="1" allowOverlap="1" wp14:anchorId="48963500" wp14:editId="36C6CFFA">
            <wp:simplePos x="0" y="0"/>
            <wp:positionH relativeFrom="page">
              <wp:posOffset>861030</wp:posOffset>
            </wp:positionH>
            <wp:positionV relativeFrom="paragraph">
              <wp:posOffset>81709</wp:posOffset>
            </wp:positionV>
            <wp:extent cx="3232297" cy="2190172"/>
            <wp:effectExtent l="0" t="0" r="6350" b="635"/>
            <wp:wrapNone/>
            <wp:docPr id="176440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409852" name=""/>
                    <pic:cNvPicPr/>
                  </pic:nvPicPr>
                  <pic:blipFill>
                    <a:blip r:embed="rId14">
                      <a:extLst>
                        <a:ext uri="{28A0092B-C50C-407E-A947-70E740481C1C}">
                          <a14:useLocalDpi xmlns:a14="http://schemas.microsoft.com/office/drawing/2010/main" val="0"/>
                        </a:ext>
                      </a:extLst>
                    </a:blip>
                    <a:stretch>
                      <a:fillRect/>
                    </a:stretch>
                  </pic:blipFill>
                  <pic:spPr>
                    <a:xfrm>
                      <a:off x="0" y="0"/>
                      <a:ext cx="3232297" cy="2190172"/>
                    </a:xfrm>
                    <a:prstGeom prst="rect">
                      <a:avLst/>
                    </a:prstGeom>
                  </pic:spPr>
                </pic:pic>
              </a:graphicData>
            </a:graphic>
            <wp14:sizeRelH relativeFrom="page">
              <wp14:pctWidth>0</wp14:pctWidth>
            </wp14:sizeRelH>
            <wp14:sizeRelV relativeFrom="page">
              <wp14:pctHeight>0</wp14:pctHeight>
            </wp14:sizeRelV>
          </wp:anchor>
        </w:drawing>
      </w:r>
    </w:p>
    <w:p w14:paraId="4263C11C" w14:textId="25A8D5D3" w:rsidR="00DE2DD6" w:rsidRDefault="00DE2DD6">
      <w:pPr>
        <w:rPr>
          <w:rFonts w:cs="Arial"/>
          <w:sz w:val="28"/>
          <w:szCs w:val="28"/>
          <w:lang w:bidi="he-IL"/>
        </w:rPr>
      </w:pPr>
    </w:p>
    <w:p w14:paraId="3AB9C213" w14:textId="4F68B614" w:rsidR="00DE2DD6" w:rsidRDefault="00DE2DD6">
      <w:pPr>
        <w:rPr>
          <w:rFonts w:cs="Arial"/>
          <w:sz w:val="28"/>
          <w:szCs w:val="28"/>
          <w:lang w:bidi="he-IL"/>
        </w:rPr>
      </w:pPr>
    </w:p>
    <w:p w14:paraId="436A7A8A" w14:textId="7CF30F45" w:rsidR="00DE2DD6" w:rsidRDefault="00DE2DD6">
      <w:pPr>
        <w:rPr>
          <w:rFonts w:cs="Arial"/>
          <w:sz w:val="28"/>
          <w:szCs w:val="28"/>
          <w:lang w:bidi="he-IL"/>
        </w:rPr>
      </w:pPr>
    </w:p>
    <w:p w14:paraId="0074FE60" w14:textId="0B3DC37C" w:rsidR="00DE2DD6" w:rsidRDefault="00DE2DD6">
      <w:pPr>
        <w:rPr>
          <w:rFonts w:cs="Arial"/>
          <w:sz w:val="28"/>
          <w:szCs w:val="28"/>
          <w:lang w:bidi="he-IL"/>
        </w:rPr>
      </w:pPr>
    </w:p>
    <w:p w14:paraId="3846CC00" w14:textId="77777777" w:rsidR="003F4381" w:rsidRDefault="003F4381" w:rsidP="003F4381">
      <w:pPr>
        <w:bidi/>
        <w:rPr>
          <w:rFonts w:cs="Arial"/>
          <w:sz w:val="28"/>
          <w:szCs w:val="28"/>
          <w:lang w:bidi="he-IL"/>
        </w:rPr>
      </w:pPr>
    </w:p>
    <w:p w14:paraId="37C2193D" w14:textId="58AF9136" w:rsidR="003F4381" w:rsidRDefault="009137C5" w:rsidP="009137C5">
      <w:pPr>
        <w:rPr>
          <w:rFonts w:cs="Arial"/>
          <w:sz w:val="28"/>
          <w:szCs w:val="28"/>
          <w:lang w:bidi="he-IL"/>
        </w:rPr>
      </w:pPr>
      <w:r w:rsidRPr="003F4381">
        <w:rPr>
          <w:rFonts w:cs="Arial"/>
          <w:noProof/>
          <w:sz w:val="28"/>
          <w:szCs w:val="28"/>
          <w:rtl/>
          <w:lang w:bidi="he-IL"/>
        </w:rPr>
        <w:lastRenderedPageBreak/>
        <w:drawing>
          <wp:anchor distT="0" distB="0" distL="114300" distR="114300" simplePos="0" relativeHeight="251661312" behindDoc="0" locked="0" layoutInCell="1" allowOverlap="1" wp14:anchorId="1D78E998" wp14:editId="67486458">
            <wp:simplePos x="0" y="0"/>
            <wp:positionH relativeFrom="column">
              <wp:posOffset>-476915</wp:posOffset>
            </wp:positionH>
            <wp:positionV relativeFrom="paragraph">
              <wp:posOffset>589915</wp:posOffset>
            </wp:positionV>
            <wp:extent cx="3324225" cy="2270760"/>
            <wp:effectExtent l="0" t="0" r="9525" b="0"/>
            <wp:wrapNone/>
            <wp:docPr id="158228803"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8803" name="Picture 1" descr="A graph with blue and orange line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324225" cy="2270760"/>
                    </a:xfrm>
                    <a:prstGeom prst="rect">
                      <a:avLst/>
                    </a:prstGeom>
                  </pic:spPr>
                </pic:pic>
              </a:graphicData>
            </a:graphic>
            <wp14:sizeRelH relativeFrom="page">
              <wp14:pctWidth>0</wp14:pctWidth>
            </wp14:sizeRelH>
            <wp14:sizeRelV relativeFrom="page">
              <wp14:pctHeight>0</wp14:pctHeight>
            </wp14:sizeRelV>
          </wp:anchor>
        </w:drawing>
      </w:r>
      <w:r w:rsidRPr="009137C5">
        <w:rPr>
          <w:rFonts w:cs="Arial"/>
          <w:sz w:val="28"/>
          <w:szCs w:val="28"/>
          <w:lang w:bidi="he-IL"/>
        </w:rPr>
        <w:t>This is an example of how symmetry in angles is important and causes less chaos in a system</w:t>
      </w:r>
      <w:r w:rsidRPr="009137C5">
        <w:rPr>
          <w:rFonts w:cs="Arial"/>
          <w:sz w:val="28"/>
          <w:szCs w:val="28"/>
          <w:rtl/>
          <w:lang w:bidi="he-IL"/>
        </w:rPr>
        <w:t>:</w:t>
      </w:r>
    </w:p>
    <w:p w14:paraId="6FFA9FC8" w14:textId="64E74339" w:rsidR="003F4381" w:rsidRDefault="009137C5" w:rsidP="003F4381">
      <w:pPr>
        <w:bidi/>
        <w:rPr>
          <w:rFonts w:cs="Arial"/>
          <w:sz w:val="28"/>
          <w:szCs w:val="28"/>
          <w:lang w:bidi="he-IL"/>
        </w:rPr>
      </w:pPr>
      <w:r w:rsidRPr="003F4381">
        <w:rPr>
          <w:rFonts w:cs="Arial"/>
          <w:noProof/>
          <w:sz w:val="28"/>
          <w:szCs w:val="28"/>
          <w:rtl/>
          <w:lang w:bidi="he-IL"/>
        </w:rPr>
        <w:drawing>
          <wp:anchor distT="0" distB="0" distL="114300" distR="114300" simplePos="0" relativeHeight="251662336" behindDoc="0" locked="0" layoutInCell="1" allowOverlap="1" wp14:anchorId="6BD41C05" wp14:editId="32991326">
            <wp:simplePos x="0" y="0"/>
            <wp:positionH relativeFrom="column">
              <wp:posOffset>2984456</wp:posOffset>
            </wp:positionH>
            <wp:positionV relativeFrom="paragraph">
              <wp:posOffset>15077</wp:posOffset>
            </wp:positionV>
            <wp:extent cx="3361021" cy="2251075"/>
            <wp:effectExtent l="0" t="0" r="0" b="0"/>
            <wp:wrapNone/>
            <wp:docPr id="1212155717"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55717" name="Picture 1" descr="A graph with lines and dot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3361021" cy="2251075"/>
                    </a:xfrm>
                    <a:prstGeom prst="rect">
                      <a:avLst/>
                    </a:prstGeom>
                  </pic:spPr>
                </pic:pic>
              </a:graphicData>
            </a:graphic>
            <wp14:sizeRelH relativeFrom="page">
              <wp14:pctWidth>0</wp14:pctWidth>
            </wp14:sizeRelH>
            <wp14:sizeRelV relativeFrom="page">
              <wp14:pctHeight>0</wp14:pctHeight>
            </wp14:sizeRelV>
          </wp:anchor>
        </w:drawing>
      </w:r>
      <w:r w:rsidR="003F4381" w:rsidRPr="003F4381">
        <w:rPr>
          <w:noProof/>
        </w:rPr>
        <w:t xml:space="preserve"> </w:t>
      </w:r>
    </w:p>
    <w:p w14:paraId="6E2B5F98" w14:textId="40693D8F" w:rsidR="003F4381" w:rsidRDefault="003F4381" w:rsidP="003F4381">
      <w:pPr>
        <w:bidi/>
        <w:rPr>
          <w:rFonts w:cs="Arial"/>
          <w:sz w:val="28"/>
          <w:szCs w:val="28"/>
          <w:lang w:bidi="he-IL"/>
        </w:rPr>
      </w:pPr>
    </w:p>
    <w:p w14:paraId="2D1BDFE1" w14:textId="4ED3B967" w:rsidR="003F4381" w:rsidRDefault="003F4381" w:rsidP="003F4381">
      <w:pPr>
        <w:bidi/>
        <w:rPr>
          <w:rFonts w:cs="Arial"/>
          <w:sz w:val="28"/>
          <w:szCs w:val="28"/>
          <w:lang w:bidi="he-IL"/>
        </w:rPr>
      </w:pPr>
    </w:p>
    <w:p w14:paraId="45C367B9" w14:textId="77777777" w:rsidR="003F4381" w:rsidRDefault="003F4381" w:rsidP="003F4381">
      <w:pPr>
        <w:bidi/>
        <w:rPr>
          <w:rFonts w:cs="Arial"/>
          <w:sz w:val="28"/>
          <w:szCs w:val="28"/>
          <w:lang w:bidi="he-IL"/>
        </w:rPr>
      </w:pPr>
    </w:p>
    <w:p w14:paraId="205FC173" w14:textId="30487830" w:rsidR="003F4381" w:rsidRDefault="003F4381" w:rsidP="003F4381">
      <w:pPr>
        <w:bidi/>
        <w:rPr>
          <w:rFonts w:cs="Arial"/>
          <w:sz w:val="28"/>
          <w:szCs w:val="28"/>
          <w:lang w:bidi="he-IL"/>
        </w:rPr>
      </w:pPr>
    </w:p>
    <w:p w14:paraId="066BB9A1" w14:textId="7F00BB96" w:rsidR="003F4381" w:rsidRDefault="003F4381" w:rsidP="003F4381">
      <w:pPr>
        <w:bidi/>
        <w:rPr>
          <w:rFonts w:cs="Arial"/>
          <w:sz w:val="28"/>
          <w:szCs w:val="28"/>
          <w:lang w:bidi="he-IL"/>
        </w:rPr>
      </w:pPr>
    </w:p>
    <w:p w14:paraId="41BFFE77" w14:textId="20E17BFC" w:rsidR="003F4381" w:rsidRDefault="009137C5" w:rsidP="003F4381">
      <w:pPr>
        <w:bidi/>
        <w:rPr>
          <w:rFonts w:cs="Arial"/>
          <w:sz w:val="28"/>
          <w:szCs w:val="28"/>
          <w:lang w:bidi="he-IL"/>
        </w:rPr>
      </w:pPr>
      <w:r w:rsidRPr="003F4381">
        <w:rPr>
          <w:rFonts w:cs="Arial"/>
          <w:noProof/>
          <w:sz w:val="28"/>
          <w:szCs w:val="28"/>
          <w:rtl/>
          <w:lang w:bidi="he-IL"/>
        </w:rPr>
        <w:drawing>
          <wp:anchor distT="0" distB="0" distL="114300" distR="114300" simplePos="0" relativeHeight="251663360" behindDoc="0" locked="0" layoutInCell="1" allowOverlap="1" wp14:anchorId="5A906F30" wp14:editId="0BD437DC">
            <wp:simplePos x="0" y="0"/>
            <wp:positionH relativeFrom="column">
              <wp:posOffset>1498822</wp:posOffset>
            </wp:positionH>
            <wp:positionV relativeFrom="paragraph">
              <wp:posOffset>281926</wp:posOffset>
            </wp:positionV>
            <wp:extent cx="2658140" cy="1790693"/>
            <wp:effectExtent l="0" t="0" r="0" b="635"/>
            <wp:wrapNone/>
            <wp:docPr id="1485645801" name="Picture 1" descr="A graph of a function with Eagle Ford Group in th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45801" name="Picture 1" descr="A graph of a function with Eagle Ford Group in the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2658140" cy="1790693"/>
                    </a:xfrm>
                    <a:prstGeom prst="rect">
                      <a:avLst/>
                    </a:prstGeom>
                  </pic:spPr>
                </pic:pic>
              </a:graphicData>
            </a:graphic>
            <wp14:sizeRelH relativeFrom="page">
              <wp14:pctWidth>0</wp14:pctWidth>
            </wp14:sizeRelH>
            <wp14:sizeRelV relativeFrom="page">
              <wp14:pctHeight>0</wp14:pctHeight>
            </wp14:sizeRelV>
          </wp:anchor>
        </w:drawing>
      </w:r>
    </w:p>
    <w:p w14:paraId="65FA481C" w14:textId="2E96742C" w:rsidR="003F4381" w:rsidRDefault="003F4381" w:rsidP="003F4381">
      <w:pPr>
        <w:bidi/>
        <w:rPr>
          <w:rFonts w:cs="Arial"/>
          <w:sz w:val="28"/>
          <w:szCs w:val="28"/>
          <w:lang w:bidi="he-IL"/>
        </w:rPr>
      </w:pPr>
    </w:p>
    <w:p w14:paraId="4522A325" w14:textId="596A5218" w:rsidR="005C2455" w:rsidRDefault="005C2455">
      <w:pPr>
        <w:rPr>
          <w:rFonts w:cs="Arial"/>
          <w:sz w:val="28"/>
          <w:szCs w:val="28"/>
          <w:lang w:bidi="he-IL"/>
        </w:rPr>
      </w:pPr>
    </w:p>
    <w:p w14:paraId="7CD96476" w14:textId="0F2BDD9D" w:rsidR="003F4381" w:rsidRDefault="003F4381">
      <w:pPr>
        <w:rPr>
          <w:rFonts w:cs="Arial"/>
          <w:sz w:val="28"/>
          <w:szCs w:val="28"/>
          <w:lang w:bidi="he-IL"/>
        </w:rPr>
      </w:pPr>
    </w:p>
    <w:p w14:paraId="212EE3D8" w14:textId="2D5D4C47" w:rsidR="003F4381" w:rsidRDefault="003F4381">
      <w:pPr>
        <w:rPr>
          <w:rFonts w:cs="Arial"/>
          <w:sz w:val="28"/>
          <w:szCs w:val="28"/>
          <w:lang w:bidi="he-IL"/>
        </w:rPr>
      </w:pPr>
    </w:p>
    <w:p w14:paraId="33581F45" w14:textId="511DA220" w:rsidR="003F4381" w:rsidRDefault="003F4381">
      <w:pPr>
        <w:rPr>
          <w:rFonts w:cs="Arial"/>
          <w:sz w:val="28"/>
          <w:szCs w:val="28"/>
          <w:lang w:bidi="he-IL"/>
        </w:rPr>
      </w:pPr>
    </w:p>
    <w:p w14:paraId="2D813322" w14:textId="1963156D" w:rsidR="003F4381" w:rsidRDefault="003F4381" w:rsidP="00FC628B">
      <w:pPr>
        <w:bidi/>
        <w:rPr>
          <w:rFonts w:cs="Arial"/>
          <w:sz w:val="28"/>
          <w:szCs w:val="28"/>
          <w:lang w:bidi="he-IL"/>
        </w:rPr>
      </w:pPr>
    </w:p>
    <w:p w14:paraId="51116D9F" w14:textId="3E2B9476" w:rsidR="00FC628B" w:rsidRDefault="00500ED4">
      <w:pPr>
        <w:rPr>
          <w:rFonts w:cs="Arial"/>
          <w:sz w:val="28"/>
          <w:szCs w:val="28"/>
          <w:lang w:bidi="he-IL"/>
        </w:rPr>
      </w:pPr>
      <w:r w:rsidRPr="00FC628B">
        <w:rPr>
          <w:rFonts w:cs="Arial"/>
          <w:noProof/>
          <w:sz w:val="28"/>
          <w:szCs w:val="28"/>
          <w:lang w:bidi="he-IL"/>
        </w:rPr>
        <w:drawing>
          <wp:anchor distT="0" distB="0" distL="114300" distR="114300" simplePos="0" relativeHeight="251668480" behindDoc="0" locked="0" layoutInCell="1" allowOverlap="1" wp14:anchorId="3D0D9F98" wp14:editId="38CCE034">
            <wp:simplePos x="0" y="0"/>
            <wp:positionH relativeFrom="page">
              <wp:posOffset>3987682</wp:posOffset>
            </wp:positionH>
            <wp:positionV relativeFrom="paragraph">
              <wp:posOffset>602866</wp:posOffset>
            </wp:positionV>
            <wp:extent cx="3247497" cy="2322869"/>
            <wp:effectExtent l="0" t="0" r="0" b="1270"/>
            <wp:wrapNone/>
            <wp:docPr id="1315381098" name="Picture 1" descr="A graph of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381098" name="Picture 1" descr="A graph of lines and dot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247497" cy="2322869"/>
                    </a:xfrm>
                    <a:prstGeom prst="rect">
                      <a:avLst/>
                    </a:prstGeom>
                  </pic:spPr>
                </pic:pic>
              </a:graphicData>
            </a:graphic>
            <wp14:sizeRelH relativeFrom="page">
              <wp14:pctWidth>0</wp14:pctWidth>
            </wp14:sizeRelH>
            <wp14:sizeRelV relativeFrom="page">
              <wp14:pctHeight>0</wp14:pctHeight>
            </wp14:sizeRelV>
          </wp:anchor>
        </w:drawing>
      </w:r>
      <w:r w:rsidRPr="00500ED4">
        <w:rPr>
          <w:rFonts w:cs="Arial"/>
          <w:sz w:val="28"/>
          <w:szCs w:val="28"/>
          <w:lang w:bidi="he-IL"/>
        </w:rPr>
        <w:t>This is an example of how if θ₁ is greater than 90 degrees, the system will always be chaotic, regardless of whether there is symmetry in the angles or whether θ₁ is equal to 0 degrees:</w:t>
      </w:r>
    </w:p>
    <w:p w14:paraId="72F894E6" w14:textId="48569F56" w:rsidR="00FC628B" w:rsidRDefault="00500ED4">
      <w:pPr>
        <w:rPr>
          <w:rFonts w:cs="Arial"/>
          <w:sz w:val="28"/>
          <w:szCs w:val="28"/>
          <w:lang w:bidi="he-IL"/>
        </w:rPr>
      </w:pPr>
      <w:r w:rsidRPr="00FC628B">
        <w:rPr>
          <w:rFonts w:cs="Arial"/>
          <w:noProof/>
          <w:sz w:val="28"/>
          <w:szCs w:val="28"/>
          <w:lang w:bidi="he-IL"/>
        </w:rPr>
        <w:drawing>
          <wp:anchor distT="0" distB="0" distL="114300" distR="114300" simplePos="0" relativeHeight="251669504" behindDoc="0" locked="0" layoutInCell="1" allowOverlap="1" wp14:anchorId="77D8DB82" wp14:editId="34E62F36">
            <wp:simplePos x="0" y="0"/>
            <wp:positionH relativeFrom="page">
              <wp:posOffset>434355</wp:posOffset>
            </wp:positionH>
            <wp:positionV relativeFrom="paragraph">
              <wp:posOffset>63087</wp:posOffset>
            </wp:positionV>
            <wp:extent cx="3448340" cy="2342515"/>
            <wp:effectExtent l="0" t="0" r="0" b="635"/>
            <wp:wrapNone/>
            <wp:docPr id="1135098138" name="Picture 1" descr="A graph of a ball of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098138" name="Picture 1" descr="A graph of a ball of line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3448340" cy="2342515"/>
                    </a:xfrm>
                    <a:prstGeom prst="rect">
                      <a:avLst/>
                    </a:prstGeom>
                  </pic:spPr>
                </pic:pic>
              </a:graphicData>
            </a:graphic>
            <wp14:sizeRelH relativeFrom="page">
              <wp14:pctWidth>0</wp14:pctWidth>
            </wp14:sizeRelH>
            <wp14:sizeRelV relativeFrom="page">
              <wp14:pctHeight>0</wp14:pctHeight>
            </wp14:sizeRelV>
          </wp:anchor>
        </w:drawing>
      </w:r>
    </w:p>
    <w:p w14:paraId="3CA22BB3" w14:textId="3691462E" w:rsidR="00FC628B" w:rsidRDefault="00FC628B">
      <w:pPr>
        <w:rPr>
          <w:rFonts w:cs="Arial"/>
          <w:sz w:val="28"/>
          <w:szCs w:val="28"/>
          <w:lang w:bidi="he-IL"/>
        </w:rPr>
      </w:pPr>
    </w:p>
    <w:p w14:paraId="3EEDA365" w14:textId="577AA2DC" w:rsidR="00FC628B" w:rsidRDefault="00FC628B">
      <w:pPr>
        <w:rPr>
          <w:rFonts w:cs="Arial"/>
          <w:sz w:val="28"/>
          <w:szCs w:val="28"/>
          <w:lang w:bidi="he-IL"/>
        </w:rPr>
      </w:pPr>
    </w:p>
    <w:p w14:paraId="1329B3E0" w14:textId="4CB157DA" w:rsidR="00FC628B" w:rsidRDefault="00FC628B">
      <w:pPr>
        <w:rPr>
          <w:rFonts w:cs="Arial"/>
          <w:sz w:val="28"/>
          <w:szCs w:val="28"/>
          <w:lang w:bidi="he-IL"/>
        </w:rPr>
      </w:pPr>
    </w:p>
    <w:p w14:paraId="3A0186FD" w14:textId="77777777" w:rsidR="00FC628B" w:rsidRDefault="00FC628B">
      <w:pPr>
        <w:rPr>
          <w:rFonts w:cs="Arial"/>
          <w:sz w:val="28"/>
          <w:szCs w:val="28"/>
          <w:lang w:bidi="he-IL"/>
        </w:rPr>
      </w:pPr>
    </w:p>
    <w:p w14:paraId="40AAC27F" w14:textId="77777777" w:rsidR="00500ED4" w:rsidRDefault="00500ED4" w:rsidP="00FC628B">
      <w:pPr>
        <w:bidi/>
        <w:rPr>
          <w:rFonts w:cs="Arial"/>
          <w:sz w:val="28"/>
          <w:szCs w:val="28"/>
          <w:lang w:bidi="he-IL"/>
        </w:rPr>
      </w:pPr>
    </w:p>
    <w:p w14:paraId="5FA9BF1A" w14:textId="77777777" w:rsidR="00FB588B" w:rsidRPr="00FB588B" w:rsidRDefault="00FB588B" w:rsidP="00FB588B">
      <w:pPr>
        <w:rPr>
          <w:rFonts w:cs="Arial"/>
          <w:b/>
          <w:bCs/>
          <w:sz w:val="40"/>
          <w:szCs w:val="40"/>
          <w:u w:val="single"/>
          <w:lang w:bidi="he-IL"/>
        </w:rPr>
      </w:pPr>
      <w:r w:rsidRPr="00FB588B">
        <w:rPr>
          <w:rFonts w:cs="Arial"/>
          <w:b/>
          <w:bCs/>
          <w:sz w:val="40"/>
          <w:szCs w:val="40"/>
          <w:u w:val="single"/>
          <w:lang w:bidi="he-IL"/>
        </w:rPr>
        <w:lastRenderedPageBreak/>
        <w:t>The experiment</w:t>
      </w:r>
      <w:r w:rsidRPr="00FB588B">
        <w:rPr>
          <w:rFonts w:cs="Arial"/>
          <w:b/>
          <w:bCs/>
          <w:sz w:val="40"/>
          <w:szCs w:val="40"/>
          <w:u w:val="single"/>
          <w:rtl/>
          <w:lang w:bidi="he-IL"/>
        </w:rPr>
        <w:t>:</w:t>
      </w:r>
    </w:p>
    <w:p w14:paraId="0FF9B086" w14:textId="77777777" w:rsidR="00FB588B" w:rsidRPr="00FB588B" w:rsidRDefault="00FB588B" w:rsidP="00FB588B">
      <w:pPr>
        <w:rPr>
          <w:rFonts w:cs="Arial"/>
          <w:b/>
          <w:bCs/>
          <w:sz w:val="32"/>
          <w:szCs w:val="32"/>
          <w:lang w:bidi="he-IL"/>
        </w:rPr>
      </w:pPr>
      <w:r w:rsidRPr="00FB588B">
        <w:rPr>
          <w:rFonts w:cs="Arial"/>
          <w:b/>
          <w:bCs/>
          <w:sz w:val="32"/>
          <w:szCs w:val="32"/>
          <w:lang w:bidi="he-IL"/>
        </w:rPr>
        <w:t>Background:</w:t>
      </w:r>
    </w:p>
    <w:p w14:paraId="20EFF6B2" w14:textId="3883D151" w:rsidR="008D10BD" w:rsidRPr="008D10BD" w:rsidRDefault="008B5376" w:rsidP="008D10BD">
      <w:pPr>
        <w:rPr>
          <w:rFonts w:cs="Arial"/>
          <w:sz w:val="28"/>
          <w:szCs w:val="28"/>
          <w:lang w:bidi="he-IL"/>
        </w:rPr>
      </w:pPr>
      <w:r>
        <w:rPr>
          <w:rFonts w:cs="Arial"/>
          <w:sz w:val="28"/>
          <w:szCs w:val="28"/>
          <w:lang w:bidi="he-IL"/>
        </w:rPr>
        <w:t xml:space="preserve">A </w:t>
      </w:r>
      <w:r w:rsidRPr="008B5376">
        <w:rPr>
          <w:rFonts w:cs="Arial"/>
          <w:sz w:val="28"/>
          <w:szCs w:val="28"/>
          <w:lang w:bidi="he-IL"/>
        </w:rPr>
        <w:t>physical experiment was conducted with a double pendulum system, with the aim of examining when chaotic behavior begins to appear as a result of the influence of the starting angles of the two pendulums (θ₁ and θ₂). Chaos was identified based on visual observation of motion trajectories that exhibited increasing deviation, clear non-periodicity, and increased sensitivity to slight changes in the starting angles.</w:t>
      </w:r>
      <w:r w:rsidR="00000000">
        <w:rPr>
          <w:rFonts w:cs="Arial"/>
          <w:sz w:val="28"/>
          <w:szCs w:val="28"/>
          <w:lang w:bidi="he-IL"/>
        </w:rPr>
        <w:pict w14:anchorId="7C0F0B88">
          <v:rect id="_x0000_i1027" style="width:0;height:1.5pt" o:hralign="center" o:bullet="t" o:hrstd="t" o:hr="t" fillcolor="#a0a0a0" stroked="f"/>
        </w:pict>
      </w:r>
      <w:r w:rsidR="008D10BD" w:rsidRPr="008D10BD">
        <w:rPr>
          <w:rFonts w:ascii="Times New Roman" w:eastAsia="Times New Roman" w:hAnsi="Times New Roman" w:cs="Times New Roman"/>
          <w:b/>
          <w:bCs/>
          <w:kern w:val="0"/>
          <w14:ligatures w14:val="none"/>
        </w:rPr>
        <w:t xml:space="preserve"> </w:t>
      </w:r>
      <w:r w:rsidR="008D10BD" w:rsidRPr="008D10BD">
        <w:rPr>
          <w:rFonts w:cs="Arial"/>
          <w:b/>
          <w:bCs/>
          <w:sz w:val="28"/>
          <w:szCs w:val="28"/>
          <w:lang w:bidi="he-IL"/>
        </w:rPr>
        <w:t>Method for determining the initial angles:</w:t>
      </w:r>
      <w:r w:rsidR="008D10BD" w:rsidRPr="008D10BD">
        <w:rPr>
          <w:rFonts w:cs="Arial"/>
          <w:b/>
          <w:bCs/>
          <w:sz w:val="28"/>
          <w:szCs w:val="28"/>
          <w:lang w:bidi="he-IL"/>
        </w:rPr>
        <w:br/>
      </w:r>
      <w:r w:rsidR="008D10BD" w:rsidRPr="008D10BD">
        <w:rPr>
          <w:rFonts w:cs="Arial"/>
          <w:sz w:val="28"/>
          <w:szCs w:val="28"/>
          <w:lang w:bidi="he-IL"/>
        </w:rPr>
        <w:t>To set the initial angles, a direct angle-measuring device was not used; instead, a geometric method based on the Pythagorean theorem was applied:</w:t>
      </w:r>
    </w:p>
    <w:p w14:paraId="30D7BD3E" w14:textId="77777777" w:rsidR="008D10BD" w:rsidRPr="008D10BD" w:rsidRDefault="008D10BD" w:rsidP="008D10BD">
      <w:pPr>
        <w:numPr>
          <w:ilvl w:val="0"/>
          <w:numId w:val="33"/>
        </w:numPr>
        <w:rPr>
          <w:rFonts w:cs="Arial"/>
          <w:sz w:val="28"/>
          <w:szCs w:val="28"/>
          <w:lang w:bidi="he-IL"/>
        </w:rPr>
      </w:pPr>
      <w:r w:rsidRPr="008D10BD">
        <w:rPr>
          <w:rFonts w:cs="Arial"/>
          <w:sz w:val="28"/>
          <w:szCs w:val="28"/>
          <w:lang w:bidi="he-IL"/>
        </w:rPr>
        <w:t>The upper pendulum had a length of 24</w:t>
      </w:r>
      <w:r w:rsidRPr="008D10BD">
        <w:rPr>
          <w:rFonts w:ascii="Arial" w:hAnsi="Arial" w:cs="Arial"/>
          <w:sz w:val="28"/>
          <w:szCs w:val="28"/>
          <w:lang w:bidi="he-IL"/>
        </w:rPr>
        <w:t> </w:t>
      </w:r>
      <w:r w:rsidRPr="008D10BD">
        <w:rPr>
          <w:rFonts w:cs="Arial"/>
          <w:sz w:val="28"/>
          <w:szCs w:val="28"/>
          <w:lang w:bidi="he-IL"/>
        </w:rPr>
        <w:t>cm.</w:t>
      </w:r>
    </w:p>
    <w:p w14:paraId="5F83BE4D" w14:textId="77777777" w:rsidR="008D10BD" w:rsidRPr="008D10BD" w:rsidRDefault="008D10BD" w:rsidP="008D10BD">
      <w:pPr>
        <w:numPr>
          <w:ilvl w:val="0"/>
          <w:numId w:val="33"/>
        </w:numPr>
        <w:rPr>
          <w:rFonts w:cs="Arial"/>
          <w:sz w:val="28"/>
          <w:szCs w:val="28"/>
          <w:lang w:bidi="he-IL"/>
        </w:rPr>
      </w:pPr>
      <w:r w:rsidRPr="008D10BD">
        <w:rPr>
          <w:rFonts w:cs="Arial"/>
          <w:sz w:val="28"/>
          <w:szCs w:val="28"/>
          <w:lang w:bidi="he-IL"/>
        </w:rPr>
        <w:t>The lower pendulum had a length of 20</w:t>
      </w:r>
      <w:r w:rsidRPr="008D10BD">
        <w:rPr>
          <w:rFonts w:ascii="Arial" w:hAnsi="Arial" w:cs="Arial"/>
          <w:sz w:val="28"/>
          <w:szCs w:val="28"/>
          <w:lang w:bidi="he-IL"/>
        </w:rPr>
        <w:t> </w:t>
      </w:r>
      <w:r w:rsidRPr="008D10BD">
        <w:rPr>
          <w:rFonts w:cs="Arial"/>
          <w:sz w:val="28"/>
          <w:szCs w:val="28"/>
          <w:lang w:bidi="he-IL"/>
        </w:rPr>
        <w:t>cm.</w:t>
      </w:r>
    </w:p>
    <w:p w14:paraId="5C287473" w14:textId="77777777" w:rsidR="008D10BD" w:rsidRPr="008D10BD" w:rsidRDefault="008D10BD" w:rsidP="008D10BD">
      <w:pPr>
        <w:rPr>
          <w:rFonts w:cs="Arial"/>
          <w:sz w:val="28"/>
          <w:szCs w:val="28"/>
          <w:lang w:bidi="he-IL"/>
        </w:rPr>
      </w:pPr>
      <w:r w:rsidRPr="008D10BD">
        <w:rPr>
          <w:rFonts w:cs="Arial"/>
          <w:sz w:val="28"/>
          <w:szCs w:val="28"/>
          <w:lang w:bidi="he-IL"/>
        </w:rPr>
        <w:t>In each experiment, the pendulum was manually moved to a specific position along the X or Y axis. The distance from the lowest point was measured, and the angle was calculated using:</w:t>
      </w:r>
    </w:p>
    <w:p w14:paraId="17084FDF" w14:textId="194DD2F7" w:rsidR="008D10BD" w:rsidRPr="008D10BD" w:rsidRDefault="008D10BD" w:rsidP="008D10BD">
      <w:pPr>
        <w:rPr>
          <w:rFonts w:cs="Arial"/>
          <w:sz w:val="28"/>
          <w:szCs w:val="28"/>
          <w:lang w:bidi="he-IL"/>
        </w:rPr>
      </w:pPr>
      <m:oMathPara>
        <m:oMath>
          <m:r>
            <w:rPr>
              <w:rFonts w:ascii="Cambria Math" w:hAnsi="Cambria Math" w:cs="Arial"/>
              <w:sz w:val="28"/>
              <w:szCs w:val="28"/>
              <w:lang w:bidi="he-IL"/>
            </w:rPr>
            <m:t>θ=</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cos</m:t>
              </m:r>
              <m:r>
                <w:rPr>
                  <w:rFonts w:ascii="Cambria Math" w:hAnsi="Cambria Math" w:cs="Arial"/>
                  <w:sz w:val="28"/>
                  <w:szCs w:val="28"/>
                  <w:lang w:bidi="he-IL"/>
                </w:rPr>
                <m:t>⁡</m:t>
              </m:r>
            </m:e>
            <m:sup>
              <m:r>
                <w:rPr>
                  <w:rFonts w:ascii="Cambria Math" w:hAnsi="Cambria Math" w:cs="Arial"/>
                  <w:sz w:val="28"/>
                  <w:szCs w:val="28"/>
                  <w:lang w:bidi="he-IL"/>
                </w:rPr>
                <m:t>-1</m:t>
              </m:r>
            </m:sup>
          </m:sSup>
          <m:r>
            <w:rPr>
              <w:rFonts w:ascii="Cambria Math" w:hAnsi="Cambria Math" w:cs="Arial"/>
              <w:sz w:val="28"/>
              <w:szCs w:val="28"/>
              <w:lang w:bidi="he-IL"/>
            </w:rPr>
            <m:t>(</m:t>
          </m:r>
          <m:f>
            <m:fPr>
              <m:ctrlPr>
                <w:rPr>
                  <w:rFonts w:ascii="Cambria Math" w:hAnsi="Cambria Math" w:cs="Arial"/>
                  <w:sz w:val="28"/>
                  <w:szCs w:val="28"/>
                  <w:lang w:bidi="he-IL"/>
                </w:rPr>
              </m:ctrlPr>
            </m:fPr>
            <m:num>
              <m:r>
                <w:rPr>
                  <w:rFonts w:ascii="Cambria Math" w:hAnsi="Cambria Math" w:cs="Arial"/>
                  <w:sz w:val="28"/>
                  <w:szCs w:val="28"/>
                  <w:lang w:bidi="he-IL"/>
                </w:rPr>
                <m:t>y</m:t>
              </m:r>
            </m:num>
            <m:den>
              <m:r>
                <w:rPr>
                  <w:rFonts w:ascii="Cambria Math" w:hAnsi="Cambria Math" w:cs="Arial"/>
                  <w:sz w:val="28"/>
                  <w:szCs w:val="28"/>
                  <w:lang w:bidi="he-IL"/>
                </w:rPr>
                <m:t>L</m:t>
              </m:r>
            </m:den>
          </m:f>
          <m:r>
            <w:rPr>
              <w:rFonts w:ascii="Cambria Math" w:hAnsi="Cambria Math" w:cs="Arial"/>
              <w:sz w:val="28"/>
              <w:szCs w:val="28"/>
              <w:lang w:bidi="he-IL"/>
            </w:rPr>
            <m:t>)</m:t>
          </m:r>
          <m:r>
            <m:rPr>
              <m:nor/>
            </m:rPr>
            <w:rPr>
              <w:rFonts w:cs="Arial"/>
              <w:sz w:val="28"/>
              <w:szCs w:val="28"/>
              <w:lang w:bidi="he-IL"/>
            </w:rPr>
            <m:t>or</m:t>
          </m:r>
          <m:r>
            <w:rPr>
              <w:rFonts w:ascii="Cambria Math" w:hAnsi="Cambria Math" w:cs="Arial"/>
              <w:sz w:val="28"/>
              <w:szCs w:val="28"/>
              <w:lang w:bidi="he-IL"/>
            </w:rPr>
            <m:t>θ=</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sin</m:t>
              </m:r>
              <m:r>
                <w:rPr>
                  <w:rFonts w:ascii="Cambria Math" w:hAnsi="Cambria Math" w:cs="Arial"/>
                  <w:sz w:val="28"/>
                  <w:szCs w:val="28"/>
                  <w:lang w:bidi="he-IL"/>
                </w:rPr>
                <m:t>⁡</m:t>
              </m:r>
            </m:e>
            <m:sup>
              <m:r>
                <w:rPr>
                  <w:rFonts w:ascii="Cambria Math" w:hAnsi="Cambria Math" w:cs="Arial"/>
                  <w:sz w:val="28"/>
                  <w:szCs w:val="28"/>
                  <w:lang w:bidi="he-IL"/>
                </w:rPr>
                <m:t>-1</m:t>
              </m:r>
            </m:sup>
          </m:sSup>
          <m:r>
            <w:rPr>
              <w:rFonts w:ascii="Cambria Math" w:hAnsi="Cambria Math" w:cs="Arial"/>
              <w:sz w:val="28"/>
              <w:szCs w:val="28"/>
              <w:lang w:bidi="he-IL"/>
            </w:rPr>
            <m:t>(</m:t>
          </m:r>
          <m:f>
            <m:fPr>
              <m:ctrlPr>
                <w:rPr>
                  <w:rFonts w:ascii="Cambria Math" w:hAnsi="Cambria Math" w:cs="Arial"/>
                  <w:sz w:val="28"/>
                  <w:szCs w:val="28"/>
                  <w:lang w:bidi="he-IL"/>
                </w:rPr>
              </m:ctrlPr>
            </m:fPr>
            <m:num>
              <m:r>
                <w:rPr>
                  <w:rFonts w:ascii="Cambria Math" w:hAnsi="Cambria Math" w:cs="Arial"/>
                  <w:sz w:val="28"/>
                  <w:szCs w:val="28"/>
                  <w:lang w:bidi="he-IL"/>
                </w:rPr>
                <m:t>x</m:t>
              </m:r>
            </m:num>
            <m:den>
              <m:r>
                <w:rPr>
                  <w:rFonts w:ascii="Cambria Math" w:hAnsi="Cambria Math" w:cs="Arial"/>
                  <w:sz w:val="28"/>
                  <w:szCs w:val="28"/>
                  <w:lang w:bidi="he-IL"/>
                </w:rPr>
                <m:t>L</m:t>
              </m:r>
            </m:den>
          </m:f>
          <m:r>
            <w:rPr>
              <w:rFonts w:ascii="Cambria Math" w:hAnsi="Cambria Math" w:cs="Arial"/>
              <w:sz w:val="28"/>
              <w:szCs w:val="28"/>
              <w:lang w:bidi="he-IL"/>
            </w:rPr>
            <m:t>)</m:t>
          </m:r>
          <m:r>
            <m:rPr>
              <m:sty m:val="p"/>
            </m:rPr>
            <w:rPr>
              <w:rFonts w:cs="Arial"/>
              <w:sz w:val="28"/>
              <w:szCs w:val="28"/>
              <w:lang w:bidi="he-IL"/>
            </w:rPr>
            <w:br/>
          </m:r>
        </m:oMath>
      </m:oMathPara>
    </w:p>
    <w:p w14:paraId="34ECEDA9" w14:textId="677709CB" w:rsidR="008D10BD" w:rsidRPr="008D10BD" w:rsidRDefault="008D10BD" w:rsidP="008D10BD">
      <w:pPr>
        <w:rPr>
          <w:rFonts w:cs="Arial"/>
          <w:sz w:val="28"/>
          <w:szCs w:val="28"/>
          <w:lang w:bidi="he-IL"/>
        </w:rPr>
      </w:pPr>
      <w:r w:rsidRPr="008D10BD">
        <w:rPr>
          <w:rFonts w:cs="Arial"/>
          <w:sz w:val="28"/>
          <w:szCs w:val="28"/>
          <w:lang w:bidi="he-IL"/>
        </w:rPr>
        <w:t xml:space="preserve">where </w:t>
      </w:r>
      <m:oMath>
        <m:r>
          <w:rPr>
            <w:rFonts w:ascii="Cambria Math" w:hAnsi="Cambria Math" w:cs="Arial"/>
            <w:sz w:val="28"/>
            <w:szCs w:val="28"/>
            <w:lang w:bidi="he-IL"/>
          </w:rPr>
          <m:t>L</m:t>
        </m:r>
      </m:oMath>
      <w:r w:rsidRPr="008D10BD">
        <w:rPr>
          <w:rFonts w:cs="Arial"/>
          <w:sz w:val="28"/>
          <w:szCs w:val="28"/>
          <w:lang w:bidi="he-IL"/>
        </w:rPr>
        <w:t xml:space="preserve">is the length of the rod, and </w:t>
      </w:r>
      <m:oMath>
        <m:r>
          <w:rPr>
            <w:rFonts w:ascii="Cambria Math" w:hAnsi="Cambria Math" w:cs="Arial"/>
            <w:sz w:val="28"/>
            <w:szCs w:val="28"/>
            <w:lang w:bidi="he-IL"/>
          </w:rPr>
          <m:t>x</m:t>
        </m:r>
      </m:oMath>
      <w:r w:rsidRPr="008D10BD">
        <w:rPr>
          <w:rFonts w:cs="Arial"/>
          <w:sz w:val="28"/>
          <w:szCs w:val="28"/>
          <w:lang w:bidi="he-IL"/>
        </w:rPr>
        <w:t xml:space="preserve">or </w:t>
      </w:r>
      <m:oMath>
        <m:r>
          <w:rPr>
            <w:rFonts w:ascii="Cambria Math" w:hAnsi="Cambria Math" w:cs="Arial"/>
            <w:sz w:val="28"/>
            <w:szCs w:val="28"/>
            <w:lang w:bidi="he-IL"/>
          </w:rPr>
          <m:t>y</m:t>
        </m:r>
      </m:oMath>
      <w:r w:rsidRPr="008D10BD">
        <w:rPr>
          <w:rFonts w:cs="Arial"/>
          <w:sz w:val="28"/>
          <w:szCs w:val="28"/>
          <w:lang w:bidi="he-IL"/>
        </w:rPr>
        <w:t>is the measured distance.</w:t>
      </w:r>
    </w:p>
    <w:p w14:paraId="1B26EF22" w14:textId="00664976" w:rsidR="00AE2B17" w:rsidRPr="00AE2B17" w:rsidRDefault="00000000" w:rsidP="008D10BD">
      <w:pPr>
        <w:bidi/>
        <w:rPr>
          <w:rFonts w:cs="Arial"/>
          <w:sz w:val="28"/>
          <w:szCs w:val="28"/>
          <w:lang w:bidi="he-IL"/>
        </w:rPr>
      </w:pPr>
      <w:r>
        <w:rPr>
          <w:rFonts w:cs="Arial"/>
          <w:sz w:val="28"/>
          <w:szCs w:val="28"/>
          <w:lang w:bidi="he-IL"/>
        </w:rPr>
        <w:pict w14:anchorId="683A6554">
          <v:rect id="_x0000_i1028" style="width:0;height:1.5pt" o:hralign="center" o:hrstd="t" o:hr="t" fillcolor="#a0a0a0" stroked="f"/>
        </w:pict>
      </w:r>
    </w:p>
    <w:p w14:paraId="63B8D6D7" w14:textId="77777777" w:rsidR="00F94953" w:rsidRPr="00F94953" w:rsidRDefault="00F94953" w:rsidP="00F94953">
      <w:pPr>
        <w:spacing w:before="100" w:beforeAutospacing="1" w:after="100" w:afterAutospacing="1" w:line="240" w:lineRule="auto"/>
        <w:rPr>
          <w:rFonts w:cs="Arial"/>
          <w:sz w:val="28"/>
          <w:szCs w:val="28"/>
          <w:lang w:bidi="he-IL"/>
        </w:rPr>
      </w:pPr>
      <w:r w:rsidRPr="00F94953">
        <w:rPr>
          <w:rFonts w:cs="Arial"/>
          <w:sz w:val="28"/>
          <w:szCs w:val="28"/>
          <w:lang w:bidi="he-IL"/>
        </w:rPr>
        <w:t>Experimental results:</w:t>
      </w:r>
      <w:r w:rsidRPr="00F94953">
        <w:rPr>
          <w:rFonts w:cs="Arial"/>
          <w:sz w:val="28"/>
          <w:szCs w:val="28"/>
          <w:lang w:bidi="he-IL"/>
        </w:rPr>
        <w:br/>
        <w:t>Main observations:</w:t>
      </w:r>
    </w:p>
    <w:p w14:paraId="2BDCE311" w14:textId="2D4D08AC" w:rsidR="00F94953" w:rsidRPr="00F94953" w:rsidRDefault="00F94953" w:rsidP="00F94953">
      <w:pPr>
        <w:numPr>
          <w:ilvl w:val="0"/>
          <w:numId w:val="16"/>
        </w:numPr>
        <w:spacing w:before="100" w:beforeAutospacing="1" w:after="100" w:afterAutospacing="1" w:line="240" w:lineRule="auto"/>
        <w:rPr>
          <w:rFonts w:cs="Arial"/>
          <w:sz w:val="28"/>
          <w:szCs w:val="28"/>
          <w:lang w:bidi="he-IL"/>
        </w:rPr>
      </w:pPr>
      <w:r w:rsidRPr="00F94953">
        <w:rPr>
          <w:rFonts w:cs="Arial"/>
          <w:sz w:val="28"/>
          <w:szCs w:val="28"/>
          <w:lang w:bidi="he-IL"/>
        </w:rPr>
        <w:t>Clear chaos appeared when:</w:t>
      </w:r>
    </w:p>
    <w:p w14:paraId="53FFD5E5" w14:textId="77777777" w:rsidR="00F94953" w:rsidRPr="00F94953" w:rsidRDefault="00000000" w:rsidP="00F9495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30</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120</m:t>
            </m:r>
          </m:e>
          <m:sup>
            <m:r>
              <m:rPr>
                <m:sty m:val="p"/>
              </m:rPr>
              <w:rPr>
                <w:rFonts w:ascii="Cambria Math" w:eastAsia="Times New Roman" w:hAnsi="Cambria Math" w:cs="Times New Roman"/>
                <w:kern w:val="0"/>
                <w14:ligatures w14:val="none"/>
              </w:rPr>
              <m:t>∘</m:t>
            </m:r>
          </m:sup>
        </m:sSup>
      </m:oMath>
    </w:p>
    <w:p w14:paraId="18BDA06A" w14:textId="77777777" w:rsidR="00F94953" w:rsidRPr="00F94953" w:rsidRDefault="00000000" w:rsidP="00F9495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m:oMath>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1</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60</m:t>
            </m:r>
          </m:e>
          <m:sup>
            <m:r>
              <m:rPr>
                <m:sty m:val="p"/>
              </m:rPr>
              <w:rPr>
                <w:rFonts w:ascii="Cambria Math" w:eastAsia="Times New Roman" w:hAnsi="Cambria Math" w:cs="Times New Roman"/>
                <w:kern w:val="0"/>
                <w14:ligatures w14:val="none"/>
              </w:rPr>
              <m:t>∘</m:t>
            </m:r>
          </m:sup>
        </m:sSup>
        <m:r>
          <m:rPr>
            <m:sty m:val="p"/>
          </m:rPr>
          <w:rPr>
            <w:rFonts w:ascii="Cambria Math" w:eastAsia="Times New Roman" w:hAnsi="Cambria Math" w:cs="Times New Roman"/>
            <w:kern w:val="0"/>
            <w14:ligatures w14:val="none"/>
          </w:rPr>
          <m:t>,</m:t>
        </m:r>
        <m:sSub>
          <m:sSubPr>
            <m:ctrlPr>
              <w:rPr>
                <w:rFonts w:ascii="Cambria Math" w:eastAsia="Times New Roman" w:hAnsi="Cambria Math" w:cs="Times New Roman"/>
                <w:kern w:val="0"/>
                <w14:ligatures w14:val="none"/>
              </w:rPr>
            </m:ctrlPr>
          </m:sSubPr>
          <m:e>
            <m:r>
              <w:rPr>
                <w:rFonts w:ascii="Cambria Math" w:eastAsia="Times New Roman" w:hAnsi="Cambria Math" w:cs="Times New Roman"/>
                <w:kern w:val="0"/>
                <w14:ligatures w14:val="none"/>
              </w:rPr>
              <m:t>θ</m:t>
            </m:r>
          </m:e>
          <m:sub>
            <m:r>
              <m:rPr>
                <m:sty m:val="p"/>
              </m:rPr>
              <w:rPr>
                <w:rFonts w:ascii="Cambria Math" w:eastAsia="Times New Roman" w:hAnsi="Cambria Math" w:cs="Times New Roman"/>
                <w:kern w:val="0"/>
                <w14:ligatures w14:val="none"/>
              </w:rPr>
              <m:t>2</m:t>
            </m:r>
          </m:sub>
        </m:sSub>
        <m:r>
          <m:rPr>
            <m:sty m:val="p"/>
          </m:rPr>
          <w:rPr>
            <w:rFonts w:ascii="Cambria Math" w:eastAsia="Times New Roman" w:hAnsi="Cambria Math" w:cs="Times New Roman"/>
            <w:kern w:val="0"/>
            <w14:ligatures w14:val="none"/>
          </w:rPr>
          <m:t>=</m:t>
        </m:r>
        <m:sSup>
          <m:sSupPr>
            <m:ctrlPr>
              <w:rPr>
                <w:rFonts w:ascii="Cambria Math" w:eastAsia="Times New Roman" w:hAnsi="Cambria Math" w:cs="Times New Roman"/>
                <w:kern w:val="0"/>
                <w14:ligatures w14:val="none"/>
              </w:rPr>
            </m:ctrlPr>
          </m:sSupPr>
          <m:e>
            <m:r>
              <m:rPr>
                <m:sty m:val="p"/>
              </m:rPr>
              <w:rPr>
                <w:rFonts w:ascii="Cambria Math" w:eastAsia="Times New Roman" w:hAnsi="Cambria Math" w:cs="Times New Roman"/>
                <w:kern w:val="0"/>
                <w14:ligatures w14:val="none"/>
              </w:rPr>
              <m:t>120</m:t>
            </m:r>
          </m:e>
          <m:sup>
            <m:r>
              <m:rPr>
                <m:sty m:val="p"/>
              </m:rPr>
              <w:rPr>
                <w:rFonts w:ascii="Cambria Math" w:eastAsia="Times New Roman" w:hAnsi="Cambria Math" w:cs="Times New Roman"/>
                <w:kern w:val="0"/>
                <w14:ligatures w14:val="none"/>
              </w:rPr>
              <m:t>∘</m:t>
            </m:r>
          </m:sup>
        </m:sSup>
      </m:oMath>
    </w:p>
    <w:p w14:paraId="1B778C7D" w14:textId="5F6B3078" w:rsidR="00AE2B17" w:rsidRPr="00F94953" w:rsidRDefault="00AE2B17" w:rsidP="00F94953">
      <w:pPr>
        <w:numPr>
          <w:ilvl w:val="1"/>
          <w:numId w:val="16"/>
        </w:numPr>
        <w:spacing w:before="100" w:beforeAutospacing="1" w:after="100" w:afterAutospacing="1" w:line="240" w:lineRule="auto"/>
        <w:rPr>
          <w:rFonts w:ascii="Times New Roman" w:eastAsia="Times New Roman" w:hAnsi="Times New Roman" w:cs="Times New Roman"/>
          <w:kern w:val="0"/>
          <w14:ligatures w14:val="none"/>
        </w:rPr>
      </w:pPr>
      <w:r w:rsidRPr="00F94953">
        <w:rPr>
          <w:rFonts w:ascii="Times New Roman" w:eastAsia="Times New Roman" w:hAnsi="Times New Roman" w:cs="Times New Roman"/>
          <w:kern w:val="0"/>
          <w14:ligatures w14:val="none"/>
        </w:rPr>
        <w:t>θ₁ = 7</w:t>
      </w:r>
      <w:r w:rsidR="00BB0B25" w:rsidRPr="00F94953">
        <w:rPr>
          <w:rFonts w:ascii="Times New Roman" w:eastAsia="Times New Roman" w:hAnsi="Times New Roman" w:cs="Times New Roman"/>
          <w:kern w:val="0"/>
          <w14:ligatures w14:val="none"/>
        </w:rPr>
        <w:t>5</w:t>
      </w:r>
      <w:r w:rsidRPr="00F94953">
        <w:rPr>
          <w:rFonts w:ascii="Times New Roman" w:eastAsia="Times New Roman" w:hAnsi="Times New Roman" w:cs="Times New Roman"/>
          <w:kern w:val="0"/>
          <w14:ligatures w14:val="none"/>
        </w:rPr>
        <w:t>°, θ₂ = 15°</w:t>
      </w:r>
    </w:p>
    <w:p w14:paraId="12BCC69E" w14:textId="2688828B" w:rsidR="00F64930" w:rsidRPr="00F64930" w:rsidRDefault="00F64930" w:rsidP="00F64930">
      <w:pPr>
        <w:numPr>
          <w:ilvl w:val="0"/>
          <w:numId w:val="16"/>
        </w:numPr>
        <w:spacing w:before="100" w:beforeAutospacing="1" w:after="100" w:afterAutospacing="1" w:line="240" w:lineRule="auto"/>
        <w:rPr>
          <w:rFonts w:cs="Arial"/>
          <w:sz w:val="28"/>
          <w:szCs w:val="28"/>
          <w:lang w:bidi="he-IL"/>
        </w:rPr>
      </w:pPr>
      <w:r w:rsidRPr="00F64930">
        <w:rPr>
          <w:rFonts w:cs="Arial"/>
          <w:sz w:val="28"/>
          <w:szCs w:val="28"/>
          <w:lang w:bidi="he-IL"/>
        </w:rPr>
        <w:t xml:space="preserve"> Partial/ borderline chaos was observed for:</w:t>
      </w:r>
    </w:p>
    <w:p w14:paraId="6F1C5038" w14:textId="3FF5790D" w:rsidR="00F64930" w:rsidRPr="00F64930" w:rsidRDefault="00000000" w:rsidP="00F64930">
      <w:pPr>
        <w:numPr>
          <w:ilvl w:val="0"/>
          <w:numId w:val="16"/>
        </w:numPr>
        <w:spacing w:before="100" w:beforeAutospacing="1" w:after="100" w:afterAutospacing="1" w:line="240" w:lineRule="auto"/>
        <w:rPr>
          <w:rFonts w:cs="Arial"/>
          <w:sz w:val="28"/>
          <w:szCs w:val="28"/>
          <w:lang w:bidi="he-IL"/>
        </w:rPr>
      </w:pP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75</m:t>
            </m:r>
          </m:e>
          <m:sup>
            <m:r>
              <m:rPr>
                <m:sty m:val="p"/>
              </m:rPr>
              <w:rPr>
                <w:rFonts w:ascii="Cambria Math" w:hAnsi="Cambria Math" w:cs="Arial"/>
                <w:sz w:val="28"/>
                <w:szCs w:val="28"/>
                <w:lang w:bidi="he-IL"/>
              </w:rPr>
              <m:t>∘</m:t>
            </m:r>
          </m:sup>
        </m:sSup>
        <m:r>
          <m:rPr>
            <m:sty m:val="p"/>
          </m:rP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120</m:t>
            </m:r>
          </m:e>
          <m:sup>
            <m:r>
              <m:rPr>
                <m:sty m:val="p"/>
              </m:rPr>
              <w:rPr>
                <w:rFonts w:ascii="Cambria Math" w:hAnsi="Cambria Math" w:cs="Arial"/>
                <w:sz w:val="28"/>
                <w:szCs w:val="28"/>
                <w:lang w:bidi="he-IL"/>
              </w:rPr>
              <m:t>∘</m:t>
            </m:r>
          </m:sup>
        </m:sSup>
      </m:oMath>
    </w:p>
    <w:p w14:paraId="2C3E76B8" w14:textId="7D764C99" w:rsidR="00F64930" w:rsidRPr="00F64930" w:rsidRDefault="00F64930" w:rsidP="00F64930">
      <w:pPr>
        <w:numPr>
          <w:ilvl w:val="0"/>
          <w:numId w:val="16"/>
        </w:numPr>
        <w:spacing w:before="100" w:beforeAutospacing="1" w:after="100" w:afterAutospacing="1" w:line="240" w:lineRule="auto"/>
        <w:rPr>
          <w:rFonts w:cs="Arial"/>
          <w:sz w:val="28"/>
          <w:szCs w:val="28"/>
          <w:lang w:bidi="he-IL"/>
        </w:rPr>
      </w:pPr>
      <w:r w:rsidRPr="00F64930">
        <w:rPr>
          <w:rFonts w:cs="Arial"/>
          <w:sz w:val="28"/>
          <w:szCs w:val="28"/>
          <w:lang w:bidi="he-IL"/>
        </w:rPr>
        <w:t xml:space="preserve"> Stable (non-chaotic) behavior was observed for:</w:t>
      </w:r>
    </w:p>
    <w:p w14:paraId="735D4CC7" w14:textId="67D86B38" w:rsidR="00F64930" w:rsidRPr="00F64930" w:rsidRDefault="00000000" w:rsidP="00F64930">
      <w:pPr>
        <w:numPr>
          <w:ilvl w:val="0"/>
          <w:numId w:val="16"/>
        </w:numPr>
        <w:spacing w:before="100" w:beforeAutospacing="1" w:after="100" w:afterAutospacing="1" w:line="240" w:lineRule="auto"/>
        <w:rPr>
          <w:rFonts w:cs="Arial"/>
          <w:sz w:val="28"/>
          <w:szCs w:val="28"/>
          <w:lang w:bidi="he-IL"/>
        </w:rPr>
      </w:pP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75</m:t>
            </m:r>
          </m:e>
          <m:sup>
            <m:r>
              <m:rPr>
                <m:sty m:val="p"/>
              </m:rPr>
              <w:rPr>
                <w:rFonts w:ascii="Cambria Math" w:hAnsi="Cambria Math" w:cs="Arial"/>
                <w:sz w:val="28"/>
                <w:szCs w:val="28"/>
                <w:lang w:bidi="he-IL"/>
              </w:rPr>
              <m:t>∘</m:t>
            </m:r>
          </m:sup>
        </m:sSup>
        <m:r>
          <m:rPr>
            <m:sty m:val="p"/>
          </m:rP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75</m:t>
            </m:r>
          </m:e>
          <m:sup>
            <m:r>
              <m:rPr>
                <m:sty m:val="p"/>
              </m:rPr>
              <w:rPr>
                <w:rFonts w:ascii="Cambria Math" w:hAnsi="Cambria Math" w:cs="Arial"/>
                <w:sz w:val="28"/>
                <w:szCs w:val="28"/>
                <w:lang w:bidi="he-IL"/>
              </w:rPr>
              <m:t>∘</m:t>
            </m:r>
          </m:sup>
        </m:sSup>
      </m:oMath>
    </w:p>
    <w:p w14:paraId="5D5769A0" w14:textId="3E657BB3" w:rsidR="00F64930" w:rsidRPr="00F64930" w:rsidRDefault="00F64930" w:rsidP="00F64930">
      <w:pPr>
        <w:numPr>
          <w:ilvl w:val="0"/>
          <w:numId w:val="16"/>
        </w:numPr>
        <w:spacing w:before="100" w:beforeAutospacing="1" w:after="100" w:afterAutospacing="1" w:line="240" w:lineRule="auto"/>
        <w:rPr>
          <w:rFonts w:cs="Arial"/>
          <w:sz w:val="28"/>
          <w:szCs w:val="28"/>
          <w:lang w:bidi="he-IL"/>
        </w:rPr>
      </w:pPr>
      <w:r w:rsidRPr="00F64930">
        <w:rPr>
          <w:rFonts w:cs="Arial"/>
          <w:sz w:val="28"/>
          <w:szCs w:val="28"/>
          <w:lang w:bidi="he-IL"/>
        </w:rPr>
        <w:t xml:space="preserve">  Strong and clear chaos appeared whenever:</w:t>
      </w:r>
    </w:p>
    <w:p w14:paraId="7D7BF85C" w14:textId="7C18B8EF" w:rsidR="00F64930" w:rsidRPr="00F64930" w:rsidRDefault="00000000" w:rsidP="00F64930">
      <w:pPr>
        <w:numPr>
          <w:ilvl w:val="0"/>
          <w:numId w:val="16"/>
        </w:numPr>
        <w:spacing w:before="100" w:beforeAutospacing="1" w:after="100" w:afterAutospacing="1" w:line="240" w:lineRule="auto"/>
        <w:rPr>
          <w:rFonts w:cs="Arial"/>
          <w:sz w:val="28"/>
          <w:szCs w:val="28"/>
          <w:lang w:bidi="he-IL"/>
        </w:rPr>
      </w:pP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1</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90</m:t>
            </m:r>
          </m:e>
          <m:sup>
            <m:r>
              <m:rPr>
                <m:sty m:val="p"/>
              </m:rPr>
              <w:rPr>
                <w:rFonts w:ascii="Cambria Math" w:hAnsi="Cambria Math" w:cs="Arial"/>
                <w:sz w:val="28"/>
                <w:szCs w:val="28"/>
                <w:lang w:bidi="he-IL"/>
              </w:rPr>
              <m:t>∘</m:t>
            </m:r>
          </m:sup>
        </m:sSup>
        <m:r>
          <m:rPr>
            <m:sty m:val="p"/>
          </m:rPr>
          <w:rPr>
            <w:rFonts w:ascii="Cambria Math" w:hAnsi="Cambria Math" w:cs="Arial"/>
            <w:sz w:val="28"/>
            <w:szCs w:val="28"/>
            <w:lang w:bidi="he-IL"/>
          </w:rPr>
          <m:t>,</m:t>
        </m:r>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0</m:t>
            </m:r>
          </m:e>
          <m:sup>
            <m:r>
              <m:rPr>
                <m:sty m:val="p"/>
              </m:rPr>
              <w:rPr>
                <w:rFonts w:ascii="Cambria Math" w:hAnsi="Cambria Math" w:cs="Arial"/>
                <w:sz w:val="28"/>
                <w:szCs w:val="28"/>
                <w:lang w:bidi="he-IL"/>
              </w:rPr>
              <m:t>∘</m:t>
            </m:r>
          </m:sup>
        </m:sSup>
      </m:oMath>
      <w:r w:rsidR="00F64930" w:rsidRPr="00F64930">
        <w:rPr>
          <w:rFonts w:cs="Arial"/>
          <w:sz w:val="28"/>
          <w:szCs w:val="28"/>
          <w:lang w:bidi="he-IL"/>
        </w:rPr>
        <w:t xml:space="preserve">and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m:rPr>
                <m:sty m:val="p"/>
              </m:rPr>
              <w:rPr>
                <w:rFonts w:ascii="Cambria Math" w:hAnsi="Cambria Math" w:cs="Arial"/>
                <w:sz w:val="28"/>
                <w:szCs w:val="28"/>
                <w:lang w:bidi="he-IL"/>
              </w:rPr>
              <m:t>2</m:t>
            </m:r>
          </m:sub>
        </m:sSub>
        <m:r>
          <m:rPr>
            <m:sty m:val="p"/>
          </m:rPr>
          <w:rPr>
            <w:rFonts w:ascii="Cambria Math" w:hAnsi="Cambria Math" w:cs="Arial"/>
            <w:sz w:val="28"/>
            <w:szCs w:val="28"/>
            <w:lang w:bidi="he-IL"/>
          </w:rPr>
          <m:t>=</m:t>
        </m:r>
        <m:sSup>
          <m:sSupPr>
            <m:ctrlPr>
              <w:rPr>
                <w:rFonts w:ascii="Cambria Math" w:hAnsi="Cambria Math" w:cs="Arial"/>
                <w:sz w:val="28"/>
                <w:szCs w:val="28"/>
                <w:lang w:bidi="he-IL"/>
              </w:rPr>
            </m:ctrlPr>
          </m:sSupPr>
          <m:e>
            <m:r>
              <m:rPr>
                <m:sty m:val="p"/>
              </m:rPr>
              <w:rPr>
                <w:rFonts w:ascii="Cambria Math" w:hAnsi="Cambria Math" w:cs="Arial"/>
                <w:sz w:val="28"/>
                <w:szCs w:val="28"/>
                <w:lang w:bidi="he-IL"/>
              </w:rPr>
              <m:t>90</m:t>
            </m:r>
          </m:e>
          <m:sup>
            <m:r>
              <m:rPr>
                <m:sty m:val="p"/>
              </m:rPr>
              <w:rPr>
                <w:rFonts w:ascii="Cambria Math" w:hAnsi="Cambria Math" w:cs="Arial"/>
                <w:sz w:val="28"/>
                <w:szCs w:val="28"/>
                <w:lang w:bidi="he-IL"/>
              </w:rPr>
              <m:t>∘</m:t>
            </m:r>
          </m:sup>
        </m:sSup>
      </m:oMath>
    </w:p>
    <w:p w14:paraId="32DFE2FB" w14:textId="77777777" w:rsidR="00AE2B17" w:rsidRPr="00AE2B17" w:rsidRDefault="00000000" w:rsidP="00AE2B17">
      <w:pPr>
        <w:bidi/>
        <w:rPr>
          <w:rFonts w:cs="Arial"/>
          <w:sz w:val="28"/>
          <w:szCs w:val="28"/>
          <w:lang w:bidi="he-IL"/>
        </w:rPr>
      </w:pPr>
      <w:r>
        <w:rPr>
          <w:rFonts w:cs="Arial"/>
          <w:sz w:val="28"/>
          <w:szCs w:val="28"/>
          <w:lang w:bidi="he-IL"/>
        </w:rPr>
        <w:pict w14:anchorId="234E2A59">
          <v:rect id="_x0000_i1029" style="width:0;height:1.5pt" o:hralign="center" o:hrstd="t" o:hr="t" fillcolor="#a0a0a0" stroked="f"/>
        </w:pict>
      </w:r>
    </w:p>
    <w:p w14:paraId="7B481D8B" w14:textId="77777777" w:rsidR="00827C30" w:rsidRPr="00827C30" w:rsidRDefault="00827C30" w:rsidP="00827C30">
      <w:pPr>
        <w:rPr>
          <w:rFonts w:cs="Arial"/>
          <w:b/>
          <w:bCs/>
          <w:sz w:val="28"/>
          <w:szCs w:val="28"/>
          <w:lang w:bidi="he-IL"/>
        </w:rPr>
      </w:pPr>
      <w:r w:rsidRPr="00827C30">
        <w:rPr>
          <w:rFonts w:cs="Arial"/>
          <w:b/>
          <w:bCs/>
          <w:sz w:val="28"/>
          <w:szCs w:val="28"/>
          <w:lang w:bidi="he-IL"/>
        </w:rPr>
        <w:t>Conclusions:</w:t>
      </w:r>
    </w:p>
    <w:p w14:paraId="18A24773" w14:textId="47BB3940" w:rsidR="00827C30" w:rsidRPr="00827C30" w:rsidRDefault="00827C30" w:rsidP="00827C30">
      <w:pPr>
        <w:rPr>
          <w:rFonts w:cs="Arial"/>
          <w:b/>
          <w:bCs/>
          <w:sz w:val="28"/>
          <w:szCs w:val="28"/>
          <w:lang w:bidi="he-IL"/>
        </w:rPr>
      </w:pPr>
      <w:r w:rsidRPr="00827C30">
        <w:rPr>
          <w:rFonts w:cs="Arial"/>
          <w:b/>
          <w:bCs/>
          <w:sz w:val="28"/>
          <w:szCs w:val="28"/>
          <w:lang w:bidi="he-IL"/>
        </w:rPr>
        <w:t>Chaos depends on the initial angles:</w:t>
      </w:r>
      <w:r w:rsidRPr="00827C30">
        <w:rPr>
          <w:rFonts w:cs="Arial"/>
          <w:b/>
          <w:bCs/>
          <w:sz w:val="28"/>
          <w:szCs w:val="28"/>
          <w:lang w:bidi="he-IL"/>
        </w:rPr>
        <w:br/>
      </w:r>
      <w:r w:rsidRPr="00827C30">
        <w:rPr>
          <w:rFonts w:cs="Arial"/>
          <w:sz w:val="28"/>
          <w:szCs w:val="28"/>
          <w:lang w:bidi="he-IL"/>
        </w:rPr>
        <w:t xml:space="preserve">The findings show that chaotic behavior in a double pendulum is highly influenced by the initial angles of both pendulums. The larger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827C30">
        <w:rPr>
          <w:rFonts w:cs="Arial"/>
          <w:sz w:val="28"/>
          <w:szCs w:val="28"/>
          <w:lang w:bidi="he-IL"/>
        </w:rPr>
        <w:t xml:space="preserve">or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827C30">
        <w:rPr>
          <w:rFonts w:cs="Arial"/>
          <w:sz w:val="28"/>
          <w:szCs w:val="28"/>
          <w:lang w:bidi="he-IL"/>
        </w:rPr>
        <w:t>is, the higher the likelihood of chaos. However, a high value in just one angle is not sufficient—the combination of both angles determines the outcome.</w:t>
      </w:r>
    </w:p>
    <w:p w14:paraId="249BB443" w14:textId="2D152C38" w:rsidR="00827C30" w:rsidRPr="00827C30" w:rsidRDefault="00000000" w:rsidP="00827C30">
      <w:pPr>
        <w:rPr>
          <w:rFonts w:cs="Arial"/>
          <w:b/>
          <w:bCs/>
          <w:sz w:val="28"/>
          <w:szCs w:val="28"/>
          <w:lang w:bidi="he-IL"/>
        </w:rPr>
      </w:pPr>
      <m:oMath>
        <m:sSub>
          <m:sSubPr>
            <m:ctrlPr>
              <w:rPr>
                <w:rFonts w:ascii="Cambria Math" w:hAnsi="Cambria Math" w:cs="Arial"/>
                <w:b/>
                <w:bCs/>
                <w:sz w:val="28"/>
                <w:szCs w:val="28"/>
                <w:lang w:bidi="he-IL"/>
              </w:rPr>
            </m:ctrlPr>
          </m:sSubPr>
          <m:e>
            <m:r>
              <m:rPr>
                <m:sty m:val="bi"/>
              </m:rPr>
              <w:rPr>
                <w:rFonts w:ascii="Cambria Math" w:hAnsi="Cambria Math" w:cs="Arial"/>
                <w:sz w:val="28"/>
                <w:szCs w:val="28"/>
                <w:lang w:bidi="he-IL"/>
              </w:rPr>
              <m:t>θ</m:t>
            </m:r>
          </m:e>
          <m:sub>
            <m:r>
              <m:rPr>
                <m:sty m:val="bi"/>
              </m:rPr>
              <w:rPr>
                <w:rFonts w:ascii="Cambria Math" w:hAnsi="Cambria Math" w:cs="Arial"/>
                <w:sz w:val="28"/>
                <w:szCs w:val="28"/>
                <w:lang w:bidi="he-IL"/>
              </w:rPr>
              <m:t>1</m:t>
            </m:r>
          </m:sub>
        </m:sSub>
      </m:oMath>
      <w:r w:rsidR="00827C30" w:rsidRPr="00827C30">
        <w:rPr>
          <w:rFonts w:cs="Arial"/>
          <w:b/>
          <w:bCs/>
          <w:sz w:val="28"/>
          <w:szCs w:val="28"/>
          <w:lang w:bidi="he-IL"/>
        </w:rPr>
        <w:t>has a greater influence on the onset of chaos:</w:t>
      </w:r>
      <w:r w:rsidR="00827C30" w:rsidRPr="00827C30">
        <w:rPr>
          <w:rFonts w:cs="Arial"/>
          <w:b/>
          <w:bCs/>
          <w:sz w:val="28"/>
          <w:szCs w:val="28"/>
          <w:lang w:bidi="he-IL"/>
        </w:rPr>
        <w:br/>
      </w:r>
      <w:r w:rsidR="00827C30" w:rsidRPr="00827C30">
        <w:rPr>
          <w:rFonts w:cs="Arial"/>
          <w:sz w:val="28"/>
          <w:szCs w:val="28"/>
          <w:lang w:bidi="he-IL"/>
        </w:rPr>
        <w:t xml:space="preserve">When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00827C30" w:rsidRPr="00827C30">
        <w:rPr>
          <w:rFonts w:cs="Arial"/>
          <w:sz w:val="28"/>
          <w:szCs w:val="28"/>
          <w:lang w:bidi="he-IL"/>
        </w:rPr>
        <w:t xml:space="preserve">(the upper pendulum) was large, chaos appeared even if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00827C30" w:rsidRPr="00827C30">
        <w:rPr>
          <w:rFonts w:cs="Arial"/>
          <w:sz w:val="28"/>
          <w:szCs w:val="28"/>
          <w:lang w:bidi="he-IL"/>
        </w:rPr>
        <w:t xml:space="preserve">was small. In contrast, high values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00827C30" w:rsidRPr="00827C30">
        <w:rPr>
          <w:rFonts w:cs="Arial"/>
          <w:sz w:val="28"/>
          <w:szCs w:val="28"/>
          <w:lang w:bidi="he-IL"/>
        </w:rPr>
        <w:t xml:space="preserve">alone did not necessarily lead to chaotic behavior. This indicates that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00827C30" w:rsidRPr="00827C30">
        <w:rPr>
          <w:rFonts w:cs="Arial"/>
          <w:sz w:val="28"/>
          <w:szCs w:val="28"/>
          <w:lang w:bidi="he-IL"/>
        </w:rPr>
        <w:t>, which governs the initial motion of the entire system, has a dominant effect in creating instability.</w:t>
      </w:r>
    </w:p>
    <w:p w14:paraId="045F2BA3" w14:textId="77777777" w:rsidR="00827C30" w:rsidRPr="00827C30" w:rsidRDefault="00827C30" w:rsidP="00827C30">
      <w:pPr>
        <w:rPr>
          <w:rFonts w:cs="Arial"/>
          <w:sz w:val="28"/>
          <w:szCs w:val="28"/>
          <w:lang w:bidi="he-IL"/>
        </w:rPr>
      </w:pPr>
      <w:r w:rsidRPr="00827C30">
        <w:rPr>
          <w:rFonts w:cs="Arial"/>
          <w:b/>
          <w:bCs/>
          <w:sz w:val="28"/>
          <w:szCs w:val="28"/>
          <w:lang w:bidi="he-IL"/>
        </w:rPr>
        <w:t>The sum of the angles does not predict chaos:</w:t>
      </w:r>
      <w:r w:rsidRPr="00827C30">
        <w:rPr>
          <w:rFonts w:cs="Arial"/>
          <w:b/>
          <w:bCs/>
          <w:sz w:val="28"/>
          <w:szCs w:val="28"/>
          <w:lang w:bidi="he-IL"/>
        </w:rPr>
        <w:br/>
      </w:r>
      <w:r w:rsidRPr="00827C30">
        <w:rPr>
          <w:rFonts w:cs="Arial"/>
          <w:sz w:val="28"/>
          <w:szCs w:val="28"/>
          <w:lang w:bidi="he-IL"/>
        </w:rPr>
        <w:t>It was found that the sum of the angles alone is not a reliable measure. For example:</w:t>
      </w:r>
    </w:p>
    <w:p w14:paraId="5219AFA8" w14:textId="09090B01" w:rsidR="00827C30" w:rsidRPr="00827C30" w:rsidRDefault="00827C30" w:rsidP="00827C30">
      <w:pPr>
        <w:pStyle w:val="ListParagraph"/>
        <w:numPr>
          <w:ilvl w:val="0"/>
          <w:numId w:val="42"/>
        </w:numPr>
        <w:rPr>
          <w:rFonts w:cs="Arial"/>
          <w:sz w:val="28"/>
          <w:szCs w:val="28"/>
          <w:lang w:bidi="he-IL"/>
        </w:rPr>
      </w:pPr>
      <w:r w:rsidRPr="00827C30">
        <w:rPr>
          <w:rFonts w:cs="Arial"/>
          <w:sz w:val="28"/>
          <w:szCs w:val="28"/>
          <w:lang w:bidi="he-IL"/>
        </w:rPr>
        <w:t xml:space="preserve">The combination </w:t>
      </w:r>
      <m:oMath>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60</m:t>
            </m:r>
          </m:e>
          <m:sup>
            <m:r>
              <w:rPr>
                <w:rFonts w:ascii="Cambria Math" w:hAnsi="Cambria Math" w:cs="Arial"/>
                <w:sz w:val="28"/>
                <w:szCs w:val="28"/>
                <w:lang w:bidi="he-IL"/>
              </w:rPr>
              <m:t>∘</m:t>
            </m:r>
          </m:sup>
        </m:sSup>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90</m:t>
            </m:r>
          </m:e>
          <m:sup>
            <m:r>
              <w:rPr>
                <w:rFonts w:ascii="Cambria Math" w:hAnsi="Cambria Math" w:cs="Arial"/>
                <w:sz w:val="28"/>
                <w:szCs w:val="28"/>
                <w:lang w:bidi="he-IL"/>
              </w:rPr>
              <m:t>∘</m:t>
            </m:r>
          </m:sup>
        </m:sSup>
        <m:r>
          <w:rPr>
            <w:rFonts w:ascii="Cambria Math" w:hAnsi="Cambria Math" w:cs="Arial"/>
            <w:sz w:val="28"/>
            <w:szCs w:val="28"/>
            <w:lang w:bidi="he-IL"/>
          </w:rPr>
          <m:t>)</m:t>
        </m:r>
      </m:oMath>
      <w:r w:rsidRPr="00827C30">
        <w:rPr>
          <w:rFonts w:cs="Arial"/>
          <w:sz w:val="28"/>
          <w:szCs w:val="28"/>
          <w:lang w:bidi="he-IL"/>
        </w:rPr>
        <w:t>was stable.</w:t>
      </w:r>
    </w:p>
    <w:p w14:paraId="3E7496A6" w14:textId="37431223" w:rsidR="00827C30" w:rsidRPr="00827C30" w:rsidRDefault="00827C30" w:rsidP="00827C30">
      <w:pPr>
        <w:numPr>
          <w:ilvl w:val="0"/>
          <w:numId w:val="39"/>
        </w:numPr>
        <w:rPr>
          <w:rFonts w:cs="Arial"/>
          <w:sz w:val="28"/>
          <w:szCs w:val="28"/>
          <w:lang w:bidi="he-IL"/>
        </w:rPr>
      </w:pPr>
      <w:r w:rsidRPr="00827C30">
        <w:rPr>
          <w:rFonts w:cs="Arial"/>
          <w:sz w:val="28"/>
          <w:szCs w:val="28"/>
          <w:lang w:bidi="he-IL"/>
        </w:rPr>
        <w:t xml:space="preserve">In contrast, </w:t>
      </w:r>
      <m:oMath>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30</m:t>
            </m:r>
          </m:e>
          <m:sup>
            <m:r>
              <w:rPr>
                <w:rFonts w:ascii="Cambria Math" w:hAnsi="Cambria Math" w:cs="Arial"/>
                <w:sz w:val="28"/>
                <w:szCs w:val="28"/>
                <w:lang w:bidi="he-IL"/>
              </w:rPr>
              <m:t>∘</m:t>
            </m:r>
          </m:sup>
        </m:sSup>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120</m:t>
            </m:r>
          </m:e>
          <m:sup>
            <m:r>
              <w:rPr>
                <w:rFonts w:ascii="Cambria Math" w:hAnsi="Cambria Math" w:cs="Arial"/>
                <w:sz w:val="28"/>
                <w:szCs w:val="28"/>
                <w:lang w:bidi="he-IL"/>
              </w:rPr>
              <m:t>∘</m:t>
            </m:r>
          </m:sup>
        </m:sSup>
        <m:r>
          <w:rPr>
            <w:rFonts w:ascii="Cambria Math" w:hAnsi="Cambria Math" w:cs="Arial"/>
            <w:sz w:val="28"/>
            <w:szCs w:val="28"/>
            <w:lang w:bidi="he-IL"/>
          </w:rPr>
          <m:t>)</m:t>
        </m:r>
      </m:oMath>
      <w:r w:rsidRPr="00827C30">
        <w:rPr>
          <w:rFonts w:cs="Arial"/>
          <w:sz w:val="28"/>
          <w:szCs w:val="28"/>
          <w:lang w:bidi="he-IL"/>
        </w:rPr>
        <w:t>was chaotic, even though in both cases the sum is 150°.</w:t>
      </w:r>
    </w:p>
    <w:p w14:paraId="19C4373F" w14:textId="77777777" w:rsidR="00827C30" w:rsidRPr="00827C30" w:rsidRDefault="00827C30" w:rsidP="00827C30">
      <w:pPr>
        <w:rPr>
          <w:rFonts w:cs="Arial"/>
          <w:sz w:val="28"/>
          <w:szCs w:val="28"/>
          <w:lang w:bidi="he-IL"/>
        </w:rPr>
      </w:pPr>
      <w:r w:rsidRPr="00827C30">
        <w:rPr>
          <w:rFonts w:cs="Arial"/>
          <w:b/>
          <w:bCs/>
          <w:sz w:val="28"/>
          <w:szCs w:val="28"/>
          <w:lang w:bidi="he-IL"/>
        </w:rPr>
        <w:t>Effect of symmetry in the initial angles:</w:t>
      </w:r>
      <w:r w:rsidRPr="00827C30">
        <w:rPr>
          <w:rFonts w:cs="Arial"/>
          <w:b/>
          <w:bCs/>
          <w:sz w:val="28"/>
          <w:szCs w:val="28"/>
          <w:lang w:bidi="he-IL"/>
        </w:rPr>
        <w:br/>
      </w:r>
      <w:r w:rsidRPr="00827C30">
        <w:rPr>
          <w:rFonts w:cs="Arial"/>
          <w:sz w:val="28"/>
          <w:szCs w:val="28"/>
          <w:lang w:bidi="he-IL"/>
        </w:rPr>
        <w:t>The system tends to be more stable when the initial angles of the two pendulums are equal or very close. For example:</w:t>
      </w:r>
    </w:p>
    <w:p w14:paraId="178836AB" w14:textId="6000552E" w:rsidR="00827C30" w:rsidRPr="00827C30" w:rsidRDefault="004C4DA0" w:rsidP="00827C30">
      <w:pPr>
        <w:numPr>
          <w:ilvl w:val="0"/>
          <w:numId w:val="40"/>
        </w:numPr>
        <w:rPr>
          <w:rFonts w:cs="Arial"/>
          <w:sz w:val="28"/>
          <w:szCs w:val="28"/>
          <w:lang w:bidi="he-IL"/>
        </w:rPr>
      </w:pPr>
      <m:oMath>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75</m:t>
            </m:r>
          </m:e>
          <m:sup>
            <m:r>
              <w:rPr>
                <w:rFonts w:ascii="Cambria Math" w:hAnsi="Cambria Math" w:cs="Arial"/>
                <w:sz w:val="28"/>
                <w:szCs w:val="28"/>
                <w:lang w:bidi="he-IL"/>
              </w:rPr>
              <m:t>∘</m:t>
            </m:r>
          </m:sup>
        </m:sSup>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75</m:t>
            </m:r>
          </m:e>
          <m:sup>
            <m:r>
              <w:rPr>
                <w:rFonts w:ascii="Cambria Math" w:hAnsi="Cambria Math" w:cs="Arial"/>
                <w:sz w:val="28"/>
                <w:szCs w:val="28"/>
                <w:lang w:bidi="he-IL"/>
              </w:rPr>
              <m:t>∘</m:t>
            </m:r>
          </m:sup>
        </m:sSup>
        <m:r>
          <w:rPr>
            <w:rFonts w:ascii="Cambria Math" w:hAnsi="Cambria Math" w:cs="Arial"/>
            <w:sz w:val="28"/>
            <w:szCs w:val="28"/>
            <w:lang w:bidi="he-IL"/>
          </w:rPr>
          <m:t>)</m:t>
        </m:r>
      </m:oMath>
      <w:r w:rsidR="00827C30" w:rsidRPr="00827C30">
        <w:rPr>
          <w:rFonts w:cs="Arial"/>
          <w:sz w:val="28"/>
          <w:szCs w:val="28"/>
          <w:lang w:bidi="he-IL"/>
        </w:rPr>
        <w:t>led to stable motion.</w:t>
      </w:r>
    </w:p>
    <w:p w14:paraId="5FA5FC3C" w14:textId="291FFBB4" w:rsidR="00827C30" w:rsidRPr="00827C30" w:rsidRDefault="00827C30" w:rsidP="004C4DA0">
      <w:pPr>
        <w:numPr>
          <w:ilvl w:val="0"/>
          <w:numId w:val="40"/>
        </w:numPr>
        <w:rPr>
          <w:rFonts w:cs="Arial"/>
          <w:sz w:val="28"/>
          <w:szCs w:val="28"/>
          <w:lang w:bidi="he-IL"/>
        </w:rPr>
      </w:pPr>
      <w:r w:rsidRPr="00827C30">
        <w:rPr>
          <w:rFonts w:cs="Arial"/>
          <w:sz w:val="28"/>
          <w:szCs w:val="28"/>
          <w:lang w:bidi="he-IL"/>
        </w:rPr>
        <w:lastRenderedPageBreak/>
        <w:t xml:space="preserve">In contrast, </w:t>
      </w:r>
      <m:oMath>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75</m:t>
            </m:r>
          </m:e>
          <m:sup>
            <m:r>
              <w:rPr>
                <w:rFonts w:ascii="Cambria Math" w:hAnsi="Cambria Math" w:cs="Arial"/>
                <w:sz w:val="28"/>
                <w:szCs w:val="28"/>
                <w:lang w:bidi="he-IL"/>
              </w:rPr>
              <m:t>∘</m:t>
            </m:r>
          </m:sup>
        </m:sSup>
        <m:r>
          <w:rPr>
            <w:rFonts w:ascii="Cambria Math" w:hAnsi="Cambria Math" w:cs="Arial"/>
            <w:sz w:val="28"/>
            <w:szCs w:val="28"/>
            <w:lang w:bidi="he-IL"/>
          </w:rPr>
          <m:t>,</m:t>
        </m:r>
        <m:sSup>
          <m:sSupPr>
            <m:ctrlPr>
              <w:rPr>
                <w:rFonts w:ascii="Cambria Math" w:hAnsi="Cambria Math" w:cs="Arial"/>
                <w:sz w:val="28"/>
                <w:szCs w:val="28"/>
                <w:lang w:bidi="he-IL"/>
              </w:rPr>
            </m:ctrlPr>
          </m:sSupPr>
          <m:e>
            <m:r>
              <w:rPr>
                <w:rFonts w:ascii="Cambria Math" w:hAnsi="Cambria Math" w:cs="Arial"/>
                <w:sz w:val="28"/>
                <w:szCs w:val="28"/>
                <w:lang w:bidi="he-IL"/>
              </w:rPr>
              <m:t>15</m:t>
            </m:r>
          </m:e>
          <m:sup>
            <m:r>
              <w:rPr>
                <w:rFonts w:ascii="Cambria Math" w:hAnsi="Cambria Math" w:cs="Arial"/>
                <w:sz w:val="28"/>
                <w:szCs w:val="28"/>
                <w:lang w:bidi="he-IL"/>
              </w:rPr>
              <m:t>∘</m:t>
            </m:r>
          </m:sup>
        </m:sSup>
        <m:r>
          <w:rPr>
            <w:rFonts w:ascii="Cambria Math" w:hAnsi="Cambria Math" w:cs="Arial"/>
            <w:sz w:val="28"/>
            <w:szCs w:val="28"/>
            <w:lang w:bidi="he-IL"/>
          </w:rPr>
          <m:t>)</m:t>
        </m:r>
      </m:oMath>
      <w:r w:rsidRPr="00827C30">
        <w:rPr>
          <w:rFonts w:cs="Arial"/>
          <w:sz w:val="28"/>
          <w:szCs w:val="28"/>
          <w:lang w:bidi="he-IL"/>
        </w:rPr>
        <w:t xml:space="preserve">showed chaos, even though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827C30">
        <w:rPr>
          <w:rFonts w:cs="Arial"/>
          <w:sz w:val="28"/>
          <w:szCs w:val="28"/>
          <w:lang w:bidi="he-IL"/>
        </w:rPr>
        <w:t>was much smaller, which might be expected to reduce chaos, but instead produced stronger chaotic behavior.</w:t>
      </w:r>
    </w:p>
    <w:p w14:paraId="268D981D" w14:textId="77777777" w:rsidR="00BC76E5" w:rsidRPr="00BC76E5" w:rsidRDefault="00BC76E5" w:rsidP="00BC76E5">
      <w:pPr>
        <w:numPr>
          <w:ilvl w:val="0"/>
          <w:numId w:val="40"/>
        </w:numPr>
        <w:rPr>
          <w:rFonts w:cs="Arial"/>
          <w:sz w:val="28"/>
          <w:szCs w:val="28"/>
          <w:lang w:bidi="he-IL"/>
        </w:rPr>
      </w:pPr>
      <w:r w:rsidRPr="00BC76E5">
        <w:rPr>
          <w:rFonts w:cs="Arial"/>
          <w:b/>
          <w:bCs/>
          <w:sz w:val="28"/>
          <w:szCs w:val="28"/>
          <w:lang w:bidi="he-IL"/>
        </w:rPr>
        <w:t>Additional physical factors:</w:t>
      </w:r>
      <w:r w:rsidRPr="00BC76E5">
        <w:rPr>
          <w:rFonts w:cs="Arial"/>
          <w:b/>
          <w:bCs/>
          <w:sz w:val="28"/>
          <w:szCs w:val="28"/>
          <w:lang w:bidi="he-IL"/>
        </w:rPr>
        <w:br/>
      </w:r>
      <w:r w:rsidRPr="00BC76E5">
        <w:rPr>
          <w:rFonts w:cs="Arial"/>
          <w:sz w:val="28"/>
          <w:szCs w:val="28"/>
          <w:lang w:bidi="he-IL"/>
        </w:rPr>
        <w:t>It should be noted that a real physical system differs from an ideal mathematical model:</w:t>
      </w:r>
    </w:p>
    <w:p w14:paraId="211147C2" w14:textId="77777777" w:rsidR="00BC76E5" w:rsidRPr="00BC76E5" w:rsidRDefault="00BC76E5" w:rsidP="00BC76E5">
      <w:pPr>
        <w:numPr>
          <w:ilvl w:val="0"/>
          <w:numId w:val="40"/>
        </w:numPr>
        <w:rPr>
          <w:rFonts w:cs="Arial"/>
          <w:sz w:val="28"/>
          <w:szCs w:val="28"/>
          <w:lang w:bidi="he-IL"/>
        </w:rPr>
      </w:pPr>
      <w:r w:rsidRPr="00BC76E5">
        <w:rPr>
          <w:rFonts w:cs="Arial"/>
          <w:sz w:val="28"/>
          <w:szCs w:val="28"/>
          <w:lang w:bidi="he-IL"/>
        </w:rPr>
        <w:t>The mass is not concentrated at a single point but distributed along the rods, which differs from what was assumed in our simulations.</w:t>
      </w:r>
    </w:p>
    <w:p w14:paraId="2EFAB24C" w14:textId="77777777" w:rsidR="00BC76E5" w:rsidRPr="00BC76E5" w:rsidRDefault="00BC76E5" w:rsidP="00BC76E5">
      <w:pPr>
        <w:numPr>
          <w:ilvl w:val="0"/>
          <w:numId w:val="40"/>
        </w:numPr>
        <w:rPr>
          <w:rFonts w:cs="Arial"/>
          <w:sz w:val="28"/>
          <w:szCs w:val="28"/>
          <w:lang w:bidi="he-IL"/>
        </w:rPr>
      </w:pPr>
      <w:r w:rsidRPr="00BC76E5">
        <w:rPr>
          <w:rFonts w:cs="Arial"/>
          <w:sz w:val="28"/>
          <w:szCs w:val="28"/>
          <w:lang w:bidi="he-IL"/>
        </w:rPr>
        <w:t>Air resistance also plays a role—it can slow down certain motions, alter the rate at which chaos develops, and sometimes slightly stabilize the system.</w:t>
      </w:r>
    </w:p>
    <w:p w14:paraId="6296D8C3" w14:textId="77777777" w:rsidR="00BC76E5" w:rsidRPr="00BC76E5" w:rsidRDefault="00BC76E5" w:rsidP="00BC76E5">
      <w:pPr>
        <w:numPr>
          <w:ilvl w:val="0"/>
          <w:numId w:val="40"/>
        </w:numPr>
        <w:rPr>
          <w:rFonts w:cs="Arial"/>
          <w:sz w:val="28"/>
          <w:szCs w:val="28"/>
          <w:lang w:bidi="he-IL"/>
        </w:rPr>
      </w:pPr>
      <w:r w:rsidRPr="00BC76E5">
        <w:rPr>
          <w:rFonts w:cs="Arial"/>
          <w:sz w:val="28"/>
          <w:szCs w:val="28"/>
          <w:lang w:bidi="he-IL"/>
        </w:rPr>
        <w:t>Observations were made over only 5 seconds, whereas the simulation was run for about 50 seconds to eliminate numerical errors.</w:t>
      </w:r>
    </w:p>
    <w:p w14:paraId="500691CC" w14:textId="5D52E7AA" w:rsidR="00BC76E5" w:rsidRPr="00BC76E5" w:rsidRDefault="00BC76E5" w:rsidP="00BC76E5">
      <w:pPr>
        <w:ind w:left="360"/>
        <w:rPr>
          <w:rFonts w:cs="Arial"/>
          <w:sz w:val="28"/>
          <w:szCs w:val="28"/>
          <w:lang w:bidi="he-IL"/>
        </w:rPr>
      </w:pPr>
      <w:r w:rsidRPr="00BC76E5">
        <w:rPr>
          <w:rFonts w:cs="Arial"/>
          <w:sz w:val="28"/>
          <w:szCs w:val="28"/>
          <w:lang w:bidi="he-IL"/>
        </w:rPr>
        <w:t xml:space="preserve">This illustrates that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BC76E5">
        <w:rPr>
          <w:rFonts w:cs="Arial"/>
          <w:sz w:val="28"/>
          <w:szCs w:val="28"/>
          <w:lang w:bidi="he-IL"/>
        </w:rPr>
        <w:t xml:space="preserve">is more important than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BC76E5">
        <w:rPr>
          <w:rFonts w:cs="Arial"/>
          <w:sz w:val="28"/>
          <w:szCs w:val="28"/>
          <w:lang w:bidi="he-IL"/>
        </w:rPr>
        <w:t xml:space="preserve">, as a large value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1</m:t>
            </m:r>
          </m:sub>
        </m:sSub>
      </m:oMath>
      <w:r w:rsidRPr="00BC76E5">
        <w:rPr>
          <w:rFonts w:cs="Arial"/>
          <w:sz w:val="28"/>
          <w:szCs w:val="28"/>
          <w:lang w:bidi="he-IL"/>
        </w:rPr>
        <w:t xml:space="preserve">(over 60°) causes more chaos than a large value of </w:t>
      </w:r>
      <m:oMath>
        <m:sSub>
          <m:sSubPr>
            <m:ctrlPr>
              <w:rPr>
                <w:rFonts w:ascii="Cambria Math" w:hAnsi="Cambria Math" w:cs="Arial"/>
                <w:sz w:val="28"/>
                <w:szCs w:val="28"/>
                <w:lang w:bidi="he-IL"/>
              </w:rPr>
            </m:ctrlPr>
          </m:sSubPr>
          <m:e>
            <m:r>
              <w:rPr>
                <w:rFonts w:ascii="Cambria Math" w:hAnsi="Cambria Math" w:cs="Arial"/>
                <w:sz w:val="28"/>
                <w:szCs w:val="28"/>
                <w:lang w:bidi="he-IL"/>
              </w:rPr>
              <m:t>θ</m:t>
            </m:r>
          </m:e>
          <m:sub>
            <m:r>
              <w:rPr>
                <w:rFonts w:ascii="Cambria Math" w:hAnsi="Cambria Math" w:cs="Arial"/>
                <w:sz w:val="28"/>
                <w:szCs w:val="28"/>
                <w:lang w:bidi="he-IL"/>
              </w:rPr>
              <m:t>2</m:t>
            </m:r>
          </m:sub>
        </m:sSub>
      </m:oMath>
      <w:r w:rsidRPr="00BC76E5">
        <w:rPr>
          <w:rFonts w:cs="Arial"/>
          <w:sz w:val="28"/>
          <w:szCs w:val="28"/>
          <w:lang w:bidi="he-IL"/>
        </w:rPr>
        <w:t>(over 90°).</w:t>
      </w:r>
    </w:p>
    <w:p w14:paraId="30E89459" w14:textId="70A6581A" w:rsidR="00A76782" w:rsidRDefault="00BC76E5" w:rsidP="00FC628B">
      <w:pPr>
        <w:bidi/>
        <w:rPr>
          <w:rFonts w:cs="Arial"/>
          <w:sz w:val="28"/>
          <w:szCs w:val="28"/>
          <w:lang w:bidi="he-IL"/>
        </w:rPr>
      </w:pPr>
      <w:r w:rsidRPr="003F4381">
        <w:rPr>
          <w:rFonts w:cs="Arial"/>
          <w:noProof/>
          <w:sz w:val="28"/>
          <w:szCs w:val="28"/>
          <w:lang w:bidi="he-IL"/>
        </w:rPr>
        <w:drawing>
          <wp:anchor distT="0" distB="0" distL="114300" distR="114300" simplePos="0" relativeHeight="251664384" behindDoc="0" locked="0" layoutInCell="1" allowOverlap="1" wp14:anchorId="46F449FC" wp14:editId="2EBF08B2">
            <wp:simplePos x="0" y="0"/>
            <wp:positionH relativeFrom="margin">
              <wp:posOffset>1041724</wp:posOffset>
            </wp:positionH>
            <wp:positionV relativeFrom="paragraph">
              <wp:posOffset>111893</wp:posOffset>
            </wp:positionV>
            <wp:extent cx="2296632" cy="2253198"/>
            <wp:effectExtent l="0" t="0" r="8890" b="0"/>
            <wp:wrapNone/>
            <wp:docPr id="6788645"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45" name="Picture 1" descr="A graph with lines and dots&#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296632" cy="2253198"/>
                    </a:xfrm>
                    <a:prstGeom prst="rect">
                      <a:avLst/>
                    </a:prstGeom>
                  </pic:spPr>
                </pic:pic>
              </a:graphicData>
            </a:graphic>
            <wp14:sizeRelH relativeFrom="page">
              <wp14:pctWidth>0</wp14:pctWidth>
            </wp14:sizeRelH>
            <wp14:sizeRelV relativeFrom="page">
              <wp14:pctHeight>0</wp14:pctHeight>
            </wp14:sizeRelV>
          </wp:anchor>
        </w:drawing>
      </w:r>
      <w:r w:rsidRPr="003F4381">
        <w:rPr>
          <w:rFonts w:cs="Arial"/>
          <w:noProof/>
          <w:sz w:val="28"/>
          <w:szCs w:val="28"/>
          <w:lang w:bidi="he-IL"/>
        </w:rPr>
        <w:drawing>
          <wp:anchor distT="0" distB="0" distL="114300" distR="114300" simplePos="0" relativeHeight="251665408" behindDoc="0" locked="0" layoutInCell="1" allowOverlap="1" wp14:anchorId="61035141" wp14:editId="51832213">
            <wp:simplePos x="0" y="0"/>
            <wp:positionH relativeFrom="margin">
              <wp:posOffset>4023419</wp:posOffset>
            </wp:positionH>
            <wp:positionV relativeFrom="paragraph">
              <wp:posOffset>15107</wp:posOffset>
            </wp:positionV>
            <wp:extent cx="2277288" cy="2255368"/>
            <wp:effectExtent l="0" t="0" r="8890" b="0"/>
            <wp:wrapNone/>
            <wp:docPr id="445995219" name="Picture 1" descr="A graph of 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95219" name="Picture 1" descr="A graph of a graph with colored lines&#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77288" cy="2255368"/>
                    </a:xfrm>
                    <a:prstGeom prst="rect">
                      <a:avLst/>
                    </a:prstGeom>
                  </pic:spPr>
                </pic:pic>
              </a:graphicData>
            </a:graphic>
            <wp14:sizeRelH relativeFrom="page">
              <wp14:pctWidth>0</wp14:pctWidth>
            </wp14:sizeRelH>
            <wp14:sizeRelV relativeFrom="page">
              <wp14:pctHeight>0</wp14:pctHeight>
            </wp14:sizeRelV>
          </wp:anchor>
        </w:drawing>
      </w:r>
    </w:p>
    <w:p w14:paraId="5A781D1E" w14:textId="7D9C4F97" w:rsidR="00A76782" w:rsidRDefault="00A76782">
      <w:pPr>
        <w:rPr>
          <w:rFonts w:cs="Arial"/>
          <w:sz w:val="28"/>
          <w:szCs w:val="28"/>
          <w:lang w:bidi="he-IL"/>
        </w:rPr>
      </w:pPr>
    </w:p>
    <w:p w14:paraId="25705652" w14:textId="1B03F3CE" w:rsidR="001D0B75" w:rsidRDefault="001D0B75">
      <w:pPr>
        <w:rPr>
          <w:rFonts w:cs="Arial"/>
          <w:sz w:val="28"/>
          <w:szCs w:val="28"/>
          <w:lang w:bidi="he-IL"/>
        </w:rPr>
      </w:pPr>
    </w:p>
    <w:p w14:paraId="56F8BB14" w14:textId="4DB487E9" w:rsidR="001D0B75" w:rsidRDefault="001D0B75">
      <w:pPr>
        <w:rPr>
          <w:rFonts w:cs="Arial"/>
          <w:sz w:val="28"/>
          <w:szCs w:val="28"/>
          <w:lang w:bidi="he-IL"/>
        </w:rPr>
      </w:pPr>
    </w:p>
    <w:p w14:paraId="344BF462" w14:textId="59B84704" w:rsidR="00AE2B17" w:rsidRDefault="00AE2B17">
      <w:pPr>
        <w:rPr>
          <w:rFonts w:cs="Arial"/>
          <w:sz w:val="28"/>
          <w:szCs w:val="28"/>
          <w:lang w:bidi="he-IL"/>
        </w:rPr>
      </w:pPr>
    </w:p>
    <w:p w14:paraId="37F92835" w14:textId="23AEFAA4" w:rsidR="00AE2B17" w:rsidRDefault="00AE2B17">
      <w:pPr>
        <w:rPr>
          <w:rFonts w:cs="Arial"/>
          <w:sz w:val="28"/>
          <w:szCs w:val="28"/>
          <w:lang w:bidi="he-IL"/>
        </w:rPr>
      </w:pPr>
    </w:p>
    <w:p w14:paraId="45055019" w14:textId="2C2B346C" w:rsidR="00AE2B17" w:rsidRDefault="00AE2B17">
      <w:pPr>
        <w:rPr>
          <w:rFonts w:cs="Arial"/>
          <w:sz w:val="28"/>
          <w:szCs w:val="28"/>
          <w:lang w:bidi="he-IL"/>
        </w:rPr>
      </w:pPr>
    </w:p>
    <w:p w14:paraId="3384BD19" w14:textId="5AD34F45" w:rsidR="00AE2B17" w:rsidRDefault="00BC76E5">
      <w:pPr>
        <w:rPr>
          <w:rFonts w:cs="Arial"/>
          <w:sz w:val="28"/>
          <w:szCs w:val="28"/>
          <w:lang w:bidi="he-IL"/>
        </w:rPr>
      </w:pPr>
      <w:r w:rsidRPr="003F4381">
        <w:rPr>
          <w:rFonts w:cs="Arial"/>
          <w:noProof/>
          <w:sz w:val="28"/>
          <w:szCs w:val="28"/>
          <w:lang w:bidi="he-IL"/>
        </w:rPr>
        <w:drawing>
          <wp:anchor distT="0" distB="0" distL="114300" distR="114300" simplePos="0" relativeHeight="251666432" behindDoc="0" locked="0" layoutInCell="1" allowOverlap="1" wp14:anchorId="5C6C61C1" wp14:editId="3A4DB0C4">
            <wp:simplePos x="0" y="0"/>
            <wp:positionH relativeFrom="margin">
              <wp:posOffset>3146661</wp:posOffset>
            </wp:positionH>
            <wp:positionV relativeFrom="paragraph">
              <wp:posOffset>15580</wp:posOffset>
            </wp:positionV>
            <wp:extent cx="2062716" cy="2059290"/>
            <wp:effectExtent l="0" t="0" r="0" b="0"/>
            <wp:wrapNone/>
            <wp:docPr id="13950357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035781" name="Picture 1" descr="A graph with lines and dot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062716" cy="2059290"/>
                    </a:xfrm>
                    <a:prstGeom prst="rect">
                      <a:avLst/>
                    </a:prstGeom>
                  </pic:spPr>
                </pic:pic>
              </a:graphicData>
            </a:graphic>
            <wp14:sizeRelH relativeFrom="page">
              <wp14:pctWidth>0</wp14:pctWidth>
            </wp14:sizeRelH>
            <wp14:sizeRelV relativeFrom="page">
              <wp14:pctHeight>0</wp14:pctHeight>
            </wp14:sizeRelV>
          </wp:anchor>
        </w:drawing>
      </w:r>
    </w:p>
    <w:p w14:paraId="5AEADF07" w14:textId="4E001B1C" w:rsidR="00AE2B17" w:rsidRDefault="00AE2B17">
      <w:pPr>
        <w:rPr>
          <w:rFonts w:cs="Arial"/>
          <w:sz w:val="28"/>
          <w:szCs w:val="28"/>
          <w:lang w:bidi="he-IL"/>
        </w:rPr>
      </w:pPr>
    </w:p>
    <w:p w14:paraId="2BF8C803" w14:textId="0EC947C7" w:rsidR="00AE2B17" w:rsidRDefault="00AE2B17">
      <w:pPr>
        <w:rPr>
          <w:rFonts w:cs="Arial"/>
          <w:sz w:val="28"/>
          <w:szCs w:val="28"/>
          <w:lang w:bidi="he-IL"/>
        </w:rPr>
      </w:pPr>
    </w:p>
    <w:p w14:paraId="6ECA7391" w14:textId="5BC69432" w:rsidR="00AE2B17" w:rsidRDefault="00AE2B17">
      <w:pPr>
        <w:rPr>
          <w:rFonts w:cs="Arial"/>
          <w:sz w:val="28"/>
          <w:szCs w:val="28"/>
          <w:lang w:bidi="he-IL"/>
        </w:rPr>
      </w:pPr>
    </w:p>
    <w:p w14:paraId="5EFB89CB" w14:textId="03C63E84" w:rsidR="00AE2B17" w:rsidRDefault="00FC628B" w:rsidP="00EA739D">
      <w:pPr>
        <w:bidi/>
        <w:jc w:val="right"/>
        <w:rPr>
          <w:rFonts w:cs="Arial"/>
          <w:sz w:val="28"/>
          <w:szCs w:val="28"/>
          <w:lang w:bidi="he-IL"/>
        </w:rPr>
      </w:pPr>
      <w:r w:rsidRPr="00FC628B">
        <w:rPr>
          <w:rFonts w:cs="Arial"/>
          <w:noProof/>
          <w:sz w:val="28"/>
          <w:szCs w:val="28"/>
          <w:rtl/>
          <w:lang w:bidi="he-IL"/>
        </w:rPr>
        <w:lastRenderedPageBreak/>
        <w:drawing>
          <wp:anchor distT="0" distB="0" distL="114300" distR="114300" simplePos="0" relativeHeight="251667456" behindDoc="0" locked="0" layoutInCell="1" allowOverlap="1" wp14:anchorId="50548736" wp14:editId="1A9BC646">
            <wp:simplePos x="0" y="0"/>
            <wp:positionH relativeFrom="page">
              <wp:posOffset>3955311</wp:posOffset>
            </wp:positionH>
            <wp:positionV relativeFrom="paragraph">
              <wp:posOffset>924841</wp:posOffset>
            </wp:positionV>
            <wp:extent cx="3057525" cy="3067474"/>
            <wp:effectExtent l="0" t="0" r="0" b="0"/>
            <wp:wrapNone/>
            <wp:docPr id="2039970554" name="Picture 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970554" name="Picture 1" descr="A graph with colored lin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057525" cy="3067474"/>
                    </a:xfrm>
                    <a:prstGeom prst="rect">
                      <a:avLst/>
                    </a:prstGeom>
                  </pic:spPr>
                </pic:pic>
              </a:graphicData>
            </a:graphic>
            <wp14:sizeRelH relativeFrom="page">
              <wp14:pctWidth>0</wp14:pctWidth>
            </wp14:sizeRelH>
            <wp14:sizeRelV relativeFrom="page">
              <wp14:pctHeight>0</wp14:pctHeight>
            </wp14:sizeRelV>
          </wp:anchor>
        </w:drawing>
      </w:r>
      <w:r w:rsidR="00EA739D" w:rsidRPr="00EA739D">
        <w:t xml:space="preserve"> </w:t>
      </w:r>
      <w:r w:rsidR="00EA739D" w:rsidRPr="00EA739D">
        <w:rPr>
          <w:rFonts w:cs="Arial"/>
          <w:noProof/>
          <w:sz w:val="28"/>
          <w:szCs w:val="28"/>
          <w:lang w:bidi="he-IL"/>
        </w:rPr>
        <w:t>This is an example of how symmetry in angles causes less chaos even in an experiment, with the two 75-degree angles causing less chaos than θ₁ of 75 degrees and θ₂ of 15 degrees, even though a higher angle generally causes more chaos</w:t>
      </w:r>
      <w:r w:rsidR="00EA739D" w:rsidRPr="00EA739D">
        <w:rPr>
          <w:rFonts w:cs="Arial"/>
          <w:noProof/>
          <w:sz w:val="28"/>
          <w:szCs w:val="28"/>
          <w:rtl/>
          <w:lang w:bidi="he-IL"/>
        </w:rPr>
        <w:t>:</w:t>
      </w:r>
    </w:p>
    <w:p w14:paraId="5A721C48" w14:textId="7F3B4588" w:rsidR="00FC628B" w:rsidRDefault="00FC628B" w:rsidP="00EA739D">
      <w:pPr>
        <w:bidi/>
        <w:jc w:val="right"/>
        <w:rPr>
          <w:rFonts w:cs="Arial"/>
          <w:sz w:val="28"/>
          <w:szCs w:val="28"/>
          <w:lang w:bidi="he-IL"/>
        </w:rPr>
      </w:pPr>
      <w:r w:rsidRPr="00FC628B">
        <w:rPr>
          <w:rFonts w:cs="Arial"/>
          <w:noProof/>
          <w:sz w:val="28"/>
          <w:szCs w:val="28"/>
          <w:rtl/>
          <w:lang w:bidi="he-IL"/>
        </w:rPr>
        <w:drawing>
          <wp:inline distT="0" distB="0" distL="0" distR="0" wp14:anchorId="6B727FC5" wp14:editId="0BA08DCE">
            <wp:extent cx="2943860" cy="2939135"/>
            <wp:effectExtent l="0" t="0" r="8890" b="0"/>
            <wp:docPr id="1117442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2988" name=""/>
                    <pic:cNvPicPr/>
                  </pic:nvPicPr>
                  <pic:blipFill>
                    <a:blip r:embed="rId24"/>
                    <a:stretch>
                      <a:fillRect/>
                    </a:stretch>
                  </pic:blipFill>
                  <pic:spPr>
                    <a:xfrm>
                      <a:off x="0" y="0"/>
                      <a:ext cx="2952319" cy="2947580"/>
                    </a:xfrm>
                    <a:prstGeom prst="rect">
                      <a:avLst/>
                    </a:prstGeom>
                  </pic:spPr>
                </pic:pic>
              </a:graphicData>
            </a:graphic>
          </wp:inline>
        </w:drawing>
      </w:r>
      <w:r w:rsidRPr="00FC628B">
        <w:rPr>
          <w:noProof/>
        </w:rPr>
        <w:t xml:space="preserve"> </w:t>
      </w:r>
    </w:p>
    <w:p w14:paraId="2237B388" w14:textId="2D44761E" w:rsidR="00FC628B" w:rsidRDefault="00EA739D" w:rsidP="00EA739D">
      <w:pPr>
        <w:bidi/>
        <w:jc w:val="right"/>
        <w:rPr>
          <w:rFonts w:cs="Arial"/>
          <w:sz w:val="28"/>
          <w:szCs w:val="28"/>
          <w:lang w:bidi="he-IL"/>
        </w:rPr>
      </w:pPr>
      <w:r w:rsidRPr="00463C7B">
        <w:rPr>
          <w:rFonts w:cs="Arial"/>
          <w:noProof/>
          <w:sz w:val="28"/>
          <w:szCs w:val="28"/>
          <w:rtl/>
          <w:lang w:bidi="he-IL"/>
        </w:rPr>
        <w:drawing>
          <wp:anchor distT="0" distB="0" distL="114300" distR="114300" simplePos="0" relativeHeight="251670528" behindDoc="0" locked="0" layoutInCell="1" allowOverlap="1" wp14:anchorId="145AD9B9" wp14:editId="2FCDE5F5">
            <wp:simplePos x="0" y="0"/>
            <wp:positionH relativeFrom="margin">
              <wp:posOffset>3167380</wp:posOffset>
            </wp:positionH>
            <wp:positionV relativeFrom="paragraph">
              <wp:posOffset>523875</wp:posOffset>
            </wp:positionV>
            <wp:extent cx="2158365" cy="2158365"/>
            <wp:effectExtent l="0" t="0" r="0" b="0"/>
            <wp:wrapNone/>
            <wp:docPr id="1126704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04134"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158365" cy="2158365"/>
                    </a:xfrm>
                    <a:prstGeom prst="rect">
                      <a:avLst/>
                    </a:prstGeom>
                  </pic:spPr>
                </pic:pic>
              </a:graphicData>
            </a:graphic>
            <wp14:sizeRelH relativeFrom="page">
              <wp14:pctWidth>0</wp14:pctWidth>
            </wp14:sizeRelH>
            <wp14:sizeRelV relativeFrom="page">
              <wp14:pctHeight>0</wp14:pctHeight>
            </wp14:sizeRelV>
          </wp:anchor>
        </w:drawing>
      </w:r>
      <w:r w:rsidRPr="00EA739D">
        <w:rPr>
          <w:rFonts w:cs="Arial"/>
          <w:sz w:val="28"/>
          <w:szCs w:val="28"/>
          <w:lang w:bidi="he-IL"/>
        </w:rPr>
        <w:t>This is an example of how if θ₁ is greater than 90 degrees, the system will always be chaotic, regardless of whether there is symmetry in the angles or whether θ₁ is equal to 0 degrees</w:t>
      </w:r>
      <w:r w:rsidRPr="00EA739D">
        <w:rPr>
          <w:rFonts w:cs="Arial"/>
          <w:sz w:val="28"/>
          <w:szCs w:val="28"/>
          <w:rtl/>
          <w:lang w:bidi="he-IL"/>
        </w:rPr>
        <w:t>:</w:t>
      </w:r>
    </w:p>
    <w:p w14:paraId="46D0C783" w14:textId="2336682D" w:rsidR="00FC628B" w:rsidRDefault="00EA739D" w:rsidP="00FC628B">
      <w:pPr>
        <w:bidi/>
        <w:rPr>
          <w:rFonts w:cs="Arial"/>
          <w:sz w:val="28"/>
          <w:szCs w:val="28"/>
          <w:lang w:bidi="he-IL"/>
        </w:rPr>
      </w:pPr>
      <w:r w:rsidRPr="00463C7B">
        <w:rPr>
          <w:rFonts w:cs="Arial"/>
          <w:noProof/>
          <w:sz w:val="28"/>
          <w:szCs w:val="28"/>
          <w:rtl/>
          <w:lang w:bidi="he-IL"/>
        </w:rPr>
        <w:drawing>
          <wp:anchor distT="0" distB="0" distL="114300" distR="114300" simplePos="0" relativeHeight="251674624" behindDoc="0" locked="0" layoutInCell="1" allowOverlap="1" wp14:anchorId="55381410" wp14:editId="04C25F47">
            <wp:simplePos x="0" y="0"/>
            <wp:positionH relativeFrom="margin">
              <wp:posOffset>361168</wp:posOffset>
            </wp:positionH>
            <wp:positionV relativeFrom="paragraph">
              <wp:posOffset>19803</wp:posOffset>
            </wp:positionV>
            <wp:extent cx="2445488" cy="2453059"/>
            <wp:effectExtent l="0" t="0" r="0" b="4445"/>
            <wp:wrapNone/>
            <wp:docPr id="1441438450"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38450" name="Picture 1" descr="A graph with lines and do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445488" cy="2453059"/>
                    </a:xfrm>
                    <a:prstGeom prst="rect">
                      <a:avLst/>
                    </a:prstGeom>
                  </pic:spPr>
                </pic:pic>
              </a:graphicData>
            </a:graphic>
            <wp14:sizeRelH relativeFrom="page">
              <wp14:pctWidth>0</wp14:pctWidth>
            </wp14:sizeRelH>
            <wp14:sizeRelV relativeFrom="page">
              <wp14:pctHeight>0</wp14:pctHeight>
            </wp14:sizeRelV>
          </wp:anchor>
        </w:drawing>
      </w:r>
    </w:p>
    <w:p w14:paraId="7EC6B2D6" w14:textId="0D878E67" w:rsidR="00FC628B" w:rsidRDefault="00FC628B" w:rsidP="00FC628B">
      <w:pPr>
        <w:bidi/>
        <w:rPr>
          <w:rFonts w:cs="Arial"/>
          <w:sz w:val="28"/>
          <w:szCs w:val="28"/>
          <w:lang w:bidi="he-IL"/>
        </w:rPr>
      </w:pPr>
    </w:p>
    <w:p w14:paraId="32B0599D" w14:textId="02000C01" w:rsidR="00FC628B" w:rsidRDefault="00FC628B" w:rsidP="00FC628B">
      <w:pPr>
        <w:bidi/>
        <w:rPr>
          <w:rFonts w:cs="Arial"/>
          <w:sz w:val="28"/>
          <w:szCs w:val="28"/>
          <w:lang w:bidi="he-IL"/>
        </w:rPr>
      </w:pPr>
    </w:p>
    <w:p w14:paraId="405AA05F" w14:textId="57AD4532" w:rsidR="00FC628B" w:rsidRDefault="00FC628B" w:rsidP="00FC628B">
      <w:pPr>
        <w:bidi/>
        <w:rPr>
          <w:rFonts w:cs="Arial"/>
          <w:sz w:val="28"/>
          <w:szCs w:val="28"/>
          <w:lang w:bidi="he-IL"/>
        </w:rPr>
      </w:pPr>
    </w:p>
    <w:p w14:paraId="0DA42372" w14:textId="77777777" w:rsidR="00EA739D" w:rsidRDefault="00EA739D" w:rsidP="00FC628B">
      <w:pPr>
        <w:bidi/>
        <w:rPr>
          <w:rFonts w:cs="Arial"/>
          <w:b/>
          <w:bCs/>
          <w:sz w:val="40"/>
          <w:szCs w:val="40"/>
          <w:u w:val="single"/>
          <w:lang w:bidi="he-IL"/>
        </w:rPr>
      </w:pPr>
    </w:p>
    <w:p w14:paraId="750599C3" w14:textId="77777777" w:rsidR="00EA739D" w:rsidRDefault="00EA739D" w:rsidP="00EA739D">
      <w:pPr>
        <w:bidi/>
        <w:rPr>
          <w:rFonts w:cs="Arial"/>
          <w:b/>
          <w:bCs/>
          <w:sz w:val="40"/>
          <w:szCs w:val="40"/>
          <w:u w:val="single"/>
          <w:lang w:bidi="he-IL"/>
        </w:rPr>
      </w:pPr>
    </w:p>
    <w:p w14:paraId="703B8006" w14:textId="77777777" w:rsidR="00EA739D" w:rsidRDefault="00EA739D">
      <w:pPr>
        <w:rPr>
          <w:rFonts w:cs="Arial"/>
          <w:b/>
          <w:bCs/>
          <w:sz w:val="40"/>
          <w:szCs w:val="40"/>
          <w:u w:val="single"/>
          <w:rtl/>
          <w:lang w:bidi="he-IL"/>
        </w:rPr>
      </w:pPr>
      <w:r>
        <w:rPr>
          <w:rFonts w:cs="Arial"/>
          <w:b/>
          <w:bCs/>
          <w:sz w:val="40"/>
          <w:szCs w:val="40"/>
          <w:u w:val="single"/>
          <w:rtl/>
          <w:lang w:bidi="he-IL"/>
        </w:rPr>
        <w:br w:type="page"/>
      </w:r>
    </w:p>
    <w:p w14:paraId="223A40BE" w14:textId="69CD9A98" w:rsidR="00FC628B" w:rsidRPr="00463C7B" w:rsidRDefault="0015158E" w:rsidP="0015158E">
      <w:pPr>
        <w:rPr>
          <w:rFonts w:cs="Arial"/>
          <w:sz w:val="28"/>
          <w:szCs w:val="28"/>
          <w:lang w:bidi="he-IL"/>
        </w:rPr>
      </w:pPr>
      <w:r w:rsidRPr="0015158E">
        <w:rPr>
          <w:rFonts w:cs="Arial"/>
          <w:b/>
          <w:bCs/>
          <w:sz w:val="40"/>
          <w:szCs w:val="40"/>
          <w:u w:val="single"/>
          <w:lang w:bidi="he-IL"/>
        </w:rPr>
        <w:lastRenderedPageBreak/>
        <w:t>Summary</w:t>
      </w:r>
      <w:r w:rsidRPr="0015158E">
        <w:rPr>
          <w:rFonts w:cs="Arial"/>
          <w:b/>
          <w:bCs/>
          <w:sz w:val="40"/>
          <w:szCs w:val="40"/>
          <w:u w:val="single"/>
          <w:rtl/>
          <w:lang w:bidi="he-IL"/>
        </w:rPr>
        <w:t>:</w:t>
      </w:r>
    </w:p>
    <w:p w14:paraId="1A2DBD06" w14:textId="717FF19C" w:rsidR="00176246" w:rsidRPr="008047C7" w:rsidRDefault="00176246" w:rsidP="00EF6655">
      <w:pPr>
        <w:rPr>
          <w:rFonts w:ascii="Cambria Math" w:hAnsi="Cambria Math"/>
          <w:sz w:val="28"/>
          <w:szCs w:val="28"/>
        </w:rPr>
      </w:pPr>
      <w:r w:rsidRPr="008047C7">
        <w:rPr>
          <w:rFonts w:ascii="Cambria Math" w:hAnsi="Cambria Math"/>
          <w:sz w:val="28"/>
          <w:szCs w:val="28"/>
        </w:rPr>
        <w:t>The project investigated the relationship between the initial angles in a double pendulum system and the emergence of chaotic motion, focusing on the fact that small changes in the initial angles can lead to unpredictable and complex behavior over time. Using numerical simulations using the Euler method, precise calculations of the pendulum motion were performed under different initial conditions, with an emphasis on the sensitivity of the system to small changes of about 0.1 degrees in the initial angles θ₁ (the upper pendulum) and θ₂ (the lower pendulum). Comparing the trajectories of the second pendulum between simulations with these small differences made it possible to identify the beginning of the separations between the trajectories, which emphasize the emergence of chaotic behavior. The findings showed that the emergence of chaos is strongly related to the size of the initial angles, especially to the angle θ₁ of the upper pendulum. When θ₁ was below about 75°, the system generally remained stable and produced predictable motion, with little dependence on the value of θ₂. However, when θ₁ approached or exceeded 90°, chaotic motion consistently emerged, even in cases where θ₂ was relatively small. In contrast, high values ​​of θ₂ alone did not guarantee the emergence of chaos without a high value of θ₁. This finding emphasizes the dominant influence of the upper angle on the dynamics of the entire system. It also turned out that the sum of the angles θ₁ + θ₂ alone is not a reliable predictor of the emergence of chaos, as different combinations with the same angle sum led to different results – some stable and some chaotic. In addition, symmetry between the initial angles was found to contribute to higher stability, with angles close to or equal reducing the level of chaos compared to asymmetric pairs of angles</w:t>
      </w:r>
      <w:r w:rsidRPr="008047C7">
        <w:rPr>
          <w:rFonts w:ascii="Cambria Math" w:hAnsi="Cambria Math"/>
          <w:sz w:val="28"/>
          <w:szCs w:val="28"/>
          <w:rtl/>
          <w:lang w:bidi="he-IL"/>
        </w:rPr>
        <w:t>.</w:t>
      </w:r>
    </w:p>
    <w:p w14:paraId="336AF0A5" w14:textId="39581135" w:rsidR="00463C7B" w:rsidRDefault="00176246" w:rsidP="00EF6655">
      <w:pPr>
        <w:rPr>
          <w:rFonts w:cs="Arial"/>
          <w:sz w:val="28"/>
          <w:szCs w:val="28"/>
          <w:lang w:bidi="he-IL"/>
        </w:rPr>
      </w:pPr>
      <w:r w:rsidRPr="008047C7">
        <w:rPr>
          <w:rFonts w:ascii="Cambria Math" w:hAnsi="Cambria Math"/>
          <w:sz w:val="28"/>
          <w:szCs w:val="28"/>
        </w:rPr>
        <w:t xml:space="preserve">In a physical experiment performed with a real double pendulum, similar results were discovered: here too, the angle θ₁ was the main factor in the emergence of chaos. However, the experiment also observed additional effects such as the distribution of weight along the rods and air resistance conditions, which affected the behavior of the system to some extent, but did not eliminate the general trends. In conclusion, the project emphasizes the high sensitivity of the double pendulum system to the initial conditions and </w:t>
      </w:r>
      <w:r w:rsidRPr="008047C7">
        <w:rPr>
          <w:rFonts w:ascii="Cambria Math" w:hAnsi="Cambria Math"/>
          <w:sz w:val="28"/>
          <w:szCs w:val="28"/>
        </w:rPr>
        <w:lastRenderedPageBreak/>
        <w:t>identifies θ₁ as the main influencer on the stability of the system and the emergence of chaotic behavior, alongside the importance of the interaction between the angles and the symmetry between them in reducing instability</w:t>
      </w:r>
      <w:r w:rsidRPr="00176246">
        <w:rPr>
          <w:rFonts w:cs="Arial"/>
          <w:sz w:val="28"/>
          <w:szCs w:val="28"/>
          <w:rtl/>
          <w:lang w:bidi="he-IL"/>
        </w:rPr>
        <w:t>.</w:t>
      </w:r>
    </w:p>
    <w:p w14:paraId="3E33D983" w14:textId="77777777" w:rsidR="001D0B75" w:rsidRDefault="001D0B75">
      <w:pPr>
        <w:rPr>
          <w:rFonts w:cs="Arial"/>
          <w:sz w:val="28"/>
          <w:szCs w:val="28"/>
          <w:lang w:bidi="he-IL"/>
        </w:rPr>
      </w:pPr>
    </w:p>
    <w:p w14:paraId="7CDD6C3F" w14:textId="77777777" w:rsidR="008047C7" w:rsidRDefault="008047C7">
      <w:pPr>
        <w:rPr>
          <w:rFonts w:cs="Arial"/>
          <w:b/>
          <w:bCs/>
          <w:sz w:val="40"/>
          <w:szCs w:val="40"/>
          <w:u w:val="single"/>
          <w:lang w:bidi="he-IL"/>
        </w:rPr>
      </w:pPr>
      <w:r>
        <w:rPr>
          <w:rFonts w:cs="Arial"/>
          <w:b/>
          <w:bCs/>
          <w:sz w:val="40"/>
          <w:szCs w:val="40"/>
          <w:u w:val="single"/>
          <w:lang w:bidi="he-IL"/>
        </w:rPr>
        <w:br w:type="page"/>
      </w:r>
    </w:p>
    <w:p w14:paraId="4D585DFB" w14:textId="41087781" w:rsidR="00176633" w:rsidRDefault="00176633" w:rsidP="00176633">
      <w:pPr>
        <w:rPr>
          <w:rFonts w:cs="Arial"/>
          <w:b/>
          <w:bCs/>
          <w:sz w:val="40"/>
          <w:szCs w:val="40"/>
          <w:u w:val="single"/>
          <w:lang w:bidi="he-IL"/>
        </w:rPr>
      </w:pPr>
      <w:r w:rsidRPr="00176633">
        <w:rPr>
          <w:rFonts w:cs="Arial"/>
          <w:b/>
          <w:bCs/>
          <w:sz w:val="40"/>
          <w:szCs w:val="40"/>
          <w:u w:val="single"/>
          <w:lang w:bidi="he-IL"/>
        </w:rPr>
        <w:lastRenderedPageBreak/>
        <w:t>Sources</w:t>
      </w:r>
      <w:r w:rsidRPr="00176633">
        <w:rPr>
          <w:rFonts w:cs="Arial" w:hint="cs"/>
          <w:b/>
          <w:bCs/>
          <w:sz w:val="40"/>
          <w:szCs w:val="40"/>
          <w:u w:val="single"/>
          <w:rtl/>
          <w:lang w:bidi="he-IL"/>
        </w:rPr>
        <w:t xml:space="preserve"> </w:t>
      </w:r>
    </w:p>
    <w:p w14:paraId="3732262C" w14:textId="7A2089EE" w:rsidR="005C2455" w:rsidRDefault="005C2455" w:rsidP="00176633">
      <w:pPr>
        <w:rPr>
          <w:rFonts w:cs="Arial"/>
          <w:sz w:val="28"/>
          <w:szCs w:val="28"/>
          <w:rtl/>
          <w:lang w:bidi="he-IL"/>
        </w:rPr>
      </w:pPr>
      <w:r>
        <w:rPr>
          <w:rFonts w:cs="Arial" w:hint="cs"/>
          <w:sz w:val="28"/>
          <w:szCs w:val="28"/>
          <w:rtl/>
          <w:lang w:bidi="he-IL"/>
        </w:rPr>
        <w:t xml:space="preserve">[1]: </w:t>
      </w:r>
      <w:r w:rsidR="000A4BE0">
        <w:fldChar w:fldCharType="begin"/>
      </w:r>
      <w:r w:rsidR="000A4BE0">
        <w:instrText>HYPERLINK "https://scienceworld.wolfram.com/physics/DoublePendulum.html?trk=public_post_comment-text"</w:instrText>
      </w:r>
      <w:r w:rsidR="000A4BE0">
        <w:fldChar w:fldCharType="separate"/>
      </w:r>
      <w:r w:rsidR="000A4BE0" w:rsidRPr="008507EC">
        <w:rPr>
          <w:rStyle w:val="Hyperlink"/>
          <w:rFonts w:cs="Arial"/>
          <w:sz w:val="28"/>
          <w:szCs w:val="28"/>
          <w:lang w:bidi="he-IL"/>
        </w:rPr>
        <w:t>https://scienceworld.wolfram.com/physics/DoublePendulum.html?trk=public_post_comment-text</w:t>
      </w:r>
      <w:r w:rsidR="000A4BE0">
        <w:fldChar w:fldCharType="end"/>
      </w:r>
      <w:r w:rsidR="000A4BE0">
        <w:rPr>
          <w:rFonts w:cs="Arial" w:hint="cs"/>
          <w:sz w:val="28"/>
          <w:szCs w:val="28"/>
          <w:rtl/>
          <w:lang w:bidi="he-IL"/>
        </w:rPr>
        <w:t xml:space="preserve"> </w:t>
      </w:r>
    </w:p>
    <w:p w14:paraId="075CB6C3" w14:textId="6122DC7B" w:rsidR="005C2455" w:rsidRDefault="000A4BE0" w:rsidP="00176633">
      <w:pPr>
        <w:rPr>
          <w:rFonts w:cs="Arial"/>
          <w:sz w:val="28"/>
          <w:szCs w:val="28"/>
          <w:rtl/>
          <w:lang w:bidi="he-IL"/>
        </w:rPr>
      </w:pPr>
      <w:r>
        <w:rPr>
          <w:rFonts w:cs="Arial" w:hint="cs"/>
          <w:sz w:val="28"/>
          <w:szCs w:val="28"/>
          <w:rtl/>
          <w:lang w:bidi="he-IL"/>
        </w:rPr>
        <w:t>[2]:</w:t>
      </w:r>
    </w:p>
    <w:p w14:paraId="44202EFE" w14:textId="2F49358D" w:rsidR="000A4BE0" w:rsidRDefault="000A4BE0" w:rsidP="00176633">
      <w:pPr>
        <w:rPr>
          <w:rFonts w:cs="Arial"/>
          <w:sz w:val="28"/>
          <w:szCs w:val="28"/>
          <w:lang w:bidi="he-IL"/>
        </w:rPr>
      </w:pPr>
      <w:hyperlink r:id="rId27" w:history="1">
        <w:r w:rsidRPr="008507EC">
          <w:rPr>
            <w:rStyle w:val="Hyperlink"/>
            <w:rFonts w:cs="Arial"/>
            <w:sz w:val="28"/>
            <w:szCs w:val="28"/>
            <w:lang w:bidi="he-IL"/>
          </w:rPr>
          <w:t>https://www.myphysicslab.com/pendulum/double-pendulum-en.html</w:t>
        </w:r>
      </w:hyperlink>
      <w:r>
        <w:rPr>
          <w:rFonts w:cs="Arial" w:hint="cs"/>
          <w:sz w:val="28"/>
          <w:szCs w:val="28"/>
          <w:rtl/>
          <w:lang w:bidi="he-IL"/>
        </w:rPr>
        <w:t xml:space="preserve"> </w:t>
      </w:r>
    </w:p>
    <w:p w14:paraId="38F17B2A" w14:textId="77777777" w:rsidR="005C2455" w:rsidRDefault="005C2455" w:rsidP="00176633">
      <w:pPr>
        <w:rPr>
          <w:rFonts w:cs="Arial"/>
          <w:sz w:val="28"/>
          <w:szCs w:val="28"/>
          <w:lang w:bidi="he-IL"/>
        </w:rPr>
      </w:pPr>
    </w:p>
    <w:p w14:paraId="09AF62FC" w14:textId="77777777" w:rsidR="005C2455" w:rsidRDefault="005C2455" w:rsidP="005C2455">
      <w:pPr>
        <w:bidi/>
        <w:rPr>
          <w:rFonts w:cs="Arial"/>
          <w:sz w:val="28"/>
          <w:szCs w:val="28"/>
          <w:lang w:bidi="he-IL"/>
        </w:rPr>
      </w:pPr>
    </w:p>
    <w:p w14:paraId="2CFB71C9" w14:textId="77777777" w:rsidR="005C2455" w:rsidRDefault="005C2455" w:rsidP="005C2455">
      <w:pPr>
        <w:bidi/>
        <w:rPr>
          <w:rFonts w:cs="Arial"/>
          <w:sz w:val="28"/>
          <w:szCs w:val="28"/>
          <w:lang w:bidi="he-IL"/>
        </w:rPr>
      </w:pPr>
    </w:p>
    <w:p w14:paraId="1BE5EC71" w14:textId="77777777" w:rsidR="005C2455" w:rsidRDefault="005C2455" w:rsidP="005C2455">
      <w:pPr>
        <w:bidi/>
        <w:rPr>
          <w:rFonts w:cs="Arial"/>
          <w:sz w:val="28"/>
          <w:szCs w:val="28"/>
          <w:lang w:bidi="he-IL"/>
        </w:rPr>
      </w:pPr>
    </w:p>
    <w:p w14:paraId="1A5EFCEB" w14:textId="77777777" w:rsidR="005C2455" w:rsidRDefault="005C2455" w:rsidP="005C2455">
      <w:pPr>
        <w:bidi/>
        <w:rPr>
          <w:rFonts w:cs="Arial"/>
          <w:sz w:val="28"/>
          <w:szCs w:val="28"/>
          <w:lang w:bidi="he-IL"/>
        </w:rPr>
      </w:pPr>
    </w:p>
    <w:p w14:paraId="72ABE096" w14:textId="77777777" w:rsidR="005C2455" w:rsidRDefault="005C2455" w:rsidP="005C2455">
      <w:pPr>
        <w:bidi/>
        <w:rPr>
          <w:rFonts w:cs="Arial"/>
          <w:sz w:val="28"/>
          <w:szCs w:val="28"/>
          <w:lang w:bidi="he-IL"/>
        </w:rPr>
      </w:pPr>
    </w:p>
    <w:p w14:paraId="45495524" w14:textId="77777777" w:rsidR="005C2455" w:rsidRDefault="005C2455" w:rsidP="005C2455">
      <w:pPr>
        <w:bidi/>
        <w:rPr>
          <w:rFonts w:cs="Arial"/>
          <w:sz w:val="28"/>
          <w:szCs w:val="28"/>
          <w:lang w:bidi="he-IL"/>
        </w:rPr>
      </w:pPr>
    </w:p>
    <w:p w14:paraId="13B03CCA" w14:textId="77777777" w:rsidR="005C2455" w:rsidRDefault="005C2455" w:rsidP="005C2455">
      <w:pPr>
        <w:bidi/>
        <w:rPr>
          <w:rFonts w:cs="Arial"/>
          <w:sz w:val="28"/>
          <w:szCs w:val="28"/>
          <w:lang w:bidi="he-IL"/>
        </w:rPr>
      </w:pPr>
    </w:p>
    <w:p w14:paraId="420BFB5E" w14:textId="77777777" w:rsidR="005C2455" w:rsidRDefault="005C2455" w:rsidP="005C2455">
      <w:pPr>
        <w:bidi/>
        <w:rPr>
          <w:rFonts w:cs="Arial"/>
          <w:sz w:val="28"/>
          <w:szCs w:val="28"/>
          <w:lang w:bidi="he-IL"/>
        </w:rPr>
      </w:pPr>
    </w:p>
    <w:p w14:paraId="2EFA6C78" w14:textId="77777777" w:rsidR="005C2455" w:rsidRDefault="005C2455" w:rsidP="005C2455">
      <w:pPr>
        <w:bidi/>
        <w:rPr>
          <w:rFonts w:cs="Arial"/>
          <w:sz w:val="28"/>
          <w:szCs w:val="28"/>
          <w:lang w:bidi="he-IL"/>
        </w:rPr>
      </w:pPr>
    </w:p>
    <w:p w14:paraId="5D83CC73" w14:textId="77777777" w:rsidR="005C2455" w:rsidRDefault="005C2455" w:rsidP="005C2455">
      <w:pPr>
        <w:bidi/>
        <w:rPr>
          <w:rFonts w:cs="Arial"/>
          <w:sz w:val="28"/>
          <w:szCs w:val="28"/>
          <w:lang w:bidi="he-IL"/>
        </w:rPr>
      </w:pPr>
    </w:p>
    <w:p w14:paraId="5AC006A3" w14:textId="77777777" w:rsidR="005C2455" w:rsidRDefault="005C2455" w:rsidP="005C2455">
      <w:pPr>
        <w:bidi/>
        <w:rPr>
          <w:rFonts w:cs="Arial"/>
          <w:sz w:val="28"/>
          <w:szCs w:val="28"/>
          <w:lang w:bidi="he-IL"/>
        </w:rPr>
      </w:pPr>
    </w:p>
    <w:p w14:paraId="0213CC35" w14:textId="77777777" w:rsidR="005C2455" w:rsidRDefault="005C2455" w:rsidP="005C2455">
      <w:pPr>
        <w:bidi/>
        <w:rPr>
          <w:rFonts w:cs="Arial"/>
          <w:sz w:val="28"/>
          <w:szCs w:val="28"/>
          <w:lang w:bidi="he-IL"/>
        </w:rPr>
      </w:pPr>
    </w:p>
    <w:p w14:paraId="73DFE659" w14:textId="77777777" w:rsidR="005C2455" w:rsidRDefault="005C2455" w:rsidP="005C2455">
      <w:pPr>
        <w:bidi/>
        <w:rPr>
          <w:rFonts w:cs="Arial"/>
          <w:sz w:val="28"/>
          <w:szCs w:val="28"/>
          <w:lang w:bidi="he-IL"/>
        </w:rPr>
      </w:pPr>
    </w:p>
    <w:p w14:paraId="3D1BD896" w14:textId="77777777" w:rsidR="005C2455" w:rsidRDefault="005C2455" w:rsidP="005C2455">
      <w:pPr>
        <w:bidi/>
        <w:rPr>
          <w:rFonts w:cs="Arial"/>
          <w:sz w:val="28"/>
          <w:szCs w:val="28"/>
          <w:lang w:bidi="he-IL"/>
        </w:rPr>
      </w:pPr>
    </w:p>
    <w:p w14:paraId="63C4CCB1" w14:textId="77777777" w:rsidR="005C2455" w:rsidRDefault="005C2455" w:rsidP="005C2455">
      <w:pPr>
        <w:bidi/>
        <w:rPr>
          <w:rFonts w:cs="Arial"/>
          <w:sz w:val="28"/>
          <w:szCs w:val="28"/>
          <w:lang w:bidi="he-IL"/>
        </w:rPr>
      </w:pPr>
    </w:p>
    <w:p w14:paraId="26C5AB79" w14:textId="77777777" w:rsidR="005C2455" w:rsidRDefault="005C2455" w:rsidP="005C2455">
      <w:pPr>
        <w:bidi/>
        <w:rPr>
          <w:rFonts w:cs="Arial"/>
          <w:sz w:val="28"/>
          <w:szCs w:val="28"/>
          <w:lang w:bidi="he-IL"/>
        </w:rPr>
      </w:pPr>
    </w:p>
    <w:p w14:paraId="7759E731" w14:textId="77777777" w:rsidR="005C2455" w:rsidRDefault="005C2455">
      <w:pPr>
        <w:rPr>
          <w:rFonts w:cs="Arial"/>
          <w:sz w:val="28"/>
          <w:szCs w:val="28"/>
          <w:lang w:bidi="he-IL"/>
        </w:rPr>
      </w:pPr>
    </w:p>
    <w:p w14:paraId="0CA831AF" w14:textId="6D681631" w:rsidR="00176633" w:rsidRDefault="00176633" w:rsidP="005C2455">
      <w:pPr>
        <w:bidi/>
        <w:rPr>
          <w:b/>
          <w:bCs/>
          <w:sz w:val="40"/>
          <w:szCs w:val="40"/>
          <w:u w:val="single"/>
          <w:lang w:bidi="he-IL"/>
        </w:rPr>
      </w:pPr>
      <w:r w:rsidRPr="00176633">
        <w:rPr>
          <w:b/>
          <w:bCs/>
          <w:sz w:val="40"/>
          <w:szCs w:val="40"/>
          <w:u w:val="single"/>
          <w:lang w:bidi="he-IL"/>
        </w:rPr>
        <w:lastRenderedPageBreak/>
        <w:t>Attache</w:t>
      </w:r>
    </w:p>
    <w:p w14:paraId="58CDD7DE" w14:textId="47AA2B5C" w:rsidR="005C2455" w:rsidRDefault="00A442FB" w:rsidP="00A442FB">
      <w:pPr>
        <w:rPr>
          <w:rFonts w:eastAsiaTheme="minorEastAsia"/>
          <w:i/>
          <w:sz w:val="28"/>
          <w:szCs w:val="28"/>
          <w:lang w:bidi="he-IL"/>
        </w:rPr>
      </w:pPr>
      <w:r w:rsidRPr="00A442FB">
        <w:rPr>
          <w:rFonts w:eastAsiaTheme="minorEastAsia"/>
          <w:i/>
          <w:sz w:val="28"/>
          <w:szCs w:val="28"/>
          <w:lang w:bidi="he-IL"/>
        </w:rPr>
        <w:t>Equation</w:t>
      </w:r>
      <w:r w:rsidR="005C2455" w:rsidRPr="001A3300">
        <w:rPr>
          <w:rFonts w:eastAsiaTheme="minorEastAsia"/>
          <w:i/>
          <w:sz w:val="28"/>
          <w:szCs w:val="28"/>
          <w:lang w:bidi="he-IL"/>
        </w:rPr>
        <w:t xml:space="preserve"> </w:t>
      </w:r>
      <w:r w:rsidR="005C2455">
        <w:rPr>
          <w:rFonts w:eastAsiaTheme="minorEastAsia"/>
          <w:i/>
          <w:sz w:val="28"/>
          <w:szCs w:val="28"/>
          <w:lang w:bidi="he-IL"/>
        </w:rPr>
        <w:t>:</w:t>
      </w:r>
      <w:r w:rsidR="005C2455" w:rsidRPr="001A3300">
        <w:rPr>
          <w:rFonts w:eastAsiaTheme="minorEastAsia"/>
          <w:i/>
          <w:sz w:val="28"/>
          <w:szCs w:val="28"/>
          <w:lang w:bidi="he-IL"/>
        </w:rPr>
        <w:t>(</w:t>
      </w:r>
      <w:r w:rsidR="005C2455">
        <w:rPr>
          <w:rFonts w:eastAsiaTheme="minorEastAsia"/>
          <w:i/>
          <w:sz w:val="28"/>
          <w:szCs w:val="28"/>
          <w:lang w:bidi="he-IL"/>
        </w:rPr>
        <w:t>2</w:t>
      </w:r>
      <w:r w:rsidR="005C2455" w:rsidRPr="001A3300">
        <w:rPr>
          <w:rFonts w:eastAsiaTheme="minorEastAsia"/>
          <w:i/>
          <w:sz w:val="28"/>
          <w:szCs w:val="28"/>
          <w:lang w:bidi="he-IL"/>
        </w:rPr>
        <w:t>)</w:t>
      </w:r>
    </w:p>
    <w:p w14:paraId="6BDF3CDB"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acc>
            <m:accPr>
              <m:chr m:val="̇"/>
              <m:ctrlPr>
                <w:rPr>
                  <w:rFonts w:ascii="Cambria Math" w:eastAsiaTheme="minorEastAsia" w:hAnsi="Cambria Math" w:cs="Arial"/>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6E2E9C43" w14:textId="43C5515C" w:rsidR="005C2455" w:rsidRPr="001A3300" w:rsidRDefault="00A442FB" w:rsidP="00A442FB">
      <w:pPr>
        <w:rPr>
          <w:rFonts w:eastAsiaTheme="minorEastAsia"/>
          <w:i/>
          <w:sz w:val="28"/>
          <w:szCs w:val="28"/>
          <w:lang w:bidi="he-IL"/>
        </w:rPr>
      </w:pPr>
      <w:r w:rsidRPr="00A442FB">
        <w:rPr>
          <w:rFonts w:eastAsiaTheme="minorEastAsia"/>
          <w:i/>
          <w:sz w:val="28"/>
          <w:szCs w:val="28"/>
          <w:lang w:bidi="he-IL"/>
        </w:rPr>
        <w:t>Equation</w:t>
      </w:r>
      <w:r w:rsidR="005C2455" w:rsidRPr="001A3300">
        <w:rPr>
          <w:rFonts w:eastAsiaTheme="minorEastAsia"/>
          <w:i/>
          <w:sz w:val="28"/>
          <w:szCs w:val="28"/>
          <w:lang w:bidi="he-IL"/>
        </w:rPr>
        <w:t xml:space="preserve"> </w:t>
      </w:r>
      <w:r w:rsidR="005C2455">
        <w:rPr>
          <w:rFonts w:eastAsiaTheme="minorEastAsia"/>
          <w:i/>
          <w:sz w:val="28"/>
          <w:szCs w:val="28"/>
          <w:lang w:bidi="he-IL"/>
        </w:rPr>
        <w:t>:</w:t>
      </w:r>
      <w:r w:rsidR="005C2455" w:rsidRPr="001A3300">
        <w:rPr>
          <w:rFonts w:eastAsiaTheme="minorEastAsia"/>
          <w:i/>
          <w:sz w:val="28"/>
          <w:szCs w:val="28"/>
          <w:lang w:bidi="he-IL"/>
        </w:rPr>
        <w:t>(1)</w:t>
      </w:r>
    </w:p>
    <w:p w14:paraId="0D2D962D"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oMath>
      </m:oMathPara>
    </w:p>
    <w:p w14:paraId="28E6FC1D" w14:textId="32BA67D1" w:rsidR="005C2455" w:rsidRPr="001A3300" w:rsidRDefault="00EF6655" w:rsidP="00EF6655">
      <w:pPr>
        <w:rPr>
          <w:rFonts w:eastAsiaTheme="minorEastAsia"/>
          <w:i/>
          <w:sz w:val="28"/>
          <w:szCs w:val="28"/>
          <w:lang w:bidi="he-IL"/>
        </w:rPr>
      </w:pPr>
      <w:r>
        <w:rPr>
          <w:rFonts w:eastAsiaTheme="minorEastAsia"/>
          <w:i/>
          <w:sz w:val="28"/>
          <w:szCs w:val="28"/>
          <w:lang w:bidi="he-IL"/>
        </w:rPr>
        <w:t xml:space="preserve">Now we solve for </w:t>
      </w:r>
      <m:oMath>
        <m:acc>
          <m:accPr>
            <m:chr m:val="̈"/>
            <m:ctrlPr>
              <w:rPr>
                <w:rFonts w:ascii="Cambria Math" w:eastAsiaTheme="minorEastAsia" w:hAnsi="Cambria Math" w:cs="Arial"/>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ctrlPr>
                  <w:rPr>
                    <w:rFonts w:ascii="Cambria Math" w:eastAsiaTheme="minorEastAsia" w:hAnsi="Cambria Math" w:cs="Arial"/>
                    <w:i/>
                    <w:sz w:val="28"/>
                    <w:szCs w:val="28"/>
                    <w:lang w:bidi="he-IL"/>
                  </w:rPr>
                </m:ctrlPr>
              </m:e>
              <m:sub>
                <m:r>
                  <w:rPr>
                    <w:rFonts w:ascii="Cambria Math" w:eastAsiaTheme="minorEastAsia" w:hAnsi="Cambria Math"/>
                    <w:sz w:val="28"/>
                    <w:szCs w:val="28"/>
                    <w:lang w:bidi="he-IL"/>
                  </w:rPr>
                  <m:t>2</m:t>
                </m:r>
              </m:sub>
            </m:sSub>
          </m:e>
        </m:acc>
      </m:oMath>
      <w:r w:rsidR="005C2455">
        <w:rPr>
          <w:rFonts w:eastAsiaTheme="minorEastAsia"/>
          <w:i/>
          <w:sz w:val="28"/>
          <w:szCs w:val="28"/>
          <w:lang w:bidi="he-IL"/>
        </w:rPr>
        <w:t>:</w:t>
      </w:r>
    </w:p>
    <w:p w14:paraId="4062AE1D" w14:textId="77777777" w:rsidR="005C2455" w:rsidRPr="00623BEE" w:rsidRDefault="00000000" w:rsidP="005C2455">
      <w:pPr>
        <w:bidi/>
        <w:rPr>
          <w:rFonts w:ascii="Cambria Math" w:eastAsiaTheme="minorEastAsia" w:hAnsi="Cambria Math"/>
          <w:sz w:val="20"/>
          <w:szCs w:val="20"/>
          <w:lang w:bidi="he-IL"/>
          <w:oMath/>
        </w:rPr>
      </w:pPr>
      <m:oMathPara>
        <m:oMath>
          <m:acc>
            <m:accPr>
              <m:chr m:val="̈"/>
              <m:ctrlPr>
                <w:rPr>
                  <w:rFonts w:ascii="Cambria Math" w:eastAsiaTheme="minorEastAsia" w:hAnsi="Cambria Math" w:cs="Arial"/>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cs="Arial"/>
                      <w:i/>
                      <w:sz w:val="20"/>
                      <w:szCs w:val="20"/>
                      <w:lang w:bidi="he-IL"/>
                    </w:rPr>
                  </m:ctrlPr>
                </m:e>
                <m:sub>
                  <m:r>
                    <w:rPr>
                      <w:rFonts w:ascii="Cambria Math" w:eastAsiaTheme="minorEastAsia" w:hAnsi="Cambria Math"/>
                      <w:sz w:val="20"/>
                      <w:szCs w:val="20"/>
                      <w:lang w:bidi="he-IL"/>
                    </w:rPr>
                    <m:t>2</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24BE769D"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en>
          </m:f>
        </m:oMath>
      </m:oMathPara>
    </w:p>
    <w:p w14:paraId="39D923FA" w14:textId="42C2C0A3" w:rsidR="005C2455" w:rsidRDefault="00E13F97" w:rsidP="00E13F97">
      <w:pPr>
        <w:rPr>
          <w:rFonts w:eastAsiaTheme="minorEastAsia"/>
          <w:i/>
          <w:sz w:val="28"/>
          <w:szCs w:val="28"/>
          <w:lang w:bidi="he-IL"/>
        </w:rPr>
      </w:pPr>
      <w:r w:rsidRPr="00E13F97">
        <w:rPr>
          <w:rFonts w:eastAsiaTheme="minorEastAsia"/>
          <w:i/>
          <w:sz w:val="28"/>
          <w:szCs w:val="28"/>
          <w:lang w:bidi="he-IL"/>
        </w:rPr>
        <w:t>Now we will solve for</w:t>
      </w:r>
      <w:r w:rsidR="005C2455">
        <w:rPr>
          <w:rFonts w:eastAsiaTheme="minorEastAsia"/>
          <w:i/>
          <w:sz w:val="28"/>
          <w:szCs w:val="28"/>
          <w:lang w:bidi="he-IL"/>
        </w:rPr>
        <w:t>:</w:t>
      </w:r>
      <w:r w:rsidR="005C2455" w:rsidRPr="001A3300">
        <w:rPr>
          <w:rFonts w:eastAsiaTheme="minorEastAsia"/>
          <w:i/>
          <w:sz w:val="28"/>
          <w:szCs w:val="28"/>
          <w:lang w:bidi="he-IL"/>
        </w:rPr>
        <w:t>(1</w:t>
      </w:r>
      <w:r w:rsidR="005C2455">
        <w:rPr>
          <w:rFonts w:eastAsiaTheme="minorEastAsia"/>
          <w:i/>
          <w:sz w:val="28"/>
          <w:szCs w:val="28"/>
          <w:lang w:bidi="he-IL"/>
        </w:rPr>
        <w:t>)</w:t>
      </w:r>
    </w:p>
    <w:p w14:paraId="5A45F779"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4933CC0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cs="Arial"/>
              <w:sz w:val="20"/>
              <w:szCs w:val="20"/>
              <w:rtl/>
              <w:lang w:bidi="he-IL"/>
            </w:rPr>
            <m:t>0=</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den>
          </m:f>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7AB304B7" w14:textId="77777777" w:rsidR="00E13F97" w:rsidRDefault="00E13F97" w:rsidP="00E13F97">
      <w:pPr>
        <w:rPr>
          <w:rFonts w:eastAsiaTheme="minorEastAsia" w:cs="Arial"/>
          <w:i/>
          <w:sz w:val="28"/>
          <w:szCs w:val="28"/>
          <w:lang w:bidi="he-IL"/>
        </w:rPr>
      </w:pPr>
      <w:r w:rsidRPr="00E13F97">
        <w:rPr>
          <w:rFonts w:eastAsiaTheme="minorEastAsia"/>
          <w:i/>
          <w:sz w:val="28"/>
          <w:szCs w:val="28"/>
          <w:lang w:bidi="he-IL"/>
        </w:rPr>
        <w:t>Simplify the terms that include L₂</w:t>
      </w:r>
      <w:r w:rsidRPr="00E13F97">
        <w:rPr>
          <w:rFonts w:eastAsiaTheme="minorEastAsia" w:cs="Arial"/>
          <w:i/>
          <w:sz w:val="28"/>
          <w:szCs w:val="28"/>
          <w:rtl/>
          <w:lang w:bidi="he-IL"/>
        </w:rPr>
        <w:t>:</w:t>
      </w:r>
    </w:p>
    <w:p w14:paraId="436EBE1A" w14:textId="7126DB2B" w:rsidR="005C2455" w:rsidRPr="00623BEE" w:rsidRDefault="005C2455" w:rsidP="00E13F97">
      <w:pPr>
        <w:bidi/>
        <w:rPr>
          <w:rFonts w:eastAsiaTheme="minorEastAsia"/>
          <w:i/>
          <w:sz w:val="20"/>
          <w:szCs w:val="20"/>
          <w:lang w:bidi="he-IL"/>
        </w:rPr>
      </w:pPr>
      <m:oMathPara>
        <m:oMath>
          <m:r>
            <w:rPr>
              <w:rFonts w:ascii="Cambria Math" w:eastAsiaTheme="minorEastAsia" w:hAnsi="Cambria Math" w:cs="Arial"/>
              <w:sz w:val="20"/>
              <w:szCs w:val="20"/>
              <w:rtl/>
              <w:lang w:bidi="he-IL"/>
            </w:rPr>
            <m:t>0</m:t>
          </m:r>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m:rPr>
                          <m:sty m:val="p"/>
                        </m:rP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m:rPr>
                      <m:sty m:val="p"/>
                    </m:rP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sz w:val="20"/>
                  <w:szCs w:val="20"/>
                  <w:lang w:bidi="he-IL"/>
                </w:rPr>
              </m:ctrlPr>
            </m:dPr>
            <m:e>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5396C9BB" w14:textId="699A6EE3" w:rsidR="00FC6D76" w:rsidRPr="00FC6D76" w:rsidRDefault="00FC6D76" w:rsidP="00FC6D76">
      <w:pPr>
        <w:rPr>
          <w:rFonts w:eastAsiaTheme="minorEastAsia"/>
          <w:iCs/>
          <w:sz w:val="28"/>
          <w:szCs w:val="28"/>
          <w:lang w:bidi="he-IL"/>
        </w:rPr>
      </w:pPr>
      <w:r w:rsidRPr="00FC6D76">
        <w:rPr>
          <w:rFonts w:eastAsiaTheme="minorEastAsia"/>
          <w:iCs/>
          <w:sz w:val="28"/>
          <w:szCs w:val="28"/>
          <w:lang w:bidi="he-IL"/>
        </w:rPr>
        <w:t>Now we will arrange all the terms with</w:t>
      </w:r>
      <w:r w:rsidR="00EF6655">
        <w:rPr>
          <w:rFonts w:eastAsiaTheme="minorEastAsia" w:hint="cs"/>
          <w:iCs/>
          <w:sz w:val="28"/>
          <w:szCs w:val="28"/>
          <w:rtl/>
          <w:lang w:bidi="ar-LB"/>
        </w:rPr>
        <w:t xml:space="preserve"> </w:t>
      </w:r>
      <m:oMath>
        <m:acc>
          <m:accPr>
            <m:chr m:val="̈"/>
            <m:ctrlPr>
              <w:rPr>
                <w:rFonts w:ascii="Cambria Math" w:eastAsiaTheme="minorEastAsia" w:hAnsi="Cambria Math"/>
                <w:sz w:val="32"/>
                <w:szCs w:val="32"/>
                <w:lang w:bidi="he-IL"/>
              </w:rPr>
            </m:ctrlPr>
          </m:accPr>
          <m:e>
            <m:sSub>
              <m:sSubPr>
                <m:ctrlPr>
                  <w:rPr>
                    <w:rFonts w:ascii="Cambria Math" w:eastAsiaTheme="minorEastAsia" w:hAnsi="Cambria Math"/>
                    <w:i/>
                    <w:sz w:val="32"/>
                    <w:szCs w:val="32"/>
                    <w:lang w:bidi="he-IL"/>
                  </w:rPr>
                </m:ctrlPr>
              </m:sSubPr>
              <m:e>
                <m:r>
                  <w:rPr>
                    <w:rFonts w:ascii="Cambria Math" w:eastAsiaTheme="minorEastAsia" w:hAnsi="Cambria Math"/>
                    <w:sz w:val="32"/>
                    <w:szCs w:val="32"/>
                    <w:lang w:bidi="he-IL"/>
                  </w:rPr>
                  <m:t>θ</m:t>
                </m:r>
                <m:ctrlPr>
                  <w:rPr>
                    <w:rFonts w:ascii="Cambria Math" w:eastAsiaTheme="minorEastAsia" w:hAnsi="Cambria Math"/>
                    <w:sz w:val="32"/>
                    <w:szCs w:val="32"/>
                    <w:lang w:bidi="he-IL"/>
                  </w:rPr>
                </m:ctrlPr>
              </m:e>
              <m:sub>
                <m:r>
                  <w:rPr>
                    <w:rFonts w:ascii="Cambria Math" w:eastAsiaTheme="minorEastAsia" w:hAnsi="Cambria Math"/>
                    <w:sz w:val="32"/>
                    <w:szCs w:val="32"/>
                    <w:lang w:bidi="he-IL"/>
                  </w:rPr>
                  <m:t>1</m:t>
                </m:r>
              </m:sub>
            </m:sSub>
          </m:e>
        </m:acc>
      </m:oMath>
      <w:r w:rsidRPr="00FC6D76">
        <w:rPr>
          <w:rFonts w:eastAsiaTheme="minorEastAsia"/>
          <w:iCs/>
          <w:sz w:val="28"/>
          <w:szCs w:val="28"/>
          <w:lang w:bidi="he-IL"/>
        </w:rPr>
        <w:t>on one side.</w:t>
      </w:r>
    </w:p>
    <w:p w14:paraId="302DF663" w14:textId="5AC5DC61" w:rsidR="005C2455" w:rsidRPr="00E568C0" w:rsidRDefault="00000000" w:rsidP="00FC6D76">
      <w:pPr>
        <w:bidi/>
        <w:rPr>
          <w:rFonts w:eastAsiaTheme="minorEastAsia"/>
          <w:i/>
          <w:sz w:val="20"/>
          <w:szCs w:val="20"/>
          <w:lang w:bidi="he-IL"/>
        </w:rPr>
      </w:pPr>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d>
          <m:dPr>
            <m:ctrlPr>
              <w:rPr>
                <w:rFonts w:ascii="Cambria Math" w:eastAsiaTheme="minorEastAsia" w:hAnsi="Cambria Math"/>
                <w:i/>
                <w:sz w:val="20"/>
                <w:szCs w:val="20"/>
                <w:lang w:bidi="he-IL"/>
              </w:rPr>
            </m:ctrlPr>
          </m:dPr>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func>
                  <m:funcPr>
                    <m:ctrlPr>
                      <w:rPr>
                        <w:rFonts w:ascii="Cambria Math" w:eastAsiaTheme="minorEastAsia" w:hAnsi="Cambria Math"/>
                        <w:sz w:val="20"/>
                        <w:szCs w:val="20"/>
                        <w:lang w:bidi="he-IL"/>
                      </w:rPr>
                    </m:ctrlPr>
                  </m:funcPr>
                  <m:fNa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sup>
                <m:r>
                  <w:rPr>
                    <w:rFonts w:ascii="Cambria Math" w:eastAsiaTheme="minorEastAsia" w:hAnsi="Cambria Math"/>
                    <w:sz w:val="20"/>
                    <w:szCs w:val="20"/>
                    <w:lang w:bidi="he-IL"/>
                  </w:rPr>
                  <m:t>2</m:t>
                </m:r>
              </m:sup>
            </m:sSup>
          </m:e>
        </m:d>
        <m:r>
          <w:rPr>
            <w:rFonts w:ascii="Cambria Math" w:eastAsiaTheme="minorEastAsia" w:hAnsi="Cambria Math"/>
            <w:sz w:val="20"/>
            <w:szCs w:val="20"/>
            <w:lang w:bidi="he-IL"/>
          </w:rPr>
          <m:t>= -</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func>
      </m:oMath>
      <w:r w:rsidR="005C2455">
        <w:rPr>
          <w:rFonts w:eastAsiaTheme="minorEastAsia"/>
          <w:i/>
          <w:sz w:val="20"/>
          <w:szCs w:val="20"/>
          <w:lang w:bidi="he-IL"/>
        </w:rPr>
        <w:t xml:space="preserve"> </w:t>
      </w:r>
    </w:p>
    <w:p w14:paraId="6E520DE0" w14:textId="77777777" w:rsidR="005C2455" w:rsidRPr="00623BEE" w:rsidRDefault="00000000" w:rsidP="005C2455">
      <w:pPr>
        <w:bidi/>
        <w:rPr>
          <w:rFonts w:eastAsiaTheme="minorEastAsia"/>
          <w:i/>
          <w:sz w:val="28"/>
          <w:szCs w:val="28"/>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func>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sSup>
                <m:sSupPr>
                  <m:ctrlPr>
                    <w:rPr>
                      <w:rFonts w:ascii="Cambria Math" w:eastAsiaTheme="minorEastAsia" w:hAnsi="Cambria Math"/>
                      <w:i/>
                      <w:sz w:val="28"/>
                      <w:szCs w:val="28"/>
                      <w:lang w:bidi="he-IL"/>
                    </w:rPr>
                  </m:ctrlPr>
                </m:sSupPr>
                <m:e>
                  <m:func>
                    <m:funcPr>
                      <m:ctrlPr>
                        <w:rPr>
                          <w:rFonts w:ascii="Cambria Math" w:eastAsiaTheme="minorEastAsia" w:hAnsi="Cambria Math"/>
                          <w:sz w:val="28"/>
                          <w:szCs w:val="28"/>
                          <w:lang w:bidi="he-IL"/>
                        </w:rPr>
                      </m:ctrlPr>
                    </m:funcPr>
                    <m:fNa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m:rPr>
                          <m:sty m:val="p"/>
                        </m:rPr>
                        <w:rPr>
                          <w:rFonts w:ascii="Cambria Math" w:eastAsiaTheme="minorEastAsia" w:hAnsi="Cambria Math"/>
                          <w:sz w:val="28"/>
                          <w:szCs w:val="28"/>
                          <w:lang w:bidi="he-IL"/>
                        </w:rPr>
                        <m:t>cos</m:t>
                      </m:r>
                      <m:ctrlPr>
                        <w:rPr>
                          <w:rFonts w:ascii="Cambria Math" w:eastAsiaTheme="minorEastAsia" w:hAnsi="Cambria Math"/>
                          <w:i/>
                          <w:sz w:val="28"/>
                          <w:szCs w:val="28"/>
                          <w:lang w:bidi="he-IL"/>
                        </w:rPr>
                      </m:ctrlP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e>
                <m:sup>
                  <m:r>
                    <w:rPr>
                      <w:rFonts w:ascii="Cambria Math" w:eastAsiaTheme="minorEastAsia" w:hAnsi="Cambria Math"/>
                      <w:sz w:val="28"/>
                      <w:szCs w:val="28"/>
                      <w:lang w:bidi="he-IL"/>
                    </w:rPr>
                    <m:t>2</m:t>
                  </m:r>
                </m:sup>
              </m:sSup>
              <m:r>
                <w:rPr>
                  <w:rFonts w:ascii="Cambria Math" w:eastAsiaTheme="minorEastAsia" w:hAnsi="Cambria Math"/>
                  <w:sz w:val="28"/>
                  <w:szCs w:val="28"/>
                  <w:lang w:bidi="he-IL"/>
                </w:rPr>
                <m:t>)</m:t>
              </m:r>
            </m:den>
          </m:f>
        </m:oMath>
      </m:oMathPara>
    </w:p>
    <w:p w14:paraId="268A4A04" w14:textId="3A0F0B7D" w:rsidR="00FC6D76" w:rsidRPr="00FC6D76" w:rsidRDefault="00FC6D76" w:rsidP="00FC6D76">
      <w:pPr>
        <w:rPr>
          <w:rFonts w:eastAsiaTheme="minorEastAsia"/>
          <w:i/>
          <w:sz w:val="28"/>
          <w:szCs w:val="28"/>
          <w:lang w:bidi="he-IL"/>
        </w:rPr>
      </w:pPr>
      <w:r>
        <w:rPr>
          <w:rFonts w:eastAsiaTheme="minorEastAsia"/>
          <w:i/>
          <w:sz w:val="28"/>
          <w:szCs w:val="28"/>
          <w:lang w:bidi="he-IL"/>
        </w:rPr>
        <w:t>Now we will use:</w:t>
      </w:r>
    </w:p>
    <w:p w14:paraId="496AE395" w14:textId="201D7E7D" w:rsidR="005C2455" w:rsidRPr="00623BEE" w:rsidRDefault="005C2455" w:rsidP="00FC6D76">
      <w:pPr>
        <w:bidi/>
        <w:rPr>
          <w:rFonts w:eastAsiaTheme="minorEastAsia"/>
          <w:i/>
          <w:sz w:val="20"/>
          <w:szCs w:val="20"/>
          <w:lang w:bidi="he-IL"/>
        </w:rPr>
      </w:pPr>
      <m:oMathPara>
        <m:oMath>
          <m:r>
            <w:rPr>
              <w:rFonts w:ascii="Cambria Math" w:eastAsiaTheme="minorEastAsia" w:hAnsi="Cambria Math"/>
              <w:sz w:val="20"/>
              <w:szCs w:val="20"/>
              <w:lang w:bidi="he-IL"/>
            </w:rPr>
            <m:t>cos(2α) = 2</m:t>
          </m:r>
          <m:func>
            <m:funcPr>
              <m:ctrlPr>
                <w:rPr>
                  <w:rFonts w:ascii="Cambria Math" w:eastAsiaTheme="minorEastAsia" w:hAnsi="Cambria Math"/>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cs="Arial"/>
                      <w:i/>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ctrlPr>
                <w:rPr>
                  <w:rFonts w:ascii="Cambria Math" w:eastAsiaTheme="minorEastAsia" w:hAnsi="Cambria Math" w:cs="Arial"/>
                  <w:i/>
                  <w:sz w:val="20"/>
                  <w:szCs w:val="20"/>
                  <w:lang w:bidi="he-IL"/>
                </w:rPr>
              </m:ctrlPr>
            </m:fName>
            <m:e>
              <m:r>
                <m:rPr>
                  <m:sty m:val="p"/>
                </m:rPr>
                <w:rPr>
                  <w:rFonts w:ascii="Cambria Math" w:eastAsiaTheme="minorEastAsia" w:hAnsi="Cambria Math"/>
                  <w:sz w:val="20"/>
                  <w:szCs w:val="20"/>
                  <w:lang w:bidi="he-IL"/>
                </w:rPr>
                <m:t>(α) -1</m:t>
              </m:r>
            </m:e>
          </m:func>
        </m:oMath>
      </m:oMathPara>
    </w:p>
    <w:p w14:paraId="24A9A0B3" w14:textId="77777777" w:rsidR="005C2455" w:rsidRPr="00623BEE" w:rsidRDefault="00000000" w:rsidP="005C2455">
      <w:pPr>
        <w:bidi/>
        <w:rPr>
          <w:rFonts w:eastAsiaTheme="minorEastAsia"/>
          <w:i/>
          <w:sz w:val="20"/>
          <w:szCs w:val="20"/>
          <w:lang w:bidi="he-IL"/>
        </w:rPr>
      </w:pPr>
      <m:oMathPara>
        <m:oMath>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cos(2α) +1</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cs="Arial"/>
                      <w:i/>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ctrlPr>
                <w:rPr>
                  <w:rFonts w:ascii="Cambria Math" w:eastAsiaTheme="minorEastAsia" w:hAnsi="Cambria Math" w:cs="Arial"/>
                  <w:i/>
                  <w:sz w:val="20"/>
                  <w:szCs w:val="20"/>
                  <w:lang w:bidi="he-IL"/>
                </w:rPr>
              </m:ctrlPr>
            </m:fName>
            <m:e>
              <m:r>
                <m:rPr>
                  <m:sty m:val="p"/>
                </m:rPr>
                <w:rPr>
                  <w:rFonts w:ascii="Cambria Math" w:eastAsiaTheme="minorEastAsia" w:hAnsi="Cambria Math"/>
                  <w:sz w:val="20"/>
                  <w:szCs w:val="20"/>
                  <w:lang w:bidi="he-IL"/>
                </w:rPr>
                <m:t xml:space="preserve">(α) </m:t>
              </m:r>
            </m:e>
          </m:func>
        </m:oMath>
      </m:oMathPara>
    </w:p>
    <w:p w14:paraId="1A86B724" w14:textId="77777777" w:rsidR="005C2455" w:rsidRPr="0098080C" w:rsidRDefault="005C2455" w:rsidP="005C2455">
      <w:pPr>
        <w:bidi/>
        <w:rPr>
          <w:rFonts w:eastAsiaTheme="minorEastAsia"/>
          <w:i/>
          <w:sz w:val="28"/>
          <w:szCs w:val="28"/>
          <w:lang w:bidi="he-IL"/>
        </w:rPr>
      </w:pPr>
    </w:p>
    <w:p w14:paraId="47C3B73F" w14:textId="77777777" w:rsidR="001D6076" w:rsidRDefault="001D6076" w:rsidP="001D6076">
      <w:pPr>
        <w:rPr>
          <w:rFonts w:eastAsiaTheme="minorEastAsia"/>
          <w:i/>
          <w:sz w:val="28"/>
          <w:szCs w:val="28"/>
          <w:lang w:bidi="he-IL"/>
        </w:rPr>
      </w:pPr>
      <w:r w:rsidRPr="001D6076">
        <w:rPr>
          <w:rFonts w:eastAsiaTheme="minorEastAsia"/>
          <w:i/>
          <w:sz w:val="28"/>
          <w:szCs w:val="28"/>
          <w:lang w:bidi="he-IL"/>
        </w:rPr>
        <w:t>To rewrite the denominator as:</w:t>
      </w:r>
    </w:p>
    <w:p w14:paraId="72C958E2" w14:textId="5D84B940" w:rsidR="005C2455" w:rsidRPr="00623BEE" w:rsidRDefault="00000000" w:rsidP="001D6076">
      <w:pPr>
        <w:bidi/>
        <w:rPr>
          <w:rFonts w:eastAsiaTheme="minorEastAsia"/>
          <w:i/>
          <w:sz w:val="20"/>
          <w:szCs w:val="20"/>
          <w:lang w:bidi="he-IL"/>
        </w:rPr>
      </w:pPr>
      <m:oMathPara>
        <m:oMath>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p>
            <m:sSupPr>
              <m:ctrlPr>
                <w:rPr>
                  <w:rFonts w:ascii="Cambria Math" w:eastAsiaTheme="minorEastAsia" w:hAnsi="Cambria Math"/>
                  <w:i/>
                  <w:sz w:val="20"/>
                  <w:szCs w:val="20"/>
                  <w:lang w:bidi="he-IL"/>
                </w:rPr>
              </m:ctrlPr>
            </m:sSupPr>
            <m:e>
              <m:func>
                <m:funcPr>
                  <m:ctrlPr>
                    <w:rPr>
                      <w:rFonts w:ascii="Cambria Math" w:eastAsiaTheme="minorEastAsia" w:hAnsi="Cambria Math"/>
                      <w:sz w:val="20"/>
                      <w:szCs w:val="20"/>
                      <w:lang w:bidi="he-IL"/>
                    </w:rPr>
                  </m:ctrlPr>
                </m:funcPr>
                <m:fNa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sup>
              <m:r>
                <w:rPr>
                  <w:rFonts w:ascii="Cambria Math" w:eastAsiaTheme="minorEastAsia" w:hAnsi="Cambria Math"/>
                  <w:sz w:val="20"/>
                  <w:szCs w:val="20"/>
                  <w:lang w:bidi="he-IL"/>
                </w:rPr>
                <m:t>2</m:t>
              </m:r>
            </m:sup>
          </m:sSup>
          <m:r>
            <w:rPr>
              <w:rFonts w:ascii="Cambria Math" w:eastAsiaTheme="minorEastAsia" w:hAnsi="Cambria Math"/>
              <w:sz w:val="20"/>
              <w:szCs w:val="20"/>
              <w:lang w:bidi="he-IL"/>
            </w:rPr>
            <m:t>)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num>
            <m:den>
              <m:r>
                <w:rPr>
                  <w:rFonts w:ascii="Cambria Math" w:eastAsiaTheme="minorEastAsia" w:hAnsi="Cambria Math"/>
                  <w:sz w:val="20"/>
                  <w:szCs w:val="20"/>
                  <w:lang w:bidi="he-IL"/>
                </w:rPr>
                <m:t>2</m:t>
              </m:r>
            </m:den>
          </m:f>
        </m:oMath>
      </m:oMathPara>
    </w:p>
    <w:p w14:paraId="3163D123" w14:textId="77777777" w:rsidR="005C2455" w:rsidRPr="00623BEE" w:rsidRDefault="005C2455" w:rsidP="005C2455">
      <w:pPr>
        <w:bidi/>
        <w:rPr>
          <w:rFonts w:eastAsiaTheme="minorEastAsia"/>
          <w:i/>
          <w:sz w:val="28"/>
          <w:szCs w:val="28"/>
          <w:lang w:bidi="he-IL"/>
        </w:rPr>
      </w:pPr>
    </w:p>
    <w:p w14:paraId="5D5AE914" w14:textId="184F828D" w:rsidR="005C2455" w:rsidRPr="0098080C" w:rsidRDefault="001D6076" w:rsidP="001D6076">
      <w:pPr>
        <w:rPr>
          <w:rFonts w:eastAsiaTheme="minorEastAsia"/>
          <w:i/>
          <w:sz w:val="20"/>
          <w:szCs w:val="20"/>
          <w:lang w:bidi="he-IL"/>
        </w:rPr>
      </w:pPr>
      <w:r w:rsidRPr="001D6076">
        <w:rPr>
          <w:rFonts w:eastAsiaTheme="minorEastAsia"/>
          <w:i/>
          <w:sz w:val="28"/>
          <w:szCs w:val="28"/>
          <w:lang w:bidi="he-IL"/>
        </w:rPr>
        <w:t>We can also attach these members</w:t>
      </w:r>
      <w:r w:rsidRPr="001D6076">
        <w:rPr>
          <w:rFonts w:eastAsiaTheme="minorEastAsia" w:cs="Arial"/>
          <w:i/>
          <w:sz w:val="28"/>
          <w:szCs w:val="28"/>
          <w:rtl/>
          <w:lang w:bidi="he-IL"/>
        </w:rPr>
        <w:t>:</w:t>
      </w:r>
      <w:r w:rsidR="005C2455">
        <w:rPr>
          <w:rFonts w:eastAsiaTheme="minorEastAsia"/>
          <w:i/>
          <w:sz w:val="28"/>
          <w:szCs w:val="28"/>
          <w:lang w:bidi="he-IL"/>
        </w:rPr>
        <w:br/>
      </w:r>
      <m:oMathPara>
        <m:oMath>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oMath>
      </m:oMathPara>
    </w:p>
    <w:p w14:paraId="03AC9B68" w14:textId="04F87F35" w:rsidR="005C2455" w:rsidRDefault="00491397" w:rsidP="00491397">
      <w:pPr>
        <w:rPr>
          <w:rFonts w:eastAsiaTheme="minorEastAsia"/>
          <w:i/>
          <w:sz w:val="28"/>
          <w:szCs w:val="28"/>
          <w:lang w:bidi="he-IL"/>
        </w:rPr>
      </w:pPr>
      <w:r w:rsidRPr="00491397">
        <w:rPr>
          <w:rFonts w:eastAsiaTheme="minorEastAsia"/>
          <w:i/>
          <w:sz w:val="28"/>
          <w:szCs w:val="28"/>
          <w:lang w:bidi="he-IL"/>
        </w:rPr>
        <w:t>So now the equation is</w:t>
      </w:r>
      <w:r w:rsidRPr="00491397">
        <w:rPr>
          <w:rFonts w:eastAsiaTheme="minorEastAsia" w:cs="Arial"/>
          <w:i/>
          <w:sz w:val="28"/>
          <w:szCs w:val="28"/>
          <w:rtl/>
          <w:lang w:bidi="he-IL"/>
        </w:rPr>
        <w:t>:</w:t>
      </w:r>
      <w:r w:rsidR="005C2455">
        <w:rPr>
          <w:rFonts w:eastAsiaTheme="minorEastAsia"/>
          <w:i/>
          <w:sz w:val="28"/>
          <w:szCs w:val="28"/>
          <w:lang w:bidi="he-IL"/>
        </w:rPr>
        <w:br/>
      </w:r>
    </w:p>
    <w:p w14:paraId="0FD290EB" w14:textId="77777777" w:rsidR="005C2455" w:rsidRPr="00623BEE" w:rsidRDefault="00000000" w:rsidP="005C2455">
      <w:pPr>
        <w:bidi/>
        <w:rPr>
          <w:rFonts w:eastAsiaTheme="minorEastAsia"/>
          <w:i/>
          <w:sz w:val="20"/>
          <w:szCs w:val="20"/>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
                <m:fPr>
                  <m:ctrlPr>
                    <w:rPr>
                      <w:rFonts w:ascii="Cambria Math" w:eastAsiaTheme="minorEastAsia" w:hAnsi="Cambria Math"/>
                      <w:i/>
                      <w:sz w:val="28"/>
                      <w:szCs w:val="28"/>
                      <w:lang w:bidi="he-IL"/>
                    </w:rPr>
                  </m:ctrlPr>
                </m:fPr>
                <m:num>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 xml:space="preserve">- </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cos</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2(θ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num>
                <m:den>
                  <m:r>
                    <w:rPr>
                      <w:rFonts w:ascii="Cambria Math" w:eastAsiaTheme="minorEastAsia" w:hAnsi="Cambria Math"/>
                      <w:sz w:val="28"/>
                      <w:szCs w:val="28"/>
                      <w:lang w:bidi="he-IL"/>
                    </w:rPr>
                    <m:t>2</m:t>
                  </m:r>
                </m:den>
              </m:f>
            </m:den>
          </m:f>
        </m:oMath>
      </m:oMathPara>
    </w:p>
    <w:p w14:paraId="68E04968" w14:textId="77777777" w:rsidR="005C2455" w:rsidRPr="0098080C" w:rsidRDefault="00000000" w:rsidP="005C2455">
      <w:pPr>
        <w:bidi/>
        <w:rPr>
          <w:rFonts w:eastAsiaTheme="minorEastAsia"/>
          <w:i/>
          <w:sz w:val="20"/>
          <w:szCs w:val="20"/>
          <w:lang w:bidi="he-IL"/>
        </w:rPr>
      </w:pP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 xml:space="preserve">- </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M</m:t>
                  </m:r>
                </m:e>
                <m:sub>
                  <m:r>
                    <w:rPr>
                      <w:rFonts w:ascii="Cambria Math" w:eastAsiaTheme="minorEastAsia" w:hAnsi="Cambria Math"/>
                      <w:sz w:val="28"/>
                      <w:szCs w:val="28"/>
                      <w:lang w:bidi="he-IL"/>
                    </w:rPr>
                    <m:t>2</m:t>
                  </m:r>
                </m:sub>
              </m:sSub>
              <m:r>
                <w:rPr>
                  <w:rFonts w:ascii="Cambria Math" w:eastAsiaTheme="minorEastAsia" w:hAnsi="Cambria Math"/>
                  <w:sz w:val="28"/>
                  <w:szCs w:val="28"/>
                  <w:lang w:bidi="he-IL"/>
                </w:rPr>
                <m:t>cos</m:t>
              </m:r>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2θ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-2</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r>
                <w:rPr>
                  <w:rFonts w:ascii="Cambria Math" w:eastAsiaTheme="minorEastAsia" w:hAnsi="Cambria Math"/>
                  <w:sz w:val="28"/>
                  <w:szCs w:val="28"/>
                  <w:lang w:bidi="he-IL"/>
                </w:rPr>
                <m:t>)</m:t>
              </m:r>
            </m:den>
          </m:f>
        </m:oMath>
      </m:oMathPara>
    </w:p>
    <w:p w14:paraId="5AD346DC" w14:textId="77777777" w:rsidR="00C35F45" w:rsidRDefault="00C35F45" w:rsidP="005C2455">
      <w:pPr>
        <w:bidi/>
        <w:rPr>
          <w:rFonts w:eastAsiaTheme="minorEastAsia"/>
          <w:i/>
          <w:sz w:val="28"/>
          <w:szCs w:val="28"/>
          <w:lang w:bidi="he-IL"/>
        </w:rPr>
      </w:pPr>
      <w:r w:rsidRPr="00C35F45">
        <w:rPr>
          <w:rFonts w:eastAsiaTheme="minorEastAsia"/>
          <w:i/>
          <w:sz w:val="28"/>
          <w:szCs w:val="28"/>
          <w:lang w:bidi="he-IL"/>
        </w:rPr>
        <w:t>We can rewrite some of the masses to group them together using the identity:</w:t>
      </w:r>
    </w:p>
    <w:p w14:paraId="1632B86C" w14:textId="2EA0686F" w:rsidR="005C2455" w:rsidRPr="00623BEE" w:rsidRDefault="00000000" w:rsidP="00C35F4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r>
            <w:rPr>
              <w:rFonts w:ascii="Cambria Math" w:eastAsiaTheme="minorEastAsia" w:hAnsi="Cambria Math"/>
              <w:sz w:val="20"/>
              <w:szCs w:val="20"/>
              <w:lang w:bidi="he-IL"/>
            </w:rPr>
            <m:t>sin⁡(b)=(</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a-b</m:t>
                  </m:r>
                </m:e>
              </m:d>
            </m:e>
          </m:func>
          <m:r>
            <w:rPr>
              <w:rFonts w:ascii="Cambria Math" w:eastAsiaTheme="minorEastAsia" w:hAnsi="Cambria Math"/>
              <w:sz w:val="20"/>
              <w:szCs w:val="20"/>
              <w:lang w:bidi="he-IL"/>
            </w:rPr>
            <m:t>)</m:t>
          </m:r>
        </m:oMath>
      </m:oMathPara>
    </w:p>
    <w:p w14:paraId="32D9C55A" w14:textId="77777777" w:rsidR="005C2455" w:rsidRPr="00623BEE" w:rsidRDefault="005C2455" w:rsidP="005C2455">
      <w:pPr>
        <w:bidi/>
        <w:rPr>
          <w:rFonts w:eastAsiaTheme="minorEastAsia"/>
          <w:i/>
          <w:sz w:val="20"/>
          <w:szCs w:val="20"/>
          <w:lang w:bidi="he-IL"/>
        </w:rPr>
      </w:pPr>
      <w:r>
        <w:rPr>
          <w:rFonts w:eastAsiaTheme="minorEastAsia"/>
          <w:i/>
          <w:sz w:val="28"/>
          <w:szCs w:val="28"/>
          <w:lang w:bidi="he-IL"/>
        </w:rPr>
        <w:br/>
      </w:r>
      <m:oMathPara>
        <m:oMath>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sz w:val="20"/>
                  <w:szCs w:val="20"/>
                  <w:lang w:bidi="he-IL"/>
                </w:rPr>
              </m:ctrlPr>
            </m:funcPr>
            <m:fName>
              <m:r>
                <w:rPr>
                  <w:rFonts w:ascii="Cambria Math" w:eastAsiaTheme="minorEastAsia" w:hAnsi="Cambria Math"/>
                  <w:sz w:val="20"/>
                  <w:szCs w:val="20"/>
                  <w:lang w:bidi="he-IL"/>
                </w:rPr>
                <m:t>g</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​sin(</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num>
                <m:den>
                  <m:r>
                    <w:rPr>
                      <w:rFonts w:ascii="Cambria Math" w:eastAsiaTheme="minorEastAsia" w:hAnsi="Cambria Math"/>
                      <w:sz w:val="20"/>
                      <w:szCs w:val="20"/>
                      <w:lang w:bidi="he-IL"/>
                    </w:rPr>
                    <m:t>2</m:t>
                  </m:r>
                </m:den>
              </m:f>
            </m:e>
          </m:func>
        </m:oMath>
      </m:oMathPara>
    </w:p>
    <w:p w14:paraId="08794040" w14:textId="74364F34" w:rsidR="005C2455" w:rsidRPr="00E568C0" w:rsidRDefault="00C35F45" w:rsidP="00C35F45">
      <w:pPr>
        <w:rPr>
          <w:rFonts w:eastAsiaTheme="minorEastAsia"/>
          <w:i/>
          <w:sz w:val="20"/>
          <w:szCs w:val="20"/>
          <w:lang w:bidi="he-IL"/>
        </w:rPr>
      </w:pPr>
      <w:r w:rsidRPr="00C35F45">
        <w:rPr>
          <w:rFonts w:eastAsiaTheme="minorEastAsia"/>
          <w:i/>
          <w:sz w:val="28"/>
          <w:szCs w:val="28"/>
          <w:lang w:bidi="he-IL"/>
        </w:rPr>
        <w:t>Now we will group the similar elements</w:t>
      </w:r>
      <w:r w:rsidRPr="00C35F45">
        <w:rPr>
          <w:rFonts w:eastAsiaTheme="minorEastAsia" w:cs="Arial"/>
          <w:i/>
          <w:sz w:val="28"/>
          <w:szCs w:val="28"/>
          <w:rtl/>
          <w:lang w:bidi="he-IL"/>
        </w:rPr>
        <w:t>:</w:t>
      </w:r>
      <w:r w:rsidR="005C2455">
        <w:rPr>
          <w:rFonts w:eastAsiaTheme="minorEastAsia"/>
          <w:i/>
          <w:sz w:val="28"/>
          <w:szCs w:val="28"/>
          <w:lang w:bidi="he-IL"/>
        </w:rPr>
        <w:br/>
      </w:r>
      <m:oMathPara>
        <m:oMath>
          <m:r>
            <w:rPr>
              <w:rFonts w:ascii="Cambria Math" w:eastAsiaTheme="minorEastAsia" w:hAnsi="Cambria Math"/>
              <w:sz w:val="20"/>
              <w:szCs w:val="20"/>
              <w:lang w:bidi="he-IL"/>
            </w:rPr>
            <m:t>-2g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m:t>
          </m:r>
        </m:oMath>
      </m:oMathPara>
    </w:p>
    <w:p w14:paraId="2EA28DF3" w14:textId="77F77DCF" w:rsidR="005C2455" w:rsidRPr="0098080C" w:rsidRDefault="003036F2" w:rsidP="003036F2">
      <w:pPr>
        <w:rPr>
          <w:rFonts w:eastAsiaTheme="minorEastAsia"/>
          <w:i/>
          <w:sz w:val="20"/>
          <w:szCs w:val="20"/>
          <w:lang w:bidi="he-IL"/>
        </w:rPr>
      </w:pPr>
      <w:r w:rsidRPr="003036F2">
        <w:rPr>
          <w:rFonts w:eastAsiaTheme="minorEastAsia"/>
          <w:i/>
          <w:sz w:val="28"/>
          <w:szCs w:val="28"/>
          <w:lang w:bidi="he-IL"/>
        </w:rPr>
        <w:t>To get the final equation for theta 1 second derivative</w:t>
      </w:r>
      <w:r w:rsidRPr="003036F2">
        <w:rPr>
          <w:rFonts w:eastAsiaTheme="minorEastAsia" w:cs="Arial"/>
          <w:i/>
          <w:sz w:val="28"/>
          <w:szCs w:val="28"/>
          <w:rtl/>
          <w:lang w:bidi="he-IL"/>
        </w:rPr>
        <w:t>:</w:t>
      </w:r>
      <w:r w:rsidR="005C2455">
        <w:rPr>
          <w:rFonts w:eastAsiaTheme="minorEastAsia"/>
          <w:i/>
          <w:sz w:val="28"/>
          <w:szCs w:val="28"/>
          <w:lang w:bidi="he-IL"/>
        </w:rPr>
        <w:br/>
      </w:r>
      <m:oMathPara>
        <m:oMath>
          <m:acc>
            <m:accPr>
              <m:chr m:val="̈"/>
              <m:ctrlPr>
                <w:rPr>
                  <w:rFonts w:ascii="Cambria Math" w:eastAsiaTheme="minorEastAsia" w:hAnsi="Cambria Math"/>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Sub>
            </m:e>
          </m:acc>
          <m:r>
            <w:rPr>
              <w:rFonts w:ascii="Cambria Math" w:eastAsiaTheme="minorEastAsia" w:hAnsi="Cambria Math"/>
              <w:sz w:val="20"/>
              <w:szCs w:val="20"/>
              <w:lang w:bidi="he-IL"/>
            </w:rPr>
            <m:t xml:space="preserve"> = </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2D2C6DAF" w14:textId="43D71849" w:rsidR="005C2455" w:rsidRPr="00634B98" w:rsidRDefault="003036F2" w:rsidP="003036F2">
      <w:pPr>
        <w:rPr>
          <w:rFonts w:eastAsiaTheme="minorEastAsia"/>
          <w:i/>
          <w:sz w:val="28"/>
          <w:szCs w:val="28"/>
          <w:lang w:bidi="he-IL"/>
        </w:rPr>
      </w:pPr>
      <w:r w:rsidRPr="003036F2">
        <w:rPr>
          <w:rFonts w:eastAsiaTheme="minorEastAsia"/>
          <w:iCs/>
          <w:sz w:val="28"/>
          <w:szCs w:val="28"/>
          <w:lang w:bidi="he-IL"/>
        </w:rPr>
        <w:t xml:space="preserve">And now, to solve for theta 2 second derivative, we will use the equation we prepared earlier and substitute theta 1 second derivative into </w:t>
      </w:r>
      <w:proofErr w:type="spellStart"/>
      <w:r w:rsidRPr="003036F2">
        <w:rPr>
          <w:rFonts w:eastAsiaTheme="minorEastAsia"/>
          <w:iCs/>
          <w:sz w:val="28"/>
          <w:szCs w:val="28"/>
          <w:lang w:bidi="he-IL"/>
        </w:rPr>
        <w:t>it:it</w:t>
      </w:r>
      <w:proofErr w:type="spellEnd"/>
      <w:r w:rsidRPr="003036F2">
        <w:rPr>
          <w:rFonts w:eastAsiaTheme="minorEastAsia" w:cs="Arial"/>
          <w:iCs/>
          <w:sz w:val="28"/>
          <w:szCs w:val="28"/>
          <w:rtl/>
          <w:lang w:bidi="he-IL"/>
        </w:rPr>
        <w:t>:</w:t>
      </w:r>
      <w:r w:rsidR="005C2455">
        <w:rPr>
          <w:rFonts w:eastAsiaTheme="minorEastAsia"/>
          <w:i/>
          <w:sz w:val="28"/>
          <w:szCs w:val="28"/>
          <w:lang w:bidi="he-IL"/>
        </w:rPr>
        <w:br/>
      </w:r>
      <m:oMathPara>
        <m:oMath>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acc>
          <m:r>
            <w:rPr>
              <w:rFonts w:ascii="Cambria Math" w:eastAsiaTheme="minorEastAsia" w:hAnsi="Cambria Math"/>
              <w:sz w:val="28"/>
              <w:szCs w:val="28"/>
              <w:lang w:bidi="he-IL"/>
            </w:rPr>
            <m:t>=</m:t>
          </m:r>
          <m:f>
            <m:fPr>
              <m:ctrlPr>
                <w:rPr>
                  <w:rFonts w:ascii="Cambria Math" w:eastAsiaTheme="minorEastAsia" w:hAnsi="Cambria Math"/>
                  <w:i/>
                  <w:sz w:val="28"/>
                  <w:szCs w:val="28"/>
                  <w:lang w:bidi="he-IL"/>
                </w:rPr>
              </m:ctrlPr>
            </m:fPr>
            <m:num>
              <m:acc>
                <m:accPr>
                  <m:chr m:val="̇"/>
                  <m:ctrlPr>
                    <w:rPr>
                      <w:rFonts w:ascii="Cambria Math" w:eastAsiaTheme="minorEastAsia" w:hAnsi="Cambria Math"/>
                      <w:i/>
                      <w:sz w:val="28"/>
                      <w:szCs w:val="28"/>
                      <w:lang w:bidi="he-IL"/>
                    </w:rPr>
                  </m:ctrlPr>
                </m:accPr>
                <m:e>
                  <m:sSubSup>
                    <m:sSubSupPr>
                      <m:ctrlPr>
                        <w:rPr>
                          <w:rFonts w:ascii="Cambria Math" w:eastAsiaTheme="minorEastAsia" w:hAnsi="Cambria Math"/>
                          <w:i/>
                          <w:sz w:val="28"/>
                          <w:szCs w:val="28"/>
                          <w:lang w:bidi="he-IL"/>
                        </w:rPr>
                      </m:ctrlPr>
                    </m:sSubSup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up>
                      <m:r>
                        <w:rPr>
                          <w:rFonts w:ascii="Cambria Math" w:eastAsiaTheme="minorEastAsia" w:hAnsi="Cambria Math"/>
                          <w:sz w:val="28"/>
                          <w:szCs w:val="28"/>
                          <w:lang w:bidi="he-IL"/>
                        </w:rPr>
                        <m:t>2</m:t>
                      </m:r>
                    </m:sup>
                  </m:sSubSup>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-g</m:t>
              </m:r>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sin</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r>
                <w:rPr>
                  <w:rFonts w:ascii="Cambria Math" w:eastAsiaTheme="minorEastAsia" w:hAnsi="Cambria Math"/>
                  <w:sz w:val="28"/>
                  <w:szCs w:val="28"/>
                  <w:lang w:bidi="he-IL"/>
                </w:rPr>
                <m:t>-</m:t>
              </m:r>
              <m:acc>
                <m:accPr>
                  <m:chr m:val="̈"/>
                  <m:ctrlPr>
                    <w:rPr>
                      <w:rFonts w:ascii="Cambria Math" w:eastAsiaTheme="minorEastAsia" w:hAnsi="Cambria Math"/>
                      <w:i/>
                      <w:sz w:val="28"/>
                      <w:szCs w:val="28"/>
                      <w:lang w:bidi="he-IL"/>
                    </w:rPr>
                  </m:ctrlPr>
                </m:acc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e>
              </m:acc>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1</m:t>
                  </m:r>
                </m:sub>
              </m:sSub>
              <m:func>
                <m:funcPr>
                  <m:ctrlPr>
                    <w:rPr>
                      <w:rFonts w:ascii="Cambria Math" w:eastAsiaTheme="minorEastAsia" w:hAnsi="Cambria Math"/>
                      <w:i/>
                      <w:sz w:val="28"/>
                      <w:szCs w:val="28"/>
                      <w:lang w:bidi="he-IL"/>
                    </w:rPr>
                  </m:ctrlPr>
                </m:funcPr>
                <m:fName>
                  <m:r>
                    <w:rPr>
                      <w:rFonts w:ascii="Cambria Math" w:eastAsiaTheme="minorEastAsia" w:hAnsi="Cambria Math"/>
                      <w:sz w:val="28"/>
                      <w:szCs w:val="28"/>
                      <w:lang w:bidi="he-IL"/>
                    </w:rPr>
                    <m:t>cos</m:t>
                  </m:r>
                </m:fName>
                <m:e>
                  <m:d>
                    <m:dPr>
                      <m:ctrlPr>
                        <w:rPr>
                          <w:rFonts w:ascii="Cambria Math" w:eastAsiaTheme="minorEastAsia" w:hAnsi="Cambria Math"/>
                          <w:i/>
                          <w:sz w:val="28"/>
                          <w:szCs w:val="28"/>
                          <w:lang w:bidi="he-IL"/>
                        </w:rPr>
                      </m:ctrlPr>
                    </m:dPr>
                    <m:e>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1</m:t>
                          </m:r>
                        </m:sub>
                      </m:sSub>
                      <m:r>
                        <w:rPr>
                          <w:rFonts w:ascii="Cambria Math" w:eastAsiaTheme="minorEastAsia" w:hAnsi="Cambria Math"/>
                          <w:sz w:val="28"/>
                          <w:szCs w:val="28"/>
                          <w:lang w:bidi="he-IL"/>
                        </w:rPr>
                        <m:t>-</m:t>
                      </m:r>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θ</m:t>
                          </m:r>
                        </m:e>
                        <m:sub>
                          <m:r>
                            <w:rPr>
                              <w:rFonts w:ascii="Cambria Math" w:eastAsiaTheme="minorEastAsia" w:hAnsi="Cambria Math"/>
                              <w:sz w:val="28"/>
                              <w:szCs w:val="28"/>
                              <w:lang w:bidi="he-IL"/>
                            </w:rPr>
                            <m:t>2</m:t>
                          </m:r>
                        </m:sub>
                      </m:sSub>
                    </m:e>
                  </m:d>
                </m:e>
              </m:func>
            </m:num>
            <m:den>
              <m:sSub>
                <m:sSubPr>
                  <m:ctrlPr>
                    <w:rPr>
                      <w:rFonts w:ascii="Cambria Math" w:eastAsiaTheme="minorEastAsia" w:hAnsi="Cambria Math"/>
                      <w:i/>
                      <w:sz w:val="28"/>
                      <w:szCs w:val="28"/>
                      <w:lang w:bidi="he-IL"/>
                    </w:rPr>
                  </m:ctrlPr>
                </m:sSubPr>
                <m:e>
                  <m:r>
                    <w:rPr>
                      <w:rFonts w:ascii="Cambria Math" w:eastAsiaTheme="minorEastAsia" w:hAnsi="Cambria Math"/>
                      <w:sz w:val="28"/>
                      <w:szCs w:val="28"/>
                      <w:lang w:bidi="he-IL"/>
                    </w:rPr>
                    <m:t>L</m:t>
                  </m:r>
                </m:e>
                <m:sub>
                  <m:r>
                    <w:rPr>
                      <w:rFonts w:ascii="Cambria Math" w:eastAsiaTheme="minorEastAsia" w:hAnsi="Cambria Math"/>
                      <w:sz w:val="28"/>
                      <w:szCs w:val="28"/>
                      <w:lang w:bidi="he-IL"/>
                    </w:rPr>
                    <m:t>2</m:t>
                  </m:r>
                </m:sub>
              </m:sSub>
            </m:den>
          </m:f>
        </m:oMath>
      </m:oMathPara>
    </w:p>
    <w:p w14:paraId="1C789437" w14:textId="77777777" w:rsidR="005C2455" w:rsidRPr="009515E7" w:rsidRDefault="00000000" w:rsidP="005C2455">
      <w:pPr>
        <w:bidi/>
        <w:rPr>
          <w:rFonts w:eastAsiaTheme="minorEastAsia"/>
          <w:i/>
          <w:sz w:val="16"/>
          <w:szCs w:val="16"/>
          <w:lang w:bidi="he-IL"/>
        </w:rPr>
      </w:pPr>
      <m:oMathPara>
        <m:oMath>
          <m:acc>
            <m:accPr>
              <m:chr m:val="̈"/>
              <m:ctrlPr>
                <w:rPr>
                  <w:rFonts w:ascii="Cambria Math" w:eastAsiaTheme="minorEastAsia" w:hAnsi="Cambria Math"/>
                  <w:i/>
                  <w:sz w:val="16"/>
                  <w:szCs w:val="16"/>
                  <w:lang w:bidi="he-IL"/>
                </w:rPr>
              </m:ctrlPr>
            </m:acc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ac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acc>
                <m:accPr>
                  <m:chr m:val="̇"/>
                  <m:ctrlPr>
                    <w:rPr>
                      <w:rFonts w:ascii="Cambria Math" w:eastAsiaTheme="minorEastAsia" w:hAnsi="Cambria Math"/>
                      <w:i/>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-g</m:t>
              </m:r>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r>
                    <w:rPr>
                      <w:rFonts w:ascii="Cambria Math" w:eastAsiaTheme="minorEastAsia" w:hAnsi="Cambria Math"/>
                      <w:sz w:val="16"/>
                      <w:szCs w:val="16"/>
                      <w:lang w:bidi="he-IL"/>
                    </w:rPr>
                    <m:t>-g</m:t>
                  </m:r>
                  <m:d>
                    <m:dPr>
                      <m:ctrlPr>
                        <w:rPr>
                          <w:rFonts w:ascii="Cambria Math" w:eastAsiaTheme="minorEastAsia" w:hAnsi="Cambria Math"/>
                          <w:i/>
                          <w:sz w:val="16"/>
                          <w:szCs w:val="16"/>
                          <w:lang w:bidi="he-IL"/>
                        </w:rPr>
                      </m:ctrlPr>
                    </m:dPr>
                    <m:e>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sin</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e>
                  </m:d>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gsin</m:t>
                  </m:r>
                  <m:d>
                    <m:dPr>
                      <m:ctrlPr>
                        <w:rPr>
                          <w:rFonts w:ascii="Cambria Math" w:eastAsiaTheme="minorEastAsia" w:hAnsi="Cambria Math"/>
                          <w:i/>
                          <w:iCs/>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ctrlPr>
                        <w:rPr>
                          <w:rFonts w:ascii="Cambria Math" w:eastAsiaTheme="minorEastAsia" w:hAnsi="Cambria Math"/>
                          <w:i/>
                          <w:sz w:val="16"/>
                          <w:szCs w:val="16"/>
                          <w:lang w:bidi="he-IL"/>
                        </w:rPr>
                      </m:ctrlPr>
                    </m:e>
                  </m:d>
                  <m:r>
                    <w:rPr>
                      <w:rFonts w:ascii="Cambria Math" w:eastAsiaTheme="minorEastAsia" w:hAnsi="Cambria Math"/>
                      <w:sz w:val="16"/>
                      <w:szCs w:val="16"/>
                      <w:lang w:bidi="he-IL"/>
                    </w:rPr>
                    <m:t xml:space="preserve">  -2</m:t>
                  </m:r>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sin</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2</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cos</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den>
              </m:f>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cos</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den>
          </m:f>
        </m:oMath>
      </m:oMathPara>
    </w:p>
    <w:p w14:paraId="289A19BD" w14:textId="77777777" w:rsidR="00A50E02" w:rsidRDefault="002271EC" w:rsidP="00A50E02">
      <w:pPr>
        <w:rPr>
          <w:rFonts w:eastAsiaTheme="minorEastAsia"/>
          <w:i/>
          <w:sz w:val="28"/>
          <w:szCs w:val="28"/>
          <w:lang w:bidi="he-IL"/>
        </w:rPr>
      </w:pPr>
      <w:r w:rsidRPr="002271EC">
        <w:rPr>
          <w:rFonts w:eastAsiaTheme="minorEastAsia"/>
          <w:i/>
          <w:sz w:val="28"/>
          <w:szCs w:val="28"/>
          <w:lang w:bidi="he-IL"/>
        </w:rPr>
        <w:lastRenderedPageBreak/>
        <w:t>We can get rid of L1 here and start simplifying:</w:t>
      </w:r>
    </w:p>
    <w:p w14:paraId="5A1C936A" w14:textId="0FC8E231" w:rsidR="005C2455" w:rsidRPr="00623BEE" w:rsidRDefault="00000000" w:rsidP="00A50E02">
      <w:pPr>
        <w:bidi/>
        <w:rPr>
          <w:rFonts w:eastAsiaTheme="minorEastAsia"/>
          <w:i/>
          <w:sz w:val="16"/>
          <w:szCs w:val="16"/>
          <w:lang w:bidi="he-IL"/>
        </w:rPr>
      </w:pPr>
      <m:oMath>
        <m:acc>
          <m:accPr>
            <m:chr m:val="̈"/>
            <m:ctrlPr>
              <w:rPr>
                <w:rFonts w:ascii="Cambria Math" w:eastAsiaTheme="minorEastAsia" w:hAnsi="Cambria Math"/>
                <w:i/>
                <w:sz w:val="16"/>
                <w:szCs w:val="16"/>
                <w:lang w:bidi="he-IL"/>
              </w:rPr>
            </m:ctrlPr>
          </m:acc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acc>
        <m:r>
          <w:rPr>
            <w:rFonts w:ascii="Cambria Math" w:eastAsiaTheme="minorEastAsia" w:hAnsi="Cambria Math"/>
            <w:sz w:val="16"/>
            <w:szCs w:val="16"/>
            <w:lang w:bidi="he-IL"/>
          </w:rPr>
          <m:t>=</m:t>
        </m:r>
        <m:f>
          <m:fPr>
            <m:ctrlPr>
              <w:rPr>
                <w:rFonts w:ascii="Cambria Math" w:eastAsiaTheme="minorEastAsia" w:hAnsi="Cambria Math"/>
                <w:i/>
                <w:sz w:val="16"/>
                <w:szCs w:val="16"/>
                <w:lang w:bidi="he-IL"/>
              </w:rPr>
            </m:ctrlPr>
          </m:fPr>
          <m:num>
            <m:acc>
              <m:accPr>
                <m:chr m:val="̇"/>
                <m:ctrlPr>
                  <w:rPr>
                    <w:rFonts w:ascii="Cambria Math" w:eastAsiaTheme="minorEastAsia" w:hAnsi="Cambria Math"/>
                    <w:i/>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r>
              <w:rPr>
                <w:rFonts w:ascii="Cambria Math" w:eastAsiaTheme="minorEastAsia" w:hAnsi="Cambria Math"/>
                <w:sz w:val="16"/>
                <w:szCs w:val="16"/>
                <w:lang w:bidi="he-IL"/>
              </w:rPr>
              <m:t>-g</m:t>
            </m:r>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sin</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)+(g</m:t>
            </m:r>
            <m:d>
              <m:dPr>
                <m:ctrlPr>
                  <w:rPr>
                    <w:rFonts w:ascii="Cambria Math" w:eastAsiaTheme="minorEastAsia" w:hAnsi="Cambria Math"/>
                    <w:i/>
                    <w:sz w:val="16"/>
                    <w:szCs w:val="16"/>
                    <w:lang w:bidi="he-IL"/>
                  </w:rPr>
                </m:ctrlPr>
              </m:dPr>
              <m:e>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sin</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e>
            </m:d>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gsin</m:t>
            </m:r>
            <m:d>
              <m:dPr>
                <m:ctrlPr>
                  <w:rPr>
                    <w:rFonts w:ascii="Cambria Math" w:eastAsiaTheme="minorEastAsia" w:hAnsi="Cambria Math"/>
                    <w:i/>
                    <w:iCs/>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ctrlPr>
                  <w:rPr>
                    <w:rFonts w:ascii="Cambria Math" w:eastAsiaTheme="minorEastAsia" w:hAnsi="Cambria Math"/>
                    <w:i/>
                    <w:sz w:val="16"/>
                    <w:szCs w:val="16"/>
                    <w:lang w:bidi="he-IL"/>
                  </w:rPr>
                </m:ctrlPr>
              </m:e>
            </m:d>
            <m:r>
              <w:rPr>
                <w:rFonts w:ascii="Cambria Math" w:eastAsiaTheme="minorEastAsia" w:hAnsi="Cambria Math"/>
                <w:sz w:val="16"/>
                <w:szCs w:val="16"/>
                <w:lang w:bidi="he-IL"/>
              </w:rPr>
              <m:t xml:space="preserve"> +2</m:t>
            </m:r>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sin</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2</m:t>
                </m:r>
              </m:sub>
              <m:sup>
                <m:r>
                  <w:rPr>
                    <w:rFonts w:ascii="Cambria Math" w:eastAsiaTheme="minorEastAsia" w:hAnsi="Cambria Math"/>
                    <w:sz w:val="16"/>
                    <w:szCs w:val="16"/>
                    <w:lang w:bidi="he-IL"/>
                  </w:rPr>
                  <m:t>2</m:t>
                </m:r>
              </m:sup>
            </m:sSubSup>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m:t>
            </m:r>
            <m:acc>
              <m:accPr>
                <m:chr m:val="̇"/>
                <m:ctrlPr>
                  <w:rPr>
                    <w:rFonts w:ascii="Cambria Math" w:eastAsiaTheme="minorEastAsia" w:hAnsi="Cambria Math"/>
                    <w:sz w:val="16"/>
                    <w:szCs w:val="16"/>
                    <w:lang w:bidi="he-IL"/>
                  </w:rPr>
                </m:ctrlPr>
              </m:accPr>
              <m:e>
                <m:sSubSup>
                  <m:sSubSupPr>
                    <m:ctrlPr>
                      <w:rPr>
                        <w:rFonts w:ascii="Cambria Math" w:eastAsiaTheme="minorEastAsia" w:hAnsi="Cambria Math"/>
                        <w:i/>
                        <w:sz w:val="16"/>
                        <w:szCs w:val="16"/>
                        <w:lang w:bidi="he-IL"/>
                      </w:rPr>
                    </m:ctrlPr>
                  </m:sSubSupPr>
                  <m:e>
                    <m:r>
                      <w:rPr>
                        <w:rFonts w:ascii="Cambria Math" w:eastAsiaTheme="minorEastAsia" w:hAnsi="Cambria Math"/>
                        <w:sz w:val="16"/>
                        <w:szCs w:val="16"/>
                        <w:lang w:bidi="he-IL"/>
                      </w:rPr>
                      <m:t>θ</m:t>
                    </m:r>
                    <m:ctrlPr>
                      <w:rPr>
                        <w:rFonts w:ascii="Cambria Math" w:eastAsiaTheme="minorEastAsia" w:hAnsi="Cambria Math"/>
                        <w:sz w:val="16"/>
                        <w:szCs w:val="16"/>
                        <w:lang w:bidi="he-IL"/>
                      </w:rPr>
                    </m:ctrlPr>
                  </m:e>
                  <m:sub>
                    <m:r>
                      <w:rPr>
                        <w:rFonts w:ascii="Cambria Math" w:eastAsiaTheme="minorEastAsia" w:hAnsi="Cambria Math"/>
                        <w:sz w:val="16"/>
                        <w:szCs w:val="16"/>
                        <w:lang w:bidi="he-IL"/>
                      </w:rPr>
                      <m:t>1</m:t>
                    </m:r>
                  </m:sub>
                  <m:sup>
                    <m:r>
                      <w:rPr>
                        <w:rFonts w:ascii="Cambria Math" w:eastAsiaTheme="minorEastAsia" w:hAnsi="Cambria Math"/>
                        <w:sz w:val="16"/>
                        <w:szCs w:val="16"/>
                        <w:lang w:bidi="he-IL"/>
                      </w:rPr>
                      <m:t>2</m:t>
                    </m:r>
                  </m:sup>
                </m:sSubSup>
              </m:e>
            </m:ac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sz w:val="16"/>
                    <w:szCs w:val="16"/>
                    <w:lang w:bidi="he-IL"/>
                  </w:rPr>
                </m:ctrlPr>
              </m:funcPr>
              <m:fName>
                <m:r>
                  <m:rPr>
                    <m:sty m:val="p"/>
                  </m:rPr>
                  <w:rPr>
                    <w:rFonts w:ascii="Cambria Math" w:eastAsiaTheme="minorEastAsia" w:hAnsi="Cambria Math"/>
                    <w:sz w:val="16"/>
                    <w:szCs w:val="16"/>
                    <w:lang w:bidi="he-IL"/>
                  </w:rPr>
                  <m:t>cos</m:t>
                </m:r>
                <m:ctrlPr>
                  <w:rPr>
                    <w:rFonts w:ascii="Cambria Math" w:eastAsiaTheme="minorEastAsia" w:hAnsi="Cambria Math"/>
                    <w:i/>
                    <w:sz w:val="16"/>
                    <w:szCs w:val="16"/>
                    <w:lang w:bidi="he-IL"/>
                  </w:rPr>
                </m:ctrlP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e>
            </m:func>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1</m:t>
                </m:r>
              </m:sub>
            </m:sSub>
            <m:func>
              <m:funcPr>
                <m:ctrlPr>
                  <w:rPr>
                    <w:rFonts w:ascii="Cambria Math" w:eastAsiaTheme="minorEastAsia" w:hAnsi="Cambria Math"/>
                    <w:i/>
                    <w:sz w:val="16"/>
                    <w:szCs w:val="16"/>
                    <w:lang w:bidi="he-IL"/>
                  </w:rPr>
                </m:ctrlPr>
              </m:funcPr>
              <m:fName>
                <m:r>
                  <w:rPr>
                    <w:rFonts w:ascii="Cambria Math" w:eastAsiaTheme="minorEastAsia" w:hAnsi="Cambria Math"/>
                    <w:sz w:val="16"/>
                    <w:szCs w:val="16"/>
                    <w:lang w:bidi="he-IL"/>
                  </w:rPr>
                  <m:t>cos</m:t>
                </m:r>
              </m:fName>
              <m:e>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θ</m:t>
                        </m:r>
                      </m:e>
                      <m:sub>
                        <m:r>
                          <w:rPr>
                            <w:rFonts w:ascii="Cambria Math" w:eastAsiaTheme="minorEastAsia" w:hAnsi="Cambria Math"/>
                            <w:sz w:val="16"/>
                            <w:szCs w:val="16"/>
                            <w:lang w:bidi="he-IL"/>
                          </w:rPr>
                          <m:t>2</m:t>
                        </m:r>
                      </m:sub>
                    </m:sSub>
                  </m:e>
                </m:d>
              </m:e>
            </m:func>
          </m:num>
          <m:den>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L</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(2</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 xml:space="preserve">- </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M</m:t>
                </m:r>
              </m:e>
              <m:sub>
                <m:r>
                  <w:rPr>
                    <w:rFonts w:ascii="Cambria Math" w:eastAsiaTheme="minorEastAsia" w:hAnsi="Cambria Math"/>
                    <w:sz w:val="16"/>
                    <w:szCs w:val="16"/>
                    <w:lang w:bidi="he-IL"/>
                  </w:rPr>
                  <m:t>2</m:t>
                </m:r>
              </m:sub>
            </m:sSub>
            <m:r>
              <w:rPr>
                <w:rFonts w:ascii="Cambria Math" w:eastAsiaTheme="minorEastAsia" w:hAnsi="Cambria Math"/>
                <w:sz w:val="16"/>
                <w:szCs w:val="16"/>
                <w:lang w:bidi="he-IL"/>
              </w:rPr>
              <m:t>cos</m:t>
            </m:r>
            <m:d>
              <m:dPr>
                <m:ctrlPr>
                  <w:rPr>
                    <w:rFonts w:ascii="Cambria Math" w:eastAsiaTheme="minorEastAsia" w:hAnsi="Cambria Math"/>
                    <w:i/>
                    <w:sz w:val="16"/>
                    <w:szCs w:val="16"/>
                    <w:lang w:bidi="he-IL"/>
                  </w:rPr>
                </m:ctrlPr>
              </m:dPr>
              <m:e>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1</m:t>
                    </m:r>
                  </m:sub>
                </m:sSub>
                <m:r>
                  <w:rPr>
                    <w:rFonts w:ascii="Cambria Math" w:eastAsiaTheme="minorEastAsia" w:hAnsi="Cambria Math"/>
                    <w:sz w:val="16"/>
                    <w:szCs w:val="16"/>
                    <w:lang w:bidi="he-IL"/>
                  </w:rPr>
                  <m:t>-</m:t>
                </m:r>
                <m:sSub>
                  <m:sSubPr>
                    <m:ctrlPr>
                      <w:rPr>
                        <w:rFonts w:ascii="Cambria Math" w:eastAsiaTheme="minorEastAsia" w:hAnsi="Cambria Math"/>
                        <w:i/>
                        <w:sz w:val="16"/>
                        <w:szCs w:val="16"/>
                        <w:lang w:bidi="he-IL"/>
                      </w:rPr>
                    </m:ctrlPr>
                  </m:sSubPr>
                  <m:e>
                    <m:r>
                      <w:rPr>
                        <w:rFonts w:ascii="Cambria Math" w:eastAsiaTheme="minorEastAsia" w:hAnsi="Cambria Math"/>
                        <w:sz w:val="16"/>
                        <w:szCs w:val="16"/>
                        <w:lang w:bidi="he-IL"/>
                      </w:rPr>
                      <m:t>2θ</m:t>
                    </m:r>
                  </m:e>
                  <m:sub>
                    <m:r>
                      <w:rPr>
                        <w:rFonts w:ascii="Cambria Math" w:eastAsiaTheme="minorEastAsia" w:hAnsi="Cambria Math"/>
                        <w:sz w:val="16"/>
                        <w:szCs w:val="16"/>
                        <w:lang w:bidi="he-IL"/>
                      </w:rPr>
                      <m:t>2</m:t>
                    </m:r>
                  </m:sub>
                </m:sSub>
              </m:e>
            </m:d>
            <m:r>
              <w:rPr>
                <w:rFonts w:ascii="Cambria Math" w:eastAsiaTheme="minorEastAsia" w:hAnsi="Cambria Math"/>
                <w:sz w:val="16"/>
                <w:szCs w:val="16"/>
                <w:lang w:bidi="he-IL"/>
              </w:rPr>
              <m:t>)</m:t>
            </m:r>
          </m:den>
        </m:f>
      </m:oMath>
      <w:r w:rsidR="005C2455" w:rsidRPr="00623BEE">
        <w:rPr>
          <w:rFonts w:eastAsiaTheme="minorEastAsia"/>
          <w:i/>
          <w:sz w:val="16"/>
          <w:szCs w:val="16"/>
          <w:lang w:bidi="he-IL"/>
        </w:rPr>
        <w:t xml:space="preserve"> </w:t>
      </w:r>
    </w:p>
    <w:p w14:paraId="1550382E" w14:textId="77777777" w:rsidR="005C2455" w:rsidRPr="00E568C0" w:rsidRDefault="005C2455" w:rsidP="00A50E02">
      <w:pPr>
        <w:rPr>
          <w:rFonts w:eastAsiaTheme="minorEastAsia"/>
          <w:i/>
          <w:sz w:val="16"/>
          <w:szCs w:val="16"/>
          <w:lang w:bidi="he-IL"/>
        </w:rPr>
      </w:pPr>
    </w:p>
    <w:p w14:paraId="5B3E8A82" w14:textId="77777777" w:rsidR="00A50E02" w:rsidRDefault="00A50E02" w:rsidP="00A50E02">
      <w:pPr>
        <w:rPr>
          <w:rFonts w:eastAsiaTheme="minorEastAsia"/>
          <w:i/>
          <w:sz w:val="28"/>
          <w:szCs w:val="28"/>
          <w:lang w:bidi="he-IL"/>
        </w:rPr>
      </w:pPr>
      <w:r w:rsidRPr="00A50E02">
        <w:rPr>
          <w:rFonts w:eastAsiaTheme="minorEastAsia"/>
          <w:i/>
          <w:sz w:val="28"/>
          <w:szCs w:val="28"/>
          <w:lang w:bidi="he-IL"/>
        </w:rPr>
        <w:t>Now we multiply by cos(θ1−θ2) and open most of the brackets:</w:t>
      </w:r>
    </w:p>
    <w:p w14:paraId="4187FB0D" w14:textId="0AEA57FF" w:rsidR="005C2455" w:rsidRPr="00623BEE" w:rsidRDefault="005C2455" w:rsidP="00A50E02">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oMath>
      </m:oMathPara>
    </w:p>
    <w:p w14:paraId="18B7005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oMath>
      </m:oMathPara>
    </w:p>
    <w:p w14:paraId="3F958CB5"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d>
            <m:dPr>
              <m:ctrlPr>
                <w:rPr>
                  <w:rFonts w:ascii="Cambria Math" w:eastAsiaTheme="minorEastAsia" w:hAnsi="Cambria Math"/>
                  <w:i/>
                  <w:sz w:val="20"/>
                  <w:szCs w:val="20"/>
                  <w:lang w:bidi="he-IL"/>
                </w:rPr>
              </m:ctrlPr>
            </m:d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oMath>
      </m:oMathPara>
    </w:p>
    <w:p w14:paraId="4B0FD038" w14:textId="77777777" w:rsidR="001D7C0D" w:rsidRDefault="001D7C0D" w:rsidP="001D7C0D">
      <w:pPr>
        <w:rPr>
          <w:rFonts w:eastAsiaTheme="minorEastAsia"/>
          <w:i/>
          <w:sz w:val="28"/>
          <w:szCs w:val="28"/>
          <w:lang w:bidi="he-IL"/>
        </w:rPr>
      </w:pPr>
      <w:r w:rsidRPr="001D7C0D">
        <w:rPr>
          <w:rFonts w:eastAsiaTheme="minorEastAsia"/>
          <w:i/>
          <w:sz w:val="28"/>
          <w:szCs w:val="28"/>
          <w:lang w:bidi="he-IL"/>
        </w:rPr>
        <w:t>Now we'll simplify each part of the equation, starting with this:</w:t>
      </w:r>
    </w:p>
    <w:p w14:paraId="310CB264" w14:textId="326796C5" w:rsidR="005C2455" w:rsidRPr="00623BEE" w:rsidRDefault="00000000" w:rsidP="001D7C0D">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oMath>
      </m:oMathPara>
    </w:p>
    <w:p w14:paraId="4F2476E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(2cos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)- 1)+2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2cos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44F15354" w14:textId="77777777" w:rsidR="005C2455" w:rsidRPr="00302E08" w:rsidRDefault="00000000" w:rsidP="005C2455">
      <w:pPr>
        <w:bidi/>
        <w:rPr>
          <w:rFonts w:eastAsiaTheme="minorEastAsia"/>
          <w:i/>
          <w:sz w:val="16"/>
          <w:szCs w:val="16"/>
          <w:lang w:bidi="he-IL"/>
        </w:rPr>
      </w:pPr>
      <m:oMathPara>
        <m:oMath>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cos</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r>
                <w:rPr>
                  <w:rFonts w:ascii="Cambria Math" w:eastAsiaTheme="minorEastAsia" w:hAnsi="Cambria Math"/>
                  <w:sz w:val="20"/>
                  <w:szCs w:val="20"/>
                  <w:lang w:bidi="he-IL"/>
                </w:rPr>
                <m:t>(</m:t>
              </m:r>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0017D277" w14:textId="77777777" w:rsidR="00CC76C1" w:rsidRDefault="00CC76C1" w:rsidP="00CC76C1">
      <w:pPr>
        <w:rPr>
          <w:rFonts w:eastAsiaTheme="minorEastAsia"/>
          <w:i/>
          <w:sz w:val="28"/>
          <w:szCs w:val="28"/>
          <w:lang w:bidi="he-IL"/>
        </w:rPr>
      </w:pPr>
      <w:r w:rsidRPr="00CC76C1">
        <w:rPr>
          <w:rFonts w:eastAsiaTheme="minorEastAsia"/>
          <w:i/>
          <w:sz w:val="28"/>
          <w:szCs w:val="28"/>
          <w:lang w:bidi="he-IL"/>
        </w:rPr>
        <w:t>Now we simplify the part that includes g</w:t>
      </w:r>
    </w:p>
    <w:p w14:paraId="747F7B4B" w14:textId="126321E4" w:rsidR="005C2455" w:rsidRPr="00623BEE" w:rsidRDefault="005C2455" w:rsidP="00CC76C1">
      <w:pPr>
        <w:bidi/>
        <w:rPr>
          <w:rFonts w:eastAsiaTheme="minorEastAsia"/>
          <w:i/>
          <w:sz w:val="20"/>
          <w:szCs w:val="20"/>
          <w:lang w:bidi="he-IL"/>
        </w:rPr>
      </w:pPr>
      <m:oMathPara>
        <m:oMath>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gsin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=g(=-</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oMath>
      </m:oMathPara>
    </w:p>
    <w:p w14:paraId="66D36371" w14:textId="77777777" w:rsidR="00CC76C1" w:rsidRPr="00CC76C1" w:rsidRDefault="00CC76C1" w:rsidP="00CC76C1">
      <w:pPr>
        <w:rPr>
          <w:rFonts w:eastAsiaTheme="minorEastAsia"/>
          <w:iCs/>
          <w:sz w:val="28"/>
          <w:szCs w:val="28"/>
          <w:lang w:bidi="he-IL"/>
        </w:rPr>
      </w:pPr>
      <w:r w:rsidRPr="00CC76C1">
        <w:rPr>
          <w:rFonts w:eastAsiaTheme="minorEastAsia"/>
          <w:iCs/>
          <w:sz w:val="28"/>
          <w:szCs w:val="28"/>
          <w:lang w:bidi="he-IL"/>
        </w:rPr>
        <w:t>We use the identity we used earlier for the cosine:</w:t>
      </w:r>
    </w:p>
    <w:p w14:paraId="66F7C87D" w14:textId="737190F8" w:rsidR="005C2455" w:rsidRPr="00302E08" w:rsidRDefault="005C2455" w:rsidP="00CC76C1">
      <w:pPr>
        <w:bidi/>
        <w:rPr>
          <w:rFonts w:eastAsiaTheme="minorEastAsia"/>
          <w:i/>
          <w:sz w:val="16"/>
          <w:szCs w:val="16"/>
          <w:lang w:bidi="he-IL"/>
        </w:rPr>
      </w:pPr>
      <m:oMathPara>
        <m:oMath>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 xml:space="preserve"> </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(1-2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 xml:space="preserve">  </m:t>
          </m:r>
        </m:oMath>
      </m:oMathPara>
    </w:p>
    <w:p w14:paraId="4AD3492A" w14:textId="5809F1CC" w:rsidR="005C2455" w:rsidRPr="00623BEE" w:rsidRDefault="00687209" w:rsidP="00687209">
      <w:pPr>
        <w:rPr>
          <w:rFonts w:eastAsiaTheme="minorEastAsia"/>
          <w:i/>
          <w:sz w:val="20"/>
          <w:szCs w:val="20"/>
          <w:lang w:bidi="he-IL"/>
        </w:rPr>
      </w:pPr>
      <w:r w:rsidRPr="00687209">
        <w:rPr>
          <w:rFonts w:eastAsiaTheme="minorEastAsia"/>
          <w:i/>
          <w:sz w:val="28"/>
          <w:szCs w:val="28"/>
          <w:lang w:bidi="he-IL"/>
        </w:rPr>
        <w:t>And now we open the brackets and arrange the terms that include M1 and M2</w:t>
      </w:r>
      <w:r w:rsidRPr="00687209">
        <w:rPr>
          <w:rFonts w:eastAsiaTheme="minorEastAsia" w:cs="Arial"/>
          <w:i/>
          <w:sz w:val="28"/>
          <w:szCs w:val="28"/>
          <w:rtl/>
          <w:lang w:bidi="he-IL"/>
        </w:rPr>
        <w:t>.</w:t>
      </w:r>
    </w:p>
    <w:p w14:paraId="26AA9D5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 xml:space="preserve">+ </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 xml:space="preserve"> </m:t>
              </m:r>
            </m:e>
          </m:func>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2M</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m:t>
              </m:r>
            </m:e>
          </m:func>
        </m:oMath>
      </m:oMathPara>
    </w:p>
    <w:p w14:paraId="4B14B4F9" w14:textId="77777777" w:rsidR="003F0E61" w:rsidRDefault="003F0E61" w:rsidP="003F0E61">
      <w:pPr>
        <w:rPr>
          <w:rFonts w:eastAsiaTheme="minorEastAsia"/>
          <w:i/>
          <w:sz w:val="28"/>
          <w:szCs w:val="28"/>
          <w:lang w:bidi="he-IL"/>
        </w:rPr>
      </w:pPr>
      <w:r w:rsidRPr="003F0E61">
        <w:rPr>
          <w:rFonts w:eastAsiaTheme="minorEastAsia"/>
          <w:i/>
          <w:sz w:val="28"/>
          <w:szCs w:val="28"/>
          <w:lang w:bidi="he-IL"/>
        </w:rPr>
        <w:lastRenderedPageBreak/>
        <w:t>Now we will simplify the part of M2 and use:</w:t>
      </w:r>
    </w:p>
    <w:p w14:paraId="5C4D3E17" w14:textId="3C7E0F10" w:rsidR="005C2455" w:rsidRPr="00623BEE" w:rsidRDefault="00000000" w:rsidP="003F0E61">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2sin</m:t>
              </m:r>
            </m:fName>
            <m:e>
              <m:d>
                <m:dPr>
                  <m:ctrlPr>
                    <w:rPr>
                      <w:rFonts w:ascii="Cambria Math" w:eastAsiaTheme="minorEastAsia" w:hAnsi="Cambria Math"/>
                      <w:i/>
                      <w:sz w:val="20"/>
                      <w:szCs w:val="20"/>
                      <w:lang w:bidi="he-IL"/>
                    </w:rPr>
                  </m:ctrlPr>
                </m:dPr>
                <m:e>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a+b</m:t>
                      </m:r>
                    </m:num>
                    <m:den>
                      <m:r>
                        <w:rPr>
                          <w:rFonts w:ascii="Cambria Math" w:eastAsiaTheme="minorEastAsia" w:hAnsi="Cambria Math"/>
                          <w:sz w:val="20"/>
                          <w:szCs w:val="20"/>
                          <w:lang w:bidi="he-IL"/>
                        </w:rPr>
                        <m:t>2</m:t>
                      </m:r>
                    </m:den>
                  </m:f>
                </m:e>
              </m:d>
            </m:e>
          </m:fun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a-b</m:t>
                  </m:r>
                </m:num>
                <m:den>
                  <m:r>
                    <w:rPr>
                      <w:rFonts w:ascii="Cambria Math" w:eastAsiaTheme="minorEastAsia" w:hAnsi="Cambria Math"/>
                      <w:sz w:val="20"/>
                      <w:szCs w:val="20"/>
                      <w:lang w:bidi="he-IL"/>
                    </w:rPr>
                    <m:t>2</m:t>
                  </m:r>
                </m:den>
              </m:f>
              <m:r>
                <w:rPr>
                  <w:rFonts w:ascii="Cambria Math" w:eastAsiaTheme="minorEastAsia" w:hAnsi="Cambria Math"/>
                  <w:sz w:val="20"/>
                  <w:szCs w:val="20"/>
                  <w:lang w:bidi="he-IL"/>
                </w:rPr>
                <m:t>)</m:t>
              </m:r>
            </m:e>
          </m:func>
          <m:r>
            <m:rPr>
              <m:sty m:val="p"/>
            </m:rPr>
            <w:rPr>
              <w:rFonts w:ascii="Cambria Math" w:eastAsiaTheme="minorEastAsia" w:hAnsi="Cambria Math"/>
              <w:sz w:val="20"/>
              <w:szCs w:val="20"/>
              <w:lang w:bidi="he-IL"/>
            </w:rPr>
            <m:t>⁡</m:t>
          </m:r>
        </m:oMath>
      </m:oMathPara>
    </w:p>
    <w:p w14:paraId="1A53D3B2"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+sin</m:t>
              </m:r>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e>
          </m:func>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oMath>
      </m:oMathPara>
    </w:p>
    <w:p w14:paraId="1CED1740"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-2</m:t>
          </m:r>
          <m:func>
            <m:funcPr>
              <m:ctrlPr>
                <w:rPr>
                  <w:rFonts w:ascii="Cambria Math" w:eastAsiaTheme="minorEastAsia" w:hAnsi="Cambria Math"/>
                  <w:i/>
                  <w:sz w:val="20"/>
                  <w:szCs w:val="20"/>
                  <w:lang w:bidi="he-IL"/>
                </w:rPr>
              </m:ctrlPr>
            </m:funcPr>
            <m:fName>
              <m:sSup>
                <m:sSupPr>
                  <m:ctrlPr>
                    <w:rPr>
                      <w:rFonts w:ascii="Cambria Math" w:eastAsiaTheme="minorEastAsia" w:hAnsi="Cambria Math"/>
                      <w:i/>
                      <w:sz w:val="20"/>
                      <w:szCs w:val="20"/>
                      <w:lang w:bidi="he-IL"/>
                    </w:rPr>
                  </m:ctrlPr>
                </m:sSupPr>
                <m:e>
                  <m:r>
                    <m:rPr>
                      <m:sty m:val="p"/>
                    </m:rPr>
                    <w:rPr>
                      <w:rFonts w:ascii="Cambria Math" w:eastAsiaTheme="minorEastAsia" w:hAnsi="Cambria Math"/>
                      <w:sz w:val="20"/>
                      <w:szCs w:val="20"/>
                      <w:lang w:bidi="he-IL"/>
                    </w:rPr>
                    <m:t>sin</m:t>
                  </m:r>
                  <m:ctrlPr>
                    <w:rPr>
                      <w:rFonts w:ascii="Cambria Math" w:eastAsiaTheme="minorEastAsia" w:hAnsi="Cambria Math"/>
                      <w:sz w:val="20"/>
                      <w:szCs w:val="20"/>
                      <w:lang w:bidi="he-IL"/>
                    </w:rPr>
                  </m:ctrlPr>
                </m:e>
                <m:sup>
                  <m:r>
                    <w:rPr>
                      <w:rFonts w:ascii="Cambria Math" w:eastAsiaTheme="minorEastAsia" w:hAnsi="Cambria Math"/>
                      <w:sz w:val="20"/>
                      <w:szCs w:val="20"/>
                      <w:lang w:bidi="he-IL"/>
                    </w:rPr>
                    <m:t>2</m:t>
                  </m:r>
                  <m:ctrlPr>
                    <w:rPr>
                      <w:rFonts w:ascii="Cambria Math" w:eastAsiaTheme="minorEastAsia" w:hAnsi="Cambria Math"/>
                      <w:sz w:val="20"/>
                      <w:szCs w:val="20"/>
                      <w:lang w:bidi="he-IL"/>
                    </w:rPr>
                  </m:ctrlPr>
                </m:sup>
              </m:sSup>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 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oMath>
      </m:oMathPara>
    </w:p>
    <w:p w14:paraId="4EA1C5F2" w14:textId="448FEC33" w:rsidR="005C2455" w:rsidRPr="00302E08" w:rsidRDefault="003F0E61" w:rsidP="003F0E61">
      <w:pPr>
        <w:rPr>
          <w:rFonts w:eastAsiaTheme="minorEastAsia"/>
          <w:i/>
          <w:sz w:val="16"/>
          <w:szCs w:val="16"/>
          <w:lang w:bidi="he-IL"/>
        </w:rPr>
      </w:pPr>
      <w:r w:rsidRPr="003F0E61">
        <w:rPr>
          <w:rFonts w:eastAsiaTheme="minorEastAsia"/>
          <w:iCs/>
          <w:sz w:val="28"/>
          <w:szCs w:val="28"/>
          <w:lang w:bidi="he-IL"/>
        </w:rPr>
        <w:t>Now we will use</w:t>
      </w:r>
      <w:r w:rsidRPr="003F0E61">
        <w:rPr>
          <w:rFonts w:eastAsiaTheme="minorEastAsia" w:cs="Arial"/>
          <w:iCs/>
          <w:sz w:val="28"/>
          <w:szCs w:val="28"/>
          <w:rtl/>
          <w:lang w:bidi="he-IL"/>
        </w:rPr>
        <w:t>:</w:t>
      </w:r>
      <w:r w:rsidR="005C2455" w:rsidRPr="00623BEE">
        <w:rPr>
          <w:rFonts w:eastAsiaTheme="minorEastAsia"/>
          <w:i/>
          <w:sz w:val="28"/>
          <w:szCs w:val="28"/>
          <w:lang w:bidi="he-IL"/>
        </w:rPr>
        <w:br/>
      </w:r>
      <m:oMathPara>
        <m:oMath>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(a+b)</m:t>
          </m:r>
        </m:oMath>
      </m:oMathPara>
    </w:p>
    <w:p w14:paraId="3070E4E1" w14:textId="081F3A88" w:rsidR="00EF6655" w:rsidRDefault="00EF6655" w:rsidP="00EF6655">
      <w:pPr>
        <w:rPr>
          <w:rFonts w:eastAsiaTheme="minorEastAsia"/>
          <w:i/>
          <w:sz w:val="28"/>
          <w:szCs w:val="28"/>
          <w:lang w:bidi="ar-LB"/>
        </w:rPr>
      </w:pPr>
      <w:proofErr w:type="gramStart"/>
      <w:r>
        <w:rPr>
          <w:rFonts w:eastAsiaTheme="minorEastAsia"/>
          <w:i/>
          <w:sz w:val="28"/>
          <w:szCs w:val="28"/>
          <w:lang w:bidi="ar-LB"/>
        </w:rPr>
        <w:t>So</w:t>
      </w:r>
      <w:proofErr w:type="gramEnd"/>
      <w:r>
        <w:rPr>
          <w:rFonts w:eastAsiaTheme="minorEastAsia"/>
          <w:i/>
          <w:sz w:val="28"/>
          <w:szCs w:val="28"/>
          <w:lang w:bidi="ar-LB"/>
        </w:rPr>
        <w:t xml:space="preserve"> we get:</w:t>
      </w:r>
    </w:p>
    <w:p w14:paraId="6C25DAE5" w14:textId="51D340FC" w:rsidR="005C2455" w:rsidRPr="00623BEE" w:rsidRDefault="00000000" w:rsidP="00EF6655">
      <w:pPr>
        <w:bidi/>
        <w:rPr>
          <w:rFonts w:eastAsiaTheme="minorEastAsia"/>
          <w:i/>
          <w:sz w:val="20"/>
          <w:szCs w:val="20"/>
          <w:lang w:bidi="he-IL"/>
        </w:rPr>
      </w:pPr>
      <m:oMathPara>
        <m:oMath>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iCs/>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ctrlPr>
                    <w:rPr>
                      <w:rFonts w:ascii="Cambria Math" w:eastAsiaTheme="minorEastAsia" w:hAnsi="Cambria Math"/>
                      <w:i/>
                      <w:sz w:val="20"/>
                      <w:szCs w:val="20"/>
                      <w:lang w:bidi="he-IL"/>
                    </w:rPr>
                  </m:ctrlPr>
                </m:e>
              </m:d>
            </m:e>
          </m:func>
          <m:r>
            <w:rPr>
              <w:rFonts w:ascii="Cambria Math" w:eastAsiaTheme="minorEastAsia" w:hAnsi="Cambria Math"/>
              <w:sz w:val="20"/>
              <w:szCs w:val="20"/>
              <w:lang w:bidi="he-IL"/>
            </w:rPr>
            <m:t>-</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cos⁡</m:t>
          </m:r>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oMath>
      </m:oMathPara>
    </w:p>
    <w:p w14:paraId="034B7F6D" w14:textId="420C4534" w:rsidR="005C2455" w:rsidRPr="00112E61" w:rsidRDefault="00112E61" w:rsidP="00112E61">
      <w:pPr>
        <w:rPr>
          <w:rFonts w:eastAsiaTheme="minorEastAsia"/>
          <w:iCs/>
          <w:sz w:val="20"/>
          <w:szCs w:val="20"/>
          <w:lang w:bidi="he-IL"/>
        </w:rPr>
      </w:pPr>
      <w:r w:rsidRPr="00112E61">
        <w:rPr>
          <w:rFonts w:eastAsiaTheme="minorEastAsia"/>
          <w:iCs/>
          <w:sz w:val="28"/>
          <w:szCs w:val="28"/>
          <w:lang w:bidi="he-IL"/>
        </w:rPr>
        <w:t>Now for the M1 part we will use</w:t>
      </w:r>
      <w:r w:rsidRPr="00112E61">
        <w:rPr>
          <w:rFonts w:eastAsiaTheme="minorEastAsia" w:cs="Arial"/>
          <w:iCs/>
          <w:sz w:val="28"/>
          <w:szCs w:val="28"/>
          <w:rtl/>
          <w:lang w:bidi="he-IL"/>
        </w:rPr>
        <w:t>:</w:t>
      </w:r>
      <w:r w:rsidR="005C2455" w:rsidRPr="00112E61">
        <w:rPr>
          <w:rFonts w:eastAsiaTheme="minorEastAsia"/>
          <w:iCs/>
          <w:sz w:val="28"/>
          <w:szCs w:val="28"/>
          <w:lang w:bidi="he-IL"/>
        </w:rPr>
        <w:br/>
      </w:r>
    </w:p>
    <w:p w14:paraId="0264325F"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(a-b)</m:t>
          </m:r>
        </m:oMath>
      </m:oMathPara>
    </w:p>
    <w:p w14:paraId="58ED1BB6" w14:textId="77777777" w:rsidR="005C2455" w:rsidRPr="00623BEE" w:rsidRDefault="005C2455" w:rsidP="005C2455">
      <w:pPr>
        <w:bidi/>
        <w:rPr>
          <w:rFonts w:eastAsiaTheme="minorEastAsia"/>
          <w:i/>
          <w:sz w:val="20"/>
          <w:szCs w:val="20"/>
          <w:lang w:bidi="he-IL"/>
        </w:rPr>
      </w:pPr>
    </w:p>
    <w:p w14:paraId="1B4D049C" w14:textId="77777777" w:rsidR="005C2455" w:rsidRPr="00623BEE" w:rsidRDefault="00000000" w:rsidP="005C2455">
      <w:pPr>
        <w:bidi/>
        <w:rPr>
          <w:rFonts w:eastAsiaTheme="minorEastAsia"/>
          <w:i/>
          <w:sz w:val="20"/>
          <w:szCs w:val="20"/>
          <w:lang w:bidi="he-IL"/>
        </w:rPr>
      </w:pPr>
      <m:oMathPara>
        <m:oMath>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r>
            <w:rPr>
              <w:rFonts w:ascii="Cambria Math" w:eastAsiaTheme="minorEastAsia" w:hAnsi="Cambria Math"/>
              <w:sz w:val="20"/>
              <w:szCs w:val="20"/>
              <w:lang w:bidi="he-IL"/>
            </w:rPr>
            <m:t>-</m:t>
          </m:r>
          <m:r>
            <m:rPr>
              <m:sty m:val="p"/>
            </m:rPr>
            <w:rPr>
              <w:rFonts w:ascii="Cambria Math" w:eastAsiaTheme="minorEastAsia" w:hAnsi="Cambria Math"/>
              <w:sz w:val="20"/>
              <w:szCs w:val="20"/>
              <w:lang w:bidi="he-IL"/>
            </w:rPr>
            <m:t>sin⁡</m:t>
          </m:r>
          <m:r>
            <w:rPr>
              <w:rFonts w:ascii="Cambria Math" w:eastAsiaTheme="minorEastAsia" w:hAnsi="Cambria Math"/>
              <w:sz w:val="20"/>
              <w:szCs w:val="20"/>
              <w:lang w:bidi="he-IL"/>
            </w:rPr>
            <m:t>(a-b)=</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a</m:t>
                  </m:r>
                </m:e>
              </m:d>
            </m:e>
          </m:func>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b</m:t>
                  </m:r>
                </m:e>
              </m:d>
            </m:e>
          </m:func>
        </m:oMath>
      </m:oMathPara>
    </w:p>
    <w:p w14:paraId="74B68B4B" w14:textId="77777777" w:rsidR="005C2455" w:rsidRPr="00623BEE" w:rsidRDefault="005C2455" w:rsidP="005C2455">
      <w:pPr>
        <w:bidi/>
        <w:rPr>
          <w:rFonts w:eastAsiaTheme="minorEastAsia"/>
          <w:i/>
          <w:sz w:val="20"/>
          <w:szCs w:val="20"/>
          <w:lang w:bidi="he-IL"/>
        </w:rPr>
      </w:pPr>
    </w:p>
    <w:p w14:paraId="1A0AA60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 xml:space="preserve">sin </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sin</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oMath>
      </m:oMathPara>
    </w:p>
    <w:p w14:paraId="2590E01F" w14:textId="39AB6403" w:rsidR="005C2455" w:rsidRPr="00623BEE" w:rsidRDefault="003A1BDF" w:rsidP="003A1BDF">
      <w:pPr>
        <w:rPr>
          <w:rFonts w:eastAsiaTheme="minorEastAsia"/>
          <w:i/>
          <w:sz w:val="28"/>
          <w:szCs w:val="28"/>
          <w:lang w:bidi="he-IL"/>
        </w:rPr>
      </w:pPr>
      <w:r w:rsidRPr="003A1BDF">
        <w:rPr>
          <w:rFonts w:eastAsiaTheme="minorEastAsia"/>
          <w:i/>
          <w:sz w:val="28"/>
          <w:szCs w:val="28"/>
          <w:lang w:bidi="he-IL"/>
        </w:rPr>
        <w:t>s</w:t>
      </w:r>
      <w:r>
        <w:rPr>
          <w:rFonts w:eastAsiaTheme="minorEastAsia"/>
          <w:i/>
          <w:sz w:val="28"/>
          <w:szCs w:val="28"/>
          <w:lang w:bidi="he-IL"/>
        </w:rPr>
        <w:t>o</w:t>
      </w:r>
      <w:r w:rsidRPr="003A1BDF">
        <w:rPr>
          <w:rFonts w:eastAsiaTheme="minorEastAsia"/>
          <w:i/>
          <w:sz w:val="28"/>
          <w:szCs w:val="28"/>
          <w:lang w:bidi="he-IL"/>
        </w:rPr>
        <w:t>, the equation is</w:t>
      </w:r>
      <w:r w:rsidRPr="003A1BDF">
        <w:rPr>
          <w:rFonts w:eastAsiaTheme="minorEastAsia" w:cs="Arial"/>
          <w:i/>
          <w:sz w:val="28"/>
          <w:szCs w:val="28"/>
          <w:rtl/>
          <w:lang w:bidi="he-IL"/>
        </w:rPr>
        <w:t>:</w:t>
      </w:r>
      <w:r w:rsidR="005C2455" w:rsidRPr="00623BEE">
        <w:rPr>
          <w:rFonts w:eastAsiaTheme="minorEastAsia"/>
          <w:i/>
          <w:sz w:val="28"/>
          <w:szCs w:val="28"/>
          <w:lang w:bidi="he-IL"/>
        </w:rPr>
        <w:br/>
      </w:r>
    </w:p>
    <w:p w14:paraId="41F2BCDC" w14:textId="77777777" w:rsidR="005C2455" w:rsidRPr="00623BEE" w:rsidRDefault="005C2455" w:rsidP="005C2455">
      <w:pPr>
        <w:bidi/>
        <w:rPr>
          <w:rFonts w:eastAsiaTheme="minorEastAsia"/>
          <w:i/>
          <w:sz w:val="20"/>
          <w:szCs w:val="20"/>
          <w:lang w:bidi="he-IL"/>
        </w:rPr>
      </w:pPr>
      <m:oMathPara>
        <m:oMath>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func>
                <m:funcPr>
                  <m:ctrlPr>
                    <w:rPr>
                      <w:rFonts w:ascii="Cambria Math" w:eastAsiaTheme="minorEastAsia" w:hAnsi="Cambria Math"/>
                      <w:i/>
                      <w:sz w:val="20"/>
                      <w:szCs w:val="20"/>
                      <w:lang w:bidi="he-IL"/>
                    </w:rPr>
                  </m:ctrlPr>
                </m:funcPr>
                <m:fName>
                  <m:r>
                    <m:rPr>
                      <m:sty m:val="p"/>
                    </m:rPr>
                    <w:rPr>
                      <w:rFonts w:ascii="Cambria Math" w:eastAsiaTheme="minorEastAsia" w:hAnsi="Cambria Math"/>
                      <w:sz w:val="20"/>
                      <w:szCs w:val="20"/>
                      <w:lang w:bidi="he-IL"/>
                    </w:rPr>
                    <m:t>cos</m:t>
                  </m: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e>
                  </m:d>
                </m:e>
              </m:func>
              <m:r>
                <w:rPr>
                  <w:rFonts w:ascii="Cambria Math" w:eastAsiaTheme="minorEastAsia" w:hAnsi="Cambria Math"/>
                  <w:sz w:val="20"/>
                  <w:szCs w:val="20"/>
                  <w:lang w:bidi="he-IL"/>
                </w:rPr>
                <m:t>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d>
          <m:r>
            <w:rPr>
              <w:rFonts w:ascii="Cambria Math" w:eastAsiaTheme="minorEastAsia" w:hAnsi="Cambria Math"/>
              <w:sz w:val="20"/>
              <w:szCs w:val="20"/>
              <w:lang w:bidi="he-IL"/>
            </w:rPr>
            <m:t>=2sin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oMath>
      </m:oMathPara>
    </w:p>
    <w:p w14:paraId="4C69590E" w14:textId="77777777" w:rsidR="00693156" w:rsidRPr="00693156" w:rsidRDefault="00693156" w:rsidP="00693156">
      <w:pPr>
        <w:rPr>
          <w:rFonts w:eastAsiaTheme="minorEastAsia"/>
          <w:iCs/>
          <w:sz w:val="28"/>
          <w:szCs w:val="28"/>
          <w:lang w:bidi="he-IL"/>
        </w:rPr>
      </w:pPr>
      <w:r w:rsidRPr="00693156">
        <w:rPr>
          <w:rFonts w:eastAsiaTheme="minorEastAsia"/>
          <w:iCs/>
          <w:sz w:val="28"/>
          <w:szCs w:val="28"/>
          <w:lang w:bidi="he-IL"/>
        </w:rPr>
        <w:t>So the full equation for theta 2 second derivative is:</w:t>
      </w:r>
    </w:p>
    <w:p w14:paraId="156ABA72" w14:textId="4AC9DB6A" w:rsidR="005C2455" w:rsidRDefault="00000000" w:rsidP="008047C7">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+2sin</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r>
            <m:rPr>
              <m:sty m:val="p"/>
            </m:rPr>
            <w:rPr>
              <w:rFonts w:eastAsiaTheme="minorEastAsia"/>
              <w:sz w:val="20"/>
              <w:szCs w:val="20"/>
              <w:lang w:bidi="he-IL"/>
            </w:rPr>
            <w:br/>
          </m:r>
        </m:oMath>
      </m:oMathPara>
    </w:p>
    <w:p w14:paraId="3A7F714B" w14:textId="71BC624E" w:rsidR="005C2455" w:rsidRPr="00634B98" w:rsidRDefault="00000000" w:rsidP="005C2455">
      <w:pPr>
        <w:bidi/>
        <w:rPr>
          <w:rFonts w:eastAsiaTheme="minorEastAsia"/>
          <w:i/>
          <w:sz w:val="20"/>
          <w:szCs w:val="20"/>
          <w:lang w:bidi="he-IL"/>
        </w:rPr>
      </w:pPr>
      <m:oMathPara>
        <m:oMath>
          <m:acc>
            <m:accPr>
              <m:chr m:val="̈"/>
              <m:ctrlPr>
                <w:rPr>
                  <w:rFonts w:ascii="Cambria Math" w:eastAsiaTheme="minorEastAsia" w:hAnsi="Cambria Math"/>
                  <w:i/>
                  <w:sz w:val="20"/>
                  <w:szCs w:val="20"/>
                  <w:lang w:bidi="he-IL"/>
                </w:rPr>
              </m:ctrlPr>
            </m:acc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acc>
          <m:r>
            <w:rPr>
              <w:rFonts w:ascii="Cambria Math" w:eastAsiaTheme="minorEastAsia" w:hAnsi="Cambria Math"/>
              <w:sz w:val="20"/>
              <w:szCs w:val="20"/>
              <w:lang w:bidi="he-IL"/>
            </w:rPr>
            <m:t>=</m:t>
          </m:r>
          <m:f>
            <m:fPr>
              <m:ctrlPr>
                <w:rPr>
                  <w:rFonts w:ascii="Cambria Math" w:eastAsiaTheme="minorEastAsia" w:hAnsi="Cambria Math"/>
                  <w:i/>
                  <w:sz w:val="20"/>
                  <w:szCs w:val="20"/>
                  <w:lang w:bidi="he-IL"/>
                </w:rPr>
              </m:ctrlPr>
            </m:fPr>
            <m:num>
              <m:r>
                <w:rPr>
                  <w:rFonts w:ascii="Cambria Math" w:eastAsiaTheme="minorEastAsia" w:hAnsi="Cambria Math"/>
                  <w:sz w:val="20"/>
                  <w:szCs w:val="20"/>
                  <w:lang w:bidi="he-IL"/>
                </w:rPr>
                <m:t>2</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sin</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e>
              </m:func>
              <m:r>
                <w:rPr>
                  <w:rFonts w:ascii="Cambria Math" w:eastAsiaTheme="minorEastAsia" w:hAnsi="Cambria Math"/>
                  <w:sz w:val="20"/>
                  <w:szCs w:val="20"/>
                  <w:lang w:bidi="he-IL"/>
                </w:rPr>
                <m:t>(</m:t>
              </m:r>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1</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1</m:t>
                  </m:r>
                </m:sub>
              </m:sSub>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+g</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acc>
                <m:accPr>
                  <m:chr m:val="̇"/>
                  <m:ctrlPr>
                    <w:rPr>
                      <w:rFonts w:ascii="Cambria Math" w:eastAsiaTheme="minorEastAsia" w:hAnsi="Cambria Math"/>
                      <w:sz w:val="20"/>
                      <w:szCs w:val="20"/>
                      <w:lang w:bidi="he-IL"/>
                    </w:rPr>
                  </m:ctrlPr>
                </m:accPr>
                <m:e>
                  <m:sSubSup>
                    <m:sSubSupPr>
                      <m:ctrlPr>
                        <w:rPr>
                          <w:rFonts w:ascii="Cambria Math" w:eastAsiaTheme="minorEastAsia" w:hAnsi="Cambria Math"/>
                          <w:i/>
                          <w:sz w:val="20"/>
                          <w:szCs w:val="20"/>
                          <w:lang w:bidi="he-IL"/>
                        </w:rPr>
                      </m:ctrlPr>
                    </m:sSubSupPr>
                    <m:e>
                      <m:r>
                        <w:rPr>
                          <w:rFonts w:ascii="Cambria Math" w:eastAsiaTheme="minorEastAsia" w:hAnsi="Cambria Math"/>
                          <w:sz w:val="20"/>
                          <w:szCs w:val="20"/>
                          <w:lang w:bidi="he-IL"/>
                        </w:rPr>
                        <m:t>θ</m:t>
                      </m:r>
                      <m:ctrlPr>
                        <w:rPr>
                          <w:rFonts w:ascii="Cambria Math" w:eastAsiaTheme="minorEastAsia" w:hAnsi="Cambria Math"/>
                          <w:sz w:val="20"/>
                          <w:szCs w:val="20"/>
                          <w:lang w:bidi="he-IL"/>
                        </w:rPr>
                      </m:ctrlPr>
                    </m:e>
                    <m:sub>
                      <m:r>
                        <w:rPr>
                          <w:rFonts w:ascii="Cambria Math" w:eastAsiaTheme="minorEastAsia" w:hAnsi="Cambria Math"/>
                          <w:sz w:val="20"/>
                          <w:szCs w:val="20"/>
                          <w:lang w:bidi="he-IL"/>
                        </w:rPr>
                        <m:t>2</m:t>
                      </m:r>
                    </m:sub>
                    <m:sup>
                      <m:r>
                        <w:rPr>
                          <w:rFonts w:ascii="Cambria Math" w:eastAsiaTheme="minorEastAsia" w:hAnsi="Cambria Math"/>
                          <w:sz w:val="20"/>
                          <w:szCs w:val="20"/>
                          <w:lang w:bidi="he-IL"/>
                        </w:rPr>
                        <m:t>2</m:t>
                      </m:r>
                    </m:sup>
                  </m:sSubSup>
                </m:e>
              </m:acc>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func>
                <m:funcPr>
                  <m:ctrlPr>
                    <w:rPr>
                      <w:rFonts w:ascii="Cambria Math" w:eastAsiaTheme="minorEastAsia" w:hAnsi="Cambria Math"/>
                      <w:sz w:val="20"/>
                      <w:szCs w:val="20"/>
                      <w:lang w:bidi="he-IL"/>
                    </w:rPr>
                  </m:ctrlPr>
                </m:funcPr>
                <m:fName>
                  <m:r>
                    <m:rPr>
                      <m:sty m:val="p"/>
                    </m:rPr>
                    <w:rPr>
                      <w:rFonts w:ascii="Cambria Math" w:eastAsiaTheme="minorEastAsia" w:hAnsi="Cambria Math"/>
                      <w:sz w:val="20"/>
                      <w:szCs w:val="20"/>
                      <w:lang w:bidi="he-IL"/>
                    </w:rPr>
                    <m:t>cos</m:t>
                  </m:r>
                  <m:ctrlPr>
                    <w:rPr>
                      <w:rFonts w:ascii="Cambria Math" w:eastAsiaTheme="minorEastAsia" w:hAnsi="Cambria Math"/>
                      <w:i/>
                      <w:sz w:val="20"/>
                      <w:szCs w:val="20"/>
                      <w:lang w:bidi="he-IL"/>
                    </w:rPr>
                  </m:ctrlPr>
                </m:fName>
                <m:e>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e>
              </m:func>
            </m:num>
            <m:den>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L</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(2</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 xml:space="preserve">- </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M</m:t>
                  </m:r>
                </m:e>
                <m:sub>
                  <m:r>
                    <w:rPr>
                      <w:rFonts w:ascii="Cambria Math" w:eastAsiaTheme="minorEastAsia" w:hAnsi="Cambria Math"/>
                      <w:sz w:val="20"/>
                      <w:szCs w:val="20"/>
                      <w:lang w:bidi="he-IL"/>
                    </w:rPr>
                    <m:t>2</m:t>
                  </m:r>
                </m:sub>
              </m:sSub>
              <m:r>
                <w:rPr>
                  <w:rFonts w:ascii="Cambria Math" w:eastAsiaTheme="minorEastAsia" w:hAnsi="Cambria Math"/>
                  <w:sz w:val="20"/>
                  <w:szCs w:val="20"/>
                  <w:lang w:bidi="he-IL"/>
                </w:rPr>
                <m:t>cos</m:t>
              </m:r>
              <m:d>
                <m:dPr>
                  <m:ctrlPr>
                    <w:rPr>
                      <w:rFonts w:ascii="Cambria Math" w:eastAsiaTheme="minorEastAsia" w:hAnsi="Cambria Math"/>
                      <w:i/>
                      <w:sz w:val="20"/>
                      <w:szCs w:val="20"/>
                      <w:lang w:bidi="he-IL"/>
                    </w:rPr>
                  </m:ctrlPr>
                </m:dPr>
                <m:e>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1</m:t>
                      </m:r>
                    </m:sub>
                  </m:sSub>
                  <m:r>
                    <w:rPr>
                      <w:rFonts w:ascii="Cambria Math" w:eastAsiaTheme="minorEastAsia" w:hAnsi="Cambria Math"/>
                      <w:sz w:val="20"/>
                      <w:szCs w:val="20"/>
                      <w:lang w:bidi="he-IL"/>
                    </w:rPr>
                    <m:t>-</m:t>
                  </m:r>
                  <m:sSub>
                    <m:sSubPr>
                      <m:ctrlPr>
                        <w:rPr>
                          <w:rFonts w:ascii="Cambria Math" w:eastAsiaTheme="minorEastAsia" w:hAnsi="Cambria Math"/>
                          <w:i/>
                          <w:sz w:val="20"/>
                          <w:szCs w:val="20"/>
                          <w:lang w:bidi="he-IL"/>
                        </w:rPr>
                      </m:ctrlPr>
                    </m:sSubPr>
                    <m:e>
                      <m:r>
                        <w:rPr>
                          <w:rFonts w:ascii="Cambria Math" w:eastAsiaTheme="minorEastAsia" w:hAnsi="Cambria Math"/>
                          <w:sz w:val="20"/>
                          <w:szCs w:val="20"/>
                          <w:lang w:bidi="he-IL"/>
                        </w:rPr>
                        <m:t>2θ</m:t>
                      </m:r>
                    </m:e>
                    <m:sub>
                      <m:r>
                        <w:rPr>
                          <w:rFonts w:ascii="Cambria Math" w:eastAsiaTheme="minorEastAsia" w:hAnsi="Cambria Math"/>
                          <w:sz w:val="20"/>
                          <w:szCs w:val="20"/>
                          <w:lang w:bidi="he-IL"/>
                        </w:rPr>
                        <m:t>2</m:t>
                      </m:r>
                    </m:sub>
                  </m:sSub>
                </m:e>
              </m:d>
              <m:r>
                <w:rPr>
                  <w:rFonts w:ascii="Cambria Math" w:eastAsiaTheme="minorEastAsia" w:hAnsi="Cambria Math"/>
                  <w:sz w:val="20"/>
                  <w:szCs w:val="20"/>
                  <w:lang w:bidi="he-IL"/>
                </w:rPr>
                <m:t>)</m:t>
              </m:r>
            </m:den>
          </m:f>
        </m:oMath>
      </m:oMathPara>
    </w:p>
    <w:p w14:paraId="6EB6ECD1" w14:textId="68746EBB" w:rsidR="005C2455" w:rsidRPr="005C2455" w:rsidRDefault="005C2455" w:rsidP="003036F2">
      <w:pPr>
        <w:rPr>
          <w:sz w:val="28"/>
          <w:szCs w:val="28"/>
          <w:lang w:bidi="he-IL"/>
        </w:rPr>
      </w:pPr>
    </w:p>
    <w:sectPr w:rsidR="005C2455" w:rsidRPr="005C245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uy Raz" w:date="2025-06-11T14:15:00Z" w:initials="GR">
    <w:p w14:paraId="60D845EC" w14:textId="27C152E4" w:rsidR="0091663F" w:rsidRDefault="0091663F" w:rsidP="0091663F">
      <w:pPr>
        <w:pStyle w:val="CommentText"/>
        <w:bidi/>
        <w:jc w:val="right"/>
      </w:pPr>
      <w:r>
        <w:rPr>
          <w:rStyle w:val="CommentReference"/>
        </w:rPr>
        <w:annotationRef/>
      </w:r>
      <w:r>
        <w:rPr>
          <w:rFonts w:hint="cs"/>
          <w:rtl/>
          <w:lang w:bidi="he-IL"/>
        </w:rPr>
        <w:t>ומה</w:t>
      </w:r>
      <w:r>
        <w:rPr>
          <w:rtl/>
          <w:lang w:bidi="he-IL"/>
        </w:rPr>
        <w:t xml:space="preserve"> </w:t>
      </w:r>
      <w:r>
        <w:rPr>
          <w:rFonts w:hint="cs"/>
          <w:rtl/>
          <w:lang w:bidi="he-IL"/>
        </w:rPr>
        <w:t>עם</w:t>
      </w:r>
      <w:r>
        <w:rPr>
          <w:rtl/>
          <w:lang w:bidi="he-IL"/>
        </w:rPr>
        <w:t xml:space="preserve"> </w:t>
      </w:r>
      <w:r>
        <w:t>theta1</w:t>
      </w:r>
    </w:p>
  </w:comment>
  <w:comment w:id="1" w:author="Guy Raz" w:date="2025-06-11T14:15:00Z" w:initials="GR">
    <w:p w14:paraId="3EC08BC5" w14:textId="01C51692" w:rsidR="0091663F" w:rsidRDefault="0091663F" w:rsidP="0091663F">
      <w:pPr>
        <w:pStyle w:val="CommentText"/>
        <w:bidi/>
        <w:jc w:val="right"/>
      </w:pPr>
      <w:r>
        <w:rPr>
          <w:rStyle w:val="CommentReference"/>
        </w:rPr>
        <w:annotationRef/>
      </w:r>
      <w:r>
        <w:rPr>
          <w:rFonts w:hint="cs"/>
          <w:rtl/>
          <w:lang w:bidi="he-IL"/>
        </w:rPr>
        <w:t>נראה</w:t>
      </w:r>
      <w:r>
        <w:rPr>
          <w:rtl/>
          <w:lang w:bidi="he-IL"/>
        </w:rPr>
        <w:t xml:space="preserve"> </w:t>
      </w:r>
      <w:r>
        <w:rPr>
          <w:rFonts w:hint="cs"/>
          <w:rtl/>
          <w:lang w:bidi="he-IL"/>
        </w:rPr>
        <w:t>שהפיתוח</w:t>
      </w:r>
      <w:r>
        <w:rPr>
          <w:rtl/>
          <w:lang w:bidi="he-IL"/>
        </w:rPr>
        <w:t xml:space="preserve"> </w:t>
      </w:r>
      <w:r>
        <w:rPr>
          <w:rFonts w:hint="cs"/>
          <w:rtl/>
          <w:lang w:bidi="he-IL"/>
        </w:rPr>
        <w:t>המלא</w:t>
      </w:r>
      <w:r>
        <w:rPr>
          <w:rtl/>
          <w:lang w:bidi="he-IL"/>
        </w:rPr>
        <w:t xml:space="preserve"> </w:t>
      </w:r>
      <w:r>
        <w:rPr>
          <w:rFonts w:hint="cs"/>
          <w:rtl/>
          <w:lang w:bidi="he-IL"/>
        </w:rPr>
        <w:t>מיותר</w:t>
      </w:r>
      <w:r>
        <w:rPr>
          <w:rtl/>
          <w:lang w:bidi="he-IL"/>
        </w:rPr>
        <w:t xml:space="preserve"> </w:t>
      </w:r>
      <w:r>
        <w:rPr>
          <w:rFonts w:hint="cs"/>
          <w:rtl/>
          <w:lang w:bidi="he-IL"/>
        </w:rPr>
        <w:t>בפרק</w:t>
      </w:r>
      <w:r>
        <w:rPr>
          <w:rtl/>
          <w:lang w:bidi="he-IL"/>
        </w:rPr>
        <w:t xml:space="preserve"> </w:t>
      </w:r>
      <w:r>
        <w:rPr>
          <w:rFonts w:hint="cs"/>
          <w:rtl/>
          <w:lang w:bidi="he-IL"/>
        </w:rPr>
        <w:t>המבוא</w:t>
      </w:r>
      <w:r>
        <w:rPr>
          <w:rtl/>
          <w:lang w:bidi="he-IL"/>
        </w:rPr>
        <w:t xml:space="preserve">. </w:t>
      </w:r>
      <w:r>
        <w:rPr>
          <w:rFonts w:hint="cs"/>
          <w:rtl/>
          <w:lang w:bidi="he-IL"/>
        </w:rPr>
        <w:t>אפשר</w:t>
      </w:r>
      <w:r>
        <w:rPr>
          <w:rtl/>
          <w:lang w:bidi="he-IL"/>
        </w:rPr>
        <w:t xml:space="preserve"> </w:t>
      </w:r>
      <w:r>
        <w:rPr>
          <w:rFonts w:hint="cs"/>
          <w:rtl/>
          <w:lang w:bidi="he-IL"/>
        </w:rPr>
        <w:t>להעביר</w:t>
      </w:r>
      <w:r>
        <w:rPr>
          <w:rtl/>
          <w:lang w:bidi="he-IL"/>
        </w:rPr>
        <w:t xml:space="preserve"> </w:t>
      </w:r>
      <w:r>
        <w:rPr>
          <w:rFonts w:hint="cs"/>
          <w:rtl/>
          <w:lang w:bidi="he-IL"/>
        </w:rPr>
        <w:t>אותו</w:t>
      </w:r>
      <w:r>
        <w:rPr>
          <w:rtl/>
          <w:lang w:bidi="he-IL"/>
        </w:rPr>
        <w:t xml:space="preserve"> </w:t>
      </w:r>
      <w:r>
        <w:rPr>
          <w:rFonts w:hint="cs"/>
          <w:rtl/>
          <w:lang w:bidi="he-IL"/>
        </w:rPr>
        <w:t>לנספח</w:t>
      </w:r>
      <w:r>
        <w:rPr>
          <w:rtl/>
          <w:lang w:bidi="he-IL"/>
        </w:rPr>
        <w:t xml:space="preserve">. </w:t>
      </w:r>
      <w:r>
        <w:rPr>
          <w:rFonts w:hint="cs"/>
          <w:rtl/>
          <w:lang w:bidi="he-IL"/>
        </w:rPr>
        <w:t>בפרק</w:t>
      </w:r>
      <w:r>
        <w:rPr>
          <w:rtl/>
          <w:lang w:bidi="he-IL"/>
        </w:rPr>
        <w:t xml:space="preserve"> </w:t>
      </w:r>
      <w:r>
        <w:rPr>
          <w:rFonts w:hint="cs"/>
          <w:rtl/>
          <w:lang w:bidi="he-IL"/>
        </w:rPr>
        <w:t>המבוא</w:t>
      </w:r>
      <w:r>
        <w:rPr>
          <w:rtl/>
          <w:lang w:bidi="he-IL"/>
        </w:rPr>
        <w:t xml:space="preserve"> </w:t>
      </w:r>
      <w:r>
        <w:rPr>
          <w:rFonts w:hint="cs"/>
          <w:rtl/>
          <w:lang w:bidi="he-IL"/>
        </w:rPr>
        <w:t>לרשום</w:t>
      </w:r>
      <w:r>
        <w:rPr>
          <w:rtl/>
          <w:lang w:bidi="he-IL"/>
        </w:rPr>
        <w:t xml:space="preserve"> </w:t>
      </w:r>
      <w:r>
        <w:rPr>
          <w:rFonts w:hint="cs"/>
          <w:rtl/>
          <w:lang w:bidi="he-IL"/>
        </w:rPr>
        <w:t>רק</w:t>
      </w:r>
      <w:r>
        <w:rPr>
          <w:rtl/>
          <w:lang w:bidi="he-IL"/>
        </w:rPr>
        <w:t xml:space="preserve"> </w:t>
      </w:r>
      <w:r>
        <w:rPr>
          <w:rFonts w:hint="cs"/>
          <w:rtl/>
          <w:lang w:bidi="he-IL"/>
        </w:rPr>
        <w:t>את</w:t>
      </w:r>
      <w:r>
        <w:rPr>
          <w:rtl/>
          <w:lang w:bidi="he-IL"/>
        </w:rPr>
        <w:t xml:space="preserve"> </w:t>
      </w:r>
      <w:r>
        <w:rPr>
          <w:rFonts w:hint="cs"/>
          <w:rtl/>
          <w:lang w:bidi="he-IL"/>
        </w:rPr>
        <w:t>התוצאה</w:t>
      </w:r>
      <w:r>
        <w:rPr>
          <w:rtl/>
          <w:lang w:bidi="he-IL"/>
        </w:rPr>
        <w:t xml:space="preserve">. </w:t>
      </w:r>
      <w:r>
        <w:rPr>
          <w:rFonts w:hint="cs"/>
          <w:rtl/>
          <w:lang w:bidi="he-IL"/>
        </w:rPr>
        <w:t>מאחר</w:t>
      </w:r>
      <w:r>
        <w:rPr>
          <w:rtl/>
          <w:lang w:bidi="he-IL"/>
        </w:rPr>
        <w:t xml:space="preserve"> </w:t>
      </w:r>
      <w:r>
        <w:rPr>
          <w:rFonts w:hint="cs"/>
          <w:rtl/>
          <w:lang w:bidi="he-IL"/>
        </w:rPr>
        <w:t>ואתם</w:t>
      </w:r>
      <w:r>
        <w:rPr>
          <w:rtl/>
          <w:lang w:bidi="he-IL"/>
        </w:rPr>
        <w:t xml:space="preserve"> </w:t>
      </w:r>
      <w:r>
        <w:rPr>
          <w:rFonts w:hint="cs"/>
          <w:rtl/>
          <w:lang w:bidi="he-IL"/>
        </w:rPr>
        <w:t>לא</w:t>
      </w:r>
      <w:r>
        <w:rPr>
          <w:rtl/>
          <w:lang w:bidi="he-IL"/>
        </w:rPr>
        <w:t xml:space="preserve"> </w:t>
      </w:r>
      <w:r>
        <w:rPr>
          <w:rFonts w:hint="cs"/>
          <w:rtl/>
          <w:lang w:bidi="he-IL"/>
        </w:rPr>
        <w:t>הראשונים</w:t>
      </w:r>
      <w:r>
        <w:rPr>
          <w:rtl/>
          <w:lang w:bidi="he-IL"/>
        </w:rPr>
        <w:t xml:space="preserve"> </w:t>
      </w:r>
      <w:r>
        <w:rPr>
          <w:rFonts w:hint="cs"/>
          <w:rtl/>
          <w:lang w:bidi="he-IL"/>
        </w:rPr>
        <w:t>שמבצעים</w:t>
      </w:r>
      <w:r>
        <w:rPr>
          <w:rtl/>
          <w:lang w:bidi="he-IL"/>
        </w:rPr>
        <w:t xml:space="preserve"> </w:t>
      </w:r>
      <w:r>
        <w:rPr>
          <w:rFonts w:hint="cs"/>
          <w:rtl/>
          <w:lang w:bidi="he-IL"/>
        </w:rPr>
        <w:t>את</w:t>
      </w:r>
      <w:r>
        <w:rPr>
          <w:rtl/>
          <w:lang w:bidi="he-IL"/>
        </w:rPr>
        <w:t xml:space="preserve"> </w:t>
      </w:r>
      <w:r>
        <w:rPr>
          <w:rFonts w:hint="cs"/>
          <w:rtl/>
          <w:lang w:bidi="he-IL"/>
        </w:rPr>
        <w:t>הפיתוח</w:t>
      </w:r>
      <w:r>
        <w:rPr>
          <w:rtl/>
          <w:lang w:bidi="he-IL"/>
        </w:rPr>
        <w:t xml:space="preserve"> </w:t>
      </w:r>
      <w:r>
        <w:rPr>
          <w:rFonts w:hint="cs"/>
          <w:rtl/>
          <w:lang w:bidi="he-IL"/>
        </w:rPr>
        <w:t>יש</w:t>
      </w:r>
      <w:r>
        <w:rPr>
          <w:rtl/>
          <w:lang w:bidi="he-IL"/>
        </w:rPr>
        <w:t xml:space="preserve"> </w:t>
      </w:r>
      <w:r>
        <w:rPr>
          <w:rFonts w:hint="cs"/>
          <w:rtl/>
          <w:lang w:bidi="he-IL"/>
        </w:rPr>
        <w:t>לצטט</w:t>
      </w:r>
      <w:r>
        <w:rPr>
          <w:rtl/>
          <w:lang w:bidi="he-IL"/>
        </w:rPr>
        <w:t xml:space="preserve"> </w:t>
      </w:r>
      <w:r>
        <w:rPr>
          <w:rFonts w:hint="cs"/>
          <w:rtl/>
          <w:lang w:bidi="he-IL"/>
        </w:rPr>
        <w:t>מקור</w:t>
      </w:r>
      <w:r>
        <w:rPr>
          <w:rtl/>
          <w:lang w:bidi="he-IL"/>
        </w:rPr>
        <w:t xml:space="preserve"> </w:t>
      </w:r>
      <w:r>
        <w:rPr>
          <w:rFonts w:hint="cs"/>
          <w:rtl/>
          <w:lang w:bidi="he-IL"/>
        </w:rPr>
        <w:t>שבוא</w:t>
      </w:r>
      <w:r>
        <w:rPr>
          <w:rtl/>
          <w:lang w:bidi="he-IL"/>
        </w:rPr>
        <w:t xml:space="preserve"> </w:t>
      </w:r>
      <w:r>
        <w:rPr>
          <w:rFonts w:hint="cs"/>
          <w:rtl/>
          <w:lang w:bidi="he-IL"/>
        </w:rPr>
        <w:t>אפשר</w:t>
      </w:r>
      <w:r>
        <w:rPr>
          <w:rtl/>
          <w:lang w:bidi="he-IL"/>
        </w:rPr>
        <w:t xml:space="preserve"> </w:t>
      </w:r>
      <w:r>
        <w:rPr>
          <w:rFonts w:hint="cs"/>
          <w:rtl/>
          <w:lang w:bidi="he-IL"/>
        </w:rPr>
        <w:t>למצוא</w:t>
      </w:r>
      <w:r>
        <w:rPr>
          <w:rtl/>
          <w:lang w:bidi="he-IL"/>
        </w:rPr>
        <w:t xml:space="preserve"> </w:t>
      </w:r>
      <w:r>
        <w:rPr>
          <w:rFonts w:hint="cs"/>
          <w:rtl/>
          <w:lang w:bidi="he-IL"/>
        </w:rPr>
        <w:t>את</w:t>
      </w:r>
      <w:r>
        <w:rPr>
          <w:rtl/>
          <w:lang w:bidi="he-IL"/>
        </w:rPr>
        <w:t xml:space="preserve"> </w:t>
      </w:r>
      <w:r>
        <w:rPr>
          <w:rFonts w:hint="cs"/>
          <w:rtl/>
          <w:lang w:bidi="he-IL"/>
        </w:rPr>
        <w:t>אותה</w:t>
      </w:r>
      <w:r>
        <w:rPr>
          <w:rtl/>
          <w:lang w:bidi="he-IL"/>
        </w:rPr>
        <w:t xml:space="preserve"> </w:t>
      </w:r>
      <w:r>
        <w:rPr>
          <w:rFonts w:hint="cs"/>
          <w:rtl/>
          <w:lang w:bidi="he-IL"/>
        </w:rPr>
        <w:t>נוסחה</w:t>
      </w:r>
      <w:r>
        <w:rPr>
          <w:rtl/>
          <w:lang w:bidi="he-IL"/>
        </w:rP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D845EC" w15:done="1"/>
  <w15:commentEx w15:paraId="3EC08BC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D8D463" w16cex:dateUtc="2025-06-11T11:15:00Z">
    <w16cex:extLst>
      <w16:ext w16:uri="{CE6994B0-6A32-4C9F-8C6B-6E91EDA988CE}">
        <cr:reactions xmlns:cr="http://schemas.microsoft.com/office/comments/2020/reactions">
          <cr:reaction reactionType="1">
            <cr:reactionInfo dateUtc="2025-06-14T11:43:50Z">
              <cr:user userId="e78ea4352343a40b" userProvider="Windows Live" userName="fadi ayoub"/>
            </cr:reactionInfo>
          </cr:reaction>
        </cr:reactions>
      </w16:ext>
    </w16cex:extLst>
  </w16cex:commentExtensible>
  <w16cex:commentExtensible w16cex:durableId="394DF2DC" w16cex:dateUtc="2025-06-11T11: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D845EC" w16cid:durableId="64D8D463"/>
  <w16cid:commentId w16cid:paraId="3EC08BC5" w16cid:durableId="394DF2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91BA8" w14:textId="77777777" w:rsidR="00266E04" w:rsidRDefault="00266E04" w:rsidP="0071022A">
      <w:pPr>
        <w:spacing w:after="0" w:line="240" w:lineRule="auto"/>
      </w:pPr>
      <w:r>
        <w:separator/>
      </w:r>
    </w:p>
  </w:endnote>
  <w:endnote w:type="continuationSeparator" w:id="0">
    <w:p w14:paraId="3E58A6FF" w14:textId="77777777" w:rsidR="00266E04" w:rsidRDefault="00266E04" w:rsidP="007102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CFB50" w14:textId="77777777" w:rsidR="00266E04" w:rsidRDefault="00266E04" w:rsidP="0071022A">
      <w:pPr>
        <w:spacing w:after="0" w:line="240" w:lineRule="auto"/>
      </w:pPr>
      <w:r>
        <w:separator/>
      </w:r>
    </w:p>
  </w:footnote>
  <w:footnote w:type="continuationSeparator" w:id="0">
    <w:p w14:paraId="2D3EB9DE" w14:textId="77777777" w:rsidR="00266E04" w:rsidRDefault="00266E04" w:rsidP="0071022A">
      <w:pPr>
        <w:spacing w:after="0" w:line="240" w:lineRule="auto"/>
      </w:pPr>
      <w:r>
        <w:continuationSeparator/>
      </w:r>
    </w:p>
  </w:footnote>
  <w:footnote w:id="1">
    <w:p w14:paraId="537D9563" w14:textId="25068298" w:rsidR="00BE765E" w:rsidRDefault="00BE765E" w:rsidP="00BE765E">
      <w:pPr>
        <w:pStyle w:val="FootnoteText"/>
      </w:pPr>
    </w:p>
  </w:footnote>
  <w:footnote w:id="2">
    <w:p w14:paraId="785C0928" w14:textId="6324F13C" w:rsidR="0071022A" w:rsidRDefault="0071022A" w:rsidP="0071022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74C4"/>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008B2"/>
    <w:multiLevelType w:val="multilevel"/>
    <w:tmpl w:val="903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9782F"/>
    <w:multiLevelType w:val="multilevel"/>
    <w:tmpl w:val="E2DE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B11C0"/>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790659"/>
    <w:multiLevelType w:val="multilevel"/>
    <w:tmpl w:val="73586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3F3D"/>
    <w:multiLevelType w:val="multilevel"/>
    <w:tmpl w:val="6E5061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A5501"/>
    <w:multiLevelType w:val="hybridMultilevel"/>
    <w:tmpl w:val="EF2E3F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0539B7"/>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604EF"/>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450E66"/>
    <w:multiLevelType w:val="multilevel"/>
    <w:tmpl w:val="01A4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E95162"/>
    <w:multiLevelType w:val="multilevel"/>
    <w:tmpl w:val="B4E06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43434"/>
    <w:multiLevelType w:val="multilevel"/>
    <w:tmpl w:val="E1C6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0827DA"/>
    <w:multiLevelType w:val="multilevel"/>
    <w:tmpl w:val="0194D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E9757D"/>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095F49"/>
    <w:multiLevelType w:val="multilevel"/>
    <w:tmpl w:val="9C2A7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FF6F05"/>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8848F1"/>
    <w:multiLevelType w:val="multilevel"/>
    <w:tmpl w:val="AB00ABA8"/>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35EAB"/>
    <w:multiLevelType w:val="multilevel"/>
    <w:tmpl w:val="28989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664712"/>
    <w:multiLevelType w:val="multilevel"/>
    <w:tmpl w:val="5D10A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9C46580"/>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446D5E"/>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07279F"/>
    <w:multiLevelType w:val="hybridMultilevel"/>
    <w:tmpl w:val="5BDC8C26"/>
    <w:lvl w:ilvl="0" w:tplc="02167FEA">
      <w:start w:val="1"/>
      <w:numFmt w:val="bullet"/>
      <w:lvlText w:val=""/>
      <w:lvlJc w:val="righ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DBE6F24"/>
    <w:multiLevelType w:val="multilevel"/>
    <w:tmpl w:val="19E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96923"/>
    <w:multiLevelType w:val="hybridMultilevel"/>
    <w:tmpl w:val="5E963872"/>
    <w:lvl w:ilvl="0" w:tplc="20000003">
      <w:start w:val="1"/>
      <w:numFmt w:val="bullet"/>
      <w:lvlText w:val="o"/>
      <w:lvlJc w:val="left"/>
      <w:pPr>
        <w:ind w:left="644" w:hanging="360"/>
      </w:pPr>
      <w:rPr>
        <w:rFonts w:ascii="Courier New" w:hAnsi="Courier New" w:cs="Courier New"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24" w15:restartNumberingAfterBreak="0">
    <w:nsid w:val="41BF6E80"/>
    <w:multiLevelType w:val="multilevel"/>
    <w:tmpl w:val="05E4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514C1"/>
    <w:multiLevelType w:val="hybridMultilevel"/>
    <w:tmpl w:val="703C192E"/>
    <w:lvl w:ilvl="0" w:tplc="6382EE46">
      <w:start w:val="1"/>
      <w:numFmt w:val="bullet"/>
      <w:lvlText w:val=""/>
      <w:lvlJc w:val="right"/>
      <w:pPr>
        <w:ind w:left="786" w:hanging="360"/>
      </w:pPr>
      <w:rPr>
        <w:rFonts w:ascii="Symbol" w:hAnsi="Symbol" w:hint="default"/>
        <w:b w:val="0"/>
        <w:bCs w:val="0"/>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6" w15:restartNumberingAfterBreak="0">
    <w:nsid w:val="43695050"/>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0B5326"/>
    <w:multiLevelType w:val="hybridMultilevel"/>
    <w:tmpl w:val="2A8C831E"/>
    <w:lvl w:ilvl="0" w:tplc="20000003">
      <w:start w:val="1"/>
      <w:numFmt w:val="bullet"/>
      <w:lvlText w:val="o"/>
      <w:lvlJc w:val="left"/>
      <w:pPr>
        <w:ind w:left="720" w:hanging="360"/>
      </w:pPr>
      <w:rPr>
        <w:rFonts w:ascii="Courier New" w:hAnsi="Courier New" w:cs="Courier New"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8" w15:restartNumberingAfterBreak="0">
    <w:nsid w:val="462F37B9"/>
    <w:multiLevelType w:val="multilevel"/>
    <w:tmpl w:val="C5841472"/>
    <w:lvl w:ilvl="0">
      <w:start w:val="1"/>
      <w:numFmt w:val="bullet"/>
      <w:lvlText w:val=""/>
      <w:lvlJc w:val="right"/>
      <w:pPr>
        <w:tabs>
          <w:tab w:val="num" w:pos="786"/>
        </w:tabs>
        <w:ind w:left="786"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775C0"/>
    <w:multiLevelType w:val="multilevel"/>
    <w:tmpl w:val="179C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4159F3"/>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375599"/>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4B0DC1"/>
    <w:multiLevelType w:val="hybridMultilevel"/>
    <w:tmpl w:val="9092C0F2"/>
    <w:lvl w:ilvl="0" w:tplc="02167FEA">
      <w:start w:val="1"/>
      <w:numFmt w:val="bullet"/>
      <w:lvlText w:val=""/>
      <w:lvlJc w:val="right"/>
      <w:pPr>
        <w:ind w:left="720" w:hanging="360"/>
      </w:pPr>
      <w:rPr>
        <w:rFonts w:ascii="Symbol" w:hAnsi="Symbol" w:hint="default"/>
      </w:rPr>
    </w:lvl>
    <w:lvl w:ilvl="1" w:tplc="10000003">
      <w:start w:val="1"/>
      <w:numFmt w:val="bullet"/>
      <w:lvlText w:val="o"/>
      <w:lvlJc w:val="left"/>
      <w:pPr>
        <w:ind w:left="1440" w:hanging="360"/>
      </w:pPr>
      <w:rPr>
        <w:rFonts w:ascii="Courier New" w:hAnsi="Courier New" w:cs="Courier New" w:hint="default"/>
      </w:rPr>
    </w:lvl>
    <w:lvl w:ilvl="2" w:tplc="10000005">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3" w15:restartNumberingAfterBreak="0">
    <w:nsid w:val="57A171B7"/>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993421"/>
    <w:multiLevelType w:val="multilevel"/>
    <w:tmpl w:val="C17AED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righ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D947CF"/>
    <w:multiLevelType w:val="multilevel"/>
    <w:tmpl w:val="443C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C47DAB"/>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DE5AB5"/>
    <w:multiLevelType w:val="multilevel"/>
    <w:tmpl w:val="24E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B2ED6"/>
    <w:multiLevelType w:val="multilevel"/>
    <w:tmpl w:val="FE1C115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9" w15:restartNumberingAfterBreak="0">
    <w:nsid w:val="7194061E"/>
    <w:multiLevelType w:val="multilevel"/>
    <w:tmpl w:val="CBC4C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F61D10"/>
    <w:multiLevelType w:val="multilevel"/>
    <w:tmpl w:val="4BC8A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F87588"/>
    <w:multiLevelType w:val="multilevel"/>
    <w:tmpl w:val="5BB49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C8699B"/>
    <w:multiLevelType w:val="hybridMultilevel"/>
    <w:tmpl w:val="E91A2794"/>
    <w:lvl w:ilvl="0" w:tplc="20000003">
      <w:start w:val="1"/>
      <w:numFmt w:val="bullet"/>
      <w:lvlText w:val="o"/>
      <w:lvlJc w:val="left"/>
      <w:pPr>
        <w:ind w:left="720" w:hanging="360"/>
      </w:pPr>
      <w:rPr>
        <w:rFonts w:ascii="Courier New" w:hAnsi="Courier New" w:cs="Courier New" w:hint="default"/>
      </w:rPr>
    </w:lvl>
    <w:lvl w:ilvl="1" w:tplc="ADB80ADC">
      <w:numFmt w:val="bullet"/>
      <w:lvlText w:val="•"/>
      <w:lvlJc w:val="left"/>
      <w:pPr>
        <w:ind w:left="1440" w:hanging="360"/>
      </w:pPr>
      <w:rPr>
        <w:rFonts w:ascii="Arial" w:eastAsiaTheme="minorHAnsi" w:hAnsi="Arial" w:cs="Arial" w:hint="default"/>
        <w:b/>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726832343">
    <w:abstractNumId w:val="39"/>
  </w:num>
  <w:num w:numId="2" w16cid:durableId="709257817">
    <w:abstractNumId w:val="6"/>
  </w:num>
  <w:num w:numId="3" w16cid:durableId="158426511">
    <w:abstractNumId w:val="12"/>
  </w:num>
  <w:num w:numId="4" w16cid:durableId="552238051">
    <w:abstractNumId w:val="17"/>
  </w:num>
  <w:num w:numId="5" w16cid:durableId="1047341857">
    <w:abstractNumId w:val="24"/>
  </w:num>
  <w:num w:numId="6" w16cid:durableId="63798757">
    <w:abstractNumId w:val="10"/>
  </w:num>
  <w:num w:numId="7" w16cid:durableId="1804498953">
    <w:abstractNumId w:val="38"/>
  </w:num>
  <w:num w:numId="8" w16cid:durableId="1190995110">
    <w:abstractNumId w:val="11"/>
  </w:num>
  <w:num w:numId="9" w16cid:durableId="1782337398">
    <w:abstractNumId w:val="40"/>
  </w:num>
  <w:num w:numId="10" w16cid:durableId="967587473">
    <w:abstractNumId w:val="37"/>
  </w:num>
  <w:num w:numId="11" w16cid:durableId="1658800794">
    <w:abstractNumId w:val="3"/>
  </w:num>
  <w:num w:numId="12" w16cid:durableId="1494027586">
    <w:abstractNumId w:val="29"/>
  </w:num>
  <w:num w:numId="13" w16cid:durableId="896666515">
    <w:abstractNumId w:val="1"/>
  </w:num>
  <w:num w:numId="14" w16cid:durableId="1538860005">
    <w:abstractNumId w:val="4"/>
  </w:num>
  <w:num w:numId="15" w16cid:durableId="1903908640">
    <w:abstractNumId w:val="35"/>
  </w:num>
  <w:num w:numId="16" w16cid:durableId="742265535">
    <w:abstractNumId w:val="5"/>
  </w:num>
  <w:num w:numId="17" w16cid:durableId="1969848175">
    <w:abstractNumId w:val="14"/>
  </w:num>
  <w:num w:numId="18" w16cid:durableId="1188179419">
    <w:abstractNumId w:val="2"/>
  </w:num>
  <w:num w:numId="19" w16cid:durableId="503864714">
    <w:abstractNumId w:val="22"/>
  </w:num>
  <w:num w:numId="20" w16cid:durableId="205219758">
    <w:abstractNumId w:val="9"/>
  </w:num>
  <w:num w:numId="21" w16cid:durableId="655838650">
    <w:abstractNumId w:val="18"/>
  </w:num>
  <w:num w:numId="22" w16cid:durableId="338656793">
    <w:abstractNumId w:val="34"/>
  </w:num>
  <w:num w:numId="23" w16cid:durableId="2100171585">
    <w:abstractNumId w:val="16"/>
  </w:num>
  <w:num w:numId="24" w16cid:durableId="1984969447">
    <w:abstractNumId w:val="42"/>
  </w:num>
  <w:num w:numId="25" w16cid:durableId="508301000">
    <w:abstractNumId w:val="32"/>
  </w:num>
  <w:num w:numId="26" w16cid:durableId="852652133">
    <w:abstractNumId w:val="21"/>
  </w:num>
  <w:num w:numId="27" w16cid:durableId="1474833068">
    <w:abstractNumId w:val="25"/>
  </w:num>
  <w:num w:numId="28" w16cid:durableId="1780292416">
    <w:abstractNumId w:val="13"/>
  </w:num>
  <w:num w:numId="29" w16cid:durableId="1955017051">
    <w:abstractNumId w:val="28"/>
  </w:num>
  <w:num w:numId="30" w16cid:durableId="1745759646">
    <w:abstractNumId w:val="23"/>
  </w:num>
  <w:num w:numId="31" w16cid:durableId="935747972">
    <w:abstractNumId w:val="27"/>
  </w:num>
  <w:num w:numId="32" w16cid:durableId="1503206701">
    <w:abstractNumId w:val="7"/>
  </w:num>
  <w:num w:numId="33" w16cid:durableId="202906469">
    <w:abstractNumId w:val="31"/>
  </w:num>
  <w:num w:numId="34" w16cid:durableId="1692997253">
    <w:abstractNumId w:val="15"/>
  </w:num>
  <w:num w:numId="35" w16cid:durableId="1895502810">
    <w:abstractNumId w:val="8"/>
  </w:num>
  <w:num w:numId="36" w16cid:durableId="1154100988">
    <w:abstractNumId w:val="33"/>
  </w:num>
  <w:num w:numId="37" w16cid:durableId="848328920">
    <w:abstractNumId w:val="19"/>
  </w:num>
  <w:num w:numId="38" w16cid:durableId="2119912335">
    <w:abstractNumId w:val="30"/>
  </w:num>
  <w:num w:numId="39" w16cid:durableId="1195382026">
    <w:abstractNumId w:val="26"/>
  </w:num>
  <w:num w:numId="40" w16cid:durableId="661810039">
    <w:abstractNumId w:val="41"/>
  </w:num>
  <w:num w:numId="41" w16cid:durableId="1487164165">
    <w:abstractNumId w:val="20"/>
  </w:num>
  <w:num w:numId="42" w16cid:durableId="771710227">
    <w:abstractNumId w:val="36"/>
  </w:num>
  <w:num w:numId="43" w16cid:durableId="119029170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uy Raz">
    <w15:presenceInfo w15:providerId="Windows Live" w15:userId="4f4f99c63afe225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6FA"/>
    <w:rsid w:val="00002584"/>
    <w:rsid w:val="000528E4"/>
    <w:rsid w:val="000543A4"/>
    <w:rsid w:val="000819F5"/>
    <w:rsid w:val="0009689D"/>
    <w:rsid w:val="000A4BE0"/>
    <w:rsid w:val="000B23C8"/>
    <w:rsid w:val="000C392A"/>
    <w:rsid w:val="000D550C"/>
    <w:rsid w:val="000E455B"/>
    <w:rsid w:val="000F02F4"/>
    <w:rsid w:val="000F3A4D"/>
    <w:rsid w:val="00112E61"/>
    <w:rsid w:val="001305CF"/>
    <w:rsid w:val="00136A5E"/>
    <w:rsid w:val="0015158E"/>
    <w:rsid w:val="00176246"/>
    <w:rsid w:val="00176633"/>
    <w:rsid w:val="00193EEC"/>
    <w:rsid w:val="001A3300"/>
    <w:rsid w:val="001A6ABB"/>
    <w:rsid w:val="001B21A6"/>
    <w:rsid w:val="001C02E3"/>
    <w:rsid w:val="001D0B75"/>
    <w:rsid w:val="001D6076"/>
    <w:rsid w:val="001D7C0D"/>
    <w:rsid w:val="00207AFB"/>
    <w:rsid w:val="00210C01"/>
    <w:rsid w:val="00211F68"/>
    <w:rsid w:val="002271EC"/>
    <w:rsid w:val="00246B6A"/>
    <w:rsid w:val="00256487"/>
    <w:rsid w:val="002569C7"/>
    <w:rsid w:val="00266E04"/>
    <w:rsid w:val="002735B8"/>
    <w:rsid w:val="00280CFE"/>
    <w:rsid w:val="00290580"/>
    <w:rsid w:val="002F1738"/>
    <w:rsid w:val="002F327C"/>
    <w:rsid w:val="002F44CD"/>
    <w:rsid w:val="002F5359"/>
    <w:rsid w:val="003029DC"/>
    <w:rsid w:val="00302E08"/>
    <w:rsid w:val="003036F2"/>
    <w:rsid w:val="00341D13"/>
    <w:rsid w:val="00342D00"/>
    <w:rsid w:val="003534C2"/>
    <w:rsid w:val="00370D64"/>
    <w:rsid w:val="003A1BDF"/>
    <w:rsid w:val="003B3AF9"/>
    <w:rsid w:val="003B6050"/>
    <w:rsid w:val="003C01D6"/>
    <w:rsid w:val="003C402E"/>
    <w:rsid w:val="003E3030"/>
    <w:rsid w:val="003F0E61"/>
    <w:rsid w:val="003F4381"/>
    <w:rsid w:val="004318D9"/>
    <w:rsid w:val="0043655B"/>
    <w:rsid w:val="004450FA"/>
    <w:rsid w:val="004508D4"/>
    <w:rsid w:val="00463C7B"/>
    <w:rsid w:val="00484848"/>
    <w:rsid w:val="00490DED"/>
    <w:rsid w:val="00491397"/>
    <w:rsid w:val="00494D96"/>
    <w:rsid w:val="00497BBA"/>
    <w:rsid w:val="004B5DA6"/>
    <w:rsid w:val="004C10A0"/>
    <w:rsid w:val="004C4DA0"/>
    <w:rsid w:val="004C779B"/>
    <w:rsid w:val="004E1C64"/>
    <w:rsid w:val="004E300D"/>
    <w:rsid w:val="00500ED4"/>
    <w:rsid w:val="00510AB9"/>
    <w:rsid w:val="00524D40"/>
    <w:rsid w:val="00527BC4"/>
    <w:rsid w:val="00546830"/>
    <w:rsid w:val="005C154D"/>
    <w:rsid w:val="005C2455"/>
    <w:rsid w:val="005C6276"/>
    <w:rsid w:val="005D38F0"/>
    <w:rsid w:val="005E26FA"/>
    <w:rsid w:val="00600D4B"/>
    <w:rsid w:val="0060774A"/>
    <w:rsid w:val="006128D0"/>
    <w:rsid w:val="00623BEE"/>
    <w:rsid w:val="00634B98"/>
    <w:rsid w:val="006437A3"/>
    <w:rsid w:val="006455DF"/>
    <w:rsid w:val="0064715E"/>
    <w:rsid w:val="00647DD1"/>
    <w:rsid w:val="0065488A"/>
    <w:rsid w:val="00675B07"/>
    <w:rsid w:val="00676A60"/>
    <w:rsid w:val="00687209"/>
    <w:rsid w:val="00692750"/>
    <w:rsid w:val="00693156"/>
    <w:rsid w:val="006940AE"/>
    <w:rsid w:val="006A5666"/>
    <w:rsid w:val="006A62B8"/>
    <w:rsid w:val="006B37CF"/>
    <w:rsid w:val="006E2989"/>
    <w:rsid w:val="006E5914"/>
    <w:rsid w:val="006F064B"/>
    <w:rsid w:val="006F4D5B"/>
    <w:rsid w:val="0071022A"/>
    <w:rsid w:val="007221F1"/>
    <w:rsid w:val="007419EB"/>
    <w:rsid w:val="007428B4"/>
    <w:rsid w:val="00752D77"/>
    <w:rsid w:val="00767245"/>
    <w:rsid w:val="00772E03"/>
    <w:rsid w:val="007809EE"/>
    <w:rsid w:val="0078191C"/>
    <w:rsid w:val="007876D6"/>
    <w:rsid w:val="007A21BD"/>
    <w:rsid w:val="007A6B21"/>
    <w:rsid w:val="007B1E7C"/>
    <w:rsid w:val="007C3823"/>
    <w:rsid w:val="007D2D43"/>
    <w:rsid w:val="007D7003"/>
    <w:rsid w:val="008047C7"/>
    <w:rsid w:val="008072C8"/>
    <w:rsid w:val="0080795B"/>
    <w:rsid w:val="008151B4"/>
    <w:rsid w:val="008176B2"/>
    <w:rsid w:val="00827C30"/>
    <w:rsid w:val="00835E29"/>
    <w:rsid w:val="008412E7"/>
    <w:rsid w:val="00851872"/>
    <w:rsid w:val="00856EEB"/>
    <w:rsid w:val="008B5376"/>
    <w:rsid w:val="008C3615"/>
    <w:rsid w:val="008C459A"/>
    <w:rsid w:val="008D10BD"/>
    <w:rsid w:val="008E7C84"/>
    <w:rsid w:val="009137C5"/>
    <w:rsid w:val="0091663F"/>
    <w:rsid w:val="009209C9"/>
    <w:rsid w:val="00940925"/>
    <w:rsid w:val="009515E7"/>
    <w:rsid w:val="00955596"/>
    <w:rsid w:val="009637A7"/>
    <w:rsid w:val="00976741"/>
    <w:rsid w:val="0098030C"/>
    <w:rsid w:val="0098080C"/>
    <w:rsid w:val="009868AB"/>
    <w:rsid w:val="009909B1"/>
    <w:rsid w:val="009B087A"/>
    <w:rsid w:val="009B3948"/>
    <w:rsid w:val="009C236D"/>
    <w:rsid w:val="009D7018"/>
    <w:rsid w:val="009E2FCF"/>
    <w:rsid w:val="009E4C10"/>
    <w:rsid w:val="009E7136"/>
    <w:rsid w:val="00A26C09"/>
    <w:rsid w:val="00A311DA"/>
    <w:rsid w:val="00A31FFD"/>
    <w:rsid w:val="00A4310B"/>
    <w:rsid w:val="00A442FB"/>
    <w:rsid w:val="00A45AE6"/>
    <w:rsid w:val="00A50E02"/>
    <w:rsid w:val="00A61F6C"/>
    <w:rsid w:val="00A76782"/>
    <w:rsid w:val="00A8033B"/>
    <w:rsid w:val="00A8750C"/>
    <w:rsid w:val="00AD2F9D"/>
    <w:rsid w:val="00AD780F"/>
    <w:rsid w:val="00AE2B17"/>
    <w:rsid w:val="00AE7D20"/>
    <w:rsid w:val="00AF2F74"/>
    <w:rsid w:val="00AF575E"/>
    <w:rsid w:val="00AF651C"/>
    <w:rsid w:val="00B232C0"/>
    <w:rsid w:val="00B31BE4"/>
    <w:rsid w:val="00B3357F"/>
    <w:rsid w:val="00B45988"/>
    <w:rsid w:val="00B65C5E"/>
    <w:rsid w:val="00B74768"/>
    <w:rsid w:val="00B90517"/>
    <w:rsid w:val="00BA036E"/>
    <w:rsid w:val="00BA0F81"/>
    <w:rsid w:val="00BB0B25"/>
    <w:rsid w:val="00BC76E5"/>
    <w:rsid w:val="00BE2FDB"/>
    <w:rsid w:val="00BE765E"/>
    <w:rsid w:val="00BF296D"/>
    <w:rsid w:val="00C35F45"/>
    <w:rsid w:val="00C45DF4"/>
    <w:rsid w:val="00C86252"/>
    <w:rsid w:val="00CA6B34"/>
    <w:rsid w:val="00CB111C"/>
    <w:rsid w:val="00CC76C1"/>
    <w:rsid w:val="00CD2916"/>
    <w:rsid w:val="00CD6181"/>
    <w:rsid w:val="00CE2D5E"/>
    <w:rsid w:val="00CE3C39"/>
    <w:rsid w:val="00CE4B33"/>
    <w:rsid w:val="00CF1A6B"/>
    <w:rsid w:val="00CF6462"/>
    <w:rsid w:val="00D075B5"/>
    <w:rsid w:val="00D078E4"/>
    <w:rsid w:val="00D43B29"/>
    <w:rsid w:val="00D55399"/>
    <w:rsid w:val="00D65144"/>
    <w:rsid w:val="00D72185"/>
    <w:rsid w:val="00D753B5"/>
    <w:rsid w:val="00D9219B"/>
    <w:rsid w:val="00D951A7"/>
    <w:rsid w:val="00DD4935"/>
    <w:rsid w:val="00DE2DD6"/>
    <w:rsid w:val="00DE791E"/>
    <w:rsid w:val="00E0281C"/>
    <w:rsid w:val="00E13F97"/>
    <w:rsid w:val="00E22C7E"/>
    <w:rsid w:val="00E276A3"/>
    <w:rsid w:val="00E34864"/>
    <w:rsid w:val="00E568C0"/>
    <w:rsid w:val="00E70534"/>
    <w:rsid w:val="00E7733B"/>
    <w:rsid w:val="00EA5808"/>
    <w:rsid w:val="00EA739D"/>
    <w:rsid w:val="00EB2690"/>
    <w:rsid w:val="00EB68A1"/>
    <w:rsid w:val="00EF18BE"/>
    <w:rsid w:val="00EF6655"/>
    <w:rsid w:val="00F12488"/>
    <w:rsid w:val="00F12D6C"/>
    <w:rsid w:val="00F13109"/>
    <w:rsid w:val="00F3034A"/>
    <w:rsid w:val="00F45041"/>
    <w:rsid w:val="00F64930"/>
    <w:rsid w:val="00F71331"/>
    <w:rsid w:val="00F91DA7"/>
    <w:rsid w:val="00F93789"/>
    <w:rsid w:val="00F94953"/>
    <w:rsid w:val="00FB080E"/>
    <w:rsid w:val="00FB588B"/>
    <w:rsid w:val="00FC628B"/>
    <w:rsid w:val="00FC6D76"/>
    <w:rsid w:val="00FD266A"/>
    <w:rsid w:val="00FF73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5CB68"/>
  <w15:chartTrackingRefBased/>
  <w15:docId w15:val="{25264106-A916-43A1-977C-66997BD4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6FA"/>
  </w:style>
  <w:style w:type="paragraph" w:styleId="Heading1">
    <w:name w:val="heading 1"/>
    <w:basedOn w:val="Normal"/>
    <w:next w:val="Normal"/>
    <w:link w:val="Heading1Char"/>
    <w:uiPriority w:val="9"/>
    <w:qFormat/>
    <w:rsid w:val="005E2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6FA"/>
    <w:rPr>
      <w:rFonts w:eastAsiaTheme="majorEastAsia" w:cstheme="majorBidi"/>
      <w:color w:val="272727" w:themeColor="text1" w:themeTint="D8"/>
    </w:rPr>
  </w:style>
  <w:style w:type="paragraph" w:styleId="Title">
    <w:name w:val="Title"/>
    <w:basedOn w:val="Normal"/>
    <w:next w:val="Normal"/>
    <w:link w:val="TitleChar"/>
    <w:uiPriority w:val="10"/>
    <w:qFormat/>
    <w:rsid w:val="005E2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6FA"/>
    <w:pPr>
      <w:spacing w:before="160"/>
      <w:jc w:val="center"/>
    </w:pPr>
    <w:rPr>
      <w:i/>
      <w:iCs/>
      <w:color w:val="404040" w:themeColor="text1" w:themeTint="BF"/>
    </w:rPr>
  </w:style>
  <w:style w:type="character" w:customStyle="1" w:styleId="QuoteChar">
    <w:name w:val="Quote Char"/>
    <w:basedOn w:val="DefaultParagraphFont"/>
    <w:link w:val="Quote"/>
    <w:uiPriority w:val="29"/>
    <w:rsid w:val="005E26FA"/>
    <w:rPr>
      <w:i/>
      <w:iCs/>
      <w:color w:val="404040" w:themeColor="text1" w:themeTint="BF"/>
    </w:rPr>
  </w:style>
  <w:style w:type="paragraph" w:styleId="ListParagraph">
    <w:name w:val="List Paragraph"/>
    <w:basedOn w:val="Normal"/>
    <w:uiPriority w:val="34"/>
    <w:qFormat/>
    <w:rsid w:val="005E26FA"/>
    <w:pPr>
      <w:ind w:left="720"/>
      <w:contextualSpacing/>
    </w:pPr>
  </w:style>
  <w:style w:type="character" w:styleId="IntenseEmphasis">
    <w:name w:val="Intense Emphasis"/>
    <w:basedOn w:val="DefaultParagraphFont"/>
    <w:uiPriority w:val="21"/>
    <w:qFormat/>
    <w:rsid w:val="005E26FA"/>
    <w:rPr>
      <w:i/>
      <w:iCs/>
      <w:color w:val="0F4761" w:themeColor="accent1" w:themeShade="BF"/>
    </w:rPr>
  </w:style>
  <w:style w:type="paragraph" w:styleId="IntenseQuote">
    <w:name w:val="Intense Quote"/>
    <w:basedOn w:val="Normal"/>
    <w:next w:val="Normal"/>
    <w:link w:val="IntenseQuoteChar"/>
    <w:uiPriority w:val="30"/>
    <w:qFormat/>
    <w:rsid w:val="005E2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6FA"/>
    <w:rPr>
      <w:i/>
      <w:iCs/>
      <w:color w:val="0F4761" w:themeColor="accent1" w:themeShade="BF"/>
    </w:rPr>
  </w:style>
  <w:style w:type="character" w:styleId="IntenseReference">
    <w:name w:val="Intense Reference"/>
    <w:basedOn w:val="DefaultParagraphFont"/>
    <w:uiPriority w:val="32"/>
    <w:qFormat/>
    <w:rsid w:val="005E26FA"/>
    <w:rPr>
      <w:b/>
      <w:bCs/>
      <w:smallCaps/>
      <w:color w:val="0F4761" w:themeColor="accent1" w:themeShade="BF"/>
      <w:spacing w:val="5"/>
    </w:rPr>
  </w:style>
  <w:style w:type="paragraph" w:styleId="NormalWeb">
    <w:name w:val="Normal (Web)"/>
    <w:basedOn w:val="Normal"/>
    <w:uiPriority w:val="99"/>
    <w:semiHidden/>
    <w:unhideWhenUsed/>
    <w:rsid w:val="008E7C84"/>
    <w:rPr>
      <w:rFonts w:ascii="Times New Roman" w:hAnsi="Times New Roman" w:cs="Times New Roman"/>
    </w:rPr>
  </w:style>
  <w:style w:type="character" w:styleId="Hyperlink">
    <w:name w:val="Hyperlink"/>
    <w:basedOn w:val="DefaultParagraphFont"/>
    <w:uiPriority w:val="99"/>
    <w:unhideWhenUsed/>
    <w:rsid w:val="00AF2F74"/>
    <w:rPr>
      <w:color w:val="467886" w:themeColor="hyperlink"/>
      <w:u w:val="single"/>
    </w:rPr>
  </w:style>
  <w:style w:type="character" w:styleId="UnresolvedMention">
    <w:name w:val="Unresolved Mention"/>
    <w:basedOn w:val="DefaultParagraphFont"/>
    <w:uiPriority w:val="99"/>
    <w:semiHidden/>
    <w:unhideWhenUsed/>
    <w:rsid w:val="00AF2F74"/>
    <w:rPr>
      <w:color w:val="605E5C"/>
      <w:shd w:val="clear" w:color="auto" w:fill="E1DFDD"/>
    </w:rPr>
  </w:style>
  <w:style w:type="character" w:styleId="PlaceholderText">
    <w:name w:val="Placeholder Text"/>
    <w:basedOn w:val="DefaultParagraphFont"/>
    <w:uiPriority w:val="99"/>
    <w:semiHidden/>
    <w:rsid w:val="00546830"/>
    <w:rPr>
      <w:color w:val="666666"/>
    </w:rPr>
  </w:style>
  <w:style w:type="character" w:styleId="FollowedHyperlink">
    <w:name w:val="FollowedHyperlink"/>
    <w:basedOn w:val="DefaultParagraphFont"/>
    <w:uiPriority w:val="99"/>
    <w:semiHidden/>
    <w:unhideWhenUsed/>
    <w:rsid w:val="009209C9"/>
    <w:rPr>
      <w:color w:val="96607D" w:themeColor="followedHyperlink"/>
      <w:u w:val="single"/>
    </w:rPr>
  </w:style>
  <w:style w:type="character" w:styleId="CommentReference">
    <w:name w:val="annotation reference"/>
    <w:basedOn w:val="DefaultParagraphFont"/>
    <w:uiPriority w:val="99"/>
    <w:semiHidden/>
    <w:unhideWhenUsed/>
    <w:rsid w:val="00A8033B"/>
    <w:rPr>
      <w:sz w:val="16"/>
      <w:szCs w:val="16"/>
    </w:rPr>
  </w:style>
  <w:style w:type="paragraph" w:styleId="CommentText">
    <w:name w:val="annotation text"/>
    <w:basedOn w:val="Normal"/>
    <w:link w:val="CommentTextChar"/>
    <w:uiPriority w:val="99"/>
    <w:unhideWhenUsed/>
    <w:rsid w:val="00A8033B"/>
    <w:pPr>
      <w:spacing w:line="240" w:lineRule="auto"/>
    </w:pPr>
    <w:rPr>
      <w:sz w:val="20"/>
      <w:szCs w:val="20"/>
    </w:rPr>
  </w:style>
  <w:style w:type="character" w:customStyle="1" w:styleId="CommentTextChar">
    <w:name w:val="Comment Text Char"/>
    <w:basedOn w:val="DefaultParagraphFont"/>
    <w:link w:val="CommentText"/>
    <w:uiPriority w:val="99"/>
    <w:rsid w:val="00A8033B"/>
    <w:rPr>
      <w:sz w:val="20"/>
      <w:szCs w:val="20"/>
    </w:rPr>
  </w:style>
  <w:style w:type="paragraph" w:styleId="CommentSubject">
    <w:name w:val="annotation subject"/>
    <w:basedOn w:val="CommentText"/>
    <w:next w:val="CommentText"/>
    <w:link w:val="CommentSubjectChar"/>
    <w:uiPriority w:val="99"/>
    <w:semiHidden/>
    <w:unhideWhenUsed/>
    <w:rsid w:val="00A8033B"/>
    <w:rPr>
      <w:b/>
      <w:bCs/>
    </w:rPr>
  </w:style>
  <w:style w:type="character" w:customStyle="1" w:styleId="CommentSubjectChar">
    <w:name w:val="Comment Subject Char"/>
    <w:basedOn w:val="CommentTextChar"/>
    <w:link w:val="CommentSubject"/>
    <w:uiPriority w:val="99"/>
    <w:semiHidden/>
    <w:rsid w:val="00A8033B"/>
    <w:rPr>
      <w:b/>
      <w:bCs/>
      <w:sz w:val="20"/>
      <w:szCs w:val="20"/>
    </w:rPr>
  </w:style>
  <w:style w:type="paragraph" w:styleId="EndnoteText">
    <w:name w:val="endnote text"/>
    <w:basedOn w:val="Normal"/>
    <w:link w:val="EndnoteTextChar"/>
    <w:uiPriority w:val="99"/>
    <w:semiHidden/>
    <w:unhideWhenUsed/>
    <w:rsid w:val="0071022A"/>
    <w:pPr>
      <w:spacing w:after="0" w:line="240" w:lineRule="auto"/>
    </w:pPr>
    <w:rPr>
      <w:sz w:val="20"/>
      <w:szCs w:val="20"/>
    </w:rPr>
  </w:style>
  <w:style w:type="character" w:customStyle="1" w:styleId="EndnoteTextChar">
    <w:name w:val="Endnote Text Char"/>
    <w:basedOn w:val="DefaultParagraphFont"/>
    <w:link w:val="EndnoteText"/>
    <w:uiPriority w:val="99"/>
    <w:semiHidden/>
    <w:rsid w:val="0071022A"/>
    <w:rPr>
      <w:sz w:val="20"/>
      <w:szCs w:val="20"/>
    </w:rPr>
  </w:style>
  <w:style w:type="character" w:styleId="EndnoteReference">
    <w:name w:val="endnote reference"/>
    <w:basedOn w:val="DefaultParagraphFont"/>
    <w:uiPriority w:val="99"/>
    <w:semiHidden/>
    <w:unhideWhenUsed/>
    <w:rsid w:val="0071022A"/>
    <w:rPr>
      <w:vertAlign w:val="superscript"/>
    </w:rPr>
  </w:style>
  <w:style w:type="paragraph" w:styleId="FootnoteText">
    <w:name w:val="footnote text"/>
    <w:basedOn w:val="Normal"/>
    <w:link w:val="FootnoteTextChar"/>
    <w:uiPriority w:val="99"/>
    <w:semiHidden/>
    <w:unhideWhenUsed/>
    <w:rsid w:val="0071022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1022A"/>
    <w:rPr>
      <w:sz w:val="20"/>
      <w:szCs w:val="20"/>
    </w:rPr>
  </w:style>
  <w:style w:type="character" w:styleId="FootnoteReference">
    <w:name w:val="footnote reference"/>
    <w:basedOn w:val="DefaultParagraphFont"/>
    <w:uiPriority w:val="99"/>
    <w:semiHidden/>
    <w:unhideWhenUsed/>
    <w:rsid w:val="0071022A"/>
    <w:rPr>
      <w:vertAlign w:val="superscript"/>
    </w:rPr>
  </w:style>
  <w:style w:type="paragraph" w:styleId="Revision">
    <w:name w:val="Revision"/>
    <w:hidden/>
    <w:uiPriority w:val="99"/>
    <w:semiHidden/>
    <w:rsid w:val="00A8750C"/>
    <w:pPr>
      <w:spacing w:after="0" w:line="240" w:lineRule="auto"/>
    </w:pPr>
  </w:style>
  <w:style w:type="character" w:styleId="Strong">
    <w:name w:val="Strong"/>
    <w:basedOn w:val="DefaultParagraphFont"/>
    <w:uiPriority w:val="22"/>
    <w:qFormat/>
    <w:rsid w:val="00F949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573340">
      <w:bodyDiv w:val="1"/>
      <w:marLeft w:val="0"/>
      <w:marRight w:val="0"/>
      <w:marTop w:val="0"/>
      <w:marBottom w:val="0"/>
      <w:divBdr>
        <w:top w:val="none" w:sz="0" w:space="0" w:color="auto"/>
        <w:left w:val="none" w:sz="0" w:space="0" w:color="auto"/>
        <w:bottom w:val="none" w:sz="0" w:space="0" w:color="auto"/>
        <w:right w:val="none" w:sz="0" w:space="0" w:color="auto"/>
      </w:divBdr>
    </w:div>
    <w:div w:id="42950130">
      <w:bodyDiv w:val="1"/>
      <w:marLeft w:val="0"/>
      <w:marRight w:val="0"/>
      <w:marTop w:val="0"/>
      <w:marBottom w:val="0"/>
      <w:divBdr>
        <w:top w:val="none" w:sz="0" w:space="0" w:color="auto"/>
        <w:left w:val="none" w:sz="0" w:space="0" w:color="auto"/>
        <w:bottom w:val="none" w:sz="0" w:space="0" w:color="auto"/>
        <w:right w:val="none" w:sz="0" w:space="0" w:color="auto"/>
      </w:divBdr>
    </w:div>
    <w:div w:id="59255905">
      <w:bodyDiv w:val="1"/>
      <w:marLeft w:val="0"/>
      <w:marRight w:val="0"/>
      <w:marTop w:val="0"/>
      <w:marBottom w:val="0"/>
      <w:divBdr>
        <w:top w:val="none" w:sz="0" w:space="0" w:color="auto"/>
        <w:left w:val="none" w:sz="0" w:space="0" w:color="auto"/>
        <w:bottom w:val="none" w:sz="0" w:space="0" w:color="auto"/>
        <w:right w:val="none" w:sz="0" w:space="0" w:color="auto"/>
      </w:divBdr>
    </w:div>
    <w:div w:id="61872418">
      <w:bodyDiv w:val="1"/>
      <w:marLeft w:val="0"/>
      <w:marRight w:val="0"/>
      <w:marTop w:val="0"/>
      <w:marBottom w:val="0"/>
      <w:divBdr>
        <w:top w:val="none" w:sz="0" w:space="0" w:color="auto"/>
        <w:left w:val="none" w:sz="0" w:space="0" w:color="auto"/>
        <w:bottom w:val="none" w:sz="0" w:space="0" w:color="auto"/>
        <w:right w:val="none" w:sz="0" w:space="0" w:color="auto"/>
      </w:divBdr>
      <w:divsChild>
        <w:div w:id="1601378229">
          <w:marLeft w:val="0"/>
          <w:marRight w:val="0"/>
          <w:marTop w:val="0"/>
          <w:marBottom w:val="0"/>
          <w:divBdr>
            <w:top w:val="none" w:sz="0" w:space="0" w:color="auto"/>
            <w:left w:val="none" w:sz="0" w:space="0" w:color="auto"/>
            <w:bottom w:val="none" w:sz="0" w:space="0" w:color="auto"/>
            <w:right w:val="none" w:sz="0" w:space="0" w:color="auto"/>
          </w:divBdr>
          <w:divsChild>
            <w:div w:id="1158694876">
              <w:marLeft w:val="0"/>
              <w:marRight w:val="0"/>
              <w:marTop w:val="0"/>
              <w:marBottom w:val="0"/>
              <w:divBdr>
                <w:top w:val="none" w:sz="0" w:space="0" w:color="auto"/>
                <w:left w:val="none" w:sz="0" w:space="0" w:color="auto"/>
                <w:bottom w:val="none" w:sz="0" w:space="0" w:color="auto"/>
                <w:right w:val="none" w:sz="0" w:space="0" w:color="auto"/>
              </w:divBdr>
              <w:divsChild>
                <w:div w:id="641691951">
                  <w:marLeft w:val="0"/>
                  <w:marRight w:val="0"/>
                  <w:marTop w:val="0"/>
                  <w:marBottom w:val="0"/>
                  <w:divBdr>
                    <w:top w:val="none" w:sz="0" w:space="0" w:color="auto"/>
                    <w:left w:val="none" w:sz="0" w:space="0" w:color="auto"/>
                    <w:bottom w:val="none" w:sz="0" w:space="0" w:color="auto"/>
                    <w:right w:val="none" w:sz="0" w:space="0" w:color="auto"/>
                  </w:divBdr>
                  <w:divsChild>
                    <w:div w:id="332608637">
                      <w:marLeft w:val="0"/>
                      <w:marRight w:val="0"/>
                      <w:marTop w:val="0"/>
                      <w:marBottom w:val="0"/>
                      <w:divBdr>
                        <w:top w:val="none" w:sz="0" w:space="0" w:color="auto"/>
                        <w:left w:val="none" w:sz="0" w:space="0" w:color="auto"/>
                        <w:bottom w:val="none" w:sz="0" w:space="0" w:color="auto"/>
                        <w:right w:val="none" w:sz="0" w:space="0" w:color="auto"/>
                      </w:divBdr>
                      <w:divsChild>
                        <w:div w:id="1607690608">
                          <w:marLeft w:val="0"/>
                          <w:marRight w:val="0"/>
                          <w:marTop w:val="0"/>
                          <w:marBottom w:val="0"/>
                          <w:divBdr>
                            <w:top w:val="none" w:sz="0" w:space="0" w:color="auto"/>
                            <w:left w:val="none" w:sz="0" w:space="0" w:color="auto"/>
                            <w:bottom w:val="none" w:sz="0" w:space="0" w:color="auto"/>
                            <w:right w:val="none" w:sz="0" w:space="0" w:color="auto"/>
                          </w:divBdr>
                          <w:divsChild>
                            <w:div w:id="1673097330">
                              <w:marLeft w:val="0"/>
                              <w:marRight w:val="0"/>
                              <w:marTop w:val="0"/>
                              <w:marBottom w:val="0"/>
                              <w:divBdr>
                                <w:top w:val="none" w:sz="0" w:space="0" w:color="auto"/>
                                <w:left w:val="none" w:sz="0" w:space="0" w:color="auto"/>
                                <w:bottom w:val="none" w:sz="0" w:space="0" w:color="auto"/>
                                <w:right w:val="none" w:sz="0" w:space="0" w:color="auto"/>
                              </w:divBdr>
                              <w:divsChild>
                                <w:div w:id="755516110">
                                  <w:marLeft w:val="0"/>
                                  <w:marRight w:val="0"/>
                                  <w:marTop w:val="0"/>
                                  <w:marBottom w:val="0"/>
                                  <w:divBdr>
                                    <w:top w:val="none" w:sz="0" w:space="0" w:color="auto"/>
                                    <w:left w:val="none" w:sz="0" w:space="0" w:color="auto"/>
                                    <w:bottom w:val="none" w:sz="0" w:space="0" w:color="auto"/>
                                    <w:right w:val="none" w:sz="0" w:space="0" w:color="auto"/>
                                  </w:divBdr>
                                  <w:divsChild>
                                    <w:div w:id="14698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761240">
      <w:bodyDiv w:val="1"/>
      <w:marLeft w:val="0"/>
      <w:marRight w:val="0"/>
      <w:marTop w:val="0"/>
      <w:marBottom w:val="0"/>
      <w:divBdr>
        <w:top w:val="none" w:sz="0" w:space="0" w:color="auto"/>
        <w:left w:val="none" w:sz="0" w:space="0" w:color="auto"/>
        <w:bottom w:val="none" w:sz="0" w:space="0" w:color="auto"/>
        <w:right w:val="none" w:sz="0" w:space="0" w:color="auto"/>
      </w:divBdr>
    </w:div>
    <w:div w:id="183180341">
      <w:bodyDiv w:val="1"/>
      <w:marLeft w:val="0"/>
      <w:marRight w:val="0"/>
      <w:marTop w:val="0"/>
      <w:marBottom w:val="0"/>
      <w:divBdr>
        <w:top w:val="none" w:sz="0" w:space="0" w:color="auto"/>
        <w:left w:val="none" w:sz="0" w:space="0" w:color="auto"/>
        <w:bottom w:val="none" w:sz="0" w:space="0" w:color="auto"/>
        <w:right w:val="none" w:sz="0" w:space="0" w:color="auto"/>
      </w:divBdr>
    </w:div>
    <w:div w:id="193930492">
      <w:bodyDiv w:val="1"/>
      <w:marLeft w:val="0"/>
      <w:marRight w:val="0"/>
      <w:marTop w:val="0"/>
      <w:marBottom w:val="0"/>
      <w:divBdr>
        <w:top w:val="none" w:sz="0" w:space="0" w:color="auto"/>
        <w:left w:val="none" w:sz="0" w:space="0" w:color="auto"/>
        <w:bottom w:val="none" w:sz="0" w:space="0" w:color="auto"/>
        <w:right w:val="none" w:sz="0" w:space="0" w:color="auto"/>
      </w:divBdr>
    </w:div>
    <w:div w:id="212928639">
      <w:bodyDiv w:val="1"/>
      <w:marLeft w:val="0"/>
      <w:marRight w:val="0"/>
      <w:marTop w:val="0"/>
      <w:marBottom w:val="0"/>
      <w:divBdr>
        <w:top w:val="none" w:sz="0" w:space="0" w:color="auto"/>
        <w:left w:val="none" w:sz="0" w:space="0" w:color="auto"/>
        <w:bottom w:val="none" w:sz="0" w:space="0" w:color="auto"/>
        <w:right w:val="none" w:sz="0" w:space="0" w:color="auto"/>
      </w:divBdr>
    </w:div>
    <w:div w:id="270209446">
      <w:bodyDiv w:val="1"/>
      <w:marLeft w:val="0"/>
      <w:marRight w:val="0"/>
      <w:marTop w:val="0"/>
      <w:marBottom w:val="0"/>
      <w:divBdr>
        <w:top w:val="none" w:sz="0" w:space="0" w:color="auto"/>
        <w:left w:val="none" w:sz="0" w:space="0" w:color="auto"/>
        <w:bottom w:val="none" w:sz="0" w:space="0" w:color="auto"/>
        <w:right w:val="none" w:sz="0" w:space="0" w:color="auto"/>
      </w:divBdr>
    </w:div>
    <w:div w:id="332341344">
      <w:bodyDiv w:val="1"/>
      <w:marLeft w:val="0"/>
      <w:marRight w:val="0"/>
      <w:marTop w:val="0"/>
      <w:marBottom w:val="0"/>
      <w:divBdr>
        <w:top w:val="none" w:sz="0" w:space="0" w:color="auto"/>
        <w:left w:val="none" w:sz="0" w:space="0" w:color="auto"/>
        <w:bottom w:val="none" w:sz="0" w:space="0" w:color="auto"/>
        <w:right w:val="none" w:sz="0" w:space="0" w:color="auto"/>
      </w:divBdr>
    </w:div>
    <w:div w:id="353774334">
      <w:bodyDiv w:val="1"/>
      <w:marLeft w:val="0"/>
      <w:marRight w:val="0"/>
      <w:marTop w:val="0"/>
      <w:marBottom w:val="0"/>
      <w:divBdr>
        <w:top w:val="none" w:sz="0" w:space="0" w:color="auto"/>
        <w:left w:val="none" w:sz="0" w:space="0" w:color="auto"/>
        <w:bottom w:val="none" w:sz="0" w:space="0" w:color="auto"/>
        <w:right w:val="none" w:sz="0" w:space="0" w:color="auto"/>
      </w:divBdr>
    </w:div>
    <w:div w:id="391579371">
      <w:bodyDiv w:val="1"/>
      <w:marLeft w:val="0"/>
      <w:marRight w:val="0"/>
      <w:marTop w:val="0"/>
      <w:marBottom w:val="0"/>
      <w:divBdr>
        <w:top w:val="none" w:sz="0" w:space="0" w:color="auto"/>
        <w:left w:val="none" w:sz="0" w:space="0" w:color="auto"/>
        <w:bottom w:val="none" w:sz="0" w:space="0" w:color="auto"/>
        <w:right w:val="none" w:sz="0" w:space="0" w:color="auto"/>
      </w:divBdr>
    </w:div>
    <w:div w:id="411704467">
      <w:bodyDiv w:val="1"/>
      <w:marLeft w:val="0"/>
      <w:marRight w:val="0"/>
      <w:marTop w:val="0"/>
      <w:marBottom w:val="0"/>
      <w:divBdr>
        <w:top w:val="none" w:sz="0" w:space="0" w:color="auto"/>
        <w:left w:val="none" w:sz="0" w:space="0" w:color="auto"/>
        <w:bottom w:val="none" w:sz="0" w:space="0" w:color="auto"/>
        <w:right w:val="none" w:sz="0" w:space="0" w:color="auto"/>
      </w:divBdr>
    </w:div>
    <w:div w:id="428082945">
      <w:bodyDiv w:val="1"/>
      <w:marLeft w:val="0"/>
      <w:marRight w:val="0"/>
      <w:marTop w:val="0"/>
      <w:marBottom w:val="0"/>
      <w:divBdr>
        <w:top w:val="none" w:sz="0" w:space="0" w:color="auto"/>
        <w:left w:val="none" w:sz="0" w:space="0" w:color="auto"/>
        <w:bottom w:val="none" w:sz="0" w:space="0" w:color="auto"/>
        <w:right w:val="none" w:sz="0" w:space="0" w:color="auto"/>
      </w:divBdr>
    </w:div>
    <w:div w:id="453449088">
      <w:bodyDiv w:val="1"/>
      <w:marLeft w:val="0"/>
      <w:marRight w:val="0"/>
      <w:marTop w:val="0"/>
      <w:marBottom w:val="0"/>
      <w:divBdr>
        <w:top w:val="none" w:sz="0" w:space="0" w:color="auto"/>
        <w:left w:val="none" w:sz="0" w:space="0" w:color="auto"/>
        <w:bottom w:val="none" w:sz="0" w:space="0" w:color="auto"/>
        <w:right w:val="none" w:sz="0" w:space="0" w:color="auto"/>
      </w:divBdr>
    </w:div>
    <w:div w:id="474102061">
      <w:bodyDiv w:val="1"/>
      <w:marLeft w:val="0"/>
      <w:marRight w:val="0"/>
      <w:marTop w:val="0"/>
      <w:marBottom w:val="0"/>
      <w:divBdr>
        <w:top w:val="none" w:sz="0" w:space="0" w:color="auto"/>
        <w:left w:val="none" w:sz="0" w:space="0" w:color="auto"/>
        <w:bottom w:val="none" w:sz="0" w:space="0" w:color="auto"/>
        <w:right w:val="none" w:sz="0" w:space="0" w:color="auto"/>
      </w:divBdr>
    </w:div>
    <w:div w:id="506292342">
      <w:bodyDiv w:val="1"/>
      <w:marLeft w:val="0"/>
      <w:marRight w:val="0"/>
      <w:marTop w:val="0"/>
      <w:marBottom w:val="0"/>
      <w:divBdr>
        <w:top w:val="none" w:sz="0" w:space="0" w:color="auto"/>
        <w:left w:val="none" w:sz="0" w:space="0" w:color="auto"/>
        <w:bottom w:val="none" w:sz="0" w:space="0" w:color="auto"/>
        <w:right w:val="none" w:sz="0" w:space="0" w:color="auto"/>
      </w:divBdr>
      <w:divsChild>
        <w:div w:id="445808389">
          <w:marLeft w:val="0"/>
          <w:marRight w:val="0"/>
          <w:marTop w:val="0"/>
          <w:marBottom w:val="0"/>
          <w:divBdr>
            <w:top w:val="none" w:sz="0" w:space="0" w:color="auto"/>
            <w:left w:val="none" w:sz="0" w:space="0" w:color="auto"/>
            <w:bottom w:val="none" w:sz="0" w:space="0" w:color="auto"/>
            <w:right w:val="none" w:sz="0" w:space="0" w:color="auto"/>
          </w:divBdr>
          <w:divsChild>
            <w:div w:id="77798139">
              <w:marLeft w:val="0"/>
              <w:marRight w:val="0"/>
              <w:marTop w:val="0"/>
              <w:marBottom w:val="0"/>
              <w:divBdr>
                <w:top w:val="none" w:sz="0" w:space="0" w:color="auto"/>
                <w:left w:val="none" w:sz="0" w:space="0" w:color="auto"/>
                <w:bottom w:val="none" w:sz="0" w:space="0" w:color="auto"/>
                <w:right w:val="none" w:sz="0" w:space="0" w:color="auto"/>
              </w:divBdr>
              <w:divsChild>
                <w:div w:id="2121340896">
                  <w:marLeft w:val="0"/>
                  <w:marRight w:val="0"/>
                  <w:marTop w:val="0"/>
                  <w:marBottom w:val="0"/>
                  <w:divBdr>
                    <w:top w:val="none" w:sz="0" w:space="0" w:color="auto"/>
                    <w:left w:val="none" w:sz="0" w:space="0" w:color="auto"/>
                    <w:bottom w:val="none" w:sz="0" w:space="0" w:color="auto"/>
                    <w:right w:val="none" w:sz="0" w:space="0" w:color="auto"/>
                  </w:divBdr>
                  <w:divsChild>
                    <w:div w:id="919488697">
                      <w:marLeft w:val="0"/>
                      <w:marRight w:val="0"/>
                      <w:marTop w:val="0"/>
                      <w:marBottom w:val="0"/>
                      <w:divBdr>
                        <w:top w:val="none" w:sz="0" w:space="0" w:color="auto"/>
                        <w:left w:val="none" w:sz="0" w:space="0" w:color="auto"/>
                        <w:bottom w:val="none" w:sz="0" w:space="0" w:color="auto"/>
                        <w:right w:val="none" w:sz="0" w:space="0" w:color="auto"/>
                      </w:divBdr>
                      <w:divsChild>
                        <w:div w:id="791750203">
                          <w:marLeft w:val="0"/>
                          <w:marRight w:val="0"/>
                          <w:marTop w:val="0"/>
                          <w:marBottom w:val="0"/>
                          <w:divBdr>
                            <w:top w:val="none" w:sz="0" w:space="0" w:color="auto"/>
                            <w:left w:val="none" w:sz="0" w:space="0" w:color="auto"/>
                            <w:bottom w:val="none" w:sz="0" w:space="0" w:color="auto"/>
                            <w:right w:val="none" w:sz="0" w:space="0" w:color="auto"/>
                          </w:divBdr>
                          <w:divsChild>
                            <w:div w:id="1577083869">
                              <w:marLeft w:val="0"/>
                              <w:marRight w:val="0"/>
                              <w:marTop w:val="0"/>
                              <w:marBottom w:val="0"/>
                              <w:divBdr>
                                <w:top w:val="none" w:sz="0" w:space="0" w:color="auto"/>
                                <w:left w:val="none" w:sz="0" w:space="0" w:color="auto"/>
                                <w:bottom w:val="none" w:sz="0" w:space="0" w:color="auto"/>
                                <w:right w:val="none" w:sz="0" w:space="0" w:color="auto"/>
                              </w:divBdr>
                              <w:divsChild>
                                <w:div w:id="1728452111">
                                  <w:marLeft w:val="0"/>
                                  <w:marRight w:val="0"/>
                                  <w:marTop w:val="0"/>
                                  <w:marBottom w:val="0"/>
                                  <w:divBdr>
                                    <w:top w:val="none" w:sz="0" w:space="0" w:color="auto"/>
                                    <w:left w:val="none" w:sz="0" w:space="0" w:color="auto"/>
                                    <w:bottom w:val="none" w:sz="0" w:space="0" w:color="auto"/>
                                    <w:right w:val="none" w:sz="0" w:space="0" w:color="auto"/>
                                  </w:divBdr>
                                  <w:divsChild>
                                    <w:div w:id="84806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77949">
      <w:bodyDiv w:val="1"/>
      <w:marLeft w:val="0"/>
      <w:marRight w:val="0"/>
      <w:marTop w:val="0"/>
      <w:marBottom w:val="0"/>
      <w:divBdr>
        <w:top w:val="none" w:sz="0" w:space="0" w:color="auto"/>
        <w:left w:val="none" w:sz="0" w:space="0" w:color="auto"/>
        <w:bottom w:val="none" w:sz="0" w:space="0" w:color="auto"/>
        <w:right w:val="none" w:sz="0" w:space="0" w:color="auto"/>
      </w:divBdr>
    </w:div>
    <w:div w:id="587811985">
      <w:bodyDiv w:val="1"/>
      <w:marLeft w:val="0"/>
      <w:marRight w:val="0"/>
      <w:marTop w:val="0"/>
      <w:marBottom w:val="0"/>
      <w:divBdr>
        <w:top w:val="none" w:sz="0" w:space="0" w:color="auto"/>
        <w:left w:val="none" w:sz="0" w:space="0" w:color="auto"/>
        <w:bottom w:val="none" w:sz="0" w:space="0" w:color="auto"/>
        <w:right w:val="none" w:sz="0" w:space="0" w:color="auto"/>
      </w:divBdr>
    </w:div>
    <w:div w:id="619066863">
      <w:bodyDiv w:val="1"/>
      <w:marLeft w:val="0"/>
      <w:marRight w:val="0"/>
      <w:marTop w:val="0"/>
      <w:marBottom w:val="0"/>
      <w:divBdr>
        <w:top w:val="none" w:sz="0" w:space="0" w:color="auto"/>
        <w:left w:val="none" w:sz="0" w:space="0" w:color="auto"/>
        <w:bottom w:val="none" w:sz="0" w:space="0" w:color="auto"/>
        <w:right w:val="none" w:sz="0" w:space="0" w:color="auto"/>
      </w:divBdr>
    </w:div>
    <w:div w:id="686297932">
      <w:bodyDiv w:val="1"/>
      <w:marLeft w:val="0"/>
      <w:marRight w:val="0"/>
      <w:marTop w:val="0"/>
      <w:marBottom w:val="0"/>
      <w:divBdr>
        <w:top w:val="none" w:sz="0" w:space="0" w:color="auto"/>
        <w:left w:val="none" w:sz="0" w:space="0" w:color="auto"/>
        <w:bottom w:val="none" w:sz="0" w:space="0" w:color="auto"/>
        <w:right w:val="none" w:sz="0" w:space="0" w:color="auto"/>
      </w:divBdr>
      <w:divsChild>
        <w:div w:id="1800954975">
          <w:marLeft w:val="0"/>
          <w:marRight w:val="0"/>
          <w:marTop w:val="0"/>
          <w:marBottom w:val="0"/>
          <w:divBdr>
            <w:top w:val="none" w:sz="0" w:space="0" w:color="auto"/>
            <w:left w:val="none" w:sz="0" w:space="0" w:color="auto"/>
            <w:bottom w:val="none" w:sz="0" w:space="0" w:color="auto"/>
            <w:right w:val="none" w:sz="0" w:space="0" w:color="auto"/>
          </w:divBdr>
          <w:divsChild>
            <w:div w:id="80836072">
              <w:marLeft w:val="0"/>
              <w:marRight w:val="0"/>
              <w:marTop w:val="0"/>
              <w:marBottom w:val="0"/>
              <w:divBdr>
                <w:top w:val="none" w:sz="0" w:space="0" w:color="auto"/>
                <w:left w:val="none" w:sz="0" w:space="0" w:color="auto"/>
                <w:bottom w:val="none" w:sz="0" w:space="0" w:color="auto"/>
                <w:right w:val="none" w:sz="0" w:space="0" w:color="auto"/>
              </w:divBdr>
            </w:div>
            <w:div w:id="158159323">
              <w:marLeft w:val="0"/>
              <w:marRight w:val="0"/>
              <w:marTop w:val="0"/>
              <w:marBottom w:val="0"/>
              <w:divBdr>
                <w:top w:val="none" w:sz="0" w:space="0" w:color="auto"/>
                <w:left w:val="none" w:sz="0" w:space="0" w:color="auto"/>
                <w:bottom w:val="none" w:sz="0" w:space="0" w:color="auto"/>
                <w:right w:val="none" w:sz="0" w:space="0" w:color="auto"/>
              </w:divBdr>
              <w:divsChild>
                <w:div w:id="1243299611">
                  <w:marLeft w:val="0"/>
                  <w:marRight w:val="0"/>
                  <w:marTop w:val="0"/>
                  <w:marBottom w:val="0"/>
                  <w:divBdr>
                    <w:top w:val="none" w:sz="0" w:space="0" w:color="auto"/>
                    <w:left w:val="none" w:sz="0" w:space="0" w:color="auto"/>
                    <w:bottom w:val="none" w:sz="0" w:space="0" w:color="auto"/>
                    <w:right w:val="none" w:sz="0" w:space="0" w:color="auto"/>
                  </w:divBdr>
                  <w:divsChild>
                    <w:div w:id="16743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074454">
              <w:marLeft w:val="0"/>
              <w:marRight w:val="0"/>
              <w:marTop w:val="0"/>
              <w:marBottom w:val="0"/>
              <w:divBdr>
                <w:top w:val="none" w:sz="0" w:space="0" w:color="auto"/>
                <w:left w:val="none" w:sz="0" w:space="0" w:color="auto"/>
                <w:bottom w:val="none" w:sz="0" w:space="0" w:color="auto"/>
                <w:right w:val="none" w:sz="0" w:space="0" w:color="auto"/>
              </w:divBdr>
            </w:div>
          </w:divsChild>
        </w:div>
        <w:div w:id="409427951">
          <w:marLeft w:val="0"/>
          <w:marRight w:val="0"/>
          <w:marTop w:val="0"/>
          <w:marBottom w:val="0"/>
          <w:divBdr>
            <w:top w:val="none" w:sz="0" w:space="0" w:color="auto"/>
            <w:left w:val="none" w:sz="0" w:space="0" w:color="auto"/>
            <w:bottom w:val="none" w:sz="0" w:space="0" w:color="auto"/>
            <w:right w:val="none" w:sz="0" w:space="0" w:color="auto"/>
          </w:divBdr>
          <w:divsChild>
            <w:div w:id="1622106120">
              <w:marLeft w:val="0"/>
              <w:marRight w:val="0"/>
              <w:marTop w:val="0"/>
              <w:marBottom w:val="0"/>
              <w:divBdr>
                <w:top w:val="none" w:sz="0" w:space="0" w:color="auto"/>
                <w:left w:val="none" w:sz="0" w:space="0" w:color="auto"/>
                <w:bottom w:val="none" w:sz="0" w:space="0" w:color="auto"/>
                <w:right w:val="none" w:sz="0" w:space="0" w:color="auto"/>
              </w:divBdr>
            </w:div>
            <w:div w:id="2139494544">
              <w:marLeft w:val="0"/>
              <w:marRight w:val="0"/>
              <w:marTop w:val="0"/>
              <w:marBottom w:val="0"/>
              <w:divBdr>
                <w:top w:val="none" w:sz="0" w:space="0" w:color="auto"/>
                <w:left w:val="none" w:sz="0" w:space="0" w:color="auto"/>
                <w:bottom w:val="none" w:sz="0" w:space="0" w:color="auto"/>
                <w:right w:val="none" w:sz="0" w:space="0" w:color="auto"/>
              </w:divBdr>
              <w:divsChild>
                <w:div w:id="1639602656">
                  <w:marLeft w:val="0"/>
                  <w:marRight w:val="0"/>
                  <w:marTop w:val="0"/>
                  <w:marBottom w:val="0"/>
                  <w:divBdr>
                    <w:top w:val="none" w:sz="0" w:space="0" w:color="auto"/>
                    <w:left w:val="none" w:sz="0" w:space="0" w:color="auto"/>
                    <w:bottom w:val="none" w:sz="0" w:space="0" w:color="auto"/>
                    <w:right w:val="none" w:sz="0" w:space="0" w:color="auto"/>
                  </w:divBdr>
                  <w:divsChild>
                    <w:div w:id="115009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162179">
              <w:marLeft w:val="0"/>
              <w:marRight w:val="0"/>
              <w:marTop w:val="0"/>
              <w:marBottom w:val="0"/>
              <w:divBdr>
                <w:top w:val="none" w:sz="0" w:space="0" w:color="auto"/>
                <w:left w:val="none" w:sz="0" w:space="0" w:color="auto"/>
                <w:bottom w:val="none" w:sz="0" w:space="0" w:color="auto"/>
                <w:right w:val="none" w:sz="0" w:space="0" w:color="auto"/>
              </w:divBdr>
            </w:div>
          </w:divsChild>
        </w:div>
        <w:div w:id="1417364414">
          <w:marLeft w:val="0"/>
          <w:marRight w:val="0"/>
          <w:marTop w:val="0"/>
          <w:marBottom w:val="0"/>
          <w:divBdr>
            <w:top w:val="none" w:sz="0" w:space="0" w:color="auto"/>
            <w:left w:val="none" w:sz="0" w:space="0" w:color="auto"/>
            <w:bottom w:val="none" w:sz="0" w:space="0" w:color="auto"/>
            <w:right w:val="none" w:sz="0" w:space="0" w:color="auto"/>
          </w:divBdr>
          <w:divsChild>
            <w:div w:id="1745487795">
              <w:marLeft w:val="0"/>
              <w:marRight w:val="0"/>
              <w:marTop w:val="0"/>
              <w:marBottom w:val="0"/>
              <w:divBdr>
                <w:top w:val="none" w:sz="0" w:space="0" w:color="auto"/>
                <w:left w:val="none" w:sz="0" w:space="0" w:color="auto"/>
                <w:bottom w:val="none" w:sz="0" w:space="0" w:color="auto"/>
                <w:right w:val="none" w:sz="0" w:space="0" w:color="auto"/>
              </w:divBdr>
            </w:div>
            <w:div w:id="1911232194">
              <w:marLeft w:val="0"/>
              <w:marRight w:val="0"/>
              <w:marTop w:val="0"/>
              <w:marBottom w:val="0"/>
              <w:divBdr>
                <w:top w:val="none" w:sz="0" w:space="0" w:color="auto"/>
                <w:left w:val="none" w:sz="0" w:space="0" w:color="auto"/>
                <w:bottom w:val="none" w:sz="0" w:space="0" w:color="auto"/>
                <w:right w:val="none" w:sz="0" w:space="0" w:color="auto"/>
              </w:divBdr>
              <w:divsChild>
                <w:div w:id="436489621">
                  <w:marLeft w:val="0"/>
                  <w:marRight w:val="0"/>
                  <w:marTop w:val="0"/>
                  <w:marBottom w:val="0"/>
                  <w:divBdr>
                    <w:top w:val="none" w:sz="0" w:space="0" w:color="auto"/>
                    <w:left w:val="none" w:sz="0" w:space="0" w:color="auto"/>
                    <w:bottom w:val="none" w:sz="0" w:space="0" w:color="auto"/>
                    <w:right w:val="none" w:sz="0" w:space="0" w:color="auto"/>
                  </w:divBdr>
                  <w:divsChild>
                    <w:div w:id="202277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3363">
              <w:marLeft w:val="0"/>
              <w:marRight w:val="0"/>
              <w:marTop w:val="0"/>
              <w:marBottom w:val="0"/>
              <w:divBdr>
                <w:top w:val="none" w:sz="0" w:space="0" w:color="auto"/>
                <w:left w:val="none" w:sz="0" w:space="0" w:color="auto"/>
                <w:bottom w:val="none" w:sz="0" w:space="0" w:color="auto"/>
                <w:right w:val="none" w:sz="0" w:space="0" w:color="auto"/>
              </w:divBdr>
            </w:div>
          </w:divsChild>
        </w:div>
        <w:div w:id="2101174693">
          <w:marLeft w:val="0"/>
          <w:marRight w:val="0"/>
          <w:marTop w:val="0"/>
          <w:marBottom w:val="0"/>
          <w:divBdr>
            <w:top w:val="none" w:sz="0" w:space="0" w:color="auto"/>
            <w:left w:val="none" w:sz="0" w:space="0" w:color="auto"/>
            <w:bottom w:val="none" w:sz="0" w:space="0" w:color="auto"/>
            <w:right w:val="none" w:sz="0" w:space="0" w:color="auto"/>
          </w:divBdr>
          <w:divsChild>
            <w:div w:id="1288925948">
              <w:marLeft w:val="0"/>
              <w:marRight w:val="0"/>
              <w:marTop w:val="0"/>
              <w:marBottom w:val="0"/>
              <w:divBdr>
                <w:top w:val="none" w:sz="0" w:space="0" w:color="auto"/>
                <w:left w:val="none" w:sz="0" w:space="0" w:color="auto"/>
                <w:bottom w:val="none" w:sz="0" w:space="0" w:color="auto"/>
                <w:right w:val="none" w:sz="0" w:space="0" w:color="auto"/>
              </w:divBdr>
            </w:div>
            <w:div w:id="1502238561">
              <w:marLeft w:val="0"/>
              <w:marRight w:val="0"/>
              <w:marTop w:val="0"/>
              <w:marBottom w:val="0"/>
              <w:divBdr>
                <w:top w:val="none" w:sz="0" w:space="0" w:color="auto"/>
                <w:left w:val="none" w:sz="0" w:space="0" w:color="auto"/>
                <w:bottom w:val="none" w:sz="0" w:space="0" w:color="auto"/>
                <w:right w:val="none" w:sz="0" w:space="0" w:color="auto"/>
              </w:divBdr>
              <w:divsChild>
                <w:div w:id="1876966199">
                  <w:marLeft w:val="0"/>
                  <w:marRight w:val="0"/>
                  <w:marTop w:val="0"/>
                  <w:marBottom w:val="0"/>
                  <w:divBdr>
                    <w:top w:val="none" w:sz="0" w:space="0" w:color="auto"/>
                    <w:left w:val="none" w:sz="0" w:space="0" w:color="auto"/>
                    <w:bottom w:val="none" w:sz="0" w:space="0" w:color="auto"/>
                    <w:right w:val="none" w:sz="0" w:space="0" w:color="auto"/>
                  </w:divBdr>
                  <w:divsChild>
                    <w:div w:id="136039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6014">
              <w:marLeft w:val="0"/>
              <w:marRight w:val="0"/>
              <w:marTop w:val="0"/>
              <w:marBottom w:val="0"/>
              <w:divBdr>
                <w:top w:val="none" w:sz="0" w:space="0" w:color="auto"/>
                <w:left w:val="none" w:sz="0" w:space="0" w:color="auto"/>
                <w:bottom w:val="none" w:sz="0" w:space="0" w:color="auto"/>
                <w:right w:val="none" w:sz="0" w:space="0" w:color="auto"/>
              </w:divBdr>
            </w:div>
          </w:divsChild>
        </w:div>
        <w:div w:id="852766578">
          <w:marLeft w:val="0"/>
          <w:marRight w:val="0"/>
          <w:marTop w:val="0"/>
          <w:marBottom w:val="0"/>
          <w:divBdr>
            <w:top w:val="none" w:sz="0" w:space="0" w:color="auto"/>
            <w:left w:val="none" w:sz="0" w:space="0" w:color="auto"/>
            <w:bottom w:val="none" w:sz="0" w:space="0" w:color="auto"/>
            <w:right w:val="none" w:sz="0" w:space="0" w:color="auto"/>
          </w:divBdr>
          <w:divsChild>
            <w:div w:id="1628857898">
              <w:marLeft w:val="0"/>
              <w:marRight w:val="0"/>
              <w:marTop w:val="0"/>
              <w:marBottom w:val="0"/>
              <w:divBdr>
                <w:top w:val="none" w:sz="0" w:space="0" w:color="auto"/>
                <w:left w:val="none" w:sz="0" w:space="0" w:color="auto"/>
                <w:bottom w:val="none" w:sz="0" w:space="0" w:color="auto"/>
                <w:right w:val="none" w:sz="0" w:space="0" w:color="auto"/>
              </w:divBdr>
            </w:div>
            <w:div w:id="603390249">
              <w:marLeft w:val="0"/>
              <w:marRight w:val="0"/>
              <w:marTop w:val="0"/>
              <w:marBottom w:val="0"/>
              <w:divBdr>
                <w:top w:val="none" w:sz="0" w:space="0" w:color="auto"/>
                <w:left w:val="none" w:sz="0" w:space="0" w:color="auto"/>
                <w:bottom w:val="none" w:sz="0" w:space="0" w:color="auto"/>
                <w:right w:val="none" w:sz="0" w:space="0" w:color="auto"/>
              </w:divBdr>
              <w:divsChild>
                <w:div w:id="1106192227">
                  <w:marLeft w:val="0"/>
                  <w:marRight w:val="0"/>
                  <w:marTop w:val="0"/>
                  <w:marBottom w:val="0"/>
                  <w:divBdr>
                    <w:top w:val="none" w:sz="0" w:space="0" w:color="auto"/>
                    <w:left w:val="none" w:sz="0" w:space="0" w:color="auto"/>
                    <w:bottom w:val="none" w:sz="0" w:space="0" w:color="auto"/>
                    <w:right w:val="none" w:sz="0" w:space="0" w:color="auto"/>
                  </w:divBdr>
                  <w:divsChild>
                    <w:div w:id="196137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45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236488">
      <w:bodyDiv w:val="1"/>
      <w:marLeft w:val="0"/>
      <w:marRight w:val="0"/>
      <w:marTop w:val="0"/>
      <w:marBottom w:val="0"/>
      <w:divBdr>
        <w:top w:val="none" w:sz="0" w:space="0" w:color="auto"/>
        <w:left w:val="none" w:sz="0" w:space="0" w:color="auto"/>
        <w:bottom w:val="none" w:sz="0" w:space="0" w:color="auto"/>
        <w:right w:val="none" w:sz="0" w:space="0" w:color="auto"/>
      </w:divBdr>
    </w:div>
    <w:div w:id="699354128">
      <w:bodyDiv w:val="1"/>
      <w:marLeft w:val="0"/>
      <w:marRight w:val="0"/>
      <w:marTop w:val="0"/>
      <w:marBottom w:val="0"/>
      <w:divBdr>
        <w:top w:val="none" w:sz="0" w:space="0" w:color="auto"/>
        <w:left w:val="none" w:sz="0" w:space="0" w:color="auto"/>
        <w:bottom w:val="none" w:sz="0" w:space="0" w:color="auto"/>
        <w:right w:val="none" w:sz="0" w:space="0" w:color="auto"/>
      </w:divBdr>
    </w:div>
    <w:div w:id="707728031">
      <w:bodyDiv w:val="1"/>
      <w:marLeft w:val="0"/>
      <w:marRight w:val="0"/>
      <w:marTop w:val="0"/>
      <w:marBottom w:val="0"/>
      <w:divBdr>
        <w:top w:val="none" w:sz="0" w:space="0" w:color="auto"/>
        <w:left w:val="none" w:sz="0" w:space="0" w:color="auto"/>
        <w:bottom w:val="none" w:sz="0" w:space="0" w:color="auto"/>
        <w:right w:val="none" w:sz="0" w:space="0" w:color="auto"/>
      </w:divBdr>
    </w:div>
    <w:div w:id="726026243">
      <w:bodyDiv w:val="1"/>
      <w:marLeft w:val="0"/>
      <w:marRight w:val="0"/>
      <w:marTop w:val="0"/>
      <w:marBottom w:val="0"/>
      <w:divBdr>
        <w:top w:val="none" w:sz="0" w:space="0" w:color="auto"/>
        <w:left w:val="none" w:sz="0" w:space="0" w:color="auto"/>
        <w:bottom w:val="none" w:sz="0" w:space="0" w:color="auto"/>
        <w:right w:val="none" w:sz="0" w:space="0" w:color="auto"/>
      </w:divBdr>
    </w:div>
    <w:div w:id="789663340">
      <w:bodyDiv w:val="1"/>
      <w:marLeft w:val="0"/>
      <w:marRight w:val="0"/>
      <w:marTop w:val="0"/>
      <w:marBottom w:val="0"/>
      <w:divBdr>
        <w:top w:val="none" w:sz="0" w:space="0" w:color="auto"/>
        <w:left w:val="none" w:sz="0" w:space="0" w:color="auto"/>
        <w:bottom w:val="none" w:sz="0" w:space="0" w:color="auto"/>
        <w:right w:val="none" w:sz="0" w:space="0" w:color="auto"/>
      </w:divBdr>
      <w:divsChild>
        <w:div w:id="1653635916">
          <w:marLeft w:val="0"/>
          <w:marRight w:val="0"/>
          <w:marTop w:val="0"/>
          <w:marBottom w:val="0"/>
          <w:divBdr>
            <w:top w:val="none" w:sz="0" w:space="0" w:color="auto"/>
            <w:left w:val="none" w:sz="0" w:space="0" w:color="auto"/>
            <w:bottom w:val="none" w:sz="0" w:space="0" w:color="auto"/>
            <w:right w:val="none" w:sz="0" w:space="0" w:color="auto"/>
          </w:divBdr>
          <w:divsChild>
            <w:div w:id="103034976">
              <w:marLeft w:val="0"/>
              <w:marRight w:val="0"/>
              <w:marTop w:val="0"/>
              <w:marBottom w:val="0"/>
              <w:divBdr>
                <w:top w:val="none" w:sz="0" w:space="0" w:color="auto"/>
                <w:left w:val="none" w:sz="0" w:space="0" w:color="auto"/>
                <w:bottom w:val="none" w:sz="0" w:space="0" w:color="auto"/>
                <w:right w:val="none" w:sz="0" w:space="0" w:color="auto"/>
              </w:divBdr>
              <w:divsChild>
                <w:div w:id="1827354181">
                  <w:marLeft w:val="0"/>
                  <w:marRight w:val="0"/>
                  <w:marTop w:val="0"/>
                  <w:marBottom w:val="0"/>
                  <w:divBdr>
                    <w:top w:val="none" w:sz="0" w:space="0" w:color="auto"/>
                    <w:left w:val="none" w:sz="0" w:space="0" w:color="auto"/>
                    <w:bottom w:val="none" w:sz="0" w:space="0" w:color="auto"/>
                    <w:right w:val="none" w:sz="0" w:space="0" w:color="auto"/>
                  </w:divBdr>
                  <w:divsChild>
                    <w:div w:id="697051772">
                      <w:marLeft w:val="0"/>
                      <w:marRight w:val="0"/>
                      <w:marTop w:val="0"/>
                      <w:marBottom w:val="0"/>
                      <w:divBdr>
                        <w:top w:val="none" w:sz="0" w:space="0" w:color="auto"/>
                        <w:left w:val="none" w:sz="0" w:space="0" w:color="auto"/>
                        <w:bottom w:val="none" w:sz="0" w:space="0" w:color="auto"/>
                        <w:right w:val="none" w:sz="0" w:space="0" w:color="auto"/>
                      </w:divBdr>
                      <w:divsChild>
                        <w:div w:id="1169294120">
                          <w:marLeft w:val="0"/>
                          <w:marRight w:val="0"/>
                          <w:marTop w:val="0"/>
                          <w:marBottom w:val="0"/>
                          <w:divBdr>
                            <w:top w:val="none" w:sz="0" w:space="0" w:color="auto"/>
                            <w:left w:val="none" w:sz="0" w:space="0" w:color="auto"/>
                            <w:bottom w:val="none" w:sz="0" w:space="0" w:color="auto"/>
                            <w:right w:val="none" w:sz="0" w:space="0" w:color="auto"/>
                          </w:divBdr>
                          <w:divsChild>
                            <w:div w:id="744189211">
                              <w:marLeft w:val="0"/>
                              <w:marRight w:val="0"/>
                              <w:marTop w:val="0"/>
                              <w:marBottom w:val="0"/>
                              <w:divBdr>
                                <w:top w:val="none" w:sz="0" w:space="0" w:color="auto"/>
                                <w:left w:val="none" w:sz="0" w:space="0" w:color="auto"/>
                                <w:bottom w:val="none" w:sz="0" w:space="0" w:color="auto"/>
                                <w:right w:val="none" w:sz="0" w:space="0" w:color="auto"/>
                              </w:divBdr>
                              <w:divsChild>
                                <w:div w:id="573592950">
                                  <w:marLeft w:val="0"/>
                                  <w:marRight w:val="0"/>
                                  <w:marTop w:val="0"/>
                                  <w:marBottom w:val="0"/>
                                  <w:divBdr>
                                    <w:top w:val="none" w:sz="0" w:space="0" w:color="auto"/>
                                    <w:left w:val="none" w:sz="0" w:space="0" w:color="auto"/>
                                    <w:bottom w:val="none" w:sz="0" w:space="0" w:color="auto"/>
                                    <w:right w:val="none" w:sz="0" w:space="0" w:color="auto"/>
                                  </w:divBdr>
                                  <w:divsChild>
                                    <w:div w:id="90841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0880099">
      <w:bodyDiv w:val="1"/>
      <w:marLeft w:val="0"/>
      <w:marRight w:val="0"/>
      <w:marTop w:val="0"/>
      <w:marBottom w:val="0"/>
      <w:divBdr>
        <w:top w:val="none" w:sz="0" w:space="0" w:color="auto"/>
        <w:left w:val="none" w:sz="0" w:space="0" w:color="auto"/>
        <w:bottom w:val="none" w:sz="0" w:space="0" w:color="auto"/>
        <w:right w:val="none" w:sz="0" w:space="0" w:color="auto"/>
      </w:divBdr>
    </w:div>
    <w:div w:id="803499008">
      <w:bodyDiv w:val="1"/>
      <w:marLeft w:val="0"/>
      <w:marRight w:val="0"/>
      <w:marTop w:val="0"/>
      <w:marBottom w:val="0"/>
      <w:divBdr>
        <w:top w:val="none" w:sz="0" w:space="0" w:color="auto"/>
        <w:left w:val="none" w:sz="0" w:space="0" w:color="auto"/>
        <w:bottom w:val="none" w:sz="0" w:space="0" w:color="auto"/>
        <w:right w:val="none" w:sz="0" w:space="0" w:color="auto"/>
      </w:divBdr>
    </w:div>
    <w:div w:id="829100237">
      <w:bodyDiv w:val="1"/>
      <w:marLeft w:val="0"/>
      <w:marRight w:val="0"/>
      <w:marTop w:val="0"/>
      <w:marBottom w:val="0"/>
      <w:divBdr>
        <w:top w:val="none" w:sz="0" w:space="0" w:color="auto"/>
        <w:left w:val="none" w:sz="0" w:space="0" w:color="auto"/>
        <w:bottom w:val="none" w:sz="0" w:space="0" w:color="auto"/>
        <w:right w:val="none" w:sz="0" w:space="0" w:color="auto"/>
      </w:divBdr>
    </w:div>
    <w:div w:id="864102266">
      <w:bodyDiv w:val="1"/>
      <w:marLeft w:val="0"/>
      <w:marRight w:val="0"/>
      <w:marTop w:val="0"/>
      <w:marBottom w:val="0"/>
      <w:divBdr>
        <w:top w:val="none" w:sz="0" w:space="0" w:color="auto"/>
        <w:left w:val="none" w:sz="0" w:space="0" w:color="auto"/>
        <w:bottom w:val="none" w:sz="0" w:space="0" w:color="auto"/>
        <w:right w:val="none" w:sz="0" w:space="0" w:color="auto"/>
      </w:divBdr>
      <w:divsChild>
        <w:div w:id="47799290">
          <w:marLeft w:val="0"/>
          <w:marRight w:val="0"/>
          <w:marTop w:val="0"/>
          <w:marBottom w:val="0"/>
          <w:divBdr>
            <w:top w:val="none" w:sz="0" w:space="0" w:color="auto"/>
            <w:left w:val="none" w:sz="0" w:space="0" w:color="auto"/>
            <w:bottom w:val="none" w:sz="0" w:space="0" w:color="auto"/>
            <w:right w:val="none" w:sz="0" w:space="0" w:color="auto"/>
          </w:divBdr>
          <w:divsChild>
            <w:div w:id="1617760227">
              <w:marLeft w:val="0"/>
              <w:marRight w:val="0"/>
              <w:marTop w:val="0"/>
              <w:marBottom w:val="0"/>
              <w:divBdr>
                <w:top w:val="none" w:sz="0" w:space="0" w:color="auto"/>
                <w:left w:val="none" w:sz="0" w:space="0" w:color="auto"/>
                <w:bottom w:val="none" w:sz="0" w:space="0" w:color="auto"/>
                <w:right w:val="none" w:sz="0" w:space="0" w:color="auto"/>
              </w:divBdr>
              <w:divsChild>
                <w:div w:id="774330120">
                  <w:marLeft w:val="0"/>
                  <w:marRight w:val="0"/>
                  <w:marTop w:val="0"/>
                  <w:marBottom w:val="0"/>
                  <w:divBdr>
                    <w:top w:val="none" w:sz="0" w:space="0" w:color="auto"/>
                    <w:left w:val="none" w:sz="0" w:space="0" w:color="auto"/>
                    <w:bottom w:val="none" w:sz="0" w:space="0" w:color="auto"/>
                    <w:right w:val="none" w:sz="0" w:space="0" w:color="auto"/>
                  </w:divBdr>
                  <w:divsChild>
                    <w:div w:id="454952741">
                      <w:marLeft w:val="0"/>
                      <w:marRight w:val="0"/>
                      <w:marTop w:val="0"/>
                      <w:marBottom w:val="0"/>
                      <w:divBdr>
                        <w:top w:val="none" w:sz="0" w:space="0" w:color="auto"/>
                        <w:left w:val="none" w:sz="0" w:space="0" w:color="auto"/>
                        <w:bottom w:val="none" w:sz="0" w:space="0" w:color="auto"/>
                        <w:right w:val="none" w:sz="0" w:space="0" w:color="auto"/>
                      </w:divBdr>
                      <w:divsChild>
                        <w:div w:id="1564297617">
                          <w:marLeft w:val="0"/>
                          <w:marRight w:val="0"/>
                          <w:marTop w:val="0"/>
                          <w:marBottom w:val="0"/>
                          <w:divBdr>
                            <w:top w:val="none" w:sz="0" w:space="0" w:color="auto"/>
                            <w:left w:val="none" w:sz="0" w:space="0" w:color="auto"/>
                            <w:bottom w:val="none" w:sz="0" w:space="0" w:color="auto"/>
                            <w:right w:val="none" w:sz="0" w:space="0" w:color="auto"/>
                          </w:divBdr>
                          <w:divsChild>
                            <w:div w:id="1661956623">
                              <w:marLeft w:val="0"/>
                              <w:marRight w:val="0"/>
                              <w:marTop w:val="0"/>
                              <w:marBottom w:val="0"/>
                              <w:divBdr>
                                <w:top w:val="none" w:sz="0" w:space="0" w:color="auto"/>
                                <w:left w:val="none" w:sz="0" w:space="0" w:color="auto"/>
                                <w:bottom w:val="none" w:sz="0" w:space="0" w:color="auto"/>
                                <w:right w:val="none" w:sz="0" w:space="0" w:color="auto"/>
                              </w:divBdr>
                              <w:divsChild>
                                <w:div w:id="1733887759">
                                  <w:marLeft w:val="0"/>
                                  <w:marRight w:val="0"/>
                                  <w:marTop w:val="0"/>
                                  <w:marBottom w:val="0"/>
                                  <w:divBdr>
                                    <w:top w:val="none" w:sz="0" w:space="0" w:color="auto"/>
                                    <w:left w:val="none" w:sz="0" w:space="0" w:color="auto"/>
                                    <w:bottom w:val="none" w:sz="0" w:space="0" w:color="auto"/>
                                    <w:right w:val="none" w:sz="0" w:space="0" w:color="auto"/>
                                  </w:divBdr>
                                  <w:divsChild>
                                    <w:div w:id="1577327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976674">
                          <w:marLeft w:val="0"/>
                          <w:marRight w:val="0"/>
                          <w:marTop w:val="0"/>
                          <w:marBottom w:val="0"/>
                          <w:divBdr>
                            <w:top w:val="none" w:sz="0" w:space="0" w:color="auto"/>
                            <w:left w:val="none" w:sz="0" w:space="0" w:color="auto"/>
                            <w:bottom w:val="none" w:sz="0" w:space="0" w:color="auto"/>
                            <w:right w:val="none" w:sz="0" w:space="0" w:color="auto"/>
                          </w:divBdr>
                          <w:divsChild>
                            <w:div w:id="1701783426">
                              <w:marLeft w:val="0"/>
                              <w:marRight w:val="0"/>
                              <w:marTop w:val="0"/>
                              <w:marBottom w:val="0"/>
                              <w:divBdr>
                                <w:top w:val="none" w:sz="0" w:space="0" w:color="auto"/>
                                <w:left w:val="none" w:sz="0" w:space="0" w:color="auto"/>
                                <w:bottom w:val="none" w:sz="0" w:space="0" w:color="auto"/>
                                <w:right w:val="none" w:sz="0" w:space="0" w:color="auto"/>
                              </w:divBdr>
                              <w:divsChild>
                                <w:div w:id="180808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492245">
      <w:bodyDiv w:val="1"/>
      <w:marLeft w:val="0"/>
      <w:marRight w:val="0"/>
      <w:marTop w:val="0"/>
      <w:marBottom w:val="0"/>
      <w:divBdr>
        <w:top w:val="none" w:sz="0" w:space="0" w:color="auto"/>
        <w:left w:val="none" w:sz="0" w:space="0" w:color="auto"/>
        <w:bottom w:val="none" w:sz="0" w:space="0" w:color="auto"/>
        <w:right w:val="none" w:sz="0" w:space="0" w:color="auto"/>
      </w:divBdr>
    </w:div>
    <w:div w:id="964390557">
      <w:bodyDiv w:val="1"/>
      <w:marLeft w:val="0"/>
      <w:marRight w:val="0"/>
      <w:marTop w:val="0"/>
      <w:marBottom w:val="0"/>
      <w:divBdr>
        <w:top w:val="none" w:sz="0" w:space="0" w:color="auto"/>
        <w:left w:val="none" w:sz="0" w:space="0" w:color="auto"/>
        <w:bottom w:val="none" w:sz="0" w:space="0" w:color="auto"/>
        <w:right w:val="none" w:sz="0" w:space="0" w:color="auto"/>
      </w:divBdr>
    </w:div>
    <w:div w:id="1035889124">
      <w:bodyDiv w:val="1"/>
      <w:marLeft w:val="0"/>
      <w:marRight w:val="0"/>
      <w:marTop w:val="0"/>
      <w:marBottom w:val="0"/>
      <w:divBdr>
        <w:top w:val="none" w:sz="0" w:space="0" w:color="auto"/>
        <w:left w:val="none" w:sz="0" w:space="0" w:color="auto"/>
        <w:bottom w:val="none" w:sz="0" w:space="0" w:color="auto"/>
        <w:right w:val="none" w:sz="0" w:space="0" w:color="auto"/>
      </w:divBdr>
    </w:div>
    <w:div w:id="1037202129">
      <w:bodyDiv w:val="1"/>
      <w:marLeft w:val="0"/>
      <w:marRight w:val="0"/>
      <w:marTop w:val="0"/>
      <w:marBottom w:val="0"/>
      <w:divBdr>
        <w:top w:val="none" w:sz="0" w:space="0" w:color="auto"/>
        <w:left w:val="none" w:sz="0" w:space="0" w:color="auto"/>
        <w:bottom w:val="none" w:sz="0" w:space="0" w:color="auto"/>
        <w:right w:val="none" w:sz="0" w:space="0" w:color="auto"/>
      </w:divBdr>
    </w:div>
    <w:div w:id="1059011843">
      <w:bodyDiv w:val="1"/>
      <w:marLeft w:val="0"/>
      <w:marRight w:val="0"/>
      <w:marTop w:val="0"/>
      <w:marBottom w:val="0"/>
      <w:divBdr>
        <w:top w:val="none" w:sz="0" w:space="0" w:color="auto"/>
        <w:left w:val="none" w:sz="0" w:space="0" w:color="auto"/>
        <w:bottom w:val="none" w:sz="0" w:space="0" w:color="auto"/>
        <w:right w:val="none" w:sz="0" w:space="0" w:color="auto"/>
      </w:divBdr>
      <w:divsChild>
        <w:div w:id="595405375">
          <w:marLeft w:val="0"/>
          <w:marRight w:val="0"/>
          <w:marTop w:val="0"/>
          <w:marBottom w:val="0"/>
          <w:divBdr>
            <w:top w:val="none" w:sz="0" w:space="0" w:color="auto"/>
            <w:left w:val="none" w:sz="0" w:space="0" w:color="auto"/>
            <w:bottom w:val="none" w:sz="0" w:space="0" w:color="auto"/>
            <w:right w:val="none" w:sz="0" w:space="0" w:color="auto"/>
          </w:divBdr>
          <w:divsChild>
            <w:div w:id="951783713">
              <w:marLeft w:val="0"/>
              <w:marRight w:val="0"/>
              <w:marTop w:val="0"/>
              <w:marBottom w:val="0"/>
              <w:divBdr>
                <w:top w:val="none" w:sz="0" w:space="0" w:color="auto"/>
                <w:left w:val="none" w:sz="0" w:space="0" w:color="auto"/>
                <w:bottom w:val="none" w:sz="0" w:space="0" w:color="auto"/>
                <w:right w:val="none" w:sz="0" w:space="0" w:color="auto"/>
              </w:divBdr>
              <w:divsChild>
                <w:div w:id="2103144914">
                  <w:marLeft w:val="0"/>
                  <w:marRight w:val="0"/>
                  <w:marTop w:val="0"/>
                  <w:marBottom w:val="0"/>
                  <w:divBdr>
                    <w:top w:val="none" w:sz="0" w:space="0" w:color="auto"/>
                    <w:left w:val="none" w:sz="0" w:space="0" w:color="auto"/>
                    <w:bottom w:val="none" w:sz="0" w:space="0" w:color="auto"/>
                    <w:right w:val="none" w:sz="0" w:space="0" w:color="auto"/>
                  </w:divBdr>
                  <w:divsChild>
                    <w:div w:id="132674381">
                      <w:marLeft w:val="0"/>
                      <w:marRight w:val="0"/>
                      <w:marTop w:val="0"/>
                      <w:marBottom w:val="0"/>
                      <w:divBdr>
                        <w:top w:val="none" w:sz="0" w:space="0" w:color="auto"/>
                        <w:left w:val="none" w:sz="0" w:space="0" w:color="auto"/>
                        <w:bottom w:val="none" w:sz="0" w:space="0" w:color="auto"/>
                        <w:right w:val="none" w:sz="0" w:space="0" w:color="auto"/>
                      </w:divBdr>
                      <w:divsChild>
                        <w:div w:id="1826820441">
                          <w:marLeft w:val="0"/>
                          <w:marRight w:val="0"/>
                          <w:marTop w:val="0"/>
                          <w:marBottom w:val="0"/>
                          <w:divBdr>
                            <w:top w:val="none" w:sz="0" w:space="0" w:color="auto"/>
                            <w:left w:val="none" w:sz="0" w:space="0" w:color="auto"/>
                            <w:bottom w:val="none" w:sz="0" w:space="0" w:color="auto"/>
                            <w:right w:val="none" w:sz="0" w:space="0" w:color="auto"/>
                          </w:divBdr>
                          <w:divsChild>
                            <w:div w:id="1268654162">
                              <w:marLeft w:val="0"/>
                              <w:marRight w:val="0"/>
                              <w:marTop w:val="0"/>
                              <w:marBottom w:val="0"/>
                              <w:divBdr>
                                <w:top w:val="none" w:sz="0" w:space="0" w:color="auto"/>
                                <w:left w:val="none" w:sz="0" w:space="0" w:color="auto"/>
                                <w:bottom w:val="none" w:sz="0" w:space="0" w:color="auto"/>
                                <w:right w:val="none" w:sz="0" w:space="0" w:color="auto"/>
                              </w:divBdr>
                              <w:divsChild>
                                <w:div w:id="1483883880">
                                  <w:marLeft w:val="0"/>
                                  <w:marRight w:val="0"/>
                                  <w:marTop w:val="0"/>
                                  <w:marBottom w:val="0"/>
                                  <w:divBdr>
                                    <w:top w:val="none" w:sz="0" w:space="0" w:color="auto"/>
                                    <w:left w:val="none" w:sz="0" w:space="0" w:color="auto"/>
                                    <w:bottom w:val="none" w:sz="0" w:space="0" w:color="auto"/>
                                    <w:right w:val="none" w:sz="0" w:space="0" w:color="auto"/>
                                  </w:divBdr>
                                  <w:divsChild>
                                    <w:div w:id="84031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43932">
                          <w:marLeft w:val="0"/>
                          <w:marRight w:val="0"/>
                          <w:marTop w:val="0"/>
                          <w:marBottom w:val="0"/>
                          <w:divBdr>
                            <w:top w:val="none" w:sz="0" w:space="0" w:color="auto"/>
                            <w:left w:val="none" w:sz="0" w:space="0" w:color="auto"/>
                            <w:bottom w:val="none" w:sz="0" w:space="0" w:color="auto"/>
                            <w:right w:val="none" w:sz="0" w:space="0" w:color="auto"/>
                          </w:divBdr>
                          <w:divsChild>
                            <w:div w:id="1100956443">
                              <w:marLeft w:val="0"/>
                              <w:marRight w:val="0"/>
                              <w:marTop w:val="0"/>
                              <w:marBottom w:val="0"/>
                              <w:divBdr>
                                <w:top w:val="none" w:sz="0" w:space="0" w:color="auto"/>
                                <w:left w:val="none" w:sz="0" w:space="0" w:color="auto"/>
                                <w:bottom w:val="none" w:sz="0" w:space="0" w:color="auto"/>
                                <w:right w:val="none" w:sz="0" w:space="0" w:color="auto"/>
                              </w:divBdr>
                              <w:divsChild>
                                <w:div w:id="2333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2896368">
      <w:bodyDiv w:val="1"/>
      <w:marLeft w:val="0"/>
      <w:marRight w:val="0"/>
      <w:marTop w:val="0"/>
      <w:marBottom w:val="0"/>
      <w:divBdr>
        <w:top w:val="none" w:sz="0" w:space="0" w:color="auto"/>
        <w:left w:val="none" w:sz="0" w:space="0" w:color="auto"/>
        <w:bottom w:val="none" w:sz="0" w:space="0" w:color="auto"/>
        <w:right w:val="none" w:sz="0" w:space="0" w:color="auto"/>
      </w:divBdr>
    </w:div>
    <w:div w:id="1127167767">
      <w:bodyDiv w:val="1"/>
      <w:marLeft w:val="0"/>
      <w:marRight w:val="0"/>
      <w:marTop w:val="0"/>
      <w:marBottom w:val="0"/>
      <w:divBdr>
        <w:top w:val="none" w:sz="0" w:space="0" w:color="auto"/>
        <w:left w:val="none" w:sz="0" w:space="0" w:color="auto"/>
        <w:bottom w:val="none" w:sz="0" w:space="0" w:color="auto"/>
        <w:right w:val="none" w:sz="0" w:space="0" w:color="auto"/>
      </w:divBdr>
    </w:div>
    <w:div w:id="1160315438">
      <w:bodyDiv w:val="1"/>
      <w:marLeft w:val="0"/>
      <w:marRight w:val="0"/>
      <w:marTop w:val="0"/>
      <w:marBottom w:val="0"/>
      <w:divBdr>
        <w:top w:val="none" w:sz="0" w:space="0" w:color="auto"/>
        <w:left w:val="none" w:sz="0" w:space="0" w:color="auto"/>
        <w:bottom w:val="none" w:sz="0" w:space="0" w:color="auto"/>
        <w:right w:val="none" w:sz="0" w:space="0" w:color="auto"/>
      </w:divBdr>
    </w:div>
    <w:div w:id="1186291459">
      <w:bodyDiv w:val="1"/>
      <w:marLeft w:val="0"/>
      <w:marRight w:val="0"/>
      <w:marTop w:val="0"/>
      <w:marBottom w:val="0"/>
      <w:divBdr>
        <w:top w:val="none" w:sz="0" w:space="0" w:color="auto"/>
        <w:left w:val="none" w:sz="0" w:space="0" w:color="auto"/>
        <w:bottom w:val="none" w:sz="0" w:space="0" w:color="auto"/>
        <w:right w:val="none" w:sz="0" w:space="0" w:color="auto"/>
      </w:divBdr>
    </w:div>
    <w:div w:id="1187409927">
      <w:bodyDiv w:val="1"/>
      <w:marLeft w:val="0"/>
      <w:marRight w:val="0"/>
      <w:marTop w:val="0"/>
      <w:marBottom w:val="0"/>
      <w:divBdr>
        <w:top w:val="none" w:sz="0" w:space="0" w:color="auto"/>
        <w:left w:val="none" w:sz="0" w:space="0" w:color="auto"/>
        <w:bottom w:val="none" w:sz="0" w:space="0" w:color="auto"/>
        <w:right w:val="none" w:sz="0" w:space="0" w:color="auto"/>
      </w:divBdr>
    </w:div>
    <w:div w:id="1283003889">
      <w:bodyDiv w:val="1"/>
      <w:marLeft w:val="0"/>
      <w:marRight w:val="0"/>
      <w:marTop w:val="0"/>
      <w:marBottom w:val="0"/>
      <w:divBdr>
        <w:top w:val="none" w:sz="0" w:space="0" w:color="auto"/>
        <w:left w:val="none" w:sz="0" w:space="0" w:color="auto"/>
        <w:bottom w:val="none" w:sz="0" w:space="0" w:color="auto"/>
        <w:right w:val="none" w:sz="0" w:space="0" w:color="auto"/>
      </w:divBdr>
    </w:div>
    <w:div w:id="1351450455">
      <w:bodyDiv w:val="1"/>
      <w:marLeft w:val="0"/>
      <w:marRight w:val="0"/>
      <w:marTop w:val="0"/>
      <w:marBottom w:val="0"/>
      <w:divBdr>
        <w:top w:val="none" w:sz="0" w:space="0" w:color="auto"/>
        <w:left w:val="none" w:sz="0" w:space="0" w:color="auto"/>
        <w:bottom w:val="none" w:sz="0" w:space="0" w:color="auto"/>
        <w:right w:val="none" w:sz="0" w:space="0" w:color="auto"/>
      </w:divBdr>
    </w:div>
    <w:div w:id="1355107221">
      <w:bodyDiv w:val="1"/>
      <w:marLeft w:val="0"/>
      <w:marRight w:val="0"/>
      <w:marTop w:val="0"/>
      <w:marBottom w:val="0"/>
      <w:divBdr>
        <w:top w:val="none" w:sz="0" w:space="0" w:color="auto"/>
        <w:left w:val="none" w:sz="0" w:space="0" w:color="auto"/>
        <w:bottom w:val="none" w:sz="0" w:space="0" w:color="auto"/>
        <w:right w:val="none" w:sz="0" w:space="0" w:color="auto"/>
      </w:divBdr>
    </w:div>
    <w:div w:id="1360013419">
      <w:bodyDiv w:val="1"/>
      <w:marLeft w:val="0"/>
      <w:marRight w:val="0"/>
      <w:marTop w:val="0"/>
      <w:marBottom w:val="0"/>
      <w:divBdr>
        <w:top w:val="none" w:sz="0" w:space="0" w:color="auto"/>
        <w:left w:val="none" w:sz="0" w:space="0" w:color="auto"/>
        <w:bottom w:val="none" w:sz="0" w:space="0" w:color="auto"/>
        <w:right w:val="none" w:sz="0" w:space="0" w:color="auto"/>
      </w:divBdr>
    </w:div>
    <w:div w:id="1417752655">
      <w:bodyDiv w:val="1"/>
      <w:marLeft w:val="0"/>
      <w:marRight w:val="0"/>
      <w:marTop w:val="0"/>
      <w:marBottom w:val="0"/>
      <w:divBdr>
        <w:top w:val="none" w:sz="0" w:space="0" w:color="auto"/>
        <w:left w:val="none" w:sz="0" w:space="0" w:color="auto"/>
        <w:bottom w:val="none" w:sz="0" w:space="0" w:color="auto"/>
        <w:right w:val="none" w:sz="0" w:space="0" w:color="auto"/>
      </w:divBdr>
    </w:div>
    <w:div w:id="1444615069">
      <w:bodyDiv w:val="1"/>
      <w:marLeft w:val="0"/>
      <w:marRight w:val="0"/>
      <w:marTop w:val="0"/>
      <w:marBottom w:val="0"/>
      <w:divBdr>
        <w:top w:val="none" w:sz="0" w:space="0" w:color="auto"/>
        <w:left w:val="none" w:sz="0" w:space="0" w:color="auto"/>
        <w:bottom w:val="none" w:sz="0" w:space="0" w:color="auto"/>
        <w:right w:val="none" w:sz="0" w:space="0" w:color="auto"/>
      </w:divBdr>
    </w:div>
    <w:div w:id="1517429172">
      <w:bodyDiv w:val="1"/>
      <w:marLeft w:val="0"/>
      <w:marRight w:val="0"/>
      <w:marTop w:val="0"/>
      <w:marBottom w:val="0"/>
      <w:divBdr>
        <w:top w:val="none" w:sz="0" w:space="0" w:color="auto"/>
        <w:left w:val="none" w:sz="0" w:space="0" w:color="auto"/>
        <w:bottom w:val="none" w:sz="0" w:space="0" w:color="auto"/>
        <w:right w:val="none" w:sz="0" w:space="0" w:color="auto"/>
      </w:divBdr>
    </w:div>
    <w:div w:id="1530098894">
      <w:bodyDiv w:val="1"/>
      <w:marLeft w:val="0"/>
      <w:marRight w:val="0"/>
      <w:marTop w:val="0"/>
      <w:marBottom w:val="0"/>
      <w:divBdr>
        <w:top w:val="none" w:sz="0" w:space="0" w:color="auto"/>
        <w:left w:val="none" w:sz="0" w:space="0" w:color="auto"/>
        <w:bottom w:val="none" w:sz="0" w:space="0" w:color="auto"/>
        <w:right w:val="none" w:sz="0" w:space="0" w:color="auto"/>
      </w:divBdr>
      <w:divsChild>
        <w:div w:id="1448697027">
          <w:marLeft w:val="0"/>
          <w:marRight w:val="0"/>
          <w:marTop w:val="0"/>
          <w:marBottom w:val="0"/>
          <w:divBdr>
            <w:top w:val="none" w:sz="0" w:space="0" w:color="auto"/>
            <w:left w:val="none" w:sz="0" w:space="0" w:color="auto"/>
            <w:bottom w:val="none" w:sz="0" w:space="0" w:color="auto"/>
            <w:right w:val="none" w:sz="0" w:space="0" w:color="auto"/>
          </w:divBdr>
          <w:divsChild>
            <w:div w:id="755975829">
              <w:marLeft w:val="0"/>
              <w:marRight w:val="0"/>
              <w:marTop w:val="0"/>
              <w:marBottom w:val="0"/>
              <w:divBdr>
                <w:top w:val="none" w:sz="0" w:space="0" w:color="auto"/>
                <w:left w:val="none" w:sz="0" w:space="0" w:color="auto"/>
                <w:bottom w:val="none" w:sz="0" w:space="0" w:color="auto"/>
                <w:right w:val="none" w:sz="0" w:space="0" w:color="auto"/>
              </w:divBdr>
              <w:divsChild>
                <w:div w:id="1507598353">
                  <w:marLeft w:val="0"/>
                  <w:marRight w:val="0"/>
                  <w:marTop w:val="0"/>
                  <w:marBottom w:val="0"/>
                  <w:divBdr>
                    <w:top w:val="none" w:sz="0" w:space="0" w:color="auto"/>
                    <w:left w:val="none" w:sz="0" w:space="0" w:color="auto"/>
                    <w:bottom w:val="none" w:sz="0" w:space="0" w:color="auto"/>
                    <w:right w:val="none" w:sz="0" w:space="0" w:color="auto"/>
                  </w:divBdr>
                  <w:divsChild>
                    <w:div w:id="614597981">
                      <w:marLeft w:val="0"/>
                      <w:marRight w:val="0"/>
                      <w:marTop w:val="0"/>
                      <w:marBottom w:val="0"/>
                      <w:divBdr>
                        <w:top w:val="none" w:sz="0" w:space="0" w:color="auto"/>
                        <w:left w:val="none" w:sz="0" w:space="0" w:color="auto"/>
                        <w:bottom w:val="none" w:sz="0" w:space="0" w:color="auto"/>
                        <w:right w:val="none" w:sz="0" w:space="0" w:color="auto"/>
                      </w:divBdr>
                      <w:divsChild>
                        <w:div w:id="182282462">
                          <w:marLeft w:val="0"/>
                          <w:marRight w:val="0"/>
                          <w:marTop w:val="0"/>
                          <w:marBottom w:val="0"/>
                          <w:divBdr>
                            <w:top w:val="none" w:sz="0" w:space="0" w:color="auto"/>
                            <w:left w:val="none" w:sz="0" w:space="0" w:color="auto"/>
                            <w:bottom w:val="none" w:sz="0" w:space="0" w:color="auto"/>
                            <w:right w:val="none" w:sz="0" w:space="0" w:color="auto"/>
                          </w:divBdr>
                          <w:divsChild>
                            <w:div w:id="1334651804">
                              <w:marLeft w:val="0"/>
                              <w:marRight w:val="0"/>
                              <w:marTop w:val="0"/>
                              <w:marBottom w:val="0"/>
                              <w:divBdr>
                                <w:top w:val="none" w:sz="0" w:space="0" w:color="auto"/>
                                <w:left w:val="none" w:sz="0" w:space="0" w:color="auto"/>
                                <w:bottom w:val="none" w:sz="0" w:space="0" w:color="auto"/>
                                <w:right w:val="none" w:sz="0" w:space="0" w:color="auto"/>
                              </w:divBdr>
                              <w:divsChild>
                                <w:div w:id="1534341692">
                                  <w:marLeft w:val="0"/>
                                  <w:marRight w:val="0"/>
                                  <w:marTop w:val="0"/>
                                  <w:marBottom w:val="0"/>
                                  <w:divBdr>
                                    <w:top w:val="none" w:sz="0" w:space="0" w:color="auto"/>
                                    <w:left w:val="none" w:sz="0" w:space="0" w:color="auto"/>
                                    <w:bottom w:val="none" w:sz="0" w:space="0" w:color="auto"/>
                                    <w:right w:val="none" w:sz="0" w:space="0" w:color="auto"/>
                                  </w:divBdr>
                                  <w:divsChild>
                                    <w:div w:id="163764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0257776">
      <w:bodyDiv w:val="1"/>
      <w:marLeft w:val="0"/>
      <w:marRight w:val="0"/>
      <w:marTop w:val="0"/>
      <w:marBottom w:val="0"/>
      <w:divBdr>
        <w:top w:val="none" w:sz="0" w:space="0" w:color="auto"/>
        <w:left w:val="none" w:sz="0" w:space="0" w:color="auto"/>
        <w:bottom w:val="none" w:sz="0" w:space="0" w:color="auto"/>
        <w:right w:val="none" w:sz="0" w:space="0" w:color="auto"/>
      </w:divBdr>
    </w:div>
    <w:div w:id="1644308131">
      <w:bodyDiv w:val="1"/>
      <w:marLeft w:val="0"/>
      <w:marRight w:val="0"/>
      <w:marTop w:val="0"/>
      <w:marBottom w:val="0"/>
      <w:divBdr>
        <w:top w:val="none" w:sz="0" w:space="0" w:color="auto"/>
        <w:left w:val="none" w:sz="0" w:space="0" w:color="auto"/>
        <w:bottom w:val="none" w:sz="0" w:space="0" w:color="auto"/>
        <w:right w:val="none" w:sz="0" w:space="0" w:color="auto"/>
      </w:divBdr>
    </w:div>
    <w:div w:id="1750079204">
      <w:bodyDiv w:val="1"/>
      <w:marLeft w:val="0"/>
      <w:marRight w:val="0"/>
      <w:marTop w:val="0"/>
      <w:marBottom w:val="0"/>
      <w:divBdr>
        <w:top w:val="none" w:sz="0" w:space="0" w:color="auto"/>
        <w:left w:val="none" w:sz="0" w:space="0" w:color="auto"/>
        <w:bottom w:val="none" w:sz="0" w:space="0" w:color="auto"/>
        <w:right w:val="none" w:sz="0" w:space="0" w:color="auto"/>
      </w:divBdr>
      <w:divsChild>
        <w:div w:id="1190534180">
          <w:marLeft w:val="0"/>
          <w:marRight w:val="0"/>
          <w:marTop w:val="0"/>
          <w:marBottom w:val="0"/>
          <w:divBdr>
            <w:top w:val="none" w:sz="0" w:space="0" w:color="auto"/>
            <w:left w:val="none" w:sz="0" w:space="0" w:color="auto"/>
            <w:bottom w:val="none" w:sz="0" w:space="0" w:color="auto"/>
            <w:right w:val="none" w:sz="0" w:space="0" w:color="auto"/>
          </w:divBdr>
          <w:divsChild>
            <w:div w:id="509873236">
              <w:marLeft w:val="0"/>
              <w:marRight w:val="0"/>
              <w:marTop w:val="0"/>
              <w:marBottom w:val="0"/>
              <w:divBdr>
                <w:top w:val="none" w:sz="0" w:space="0" w:color="auto"/>
                <w:left w:val="none" w:sz="0" w:space="0" w:color="auto"/>
                <w:bottom w:val="none" w:sz="0" w:space="0" w:color="auto"/>
                <w:right w:val="none" w:sz="0" w:space="0" w:color="auto"/>
              </w:divBdr>
            </w:div>
            <w:div w:id="195849595">
              <w:marLeft w:val="0"/>
              <w:marRight w:val="0"/>
              <w:marTop w:val="0"/>
              <w:marBottom w:val="0"/>
              <w:divBdr>
                <w:top w:val="none" w:sz="0" w:space="0" w:color="auto"/>
                <w:left w:val="none" w:sz="0" w:space="0" w:color="auto"/>
                <w:bottom w:val="none" w:sz="0" w:space="0" w:color="auto"/>
                <w:right w:val="none" w:sz="0" w:space="0" w:color="auto"/>
              </w:divBdr>
              <w:divsChild>
                <w:div w:id="201283600">
                  <w:marLeft w:val="0"/>
                  <w:marRight w:val="0"/>
                  <w:marTop w:val="0"/>
                  <w:marBottom w:val="0"/>
                  <w:divBdr>
                    <w:top w:val="none" w:sz="0" w:space="0" w:color="auto"/>
                    <w:left w:val="none" w:sz="0" w:space="0" w:color="auto"/>
                    <w:bottom w:val="none" w:sz="0" w:space="0" w:color="auto"/>
                    <w:right w:val="none" w:sz="0" w:space="0" w:color="auto"/>
                  </w:divBdr>
                  <w:divsChild>
                    <w:div w:id="18244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863313">
              <w:marLeft w:val="0"/>
              <w:marRight w:val="0"/>
              <w:marTop w:val="0"/>
              <w:marBottom w:val="0"/>
              <w:divBdr>
                <w:top w:val="none" w:sz="0" w:space="0" w:color="auto"/>
                <w:left w:val="none" w:sz="0" w:space="0" w:color="auto"/>
                <w:bottom w:val="none" w:sz="0" w:space="0" w:color="auto"/>
                <w:right w:val="none" w:sz="0" w:space="0" w:color="auto"/>
              </w:divBdr>
            </w:div>
          </w:divsChild>
        </w:div>
        <w:div w:id="475878047">
          <w:marLeft w:val="0"/>
          <w:marRight w:val="0"/>
          <w:marTop w:val="0"/>
          <w:marBottom w:val="0"/>
          <w:divBdr>
            <w:top w:val="none" w:sz="0" w:space="0" w:color="auto"/>
            <w:left w:val="none" w:sz="0" w:space="0" w:color="auto"/>
            <w:bottom w:val="none" w:sz="0" w:space="0" w:color="auto"/>
            <w:right w:val="none" w:sz="0" w:space="0" w:color="auto"/>
          </w:divBdr>
          <w:divsChild>
            <w:div w:id="166945515">
              <w:marLeft w:val="0"/>
              <w:marRight w:val="0"/>
              <w:marTop w:val="0"/>
              <w:marBottom w:val="0"/>
              <w:divBdr>
                <w:top w:val="none" w:sz="0" w:space="0" w:color="auto"/>
                <w:left w:val="none" w:sz="0" w:space="0" w:color="auto"/>
                <w:bottom w:val="none" w:sz="0" w:space="0" w:color="auto"/>
                <w:right w:val="none" w:sz="0" w:space="0" w:color="auto"/>
              </w:divBdr>
            </w:div>
            <w:div w:id="576676000">
              <w:marLeft w:val="0"/>
              <w:marRight w:val="0"/>
              <w:marTop w:val="0"/>
              <w:marBottom w:val="0"/>
              <w:divBdr>
                <w:top w:val="none" w:sz="0" w:space="0" w:color="auto"/>
                <w:left w:val="none" w:sz="0" w:space="0" w:color="auto"/>
                <w:bottom w:val="none" w:sz="0" w:space="0" w:color="auto"/>
                <w:right w:val="none" w:sz="0" w:space="0" w:color="auto"/>
              </w:divBdr>
              <w:divsChild>
                <w:div w:id="2144419101">
                  <w:marLeft w:val="0"/>
                  <w:marRight w:val="0"/>
                  <w:marTop w:val="0"/>
                  <w:marBottom w:val="0"/>
                  <w:divBdr>
                    <w:top w:val="none" w:sz="0" w:space="0" w:color="auto"/>
                    <w:left w:val="none" w:sz="0" w:space="0" w:color="auto"/>
                    <w:bottom w:val="none" w:sz="0" w:space="0" w:color="auto"/>
                    <w:right w:val="none" w:sz="0" w:space="0" w:color="auto"/>
                  </w:divBdr>
                  <w:divsChild>
                    <w:div w:id="9752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9645">
              <w:marLeft w:val="0"/>
              <w:marRight w:val="0"/>
              <w:marTop w:val="0"/>
              <w:marBottom w:val="0"/>
              <w:divBdr>
                <w:top w:val="none" w:sz="0" w:space="0" w:color="auto"/>
                <w:left w:val="none" w:sz="0" w:space="0" w:color="auto"/>
                <w:bottom w:val="none" w:sz="0" w:space="0" w:color="auto"/>
                <w:right w:val="none" w:sz="0" w:space="0" w:color="auto"/>
              </w:divBdr>
            </w:div>
          </w:divsChild>
        </w:div>
        <w:div w:id="1422794279">
          <w:marLeft w:val="0"/>
          <w:marRight w:val="0"/>
          <w:marTop w:val="0"/>
          <w:marBottom w:val="0"/>
          <w:divBdr>
            <w:top w:val="none" w:sz="0" w:space="0" w:color="auto"/>
            <w:left w:val="none" w:sz="0" w:space="0" w:color="auto"/>
            <w:bottom w:val="none" w:sz="0" w:space="0" w:color="auto"/>
            <w:right w:val="none" w:sz="0" w:space="0" w:color="auto"/>
          </w:divBdr>
          <w:divsChild>
            <w:div w:id="1548569625">
              <w:marLeft w:val="0"/>
              <w:marRight w:val="0"/>
              <w:marTop w:val="0"/>
              <w:marBottom w:val="0"/>
              <w:divBdr>
                <w:top w:val="none" w:sz="0" w:space="0" w:color="auto"/>
                <w:left w:val="none" w:sz="0" w:space="0" w:color="auto"/>
                <w:bottom w:val="none" w:sz="0" w:space="0" w:color="auto"/>
                <w:right w:val="none" w:sz="0" w:space="0" w:color="auto"/>
              </w:divBdr>
            </w:div>
            <w:div w:id="2095323222">
              <w:marLeft w:val="0"/>
              <w:marRight w:val="0"/>
              <w:marTop w:val="0"/>
              <w:marBottom w:val="0"/>
              <w:divBdr>
                <w:top w:val="none" w:sz="0" w:space="0" w:color="auto"/>
                <w:left w:val="none" w:sz="0" w:space="0" w:color="auto"/>
                <w:bottom w:val="none" w:sz="0" w:space="0" w:color="auto"/>
                <w:right w:val="none" w:sz="0" w:space="0" w:color="auto"/>
              </w:divBdr>
              <w:divsChild>
                <w:div w:id="1188789857">
                  <w:marLeft w:val="0"/>
                  <w:marRight w:val="0"/>
                  <w:marTop w:val="0"/>
                  <w:marBottom w:val="0"/>
                  <w:divBdr>
                    <w:top w:val="none" w:sz="0" w:space="0" w:color="auto"/>
                    <w:left w:val="none" w:sz="0" w:space="0" w:color="auto"/>
                    <w:bottom w:val="none" w:sz="0" w:space="0" w:color="auto"/>
                    <w:right w:val="none" w:sz="0" w:space="0" w:color="auto"/>
                  </w:divBdr>
                  <w:divsChild>
                    <w:div w:id="178719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1076">
              <w:marLeft w:val="0"/>
              <w:marRight w:val="0"/>
              <w:marTop w:val="0"/>
              <w:marBottom w:val="0"/>
              <w:divBdr>
                <w:top w:val="none" w:sz="0" w:space="0" w:color="auto"/>
                <w:left w:val="none" w:sz="0" w:space="0" w:color="auto"/>
                <w:bottom w:val="none" w:sz="0" w:space="0" w:color="auto"/>
                <w:right w:val="none" w:sz="0" w:space="0" w:color="auto"/>
              </w:divBdr>
            </w:div>
          </w:divsChild>
        </w:div>
        <w:div w:id="1048607418">
          <w:marLeft w:val="0"/>
          <w:marRight w:val="0"/>
          <w:marTop w:val="0"/>
          <w:marBottom w:val="0"/>
          <w:divBdr>
            <w:top w:val="none" w:sz="0" w:space="0" w:color="auto"/>
            <w:left w:val="none" w:sz="0" w:space="0" w:color="auto"/>
            <w:bottom w:val="none" w:sz="0" w:space="0" w:color="auto"/>
            <w:right w:val="none" w:sz="0" w:space="0" w:color="auto"/>
          </w:divBdr>
          <w:divsChild>
            <w:div w:id="1876892652">
              <w:marLeft w:val="0"/>
              <w:marRight w:val="0"/>
              <w:marTop w:val="0"/>
              <w:marBottom w:val="0"/>
              <w:divBdr>
                <w:top w:val="none" w:sz="0" w:space="0" w:color="auto"/>
                <w:left w:val="none" w:sz="0" w:space="0" w:color="auto"/>
                <w:bottom w:val="none" w:sz="0" w:space="0" w:color="auto"/>
                <w:right w:val="none" w:sz="0" w:space="0" w:color="auto"/>
              </w:divBdr>
            </w:div>
            <w:div w:id="226190707">
              <w:marLeft w:val="0"/>
              <w:marRight w:val="0"/>
              <w:marTop w:val="0"/>
              <w:marBottom w:val="0"/>
              <w:divBdr>
                <w:top w:val="none" w:sz="0" w:space="0" w:color="auto"/>
                <w:left w:val="none" w:sz="0" w:space="0" w:color="auto"/>
                <w:bottom w:val="none" w:sz="0" w:space="0" w:color="auto"/>
                <w:right w:val="none" w:sz="0" w:space="0" w:color="auto"/>
              </w:divBdr>
              <w:divsChild>
                <w:div w:id="658655441">
                  <w:marLeft w:val="0"/>
                  <w:marRight w:val="0"/>
                  <w:marTop w:val="0"/>
                  <w:marBottom w:val="0"/>
                  <w:divBdr>
                    <w:top w:val="none" w:sz="0" w:space="0" w:color="auto"/>
                    <w:left w:val="none" w:sz="0" w:space="0" w:color="auto"/>
                    <w:bottom w:val="none" w:sz="0" w:space="0" w:color="auto"/>
                    <w:right w:val="none" w:sz="0" w:space="0" w:color="auto"/>
                  </w:divBdr>
                  <w:divsChild>
                    <w:div w:id="963804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466">
              <w:marLeft w:val="0"/>
              <w:marRight w:val="0"/>
              <w:marTop w:val="0"/>
              <w:marBottom w:val="0"/>
              <w:divBdr>
                <w:top w:val="none" w:sz="0" w:space="0" w:color="auto"/>
                <w:left w:val="none" w:sz="0" w:space="0" w:color="auto"/>
                <w:bottom w:val="none" w:sz="0" w:space="0" w:color="auto"/>
                <w:right w:val="none" w:sz="0" w:space="0" w:color="auto"/>
              </w:divBdr>
            </w:div>
          </w:divsChild>
        </w:div>
        <w:div w:id="1053961983">
          <w:marLeft w:val="0"/>
          <w:marRight w:val="0"/>
          <w:marTop w:val="0"/>
          <w:marBottom w:val="0"/>
          <w:divBdr>
            <w:top w:val="none" w:sz="0" w:space="0" w:color="auto"/>
            <w:left w:val="none" w:sz="0" w:space="0" w:color="auto"/>
            <w:bottom w:val="none" w:sz="0" w:space="0" w:color="auto"/>
            <w:right w:val="none" w:sz="0" w:space="0" w:color="auto"/>
          </w:divBdr>
          <w:divsChild>
            <w:div w:id="737826316">
              <w:marLeft w:val="0"/>
              <w:marRight w:val="0"/>
              <w:marTop w:val="0"/>
              <w:marBottom w:val="0"/>
              <w:divBdr>
                <w:top w:val="none" w:sz="0" w:space="0" w:color="auto"/>
                <w:left w:val="none" w:sz="0" w:space="0" w:color="auto"/>
                <w:bottom w:val="none" w:sz="0" w:space="0" w:color="auto"/>
                <w:right w:val="none" w:sz="0" w:space="0" w:color="auto"/>
              </w:divBdr>
            </w:div>
            <w:div w:id="847017145">
              <w:marLeft w:val="0"/>
              <w:marRight w:val="0"/>
              <w:marTop w:val="0"/>
              <w:marBottom w:val="0"/>
              <w:divBdr>
                <w:top w:val="none" w:sz="0" w:space="0" w:color="auto"/>
                <w:left w:val="none" w:sz="0" w:space="0" w:color="auto"/>
                <w:bottom w:val="none" w:sz="0" w:space="0" w:color="auto"/>
                <w:right w:val="none" w:sz="0" w:space="0" w:color="auto"/>
              </w:divBdr>
              <w:divsChild>
                <w:div w:id="1943221960">
                  <w:marLeft w:val="0"/>
                  <w:marRight w:val="0"/>
                  <w:marTop w:val="0"/>
                  <w:marBottom w:val="0"/>
                  <w:divBdr>
                    <w:top w:val="none" w:sz="0" w:space="0" w:color="auto"/>
                    <w:left w:val="none" w:sz="0" w:space="0" w:color="auto"/>
                    <w:bottom w:val="none" w:sz="0" w:space="0" w:color="auto"/>
                    <w:right w:val="none" w:sz="0" w:space="0" w:color="auto"/>
                  </w:divBdr>
                  <w:divsChild>
                    <w:div w:id="7088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17163">
      <w:bodyDiv w:val="1"/>
      <w:marLeft w:val="0"/>
      <w:marRight w:val="0"/>
      <w:marTop w:val="0"/>
      <w:marBottom w:val="0"/>
      <w:divBdr>
        <w:top w:val="none" w:sz="0" w:space="0" w:color="auto"/>
        <w:left w:val="none" w:sz="0" w:space="0" w:color="auto"/>
        <w:bottom w:val="none" w:sz="0" w:space="0" w:color="auto"/>
        <w:right w:val="none" w:sz="0" w:space="0" w:color="auto"/>
      </w:divBdr>
      <w:divsChild>
        <w:div w:id="1878659646">
          <w:marLeft w:val="0"/>
          <w:marRight w:val="0"/>
          <w:marTop w:val="0"/>
          <w:marBottom w:val="0"/>
          <w:divBdr>
            <w:top w:val="none" w:sz="0" w:space="0" w:color="auto"/>
            <w:left w:val="none" w:sz="0" w:space="0" w:color="auto"/>
            <w:bottom w:val="none" w:sz="0" w:space="0" w:color="auto"/>
            <w:right w:val="none" w:sz="0" w:space="0" w:color="auto"/>
          </w:divBdr>
          <w:divsChild>
            <w:div w:id="1754929510">
              <w:marLeft w:val="0"/>
              <w:marRight w:val="0"/>
              <w:marTop w:val="0"/>
              <w:marBottom w:val="0"/>
              <w:divBdr>
                <w:top w:val="none" w:sz="0" w:space="0" w:color="auto"/>
                <w:left w:val="none" w:sz="0" w:space="0" w:color="auto"/>
                <w:bottom w:val="none" w:sz="0" w:space="0" w:color="auto"/>
                <w:right w:val="none" w:sz="0" w:space="0" w:color="auto"/>
              </w:divBdr>
              <w:divsChild>
                <w:div w:id="173082921">
                  <w:marLeft w:val="0"/>
                  <w:marRight w:val="0"/>
                  <w:marTop w:val="0"/>
                  <w:marBottom w:val="0"/>
                  <w:divBdr>
                    <w:top w:val="none" w:sz="0" w:space="0" w:color="auto"/>
                    <w:left w:val="none" w:sz="0" w:space="0" w:color="auto"/>
                    <w:bottom w:val="none" w:sz="0" w:space="0" w:color="auto"/>
                    <w:right w:val="none" w:sz="0" w:space="0" w:color="auto"/>
                  </w:divBdr>
                  <w:divsChild>
                    <w:div w:id="648437957">
                      <w:marLeft w:val="0"/>
                      <w:marRight w:val="0"/>
                      <w:marTop w:val="0"/>
                      <w:marBottom w:val="0"/>
                      <w:divBdr>
                        <w:top w:val="none" w:sz="0" w:space="0" w:color="auto"/>
                        <w:left w:val="none" w:sz="0" w:space="0" w:color="auto"/>
                        <w:bottom w:val="none" w:sz="0" w:space="0" w:color="auto"/>
                        <w:right w:val="none" w:sz="0" w:space="0" w:color="auto"/>
                      </w:divBdr>
                      <w:divsChild>
                        <w:div w:id="1795782642">
                          <w:marLeft w:val="0"/>
                          <w:marRight w:val="0"/>
                          <w:marTop w:val="0"/>
                          <w:marBottom w:val="0"/>
                          <w:divBdr>
                            <w:top w:val="none" w:sz="0" w:space="0" w:color="auto"/>
                            <w:left w:val="none" w:sz="0" w:space="0" w:color="auto"/>
                            <w:bottom w:val="none" w:sz="0" w:space="0" w:color="auto"/>
                            <w:right w:val="none" w:sz="0" w:space="0" w:color="auto"/>
                          </w:divBdr>
                          <w:divsChild>
                            <w:div w:id="1525512577">
                              <w:marLeft w:val="0"/>
                              <w:marRight w:val="0"/>
                              <w:marTop w:val="0"/>
                              <w:marBottom w:val="0"/>
                              <w:divBdr>
                                <w:top w:val="none" w:sz="0" w:space="0" w:color="auto"/>
                                <w:left w:val="none" w:sz="0" w:space="0" w:color="auto"/>
                                <w:bottom w:val="none" w:sz="0" w:space="0" w:color="auto"/>
                                <w:right w:val="none" w:sz="0" w:space="0" w:color="auto"/>
                              </w:divBdr>
                              <w:divsChild>
                                <w:div w:id="1281760997">
                                  <w:marLeft w:val="0"/>
                                  <w:marRight w:val="0"/>
                                  <w:marTop w:val="0"/>
                                  <w:marBottom w:val="0"/>
                                  <w:divBdr>
                                    <w:top w:val="none" w:sz="0" w:space="0" w:color="auto"/>
                                    <w:left w:val="none" w:sz="0" w:space="0" w:color="auto"/>
                                    <w:bottom w:val="none" w:sz="0" w:space="0" w:color="auto"/>
                                    <w:right w:val="none" w:sz="0" w:space="0" w:color="auto"/>
                                  </w:divBdr>
                                  <w:divsChild>
                                    <w:div w:id="75374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4588670">
      <w:bodyDiv w:val="1"/>
      <w:marLeft w:val="0"/>
      <w:marRight w:val="0"/>
      <w:marTop w:val="0"/>
      <w:marBottom w:val="0"/>
      <w:divBdr>
        <w:top w:val="none" w:sz="0" w:space="0" w:color="auto"/>
        <w:left w:val="none" w:sz="0" w:space="0" w:color="auto"/>
        <w:bottom w:val="none" w:sz="0" w:space="0" w:color="auto"/>
        <w:right w:val="none" w:sz="0" w:space="0" w:color="auto"/>
      </w:divBdr>
    </w:div>
    <w:div w:id="1800606473">
      <w:bodyDiv w:val="1"/>
      <w:marLeft w:val="0"/>
      <w:marRight w:val="0"/>
      <w:marTop w:val="0"/>
      <w:marBottom w:val="0"/>
      <w:divBdr>
        <w:top w:val="none" w:sz="0" w:space="0" w:color="auto"/>
        <w:left w:val="none" w:sz="0" w:space="0" w:color="auto"/>
        <w:bottom w:val="none" w:sz="0" w:space="0" w:color="auto"/>
        <w:right w:val="none" w:sz="0" w:space="0" w:color="auto"/>
      </w:divBdr>
    </w:div>
    <w:div w:id="1837650112">
      <w:bodyDiv w:val="1"/>
      <w:marLeft w:val="0"/>
      <w:marRight w:val="0"/>
      <w:marTop w:val="0"/>
      <w:marBottom w:val="0"/>
      <w:divBdr>
        <w:top w:val="none" w:sz="0" w:space="0" w:color="auto"/>
        <w:left w:val="none" w:sz="0" w:space="0" w:color="auto"/>
        <w:bottom w:val="none" w:sz="0" w:space="0" w:color="auto"/>
        <w:right w:val="none" w:sz="0" w:space="0" w:color="auto"/>
      </w:divBdr>
    </w:div>
    <w:div w:id="1846506107">
      <w:bodyDiv w:val="1"/>
      <w:marLeft w:val="0"/>
      <w:marRight w:val="0"/>
      <w:marTop w:val="0"/>
      <w:marBottom w:val="0"/>
      <w:divBdr>
        <w:top w:val="none" w:sz="0" w:space="0" w:color="auto"/>
        <w:left w:val="none" w:sz="0" w:space="0" w:color="auto"/>
        <w:bottom w:val="none" w:sz="0" w:space="0" w:color="auto"/>
        <w:right w:val="none" w:sz="0" w:space="0" w:color="auto"/>
      </w:divBdr>
    </w:div>
    <w:div w:id="1944723823">
      <w:bodyDiv w:val="1"/>
      <w:marLeft w:val="0"/>
      <w:marRight w:val="0"/>
      <w:marTop w:val="0"/>
      <w:marBottom w:val="0"/>
      <w:divBdr>
        <w:top w:val="none" w:sz="0" w:space="0" w:color="auto"/>
        <w:left w:val="none" w:sz="0" w:space="0" w:color="auto"/>
        <w:bottom w:val="none" w:sz="0" w:space="0" w:color="auto"/>
        <w:right w:val="none" w:sz="0" w:space="0" w:color="auto"/>
      </w:divBdr>
    </w:div>
    <w:div w:id="1973168095">
      <w:bodyDiv w:val="1"/>
      <w:marLeft w:val="0"/>
      <w:marRight w:val="0"/>
      <w:marTop w:val="0"/>
      <w:marBottom w:val="0"/>
      <w:divBdr>
        <w:top w:val="none" w:sz="0" w:space="0" w:color="auto"/>
        <w:left w:val="none" w:sz="0" w:space="0" w:color="auto"/>
        <w:bottom w:val="none" w:sz="0" w:space="0" w:color="auto"/>
        <w:right w:val="none" w:sz="0" w:space="0" w:color="auto"/>
      </w:divBdr>
    </w:div>
    <w:div w:id="1998533916">
      <w:bodyDiv w:val="1"/>
      <w:marLeft w:val="0"/>
      <w:marRight w:val="0"/>
      <w:marTop w:val="0"/>
      <w:marBottom w:val="0"/>
      <w:divBdr>
        <w:top w:val="none" w:sz="0" w:space="0" w:color="auto"/>
        <w:left w:val="none" w:sz="0" w:space="0" w:color="auto"/>
        <w:bottom w:val="none" w:sz="0" w:space="0" w:color="auto"/>
        <w:right w:val="none" w:sz="0" w:space="0" w:color="auto"/>
      </w:divBdr>
    </w:div>
    <w:div w:id="2044287837">
      <w:bodyDiv w:val="1"/>
      <w:marLeft w:val="0"/>
      <w:marRight w:val="0"/>
      <w:marTop w:val="0"/>
      <w:marBottom w:val="0"/>
      <w:divBdr>
        <w:top w:val="none" w:sz="0" w:space="0" w:color="auto"/>
        <w:left w:val="none" w:sz="0" w:space="0" w:color="auto"/>
        <w:bottom w:val="none" w:sz="0" w:space="0" w:color="auto"/>
        <w:right w:val="none" w:sz="0" w:space="0" w:color="auto"/>
      </w:divBdr>
    </w:div>
    <w:div w:id="2053380120">
      <w:bodyDiv w:val="1"/>
      <w:marLeft w:val="0"/>
      <w:marRight w:val="0"/>
      <w:marTop w:val="0"/>
      <w:marBottom w:val="0"/>
      <w:divBdr>
        <w:top w:val="none" w:sz="0" w:space="0" w:color="auto"/>
        <w:left w:val="none" w:sz="0" w:space="0" w:color="auto"/>
        <w:bottom w:val="none" w:sz="0" w:space="0" w:color="auto"/>
        <w:right w:val="none" w:sz="0" w:space="0" w:color="auto"/>
      </w:divBdr>
    </w:div>
    <w:div w:id="2112702837">
      <w:bodyDiv w:val="1"/>
      <w:marLeft w:val="0"/>
      <w:marRight w:val="0"/>
      <w:marTop w:val="0"/>
      <w:marBottom w:val="0"/>
      <w:divBdr>
        <w:top w:val="none" w:sz="0" w:space="0" w:color="auto"/>
        <w:left w:val="none" w:sz="0" w:space="0" w:color="auto"/>
        <w:bottom w:val="none" w:sz="0" w:space="0" w:color="auto"/>
        <w:right w:val="none" w:sz="0" w:space="0" w:color="auto"/>
      </w:divBdr>
      <w:divsChild>
        <w:div w:id="98259256">
          <w:marLeft w:val="0"/>
          <w:marRight w:val="0"/>
          <w:marTop w:val="0"/>
          <w:marBottom w:val="0"/>
          <w:divBdr>
            <w:top w:val="none" w:sz="0" w:space="0" w:color="auto"/>
            <w:left w:val="none" w:sz="0" w:space="0" w:color="auto"/>
            <w:bottom w:val="none" w:sz="0" w:space="0" w:color="auto"/>
            <w:right w:val="none" w:sz="0" w:space="0" w:color="auto"/>
          </w:divBdr>
          <w:divsChild>
            <w:div w:id="474759713">
              <w:marLeft w:val="0"/>
              <w:marRight w:val="0"/>
              <w:marTop w:val="0"/>
              <w:marBottom w:val="0"/>
              <w:divBdr>
                <w:top w:val="none" w:sz="0" w:space="0" w:color="auto"/>
                <w:left w:val="none" w:sz="0" w:space="0" w:color="auto"/>
                <w:bottom w:val="none" w:sz="0" w:space="0" w:color="auto"/>
                <w:right w:val="none" w:sz="0" w:space="0" w:color="auto"/>
              </w:divBdr>
              <w:divsChild>
                <w:div w:id="1644235691">
                  <w:marLeft w:val="0"/>
                  <w:marRight w:val="0"/>
                  <w:marTop w:val="0"/>
                  <w:marBottom w:val="0"/>
                  <w:divBdr>
                    <w:top w:val="none" w:sz="0" w:space="0" w:color="auto"/>
                    <w:left w:val="none" w:sz="0" w:space="0" w:color="auto"/>
                    <w:bottom w:val="none" w:sz="0" w:space="0" w:color="auto"/>
                    <w:right w:val="none" w:sz="0" w:space="0" w:color="auto"/>
                  </w:divBdr>
                  <w:divsChild>
                    <w:div w:id="549264225">
                      <w:marLeft w:val="0"/>
                      <w:marRight w:val="0"/>
                      <w:marTop w:val="0"/>
                      <w:marBottom w:val="0"/>
                      <w:divBdr>
                        <w:top w:val="none" w:sz="0" w:space="0" w:color="auto"/>
                        <w:left w:val="none" w:sz="0" w:space="0" w:color="auto"/>
                        <w:bottom w:val="none" w:sz="0" w:space="0" w:color="auto"/>
                        <w:right w:val="none" w:sz="0" w:space="0" w:color="auto"/>
                      </w:divBdr>
                      <w:divsChild>
                        <w:div w:id="1752241111">
                          <w:marLeft w:val="0"/>
                          <w:marRight w:val="0"/>
                          <w:marTop w:val="0"/>
                          <w:marBottom w:val="0"/>
                          <w:divBdr>
                            <w:top w:val="none" w:sz="0" w:space="0" w:color="auto"/>
                            <w:left w:val="none" w:sz="0" w:space="0" w:color="auto"/>
                            <w:bottom w:val="none" w:sz="0" w:space="0" w:color="auto"/>
                            <w:right w:val="none" w:sz="0" w:space="0" w:color="auto"/>
                          </w:divBdr>
                          <w:divsChild>
                            <w:div w:id="1807621365">
                              <w:marLeft w:val="0"/>
                              <w:marRight w:val="0"/>
                              <w:marTop w:val="0"/>
                              <w:marBottom w:val="0"/>
                              <w:divBdr>
                                <w:top w:val="none" w:sz="0" w:space="0" w:color="auto"/>
                                <w:left w:val="none" w:sz="0" w:space="0" w:color="auto"/>
                                <w:bottom w:val="none" w:sz="0" w:space="0" w:color="auto"/>
                                <w:right w:val="none" w:sz="0" w:space="0" w:color="auto"/>
                              </w:divBdr>
                              <w:divsChild>
                                <w:div w:id="743646400">
                                  <w:marLeft w:val="0"/>
                                  <w:marRight w:val="0"/>
                                  <w:marTop w:val="0"/>
                                  <w:marBottom w:val="0"/>
                                  <w:divBdr>
                                    <w:top w:val="none" w:sz="0" w:space="0" w:color="auto"/>
                                    <w:left w:val="none" w:sz="0" w:space="0" w:color="auto"/>
                                    <w:bottom w:val="none" w:sz="0" w:space="0" w:color="auto"/>
                                    <w:right w:val="none" w:sz="0" w:space="0" w:color="auto"/>
                                  </w:divBdr>
                                  <w:divsChild>
                                    <w:div w:id="137253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8524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24" Type="http://schemas.openxmlformats.org/officeDocument/2006/relationships/image" Target="media/image13.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yperlink" Target="https://www.myphysicslab.com/pendulum/double-pendulum-en.html"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2D247D-D5E3-4A2E-8A5C-BF70EA3F7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308</TotalTime>
  <Pages>26</Pages>
  <Words>4748</Words>
  <Characters>27066</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fadi ayoub</dc:creator>
  <cp:keywords/>
  <dc:description/>
  <cp:lastModifiedBy>fadi ayoub</cp:lastModifiedBy>
  <cp:revision>4</cp:revision>
  <dcterms:created xsi:type="dcterms:W3CDTF">2025-12-12T17:32:00Z</dcterms:created>
  <dcterms:modified xsi:type="dcterms:W3CDTF">2025-12-24T12:21:00Z</dcterms:modified>
</cp:coreProperties>
</file>