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379AE" w:rsidRPr="0054544D" w14:paraId="0A5962D6" w14:textId="77777777" w:rsidTr="00E35060">
        <w:tc>
          <w:tcPr>
            <w:tcW w:w="1386" w:type="dxa"/>
            <w:hideMark/>
          </w:tcPr>
          <w:p w14:paraId="6894972B" w14:textId="77777777" w:rsidR="007379AE" w:rsidRPr="0054544D" w:rsidRDefault="007379AE" w:rsidP="00E350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A0BDD73" wp14:editId="343B70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77841E3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B845F35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0454182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BEED61D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991816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03DE014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0CA422C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2315ED8" w14:textId="77777777" w:rsidR="007379AE" w:rsidRPr="0054544D" w:rsidRDefault="007379AE" w:rsidP="007379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1059A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D4C966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E3246AF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9CE5E9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4D0EED5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B313F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110E46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1669A8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E014A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4CF47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B108F37" w14:textId="77777777" w:rsidR="007379AE" w:rsidRPr="000E0750" w:rsidRDefault="007379AE" w:rsidP="007379A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5530235" w14:textId="0063E865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CF7F5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№  </w:t>
      </w:r>
      <w:r w:rsidR="007D0833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5</w:t>
      </w:r>
      <w:r w:rsidRPr="007379A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</w:p>
    <w:p w14:paraId="5C885AD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118454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379AE" w14:paraId="2375AC3C" w14:textId="77777777" w:rsidTr="00E35060">
        <w:trPr>
          <w:trHeight w:val="4474"/>
        </w:trPr>
        <w:tc>
          <w:tcPr>
            <w:tcW w:w="9180" w:type="dxa"/>
          </w:tcPr>
          <w:p w14:paraId="190E7A63" w14:textId="1A11640B" w:rsidR="007379AE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Компьютерная графика</w:t>
            </w:r>
          </w:p>
          <w:p w14:paraId="10D3B3E7" w14:textId="77777777" w:rsidR="00346209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B79E2C8" w14:textId="4A9FA665" w:rsidR="007379AE" w:rsidRPr="00272FA8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Программная реализация </w:t>
            </w:r>
            <w:r w:rsidR="007D083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и исследование алгоритмов растрового заполнения сплошных областей </w:t>
            </w:r>
          </w:p>
          <w:p w14:paraId="44C7CEE2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5880C1" w14:textId="739B65CE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.  </w:t>
            </w:r>
          </w:p>
          <w:p w14:paraId="36E6A983" w14:textId="77777777" w:rsidR="007D0833" w:rsidRDefault="007D0833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B9D77C3" w14:textId="03719145" w:rsidR="007D0833" w:rsidRDefault="007D0833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Вариант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9 (</w:t>
            </w:r>
            <w:r w:rsidRPr="007D083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Алгоритм с упорядоченным списком ребер (лучший вариант из возможных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) </w:t>
            </w:r>
          </w:p>
          <w:p w14:paraId="1E503EFD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8D1F58" w14:textId="71890893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ИУ7-42Б </w:t>
            </w:r>
          </w:p>
          <w:p w14:paraId="4BF8259F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C81683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5C145995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3BD9999" w14:textId="529DA7A6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Куров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6BBA4EB5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6A6492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A127C1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A7EF479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45D514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0549E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F0BC51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755F5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D8813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E24D0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3B135BE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067A911" w14:textId="77777777" w:rsidR="007379AE" w:rsidRPr="000E0750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33CDD25C" w14:textId="77777777" w:rsidR="007379AE" w:rsidRDefault="007379AE" w:rsidP="007379AE"/>
    <w:p w14:paraId="206E4CC1" w14:textId="0ACEED92" w:rsidR="007379AE" w:rsidRDefault="007379AE">
      <w:r>
        <w:br w:type="page"/>
      </w:r>
    </w:p>
    <w:p w14:paraId="76F796C8" w14:textId="5519390D" w:rsidR="000E30C7" w:rsidRPr="00AC54CE" w:rsidRDefault="000E30C7" w:rsidP="000E3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38E069F" w14:textId="3EC1CE65" w:rsidR="007D0833" w:rsidRDefault="007D0833" w:rsidP="007D0833">
      <w:pPr>
        <w:ind w:firstLine="708"/>
        <w:rPr>
          <w:sz w:val="24"/>
          <w:szCs w:val="24"/>
        </w:rPr>
      </w:pPr>
      <w:r>
        <w:rPr>
          <w:sz w:val="24"/>
          <w:szCs w:val="24"/>
        </w:rPr>
        <w:t>Р</w:t>
      </w:r>
      <w:r w:rsidRPr="007D0833">
        <w:rPr>
          <w:sz w:val="24"/>
          <w:szCs w:val="24"/>
        </w:rPr>
        <w:t xml:space="preserve">еализация и исследование одного из алгоритмов (Алгоритм с упорядоченным списком ребер) растрового заполнения области </w:t>
      </w:r>
    </w:p>
    <w:p w14:paraId="70BFCD90" w14:textId="6B0FADDE" w:rsidR="00AB5072" w:rsidRPr="00AC54CE" w:rsidRDefault="00AC54CE">
      <w:pPr>
        <w:rPr>
          <w:b/>
          <w:bCs/>
          <w:sz w:val="28"/>
          <w:szCs w:val="28"/>
        </w:rPr>
      </w:pPr>
      <w:r w:rsidRPr="00AC54CE">
        <w:rPr>
          <w:b/>
          <w:bCs/>
          <w:sz w:val="28"/>
          <w:szCs w:val="28"/>
        </w:rPr>
        <w:t>Описание задания</w:t>
      </w:r>
    </w:p>
    <w:p w14:paraId="49105CBC" w14:textId="26A73797" w:rsidR="007045DA" w:rsidRDefault="000E30C7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 w:rsidRPr="007045DA">
        <w:rPr>
          <w:sz w:val="24"/>
          <w:szCs w:val="24"/>
        </w:rPr>
        <w:t>Реализовать алгоритм</w:t>
      </w:r>
    </w:p>
    <w:p w14:paraId="780C7611" w14:textId="35E7B724" w:rsidR="007D0833" w:rsidRDefault="007D0833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Обеспечить возможность ввода с помощью мыши (в т.ч. и горизонтальных и вертикальных рёбер)</w:t>
      </w:r>
    </w:p>
    <w:p w14:paraId="52503506" w14:textId="5B72D7DB" w:rsidR="007045DA" w:rsidRPr="007045DA" w:rsidRDefault="007D0833" w:rsidP="00E35060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Выполнить замер времени работы алгоритма</w:t>
      </w:r>
    </w:p>
    <w:p w14:paraId="3F8AAA81" w14:textId="69A2BB51" w:rsidR="005C5567" w:rsidRPr="005C5567" w:rsidRDefault="005C5567" w:rsidP="005C5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графического интерфейса</w:t>
      </w:r>
    </w:p>
    <w:p w14:paraId="7008D466" w14:textId="331CDC06" w:rsidR="005C5567" w:rsidRDefault="005C5567" w:rsidP="005C55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использования функционала поставленных задач, был создан графический интерфейс</w:t>
      </w:r>
    </w:p>
    <w:p w14:paraId="75319E27" w14:textId="1AA8B224" w:rsidR="005C5567" w:rsidRDefault="007D0833" w:rsidP="005C5567">
      <w:pPr>
        <w:rPr>
          <w:b/>
          <w:bCs/>
          <w:sz w:val="28"/>
          <w:szCs w:val="28"/>
        </w:rPr>
      </w:pPr>
      <w:r w:rsidRPr="007D0833">
        <w:rPr>
          <w:b/>
          <w:bCs/>
          <w:sz w:val="28"/>
          <w:szCs w:val="28"/>
        </w:rPr>
        <w:drawing>
          <wp:inline distT="0" distB="0" distL="0" distR="0" wp14:anchorId="54C6D13D" wp14:editId="4AC52AF3">
            <wp:extent cx="5940425" cy="4665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7083" w14:textId="316460BE" w:rsidR="005C5567" w:rsidRDefault="005C5567" w:rsidP="005C5567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 предоставляет возможность</w:t>
      </w:r>
      <w:r>
        <w:rPr>
          <w:sz w:val="24"/>
          <w:szCs w:val="24"/>
          <w:lang w:val="en-US"/>
        </w:rPr>
        <w:t>:</w:t>
      </w:r>
    </w:p>
    <w:p w14:paraId="60F3B36C" w14:textId="37BA8B30" w:rsidR="005C5567" w:rsidRPr="007D0833" w:rsidRDefault="007D0833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Выбора цвета рёбер многоугольника и цвета заполнения</w:t>
      </w:r>
    </w:p>
    <w:p w14:paraId="0A7A887B" w14:textId="779A81A6" w:rsidR="007D0833" w:rsidRPr="007D0833" w:rsidRDefault="007D0833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Вариации времени задержки (от без задержки до 100мс между заполнением каждой сканирующей строки)</w:t>
      </w:r>
    </w:p>
    <w:p w14:paraId="7D6CBB1B" w14:textId="7FBE2E44" w:rsidR="007D0833" w:rsidRPr="007D0833" w:rsidRDefault="007D0833" w:rsidP="007D0833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Ввода многоугольника при помощи мыши. Нажатие ЛКМ для ввода произвольного ребра и ПКМ для ввода горизонтального/вертикального ребра</w:t>
      </w:r>
      <w:r w:rsidR="00D20201">
        <w:rPr>
          <w:sz w:val="24"/>
          <w:szCs w:val="24"/>
        </w:rPr>
        <w:t>.</w:t>
      </w:r>
    </w:p>
    <w:p w14:paraId="34C7C60F" w14:textId="5EDDA1F1" w:rsidR="005C5567" w:rsidRPr="00272D14" w:rsidRDefault="00272D14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>Исследование временных характеристик</w:t>
      </w:r>
      <w:r w:rsidR="00096340">
        <w:rPr>
          <w:sz w:val="24"/>
          <w:szCs w:val="24"/>
        </w:rPr>
        <w:t xml:space="preserve">, в зависимости от </w:t>
      </w:r>
      <w:r w:rsidR="007D0833">
        <w:rPr>
          <w:sz w:val="24"/>
          <w:szCs w:val="24"/>
        </w:rPr>
        <w:t>площади</w:t>
      </w:r>
      <w:r w:rsidR="00096340">
        <w:rPr>
          <w:sz w:val="24"/>
          <w:szCs w:val="24"/>
        </w:rPr>
        <w:t xml:space="preserve"> фигуры</w:t>
      </w:r>
    </w:p>
    <w:p w14:paraId="3CEE39F2" w14:textId="12BD5BC4" w:rsidR="00AC54CE" w:rsidRPr="007045DA" w:rsidRDefault="00AC54CE" w:rsidP="007045DA">
      <w:pPr>
        <w:rPr>
          <w:b/>
          <w:bCs/>
          <w:sz w:val="28"/>
          <w:szCs w:val="28"/>
        </w:rPr>
      </w:pPr>
      <w:r w:rsidRPr="007045DA">
        <w:rPr>
          <w:b/>
          <w:bCs/>
          <w:sz w:val="28"/>
          <w:szCs w:val="28"/>
        </w:rPr>
        <w:t xml:space="preserve">Описание </w:t>
      </w:r>
      <w:r w:rsidR="00A06DAE">
        <w:rPr>
          <w:b/>
          <w:bCs/>
          <w:sz w:val="28"/>
          <w:szCs w:val="28"/>
        </w:rPr>
        <w:t xml:space="preserve">и реализация </w:t>
      </w:r>
      <w:r w:rsidRPr="007045DA">
        <w:rPr>
          <w:b/>
          <w:bCs/>
          <w:sz w:val="28"/>
          <w:szCs w:val="28"/>
        </w:rPr>
        <w:t>алгоритм</w:t>
      </w:r>
      <w:r w:rsidR="007D0833">
        <w:rPr>
          <w:b/>
          <w:bCs/>
          <w:sz w:val="28"/>
          <w:szCs w:val="28"/>
        </w:rPr>
        <w:t>а</w:t>
      </w:r>
    </w:p>
    <w:p w14:paraId="6763824A" w14:textId="0CE88988" w:rsidR="00D20201" w:rsidRDefault="00D20201" w:rsidP="0009634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Задачей данной лабораторной работы служит заполнение некой области, заданной множеством рёбер, образующих многоугольник. Также рассматривается и возможность существования и внутренних многоугольников, </w:t>
      </w:r>
      <w:r w:rsidRPr="00D20201">
        <w:rPr>
          <w:sz w:val="24"/>
          <w:szCs w:val="24"/>
        </w:rPr>
        <w:t>“</w:t>
      </w:r>
      <w:r>
        <w:rPr>
          <w:sz w:val="24"/>
          <w:szCs w:val="24"/>
        </w:rPr>
        <w:t>отверстий</w:t>
      </w:r>
      <w:r w:rsidRPr="00D20201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FF0E92B" w14:textId="5E34C540" w:rsidR="00A06DAE" w:rsidRPr="00A06DAE" w:rsidRDefault="00A06DAE" w:rsidP="0009634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Примечание</w:t>
      </w:r>
      <w:r w:rsidRPr="00A06DA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для наглядности, работа алгоритма была выбрана таким образом, чтобы не заполнять пиксели рёбер </w:t>
      </w:r>
    </w:p>
    <w:p w14:paraId="5113B862" w14:textId="0445C067" w:rsidR="00D20201" w:rsidRPr="00A06DAE" w:rsidRDefault="00D20201" w:rsidP="0009634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моём варианте требовалось реализовать алгоритм </w:t>
      </w:r>
      <w:r w:rsidRPr="00D20201">
        <w:rPr>
          <w:sz w:val="24"/>
          <w:szCs w:val="24"/>
        </w:rPr>
        <w:t xml:space="preserve">с упорядоченным списком ребер. </w:t>
      </w:r>
      <w:r>
        <w:rPr>
          <w:sz w:val="24"/>
          <w:szCs w:val="24"/>
        </w:rPr>
        <w:t>Суть алгоритма заключается в следующем</w:t>
      </w:r>
      <w:r w:rsidRPr="00A06DAE">
        <w:rPr>
          <w:sz w:val="24"/>
          <w:szCs w:val="24"/>
        </w:rPr>
        <w:t>:</w:t>
      </w:r>
    </w:p>
    <w:p w14:paraId="0A2EC6B2" w14:textId="77777777" w:rsidR="00D20201" w:rsidRDefault="00D20201" w:rsidP="00D20201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Определить координаты точек пересечения сканирующей строки с рёбрами фигуры.</w:t>
      </w:r>
    </w:p>
    <w:p w14:paraId="12C31349" w14:textId="77777777" w:rsidR="00CD5D12" w:rsidRDefault="00D20201" w:rsidP="00D20201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Составить из </w:t>
      </w:r>
      <w:r w:rsidR="00CD5D12">
        <w:rPr>
          <w:sz w:val="24"/>
          <w:szCs w:val="24"/>
        </w:rPr>
        <w:t>точек, лежащих на одной координате ординат пары точек. При этом следует учитывать, что в вершинах многоугольника два ребра будут иметь общую точку пересечения с сканирующей строкой</w:t>
      </w:r>
    </w:p>
    <w:p w14:paraId="02F2F52E" w14:textId="79126AB3" w:rsidR="00D20201" w:rsidRDefault="00CD5D12" w:rsidP="00D20201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Произвести заливку путём соединения пар точек линиями.</w:t>
      </w:r>
    </w:p>
    <w:p w14:paraId="52945454" w14:textId="05763577" w:rsidR="00CD5D12" w:rsidRDefault="00CD5D12" w:rsidP="00CD5D1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Алгоритм может быть оптимизирован по памяти, если использовать </w:t>
      </w:r>
      <w:r>
        <w:rPr>
          <w:sz w:val="24"/>
          <w:szCs w:val="24"/>
          <w:lang w:val="en-US"/>
        </w:rPr>
        <w:t>y</w:t>
      </w:r>
      <w:r w:rsidRPr="00CD5D12">
        <w:rPr>
          <w:sz w:val="24"/>
          <w:szCs w:val="24"/>
        </w:rPr>
        <w:t>-</w:t>
      </w:r>
      <w:r>
        <w:rPr>
          <w:sz w:val="24"/>
          <w:szCs w:val="24"/>
        </w:rPr>
        <w:t xml:space="preserve">группы и список активных рёбер. Оптимизация состоит в том, что будут обрабатываться только рёбра, имеющие пересечения с данной </w:t>
      </w:r>
      <w:r w:rsidR="00192B72">
        <w:rPr>
          <w:sz w:val="24"/>
          <w:szCs w:val="24"/>
        </w:rPr>
        <w:t>сканирующей строкой, а также в том, что храниться будут только точки пересечения данной сканирующей строки.</w:t>
      </w:r>
    </w:p>
    <w:p w14:paraId="629B6209" w14:textId="6D117373" w:rsidR="00192B72" w:rsidRDefault="00192B72" w:rsidP="00CD5D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Перед началом заливки, по каждому ребру определяется такая структура, как активное ребро. Оно содержит</w:t>
      </w:r>
      <w:r w:rsidRPr="00192B72">
        <w:rPr>
          <w:sz w:val="24"/>
          <w:szCs w:val="24"/>
        </w:rPr>
        <w:t>:</w:t>
      </w:r>
    </w:p>
    <w:p w14:paraId="518700CE" w14:textId="3B500680" w:rsidR="00192B72" w:rsidRDefault="00192B72" w:rsidP="00CD5D1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702F71">
        <w:rPr>
          <w:sz w:val="24"/>
          <w:szCs w:val="24"/>
        </w:rPr>
        <w:t xml:space="preserve"> </w:t>
      </w:r>
      <w:r w:rsidR="00702F71">
        <w:rPr>
          <w:sz w:val="24"/>
          <w:szCs w:val="24"/>
        </w:rPr>
        <w:t>–</w:t>
      </w:r>
      <w:r w:rsidRPr="00702F71">
        <w:rPr>
          <w:sz w:val="24"/>
          <w:szCs w:val="24"/>
        </w:rPr>
        <w:t xml:space="preserve"> </w:t>
      </w:r>
      <w:r w:rsidR="00702F71">
        <w:rPr>
          <w:sz w:val="24"/>
          <w:szCs w:val="24"/>
        </w:rPr>
        <w:t>точка пересечения текущей сканирующей строки с ребром</w:t>
      </w:r>
    </w:p>
    <w:p w14:paraId="08162A0E" w14:textId="30CA6878" w:rsidR="00702F71" w:rsidRDefault="00702F71" w:rsidP="00CD5D1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dx</w:t>
      </w:r>
      <w:r w:rsidRPr="00702F7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2F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>
        <w:rPr>
          <w:sz w:val="24"/>
          <w:szCs w:val="24"/>
          <w:lang w:val="en-US"/>
        </w:rPr>
        <w:t>x</w:t>
      </w:r>
      <w:r w:rsidRPr="00702F71">
        <w:rPr>
          <w:sz w:val="24"/>
          <w:szCs w:val="24"/>
        </w:rPr>
        <w:t xml:space="preserve"> </w:t>
      </w:r>
      <w:r>
        <w:rPr>
          <w:sz w:val="24"/>
          <w:szCs w:val="24"/>
        </w:rPr>
        <w:t>при переходе к следующей строке</w:t>
      </w:r>
    </w:p>
    <w:p w14:paraId="60169783" w14:textId="70D888E0" w:rsidR="00702F71" w:rsidRDefault="00702F71" w:rsidP="00CD5D1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dy</w:t>
      </w:r>
      <w:r w:rsidRPr="00702F71">
        <w:rPr>
          <w:sz w:val="24"/>
          <w:szCs w:val="24"/>
        </w:rPr>
        <w:t xml:space="preserve"> – </w:t>
      </w:r>
      <w:r>
        <w:rPr>
          <w:sz w:val="24"/>
          <w:szCs w:val="24"/>
        </w:rPr>
        <w:t>количество сканирующих строк, пересекающих ребро, и ещё не обработанных</w:t>
      </w:r>
    </w:p>
    <w:p w14:paraId="3E07E93E" w14:textId="7558CC11" w:rsidR="00702F71" w:rsidRDefault="00702F71" w:rsidP="00CD5D1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702F71">
        <w:rPr>
          <w:sz w:val="24"/>
          <w:szCs w:val="24"/>
        </w:rPr>
        <w:t xml:space="preserve"> – </w:t>
      </w:r>
      <w:r>
        <w:rPr>
          <w:sz w:val="24"/>
          <w:szCs w:val="24"/>
        </w:rPr>
        <w:t>указатель на следующее активное ребро</w:t>
      </w:r>
    </w:p>
    <w:p w14:paraId="6A99A6E1" w14:textId="5BAF9CB5" w:rsidR="00751BFE" w:rsidRDefault="00751BFE" w:rsidP="00751BFE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Реализация в программе</w:t>
      </w:r>
      <w:r>
        <w:rPr>
          <w:sz w:val="24"/>
          <w:szCs w:val="24"/>
          <w:lang w:val="en-US"/>
        </w:rPr>
        <w:t>:</w:t>
      </w:r>
    </w:p>
    <w:p w14:paraId="7B1BB134" w14:textId="19FEB8A3" w:rsidR="00751BFE" w:rsidRPr="00751BFE" w:rsidRDefault="00751BFE" w:rsidP="00751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51BFE">
        <w:rPr>
          <w:sz w:val="24"/>
          <w:szCs w:val="24"/>
          <w:lang w:val="en-US"/>
        </w:rPr>
        <w:drawing>
          <wp:inline distT="0" distB="0" distL="0" distR="0" wp14:anchorId="5BFDFADD" wp14:editId="398DCC39">
            <wp:extent cx="2349621" cy="94619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1103" w14:textId="58E8DECC" w:rsidR="00751BFE" w:rsidRDefault="00751BFE" w:rsidP="00751BFE">
      <w:pPr>
        <w:rPr>
          <w:sz w:val="24"/>
          <w:szCs w:val="24"/>
        </w:rPr>
      </w:pPr>
      <w:r>
        <w:rPr>
          <w:sz w:val="24"/>
          <w:szCs w:val="24"/>
        </w:rPr>
        <w:t xml:space="preserve">Эти структуры распределяются по </w:t>
      </w:r>
      <w:r>
        <w:rPr>
          <w:sz w:val="24"/>
          <w:szCs w:val="24"/>
          <w:lang w:val="en-US"/>
        </w:rPr>
        <w:t>y</w:t>
      </w:r>
      <w:r w:rsidRPr="00751BFE">
        <w:rPr>
          <w:sz w:val="24"/>
          <w:szCs w:val="24"/>
        </w:rPr>
        <w:t>-</w:t>
      </w:r>
      <w:r>
        <w:rPr>
          <w:sz w:val="24"/>
          <w:szCs w:val="24"/>
        </w:rPr>
        <w:t>группам</w:t>
      </w:r>
      <w:r w:rsidR="00A06DAE">
        <w:rPr>
          <w:sz w:val="24"/>
          <w:szCs w:val="24"/>
        </w:rPr>
        <w:t xml:space="preserve">. Ребро помещается в </w:t>
      </w:r>
      <w:r w:rsidR="00A06DAE">
        <w:rPr>
          <w:sz w:val="24"/>
          <w:szCs w:val="24"/>
          <w:lang w:val="en-US"/>
        </w:rPr>
        <w:t>y</w:t>
      </w:r>
      <w:r w:rsidR="00A06DAE" w:rsidRPr="00A06DAE">
        <w:rPr>
          <w:sz w:val="24"/>
          <w:szCs w:val="24"/>
        </w:rPr>
        <w:t>-</w:t>
      </w:r>
      <w:r w:rsidR="00A06DAE">
        <w:rPr>
          <w:sz w:val="24"/>
          <w:szCs w:val="24"/>
        </w:rPr>
        <w:t>группу, равную наивысшей сканирующей строке, пересекающей его.</w:t>
      </w:r>
    </w:p>
    <w:p w14:paraId="78B8117F" w14:textId="488429BA" w:rsidR="00A06DAE" w:rsidRDefault="00A06DAE" w:rsidP="00751BFE">
      <w:pPr>
        <w:rPr>
          <w:sz w:val="24"/>
          <w:szCs w:val="24"/>
        </w:rPr>
      </w:pPr>
    </w:p>
    <w:p w14:paraId="11419053" w14:textId="1B4A8C22" w:rsidR="00A06DAE" w:rsidRDefault="00A06DAE" w:rsidP="00751BFE">
      <w:pPr>
        <w:rPr>
          <w:sz w:val="24"/>
          <w:szCs w:val="24"/>
        </w:rPr>
      </w:pPr>
    </w:p>
    <w:p w14:paraId="15EEAEE0" w14:textId="77777777" w:rsidR="00A06DAE" w:rsidRDefault="00A06DAE" w:rsidP="00751BFE">
      <w:pPr>
        <w:rPr>
          <w:sz w:val="24"/>
          <w:szCs w:val="24"/>
        </w:rPr>
      </w:pPr>
    </w:p>
    <w:p w14:paraId="321B9671" w14:textId="7E0E8FE8" w:rsidR="00A06DAE" w:rsidRDefault="00A06DAE" w:rsidP="00751BFE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  <w:t>Реализация в программе</w:t>
      </w:r>
      <w:r>
        <w:rPr>
          <w:sz w:val="24"/>
          <w:szCs w:val="24"/>
          <w:lang w:val="en-US"/>
        </w:rPr>
        <w:t>:</w:t>
      </w:r>
    </w:p>
    <w:p w14:paraId="1924B80D" w14:textId="77777777" w:rsidR="00A06DAE" w:rsidRDefault="00A06DAE" w:rsidP="00A06D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6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06D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create_y_group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(edge_arr):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y_group = {}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6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 </w:t>
      </w:r>
      <w:r w:rsidRPr="00A06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edge_arr: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active_edge = ActiveEdge()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active_edge.x = edge.x1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active_edge.dy = edge.y1 - edge.y2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6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active_edge.dy != </w:t>
      </w:r>
      <w:r w:rsidRPr="00A06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active_edge.dx = (edge.x2 - edge.x1) / active_edge.dy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6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active_edge.dy = -</w:t>
      </w:r>
      <w:r w:rsidRPr="00A06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6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active_edge.dx = </w:t>
      </w:r>
      <w:r w:rsidRPr="00A06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6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6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06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edge.y1 </w:t>
      </w:r>
      <w:r w:rsidRPr="00A06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y_group.keys():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y_group[edge.y1].append(active_edge)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6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y_group[edge.y1] = [active_edge]</w:t>
      </w:r>
    </w:p>
    <w:p w14:paraId="35495A06" w14:textId="00B77589" w:rsidR="00A06DAE" w:rsidRPr="00A06DAE" w:rsidRDefault="00A06DAE" w:rsidP="00A06D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6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06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y_group</w:t>
      </w:r>
    </w:p>
    <w:p w14:paraId="2BB1AB76" w14:textId="17CAB8BD" w:rsidR="00A06DAE" w:rsidRDefault="00A06DAE">
      <w:pPr>
        <w:rPr>
          <w:sz w:val="24"/>
          <w:szCs w:val="24"/>
        </w:rPr>
      </w:pPr>
      <w:r>
        <w:rPr>
          <w:sz w:val="24"/>
          <w:szCs w:val="24"/>
        </w:rPr>
        <w:t xml:space="preserve">На вход подаётся множество рёбер </w:t>
      </w:r>
      <w:r>
        <w:rPr>
          <w:sz w:val="24"/>
          <w:szCs w:val="24"/>
          <w:lang w:val="en-US"/>
        </w:rPr>
        <w:t>edge</w:t>
      </w:r>
      <w:r w:rsidRPr="00A06DA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arr</w:t>
      </w:r>
      <w:r>
        <w:rPr>
          <w:sz w:val="24"/>
          <w:szCs w:val="24"/>
        </w:rPr>
        <w:t xml:space="preserve">, элементы которого состоят из значений точек </w:t>
      </w:r>
      <w:r w:rsidRPr="00A06DA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A06DAE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y</w:t>
      </w:r>
      <w:r w:rsidRPr="00A06DAE">
        <w:rPr>
          <w:sz w:val="24"/>
          <w:szCs w:val="24"/>
        </w:rPr>
        <w:t>1)</w:t>
      </w:r>
      <w:r>
        <w:rPr>
          <w:sz w:val="24"/>
          <w:szCs w:val="24"/>
        </w:rPr>
        <w:t xml:space="preserve"> и </w:t>
      </w:r>
      <w:r w:rsidRPr="00A06DA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A06DAE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y</w:t>
      </w:r>
      <w:r w:rsidRPr="00A06DAE">
        <w:rPr>
          <w:sz w:val="24"/>
          <w:szCs w:val="24"/>
        </w:rPr>
        <w:t>2)</w:t>
      </w:r>
      <w:r>
        <w:rPr>
          <w:sz w:val="24"/>
          <w:szCs w:val="24"/>
        </w:rPr>
        <w:t>. После чего производится проход по каждому ребру</w:t>
      </w:r>
      <w:r w:rsidRPr="00A06DA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из него образуется структура активного ребра и помещается в соответствующую </w:t>
      </w:r>
      <w:r>
        <w:rPr>
          <w:sz w:val="24"/>
          <w:szCs w:val="24"/>
          <w:lang w:val="en-US"/>
        </w:rPr>
        <w:t>y</w:t>
      </w:r>
      <w:r w:rsidRPr="00A06DAE">
        <w:rPr>
          <w:sz w:val="24"/>
          <w:szCs w:val="24"/>
        </w:rPr>
        <w:t>-</w:t>
      </w:r>
      <w:r>
        <w:rPr>
          <w:sz w:val="24"/>
          <w:szCs w:val="24"/>
        </w:rPr>
        <w:t>группу.</w:t>
      </w:r>
      <w:r w:rsidR="0018144D">
        <w:rPr>
          <w:sz w:val="24"/>
          <w:szCs w:val="24"/>
        </w:rPr>
        <w:t xml:space="preserve"> </w:t>
      </w:r>
    </w:p>
    <w:p w14:paraId="0C501AE1" w14:textId="77777777" w:rsidR="00A06DAE" w:rsidRDefault="00A06DAE">
      <w:pPr>
        <w:rPr>
          <w:sz w:val="24"/>
          <w:szCs w:val="24"/>
        </w:rPr>
      </w:pPr>
    </w:p>
    <w:p w14:paraId="6C01FE11" w14:textId="18915ED8" w:rsidR="00A06DAE" w:rsidRPr="0018144D" w:rsidRDefault="00A06DAE" w:rsidP="00A06DA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Когда </w:t>
      </w:r>
      <w:r>
        <w:rPr>
          <w:sz w:val="24"/>
          <w:szCs w:val="24"/>
          <w:lang w:val="en-US"/>
        </w:rPr>
        <w:t>y</w:t>
      </w:r>
      <w:r w:rsidRPr="00A06DAE">
        <w:rPr>
          <w:sz w:val="24"/>
          <w:szCs w:val="24"/>
        </w:rPr>
        <w:t>-</w:t>
      </w:r>
      <w:r>
        <w:rPr>
          <w:sz w:val="24"/>
          <w:szCs w:val="24"/>
        </w:rPr>
        <w:t>группа сформирована, алгоритм переходит к отрисовке</w:t>
      </w:r>
      <w:r w:rsidR="0018144D">
        <w:rPr>
          <w:sz w:val="24"/>
          <w:szCs w:val="24"/>
        </w:rPr>
        <w:t xml:space="preserve">. Для экономии памяти, пары </w:t>
      </w:r>
      <w:r w:rsidR="0018144D">
        <w:rPr>
          <w:sz w:val="24"/>
          <w:szCs w:val="24"/>
          <w:lang w:val="en-US"/>
        </w:rPr>
        <w:t>X</w:t>
      </w:r>
      <w:r w:rsidR="0018144D" w:rsidRPr="0018144D">
        <w:rPr>
          <w:sz w:val="24"/>
          <w:szCs w:val="24"/>
        </w:rPr>
        <w:t>-</w:t>
      </w:r>
      <w:r w:rsidR="0018144D">
        <w:rPr>
          <w:sz w:val="24"/>
          <w:szCs w:val="24"/>
        </w:rPr>
        <w:t>ов определяются непосредственно из САР</w:t>
      </w:r>
      <w:r>
        <w:rPr>
          <w:sz w:val="24"/>
          <w:szCs w:val="24"/>
        </w:rPr>
        <w:t>. Для каждой сканирующей строки</w:t>
      </w:r>
      <w:r w:rsidR="0018144D">
        <w:rPr>
          <w:sz w:val="24"/>
          <w:szCs w:val="24"/>
        </w:rPr>
        <w:t xml:space="preserve"> </w:t>
      </w:r>
      <w:r w:rsidR="0018144D">
        <w:rPr>
          <w:sz w:val="24"/>
          <w:szCs w:val="24"/>
          <w:lang w:val="en-US"/>
        </w:rPr>
        <w:t>y</w:t>
      </w:r>
      <w:r w:rsidRPr="0018144D">
        <w:rPr>
          <w:sz w:val="24"/>
          <w:szCs w:val="24"/>
        </w:rPr>
        <w:t>:</w:t>
      </w:r>
    </w:p>
    <w:p w14:paraId="567A752F" w14:textId="77777777" w:rsidR="0018144D" w:rsidRDefault="00A06DAE" w:rsidP="0018144D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В САР помещаются </w:t>
      </w:r>
      <w:r w:rsidR="0018144D">
        <w:rPr>
          <w:sz w:val="24"/>
          <w:szCs w:val="24"/>
        </w:rPr>
        <w:t xml:space="preserve">новые рёбра из </w:t>
      </w:r>
      <w:r w:rsidR="0018144D">
        <w:rPr>
          <w:sz w:val="24"/>
          <w:szCs w:val="24"/>
          <w:lang w:val="en-US"/>
        </w:rPr>
        <w:t>y</w:t>
      </w:r>
      <w:r w:rsidR="0018144D" w:rsidRPr="0018144D">
        <w:rPr>
          <w:sz w:val="24"/>
          <w:szCs w:val="24"/>
        </w:rPr>
        <w:t>-</w:t>
      </w:r>
      <w:r w:rsidR="0018144D">
        <w:rPr>
          <w:sz w:val="24"/>
          <w:szCs w:val="24"/>
        </w:rPr>
        <w:t xml:space="preserve">групп. При этом вставка в САР происходит так, чтобы не нарушить его упорядоченность (по возрастанию </w:t>
      </w:r>
      <w:r w:rsidR="0018144D">
        <w:rPr>
          <w:sz w:val="24"/>
          <w:szCs w:val="24"/>
          <w:lang w:val="en-US"/>
        </w:rPr>
        <w:t>x</w:t>
      </w:r>
      <w:r w:rsidR="0018144D">
        <w:rPr>
          <w:sz w:val="24"/>
          <w:szCs w:val="24"/>
        </w:rPr>
        <w:t>)</w:t>
      </w:r>
    </w:p>
    <w:p w14:paraId="630AEAE1" w14:textId="77777777" w:rsidR="0018144D" w:rsidRDefault="0018144D" w:rsidP="0018144D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Начинается проход по всем точкам рёбер. </w:t>
      </w:r>
    </w:p>
    <w:p w14:paraId="437BE58E" w14:textId="77777777" w:rsidR="0018144D" w:rsidRDefault="0018144D" w:rsidP="0018144D">
      <w:pPr>
        <w:pStyle w:val="a4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В случае, если очередная пара точек не совпадает производится отрисовка линии. </w:t>
      </w:r>
    </w:p>
    <w:p w14:paraId="25E9D45C" w14:textId="03225B1F" w:rsidR="0018144D" w:rsidRDefault="0018144D" w:rsidP="0018144D">
      <w:pPr>
        <w:pStyle w:val="a4"/>
        <w:ind w:left="1788"/>
        <w:rPr>
          <w:sz w:val="24"/>
          <w:szCs w:val="24"/>
        </w:rPr>
      </w:pPr>
      <w:r>
        <w:rPr>
          <w:sz w:val="24"/>
          <w:szCs w:val="24"/>
        </w:rPr>
        <w:t xml:space="preserve">Отдельно требуется рассмотреть случай, когда ребро имеет уклон, при котором на одной строчке расположено сразу несколько пикселей этого ребра (то есть при </w:t>
      </w:r>
      <w:r w:rsidRPr="0018144D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dx</w:t>
      </w:r>
      <w:r w:rsidRPr="0018144D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Pr="0018144D">
        <w:rPr>
          <w:sz w:val="24"/>
          <w:szCs w:val="24"/>
        </w:rPr>
        <w:t>&gt; 1</w:t>
      </w:r>
      <w:r>
        <w:rPr>
          <w:sz w:val="24"/>
          <w:szCs w:val="24"/>
        </w:rPr>
        <w:t>)</w:t>
      </w:r>
      <w:r w:rsidRPr="0018144D">
        <w:rPr>
          <w:sz w:val="24"/>
          <w:szCs w:val="24"/>
        </w:rPr>
        <w:t xml:space="preserve">. </w:t>
      </w:r>
      <w:r>
        <w:rPr>
          <w:sz w:val="24"/>
          <w:szCs w:val="24"/>
        </w:rPr>
        <w:t>В таком случае для правой точки требуется перейти к самой правому пикселю ступеньки, а для левой – к самому левому.</w:t>
      </w:r>
    </w:p>
    <w:p w14:paraId="580E6244" w14:textId="272A1C4E" w:rsidR="0018144D" w:rsidRDefault="0018144D" w:rsidP="0018144D">
      <w:pPr>
        <w:pStyle w:val="a4"/>
        <w:ind w:left="1788"/>
        <w:rPr>
          <w:sz w:val="24"/>
          <w:szCs w:val="24"/>
        </w:rPr>
      </w:pPr>
      <w:r>
        <w:rPr>
          <w:sz w:val="24"/>
          <w:szCs w:val="24"/>
        </w:rPr>
        <w:t xml:space="preserve">После чего производится отрисовка линии </w:t>
      </w:r>
      <w:r w:rsidR="00885075">
        <w:rPr>
          <w:sz w:val="24"/>
          <w:szCs w:val="24"/>
        </w:rPr>
        <w:t>и переход к следующей паре пикселей. Отдельно рассматривается ситуация, когда левый пиксель пары являлся одной из вершин</w:t>
      </w:r>
    </w:p>
    <w:p w14:paraId="4ED73A2A" w14:textId="77777777" w:rsidR="00885075" w:rsidRDefault="00885075" w:rsidP="0018144D">
      <w:pPr>
        <w:pStyle w:val="a4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 случае, если две точки пары совпали производится анализ. В случае, если точка является локальным экстремумом, следует пропустить обе точки. Иначе, следует пропустить только одну точку, а от другой построить линию до точки, идущей далее по списку.</w:t>
      </w:r>
    </w:p>
    <w:p w14:paraId="3C50A60D" w14:textId="5082C812" w:rsidR="001E4E1C" w:rsidRPr="001E4E1C" w:rsidRDefault="00885075" w:rsidP="001E4E1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1E4E1C">
        <w:rPr>
          <w:sz w:val="24"/>
          <w:szCs w:val="24"/>
        </w:rPr>
        <w:t xml:space="preserve">Переход к следующей </w:t>
      </w:r>
      <w:r w:rsidRPr="001E4E1C">
        <w:rPr>
          <w:sz w:val="24"/>
          <w:szCs w:val="24"/>
          <w:lang w:val="en-US"/>
        </w:rPr>
        <w:t>y</w:t>
      </w:r>
      <w:r w:rsidRPr="001E4E1C">
        <w:rPr>
          <w:sz w:val="24"/>
          <w:szCs w:val="24"/>
        </w:rPr>
        <w:t xml:space="preserve">-строке. Все элементы САР уменьшаются на 1 по </w:t>
      </w:r>
      <w:r w:rsidRPr="001E4E1C">
        <w:rPr>
          <w:sz w:val="24"/>
          <w:szCs w:val="24"/>
          <w:lang w:val="en-US"/>
        </w:rPr>
        <w:t>dy</w:t>
      </w:r>
      <w:r w:rsidRPr="001E4E1C">
        <w:rPr>
          <w:sz w:val="24"/>
          <w:szCs w:val="24"/>
        </w:rPr>
        <w:t xml:space="preserve">, и значение </w:t>
      </w:r>
      <w:r w:rsidRPr="001E4E1C">
        <w:rPr>
          <w:sz w:val="24"/>
          <w:szCs w:val="24"/>
          <w:lang w:val="en-US"/>
        </w:rPr>
        <w:t>x</w:t>
      </w:r>
      <w:r w:rsidRPr="001E4E1C">
        <w:rPr>
          <w:sz w:val="24"/>
          <w:szCs w:val="24"/>
        </w:rPr>
        <w:t xml:space="preserve"> корректируется на </w:t>
      </w:r>
      <w:r w:rsidRPr="001E4E1C">
        <w:rPr>
          <w:sz w:val="24"/>
          <w:szCs w:val="24"/>
          <w:lang w:val="en-US"/>
        </w:rPr>
        <w:t>dx</w:t>
      </w:r>
      <w:r w:rsidRPr="001E4E1C">
        <w:rPr>
          <w:sz w:val="24"/>
          <w:szCs w:val="24"/>
        </w:rPr>
        <w:t>. Из списка исключаются элементы с</w:t>
      </w:r>
      <w:r w:rsidR="001E4E1C" w:rsidRPr="001E4E1C">
        <w:rPr>
          <w:sz w:val="24"/>
          <w:szCs w:val="24"/>
        </w:rPr>
        <w:t xml:space="preserve"> </w:t>
      </w:r>
      <w:r w:rsidR="001E4E1C" w:rsidRPr="001E4E1C">
        <w:rPr>
          <w:sz w:val="24"/>
          <w:szCs w:val="24"/>
          <w:lang w:val="en-US"/>
        </w:rPr>
        <w:t>dy &lt; 0</w:t>
      </w:r>
      <w:r w:rsidR="001E4E1C" w:rsidRPr="001E4E1C">
        <w:rPr>
          <w:sz w:val="24"/>
          <w:szCs w:val="24"/>
        </w:rPr>
        <w:t>.</w:t>
      </w:r>
    </w:p>
    <w:p w14:paraId="2569377F" w14:textId="762698DB" w:rsidR="001E4E1C" w:rsidRPr="001E4E1C" w:rsidRDefault="001E4E1C" w:rsidP="001E4E1C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 случае, если есть задержка производится высвечивание уже отрисованного изображения и задержка на указанное время</w:t>
      </w:r>
    </w:p>
    <w:p w14:paraId="477CB3E1" w14:textId="77777777" w:rsidR="001E4E1C" w:rsidRDefault="001E4E1C" w:rsidP="001E4E1C">
      <w:pPr>
        <w:rPr>
          <w:sz w:val="24"/>
          <w:szCs w:val="24"/>
        </w:rPr>
      </w:pPr>
    </w:p>
    <w:p w14:paraId="572FD62B" w14:textId="5FD81E13" w:rsidR="001E4E1C" w:rsidRPr="00B64CEC" w:rsidRDefault="001E4E1C" w:rsidP="008850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Реализация в программе</w:t>
      </w:r>
      <w:r w:rsidR="00DB7932" w:rsidRPr="00DB7932">
        <w:rPr>
          <w:sz w:val="24"/>
          <w:szCs w:val="24"/>
        </w:rPr>
        <w:t xml:space="preserve">. </w:t>
      </w:r>
      <w:r w:rsidR="00BE1C7F">
        <w:rPr>
          <w:sz w:val="24"/>
          <w:szCs w:val="24"/>
        </w:rPr>
        <w:t>САР</w:t>
      </w:r>
      <w:r w:rsidR="00BE1C7F" w:rsidRPr="00B64CEC">
        <w:rPr>
          <w:sz w:val="24"/>
          <w:szCs w:val="24"/>
          <w:lang w:val="en-US"/>
        </w:rPr>
        <w:t xml:space="preserve"> </w:t>
      </w:r>
      <w:r w:rsidR="00BE1C7F">
        <w:rPr>
          <w:sz w:val="24"/>
          <w:szCs w:val="24"/>
        </w:rPr>
        <w:t>обозначен</w:t>
      </w:r>
      <w:r w:rsidR="00BE1C7F" w:rsidRPr="00B64CEC">
        <w:rPr>
          <w:sz w:val="24"/>
          <w:szCs w:val="24"/>
          <w:lang w:val="en-US"/>
        </w:rPr>
        <w:t xml:space="preserve"> </w:t>
      </w:r>
      <w:r w:rsidR="00BE1C7F">
        <w:rPr>
          <w:sz w:val="24"/>
          <w:szCs w:val="24"/>
        </w:rPr>
        <w:t>как</w:t>
      </w:r>
      <w:r w:rsidR="00BE1C7F" w:rsidRPr="00B64CEC">
        <w:rPr>
          <w:sz w:val="24"/>
          <w:szCs w:val="24"/>
          <w:lang w:val="en-US"/>
        </w:rPr>
        <w:t xml:space="preserve"> </w:t>
      </w:r>
      <w:r w:rsidR="00BE1C7F">
        <w:rPr>
          <w:sz w:val="24"/>
          <w:szCs w:val="24"/>
          <w:lang w:val="en-US"/>
        </w:rPr>
        <w:t>lae</w:t>
      </w:r>
      <w:r w:rsidR="00BE1C7F" w:rsidRPr="00B64CEC">
        <w:rPr>
          <w:sz w:val="24"/>
          <w:szCs w:val="24"/>
          <w:lang w:val="en-US"/>
        </w:rPr>
        <w:t xml:space="preserve"> (</w:t>
      </w:r>
      <w:r w:rsidR="00BE1C7F">
        <w:rPr>
          <w:sz w:val="24"/>
          <w:szCs w:val="24"/>
          <w:lang w:val="en-US"/>
        </w:rPr>
        <w:t>List</w:t>
      </w:r>
      <w:r w:rsidR="00BE1C7F" w:rsidRPr="00B64CEC">
        <w:rPr>
          <w:sz w:val="24"/>
          <w:szCs w:val="24"/>
          <w:lang w:val="en-US"/>
        </w:rPr>
        <w:t xml:space="preserve"> </w:t>
      </w:r>
      <w:r w:rsidR="00BE1C7F">
        <w:rPr>
          <w:sz w:val="24"/>
          <w:szCs w:val="24"/>
          <w:lang w:val="en-US"/>
        </w:rPr>
        <w:t>of</w:t>
      </w:r>
      <w:r w:rsidR="00BE1C7F" w:rsidRPr="00B64CEC">
        <w:rPr>
          <w:sz w:val="24"/>
          <w:szCs w:val="24"/>
          <w:lang w:val="en-US"/>
        </w:rPr>
        <w:t xml:space="preserve"> </w:t>
      </w:r>
      <w:r w:rsidR="00BE1C7F">
        <w:rPr>
          <w:sz w:val="24"/>
          <w:szCs w:val="24"/>
          <w:lang w:val="en-US"/>
        </w:rPr>
        <w:t>Active</w:t>
      </w:r>
      <w:r w:rsidR="00BE1C7F" w:rsidRPr="00B64CEC">
        <w:rPr>
          <w:sz w:val="24"/>
          <w:szCs w:val="24"/>
          <w:lang w:val="en-US"/>
        </w:rPr>
        <w:t xml:space="preserve"> </w:t>
      </w:r>
      <w:r w:rsidR="00BE1C7F">
        <w:rPr>
          <w:sz w:val="24"/>
          <w:szCs w:val="24"/>
          <w:lang w:val="en-US"/>
        </w:rPr>
        <w:t>Edges</w:t>
      </w:r>
      <w:r w:rsidR="00BE1C7F" w:rsidRPr="00B64CEC">
        <w:rPr>
          <w:sz w:val="24"/>
          <w:szCs w:val="24"/>
          <w:lang w:val="en-US"/>
        </w:rPr>
        <w:t>)</w:t>
      </w:r>
      <w:r w:rsidRPr="00B64CEC">
        <w:rPr>
          <w:sz w:val="24"/>
          <w:szCs w:val="24"/>
          <w:lang w:val="en-US"/>
        </w:rPr>
        <w:t>:</w:t>
      </w:r>
    </w:p>
    <w:p w14:paraId="4B678277" w14:textId="730780FE" w:rsidR="001E4E1C" w:rsidRPr="001E4E1C" w:rsidRDefault="001E4E1C" w:rsidP="001E4E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E4E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fill_sorted_list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delay=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E4E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.edge_arr):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рёбер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активных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рёбер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lae =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Формирование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y-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группы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y_group = create_y_group(</w:t>
      </w:r>
      <w:r w:rsidRPr="001E4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.edge_arr)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1E4E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(y_group.keys())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y_min = find_min_y(</w:t>
      </w:r>
      <w:r w:rsidRPr="001E4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.edge_arr)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&gt; y_min: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новых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y-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группы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y_group.keys():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y_group[y]: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lae = lae_add(lae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всем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точкам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пересечения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temp_edge = lae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temp_edge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not None and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temp_edge.next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next_edge = temp_edge.next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is_match(temp_edge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next_edge):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совпадают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4E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(temp_edge.dx) &gt; 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x1 = round_down(temp_edge.x + </w:t>
      </w:r>
      <w:r w:rsidRPr="001E4E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(temp_edge.dx/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x1 = </w:t>
      </w:r>
      <w:r w:rsidRPr="001E4E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(temp_edge.x)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4E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(next_edge.dx) &gt; 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x2 = round_up(next_edge.x - </w:t>
      </w:r>
      <w:r w:rsidRPr="001E4E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(next_edge.dx/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x2 = </w:t>
      </w:r>
      <w:r w:rsidRPr="001E4E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(next_edge.x)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.draw_line(x1+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x2-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temp_edge = next_edge.next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temp_edge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not None and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is_match(temp_edge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next_edge):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is_extremum(temp_edge.dy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next_edge.dy):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temp_edge = temp_edge.next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is_horisontal(temp_edge)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is_horisontal(next_edge):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temp_edge = temp_edge.next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совпали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is_horisontal(temp_edge)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is_horisontal(next_edge):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temp_edge = next_edge.next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temp_edge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temp_edge = temp_edge.next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is_extremum(temp_edge.dy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next_edge.dy):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temp_edge = next_edge.next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temp_edge = next_edge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следующей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-= 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 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lae = lae_step(lae)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4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delay != </w:t>
      </w:r>
      <w:r w:rsidRPr="001E4E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Задержка</w:t>
      </w:r>
      <w:r w:rsidRPr="001E4E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E4E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E4E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.make_delay(delay)</w:t>
      </w:r>
    </w:p>
    <w:p w14:paraId="5DE8CB60" w14:textId="77777777" w:rsidR="001E4E1C" w:rsidRPr="001E4E1C" w:rsidRDefault="001E4E1C" w:rsidP="001E4E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A6DE7E7" w14:textId="77777777" w:rsidR="007609D4" w:rsidRDefault="007609D4" w:rsidP="001E4E1C">
      <w:pPr>
        <w:rPr>
          <w:sz w:val="24"/>
          <w:szCs w:val="24"/>
          <w:lang w:val="en-US"/>
        </w:rPr>
      </w:pPr>
    </w:p>
    <w:p w14:paraId="6F4F42A5" w14:textId="77777777" w:rsidR="007609D4" w:rsidRDefault="007609D4" w:rsidP="001E4E1C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Прикладные функции</w:t>
      </w:r>
      <w:r>
        <w:rPr>
          <w:sz w:val="24"/>
          <w:szCs w:val="24"/>
          <w:lang w:val="en-US"/>
        </w:rPr>
        <w:t>:</w:t>
      </w:r>
    </w:p>
    <w:tbl>
      <w:tblPr>
        <w:tblStyle w:val="a3"/>
        <w:tblW w:w="11503" w:type="dxa"/>
        <w:tblInd w:w="-1346" w:type="dxa"/>
        <w:tblLook w:val="04A0" w:firstRow="1" w:lastRow="0" w:firstColumn="1" w:lastColumn="0" w:noHBand="0" w:noVBand="1"/>
      </w:tblPr>
      <w:tblGrid>
        <w:gridCol w:w="6444"/>
        <w:gridCol w:w="5059"/>
      </w:tblGrid>
      <w:tr w:rsidR="007609D4" w:rsidRPr="007609D4" w14:paraId="662DFEB5" w14:textId="77777777" w:rsidTr="007609D4">
        <w:trPr>
          <w:trHeight w:val="4034"/>
        </w:trPr>
        <w:tc>
          <w:tcPr>
            <w:tcW w:w="6444" w:type="dxa"/>
          </w:tcPr>
          <w:p w14:paraId="705B192A" w14:textId="2A0BCBE8" w:rsidR="007609D4" w:rsidRPr="007609D4" w:rsidRDefault="007609D4" w:rsidP="001E4E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Добавление</w:t>
            </w:r>
            <w:r w:rsidRPr="007609D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ребра</w:t>
            </w:r>
            <w:r w:rsidRPr="007609D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7609D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САР</w:t>
            </w:r>
            <w:r w:rsidRPr="007609D4">
              <w:rPr>
                <w:sz w:val="24"/>
                <w:szCs w:val="24"/>
                <w:lang w:val="en-US"/>
              </w:rPr>
              <w:t>:</w:t>
            </w:r>
          </w:p>
          <w:p w14:paraId="251C67D7" w14:textId="77777777" w:rsidR="007609D4" w:rsidRPr="007609D4" w:rsidRDefault="007609D4" w:rsidP="007609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def </w:t>
            </w:r>
            <w:r w:rsidRPr="007609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lae_add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(lae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edge):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lae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is None or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edge.x &lt; lae.x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\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(edge.x == lae.x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edge.dx &lt; lae.dx):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edge.next = lae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edge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temp = lae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temp.next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is not None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edge.x &lt; temp.next.x\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(edge.x == temp.next.x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edge.dx &lt; temp.next.dx):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switch = temp.next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temp.next = edge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edge.next = switch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lae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temp = temp.next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temp.next = edge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lae</w:t>
            </w:r>
          </w:p>
          <w:p w14:paraId="15EAED97" w14:textId="77777777" w:rsidR="007609D4" w:rsidRPr="007609D4" w:rsidRDefault="007609D4" w:rsidP="001E4E1C">
            <w:pPr>
              <w:rPr>
                <w:sz w:val="24"/>
                <w:szCs w:val="24"/>
                <w:lang w:val="en-US"/>
              </w:rPr>
            </w:pPr>
          </w:p>
          <w:p w14:paraId="38901B32" w14:textId="67317B7B" w:rsidR="007609D4" w:rsidRDefault="007609D4" w:rsidP="001E4E1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59" w:type="dxa"/>
          </w:tcPr>
          <w:p w14:paraId="7BC3E5C3" w14:textId="77777777" w:rsidR="007609D4" w:rsidRPr="007609D4" w:rsidRDefault="007609D4" w:rsidP="001E4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САР при переходе к новой строке</w:t>
            </w:r>
            <w:r w:rsidRPr="007609D4">
              <w:rPr>
                <w:sz w:val="24"/>
                <w:szCs w:val="24"/>
              </w:rPr>
              <w:t>:</w:t>
            </w:r>
          </w:p>
          <w:p w14:paraId="3F23215F" w14:textId="4344EA0C" w:rsidR="007609D4" w:rsidRDefault="007609D4" w:rsidP="007609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def </w:t>
            </w:r>
            <w:r w:rsidRPr="007609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lae_step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(lae):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temp = lae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temp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is not None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temp.dy -= </w:t>
            </w:r>
            <w:r w:rsidRPr="007609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609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temp.x += temp.dx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temp = temp.next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lae.dy &lt; </w:t>
            </w:r>
            <w:r w:rsidRPr="007609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lae = lae.next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temp = lae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temp.next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is not None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temp.next.dy &lt; </w:t>
            </w:r>
            <w:r w:rsidRPr="007609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temp.next = temp.next.next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temp = temp.next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09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7609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lae</w:t>
            </w:r>
          </w:p>
          <w:p w14:paraId="45D3965E" w14:textId="613C5CFA" w:rsidR="007609D4" w:rsidRDefault="007609D4" w:rsidP="007609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</w:p>
          <w:p w14:paraId="63C7D1F0" w14:textId="03CDCC58" w:rsidR="007609D4" w:rsidRDefault="007609D4" w:rsidP="007609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</w:p>
          <w:p w14:paraId="0924EB84" w14:textId="77777777" w:rsidR="007609D4" w:rsidRPr="007609D4" w:rsidRDefault="007609D4" w:rsidP="007609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</w:p>
          <w:p w14:paraId="0B7016F9" w14:textId="1AD86C6A" w:rsidR="007609D4" w:rsidRPr="007609D4" w:rsidRDefault="007609D4" w:rsidP="001E4E1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82F532" w14:textId="2EB84C2E" w:rsidR="000A29A5" w:rsidRPr="007609D4" w:rsidRDefault="001E4E1C" w:rsidP="001E4E1C">
      <w:pPr>
        <w:rPr>
          <w:sz w:val="24"/>
          <w:szCs w:val="24"/>
          <w:lang w:val="en-US"/>
        </w:rPr>
      </w:pPr>
      <w:r w:rsidRPr="007609D4">
        <w:rPr>
          <w:sz w:val="24"/>
          <w:szCs w:val="24"/>
          <w:lang w:val="en-US"/>
        </w:rPr>
        <w:br w:type="page"/>
      </w:r>
    </w:p>
    <w:p w14:paraId="65A4EA5E" w14:textId="1388B61F" w:rsidR="000A29A5" w:rsidRPr="000A29A5" w:rsidRDefault="001E4E1C" w:rsidP="000A2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</w:t>
      </w:r>
      <w:r w:rsidR="000A29A5">
        <w:rPr>
          <w:b/>
          <w:bCs/>
          <w:sz w:val="28"/>
          <w:szCs w:val="28"/>
        </w:rPr>
        <w:t>изуальны</w:t>
      </w:r>
      <w:r>
        <w:rPr>
          <w:b/>
          <w:bCs/>
          <w:sz w:val="28"/>
          <w:szCs w:val="28"/>
        </w:rPr>
        <w:t>е</w:t>
      </w:r>
      <w:r w:rsidR="000A29A5">
        <w:rPr>
          <w:b/>
          <w:bCs/>
          <w:sz w:val="28"/>
          <w:szCs w:val="28"/>
        </w:rPr>
        <w:t xml:space="preserve"> характеристик</w:t>
      </w:r>
      <w:r>
        <w:rPr>
          <w:b/>
          <w:bCs/>
          <w:sz w:val="28"/>
          <w:szCs w:val="28"/>
        </w:rPr>
        <w:t>и</w:t>
      </w:r>
    </w:p>
    <w:p w14:paraId="7881F4A3" w14:textId="77777777" w:rsidR="00736AFD" w:rsidRDefault="00736AFD">
      <w:pPr>
        <w:rPr>
          <w:sz w:val="24"/>
          <w:szCs w:val="24"/>
        </w:rPr>
      </w:pPr>
      <w:r>
        <w:rPr>
          <w:sz w:val="24"/>
          <w:szCs w:val="24"/>
        </w:rPr>
        <w:t>Ниже приведены примеры работы программы в различных ситуациях</w:t>
      </w:r>
      <w:r w:rsidRPr="00736AFD">
        <w:rPr>
          <w:sz w:val="24"/>
          <w:szCs w:val="24"/>
        </w:rPr>
        <w:t>:</w:t>
      </w:r>
    </w:p>
    <w:p w14:paraId="1DB6D9B4" w14:textId="5724D423" w:rsidR="00736AFD" w:rsidRPr="00736AFD" w:rsidRDefault="00736AFD">
      <w:pPr>
        <w:rPr>
          <w:sz w:val="24"/>
          <w:szCs w:val="24"/>
        </w:rPr>
      </w:pPr>
      <w:r>
        <w:rPr>
          <w:sz w:val="24"/>
          <w:szCs w:val="24"/>
        </w:rPr>
        <w:t>Как упоминалось ранее, алгоритм построен так, что заполняет пиксели, лежащие строго внутри указанной области, то есть не перекрашивая введённые рёбра. Например</w:t>
      </w:r>
      <w:r w:rsidRPr="00736AFD">
        <w:rPr>
          <w:sz w:val="24"/>
          <w:szCs w:val="24"/>
        </w:rPr>
        <w:t>:</w:t>
      </w:r>
    </w:p>
    <w:p w14:paraId="54804366" w14:textId="7007DE7B" w:rsidR="00736AFD" w:rsidRDefault="00736AFD">
      <w:pPr>
        <w:rPr>
          <w:sz w:val="24"/>
          <w:szCs w:val="24"/>
        </w:rPr>
      </w:pPr>
      <w:r w:rsidRPr="00736AFD">
        <w:rPr>
          <w:sz w:val="24"/>
          <w:szCs w:val="24"/>
        </w:rPr>
        <w:drawing>
          <wp:inline distT="0" distB="0" distL="0" distR="0" wp14:anchorId="28E199A8" wp14:editId="4A105742">
            <wp:extent cx="2874009" cy="2257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074" cy="22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AFD">
        <w:rPr>
          <w:sz w:val="24"/>
          <w:szCs w:val="24"/>
        </w:rPr>
        <w:t xml:space="preserve"> </w:t>
      </w:r>
      <w:r w:rsidRPr="00736AFD">
        <w:rPr>
          <w:sz w:val="24"/>
          <w:szCs w:val="24"/>
        </w:rPr>
        <w:drawing>
          <wp:inline distT="0" distB="0" distL="0" distR="0" wp14:anchorId="78EEF99C" wp14:editId="2463A8F8">
            <wp:extent cx="2861880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098" cy="22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9C63" w14:textId="77777777" w:rsidR="00736AFD" w:rsidRDefault="00736AFD">
      <w:pPr>
        <w:rPr>
          <w:sz w:val="24"/>
          <w:szCs w:val="24"/>
        </w:rPr>
      </w:pPr>
      <w:r w:rsidRPr="00736AFD">
        <w:rPr>
          <w:sz w:val="24"/>
          <w:szCs w:val="24"/>
        </w:rPr>
        <w:drawing>
          <wp:inline distT="0" distB="0" distL="0" distR="0" wp14:anchorId="0AF02AA6" wp14:editId="22E58BD7">
            <wp:extent cx="2813498" cy="20383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904" cy="21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AFD">
        <w:rPr>
          <w:sz w:val="24"/>
          <w:szCs w:val="24"/>
        </w:rPr>
        <w:t xml:space="preserve"> </w:t>
      </w:r>
      <w:r w:rsidRPr="00736AFD">
        <w:rPr>
          <w:sz w:val="24"/>
          <w:szCs w:val="24"/>
        </w:rPr>
        <w:drawing>
          <wp:inline distT="0" distB="0" distL="0" distR="0" wp14:anchorId="44A9DA1E" wp14:editId="3E485648">
            <wp:extent cx="3086100" cy="203682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4728" cy="21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AFD">
        <w:rPr>
          <w:sz w:val="24"/>
          <w:szCs w:val="24"/>
        </w:rPr>
        <w:t xml:space="preserve"> </w:t>
      </w:r>
    </w:p>
    <w:p w14:paraId="6E50BA85" w14:textId="77777777" w:rsidR="00736AFD" w:rsidRDefault="00736AFD">
      <w:pPr>
        <w:rPr>
          <w:sz w:val="24"/>
          <w:szCs w:val="24"/>
        </w:rPr>
      </w:pPr>
    </w:p>
    <w:p w14:paraId="4C718648" w14:textId="77777777" w:rsidR="00736AFD" w:rsidRDefault="00736AFD">
      <w:pPr>
        <w:rPr>
          <w:sz w:val="24"/>
          <w:szCs w:val="24"/>
          <w:lang w:val="en-US"/>
        </w:rPr>
      </w:pPr>
      <w:r>
        <w:rPr>
          <w:sz w:val="24"/>
          <w:szCs w:val="24"/>
        </w:rPr>
        <w:t>Использование задержки</w:t>
      </w:r>
      <w:r>
        <w:rPr>
          <w:sz w:val="24"/>
          <w:szCs w:val="24"/>
          <w:lang w:val="en-US"/>
        </w:rPr>
        <w:t>:</w:t>
      </w:r>
    </w:p>
    <w:p w14:paraId="42F708DF" w14:textId="77777777" w:rsidR="00EF20D5" w:rsidRDefault="00CA6EAD">
      <w:pPr>
        <w:rPr>
          <w:sz w:val="24"/>
          <w:szCs w:val="24"/>
          <w:lang w:val="en-US"/>
        </w:rPr>
      </w:pPr>
      <w:r w:rsidRPr="00CA6EAD">
        <w:rPr>
          <w:sz w:val="24"/>
          <w:szCs w:val="24"/>
        </w:rPr>
        <w:drawing>
          <wp:inline distT="0" distB="0" distL="0" distR="0" wp14:anchorId="0EF9CF22" wp14:editId="5A739EAE">
            <wp:extent cx="2813050" cy="220954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171" cy="22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EAD">
        <w:rPr>
          <w:sz w:val="24"/>
          <w:szCs w:val="24"/>
        </w:rPr>
        <w:t xml:space="preserve"> </w:t>
      </w:r>
      <w:r w:rsidRPr="00CA6EAD">
        <w:rPr>
          <w:sz w:val="24"/>
          <w:szCs w:val="24"/>
        </w:rPr>
        <w:drawing>
          <wp:inline distT="0" distB="0" distL="0" distR="0" wp14:anchorId="2D1DD2D3" wp14:editId="3FF0E8F8">
            <wp:extent cx="2809875" cy="220705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9612" cy="22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EAD">
        <w:rPr>
          <w:sz w:val="24"/>
          <w:szCs w:val="24"/>
        </w:rPr>
        <w:t xml:space="preserve"> </w:t>
      </w:r>
    </w:p>
    <w:p w14:paraId="47E8823C" w14:textId="5D541A03" w:rsidR="00EF20D5" w:rsidRDefault="00EF20D5">
      <w:pPr>
        <w:rPr>
          <w:sz w:val="24"/>
          <w:szCs w:val="24"/>
        </w:rPr>
      </w:pPr>
      <w:r>
        <w:rPr>
          <w:sz w:val="24"/>
          <w:szCs w:val="24"/>
        </w:rPr>
        <w:t>Задержка наглядно демонстрирует процесс заполнения.</w:t>
      </w:r>
    </w:p>
    <w:p w14:paraId="7E76C764" w14:textId="2DCC5385" w:rsidR="00EF20D5" w:rsidRDefault="00EF20D5">
      <w:pPr>
        <w:rPr>
          <w:sz w:val="24"/>
          <w:szCs w:val="24"/>
        </w:rPr>
      </w:pPr>
    </w:p>
    <w:p w14:paraId="05AECBC7" w14:textId="77777777" w:rsidR="00EF20D5" w:rsidRPr="00EF20D5" w:rsidRDefault="00EF20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Примеры с краевыми случаями</w:t>
      </w:r>
      <w:r w:rsidRPr="00EF20D5">
        <w:rPr>
          <w:sz w:val="24"/>
          <w:szCs w:val="24"/>
        </w:rPr>
        <w:t>:</w:t>
      </w:r>
    </w:p>
    <w:p w14:paraId="0BB06D09" w14:textId="77777777" w:rsidR="00EF20D5" w:rsidRDefault="00EF20D5">
      <w:pPr>
        <w:rPr>
          <w:sz w:val="24"/>
          <w:szCs w:val="24"/>
        </w:rPr>
      </w:pPr>
      <w:r>
        <w:rPr>
          <w:sz w:val="24"/>
          <w:szCs w:val="24"/>
        </w:rPr>
        <w:t xml:space="preserve"> - Прохождение строчек через вершины-экстремумы</w:t>
      </w:r>
    </w:p>
    <w:p w14:paraId="12ACE977" w14:textId="4017C830" w:rsidR="00EF20D5" w:rsidRDefault="00EF20D5">
      <w:pPr>
        <w:rPr>
          <w:sz w:val="24"/>
          <w:szCs w:val="24"/>
        </w:rPr>
      </w:pPr>
      <w:r>
        <w:rPr>
          <w:sz w:val="24"/>
          <w:szCs w:val="24"/>
        </w:rPr>
        <w:t xml:space="preserve"> - Вертикальные и горизонтальные линии</w:t>
      </w:r>
    </w:p>
    <w:p w14:paraId="6B67A663" w14:textId="64C9EF67" w:rsidR="00EF20D5" w:rsidRPr="00EF20D5" w:rsidRDefault="00EF20D5">
      <w:pPr>
        <w:rPr>
          <w:sz w:val="24"/>
          <w:szCs w:val="24"/>
        </w:rPr>
      </w:pPr>
      <w:r>
        <w:rPr>
          <w:sz w:val="24"/>
          <w:szCs w:val="24"/>
        </w:rPr>
        <w:t xml:space="preserve"> - Отверстия внутри фигуры </w:t>
      </w:r>
    </w:p>
    <w:p w14:paraId="18145BF1" w14:textId="6059BD6B" w:rsidR="00EF20D5" w:rsidRPr="00EF20D5" w:rsidRDefault="00EF20D5">
      <w:pPr>
        <w:rPr>
          <w:sz w:val="24"/>
          <w:szCs w:val="24"/>
          <w:lang w:val="en-US"/>
        </w:rPr>
      </w:pPr>
      <w:r w:rsidRPr="00EF20D5">
        <w:rPr>
          <w:sz w:val="24"/>
          <w:szCs w:val="24"/>
          <w:lang w:val="en-US"/>
        </w:rPr>
        <w:drawing>
          <wp:inline distT="0" distB="0" distL="0" distR="0" wp14:anchorId="6DC48DBB" wp14:editId="78892F0E">
            <wp:extent cx="4867275" cy="382306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026" cy="38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3F57" w14:textId="240E0E24" w:rsidR="00EF20D5" w:rsidRDefault="00EF20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3D8F8" wp14:editId="676EE32C">
            <wp:extent cx="4851968" cy="38100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24" cy="38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42C9" w14:textId="77777777" w:rsidR="006A0C7D" w:rsidRDefault="006A0C7D">
      <w:pPr>
        <w:rPr>
          <w:noProof/>
          <w:sz w:val="24"/>
          <w:szCs w:val="24"/>
        </w:rPr>
      </w:pPr>
    </w:p>
    <w:p w14:paraId="4A4137EB" w14:textId="7FE1B514" w:rsidR="00EF20D5" w:rsidRDefault="00EF20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11CD8B" wp14:editId="584F93B0">
            <wp:extent cx="4841237" cy="3829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" b="813"/>
                    <a:stretch/>
                  </pic:blipFill>
                  <pic:spPr bwMode="auto">
                    <a:xfrm>
                      <a:off x="0" y="0"/>
                      <a:ext cx="4854877" cy="38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19E4E" w14:textId="7C91B6AC" w:rsidR="006A0C7D" w:rsidRPr="00EF20D5" w:rsidRDefault="006A0C7D">
      <w:pPr>
        <w:rPr>
          <w:sz w:val="24"/>
          <w:szCs w:val="24"/>
        </w:rPr>
      </w:pPr>
      <w:r w:rsidRPr="006A0C7D">
        <w:rPr>
          <w:sz w:val="24"/>
          <w:szCs w:val="24"/>
        </w:rPr>
        <w:drawing>
          <wp:inline distT="0" distB="0" distL="0" distR="0" wp14:anchorId="7D19E47F" wp14:editId="4E906645">
            <wp:extent cx="4819650" cy="3785653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814" cy="38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41BB" w14:textId="3DD918E8" w:rsidR="000A29A5" w:rsidRDefault="000A29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579EB4" w14:textId="6A495677" w:rsidR="000A29A5" w:rsidRPr="007045DA" w:rsidRDefault="00751C6D" w:rsidP="000A2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Анализ временных характеристик</w:t>
      </w:r>
    </w:p>
    <w:p w14:paraId="3DD2B866" w14:textId="41A78E37" w:rsidR="00751C6D" w:rsidRDefault="00751C6D">
      <w:pPr>
        <w:rPr>
          <w:sz w:val="24"/>
          <w:szCs w:val="24"/>
        </w:rPr>
      </w:pPr>
      <w:r>
        <w:rPr>
          <w:sz w:val="24"/>
          <w:szCs w:val="24"/>
        </w:rPr>
        <w:t>В программе реализовано средство замера времени работы алгоритм</w:t>
      </w:r>
      <w:r w:rsidR="006A0C7D">
        <w:rPr>
          <w:sz w:val="24"/>
          <w:szCs w:val="24"/>
        </w:rPr>
        <w:t>а</w:t>
      </w:r>
      <w:r w:rsidR="00B14BC4">
        <w:rPr>
          <w:sz w:val="24"/>
          <w:szCs w:val="24"/>
        </w:rPr>
        <w:t xml:space="preserve"> в зависимости от </w:t>
      </w:r>
      <w:r w:rsidR="006A0C7D">
        <w:rPr>
          <w:sz w:val="24"/>
          <w:szCs w:val="24"/>
        </w:rPr>
        <w:t>площади</w:t>
      </w:r>
      <w:r w:rsidR="00DB199B">
        <w:rPr>
          <w:sz w:val="24"/>
          <w:szCs w:val="24"/>
        </w:rPr>
        <w:t xml:space="preserve"> фигуры</w:t>
      </w:r>
      <w:r w:rsidR="00B14BC4">
        <w:rPr>
          <w:sz w:val="24"/>
          <w:szCs w:val="24"/>
        </w:rPr>
        <w:t>.</w:t>
      </w:r>
      <w:r w:rsidR="006A0C7D">
        <w:rPr>
          <w:sz w:val="24"/>
          <w:szCs w:val="24"/>
        </w:rPr>
        <w:t xml:space="preserve"> В качестве закрашиваемой фигуры был выбран квадрат. Снизу приведена площадь, вычисленная как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(сторона квадрата)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A0C7D">
        <w:rPr>
          <w:rFonts w:eastAsiaTheme="minorEastAsia"/>
          <w:sz w:val="24"/>
          <w:szCs w:val="24"/>
        </w:rPr>
        <w:t>.</w:t>
      </w:r>
    </w:p>
    <w:p w14:paraId="7675B7DF" w14:textId="2041046B" w:rsidR="00751C6D" w:rsidRDefault="00DB199B">
      <w:pPr>
        <w:rPr>
          <w:sz w:val="24"/>
          <w:szCs w:val="24"/>
        </w:rPr>
      </w:pPr>
      <w:r w:rsidRPr="00DB199B">
        <w:rPr>
          <w:noProof/>
        </w:rPr>
        <w:drawing>
          <wp:inline distT="0" distB="0" distL="0" distR="0" wp14:anchorId="79532F12" wp14:editId="105771C0">
            <wp:extent cx="3868043" cy="3648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148" cy="36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9D4" w:rsidRPr="007609D4">
        <w:rPr>
          <w:noProof/>
        </w:rPr>
        <w:t xml:space="preserve"> </w:t>
      </w:r>
    </w:p>
    <w:p w14:paraId="6624316E" w14:textId="6BCBD227" w:rsidR="00A96750" w:rsidRPr="00751C6D" w:rsidRDefault="00751C6D">
      <w:pPr>
        <w:rPr>
          <w:sz w:val="24"/>
          <w:szCs w:val="24"/>
        </w:rPr>
      </w:pPr>
      <w:r>
        <w:rPr>
          <w:sz w:val="24"/>
          <w:szCs w:val="24"/>
        </w:rPr>
        <w:t xml:space="preserve">Из графика становится видно, </w:t>
      </w:r>
      <w:r w:rsidR="00B14BC4">
        <w:rPr>
          <w:sz w:val="24"/>
          <w:szCs w:val="24"/>
        </w:rPr>
        <w:t xml:space="preserve">что </w:t>
      </w:r>
      <w:r w:rsidR="007609D4">
        <w:rPr>
          <w:sz w:val="24"/>
          <w:szCs w:val="24"/>
        </w:rPr>
        <w:t>данный алгоритм демонстрирует линейную зависимость от площади</w:t>
      </w:r>
      <w:r w:rsidR="00DB199B">
        <w:rPr>
          <w:sz w:val="24"/>
          <w:szCs w:val="24"/>
        </w:rPr>
        <w:t xml:space="preserve"> фигуры</w:t>
      </w:r>
      <w:r w:rsidR="001779D4">
        <w:rPr>
          <w:sz w:val="24"/>
          <w:szCs w:val="24"/>
        </w:rPr>
        <w:t>.</w:t>
      </w:r>
    </w:p>
    <w:p w14:paraId="67F82E0F" w14:textId="648088B1" w:rsidR="000A29A5" w:rsidRDefault="000A29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D1067B" w14:textId="58308191" w:rsidR="002C0466" w:rsidRPr="007045DA" w:rsidRDefault="002C0466" w:rsidP="002C0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08E42E77" w14:textId="3C826AED" w:rsidR="002C0466" w:rsidRPr="00A96750" w:rsidRDefault="002C0466" w:rsidP="002C0466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B64CEC">
        <w:rPr>
          <w:sz w:val="24"/>
          <w:szCs w:val="24"/>
        </w:rPr>
        <w:t xml:space="preserve">ходе </w:t>
      </w:r>
      <w:r>
        <w:rPr>
          <w:sz w:val="24"/>
          <w:szCs w:val="24"/>
        </w:rPr>
        <w:t>лабораторной работ</w:t>
      </w:r>
      <w:r w:rsidR="00B64CEC">
        <w:rPr>
          <w:sz w:val="24"/>
          <w:szCs w:val="24"/>
        </w:rPr>
        <w:t>ы</w:t>
      </w:r>
      <w:r>
        <w:rPr>
          <w:sz w:val="24"/>
          <w:szCs w:val="24"/>
        </w:rPr>
        <w:t xml:space="preserve"> были изучены различные алгоритмы </w:t>
      </w:r>
      <w:r w:rsidR="007609D4">
        <w:rPr>
          <w:sz w:val="24"/>
          <w:szCs w:val="24"/>
        </w:rPr>
        <w:t>растрового заполнения областей и был реализован алгоритм с упорядоченным списком рёбер. Выявлены и проработаны аспекты его реализации. Также проведено исследование временных характеристик.</w:t>
      </w:r>
    </w:p>
    <w:sectPr w:rsidR="002C0466" w:rsidRPr="00A96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C0022" w14:textId="77777777" w:rsidR="00283882" w:rsidRDefault="00283882" w:rsidP="007D0833">
      <w:pPr>
        <w:spacing w:after="0" w:line="240" w:lineRule="auto"/>
      </w:pPr>
      <w:r>
        <w:separator/>
      </w:r>
    </w:p>
  </w:endnote>
  <w:endnote w:type="continuationSeparator" w:id="0">
    <w:p w14:paraId="1F789939" w14:textId="77777777" w:rsidR="00283882" w:rsidRDefault="00283882" w:rsidP="007D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E98C7" w14:textId="77777777" w:rsidR="00283882" w:rsidRDefault="00283882" w:rsidP="007D0833">
      <w:pPr>
        <w:spacing w:after="0" w:line="240" w:lineRule="auto"/>
      </w:pPr>
      <w:r>
        <w:separator/>
      </w:r>
    </w:p>
  </w:footnote>
  <w:footnote w:type="continuationSeparator" w:id="0">
    <w:p w14:paraId="09A2258B" w14:textId="77777777" w:rsidR="00283882" w:rsidRDefault="00283882" w:rsidP="007D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99C"/>
    <w:multiLevelType w:val="hybridMultilevel"/>
    <w:tmpl w:val="1A604EC8"/>
    <w:lvl w:ilvl="0" w:tplc="84E818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F7461"/>
    <w:multiLevelType w:val="hybridMultilevel"/>
    <w:tmpl w:val="055857A2"/>
    <w:lvl w:ilvl="0" w:tplc="CF7C4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D75ADE"/>
    <w:multiLevelType w:val="hybridMultilevel"/>
    <w:tmpl w:val="A54828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1367006"/>
    <w:multiLevelType w:val="hybridMultilevel"/>
    <w:tmpl w:val="E286B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B1601"/>
    <w:multiLevelType w:val="hybridMultilevel"/>
    <w:tmpl w:val="5DFABE9C"/>
    <w:lvl w:ilvl="0" w:tplc="EE92DE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F74D5F"/>
    <w:multiLevelType w:val="hybridMultilevel"/>
    <w:tmpl w:val="DABA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3FDE"/>
    <w:multiLevelType w:val="hybridMultilevel"/>
    <w:tmpl w:val="8D4AE116"/>
    <w:lvl w:ilvl="0" w:tplc="E6BA08F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E37F2"/>
    <w:multiLevelType w:val="hybridMultilevel"/>
    <w:tmpl w:val="171A8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513D7"/>
    <w:multiLevelType w:val="hybridMultilevel"/>
    <w:tmpl w:val="B414D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246CD"/>
    <w:multiLevelType w:val="hybridMultilevel"/>
    <w:tmpl w:val="9F3E9458"/>
    <w:lvl w:ilvl="0" w:tplc="02248AC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6020B"/>
    <w:multiLevelType w:val="hybridMultilevel"/>
    <w:tmpl w:val="485ED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E3844"/>
    <w:multiLevelType w:val="hybridMultilevel"/>
    <w:tmpl w:val="7C507464"/>
    <w:lvl w:ilvl="0" w:tplc="BA2A577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26E8A"/>
    <w:multiLevelType w:val="hybridMultilevel"/>
    <w:tmpl w:val="CA3AC1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8B"/>
    <w:rsid w:val="00013157"/>
    <w:rsid w:val="00096340"/>
    <w:rsid w:val="000A29A5"/>
    <w:rsid w:val="000B353C"/>
    <w:rsid w:val="000E30C7"/>
    <w:rsid w:val="000E6D69"/>
    <w:rsid w:val="000E78B3"/>
    <w:rsid w:val="0015788A"/>
    <w:rsid w:val="001709C9"/>
    <w:rsid w:val="001779D4"/>
    <w:rsid w:val="00177EEA"/>
    <w:rsid w:val="0018144D"/>
    <w:rsid w:val="00192B72"/>
    <w:rsid w:val="001D29AF"/>
    <w:rsid w:val="001E4E1C"/>
    <w:rsid w:val="001E7B6F"/>
    <w:rsid w:val="00231A1B"/>
    <w:rsid w:val="002330A3"/>
    <w:rsid w:val="00252598"/>
    <w:rsid w:val="00272D14"/>
    <w:rsid w:val="00272FA8"/>
    <w:rsid w:val="00283882"/>
    <w:rsid w:val="00287CD9"/>
    <w:rsid w:val="002B44F6"/>
    <w:rsid w:val="002C0466"/>
    <w:rsid w:val="002F0194"/>
    <w:rsid w:val="002F5275"/>
    <w:rsid w:val="00333FAB"/>
    <w:rsid w:val="00346209"/>
    <w:rsid w:val="003B6218"/>
    <w:rsid w:val="0045583E"/>
    <w:rsid w:val="004862D0"/>
    <w:rsid w:val="004A0829"/>
    <w:rsid w:val="004A699F"/>
    <w:rsid w:val="004F4C3A"/>
    <w:rsid w:val="0053116C"/>
    <w:rsid w:val="0054251D"/>
    <w:rsid w:val="00593CDF"/>
    <w:rsid w:val="005A1DBE"/>
    <w:rsid w:val="005C4835"/>
    <w:rsid w:val="005C5567"/>
    <w:rsid w:val="00640F1F"/>
    <w:rsid w:val="006A0C7D"/>
    <w:rsid w:val="006D2F59"/>
    <w:rsid w:val="00702F71"/>
    <w:rsid w:val="007045DA"/>
    <w:rsid w:val="007121F6"/>
    <w:rsid w:val="007345B2"/>
    <w:rsid w:val="00736AFD"/>
    <w:rsid w:val="007379AE"/>
    <w:rsid w:val="00751BFE"/>
    <w:rsid w:val="00751C6D"/>
    <w:rsid w:val="00757457"/>
    <w:rsid w:val="007609D4"/>
    <w:rsid w:val="007729CD"/>
    <w:rsid w:val="00793BA3"/>
    <w:rsid w:val="007D0833"/>
    <w:rsid w:val="00810FB9"/>
    <w:rsid w:val="008113D3"/>
    <w:rsid w:val="0082408B"/>
    <w:rsid w:val="00885075"/>
    <w:rsid w:val="00931BEB"/>
    <w:rsid w:val="00932493"/>
    <w:rsid w:val="00945356"/>
    <w:rsid w:val="0096127E"/>
    <w:rsid w:val="009A1C96"/>
    <w:rsid w:val="00A06DAE"/>
    <w:rsid w:val="00A63E38"/>
    <w:rsid w:val="00A769C3"/>
    <w:rsid w:val="00A81562"/>
    <w:rsid w:val="00A828E0"/>
    <w:rsid w:val="00A96750"/>
    <w:rsid w:val="00AA16A3"/>
    <w:rsid w:val="00AB5072"/>
    <w:rsid w:val="00AC54CE"/>
    <w:rsid w:val="00B14BC4"/>
    <w:rsid w:val="00B33BB3"/>
    <w:rsid w:val="00B56EE6"/>
    <w:rsid w:val="00B64CEC"/>
    <w:rsid w:val="00BA26BA"/>
    <w:rsid w:val="00BC407D"/>
    <w:rsid w:val="00BE1C7F"/>
    <w:rsid w:val="00C3611E"/>
    <w:rsid w:val="00C45D46"/>
    <w:rsid w:val="00C46C53"/>
    <w:rsid w:val="00CA6EAD"/>
    <w:rsid w:val="00CB0847"/>
    <w:rsid w:val="00CD5D12"/>
    <w:rsid w:val="00CD6990"/>
    <w:rsid w:val="00CF7F59"/>
    <w:rsid w:val="00D1073D"/>
    <w:rsid w:val="00D139AB"/>
    <w:rsid w:val="00D20201"/>
    <w:rsid w:val="00D2650A"/>
    <w:rsid w:val="00D37137"/>
    <w:rsid w:val="00D804AA"/>
    <w:rsid w:val="00D84D93"/>
    <w:rsid w:val="00D92CEE"/>
    <w:rsid w:val="00DB199B"/>
    <w:rsid w:val="00DB7932"/>
    <w:rsid w:val="00DC1CD7"/>
    <w:rsid w:val="00E35060"/>
    <w:rsid w:val="00E531B9"/>
    <w:rsid w:val="00E65EA3"/>
    <w:rsid w:val="00E754D2"/>
    <w:rsid w:val="00E76152"/>
    <w:rsid w:val="00ED06E1"/>
    <w:rsid w:val="00EF20D5"/>
    <w:rsid w:val="00F1234C"/>
    <w:rsid w:val="00F236CE"/>
    <w:rsid w:val="00F41536"/>
    <w:rsid w:val="00FD0290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069F"/>
  <w15:chartTrackingRefBased/>
  <w15:docId w15:val="{2B693681-75C5-426C-8796-4D8656C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9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3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3157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E761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C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0833"/>
  </w:style>
  <w:style w:type="paragraph" w:styleId="aa">
    <w:name w:val="footer"/>
    <w:basedOn w:val="a"/>
    <w:link w:val="ab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D5579-C65E-4288-9984-4CC905AE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11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36</cp:revision>
  <cp:lastPrinted>2020-02-16T09:19:00Z</cp:lastPrinted>
  <dcterms:created xsi:type="dcterms:W3CDTF">2020-02-16T07:20:00Z</dcterms:created>
  <dcterms:modified xsi:type="dcterms:W3CDTF">2020-04-11T13:38:00Z</dcterms:modified>
</cp:coreProperties>
</file>