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3B" w:rsidRPr="00896BE4" w:rsidRDefault="00FD7717" w:rsidP="00FD7717">
      <w:pPr>
        <w:jc w:val="center"/>
        <w:rPr>
          <w:sz w:val="28"/>
          <w:szCs w:val="28"/>
        </w:rPr>
      </w:pPr>
      <w:r w:rsidRPr="00896BE4">
        <w:rPr>
          <w:sz w:val="28"/>
          <w:szCs w:val="28"/>
        </w:rPr>
        <w:t>UNIT –B</w:t>
      </w:r>
      <w:r w:rsidRPr="00896BE4">
        <w:rPr>
          <w:sz w:val="28"/>
          <w:szCs w:val="28"/>
        </w:rPr>
        <w:tab/>
      </w:r>
      <w:r w:rsidR="00972A5F" w:rsidRPr="00896BE4">
        <w:rPr>
          <w:sz w:val="28"/>
          <w:szCs w:val="28"/>
        </w:rPr>
        <w:t>Date:</w:t>
      </w:r>
      <w:r w:rsidRPr="00896BE4">
        <w:rPr>
          <w:sz w:val="28"/>
          <w:szCs w:val="28"/>
        </w:rPr>
        <w:t xml:space="preserve"> </w:t>
      </w:r>
      <w:r w:rsidR="00AA4780" w:rsidRPr="00896BE4">
        <w:rPr>
          <w:sz w:val="28"/>
          <w:szCs w:val="28"/>
        </w:rPr>
        <w:t>15</w:t>
      </w:r>
      <w:r w:rsidRPr="00896BE4">
        <w:rPr>
          <w:sz w:val="28"/>
          <w:szCs w:val="28"/>
        </w:rPr>
        <w:t>/11/201</w:t>
      </w:r>
      <w:r w:rsidR="00AA4780" w:rsidRPr="00896BE4">
        <w:rPr>
          <w:sz w:val="28"/>
          <w:szCs w:val="28"/>
        </w:rPr>
        <w:t>4</w:t>
      </w:r>
      <w:r w:rsidRPr="00896BE4">
        <w:rPr>
          <w:sz w:val="28"/>
          <w:szCs w:val="28"/>
        </w:rPr>
        <w:t xml:space="preserve"> </w:t>
      </w:r>
      <w:r w:rsidRPr="00896BE4">
        <w:rPr>
          <w:sz w:val="28"/>
          <w:szCs w:val="28"/>
        </w:rPr>
        <w:tab/>
      </w:r>
      <w:r w:rsidR="00972A5F" w:rsidRPr="00896BE4">
        <w:rPr>
          <w:sz w:val="28"/>
          <w:szCs w:val="28"/>
        </w:rPr>
        <w:t>Time:</w:t>
      </w:r>
      <w:r w:rsidR="00492C40">
        <w:rPr>
          <w:sz w:val="28"/>
          <w:szCs w:val="28"/>
        </w:rPr>
        <w:t xml:space="preserve"> </w:t>
      </w:r>
      <w:r w:rsidR="00F6223A">
        <w:rPr>
          <w:sz w:val="28"/>
          <w:szCs w:val="28"/>
        </w:rPr>
        <w:t>2</w:t>
      </w:r>
      <w:r w:rsidRPr="00896BE4">
        <w:rPr>
          <w:sz w:val="28"/>
          <w:szCs w:val="28"/>
        </w:rPr>
        <w:t>:</w:t>
      </w:r>
      <w:r w:rsidR="00F6223A">
        <w:rPr>
          <w:sz w:val="28"/>
          <w:szCs w:val="28"/>
        </w:rPr>
        <w:t>3</w:t>
      </w:r>
      <w:r w:rsidR="00CA1D3B" w:rsidRPr="00896BE4">
        <w:rPr>
          <w:sz w:val="28"/>
          <w:szCs w:val="28"/>
        </w:rPr>
        <w:t>0</w:t>
      </w:r>
      <w:r w:rsidR="00492C40">
        <w:rPr>
          <w:sz w:val="28"/>
          <w:szCs w:val="28"/>
        </w:rPr>
        <w:t xml:space="preserve"> </w:t>
      </w:r>
      <w:r w:rsidR="00CA1D3B" w:rsidRPr="00896BE4">
        <w:rPr>
          <w:sz w:val="28"/>
          <w:szCs w:val="28"/>
        </w:rPr>
        <w:t>PM</w:t>
      </w:r>
    </w:p>
    <w:p w:rsidR="00241A27" w:rsidRPr="00896BE4" w:rsidRDefault="00FD7717" w:rsidP="00FD7717">
      <w:pPr>
        <w:pBdr>
          <w:bottom w:val="single" w:sz="6" w:space="1" w:color="auto"/>
        </w:pBdr>
        <w:rPr>
          <w:sz w:val="28"/>
          <w:szCs w:val="28"/>
        </w:rPr>
      </w:pPr>
      <w:r w:rsidRPr="00896BE4">
        <w:rPr>
          <w:sz w:val="28"/>
          <w:szCs w:val="28"/>
        </w:rPr>
        <w:t xml:space="preserve">                             </w:t>
      </w:r>
      <w:r w:rsidR="001E2575">
        <w:rPr>
          <w:sz w:val="28"/>
          <w:szCs w:val="28"/>
        </w:rPr>
        <w:t xml:space="preserve">      </w:t>
      </w:r>
      <w:r w:rsidR="001E2575" w:rsidRPr="00896BE4">
        <w:rPr>
          <w:sz w:val="28"/>
          <w:szCs w:val="28"/>
        </w:rPr>
        <w:t xml:space="preserve">Center: </w:t>
      </w:r>
      <w:r w:rsidR="001E2575">
        <w:rPr>
          <w:sz w:val="28"/>
          <w:szCs w:val="28"/>
        </w:rPr>
        <w:t xml:space="preserve">Sylhet M.A.G. </w:t>
      </w:r>
      <w:r w:rsidR="001E2575" w:rsidRPr="00896BE4">
        <w:rPr>
          <w:sz w:val="28"/>
          <w:szCs w:val="28"/>
        </w:rPr>
        <w:t>Osmani Medical College</w:t>
      </w:r>
      <w:r w:rsidR="001E2575">
        <w:rPr>
          <w:sz w:val="28"/>
          <w:szCs w:val="28"/>
        </w:rPr>
        <w:t xml:space="preserve"> (SOMC)</w:t>
      </w:r>
    </w:p>
    <w:tbl>
      <w:tblPr>
        <w:tblW w:w="9810" w:type="dxa"/>
        <w:tblLook w:val="04A0"/>
      </w:tblPr>
      <w:tblGrid>
        <w:gridCol w:w="2520"/>
        <w:gridCol w:w="7290"/>
      </w:tblGrid>
      <w:tr w:rsidR="00073C42" w:rsidRPr="00896BE4" w:rsidTr="00A90CE2">
        <w:tc>
          <w:tcPr>
            <w:tcW w:w="2520" w:type="dxa"/>
          </w:tcPr>
          <w:p w:rsidR="00073C42" w:rsidRPr="00896BE4" w:rsidRDefault="00073C42" w:rsidP="00FA0A0B">
            <w:pPr>
              <w:jc w:val="center"/>
              <w:rPr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Center In Charge</w:t>
            </w:r>
            <w:r w:rsidRPr="00896BE4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tbl>
            <w:tblPr>
              <w:tblpPr w:leftFromText="180" w:rightFromText="180" w:vertAnchor="text" w:horzAnchor="margin" w:tblpY="-244"/>
              <w:tblOverlap w:val="never"/>
              <w:tblW w:w="50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32"/>
              <w:gridCol w:w="6742"/>
            </w:tblGrid>
            <w:tr w:rsidR="00073C42" w:rsidRPr="00D40B7E" w:rsidTr="00FA0A0B">
              <w:trPr>
                <w:tblCellSpacing w:w="7" w:type="dxa"/>
              </w:trPr>
              <w:tc>
                <w:tcPr>
                  <w:tcW w:w="220" w:type="pct"/>
                  <w:hideMark/>
                </w:tcPr>
                <w:p w:rsidR="00073C42" w:rsidRPr="00D40B7E" w:rsidRDefault="00073C42" w:rsidP="00FA0A0B"/>
              </w:tc>
              <w:tc>
                <w:tcPr>
                  <w:tcW w:w="4750" w:type="pct"/>
                  <w:vAlign w:val="center"/>
                  <w:hideMark/>
                </w:tcPr>
                <w:p w:rsidR="00073C42" w:rsidRPr="00D40B7E" w:rsidRDefault="00073C42" w:rsidP="00FA0A0B">
                  <w:pPr>
                    <w:rPr>
                      <w:sz w:val="28"/>
                      <w:szCs w:val="28"/>
                    </w:rPr>
                  </w:pPr>
                  <w:r w:rsidRPr="00062EB2">
                    <w:rPr>
                      <w:bCs/>
                      <w:color w:val="000000"/>
                      <w:sz w:val="28"/>
                      <w:szCs w:val="28"/>
                    </w:rPr>
                    <w:t xml:space="preserve">Professor Murshed Ahmed Chowdhury, Principal, </w:t>
                  </w:r>
                  <w:r>
                    <w:rPr>
                      <w:bCs/>
                      <w:color w:val="000000"/>
                      <w:sz w:val="28"/>
                      <w:szCs w:val="28"/>
                    </w:rPr>
                    <w:t>S</w:t>
                  </w:r>
                  <w:r w:rsidRPr="00062EB2">
                    <w:rPr>
                      <w:bCs/>
                      <w:color w:val="000000"/>
                      <w:sz w:val="28"/>
                      <w:szCs w:val="28"/>
                    </w:rPr>
                    <w:t>OMC</w:t>
                  </w:r>
                </w:p>
              </w:tc>
            </w:tr>
          </w:tbl>
          <w:p w:rsidR="00073C42" w:rsidRPr="00896BE4" w:rsidRDefault="00073C42" w:rsidP="00FA0A0B">
            <w:pPr>
              <w:rPr>
                <w:rFonts w:ascii="KarnaphuliMJ" w:hAnsi="KarnaphuliMJ"/>
                <w:sz w:val="28"/>
                <w:szCs w:val="28"/>
              </w:rPr>
            </w:pPr>
          </w:p>
        </w:tc>
      </w:tr>
      <w:tr w:rsidR="00073C42" w:rsidRPr="00896BE4" w:rsidTr="00A90CE2">
        <w:tc>
          <w:tcPr>
            <w:tcW w:w="2520" w:type="dxa"/>
          </w:tcPr>
          <w:p w:rsidR="00073C42" w:rsidRPr="00896BE4" w:rsidRDefault="00073C42" w:rsidP="00FA0A0B">
            <w:pPr>
              <w:jc w:val="right"/>
              <w:rPr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Chief Coordinators</w:t>
            </w:r>
            <w:r w:rsidRPr="00896BE4">
              <w:rPr>
                <w:sz w:val="28"/>
                <w:szCs w:val="28"/>
              </w:rPr>
              <w:tab/>
              <w:t>:</w:t>
            </w:r>
            <w:r w:rsidRPr="00896BE4">
              <w:rPr>
                <w:rFonts w:ascii="KarnaphuliMJ" w:hAnsi="KarnaphuliMJ"/>
                <w:sz w:val="28"/>
                <w:szCs w:val="28"/>
              </w:rPr>
              <w:t xml:space="preserve"> </w:t>
            </w:r>
          </w:p>
        </w:tc>
        <w:tc>
          <w:tcPr>
            <w:tcW w:w="7290" w:type="dxa"/>
          </w:tcPr>
          <w:p w:rsidR="00073C42" w:rsidRPr="00BB4CE6" w:rsidRDefault="00073C42" w:rsidP="00FA0A0B">
            <w:pPr>
              <w:rPr>
                <w:rFonts w:ascii="SutonnyMJ" w:hAnsi="SutonnyMJ" w:cs="SutonnyMJ"/>
                <w:sz w:val="28"/>
                <w:szCs w:val="28"/>
              </w:rPr>
            </w:pPr>
            <w:r w:rsidRPr="00BB4CE6">
              <w:rPr>
                <w:rFonts w:ascii="SutonnyMJ" w:hAnsi="SutonnyMJ" w:cs="SutonnyMJ"/>
                <w:sz w:val="28"/>
                <w:szCs w:val="28"/>
              </w:rPr>
              <w:t xml:space="preserve">     W. †gv: iv‡k` ZvjyK`vi, Aa¨vcK , MwYZ wefvM</w:t>
            </w:r>
            <w:r w:rsidR="00BB4CE6" w:rsidRPr="00BB4CE6">
              <w:rPr>
                <w:rFonts w:ascii="SutonnyMJ" w:hAnsi="SutonnyMJ" w:cs="SutonnyMJ"/>
                <w:sz w:val="28"/>
                <w:szCs w:val="28"/>
              </w:rPr>
              <w:t>, kvwecÖwe</w:t>
            </w:r>
          </w:p>
        </w:tc>
      </w:tr>
      <w:tr w:rsidR="00073C42" w:rsidRPr="00896BE4" w:rsidTr="00A90CE2">
        <w:tc>
          <w:tcPr>
            <w:tcW w:w="2520" w:type="dxa"/>
          </w:tcPr>
          <w:p w:rsidR="00073C42" w:rsidRPr="00896BE4" w:rsidRDefault="00073C42" w:rsidP="00FA0A0B">
            <w:pPr>
              <w:jc w:val="right"/>
              <w:rPr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Coordinators:</w:t>
            </w:r>
            <w:r w:rsidRPr="00896BE4">
              <w:rPr>
                <w:sz w:val="28"/>
                <w:szCs w:val="28"/>
              </w:rPr>
              <w:tab/>
            </w:r>
          </w:p>
        </w:tc>
        <w:tc>
          <w:tcPr>
            <w:tcW w:w="7290" w:type="dxa"/>
          </w:tcPr>
          <w:p w:rsidR="00073C42" w:rsidRPr="00BB4CE6" w:rsidRDefault="00073C42" w:rsidP="00FA0A0B">
            <w:pPr>
              <w:rPr>
                <w:rFonts w:ascii="SutonnyMJ" w:hAnsi="SutonnyMJ" w:cs="SutonnyMJ"/>
                <w:sz w:val="28"/>
                <w:szCs w:val="28"/>
              </w:rPr>
            </w:pPr>
            <w:r w:rsidRPr="00BB4CE6">
              <w:rPr>
                <w:rFonts w:ascii="SutonnyMJ" w:hAnsi="SutonnyMJ" w:cs="SutonnyMJ"/>
                <w:sz w:val="28"/>
                <w:szCs w:val="28"/>
              </w:rPr>
              <w:t xml:space="preserve">1|  </w:t>
            </w:r>
            <w:r w:rsidRPr="00BB4CE6">
              <w:rPr>
                <w:rFonts w:ascii="SutonnyMJ" w:hAnsi="SutonnyMJ"/>
                <w:sz w:val="28"/>
                <w:szCs w:val="28"/>
              </w:rPr>
              <w:t xml:space="preserve">W. Bd‡ZLvi Avng`, mn‡hvMx Aa¨vcK, </w:t>
            </w:r>
            <w:r w:rsidRPr="00BB4CE6">
              <w:rPr>
                <w:rFonts w:ascii="SutonnyMJ" w:hAnsi="SutonnyMJ" w:cs="SutonnyMJ"/>
                <w:sz w:val="28"/>
                <w:szCs w:val="28"/>
              </w:rPr>
              <w:t>GdBwU wefvM</w:t>
            </w:r>
            <w:r w:rsidR="00BB4CE6" w:rsidRPr="00BB4CE6">
              <w:rPr>
                <w:rFonts w:ascii="SutonnyMJ" w:hAnsi="SutonnyMJ" w:cs="SutonnyMJ"/>
                <w:sz w:val="28"/>
                <w:szCs w:val="28"/>
              </w:rPr>
              <w:t>, kvwecÖwe</w:t>
            </w:r>
          </w:p>
          <w:p w:rsidR="00032384" w:rsidRDefault="00073C42" w:rsidP="00FA0A0B">
            <w:pPr>
              <w:rPr>
                <w:rFonts w:ascii="SutonnyMJ" w:hAnsi="SutonnyMJ" w:cs="SutonnyMJ"/>
                <w:sz w:val="28"/>
                <w:szCs w:val="28"/>
              </w:rPr>
            </w:pPr>
            <w:r w:rsidRPr="00BB4CE6">
              <w:rPr>
                <w:rFonts w:ascii="SutonnyMJ" w:hAnsi="SutonnyMJ" w:cs="SutonnyMJ"/>
                <w:sz w:val="28"/>
                <w:szCs w:val="28"/>
              </w:rPr>
              <w:t>2|  Rbve †gvnv¤§` Av‡bvqvi †nv‡mb, mn‡hvMx Aa¨vcK, mgvRweÁvb wefvM</w:t>
            </w:r>
            <w:r w:rsidR="00BB4CE6" w:rsidRPr="00BB4CE6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032384"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</w:p>
          <w:p w:rsidR="00073C42" w:rsidRPr="00BB4CE6" w:rsidRDefault="00032384" w:rsidP="00FA0A0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BB4CE6" w:rsidRPr="00BB4CE6">
              <w:rPr>
                <w:rFonts w:ascii="SutonnyMJ" w:hAnsi="SutonnyMJ" w:cs="SutonnyMJ"/>
                <w:sz w:val="28"/>
                <w:szCs w:val="28"/>
              </w:rPr>
              <w:t>kvwecÖwe</w:t>
            </w:r>
          </w:p>
        </w:tc>
      </w:tr>
    </w:tbl>
    <w:p w:rsidR="00073C42" w:rsidRPr="00896BE4" w:rsidRDefault="00073C42" w:rsidP="00BF0A25">
      <w:pPr>
        <w:rPr>
          <w:sz w:val="28"/>
          <w:szCs w:val="28"/>
        </w:rPr>
      </w:pPr>
    </w:p>
    <w:p w:rsidR="00BF0A25" w:rsidRPr="00896BE4" w:rsidRDefault="00BF0A25" w:rsidP="00BF0A25">
      <w:pPr>
        <w:rPr>
          <w:b/>
          <w:sz w:val="28"/>
          <w:szCs w:val="28"/>
        </w:rPr>
      </w:pPr>
      <w:r w:rsidRPr="00896BE4">
        <w:rPr>
          <w:b/>
          <w:sz w:val="28"/>
          <w:szCs w:val="28"/>
        </w:rPr>
        <w:t>Invigilator</w:t>
      </w:r>
      <w:r w:rsidR="00073C42">
        <w:rPr>
          <w:b/>
          <w:sz w:val="28"/>
          <w:szCs w:val="28"/>
        </w:rPr>
        <w:t>s</w:t>
      </w:r>
      <w:r w:rsidRPr="00896BE4">
        <w:rPr>
          <w:b/>
          <w:sz w:val="28"/>
          <w:szCs w:val="28"/>
        </w:rPr>
        <w:t xml:space="preserve">:             </w:t>
      </w:r>
    </w:p>
    <w:tbl>
      <w:tblPr>
        <w:tblW w:w="1084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7"/>
        <w:gridCol w:w="1583"/>
        <w:gridCol w:w="990"/>
        <w:gridCol w:w="3060"/>
        <w:gridCol w:w="1794"/>
        <w:gridCol w:w="1650"/>
        <w:gridCol w:w="1010"/>
      </w:tblGrid>
      <w:tr w:rsidR="00EF3149" w:rsidRPr="00034C03" w:rsidTr="00831B47">
        <w:tc>
          <w:tcPr>
            <w:tcW w:w="757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1583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990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3060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794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650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1010" w:type="dxa"/>
            <w:vAlign w:val="center"/>
          </w:tcPr>
          <w:p w:rsidR="00EF3149" w:rsidRPr="00034C03" w:rsidRDefault="00EF3149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034C03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AB5A79" w:rsidRPr="00034C03" w:rsidTr="00831B47">
        <w:tc>
          <w:tcPr>
            <w:tcW w:w="757" w:type="dxa"/>
            <w:vMerge w:val="restart"/>
            <w:vAlign w:val="center"/>
          </w:tcPr>
          <w:p w:rsidR="00AB5A79" w:rsidRPr="00034C03" w:rsidRDefault="00AB5A79" w:rsidP="001A53C1">
            <w:pPr>
              <w:jc w:val="center"/>
            </w:pPr>
            <w:r w:rsidRPr="00034C03">
              <w:t>01</w:t>
            </w:r>
          </w:p>
        </w:tc>
        <w:tc>
          <w:tcPr>
            <w:tcW w:w="1583" w:type="dxa"/>
            <w:vMerge w:val="restart"/>
            <w:vAlign w:val="center"/>
          </w:tcPr>
          <w:p w:rsidR="00AB5A79" w:rsidRPr="00034C03" w:rsidRDefault="00AB5A79" w:rsidP="001A53C1">
            <w:pPr>
              <w:jc w:val="center"/>
            </w:pPr>
            <w:r w:rsidRPr="00034C03">
              <w:t>Exam. Hall</w:t>
            </w:r>
          </w:p>
          <w:p w:rsidR="00AB5A79" w:rsidRPr="00034C03" w:rsidRDefault="00AB5A79" w:rsidP="001A53C1">
            <w:pPr>
              <w:jc w:val="center"/>
            </w:pPr>
            <w:r w:rsidRPr="00034C03">
              <w:t>No.01</w:t>
            </w:r>
          </w:p>
          <w:p w:rsidR="00AB5A79" w:rsidRPr="00034C03" w:rsidRDefault="00AB5A79" w:rsidP="00F473C9">
            <w:pPr>
              <w:jc w:val="center"/>
            </w:pPr>
            <w:r w:rsidRPr="00034C03">
              <w:rPr>
                <w:color w:val="000000"/>
              </w:rPr>
              <w:t>(2</w:t>
            </w:r>
            <w:r w:rsidRPr="00034C03">
              <w:rPr>
                <w:color w:val="000000"/>
                <w:vertAlign w:val="superscript"/>
              </w:rPr>
              <w:t>nd</w:t>
            </w:r>
            <w:r w:rsidRPr="00034C03">
              <w:rPr>
                <w:color w:val="000000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AB5A79" w:rsidRPr="00034C03" w:rsidRDefault="00AB5A79" w:rsidP="001A53C1">
            <w:pPr>
              <w:jc w:val="center"/>
            </w:pPr>
            <w:r w:rsidRPr="00034C03">
              <w:t>450</w:t>
            </w:r>
          </w:p>
        </w:tc>
        <w:tc>
          <w:tcPr>
            <w:tcW w:w="3060" w:type="dxa"/>
            <w:vAlign w:val="center"/>
          </w:tcPr>
          <w:p w:rsidR="00AB5A79" w:rsidRPr="004A4FC3" w:rsidRDefault="00AB5A79" w:rsidP="00831B47">
            <w:pPr>
              <w:rPr>
                <w:rFonts w:ascii="Calibri" w:eastAsia="Calibri" w:hAnsi="Calibri"/>
              </w:rPr>
            </w:pPr>
            <w:r w:rsidRPr="004A4FC3">
              <w:rPr>
                <w:rFonts w:ascii="Calibri" w:eastAsia="Calibri" w:hAnsi="Calibri"/>
              </w:rPr>
              <w:t xml:space="preserve">Ms. Taslima Sultana, </w:t>
            </w:r>
          </w:p>
        </w:tc>
        <w:tc>
          <w:tcPr>
            <w:tcW w:w="1794" w:type="dxa"/>
            <w:vAlign w:val="center"/>
          </w:tcPr>
          <w:p w:rsidR="00AB5A79" w:rsidRPr="004A4FC3" w:rsidRDefault="00AB5A79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Asst. Professor</w:t>
            </w:r>
          </w:p>
        </w:tc>
        <w:tc>
          <w:tcPr>
            <w:tcW w:w="1650" w:type="dxa"/>
          </w:tcPr>
          <w:p w:rsidR="00AB5A79" w:rsidRPr="00AB5A79" w:rsidRDefault="00AB5A79" w:rsidP="00831B47">
            <w:r w:rsidRPr="00AB5A79">
              <w:t>LAW</w:t>
            </w:r>
          </w:p>
        </w:tc>
        <w:tc>
          <w:tcPr>
            <w:tcW w:w="1010" w:type="dxa"/>
          </w:tcPr>
          <w:p w:rsidR="00AB5A79" w:rsidRPr="00AB5A79" w:rsidRDefault="00AB5A79" w:rsidP="00831B47">
            <w:r w:rsidRPr="00AB5A79">
              <w:t>SIU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  <w:vAlign w:val="center"/>
          </w:tcPr>
          <w:p w:rsidR="00A62BE6" w:rsidRPr="00A02CDB" w:rsidRDefault="00A62BE6" w:rsidP="00831B47">
            <w:pPr>
              <w:rPr>
                <w:rFonts w:ascii="Calibri" w:eastAsia="Calibri" w:hAnsi="Calibri"/>
              </w:rPr>
            </w:pPr>
            <w:r w:rsidRPr="00A02CDB">
              <w:rPr>
                <w:rFonts w:ascii="Calibri" w:eastAsia="Calibri" w:hAnsi="Calibri"/>
              </w:rPr>
              <w:t>Mr. Muzibul Kamal</w:t>
            </w:r>
          </w:p>
        </w:tc>
        <w:tc>
          <w:tcPr>
            <w:tcW w:w="1794" w:type="dxa"/>
            <w:vAlign w:val="center"/>
          </w:tcPr>
          <w:p w:rsidR="00A62BE6" w:rsidRPr="00E3372D" w:rsidRDefault="00A62BE6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E3372D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1650" w:type="dxa"/>
            <w:vAlign w:val="center"/>
          </w:tcPr>
          <w:p w:rsidR="00A62BE6" w:rsidRPr="00034C03" w:rsidRDefault="00A62BE6" w:rsidP="00831B47">
            <w:r>
              <w:t>ECE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AB5A79">
              <w:t>SIU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†gvt AvwZKzi ingvb</w:t>
            </w:r>
          </w:p>
        </w:tc>
        <w:tc>
          <w:tcPr>
            <w:tcW w:w="1794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mn. cÖkvmwbK Kg©KZ©v</w:t>
            </w:r>
          </w:p>
        </w:tc>
        <w:tc>
          <w:tcPr>
            <w:tcW w:w="1650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wWb, ¯‹zj Ae †gwWK¨vj mv‡q‡Ým</w:t>
            </w:r>
          </w:p>
        </w:tc>
        <w:tc>
          <w:tcPr>
            <w:tcW w:w="1010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cÖ`xc P›`ª cvj</w:t>
            </w:r>
          </w:p>
        </w:tc>
        <w:tc>
          <w:tcPr>
            <w:tcW w:w="1794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cÖkvmwbK Kg©KZ©v</w:t>
            </w:r>
          </w:p>
        </w:tc>
        <w:tc>
          <w:tcPr>
            <w:tcW w:w="1650" w:type="dxa"/>
            <w:vAlign w:val="center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wnmve `ßi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rPr>
                <w:rFonts w:ascii="SutonnyMJ" w:hAnsi="SutonnyMJ"/>
              </w:rPr>
              <w:t>†gvQvt †mwjbv LvZzb</w:t>
            </w:r>
          </w:p>
        </w:tc>
        <w:tc>
          <w:tcPr>
            <w:tcW w:w="1794" w:type="dxa"/>
          </w:tcPr>
          <w:p w:rsidR="00A62BE6" w:rsidRPr="00034C03" w:rsidRDefault="00A62BE6" w:rsidP="00831B47">
            <w:r w:rsidRPr="00034C03">
              <w:t>Spouse (Teacher)</w:t>
            </w:r>
          </w:p>
        </w:tc>
        <w:tc>
          <w:tcPr>
            <w:tcW w:w="165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wcGgB wefvM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Mrs. Jerin Aktar Chowdhury</w:t>
            </w:r>
          </w:p>
        </w:tc>
        <w:tc>
          <w:tcPr>
            <w:tcW w:w="1794" w:type="dxa"/>
          </w:tcPr>
          <w:p w:rsidR="00A62BE6" w:rsidRPr="00034C03" w:rsidRDefault="00A62BE6" w:rsidP="00831B47">
            <w:r w:rsidRPr="00034C03">
              <w:t>Spouse (Officer)</w:t>
            </w:r>
          </w:p>
        </w:tc>
        <w:tc>
          <w:tcPr>
            <w:tcW w:w="165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wmGmB wefvM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Dr.KM Mozammel Hossain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Asstt.Prof.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Pharma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896BE4">
              <w:rPr>
                <w:sz w:val="28"/>
                <w:szCs w:val="28"/>
              </w:rPr>
              <w:t>SOMC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Dr. Syed Anwarul Haque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Curator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Pathology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896BE4">
              <w:rPr>
                <w:sz w:val="28"/>
                <w:szCs w:val="28"/>
              </w:rPr>
              <w:t>SOMC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Dr. Hafiz Ehsanul Haque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Com.Med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896BE4">
              <w:rPr>
                <w:sz w:val="28"/>
                <w:szCs w:val="28"/>
              </w:rPr>
              <w:t>SOMC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>Dr. Alauddin Ahmed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Microbiology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896BE4">
              <w:rPr>
                <w:sz w:val="28"/>
                <w:szCs w:val="28"/>
              </w:rPr>
              <w:t>SOMC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896BE4" w:rsidRDefault="00A62BE6" w:rsidP="00831B47">
            <w:pPr>
              <w:rPr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 xml:space="preserve">Dr. Mahbubur Rahman  </w:t>
            </w:r>
          </w:p>
        </w:tc>
        <w:tc>
          <w:tcPr>
            <w:tcW w:w="1794" w:type="dxa"/>
          </w:tcPr>
          <w:p w:rsidR="00A62BE6" w:rsidRPr="00896BE4" w:rsidRDefault="00A62BE6" w:rsidP="00831B47">
            <w:pPr>
              <w:rPr>
                <w:rFonts w:ascii="SutonnyMJ" w:hAnsi="SutonnyMJ" w:cs="SutonnyMJ"/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Lecturer</w:t>
            </w:r>
          </w:p>
        </w:tc>
        <w:tc>
          <w:tcPr>
            <w:tcW w:w="1650" w:type="dxa"/>
          </w:tcPr>
          <w:p w:rsidR="00A62BE6" w:rsidRPr="00896BE4" w:rsidRDefault="00A62BE6" w:rsidP="00831B47">
            <w:pPr>
              <w:rPr>
                <w:rFonts w:ascii="SutonnyMJ" w:hAnsi="SutonnyMJ" w:cs="SutonnyMJ"/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Pathology</w:t>
            </w:r>
          </w:p>
        </w:tc>
        <w:tc>
          <w:tcPr>
            <w:tcW w:w="1010" w:type="dxa"/>
          </w:tcPr>
          <w:p w:rsidR="00A62BE6" w:rsidRPr="00896BE4" w:rsidRDefault="00A62BE6" w:rsidP="00831B47">
            <w:pPr>
              <w:rPr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SOMC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>Dr. Santanu Das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Microbiology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896BE4">
              <w:rPr>
                <w:sz w:val="28"/>
                <w:szCs w:val="28"/>
              </w:rPr>
              <w:t>SOMC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 xml:space="preserve">Dr. Ahmed Nasim Hossain, 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MO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Pathology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896BE4">
              <w:rPr>
                <w:sz w:val="28"/>
                <w:szCs w:val="28"/>
              </w:rPr>
              <w:t>SOMC</w:t>
            </w:r>
          </w:p>
        </w:tc>
      </w:tr>
      <w:tr w:rsidR="003905B6" w:rsidRPr="00034C03" w:rsidTr="00831B47">
        <w:tc>
          <w:tcPr>
            <w:tcW w:w="757" w:type="dxa"/>
            <w:vMerge/>
            <w:vAlign w:val="center"/>
          </w:tcPr>
          <w:p w:rsidR="003905B6" w:rsidRPr="00034C03" w:rsidRDefault="003905B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3905B6" w:rsidRPr="00034C03" w:rsidRDefault="003905B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3905B6" w:rsidRPr="00034C03" w:rsidRDefault="003905B6" w:rsidP="001A53C1">
            <w:pPr>
              <w:jc w:val="center"/>
            </w:pPr>
          </w:p>
        </w:tc>
        <w:tc>
          <w:tcPr>
            <w:tcW w:w="3060" w:type="dxa"/>
          </w:tcPr>
          <w:p w:rsidR="003905B6" w:rsidRPr="00034C03" w:rsidRDefault="003905B6" w:rsidP="00831B47">
            <w:r w:rsidRPr="00391F44">
              <w:rPr>
                <w:rFonts w:ascii="Calibri" w:eastAsia="Calibri" w:hAnsi="Calibri"/>
              </w:rPr>
              <w:t>Ms.Humayra Rahman Suma</w:t>
            </w:r>
          </w:p>
        </w:tc>
        <w:tc>
          <w:tcPr>
            <w:tcW w:w="1794" w:type="dxa"/>
          </w:tcPr>
          <w:p w:rsidR="003905B6" w:rsidRPr="00034C03" w:rsidRDefault="003905B6" w:rsidP="00831B47">
            <w:r w:rsidRPr="00391F44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1650" w:type="dxa"/>
          </w:tcPr>
          <w:p w:rsidR="003905B6" w:rsidRPr="00034C03" w:rsidRDefault="003905B6" w:rsidP="00831B47">
            <w:r>
              <w:t>English</w:t>
            </w:r>
          </w:p>
        </w:tc>
        <w:tc>
          <w:tcPr>
            <w:tcW w:w="1010" w:type="dxa"/>
          </w:tcPr>
          <w:p w:rsidR="003905B6" w:rsidRPr="00896BE4" w:rsidRDefault="003905B6" w:rsidP="00831B47">
            <w:pPr>
              <w:rPr>
                <w:sz w:val="28"/>
                <w:szCs w:val="28"/>
              </w:rPr>
            </w:pPr>
            <w:r w:rsidRPr="00AB5A79">
              <w:t>SIU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>Md. Atiqur Rahman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Adm.Officer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Dean Office</w:t>
            </w:r>
          </w:p>
        </w:tc>
        <w:tc>
          <w:tcPr>
            <w:tcW w:w="1010" w:type="dxa"/>
          </w:tcPr>
          <w:p w:rsidR="00A62BE6" w:rsidRDefault="00A62BE6" w:rsidP="00831B47">
            <w:r w:rsidRPr="00896BE4">
              <w:rPr>
                <w:sz w:val="28"/>
                <w:szCs w:val="28"/>
              </w:rPr>
              <w:t>SOMC</w:t>
            </w:r>
          </w:p>
          <w:p w:rsidR="00A62BE6" w:rsidRPr="00034C03" w:rsidRDefault="00A62BE6" w:rsidP="00831B47"/>
        </w:tc>
      </w:tr>
      <w:tr w:rsidR="00A62BE6" w:rsidRPr="00034C03" w:rsidTr="00831B47">
        <w:tc>
          <w:tcPr>
            <w:tcW w:w="757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02</w:t>
            </w:r>
          </w:p>
        </w:tc>
        <w:tc>
          <w:tcPr>
            <w:tcW w:w="1583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Conference Hall-02</w:t>
            </w:r>
          </w:p>
          <w:p w:rsidR="00A62BE6" w:rsidRPr="00034C03" w:rsidRDefault="00A62BE6" w:rsidP="001A53C1">
            <w:pPr>
              <w:jc w:val="center"/>
            </w:pPr>
            <w:r w:rsidRPr="00034C03">
              <w:rPr>
                <w:color w:val="000000"/>
              </w:rPr>
              <w:t>(2</w:t>
            </w:r>
            <w:r w:rsidRPr="00034C03">
              <w:rPr>
                <w:color w:val="000000"/>
                <w:vertAlign w:val="superscript"/>
              </w:rPr>
              <w:t>nd</w:t>
            </w:r>
            <w:r w:rsidRPr="00034C03">
              <w:rPr>
                <w:color w:val="000000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60</w:t>
            </w:r>
          </w:p>
        </w:tc>
        <w:tc>
          <w:tcPr>
            <w:tcW w:w="3060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/>
              </w:rPr>
            </w:pPr>
            <w:r w:rsidRPr="00034C03">
              <w:rPr>
                <w:rFonts w:ascii="SutonnyMJ" w:hAnsi="SutonnyMJ"/>
              </w:rPr>
              <w:t>Rbve †gvt Avey BDQyd</w:t>
            </w:r>
          </w:p>
        </w:tc>
        <w:tc>
          <w:tcPr>
            <w:tcW w:w="1794" w:type="dxa"/>
            <w:vAlign w:val="center"/>
          </w:tcPr>
          <w:p w:rsidR="00A62BE6" w:rsidRPr="00034C03" w:rsidRDefault="00A62BE6" w:rsidP="00831B47">
            <w:pPr>
              <w:rPr>
                <w:rFonts w:ascii="SutonnyMJ" w:hAnsi="SutonnyMJ"/>
              </w:rPr>
            </w:pPr>
            <w:r w:rsidRPr="00034C03">
              <w:rPr>
                <w:rFonts w:ascii="SutonnyMJ" w:hAnsi="SutonnyMJ"/>
              </w:rPr>
              <w:t>cÖkvmwbK Kg©KZ©v</w:t>
            </w:r>
          </w:p>
        </w:tc>
        <w:tc>
          <w:tcPr>
            <w:tcW w:w="1650" w:type="dxa"/>
            <w:vAlign w:val="center"/>
          </w:tcPr>
          <w:p w:rsidR="00A62BE6" w:rsidRPr="00034C03" w:rsidRDefault="00A62BE6" w:rsidP="00831B47">
            <w:r w:rsidRPr="00034C03">
              <w:rPr>
                <w:rFonts w:ascii="SutonnyMJ" w:hAnsi="SutonnyMJ"/>
                <w:bCs/>
              </w:rPr>
              <w:t>cixÿv wbqš¿K `ßi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wg‡mm Lvw`Rv Av³vi †PŠayix</w:t>
            </w:r>
          </w:p>
        </w:tc>
        <w:tc>
          <w:tcPr>
            <w:tcW w:w="1794" w:type="dxa"/>
          </w:tcPr>
          <w:p w:rsidR="00A62BE6" w:rsidRPr="00034C03" w:rsidRDefault="00A62BE6" w:rsidP="00831B47">
            <w:r w:rsidRPr="00034C03">
              <w:t>Spouse (Officer)</w:t>
            </w:r>
          </w:p>
        </w:tc>
        <w:tc>
          <w:tcPr>
            <w:tcW w:w="1650" w:type="dxa"/>
          </w:tcPr>
          <w:p w:rsidR="00A62BE6" w:rsidRPr="00034C03" w:rsidRDefault="00A62BE6" w:rsidP="00831B47">
            <w:r w:rsidRPr="00034C03">
              <w:rPr>
                <w:rFonts w:ascii="SutonnyMJ" w:hAnsi="SutonnyMJ"/>
                <w:bCs/>
              </w:rPr>
              <w:t>‡K›`ªxq MÖš’vMvi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>Dr. Premananda Das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Microbiology</w:t>
            </w:r>
          </w:p>
        </w:tc>
        <w:tc>
          <w:tcPr>
            <w:tcW w:w="1010" w:type="dxa"/>
          </w:tcPr>
          <w:p w:rsidR="00A62BE6" w:rsidRPr="00034C03" w:rsidRDefault="00A62BE6" w:rsidP="00831B47"/>
        </w:tc>
      </w:tr>
      <w:tr w:rsidR="00A62BE6" w:rsidRPr="00034C03" w:rsidTr="00831B47">
        <w:tc>
          <w:tcPr>
            <w:tcW w:w="757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03</w:t>
            </w:r>
          </w:p>
        </w:tc>
        <w:tc>
          <w:tcPr>
            <w:tcW w:w="1583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Exam</w:t>
            </w:r>
          </w:p>
          <w:p w:rsidR="00A62BE6" w:rsidRPr="00034C03" w:rsidRDefault="00A62BE6" w:rsidP="001A53C1">
            <w:pPr>
              <w:jc w:val="center"/>
            </w:pPr>
            <w:r w:rsidRPr="00034C03">
              <w:t>Hall-03</w:t>
            </w:r>
          </w:p>
          <w:p w:rsidR="00A62BE6" w:rsidRPr="00034C03" w:rsidRDefault="00A62BE6" w:rsidP="001A53C1">
            <w:pPr>
              <w:jc w:val="center"/>
            </w:pPr>
            <w:r w:rsidRPr="00034C03">
              <w:rPr>
                <w:color w:val="000000"/>
              </w:rPr>
              <w:t>(2</w:t>
            </w:r>
            <w:r w:rsidRPr="00034C03">
              <w:rPr>
                <w:color w:val="000000"/>
                <w:vertAlign w:val="superscript"/>
              </w:rPr>
              <w:t>nd</w:t>
            </w:r>
            <w:r w:rsidRPr="00034C03">
              <w:rPr>
                <w:color w:val="000000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40</w:t>
            </w: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>Mithun Chandra Voumik</w:t>
            </w:r>
          </w:p>
        </w:tc>
        <w:tc>
          <w:tcPr>
            <w:tcW w:w="1794" w:type="dxa"/>
            <w:vAlign w:val="center"/>
          </w:tcPr>
          <w:p w:rsidR="00A62BE6" w:rsidRPr="00034C03" w:rsidRDefault="00A62BE6" w:rsidP="00831B47">
            <w:r w:rsidRPr="00034C03">
              <w:t>Lec</w:t>
            </w:r>
          </w:p>
        </w:tc>
        <w:tc>
          <w:tcPr>
            <w:tcW w:w="1650" w:type="dxa"/>
          </w:tcPr>
          <w:p w:rsidR="00A62BE6" w:rsidRPr="00034C03" w:rsidRDefault="00A62BE6" w:rsidP="00831B47">
            <w:r w:rsidRPr="00034C03">
              <w:t>CEP</w:t>
            </w:r>
          </w:p>
        </w:tc>
        <w:tc>
          <w:tcPr>
            <w:tcW w:w="1010" w:type="dxa"/>
          </w:tcPr>
          <w:p w:rsidR="00A62BE6" w:rsidRPr="00034C03" w:rsidRDefault="00A62BE6" w:rsidP="00831B47">
            <w:r w:rsidRPr="00034C03">
              <w:t>SUST</w:t>
            </w:r>
          </w:p>
        </w:tc>
      </w:tr>
      <w:tr w:rsidR="00A62BE6" w:rsidRPr="00034C03" w:rsidTr="00831B47">
        <w:tc>
          <w:tcPr>
            <w:tcW w:w="757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A62BE6" w:rsidRPr="00034C03" w:rsidRDefault="00A62BE6" w:rsidP="001A53C1">
            <w:pPr>
              <w:jc w:val="center"/>
            </w:pPr>
          </w:p>
        </w:tc>
        <w:tc>
          <w:tcPr>
            <w:tcW w:w="3060" w:type="dxa"/>
          </w:tcPr>
          <w:p w:rsidR="00A62BE6" w:rsidRPr="00034C03" w:rsidRDefault="00A62BE6" w:rsidP="00831B47">
            <w:r w:rsidRPr="00034C03">
              <w:t>Dr. Md.Kamruzzaman</w:t>
            </w:r>
          </w:p>
        </w:tc>
        <w:tc>
          <w:tcPr>
            <w:tcW w:w="1794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t>Com.Medicine</w:t>
            </w:r>
          </w:p>
        </w:tc>
        <w:tc>
          <w:tcPr>
            <w:tcW w:w="1010" w:type="dxa"/>
          </w:tcPr>
          <w:p w:rsidR="00A62BE6" w:rsidRPr="00034C03" w:rsidRDefault="00A62BE6" w:rsidP="00831B47"/>
        </w:tc>
      </w:tr>
      <w:tr w:rsidR="00A62BE6" w:rsidRPr="00034C03" w:rsidTr="00831B47">
        <w:tc>
          <w:tcPr>
            <w:tcW w:w="757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04</w:t>
            </w:r>
          </w:p>
        </w:tc>
        <w:tc>
          <w:tcPr>
            <w:tcW w:w="1583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Physiology Tutorial</w:t>
            </w:r>
          </w:p>
          <w:p w:rsidR="00A62BE6" w:rsidRPr="00034C03" w:rsidRDefault="00A62BE6" w:rsidP="001A53C1">
            <w:pPr>
              <w:jc w:val="center"/>
            </w:pPr>
            <w:r w:rsidRPr="00034C03">
              <w:t>Hall-04</w:t>
            </w:r>
          </w:p>
          <w:p w:rsidR="00A62BE6" w:rsidRPr="00034C03" w:rsidRDefault="00A62BE6" w:rsidP="001A53C1">
            <w:pPr>
              <w:jc w:val="center"/>
            </w:pPr>
            <w:r w:rsidRPr="00034C03">
              <w:rPr>
                <w:color w:val="000000"/>
              </w:rPr>
              <w:t>(2</w:t>
            </w:r>
            <w:r w:rsidRPr="00034C03">
              <w:rPr>
                <w:color w:val="000000"/>
                <w:vertAlign w:val="superscript"/>
              </w:rPr>
              <w:t>nd</w:t>
            </w:r>
            <w:r w:rsidRPr="00034C03">
              <w:rPr>
                <w:color w:val="000000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A62BE6" w:rsidRPr="00034C03" w:rsidRDefault="00A62BE6" w:rsidP="001A53C1">
            <w:pPr>
              <w:jc w:val="center"/>
            </w:pPr>
            <w:r w:rsidRPr="00034C03">
              <w:t>74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†gvt mygb †iRv</w:t>
            </w:r>
          </w:p>
        </w:tc>
        <w:tc>
          <w:tcPr>
            <w:tcW w:w="1794" w:type="dxa"/>
            <w:tcBorders>
              <w:bottom w:val="single" w:sz="4" w:space="0" w:color="000000"/>
            </w:tcBorders>
          </w:tcPr>
          <w:p w:rsidR="00A62BE6" w:rsidRPr="00034C03" w:rsidRDefault="00A62BE6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cÖfvlK</w:t>
            </w:r>
          </w:p>
        </w:tc>
        <w:tc>
          <w:tcPr>
            <w:tcW w:w="1650" w:type="dxa"/>
            <w:tcBorders>
              <w:bottom w:val="single" w:sz="4" w:space="0" w:color="000000"/>
            </w:tcBorders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GdBGm wefvM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A62BE6" w:rsidRPr="00034C03" w:rsidRDefault="00A62BE6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5252AB" w:rsidRPr="00034C03" w:rsidTr="00831B47">
        <w:tc>
          <w:tcPr>
            <w:tcW w:w="757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5252AB" w:rsidRPr="004D5B50" w:rsidRDefault="005252AB" w:rsidP="00831B47">
            <w:pPr>
              <w:tabs>
                <w:tab w:val="left" w:pos="100"/>
                <w:tab w:val="left" w:pos="285"/>
              </w:tabs>
              <w:rPr>
                <w:rFonts w:ascii="Calibri" w:eastAsia="Calibri" w:hAnsi="Calibri"/>
                <w:spacing w:val="-4"/>
                <w:w w:val="120"/>
              </w:rPr>
            </w:pPr>
            <w:r w:rsidRPr="004D5B50">
              <w:rPr>
                <w:rFonts w:ascii="Calibri" w:eastAsia="Calibri" w:hAnsi="Calibri"/>
              </w:rPr>
              <w:t>Ms. Nasrin Nahar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:rsidR="005252AB" w:rsidRPr="004D5B50" w:rsidRDefault="005252AB" w:rsidP="00831B47">
            <w:pPr>
              <w:tabs>
                <w:tab w:val="left" w:pos="100"/>
                <w:tab w:val="left" w:pos="285"/>
              </w:tabs>
              <w:rPr>
                <w:rFonts w:ascii="Calibri" w:eastAsia="Calibri" w:hAnsi="Calibri"/>
                <w:spacing w:val="-4"/>
                <w:w w:val="120"/>
              </w:rPr>
            </w:pPr>
            <w:r w:rsidRPr="004D5B50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1650" w:type="dxa"/>
            <w:shd w:val="clear" w:color="auto" w:fill="FFFFFF" w:themeFill="background1"/>
          </w:tcPr>
          <w:p w:rsidR="005252AB" w:rsidRPr="00034C03" w:rsidRDefault="005252AB" w:rsidP="00831B47">
            <w:r>
              <w:t>BA</w:t>
            </w:r>
          </w:p>
        </w:tc>
        <w:tc>
          <w:tcPr>
            <w:tcW w:w="1010" w:type="dxa"/>
            <w:shd w:val="clear" w:color="auto" w:fill="FFFFFF" w:themeFill="background1"/>
          </w:tcPr>
          <w:p w:rsidR="005252AB" w:rsidRPr="00034C03" w:rsidRDefault="005252AB" w:rsidP="00831B47">
            <w:r>
              <w:t>SIU</w:t>
            </w:r>
          </w:p>
        </w:tc>
      </w:tr>
      <w:tr w:rsidR="005252AB" w:rsidRPr="00034C03" w:rsidTr="00831B47">
        <w:tc>
          <w:tcPr>
            <w:tcW w:w="757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3060" w:type="dxa"/>
          </w:tcPr>
          <w:p w:rsidR="005252AB" w:rsidRPr="00034C03" w:rsidRDefault="005252AB" w:rsidP="00831B47">
            <w:r w:rsidRPr="00034C03">
              <w:t>Dr. Monojit Mojumdar</w:t>
            </w:r>
          </w:p>
        </w:tc>
        <w:tc>
          <w:tcPr>
            <w:tcW w:w="1794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Asstt.Prof</w:t>
            </w:r>
          </w:p>
        </w:tc>
        <w:tc>
          <w:tcPr>
            <w:tcW w:w="1650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Biochemistry</w:t>
            </w:r>
          </w:p>
        </w:tc>
        <w:tc>
          <w:tcPr>
            <w:tcW w:w="1010" w:type="dxa"/>
          </w:tcPr>
          <w:p w:rsidR="005252AB" w:rsidRPr="00034C03" w:rsidRDefault="005252AB" w:rsidP="00831B47"/>
        </w:tc>
      </w:tr>
      <w:tr w:rsidR="005252AB" w:rsidRPr="00034C03" w:rsidTr="00831B47">
        <w:tc>
          <w:tcPr>
            <w:tcW w:w="757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5252AB" w:rsidRPr="00034C03" w:rsidRDefault="005252AB" w:rsidP="001A53C1">
            <w:pPr>
              <w:jc w:val="center"/>
            </w:pPr>
          </w:p>
        </w:tc>
        <w:tc>
          <w:tcPr>
            <w:tcW w:w="3060" w:type="dxa"/>
          </w:tcPr>
          <w:p w:rsidR="005252AB" w:rsidRPr="00034C03" w:rsidRDefault="005252AB" w:rsidP="00831B47">
            <w:r w:rsidRPr="00034C03">
              <w:t>Dr. Md.Idris Miah</w:t>
            </w:r>
          </w:p>
        </w:tc>
        <w:tc>
          <w:tcPr>
            <w:tcW w:w="1794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Biochemistry</w:t>
            </w:r>
          </w:p>
        </w:tc>
        <w:tc>
          <w:tcPr>
            <w:tcW w:w="1010" w:type="dxa"/>
          </w:tcPr>
          <w:p w:rsidR="005252AB" w:rsidRPr="00034C03" w:rsidRDefault="005252AB" w:rsidP="00831B47"/>
        </w:tc>
      </w:tr>
      <w:tr w:rsidR="005252AB" w:rsidRPr="00034C03" w:rsidTr="00831B47">
        <w:tc>
          <w:tcPr>
            <w:tcW w:w="757" w:type="dxa"/>
            <w:vMerge w:val="restart"/>
            <w:vAlign w:val="center"/>
          </w:tcPr>
          <w:p w:rsidR="005252AB" w:rsidRPr="00034C03" w:rsidRDefault="005252AB" w:rsidP="001A53C1">
            <w:pPr>
              <w:jc w:val="center"/>
            </w:pPr>
            <w:r w:rsidRPr="00034C03">
              <w:t>05</w:t>
            </w:r>
          </w:p>
        </w:tc>
        <w:tc>
          <w:tcPr>
            <w:tcW w:w="1583" w:type="dxa"/>
            <w:vMerge w:val="restart"/>
            <w:vAlign w:val="center"/>
          </w:tcPr>
          <w:p w:rsidR="005252AB" w:rsidRPr="00034C03" w:rsidRDefault="005252AB" w:rsidP="001A53C1">
            <w:pPr>
              <w:jc w:val="center"/>
            </w:pPr>
            <w:r w:rsidRPr="00034C03">
              <w:t>Biochemistry</w:t>
            </w:r>
          </w:p>
          <w:p w:rsidR="005252AB" w:rsidRPr="00034C03" w:rsidRDefault="005252AB" w:rsidP="001A53C1">
            <w:pPr>
              <w:jc w:val="center"/>
            </w:pPr>
            <w:r w:rsidRPr="00034C03">
              <w:t>Tutorial</w:t>
            </w:r>
          </w:p>
          <w:p w:rsidR="005252AB" w:rsidRPr="00034C03" w:rsidRDefault="005252AB" w:rsidP="001A53C1">
            <w:pPr>
              <w:jc w:val="center"/>
            </w:pPr>
            <w:r w:rsidRPr="00034C03">
              <w:t>Hall-05</w:t>
            </w:r>
          </w:p>
          <w:p w:rsidR="005252AB" w:rsidRPr="00034C03" w:rsidRDefault="005252AB" w:rsidP="001A53C1">
            <w:pPr>
              <w:jc w:val="center"/>
            </w:pPr>
            <w:r w:rsidRPr="00034C03">
              <w:rPr>
                <w:color w:val="000000"/>
              </w:rPr>
              <w:t>(2</w:t>
            </w:r>
            <w:r w:rsidRPr="00034C03">
              <w:rPr>
                <w:color w:val="000000"/>
                <w:vertAlign w:val="superscript"/>
              </w:rPr>
              <w:t>nd</w:t>
            </w:r>
            <w:r w:rsidRPr="00034C03">
              <w:rPr>
                <w:color w:val="000000"/>
              </w:rPr>
              <w:t xml:space="preserve"> Floor)</w:t>
            </w:r>
          </w:p>
          <w:p w:rsidR="005252AB" w:rsidRPr="00034C03" w:rsidRDefault="005252AB" w:rsidP="001A53C1">
            <w:pPr>
              <w:jc w:val="center"/>
            </w:pPr>
          </w:p>
        </w:tc>
        <w:tc>
          <w:tcPr>
            <w:tcW w:w="990" w:type="dxa"/>
            <w:vMerge w:val="restart"/>
            <w:vAlign w:val="center"/>
          </w:tcPr>
          <w:p w:rsidR="005252AB" w:rsidRPr="00034C03" w:rsidRDefault="005252AB" w:rsidP="001A53C1">
            <w:pPr>
              <w:jc w:val="center"/>
            </w:pPr>
            <w:r w:rsidRPr="00034C03">
              <w:t>75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vAlign w:val="center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Av.d.g. GKivgyj nK wZZzgxi</w:t>
            </w:r>
          </w:p>
        </w:tc>
        <w:tc>
          <w:tcPr>
            <w:tcW w:w="1794" w:type="dxa"/>
            <w:tcBorders>
              <w:bottom w:val="single" w:sz="4" w:space="0" w:color="000000"/>
            </w:tcBorders>
            <w:vAlign w:val="center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AwWU mycvwib‡Ub‡W›U</w:t>
            </w:r>
          </w:p>
        </w:tc>
        <w:tc>
          <w:tcPr>
            <w:tcW w:w="1650" w:type="dxa"/>
            <w:tcBorders>
              <w:bottom w:val="single" w:sz="4" w:space="0" w:color="000000"/>
            </w:tcBorders>
            <w:vAlign w:val="center"/>
          </w:tcPr>
          <w:p w:rsidR="005252AB" w:rsidRPr="00034C03" w:rsidRDefault="005252AB" w:rsidP="00831B47">
            <w:r w:rsidRPr="00034C03">
              <w:rPr>
                <w:rFonts w:ascii="SutonnyMJ" w:hAnsi="SutonnyMJ" w:cs="SutonnyMJ"/>
              </w:rPr>
              <w:t>wnmve `ßi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5252AB" w:rsidRPr="00034C03" w:rsidRDefault="005252AB" w:rsidP="00831B47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5252AB" w:rsidRPr="00034C03" w:rsidTr="00831B47">
        <w:tc>
          <w:tcPr>
            <w:tcW w:w="757" w:type="dxa"/>
            <w:vMerge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5252AB" w:rsidRPr="00391F44" w:rsidRDefault="005252AB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391F44">
              <w:rPr>
                <w:rFonts w:ascii="Calibri" w:eastAsia="Calibri" w:hAnsi="Calibri"/>
                <w:spacing w:val="-4"/>
                <w:w w:val="120"/>
              </w:rPr>
              <w:t xml:space="preserve">Ms. Swati Rani Debnath, 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:rsidR="005252AB" w:rsidRPr="00391F44" w:rsidRDefault="005252AB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391F44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1650" w:type="dxa"/>
            <w:shd w:val="clear" w:color="auto" w:fill="FFFFFF" w:themeFill="background1"/>
          </w:tcPr>
          <w:p w:rsidR="005252AB" w:rsidRPr="00034C03" w:rsidRDefault="005252AB" w:rsidP="00831B47">
            <w:r>
              <w:t>English</w:t>
            </w:r>
          </w:p>
        </w:tc>
        <w:tc>
          <w:tcPr>
            <w:tcW w:w="1010" w:type="dxa"/>
            <w:shd w:val="clear" w:color="auto" w:fill="FFFFFF" w:themeFill="background1"/>
          </w:tcPr>
          <w:p w:rsidR="005252AB" w:rsidRPr="00034C03" w:rsidRDefault="005252AB" w:rsidP="00831B47">
            <w:r>
              <w:t>SIU</w:t>
            </w:r>
          </w:p>
        </w:tc>
      </w:tr>
      <w:tr w:rsidR="005252AB" w:rsidRPr="00034C03" w:rsidTr="00831B47">
        <w:tc>
          <w:tcPr>
            <w:tcW w:w="757" w:type="dxa"/>
            <w:vMerge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3060" w:type="dxa"/>
          </w:tcPr>
          <w:p w:rsidR="005252AB" w:rsidRPr="00034C03" w:rsidRDefault="005252AB" w:rsidP="00831B47">
            <w:r w:rsidRPr="00034C03">
              <w:t>Dr. Wakil  Uddin Joardar</w:t>
            </w:r>
          </w:p>
        </w:tc>
        <w:tc>
          <w:tcPr>
            <w:tcW w:w="1794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Biochemistry</w:t>
            </w:r>
          </w:p>
        </w:tc>
        <w:tc>
          <w:tcPr>
            <w:tcW w:w="1010" w:type="dxa"/>
          </w:tcPr>
          <w:p w:rsidR="005252AB" w:rsidRPr="00034C03" w:rsidRDefault="005252AB" w:rsidP="00831B47"/>
        </w:tc>
      </w:tr>
      <w:tr w:rsidR="005252AB" w:rsidRPr="00034C03" w:rsidTr="00831B47">
        <w:tc>
          <w:tcPr>
            <w:tcW w:w="757" w:type="dxa"/>
            <w:vMerge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1583" w:type="dxa"/>
            <w:vMerge/>
            <w:vAlign w:val="center"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5252AB" w:rsidRPr="00034C03" w:rsidRDefault="005252AB" w:rsidP="009C74A3">
            <w:pPr>
              <w:jc w:val="center"/>
            </w:pPr>
          </w:p>
        </w:tc>
        <w:tc>
          <w:tcPr>
            <w:tcW w:w="3060" w:type="dxa"/>
          </w:tcPr>
          <w:p w:rsidR="005252AB" w:rsidRPr="00034C03" w:rsidRDefault="005252AB" w:rsidP="00831B47">
            <w:r w:rsidRPr="00034C03">
              <w:t>Dr. Shib Prasad Sinha</w:t>
            </w:r>
          </w:p>
        </w:tc>
        <w:tc>
          <w:tcPr>
            <w:tcW w:w="1794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Lecturer</w:t>
            </w:r>
          </w:p>
        </w:tc>
        <w:tc>
          <w:tcPr>
            <w:tcW w:w="1650" w:type="dxa"/>
          </w:tcPr>
          <w:p w:rsidR="005252AB" w:rsidRPr="00034C03" w:rsidRDefault="005252AB" w:rsidP="00831B47">
            <w:pPr>
              <w:rPr>
                <w:rFonts w:ascii="SutonnyMJ" w:hAnsi="SutonnyMJ" w:cs="SutonnyMJ"/>
              </w:rPr>
            </w:pPr>
            <w:r w:rsidRPr="00034C03">
              <w:t>Virology</w:t>
            </w:r>
          </w:p>
        </w:tc>
        <w:tc>
          <w:tcPr>
            <w:tcW w:w="1010" w:type="dxa"/>
          </w:tcPr>
          <w:p w:rsidR="005252AB" w:rsidRPr="00034C03" w:rsidRDefault="005252AB" w:rsidP="00831B47"/>
        </w:tc>
      </w:tr>
    </w:tbl>
    <w:p w:rsidR="00BF0A25" w:rsidRPr="00896BE4" w:rsidRDefault="00BF0A25" w:rsidP="00831B47">
      <w:pPr>
        <w:pBdr>
          <w:bottom w:val="single" w:sz="6" w:space="1" w:color="auto"/>
        </w:pBdr>
        <w:rPr>
          <w:b/>
          <w:sz w:val="28"/>
          <w:szCs w:val="28"/>
        </w:rPr>
      </w:pPr>
    </w:p>
    <w:tbl>
      <w:tblPr>
        <w:tblW w:w="5216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2"/>
        <w:gridCol w:w="1725"/>
        <w:gridCol w:w="704"/>
        <w:gridCol w:w="3304"/>
        <w:gridCol w:w="1414"/>
        <w:gridCol w:w="1834"/>
        <w:gridCol w:w="1098"/>
      </w:tblGrid>
      <w:tr w:rsidR="001F2A94" w:rsidRPr="00D0189F" w:rsidTr="00D7375C">
        <w:tc>
          <w:tcPr>
            <w:tcW w:w="373" w:type="pct"/>
            <w:vAlign w:val="center"/>
          </w:tcPr>
          <w:p w:rsidR="00947C58" w:rsidRPr="00D0189F" w:rsidRDefault="00947C58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792" w:type="pct"/>
            <w:vAlign w:val="center"/>
          </w:tcPr>
          <w:p w:rsidR="00947C58" w:rsidRPr="00D0189F" w:rsidRDefault="00947C58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323" w:type="pct"/>
            <w:vAlign w:val="center"/>
          </w:tcPr>
          <w:p w:rsidR="00947C58" w:rsidRPr="00D0189F" w:rsidRDefault="00947C58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517" w:type="pct"/>
            <w:vAlign w:val="center"/>
          </w:tcPr>
          <w:p w:rsidR="00947C58" w:rsidRPr="00D0189F" w:rsidRDefault="00947C58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649" w:type="pct"/>
            <w:vAlign w:val="center"/>
          </w:tcPr>
          <w:p w:rsidR="00947C58" w:rsidRPr="00D0189F" w:rsidRDefault="00947C58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842" w:type="pct"/>
            <w:vAlign w:val="center"/>
          </w:tcPr>
          <w:p w:rsidR="00947C58" w:rsidRPr="00D0189F" w:rsidRDefault="00947C58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504" w:type="pct"/>
            <w:vAlign w:val="center"/>
          </w:tcPr>
          <w:p w:rsidR="00947C58" w:rsidRPr="00D0189F" w:rsidRDefault="00947C58" w:rsidP="00831B47">
            <w:pPr>
              <w:jc w:val="center"/>
              <w:rPr>
                <w:rFonts w:ascii="SutonnyMJ" w:hAnsi="SutonnyMJ" w:cs="SutonnyMJ"/>
                <w:b/>
              </w:rPr>
            </w:pPr>
            <w:r w:rsidRPr="00D0189F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1F2A94" w:rsidRPr="00D0189F" w:rsidTr="00D7375C">
        <w:tc>
          <w:tcPr>
            <w:tcW w:w="373" w:type="pct"/>
            <w:vMerge w:val="restart"/>
            <w:vAlign w:val="center"/>
          </w:tcPr>
          <w:p w:rsidR="00104F01" w:rsidRPr="00D0189F" w:rsidRDefault="00104F01" w:rsidP="00FA2055">
            <w:pPr>
              <w:jc w:val="center"/>
            </w:pPr>
            <w:r w:rsidRPr="00D0189F">
              <w:t>06</w:t>
            </w:r>
          </w:p>
        </w:tc>
        <w:tc>
          <w:tcPr>
            <w:tcW w:w="792" w:type="pct"/>
            <w:vMerge w:val="restart"/>
            <w:vAlign w:val="center"/>
          </w:tcPr>
          <w:p w:rsidR="00104F01" w:rsidRPr="00D0189F" w:rsidRDefault="00104F01" w:rsidP="00FA2055">
            <w:pPr>
              <w:jc w:val="center"/>
            </w:pPr>
            <w:r w:rsidRPr="00D0189F">
              <w:t>Physiology</w:t>
            </w:r>
          </w:p>
          <w:p w:rsidR="00104F01" w:rsidRPr="00D0189F" w:rsidRDefault="00104F01" w:rsidP="00FA2055">
            <w:pPr>
              <w:jc w:val="center"/>
            </w:pPr>
            <w:r w:rsidRPr="00D0189F">
              <w:t>Hall No.06</w:t>
            </w:r>
          </w:p>
          <w:p w:rsidR="00104F01" w:rsidRPr="00D0189F" w:rsidRDefault="00104F01" w:rsidP="00FA2055">
            <w:pPr>
              <w:jc w:val="center"/>
            </w:pPr>
            <w:r w:rsidRPr="00D0189F">
              <w:rPr>
                <w:color w:val="000000"/>
              </w:rPr>
              <w:t>(2</w:t>
            </w:r>
            <w:r w:rsidRPr="00D0189F">
              <w:rPr>
                <w:color w:val="000000"/>
                <w:vertAlign w:val="superscript"/>
              </w:rPr>
              <w:t>nd</w:t>
            </w:r>
            <w:r w:rsidRPr="00D0189F">
              <w:rPr>
                <w:color w:val="000000"/>
              </w:rPr>
              <w:t xml:space="preserve"> Floor)</w:t>
            </w:r>
          </w:p>
        </w:tc>
        <w:tc>
          <w:tcPr>
            <w:tcW w:w="323" w:type="pct"/>
            <w:vMerge w:val="restart"/>
            <w:vAlign w:val="center"/>
          </w:tcPr>
          <w:p w:rsidR="00104F01" w:rsidRPr="00D0189F" w:rsidRDefault="00104F01" w:rsidP="00FA2055">
            <w:pPr>
              <w:jc w:val="center"/>
            </w:pPr>
            <w:r w:rsidRPr="00D0189F">
              <w:t>53</w:t>
            </w:r>
          </w:p>
        </w:tc>
        <w:tc>
          <w:tcPr>
            <w:tcW w:w="1517" w:type="pct"/>
            <w:vAlign w:val="center"/>
          </w:tcPr>
          <w:p w:rsidR="00104F01" w:rsidRPr="00D0189F" w:rsidRDefault="00104F01" w:rsidP="00831B47">
            <w:pPr>
              <w:rPr>
                <w:rFonts w:ascii="SutonnyMJ" w:hAnsi="SutonnyMJ" w:cs="SutonnyMJ"/>
              </w:rPr>
            </w:pPr>
          </w:p>
        </w:tc>
        <w:tc>
          <w:tcPr>
            <w:tcW w:w="649" w:type="pct"/>
            <w:vAlign w:val="center"/>
          </w:tcPr>
          <w:p w:rsidR="00104F01" w:rsidRPr="00D0189F" w:rsidRDefault="00104F01" w:rsidP="00831B47">
            <w:pPr>
              <w:rPr>
                <w:rFonts w:ascii="SutonnyMJ" w:hAnsi="SutonnyMJ" w:cs="SutonnyMJ"/>
              </w:rPr>
            </w:pPr>
          </w:p>
        </w:tc>
        <w:tc>
          <w:tcPr>
            <w:tcW w:w="842" w:type="pct"/>
            <w:vAlign w:val="center"/>
          </w:tcPr>
          <w:p w:rsidR="00104F01" w:rsidRPr="00D0189F" w:rsidRDefault="00104F01" w:rsidP="00831B47"/>
        </w:tc>
        <w:tc>
          <w:tcPr>
            <w:tcW w:w="504" w:type="pct"/>
          </w:tcPr>
          <w:p w:rsidR="00104F01" w:rsidRPr="00D0189F" w:rsidRDefault="00104F01" w:rsidP="00831B47"/>
        </w:tc>
      </w:tr>
      <w:tr w:rsidR="001F2A94" w:rsidRPr="00D0189F" w:rsidTr="00D7375C">
        <w:tc>
          <w:tcPr>
            <w:tcW w:w="373" w:type="pct"/>
            <w:vMerge/>
            <w:vAlign w:val="center"/>
          </w:tcPr>
          <w:p w:rsidR="001F2A94" w:rsidRPr="00D0189F" w:rsidRDefault="001F2A94" w:rsidP="00FA2055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1F2A94" w:rsidRPr="00D0189F" w:rsidRDefault="001F2A94" w:rsidP="00FA2055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1F2A94" w:rsidRPr="00D0189F" w:rsidRDefault="001F2A94" w:rsidP="00FA2055">
            <w:pPr>
              <w:jc w:val="center"/>
            </w:pPr>
          </w:p>
        </w:tc>
        <w:tc>
          <w:tcPr>
            <w:tcW w:w="1517" w:type="pct"/>
          </w:tcPr>
          <w:p w:rsidR="001F2A94" w:rsidRPr="00D0189F" w:rsidRDefault="001F2A94" w:rsidP="00831B47">
            <w:pPr>
              <w:rPr>
                <w:lang w:val="da-DK"/>
              </w:rPr>
            </w:pPr>
            <w:r w:rsidRPr="00D0189F">
              <w:rPr>
                <w:lang w:val="da-DK"/>
              </w:rPr>
              <w:t>Dr.Md.Bahauddin</w:t>
            </w:r>
          </w:p>
        </w:tc>
        <w:tc>
          <w:tcPr>
            <w:tcW w:w="649" w:type="pct"/>
          </w:tcPr>
          <w:p w:rsidR="001F2A94" w:rsidRPr="00D0189F" w:rsidRDefault="001F2A94" w:rsidP="00831B47">
            <w:pPr>
              <w:rPr>
                <w:rFonts w:ascii="SutonnyMJ" w:hAnsi="SutonnyMJ" w:cs="SutonnyMJ"/>
              </w:rPr>
            </w:pPr>
            <w:r w:rsidRPr="00D0189F">
              <w:rPr>
                <w:lang w:val="da-DK"/>
              </w:rPr>
              <w:t>lecturer</w:t>
            </w:r>
          </w:p>
        </w:tc>
        <w:tc>
          <w:tcPr>
            <w:tcW w:w="842" w:type="pct"/>
          </w:tcPr>
          <w:p w:rsidR="001F2A94" w:rsidRPr="00D0189F" w:rsidRDefault="001F2A94" w:rsidP="00831B47">
            <w:pPr>
              <w:rPr>
                <w:rFonts w:ascii="SutonnyMJ" w:hAnsi="SutonnyMJ" w:cs="SutonnyMJ"/>
              </w:rPr>
            </w:pPr>
            <w:r w:rsidRPr="00D0189F">
              <w:rPr>
                <w:lang w:val="da-DK"/>
              </w:rPr>
              <w:t>Physiology</w:t>
            </w:r>
          </w:p>
        </w:tc>
        <w:tc>
          <w:tcPr>
            <w:tcW w:w="504" w:type="pct"/>
          </w:tcPr>
          <w:p w:rsidR="001F2A94" w:rsidRPr="00D0189F" w:rsidRDefault="001F2A94" w:rsidP="00831B47">
            <w:r w:rsidRPr="00D0189F">
              <w:t>SOMC</w:t>
            </w:r>
          </w:p>
        </w:tc>
      </w:tr>
      <w:tr w:rsidR="001F2A94" w:rsidRPr="00D0189F" w:rsidTr="00D7375C">
        <w:tc>
          <w:tcPr>
            <w:tcW w:w="373" w:type="pct"/>
            <w:vMerge/>
            <w:vAlign w:val="center"/>
          </w:tcPr>
          <w:p w:rsidR="001F2A94" w:rsidRPr="00D0189F" w:rsidRDefault="001F2A94" w:rsidP="00FA2055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1F2A94" w:rsidRPr="00D0189F" w:rsidRDefault="001F2A94" w:rsidP="00FA2055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1F2A94" w:rsidRPr="00D0189F" w:rsidRDefault="001F2A94" w:rsidP="00FA2055">
            <w:pPr>
              <w:jc w:val="center"/>
            </w:pPr>
          </w:p>
        </w:tc>
        <w:tc>
          <w:tcPr>
            <w:tcW w:w="1517" w:type="pct"/>
          </w:tcPr>
          <w:p w:rsidR="001F2A94" w:rsidRPr="00D0189F" w:rsidRDefault="001F2A94" w:rsidP="00831B47">
            <w:r w:rsidRPr="00D0189F">
              <w:t xml:space="preserve">Dr.Abdul Haye </w:t>
            </w:r>
          </w:p>
        </w:tc>
        <w:tc>
          <w:tcPr>
            <w:tcW w:w="649" w:type="pct"/>
          </w:tcPr>
          <w:p w:rsidR="001F2A94" w:rsidRPr="00D0189F" w:rsidRDefault="001F2A94" w:rsidP="00831B47">
            <w:pPr>
              <w:rPr>
                <w:rFonts w:ascii="SutonnyMJ" w:hAnsi="SutonnyMJ" w:cs="SutonnyMJ"/>
              </w:rPr>
            </w:pPr>
            <w:r w:rsidRPr="00D0189F">
              <w:t xml:space="preserve">Asstt.Prof. </w:t>
            </w:r>
          </w:p>
        </w:tc>
        <w:tc>
          <w:tcPr>
            <w:tcW w:w="842" w:type="pct"/>
          </w:tcPr>
          <w:p w:rsidR="001F2A94" w:rsidRPr="00D0189F" w:rsidRDefault="001F2A94" w:rsidP="00831B47">
            <w:pPr>
              <w:rPr>
                <w:rFonts w:ascii="SutonnyMJ" w:hAnsi="SutonnyMJ" w:cs="SutonnyMJ"/>
              </w:rPr>
            </w:pPr>
            <w:r w:rsidRPr="00D0189F">
              <w:t>Pathology</w:t>
            </w:r>
          </w:p>
        </w:tc>
        <w:tc>
          <w:tcPr>
            <w:tcW w:w="504" w:type="pct"/>
          </w:tcPr>
          <w:p w:rsidR="001F2A94" w:rsidRPr="00D0189F" w:rsidRDefault="001F2A94" w:rsidP="00831B47">
            <w:r w:rsidRPr="00D0189F">
              <w:t>SOMC</w:t>
            </w:r>
          </w:p>
        </w:tc>
      </w:tr>
      <w:tr w:rsidR="001F2A94" w:rsidRPr="00D0189F" w:rsidTr="00D7375C">
        <w:trPr>
          <w:trHeight w:val="170"/>
        </w:trPr>
        <w:tc>
          <w:tcPr>
            <w:tcW w:w="373" w:type="pct"/>
            <w:vMerge w:val="restart"/>
            <w:vAlign w:val="center"/>
          </w:tcPr>
          <w:p w:rsidR="000A15FD" w:rsidRPr="00D0189F" w:rsidRDefault="000A15FD" w:rsidP="00FA2055">
            <w:pPr>
              <w:jc w:val="center"/>
            </w:pPr>
            <w:r w:rsidRPr="00D0189F">
              <w:t>07</w:t>
            </w:r>
          </w:p>
        </w:tc>
        <w:tc>
          <w:tcPr>
            <w:tcW w:w="792" w:type="pct"/>
            <w:vMerge w:val="restart"/>
            <w:vAlign w:val="center"/>
          </w:tcPr>
          <w:p w:rsidR="000A15FD" w:rsidRPr="00D0189F" w:rsidRDefault="000A15FD" w:rsidP="00FA2055">
            <w:pPr>
              <w:jc w:val="center"/>
            </w:pPr>
            <w:r w:rsidRPr="00D0189F">
              <w:t>Biochemistry Practical</w:t>
            </w:r>
          </w:p>
          <w:p w:rsidR="000A15FD" w:rsidRPr="00D0189F" w:rsidRDefault="000A15FD" w:rsidP="00FA2055">
            <w:pPr>
              <w:jc w:val="center"/>
              <w:rPr>
                <w:b/>
              </w:rPr>
            </w:pPr>
            <w:r w:rsidRPr="00D0189F">
              <w:rPr>
                <w:b/>
              </w:rPr>
              <w:lastRenderedPageBreak/>
              <w:t>Hall No. -07</w:t>
            </w:r>
          </w:p>
          <w:p w:rsidR="000A15FD" w:rsidRPr="00D0189F" w:rsidRDefault="000A15FD" w:rsidP="00FA2055">
            <w:pPr>
              <w:jc w:val="center"/>
              <w:rPr>
                <w:b/>
              </w:rPr>
            </w:pPr>
            <w:r w:rsidRPr="00D0189F">
              <w:rPr>
                <w:color w:val="000000"/>
              </w:rPr>
              <w:t>(2</w:t>
            </w:r>
            <w:r w:rsidRPr="00D0189F">
              <w:rPr>
                <w:color w:val="000000"/>
                <w:vertAlign w:val="superscript"/>
              </w:rPr>
              <w:t>nd</w:t>
            </w:r>
            <w:r w:rsidRPr="00D0189F">
              <w:rPr>
                <w:color w:val="000000"/>
              </w:rPr>
              <w:t xml:space="preserve"> Floor)</w:t>
            </w:r>
          </w:p>
        </w:tc>
        <w:tc>
          <w:tcPr>
            <w:tcW w:w="323" w:type="pct"/>
            <w:vMerge w:val="restart"/>
            <w:vAlign w:val="center"/>
          </w:tcPr>
          <w:p w:rsidR="000A15FD" w:rsidRPr="00D0189F" w:rsidRDefault="000A15FD" w:rsidP="00FA2055">
            <w:pPr>
              <w:jc w:val="center"/>
            </w:pPr>
            <w:r w:rsidRPr="00D0189F">
              <w:lastRenderedPageBreak/>
              <w:t>70</w:t>
            </w:r>
          </w:p>
        </w:tc>
        <w:tc>
          <w:tcPr>
            <w:tcW w:w="1517" w:type="pct"/>
          </w:tcPr>
          <w:p w:rsidR="000A15FD" w:rsidRPr="00D0189F" w:rsidRDefault="000A15FD" w:rsidP="00831B47">
            <w:r w:rsidRPr="00D0189F">
              <w:rPr>
                <w:rFonts w:ascii="SutonnyMJ" w:hAnsi="SutonnyMJ"/>
              </w:rPr>
              <w:t>ZcZx cvj</w:t>
            </w:r>
          </w:p>
        </w:tc>
        <w:tc>
          <w:tcPr>
            <w:tcW w:w="649" w:type="pct"/>
          </w:tcPr>
          <w:p w:rsidR="000A15FD" w:rsidRPr="00D0189F" w:rsidRDefault="000A15FD" w:rsidP="00831B47">
            <w:r w:rsidRPr="00D0189F">
              <w:t>Spouse (Officer)</w:t>
            </w:r>
          </w:p>
        </w:tc>
        <w:tc>
          <w:tcPr>
            <w:tcW w:w="842" w:type="pct"/>
          </w:tcPr>
          <w:p w:rsidR="000A15FD" w:rsidRPr="00D0189F" w:rsidRDefault="000A15FD" w:rsidP="00831B47">
            <w:r w:rsidRPr="00D0189F">
              <w:rPr>
                <w:rFonts w:ascii="SutonnyMJ" w:hAnsi="SutonnyMJ"/>
              </w:rPr>
              <w:t>wnmve `ßi</w:t>
            </w:r>
          </w:p>
        </w:tc>
        <w:tc>
          <w:tcPr>
            <w:tcW w:w="504" w:type="pct"/>
          </w:tcPr>
          <w:p w:rsidR="000A15FD" w:rsidRPr="00D0189F" w:rsidRDefault="000A15FD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5F707F">
        <w:trPr>
          <w:trHeight w:val="170"/>
        </w:trPr>
        <w:tc>
          <w:tcPr>
            <w:tcW w:w="373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1517" w:type="pct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</w:rPr>
            </w:pPr>
            <w:r w:rsidRPr="004A4FC3">
              <w:rPr>
                <w:rFonts w:ascii="Calibri" w:eastAsia="Calibri" w:hAnsi="Calibri"/>
              </w:rPr>
              <w:t>Mr. Saruar Ahmed</w:t>
            </w:r>
          </w:p>
        </w:tc>
        <w:tc>
          <w:tcPr>
            <w:tcW w:w="649" w:type="pct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842" w:type="pct"/>
          </w:tcPr>
          <w:p w:rsidR="0035202C" w:rsidRPr="00D0189F" w:rsidRDefault="0035202C" w:rsidP="00831B47">
            <w:r>
              <w:t>LAW</w:t>
            </w:r>
          </w:p>
        </w:tc>
        <w:tc>
          <w:tcPr>
            <w:tcW w:w="504" w:type="pct"/>
          </w:tcPr>
          <w:p w:rsidR="0035202C" w:rsidRPr="00D0189F" w:rsidRDefault="0035202C" w:rsidP="00831B47">
            <w:r>
              <w:t>SIU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rPr>
                <w:rFonts w:ascii="SutonnyMJ" w:hAnsi="SutonnyMJ"/>
              </w:rPr>
              <w:t>Zvnwgbv nvmvb</w:t>
            </w:r>
          </w:p>
        </w:tc>
        <w:tc>
          <w:tcPr>
            <w:tcW w:w="649" w:type="pct"/>
          </w:tcPr>
          <w:p w:rsidR="0035202C" w:rsidRPr="00D0189F" w:rsidRDefault="0035202C" w:rsidP="00831B47">
            <w:r w:rsidRPr="00D0189F">
              <w:t>Spouse (Officer)</w:t>
            </w:r>
          </w:p>
        </w:tc>
        <w:tc>
          <w:tcPr>
            <w:tcW w:w="842" w:type="pct"/>
          </w:tcPr>
          <w:p w:rsidR="0035202C" w:rsidRPr="00D0189F" w:rsidRDefault="0035202C" w:rsidP="00831B47">
            <w:r w:rsidRPr="00D0189F">
              <w:rPr>
                <w:rFonts w:ascii="SutonnyMJ" w:hAnsi="SutonnyMJ"/>
              </w:rPr>
              <w:t>wnmve `ßi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FA2055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 xml:space="preserve">Dr.Mubashirul Islam 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Lecturer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Biochemistry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 w:val="restart"/>
            <w:vAlign w:val="center"/>
          </w:tcPr>
          <w:p w:rsidR="0035202C" w:rsidRPr="00D0189F" w:rsidRDefault="0035202C" w:rsidP="00FA2055">
            <w:pPr>
              <w:jc w:val="center"/>
            </w:pPr>
            <w:r w:rsidRPr="00D0189F">
              <w:t>08</w:t>
            </w:r>
          </w:p>
        </w:tc>
        <w:tc>
          <w:tcPr>
            <w:tcW w:w="792" w:type="pct"/>
            <w:vMerge w:val="restart"/>
            <w:vAlign w:val="center"/>
          </w:tcPr>
          <w:p w:rsidR="0035202C" w:rsidRPr="00D0189F" w:rsidRDefault="0035202C" w:rsidP="00FA2055">
            <w:pPr>
              <w:jc w:val="center"/>
            </w:pPr>
            <w:r w:rsidRPr="00D0189F">
              <w:t>Physiology Practical</w:t>
            </w:r>
          </w:p>
          <w:p w:rsidR="0035202C" w:rsidRPr="00D0189F" w:rsidRDefault="0035202C" w:rsidP="00FA2055">
            <w:pPr>
              <w:jc w:val="center"/>
            </w:pPr>
            <w:r w:rsidRPr="00D0189F">
              <w:t>Hall No. 08</w:t>
            </w:r>
          </w:p>
          <w:p w:rsidR="0035202C" w:rsidRPr="00D0189F" w:rsidRDefault="0035202C" w:rsidP="00FA2055">
            <w:pPr>
              <w:jc w:val="center"/>
            </w:pPr>
            <w:r w:rsidRPr="00D0189F">
              <w:rPr>
                <w:color w:val="000000"/>
              </w:rPr>
              <w:t>(2</w:t>
            </w:r>
            <w:r w:rsidRPr="00D0189F">
              <w:rPr>
                <w:color w:val="000000"/>
                <w:vertAlign w:val="superscript"/>
              </w:rPr>
              <w:t>nd</w:t>
            </w:r>
            <w:r w:rsidRPr="00D0189F">
              <w:rPr>
                <w:color w:val="000000"/>
              </w:rPr>
              <w:t xml:space="preserve"> Floor)</w:t>
            </w:r>
          </w:p>
        </w:tc>
        <w:tc>
          <w:tcPr>
            <w:tcW w:w="323" w:type="pct"/>
            <w:vMerge w:val="restart"/>
            <w:vAlign w:val="center"/>
          </w:tcPr>
          <w:p w:rsidR="0035202C" w:rsidRPr="00D0189F" w:rsidRDefault="0035202C" w:rsidP="00FA2055">
            <w:pPr>
              <w:jc w:val="center"/>
            </w:pPr>
            <w:r w:rsidRPr="00D0189F">
              <w:t>70</w:t>
            </w:r>
          </w:p>
        </w:tc>
        <w:tc>
          <w:tcPr>
            <w:tcW w:w="1517" w:type="pct"/>
          </w:tcPr>
          <w:p w:rsidR="0035202C" w:rsidRPr="00D0189F" w:rsidRDefault="0035202C" w:rsidP="00831B47">
            <w:pPr>
              <w:rPr>
                <w:color w:val="4F81BD" w:themeColor="accent1"/>
                <w:highlight w:val="blue"/>
              </w:rPr>
            </w:pP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color w:val="4F81BD" w:themeColor="accent1"/>
                <w:highlight w:val="blue"/>
              </w:rPr>
            </w:pP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color w:val="4F81BD" w:themeColor="accent1"/>
                <w:highlight w:val="blue"/>
              </w:rPr>
            </w:pPr>
          </w:p>
        </w:tc>
        <w:tc>
          <w:tcPr>
            <w:tcW w:w="504" w:type="pct"/>
          </w:tcPr>
          <w:p w:rsidR="0035202C" w:rsidRPr="00D0189F" w:rsidRDefault="0035202C" w:rsidP="00831B47">
            <w:pPr>
              <w:rPr>
                <w:color w:val="4F81BD" w:themeColor="accent1"/>
                <w:highlight w:val="blue"/>
              </w:rPr>
            </w:pPr>
          </w:p>
        </w:tc>
      </w:tr>
      <w:tr w:rsidR="0035202C" w:rsidRPr="00D0189F" w:rsidTr="00D7375C">
        <w:tc>
          <w:tcPr>
            <w:tcW w:w="373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rPr>
                <w:rFonts w:ascii="SutonnyMJ" w:hAnsi="SutonnyMJ"/>
              </w:rPr>
              <w:t>ix³v ivYx cvj</w:t>
            </w:r>
          </w:p>
        </w:tc>
        <w:tc>
          <w:tcPr>
            <w:tcW w:w="649" w:type="pct"/>
          </w:tcPr>
          <w:p w:rsidR="0035202C" w:rsidRPr="00D0189F" w:rsidRDefault="0035202C" w:rsidP="00831B47">
            <w:r w:rsidRPr="00D0189F">
              <w:t>Spouse (Officer)</w:t>
            </w:r>
          </w:p>
        </w:tc>
        <w:tc>
          <w:tcPr>
            <w:tcW w:w="842" w:type="pct"/>
          </w:tcPr>
          <w:p w:rsidR="0035202C" w:rsidRPr="00D0189F" w:rsidRDefault="0035202C" w:rsidP="00831B47">
            <w:r w:rsidRPr="00D0189F">
              <w:rPr>
                <w:rFonts w:ascii="SutonnyMJ" w:hAnsi="SutonnyMJ"/>
              </w:rPr>
              <w:t>wnmve `ßi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D7375C">
        <w:tc>
          <w:tcPr>
            <w:tcW w:w="373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>Dr.Kamruzzaman Shuib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Lecturer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Anatomy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792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>Dr. Anamul Haque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Lecturer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Com.  Medicine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081F2F">
        <w:trPr>
          <w:trHeight w:val="350"/>
        </w:trPr>
        <w:tc>
          <w:tcPr>
            <w:tcW w:w="373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792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1517" w:type="pct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</w:rPr>
            </w:pPr>
            <w:smartTag w:uri="urn:schemas-microsoft-com:office:smarttags" w:element="place">
              <w:smartTag w:uri="urn:schemas-microsoft-com:office:smarttags" w:element="City">
                <w:r w:rsidRPr="004A4FC3">
                  <w:rPr>
                    <w:rFonts w:ascii="Calibri" w:eastAsia="Calibri" w:hAnsi="Calibri"/>
                  </w:rPr>
                  <w:t>Mr.</w:t>
                </w:r>
              </w:smartTag>
              <w:r w:rsidRPr="004A4FC3">
                <w:rPr>
                  <w:rFonts w:ascii="Calibri" w:eastAsia="Calibri" w:hAnsi="Calibri"/>
                </w:rPr>
                <w:t xml:space="preserve"> </w:t>
              </w:r>
              <w:smartTag w:uri="urn:schemas-microsoft-com:office:smarttags" w:element="State">
                <w:r w:rsidRPr="004A4FC3">
                  <w:rPr>
                    <w:rFonts w:ascii="Calibri" w:eastAsia="Calibri" w:hAnsi="Calibri"/>
                  </w:rPr>
                  <w:t>Md.</w:t>
                </w:r>
              </w:smartTag>
            </w:smartTag>
            <w:r w:rsidRPr="004A4FC3">
              <w:rPr>
                <w:rFonts w:ascii="Calibri" w:eastAsia="Calibri" w:hAnsi="Calibri"/>
              </w:rPr>
              <w:t xml:space="preserve"> Sabbir Ahsan</w:t>
            </w:r>
          </w:p>
        </w:tc>
        <w:tc>
          <w:tcPr>
            <w:tcW w:w="649" w:type="pct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842" w:type="pct"/>
          </w:tcPr>
          <w:p w:rsidR="0035202C" w:rsidRPr="00D0189F" w:rsidRDefault="0035202C" w:rsidP="00831B47">
            <w:r>
              <w:t>LAW</w:t>
            </w:r>
          </w:p>
        </w:tc>
        <w:tc>
          <w:tcPr>
            <w:tcW w:w="504" w:type="pct"/>
          </w:tcPr>
          <w:p w:rsidR="0035202C" w:rsidRPr="00D0189F" w:rsidRDefault="0035202C" w:rsidP="00831B47">
            <w:r>
              <w:t>SIU</w:t>
            </w:r>
          </w:p>
        </w:tc>
      </w:tr>
      <w:tr w:rsidR="0035202C" w:rsidRPr="00D0189F" w:rsidTr="00D7375C">
        <w:tc>
          <w:tcPr>
            <w:tcW w:w="373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792" w:type="pct"/>
            <w:vMerge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9C74A3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pPr>
              <w:rPr>
                <w:rFonts w:ascii="KarnaphuliMJ" w:hAnsi="KarnaphuliMJ"/>
              </w:rPr>
            </w:pPr>
          </w:p>
        </w:tc>
        <w:tc>
          <w:tcPr>
            <w:tcW w:w="649" w:type="pct"/>
          </w:tcPr>
          <w:p w:rsidR="0035202C" w:rsidRPr="00D0189F" w:rsidRDefault="0035202C" w:rsidP="00831B47"/>
        </w:tc>
        <w:tc>
          <w:tcPr>
            <w:tcW w:w="842" w:type="pct"/>
          </w:tcPr>
          <w:p w:rsidR="0035202C" w:rsidRPr="00D0189F" w:rsidRDefault="0035202C" w:rsidP="00831B47"/>
        </w:tc>
        <w:tc>
          <w:tcPr>
            <w:tcW w:w="504" w:type="pct"/>
          </w:tcPr>
          <w:p w:rsidR="0035202C" w:rsidRPr="00D0189F" w:rsidRDefault="0035202C" w:rsidP="00831B47"/>
        </w:tc>
      </w:tr>
      <w:tr w:rsidR="0035202C" w:rsidRPr="00D0189F" w:rsidTr="00A45E17">
        <w:tc>
          <w:tcPr>
            <w:tcW w:w="373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09</w:t>
            </w:r>
          </w:p>
        </w:tc>
        <w:tc>
          <w:tcPr>
            <w:tcW w:w="792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Library</w:t>
            </w:r>
          </w:p>
          <w:p w:rsidR="0035202C" w:rsidRPr="00D0189F" w:rsidRDefault="0035202C" w:rsidP="00EF4FAB">
            <w:pPr>
              <w:jc w:val="center"/>
            </w:pPr>
            <w:r w:rsidRPr="00D0189F">
              <w:t>Hall No.-9</w:t>
            </w:r>
          </w:p>
          <w:p w:rsidR="0035202C" w:rsidRPr="00D0189F" w:rsidRDefault="0035202C" w:rsidP="003342FF">
            <w:pPr>
              <w:jc w:val="center"/>
            </w:pPr>
            <w:r w:rsidRPr="00D0189F">
              <w:rPr>
                <w:color w:val="000000"/>
              </w:rPr>
              <w:t>(1</w:t>
            </w:r>
            <w:r w:rsidRPr="00D0189F">
              <w:rPr>
                <w:color w:val="000000"/>
                <w:vertAlign w:val="superscript"/>
              </w:rPr>
              <w:t>st</w:t>
            </w:r>
            <w:r w:rsidRPr="00D0189F">
              <w:rPr>
                <w:color w:val="000000"/>
              </w:rPr>
              <w:t xml:space="preserve"> Floor)</w:t>
            </w:r>
          </w:p>
        </w:tc>
        <w:tc>
          <w:tcPr>
            <w:tcW w:w="323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180</w:t>
            </w:r>
          </w:p>
        </w:tc>
        <w:tc>
          <w:tcPr>
            <w:tcW w:w="1517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rPr>
                <w:rFonts w:ascii="SutonnyMJ" w:hAnsi="SutonnyMJ"/>
              </w:rPr>
              <w:t>Rbve iwb emvK</w:t>
            </w:r>
          </w:p>
        </w:tc>
        <w:tc>
          <w:tcPr>
            <w:tcW w:w="649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rPr>
                <w:rFonts w:ascii="SutonnyMJ" w:hAnsi="SutonnyMJ"/>
              </w:rPr>
              <w:t>mnKvix Aa¨vcK</w:t>
            </w:r>
          </w:p>
        </w:tc>
        <w:tc>
          <w:tcPr>
            <w:tcW w:w="842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rPr>
                <w:rFonts w:ascii="SutonnyMJ" w:hAnsi="SutonnyMJ" w:cs="SutonnyMJ"/>
              </w:rPr>
              <w:t>wRBB wefvM</w:t>
            </w:r>
          </w:p>
        </w:tc>
        <w:tc>
          <w:tcPr>
            <w:tcW w:w="504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A45E17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</w:rPr>
            </w:pPr>
            <w:r w:rsidRPr="004A4FC3">
              <w:rPr>
                <w:rFonts w:ascii="Calibri" w:eastAsia="Calibri" w:hAnsi="Calibri"/>
              </w:rPr>
              <w:t>Mr. Md.Asaduzzaman Khan</w:t>
            </w:r>
            <w:r>
              <w:rPr>
                <w:rFonts w:ascii="Calibri" w:eastAsia="Calibri" w:hAnsi="Calibri"/>
              </w:rPr>
              <w:t xml:space="preserve"> </w:t>
            </w:r>
            <w:r w:rsidRPr="004A4FC3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649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842" w:type="pct"/>
            <w:shd w:val="clear" w:color="auto" w:fill="FFFFFF" w:themeFill="background1"/>
          </w:tcPr>
          <w:p w:rsidR="0035202C" w:rsidRPr="00D0189F" w:rsidRDefault="0035202C" w:rsidP="00831B47">
            <w:r>
              <w:t>LAW</w:t>
            </w:r>
          </w:p>
        </w:tc>
        <w:tc>
          <w:tcPr>
            <w:tcW w:w="504" w:type="pct"/>
            <w:shd w:val="clear" w:color="auto" w:fill="FFFFFF" w:themeFill="background1"/>
          </w:tcPr>
          <w:p w:rsidR="0035202C" w:rsidRPr="00D0189F" w:rsidRDefault="0035202C" w:rsidP="00831B47">
            <w:r>
              <w:t>SIU</w:t>
            </w:r>
          </w:p>
        </w:tc>
      </w:tr>
      <w:tr w:rsidR="0035202C" w:rsidRPr="00D0189F" w:rsidTr="00A45E17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</w:rPr>
            </w:pPr>
            <w:smartTag w:uri="urn:schemas-microsoft-com:office:smarttags" w:element="place">
              <w:smartTag w:uri="urn:schemas-microsoft-com:office:smarttags" w:element="City">
                <w:r w:rsidRPr="004A4FC3">
                  <w:rPr>
                    <w:rFonts w:ascii="Calibri" w:eastAsia="Calibri" w:hAnsi="Calibri"/>
                  </w:rPr>
                  <w:t>Mr.</w:t>
                </w:r>
              </w:smartTag>
              <w:r w:rsidRPr="004A4FC3">
                <w:rPr>
                  <w:rFonts w:ascii="Calibri" w:eastAsia="Calibri" w:hAnsi="Calibri"/>
                </w:rPr>
                <w:t xml:space="preserve"> </w:t>
              </w:r>
              <w:smartTag w:uri="urn:schemas-microsoft-com:office:smarttags" w:element="State">
                <w:r w:rsidRPr="004A4FC3">
                  <w:rPr>
                    <w:rFonts w:ascii="Calibri" w:eastAsia="Calibri" w:hAnsi="Calibri"/>
                  </w:rPr>
                  <w:t>Md.</w:t>
                </w:r>
              </w:smartTag>
            </w:smartTag>
            <w:r w:rsidRPr="004A4FC3">
              <w:rPr>
                <w:rFonts w:ascii="Calibri" w:eastAsia="Calibri" w:hAnsi="Calibri"/>
              </w:rPr>
              <w:t xml:space="preserve"> Abul Bashar</w:t>
            </w:r>
            <w:r>
              <w:rPr>
                <w:rFonts w:ascii="Calibri" w:eastAsia="Calibri" w:hAnsi="Calibri"/>
              </w:rPr>
              <w:t xml:space="preserve"> </w:t>
            </w:r>
            <w:r w:rsidRPr="004A4FC3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649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842" w:type="pct"/>
            <w:shd w:val="clear" w:color="auto" w:fill="FFFFFF" w:themeFill="background1"/>
          </w:tcPr>
          <w:p w:rsidR="0035202C" w:rsidRPr="00D0189F" w:rsidRDefault="0035202C" w:rsidP="00831B47">
            <w:r>
              <w:t>LAW</w:t>
            </w:r>
          </w:p>
        </w:tc>
        <w:tc>
          <w:tcPr>
            <w:tcW w:w="504" w:type="pct"/>
            <w:shd w:val="clear" w:color="auto" w:fill="FFFFFF" w:themeFill="background1"/>
          </w:tcPr>
          <w:p w:rsidR="0035202C" w:rsidRPr="00D0189F" w:rsidRDefault="0035202C" w:rsidP="00831B47">
            <w:r>
              <w:t>SIU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  <w:vAlign w:val="center"/>
          </w:tcPr>
          <w:p w:rsidR="0035202C" w:rsidRPr="00D0189F" w:rsidRDefault="0035202C" w:rsidP="00831B47">
            <w:r w:rsidRPr="00D0189F">
              <w:rPr>
                <w:rFonts w:ascii="SutonnyMJ" w:hAnsi="SutonnyMJ"/>
              </w:rPr>
              <w:t>Rbvev gwiqg</w:t>
            </w:r>
          </w:p>
        </w:tc>
        <w:tc>
          <w:tcPr>
            <w:tcW w:w="649" w:type="pct"/>
            <w:vAlign w:val="center"/>
          </w:tcPr>
          <w:p w:rsidR="0035202C" w:rsidRPr="00D0189F" w:rsidRDefault="0035202C" w:rsidP="00831B47">
            <w:r w:rsidRPr="00D0189F">
              <w:t>Spouse (Teacher)</w:t>
            </w:r>
          </w:p>
        </w:tc>
        <w:tc>
          <w:tcPr>
            <w:tcW w:w="842" w:type="pct"/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B. B. B. wefvM</w:t>
            </w:r>
          </w:p>
        </w:tc>
        <w:tc>
          <w:tcPr>
            <w:tcW w:w="504" w:type="pct"/>
          </w:tcPr>
          <w:p w:rsidR="0035202C" w:rsidRPr="00D0189F" w:rsidRDefault="0035202C" w:rsidP="00831B47">
            <w:pPr>
              <w:rPr>
                <w:highlight w:val="blue"/>
              </w:rPr>
            </w:pP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>Dr.Abdul Hye Minar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Asstt. Prof.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Foren. Med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>Dr.Nibedita Das Pew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Asstt.Prof.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Pathology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>Dr.Arpita Bhattacharya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 xml:space="preserve">Lecturer  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Com.Med.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>Dr.Kohinur Aktar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Lecturer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Com Med.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CA20E1">
        <w:tc>
          <w:tcPr>
            <w:tcW w:w="373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10</w:t>
            </w:r>
          </w:p>
        </w:tc>
        <w:tc>
          <w:tcPr>
            <w:tcW w:w="792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Lecture Gallery-1</w:t>
            </w:r>
          </w:p>
          <w:p w:rsidR="0035202C" w:rsidRPr="00D0189F" w:rsidRDefault="0035202C" w:rsidP="00EF4FAB">
            <w:pPr>
              <w:jc w:val="center"/>
            </w:pPr>
            <w:r w:rsidRPr="00D0189F">
              <w:t>Hall No. 10</w:t>
            </w:r>
          </w:p>
          <w:p w:rsidR="0035202C" w:rsidRPr="00D0189F" w:rsidRDefault="0035202C" w:rsidP="00EF4FAB">
            <w:pPr>
              <w:jc w:val="center"/>
            </w:pPr>
            <w:r w:rsidRPr="00D0189F">
              <w:rPr>
                <w:color w:val="000000"/>
              </w:rPr>
              <w:t>(1</w:t>
            </w:r>
            <w:r w:rsidRPr="00D0189F">
              <w:rPr>
                <w:color w:val="000000"/>
                <w:vertAlign w:val="superscript"/>
              </w:rPr>
              <w:t>st</w:t>
            </w:r>
            <w:r w:rsidRPr="00D0189F">
              <w:rPr>
                <w:color w:val="000000"/>
              </w:rPr>
              <w:t xml:space="preserve"> Floor)</w:t>
            </w:r>
          </w:p>
        </w:tc>
        <w:tc>
          <w:tcPr>
            <w:tcW w:w="323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168</w:t>
            </w:r>
          </w:p>
        </w:tc>
        <w:tc>
          <w:tcPr>
            <w:tcW w:w="1517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 xml:space="preserve">Rbve  dR‡j Gjvnx †gvnv¤§` dqmvj </w:t>
            </w:r>
          </w:p>
        </w:tc>
        <w:tc>
          <w:tcPr>
            <w:tcW w:w="649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ind w:left="-108" w:right="-108" w:firstLine="108"/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>mnKvix Aa¨vcK</w:t>
            </w:r>
          </w:p>
        </w:tc>
        <w:tc>
          <w:tcPr>
            <w:tcW w:w="842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e¨vemvq cÖkvmb wefvM</w:t>
            </w:r>
          </w:p>
        </w:tc>
        <w:tc>
          <w:tcPr>
            <w:tcW w:w="504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CA20E1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</w:rPr>
            </w:pPr>
            <w:r w:rsidRPr="004A4FC3">
              <w:rPr>
                <w:rFonts w:ascii="Calibri" w:eastAsia="Calibri" w:hAnsi="Calibri"/>
              </w:rPr>
              <w:t>Mr. Samiur Rashid Chowdhury, LLB, LLM (SIU)</w:t>
            </w:r>
          </w:p>
        </w:tc>
        <w:tc>
          <w:tcPr>
            <w:tcW w:w="649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842" w:type="pct"/>
            <w:shd w:val="clear" w:color="auto" w:fill="FFFFFF" w:themeFill="background1"/>
          </w:tcPr>
          <w:p w:rsidR="0035202C" w:rsidRPr="00D0189F" w:rsidRDefault="0035202C" w:rsidP="00831B47"/>
        </w:tc>
        <w:tc>
          <w:tcPr>
            <w:tcW w:w="504" w:type="pct"/>
            <w:shd w:val="clear" w:color="auto" w:fill="FFFFFF" w:themeFill="background1"/>
          </w:tcPr>
          <w:p w:rsidR="0035202C" w:rsidRPr="00D0189F" w:rsidRDefault="0035202C" w:rsidP="00831B47"/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  <w:vAlign w:val="center"/>
          </w:tcPr>
          <w:p w:rsidR="0035202C" w:rsidRPr="00D0189F" w:rsidRDefault="0035202C" w:rsidP="00831B47">
            <w:pPr>
              <w:rPr>
                <w:rFonts w:ascii="KarnaphuliMJ" w:hAnsi="KarnaphuliMJ"/>
              </w:rPr>
            </w:pPr>
            <w:r w:rsidRPr="00D0189F">
              <w:t>Masud Parvez</w:t>
            </w:r>
          </w:p>
        </w:tc>
        <w:tc>
          <w:tcPr>
            <w:tcW w:w="649" w:type="pct"/>
            <w:vAlign w:val="center"/>
          </w:tcPr>
          <w:p w:rsidR="0035202C" w:rsidRPr="00D0189F" w:rsidRDefault="0035202C" w:rsidP="00831B47">
            <w:r w:rsidRPr="00D0189F">
              <w:t>Spouse (Teacher)</w:t>
            </w:r>
          </w:p>
        </w:tc>
        <w:tc>
          <w:tcPr>
            <w:tcW w:w="842" w:type="pct"/>
          </w:tcPr>
          <w:p w:rsidR="0035202C" w:rsidRPr="00D0189F" w:rsidRDefault="0035202C" w:rsidP="00831B47">
            <w:r w:rsidRPr="00D0189F">
              <w:t>English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 xml:space="preserve">Dr.Md Ansar Khan 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 xml:space="preserve">Assoc. Prof. 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Pharmacol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pPr>
              <w:tabs>
                <w:tab w:val="left" w:pos="2562"/>
              </w:tabs>
            </w:pPr>
            <w:r w:rsidRPr="00D0189F">
              <w:t xml:space="preserve">Dr.Shamsul Islam </w:t>
            </w:r>
            <w:r w:rsidRPr="00D0189F">
              <w:tab/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 xml:space="preserve">Lecturer 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Forens.Medic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r w:rsidRPr="00D0189F">
              <w:t xml:space="preserve">Dr.Md.Masud Hassan 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 xml:space="preserve">MO 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Pharmacology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406E20">
        <w:tc>
          <w:tcPr>
            <w:tcW w:w="373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11</w:t>
            </w:r>
          </w:p>
        </w:tc>
        <w:tc>
          <w:tcPr>
            <w:tcW w:w="792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Pathology Museum</w:t>
            </w:r>
          </w:p>
          <w:p w:rsidR="0035202C" w:rsidRPr="00D0189F" w:rsidRDefault="0035202C" w:rsidP="00EF4FAB">
            <w:pPr>
              <w:jc w:val="center"/>
            </w:pPr>
            <w:r w:rsidRPr="00D0189F">
              <w:t>Hall No. 11</w:t>
            </w:r>
          </w:p>
          <w:p w:rsidR="0035202C" w:rsidRPr="00D0189F" w:rsidRDefault="0035202C" w:rsidP="00EF4FAB">
            <w:pPr>
              <w:jc w:val="center"/>
            </w:pPr>
            <w:r w:rsidRPr="00D0189F">
              <w:rPr>
                <w:color w:val="000000"/>
              </w:rPr>
              <w:t>(1</w:t>
            </w:r>
            <w:r w:rsidRPr="00D0189F">
              <w:rPr>
                <w:color w:val="000000"/>
                <w:vertAlign w:val="superscript"/>
              </w:rPr>
              <w:t>st</w:t>
            </w:r>
            <w:r w:rsidRPr="00D0189F">
              <w:rPr>
                <w:color w:val="000000"/>
              </w:rPr>
              <w:t xml:space="preserve"> Floor)</w:t>
            </w:r>
          </w:p>
        </w:tc>
        <w:tc>
          <w:tcPr>
            <w:tcW w:w="323" w:type="pct"/>
            <w:vMerge w:val="restart"/>
            <w:vAlign w:val="center"/>
          </w:tcPr>
          <w:p w:rsidR="0035202C" w:rsidRPr="00D0189F" w:rsidRDefault="0035202C" w:rsidP="00EF4FAB">
            <w:pPr>
              <w:jc w:val="center"/>
            </w:pPr>
            <w:r w:rsidRPr="00D0189F">
              <w:t>90</w:t>
            </w:r>
          </w:p>
        </w:tc>
        <w:tc>
          <w:tcPr>
            <w:tcW w:w="1517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>Rbve †gvt wMqvm DwÏb Lvb</w:t>
            </w:r>
          </w:p>
        </w:tc>
        <w:tc>
          <w:tcPr>
            <w:tcW w:w="649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pPr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>cÖfvlK</w:t>
            </w:r>
          </w:p>
        </w:tc>
        <w:tc>
          <w:tcPr>
            <w:tcW w:w="842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A_©bxwZ wefvM</w:t>
            </w:r>
          </w:p>
        </w:tc>
        <w:tc>
          <w:tcPr>
            <w:tcW w:w="504" w:type="pct"/>
            <w:tcBorders>
              <w:bottom w:val="single" w:sz="4" w:space="0" w:color="000000"/>
            </w:tcBorders>
          </w:tcPr>
          <w:p w:rsidR="0035202C" w:rsidRPr="00D0189F" w:rsidRDefault="0035202C" w:rsidP="00831B47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5202C" w:rsidRPr="00D0189F" w:rsidTr="00406E20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Mr. Mohammad Sharifuzzaman</w:t>
            </w:r>
          </w:p>
        </w:tc>
        <w:tc>
          <w:tcPr>
            <w:tcW w:w="649" w:type="pct"/>
            <w:shd w:val="clear" w:color="auto" w:fill="FFFFFF" w:themeFill="background1"/>
            <w:vAlign w:val="center"/>
          </w:tcPr>
          <w:p w:rsidR="0035202C" w:rsidRPr="004A4FC3" w:rsidRDefault="0035202C" w:rsidP="00831B47">
            <w:pPr>
              <w:rPr>
                <w:rFonts w:ascii="Calibri" w:eastAsia="Calibri" w:hAnsi="Calibri"/>
                <w:spacing w:val="-4"/>
                <w:w w:val="120"/>
              </w:rPr>
            </w:pPr>
            <w:r w:rsidRPr="004A4FC3">
              <w:rPr>
                <w:rFonts w:ascii="Calibri" w:eastAsia="Calibri" w:hAnsi="Calibri"/>
                <w:spacing w:val="-4"/>
                <w:w w:val="120"/>
              </w:rPr>
              <w:t>Lecturer</w:t>
            </w:r>
          </w:p>
        </w:tc>
        <w:tc>
          <w:tcPr>
            <w:tcW w:w="842" w:type="pct"/>
            <w:shd w:val="clear" w:color="auto" w:fill="FFFFFF" w:themeFill="background1"/>
          </w:tcPr>
          <w:p w:rsidR="0035202C" w:rsidRPr="00D0189F" w:rsidRDefault="0035202C" w:rsidP="00831B47">
            <w:r>
              <w:t>LAW</w:t>
            </w:r>
          </w:p>
        </w:tc>
        <w:tc>
          <w:tcPr>
            <w:tcW w:w="504" w:type="pct"/>
            <w:shd w:val="clear" w:color="auto" w:fill="FFFFFF" w:themeFill="background1"/>
          </w:tcPr>
          <w:p w:rsidR="0035202C" w:rsidRPr="00D0189F" w:rsidRDefault="0035202C" w:rsidP="00831B47">
            <w:r>
              <w:t>SIU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pPr>
              <w:tabs>
                <w:tab w:val="left" w:pos="4193"/>
              </w:tabs>
            </w:pPr>
            <w:r w:rsidRPr="00D0189F">
              <w:t>Chardra Shekar</w:t>
            </w:r>
            <w:r w:rsidRPr="00D0189F">
              <w:tab/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t>Librarian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  <w:tr w:rsidR="0035202C" w:rsidRPr="00D0189F" w:rsidTr="00D7375C">
        <w:tc>
          <w:tcPr>
            <w:tcW w:w="37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792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:rsidR="0035202C" w:rsidRPr="00D0189F" w:rsidRDefault="0035202C" w:rsidP="00EF4FAB">
            <w:pPr>
              <w:jc w:val="center"/>
            </w:pPr>
          </w:p>
        </w:tc>
        <w:tc>
          <w:tcPr>
            <w:tcW w:w="1517" w:type="pct"/>
          </w:tcPr>
          <w:p w:rsidR="0035202C" w:rsidRPr="00D0189F" w:rsidRDefault="0035202C" w:rsidP="00831B47">
            <w:pPr>
              <w:rPr>
                <w:lang w:val="fr-FR"/>
              </w:rPr>
            </w:pPr>
            <w:r w:rsidRPr="00D0189F">
              <w:rPr>
                <w:lang w:val="fr-FR"/>
              </w:rPr>
              <w:t xml:space="preserve">Dr. Nasir Ahmed  </w:t>
            </w:r>
          </w:p>
        </w:tc>
        <w:tc>
          <w:tcPr>
            <w:tcW w:w="649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rPr>
                <w:lang w:val="fr-FR"/>
              </w:rPr>
              <w:t xml:space="preserve">Lecturer </w:t>
            </w:r>
          </w:p>
        </w:tc>
        <w:tc>
          <w:tcPr>
            <w:tcW w:w="842" w:type="pct"/>
          </w:tcPr>
          <w:p w:rsidR="0035202C" w:rsidRPr="00D0189F" w:rsidRDefault="0035202C" w:rsidP="00831B47">
            <w:pPr>
              <w:rPr>
                <w:rFonts w:ascii="SutonnyMJ" w:hAnsi="SutonnyMJ" w:cs="SutonnyMJ"/>
              </w:rPr>
            </w:pPr>
            <w:r w:rsidRPr="00D0189F">
              <w:rPr>
                <w:lang w:val="fr-FR"/>
              </w:rPr>
              <w:t>Pathology</w:t>
            </w:r>
          </w:p>
        </w:tc>
        <w:tc>
          <w:tcPr>
            <w:tcW w:w="504" w:type="pct"/>
          </w:tcPr>
          <w:p w:rsidR="0035202C" w:rsidRPr="00D0189F" w:rsidRDefault="0035202C" w:rsidP="00831B47">
            <w:r w:rsidRPr="00D0189F">
              <w:t>SOMC</w:t>
            </w:r>
          </w:p>
        </w:tc>
      </w:tr>
    </w:tbl>
    <w:p w:rsidR="00BF0A25" w:rsidRPr="00896BE4" w:rsidRDefault="00BF0A25" w:rsidP="00831B47">
      <w:pPr>
        <w:rPr>
          <w:sz w:val="28"/>
          <w:szCs w:val="28"/>
        </w:rPr>
      </w:pPr>
    </w:p>
    <w:p w:rsidR="002A5087" w:rsidRPr="00896BE4" w:rsidRDefault="002A5087" w:rsidP="002A5087">
      <w:pPr>
        <w:jc w:val="center"/>
        <w:rPr>
          <w:b/>
          <w:sz w:val="28"/>
          <w:szCs w:val="28"/>
        </w:rPr>
      </w:pPr>
      <w:r w:rsidRPr="00896BE4">
        <w:rPr>
          <w:b/>
          <w:sz w:val="28"/>
          <w:szCs w:val="28"/>
        </w:rPr>
        <w:t>Ground Floor</w:t>
      </w:r>
    </w:p>
    <w:tbl>
      <w:tblPr>
        <w:tblW w:w="108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834"/>
        <w:gridCol w:w="999"/>
        <w:gridCol w:w="2688"/>
        <w:gridCol w:w="1573"/>
        <w:gridCol w:w="1756"/>
        <w:gridCol w:w="1081"/>
      </w:tblGrid>
      <w:tr w:rsidR="002A5087" w:rsidRPr="006137EA" w:rsidTr="00D00D9D">
        <w:tc>
          <w:tcPr>
            <w:tcW w:w="959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1834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999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2688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573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756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1081" w:type="dxa"/>
            <w:vAlign w:val="center"/>
          </w:tcPr>
          <w:p w:rsidR="002A5087" w:rsidRPr="006137EA" w:rsidRDefault="002A5087" w:rsidP="009C74A3">
            <w:pPr>
              <w:jc w:val="center"/>
              <w:rPr>
                <w:rFonts w:ascii="SutonnyMJ" w:hAnsi="SutonnyMJ" w:cs="SutonnyMJ"/>
                <w:b/>
              </w:rPr>
            </w:pPr>
            <w:r w:rsidRPr="006137EA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104F01" w:rsidRPr="006137EA" w:rsidTr="00D00D9D">
        <w:tc>
          <w:tcPr>
            <w:tcW w:w="959" w:type="dxa"/>
            <w:vMerge w:val="restart"/>
            <w:vAlign w:val="center"/>
          </w:tcPr>
          <w:p w:rsidR="00104F01" w:rsidRPr="006137EA" w:rsidRDefault="00104F01" w:rsidP="00D34CF1">
            <w:pPr>
              <w:jc w:val="center"/>
            </w:pPr>
            <w:r w:rsidRPr="006137EA">
              <w:t>12</w:t>
            </w:r>
          </w:p>
        </w:tc>
        <w:tc>
          <w:tcPr>
            <w:tcW w:w="1834" w:type="dxa"/>
            <w:vMerge w:val="restart"/>
            <w:vAlign w:val="center"/>
          </w:tcPr>
          <w:p w:rsidR="00104F01" w:rsidRPr="006137EA" w:rsidRDefault="00104F01" w:rsidP="00D34CF1">
            <w:pPr>
              <w:jc w:val="center"/>
            </w:pPr>
            <w:r w:rsidRPr="006137EA">
              <w:t>Lecture</w:t>
            </w:r>
          </w:p>
          <w:p w:rsidR="00104F01" w:rsidRPr="006137EA" w:rsidRDefault="00104F01" w:rsidP="00D34CF1">
            <w:pPr>
              <w:jc w:val="center"/>
            </w:pPr>
            <w:r w:rsidRPr="006137EA">
              <w:t>Gallery-02</w:t>
            </w:r>
          </w:p>
          <w:p w:rsidR="00104F01" w:rsidRPr="006137EA" w:rsidRDefault="00104F01" w:rsidP="00D34CF1">
            <w:pPr>
              <w:jc w:val="center"/>
            </w:pPr>
            <w:r w:rsidRPr="006137EA">
              <w:t>Hall No. 12</w:t>
            </w:r>
          </w:p>
        </w:tc>
        <w:tc>
          <w:tcPr>
            <w:tcW w:w="999" w:type="dxa"/>
            <w:vMerge w:val="restart"/>
            <w:vAlign w:val="center"/>
          </w:tcPr>
          <w:p w:rsidR="00104F01" w:rsidRPr="006137EA" w:rsidRDefault="00104F01" w:rsidP="00D34CF1">
            <w:pPr>
              <w:jc w:val="center"/>
            </w:pPr>
            <w:r w:rsidRPr="006137EA">
              <w:t>168</w:t>
            </w:r>
          </w:p>
        </w:tc>
        <w:tc>
          <w:tcPr>
            <w:tcW w:w="2688" w:type="dxa"/>
          </w:tcPr>
          <w:p w:rsidR="00104F01" w:rsidRPr="006137EA" w:rsidRDefault="00104F01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mvB`yi ingvb †PŠayix</w:t>
            </w:r>
          </w:p>
        </w:tc>
        <w:tc>
          <w:tcPr>
            <w:tcW w:w="1573" w:type="dxa"/>
          </w:tcPr>
          <w:p w:rsidR="00104F01" w:rsidRPr="006137EA" w:rsidRDefault="00104F01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756" w:type="dxa"/>
          </w:tcPr>
          <w:p w:rsidR="00104F01" w:rsidRPr="006137EA" w:rsidRDefault="00104F01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wmBB wefvM</w:t>
            </w:r>
          </w:p>
        </w:tc>
        <w:tc>
          <w:tcPr>
            <w:tcW w:w="1081" w:type="dxa"/>
          </w:tcPr>
          <w:p w:rsidR="00104F01" w:rsidRPr="006137EA" w:rsidRDefault="00104F01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AC1A90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†gvt mvC`yi ingvb fu~Bqv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cÖkvmwbK Kg©KZ©v</w:t>
            </w:r>
          </w:p>
        </w:tc>
        <w:tc>
          <w:tcPr>
            <w:tcW w:w="1756" w:type="dxa"/>
            <w:vAlign w:val="center"/>
          </w:tcPr>
          <w:p w:rsidR="002F7AB3" w:rsidRPr="006137EA" w:rsidRDefault="00831B47" w:rsidP="00AC1A90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     </w:t>
            </w:r>
            <w:r w:rsidR="002F7AB3" w:rsidRPr="006137EA">
              <w:rPr>
                <w:rFonts w:ascii="SutonnyMJ" w:hAnsi="SutonnyMJ" w:cs="SutonnyMJ"/>
              </w:rPr>
              <w:t>wnmve `ßi</w:t>
            </w:r>
          </w:p>
        </w:tc>
        <w:tc>
          <w:tcPr>
            <w:tcW w:w="1081" w:type="dxa"/>
          </w:tcPr>
          <w:p w:rsidR="002F7AB3" w:rsidRPr="006137EA" w:rsidRDefault="002F7AB3" w:rsidP="00AC1A90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pPr>
              <w:rPr>
                <w:rFonts w:ascii="KarnaphuliMJ" w:hAnsi="KarnaphuliMJ"/>
              </w:rPr>
            </w:pPr>
            <w:r w:rsidRPr="006137EA">
              <w:rPr>
                <w:rFonts w:ascii="SutonnyMJ" w:hAnsi="SutonnyMJ"/>
              </w:rPr>
              <w:t>Rbve ivweqv myjZvbv †PŠayix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</w:pPr>
            <w:r w:rsidRPr="006137EA">
              <w:t>Spouse (Teacher)</w:t>
            </w:r>
          </w:p>
        </w:tc>
        <w:tc>
          <w:tcPr>
            <w:tcW w:w="1756" w:type="dxa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mgvRKg©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 xml:space="preserve">Dr. Mominul Haque 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Asstt.Prof.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Dentristry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  <w:rPr>
                <w:rFonts w:ascii="SutonnyMJ" w:hAnsi="SutonnyMJ" w:cs="SutonnyMJ"/>
              </w:rPr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>Dr. Soumitra Chakrabarthy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Virology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rPr>
                <w:lang w:val="da-DK"/>
              </w:rPr>
              <w:t>Dr. Aziz Ahmed Malek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lang w:val="da-DK"/>
              </w:rPr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lang w:val="da-DK"/>
              </w:rPr>
              <w:t>Microbiology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>Dr.Mahmudur Rahman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Cashier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13</w:t>
            </w:r>
          </w:p>
        </w:tc>
        <w:tc>
          <w:tcPr>
            <w:tcW w:w="1834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Anatomy Tutorial -1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Hall No. 13</w:t>
            </w:r>
          </w:p>
        </w:tc>
        <w:tc>
          <w:tcPr>
            <w:tcW w:w="99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50</w:t>
            </w: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myKivbv †eMg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</w:pPr>
            <w:r w:rsidRPr="006137EA">
              <w:rPr>
                <w:rFonts w:ascii="SutonnyMJ" w:hAnsi="SutonnyMJ"/>
              </w:rPr>
              <w:t>mnKvix cÖkvmwbK Kg©KZ©v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/>
              </w:rPr>
              <w:t>‡iwRt `ßi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ivRb P›`ª ea©b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†UKwbK¨vj Awdmvi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wmBwc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14</w:t>
            </w:r>
          </w:p>
        </w:tc>
        <w:tc>
          <w:tcPr>
            <w:tcW w:w="1834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Anatomy Tutorial -2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Hall No. 14</w:t>
            </w:r>
          </w:p>
        </w:tc>
        <w:tc>
          <w:tcPr>
            <w:tcW w:w="99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50</w:t>
            </w: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Kíbv cvj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mnKvix cÖkvmwbK Kg©KZ©v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/>
              </w:rPr>
              <w:t>‡iwRt `ßi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pPr>
              <w:rPr>
                <w:rFonts w:ascii="KarnaphuliMJ" w:hAnsi="KarnaphuliMJ"/>
              </w:rPr>
            </w:pPr>
            <w:r w:rsidRPr="006137EA">
              <w:rPr>
                <w:rFonts w:ascii="SutonnyMJ" w:hAnsi="SutonnyMJ"/>
              </w:rPr>
              <w:t>Avwe`v myjZvbv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</w:pPr>
            <w:r w:rsidRPr="006137EA">
              <w:t>Spouse (Teacher)</w:t>
            </w:r>
          </w:p>
        </w:tc>
        <w:tc>
          <w:tcPr>
            <w:tcW w:w="1756" w:type="dxa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wcGgB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15</w:t>
            </w:r>
          </w:p>
        </w:tc>
        <w:tc>
          <w:tcPr>
            <w:tcW w:w="1834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Lecture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Gallery-03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Hall No. 15</w:t>
            </w:r>
          </w:p>
        </w:tc>
        <w:tc>
          <w:tcPr>
            <w:tcW w:w="99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152</w:t>
            </w:r>
          </w:p>
        </w:tc>
        <w:tc>
          <w:tcPr>
            <w:tcW w:w="2688" w:type="dxa"/>
          </w:tcPr>
          <w:p w:rsidR="002F7AB3" w:rsidRPr="006137EA" w:rsidRDefault="002F7AB3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†gvt kvnv`vZ †nv‡mb †PŠayix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756" w:type="dxa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r w:rsidRPr="006137EA">
              <w:rPr>
                <w:rFonts w:ascii="SutonnyMJ" w:hAnsi="SutonnyMJ"/>
              </w:rPr>
              <w:t>mviRvbv bymivZ mvbvg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</w:pPr>
            <w:r w:rsidRPr="006137EA">
              <w:t xml:space="preserve">Spouse </w:t>
            </w:r>
            <w:r w:rsidRPr="006137EA">
              <w:lastRenderedPageBreak/>
              <w:t>(Teacher)</w:t>
            </w:r>
          </w:p>
        </w:tc>
        <w:tc>
          <w:tcPr>
            <w:tcW w:w="1756" w:type="dxa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/>
              </w:rPr>
              <w:lastRenderedPageBreak/>
              <w:t>Gd B wU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Zzwnb †`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</w:pPr>
            <w:r w:rsidRPr="006137EA">
              <w:rPr>
                <w:rFonts w:ascii="SutonnyMJ" w:hAnsi="SutonnyMJ" w:cs="SutonnyMJ"/>
              </w:rPr>
              <w:t>cÖfvlK</w:t>
            </w:r>
          </w:p>
        </w:tc>
        <w:tc>
          <w:tcPr>
            <w:tcW w:w="1756" w:type="dxa"/>
          </w:tcPr>
          <w:p w:rsidR="002F7AB3" w:rsidRPr="006137EA" w:rsidRDefault="002F7AB3" w:rsidP="009C74A3">
            <w:r w:rsidRPr="006137EA">
              <w:rPr>
                <w:rFonts w:ascii="SutonnyMJ" w:hAnsi="SutonnyMJ" w:cs="SutonnyMJ"/>
              </w:rPr>
              <w:t>BBB wefvM</w:t>
            </w:r>
          </w:p>
        </w:tc>
        <w:tc>
          <w:tcPr>
            <w:tcW w:w="1081" w:type="dxa"/>
          </w:tcPr>
          <w:p w:rsidR="002F7AB3" w:rsidRPr="006137EA" w:rsidRDefault="002F7AB3" w:rsidP="009C74A3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>Dr.Ruksana  Aktar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Virology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>Dr.Md.Masud Hossain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Anatomy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/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 xml:space="preserve">Dr. Mahmuda Sultana  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Anatomy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16</w:t>
            </w:r>
          </w:p>
        </w:tc>
        <w:tc>
          <w:tcPr>
            <w:tcW w:w="1834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Anatomy Histology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Hall No. 16</w:t>
            </w:r>
          </w:p>
        </w:tc>
        <w:tc>
          <w:tcPr>
            <w:tcW w:w="99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110</w:t>
            </w:r>
          </w:p>
        </w:tc>
        <w:tc>
          <w:tcPr>
            <w:tcW w:w="2688" w:type="dxa"/>
          </w:tcPr>
          <w:p w:rsidR="002F7AB3" w:rsidRPr="006137EA" w:rsidRDefault="002F7AB3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Rv‡f` Kvqmvi Be‡b ingvb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cÖfvlK</w:t>
            </w:r>
          </w:p>
        </w:tc>
        <w:tc>
          <w:tcPr>
            <w:tcW w:w="1756" w:type="dxa"/>
          </w:tcPr>
          <w:p w:rsidR="002F7AB3" w:rsidRPr="006137EA" w:rsidRDefault="002F7AB3" w:rsidP="0067294F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‡gvt Aveyj Kv‡kg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BÝUªy‡g›U BwÄwbqvi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wmBB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KarnaphuliMJ" w:hAnsi="KarnaphuliMJ"/>
              </w:rPr>
            </w:pPr>
            <w:r w:rsidRPr="006137EA">
              <w:rPr>
                <w:rFonts w:ascii="SutonnyMJ" w:hAnsi="SutonnyMJ"/>
              </w:rPr>
              <w:t>†gvt †di‡`Šm Aviv cvifxb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</w:pPr>
            <w:r w:rsidRPr="006137EA">
              <w:t>Spouse (Teacher)</w:t>
            </w:r>
          </w:p>
        </w:tc>
        <w:tc>
          <w:tcPr>
            <w:tcW w:w="1756" w:type="dxa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/>
              </w:rPr>
              <w:t>Gd B wU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rPr>
                <w:lang w:val="fr-FR"/>
              </w:rPr>
              <w:t xml:space="preserve">Dr. Lovely Rani Dhar 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lang w:val="fr-FR"/>
              </w:rPr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lang w:val="fr-FR"/>
              </w:rPr>
              <w:t>Microbiology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 xml:space="preserve">Dr. Ishrat Siddiquea 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Pathology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17</w:t>
            </w:r>
          </w:p>
        </w:tc>
        <w:tc>
          <w:tcPr>
            <w:tcW w:w="1834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Expt. Pharmacology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Hall No. 17</w:t>
            </w:r>
          </w:p>
        </w:tc>
        <w:tc>
          <w:tcPr>
            <w:tcW w:w="99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70</w:t>
            </w: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Rbve kid DwÏb Avng`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Dc-mnKvix †cÖvMÖvgvi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wnmve `ßi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tabs>
                <w:tab w:val="left" w:pos="8280"/>
              </w:tabs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†gvt mvjvn&amp; DwÏb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BÝUªy‡g›U BwÄwbqvi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 w:cs="SutonnyMJ"/>
              </w:rPr>
              <w:t>wmGmB wefvM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D34CF1">
            <w:pPr>
              <w:jc w:val="center"/>
            </w:pPr>
          </w:p>
        </w:tc>
        <w:tc>
          <w:tcPr>
            <w:tcW w:w="2688" w:type="dxa"/>
          </w:tcPr>
          <w:p w:rsidR="002F7AB3" w:rsidRPr="006137EA" w:rsidRDefault="002F7AB3" w:rsidP="009C74A3">
            <w:r w:rsidRPr="006137EA">
              <w:t>Dr. Kanti Priyo Das</w:t>
            </w:r>
          </w:p>
        </w:tc>
        <w:tc>
          <w:tcPr>
            <w:tcW w:w="1573" w:type="dxa"/>
          </w:tcPr>
          <w:p w:rsidR="002F7AB3" w:rsidRPr="006137EA" w:rsidRDefault="002F7AB3" w:rsidP="00831B47">
            <w:pPr>
              <w:jc w:val="center"/>
              <w:rPr>
                <w:rFonts w:ascii="SutonnyMJ" w:hAnsi="SutonnyMJ" w:cs="SutonnyMJ"/>
              </w:rPr>
            </w:pPr>
            <w:r w:rsidRPr="006137EA">
              <w:t>Lecturer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  <w:rPr>
                <w:rFonts w:ascii="SutonnyMJ" w:hAnsi="SutonnyMJ" w:cs="SutonnyMJ"/>
              </w:rPr>
            </w:pPr>
            <w:r w:rsidRPr="006137EA">
              <w:t>Microbiology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t>SOMC</w:t>
            </w:r>
          </w:p>
        </w:tc>
      </w:tr>
      <w:tr w:rsidR="002F7AB3" w:rsidRPr="006137EA" w:rsidTr="00D00D9D">
        <w:tc>
          <w:tcPr>
            <w:tcW w:w="95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18</w:t>
            </w:r>
          </w:p>
        </w:tc>
        <w:tc>
          <w:tcPr>
            <w:tcW w:w="1834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Pract.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Pharmacology</w:t>
            </w:r>
          </w:p>
          <w:p w:rsidR="002F7AB3" w:rsidRPr="006137EA" w:rsidRDefault="002F7AB3" w:rsidP="00D34CF1">
            <w:pPr>
              <w:jc w:val="center"/>
            </w:pPr>
            <w:r w:rsidRPr="006137EA">
              <w:t>Hall No. 18</w:t>
            </w:r>
          </w:p>
        </w:tc>
        <w:tc>
          <w:tcPr>
            <w:tcW w:w="999" w:type="dxa"/>
            <w:vMerge w:val="restart"/>
            <w:vAlign w:val="center"/>
          </w:tcPr>
          <w:p w:rsidR="002F7AB3" w:rsidRPr="006137EA" w:rsidRDefault="002F7AB3" w:rsidP="00D34CF1">
            <w:pPr>
              <w:jc w:val="center"/>
            </w:pPr>
            <w:r w:rsidRPr="006137EA">
              <w:t>70</w:t>
            </w: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my`xc Kzgvi fÆvPvh©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</w:pPr>
            <w:r w:rsidRPr="006137EA">
              <w:rPr>
                <w:rFonts w:ascii="SutonnyMJ" w:hAnsi="SutonnyMJ"/>
              </w:rPr>
              <w:t>cÖkvmwbK Kg©KZv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/>
              </w:rPr>
              <w:t>‡iwRt `ßi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</w:tcPr>
          <w:p w:rsidR="002F7AB3" w:rsidRPr="006137EA" w:rsidRDefault="002F7AB3" w:rsidP="009C74A3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9C74A3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9C74A3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gûqv Zvevm&amp;myg †gŠix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</w:pPr>
            <w:r w:rsidRPr="006137EA">
              <w:rPr>
                <w:rFonts w:ascii="SutonnyMJ" w:hAnsi="SutonnyMJ"/>
              </w:rPr>
              <w:t>mnKvix cÖkvmwbK Kg©KZ©v</w:t>
            </w:r>
          </w:p>
        </w:tc>
        <w:tc>
          <w:tcPr>
            <w:tcW w:w="1756" w:type="dxa"/>
            <w:vAlign w:val="center"/>
          </w:tcPr>
          <w:p w:rsidR="002F7AB3" w:rsidRPr="006137EA" w:rsidRDefault="002F7AB3" w:rsidP="0067294F">
            <w:pPr>
              <w:jc w:val="center"/>
            </w:pPr>
            <w:r w:rsidRPr="006137EA">
              <w:rPr>
                <w:rFonts w:ascii="SutonnyMJ" w:hAnsi="SutonnyMJ"/>
              </w:rPr>
              <w:t>‡iwRt `ßi</w:t>
            </w:r>
          </w:p>
        </w:tc>
        <w:tc>
          <w:tcPr>
            <w:tcW w:w="1081" w:type="dxa"/>
          </w:tcPr>
          <w:p w:rsidR="002F7AB3" w:rsidRPr="006137EA" w:rsidRDefault="002F7AB3" w:rsidP="00EE49AA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2F7AB3" w:rsidRPr="006137EA" w:rsidTr="00D00D9D">
        <w:tc>
          <w:tcPr>
            <w:tcW w:w="959" w:type="dxa"/>
            <w:vMerge/>
          </w:tcPr>
          <w:p w:rsidR="002F7AB3" w:rsidRPr="006137EA" w:rsidRDefault="002F7AB3" w:rsidP="009C74A3">
            <w:pPr>
              <w:jc w:val="center"/>
            </w:pPr>
          </w:p>
        </w:tc>
        <w:tc>
          <w:tcPr>
            <w:tcW w:w="1834" w:type="dxa"/>
            <w:vMerge/>
            <w:vAlign w:val="center"/>
          </w:tcPr>
          <w:p w:rsidR="002F7AB3" w:rsidRPr="006137EA" w:rsidRDefault="002F7AB3" w:rsidP="009C74A3">
            <w:pPr>
              <w:jc w:val="center"/>
            </w:pPr>
          </w:p>
        </w:tc>
        <w:tc>
          <w:tcPr>
            <w:tcW w:w="999" w:type="dxa"/>
            <w:vMerge/>
            <w:vAlign w:val="center"/>
          </w:tcPr>
          <w:p w:rsidR="002F7AB3" w:rsidRPr="006137EA" w:rsidRDefault="002F7AB3" w:rsidP="009C74A3">
            <w:pPr>
              <w:jc w:val="center"/>
            </w:pPr>
          </w:p>
        </w:tc>
        <w:tc>
          <w:tcPr>
            <w:tcW w:w="2688" w:type="dxa"/>
            <w:vAlign w:val="center"/>
          </w:tcPr>
          <w:p w:rsidR="002F7AB3" w:rsidRPr="006137EA" w:rsidRDefault="002F7AB3" w:rsidP="009C74A3">
            <w:pPr>
              <w:rPr>
                <w:rFonts w:ascii="KarnaphuliMJ" w:hAnsi="KarnaphuliMJ"/>
              </w:rPr>
            </w:pPr>
            <w:r w:rsidRPr="006137EA">
              <w:t>Md. Abdur Rashid</w:t>
            </w:r>
          </w:p>
        </w:tc>
        <w:tc>
          <w:tcPr>
            <w:tcW w:w="1573" w:type="dxa"/>
            <w:vAlign w:val="center"/>
          </w:tcPr>
          <w:p w:rsidR="002F7AB3" w:rsidRPr="006137EA" w:rsidRDefault="002F7AB3" w:rsidP="00831B47">
            <w:pPr>
              <w:jc w:val="center"/>
            </w:pPr>
            <w:r w:rsidRPr="006137EA">
              <w:t>AAO</w:t>
            </w:r>
          </w:p>
        </w:tc>
        <w:tc>
          <w:tcPr>
            <w:tcW w:w="1756" w:type="dxa"/>
          </w:tcPr>
          <w:p w:rsidR="002F7AB3" w:rsidRPr="006137EA" w:rsidRDefault="002F7AB3" w:rsidP="009C74A3">
            <w:pPr>
              <w:jc w:val="center"/>
            </w:pPr>
            <w:r w:rsidRPr="006137EA">
              <w:t>A/C</w:t>
            </w:r>
          </w:p>
        </w:tc>
        <w:tc>
          <w:tcPr>
            <w:tcW w:w="1081" w:type="dxa"/>
          </w:tcPr>
          <w:p w:rsidR="002F7AB3" w:rsidRPr="006137EA" w:rsidRDefault="002F7AB3" w:rsidP="009C74A3">
            <w:pPr>
              <w:jc w:val="center"/>
            </w:pPr>
            <w:r w:rsidRPr="006137EA">
              <w:t>SUST</w:t>
            </w:r>
          </w:p>
        </w:tc>
      </w:tr>
    </w:tbl>
    <w:p w:rsidR="002A5087" w:rsidRPr="00896BE4" w:rsidRDefault="002A5087" w:rsidP="00382CE5">
      <w:pPr>
        <w:jc w:val="center"/>
        <w:rPr>
          <w:sz w:val="28"/>
          <w:szCs w:val="28"/>
        </w:rPr>
      </w:pPr>
    </w:p>
    <w:sectPr w:rsidR="002A5087" w:rsidRPr="00896BE4" w:rsidSect="00107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" w:right="1008" w:bottom="576" w:left="1008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260" w:rsidRDefault="00906260" w:rsidP="00B11D1B">
      <w:r>
        <w:separator/>
      </w:r>
    </w:p>
  </w:endnote>
  <w:endnote w:type="continuationSeparator" w:id="0">
    <w:p w:rsidR="00906260" w:rsidRDefault="00906260" w:rsidP="00B11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07" w:rsidRDefault="00657C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83747"/>
      <w:docPartObj>
        <w:docPartGallery w:val="Page Numbers (Bottom of Page)"/>
        <w:docPartUnique/>
      </w:docPartObj>
    </w:sdtPr>
    <w:sdtContent>
      <w:p w:rsidR="00657C07" w:rsidRDefault="002D63EA">
        <w:pPr>
          <w:pStyle w:val="Footer"/>
        </w:pPr>
        <w:fldSimple w:instr=" PAGE   \* MERGEFORMAT ">
          <w:r w:rsidR="00A90CE2">
            <w:rPr>
              <w:noProof/>
            </w:rPr>
            <w:t>1</w:t>
          </w:r>
        </w:fldSimple>
      </w:p>
    </w:sdtContent>
  </w:sdt>
  <w:p w:rsidR="00657C07" w:rsidRDefault="00657C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07" w:rsidRDefault="00657C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260" w:rsidRDefault="00906260" w:rsidP="00B11D1B">
      <w:r>
        <w:separator/>
      </w:r>
    </w:p>
  </w:footnote>
  <w:footnote w:type="continuationSeparator" w:id="0">
    <w:p w:rsidR="00906260" w:rsidRDefault="00906260" w:rsidP="00B11D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07" w:rsidRDefault="00657C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586" w:type="dxa"/>
      <w:tblInd w:w="-1782" w:type="dxa"/>
      <w:tblLayout w:type="fixed"/>
      <w:tblLook w:val="0000"/>
    </w:tblPr>
    <w:tblGrid>
      <w:gridCol w:w="2784"/>
      <w:gridCol w:w="8802"/>
    </w:tblGrid>
    <w:tr w:rsidR="009C74A3" w:rsidRPr="00981120" w:rsidTr="00972A5F">
      <w:trPr>
        <w:trHeight w:val="1016"/>
      </w:trPr>
      <w:tc>
        <w:tcPr>
          <w:tcW w:w="2784" w:type="dxa"/>
        </w:tcPr>
        <w:p w:rsidR="009C74A3" w:rsidRDefault="002D63EA" w:rsidP="009C74A3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49.5pt;margin-top:47.7pt;width:586.5pt;height:1.5pt;flip:y;z-index:251658240" o:connectortype="straight"/>
            </w:pict>
          </w:r>
          <w:r w:rsidR="009C74A3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2" w:type="dxa"/>
        </w:tcPr>
        <w:p w:rsidR="009C74A3" w:rsidRPr="00AA4780" w:rsidRDefault="009C74A3" w:rsidP="009C74A3">
          <w:pPr>
            <w:rPr>
              <w:rFonts w:ascii="SutonnyMJ" w:hAnsi="SutonnyMJ" w:cs="SutonnyMJ"/>
              <w:sz w:val="40"/>
              <w:szCs w:val="40"/>
            </w:rPr>
          </w:pPr>
          <w:r w:rsidRPr="00AA4780">
            <w:rPr>
              <w:rFonts w:ascii="SutonnyMJ" w:hAnsi="SutonnyMJ" w:cs="SutonnyMJ"/>
              <w:sz w:val="40"/>
              <w:szCs w:val="40"/>
            </w:rPr>
            <w:t>fwZ© cix¶v 201</w:t>
          </w:r>
          <w:r>
            <w:rPr>
              <w:rFonts w:ascii="SutonnyMJ" w:hAnsi="SutonnyMJ" w:cs="SutonnyMJ"/>
              <w:sz w:val="40"/>
              <w:szCs w:val="40"/>
            </w:rPr>
            <w:t>4</w:t>
          </w:r>
          <w:r w:rsidRPr="00AA4780">
            <w:rPr>
              <w:rFonts w:ascii="SutonnyMJ" w:hAnsi="SutonnyMJ" w:cs="SutonnyMJ"/>
              <w:sz w:val="40"/>
              <w:szCs w:val="40"/>
            </w:rPr>
            <w:t>-201</w:t>
          </w:r>
          <w:r>
            <w:rPr>
              <w:rFonts w:ascii="SutonnyMJ" w:hAnsi="SutonnyMJ" w:cs="SutonnyMJ"/>
              <w:sz w:val="40"/>
              <w:szCs w:val="40"/>
            </w:rPr>
            <w:t>5</w:t>
          </w:r>
        </w:p>
        <w:p w:rsidR="009C74A3" w:rsidRPr="00981120" w:rsidRDefault="009C74A3" w:rsidP="009C74A3">
          <w:pPr>
            <w:rPr>
              <w:rFonts w:ascii="KarnaphuliMJ" w:hAnsi="KarnaphuliMJ"/>
              <w:sz w:val="40"/>
              <w:szCs w:val="40"/>
            </w:rPr>
          </w:pPr>
          <w:r w:rsidRPr="00AA4780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9C74A3" w:rsidRPr="00A3682F" w:rsidRDefault="009C74A3" w:rsidP="00B11D1B">
    <w:pPr>
      <w:pStyle w:val="Header"/>
      <w:rPr>
        <w:sz w:val="2"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07" w:rsidRDefault="00657C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isplayHorizontalDrawingGridEvery w:val="2"/>
  <w:characterSpacingControl w:val="doNotCompress"/>
  <w:hdrShapeDefaults>
    <o:shapedefaults v:ext="edit" spidmax="57346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41A27"/>
    <w:rsid w:val="00002CC7"/>
    <w:rsid w:val="000105CE"/>
    <w:rsid w:val="00015CC1"/>
    <w:rsid w:val="0002290B"/>
    <w:rsid w:val="00031820"/>
    <w:rsid w:val="00032384"/>
    <w:rsid w:val="00034C03"/>
    <w:rsid w:val="00055F96"/>
    <w:rsid w:val="00073C42"/>
    <w:rsid w:val="00082680"/>
    <w:rsid w:val="000850E4"/>
    <w:rsid w:val="000A15FD"/>
    <w:rsid w:val="000A3C6F"/>
    <w:rsid w:val="000B3EEA"/>
    <w:rsid w:val="000D3E51"/>
    <w:rsid w:val="00104F01"/>
    <w:rsid w:val="00107A38"/>
    <w:rsid w:val="0011517A"/>
    <w:rsid w:val="00142C4C"/>
    <w:rsid w:val="00143507"/>
    <w:rsid w:val="00154DB2"/>
    <w:rsid w:val="00162679"/>
    <w:rsid w:val="00167C35"/>
    <w:rsid w:val="00170B31"/>
    <w:rsid w:val="0017748C"/>
    <w:rsid w:val="001A53C1"/>
    <w:rsid w:val="001A77E8"/>
    <w:rsid w:val="001B3523"/>
    <w:rsid w:val="001B6B16"/>
    <w:rsid w:val="001E2575"/>
    <w:rsid w:val="001F07AB"/>
    <w:rsid w:val="001F1173"/>
    <w:rsid w:val="001F2A94"/>
    <w:rsid w:val="00203E52"/>
    <w:rsid w:val="00205829"/>
    <w:rsid w:val="00221B1F"/>
    <w:rsid w:val="002371EB"/>
    <w:rsid w:val="00241629"/>
    <w:rsid w:val="00241A27"/>
    <w:rsid w:val="00261655"/>
    <w:rsid w:val="002702BC"/>
    <w:rsid w:val="002763FF"/>
    <w:rsid w:val="002A1AC3"/>
    <w:rsid w:val="002A26A8"/>
    <w:rsid w:val="002A5087"/>
    <w:rsid w:val="002B0586"/>
    <w:rsid w:val="002B7456"/>
    <w:rsid w:val="002D3CD8"/>
    <w:rsid w:val="002D4186"/>
    <w:rsid w:val="002D63EA"/>
    <w:rsid w:val="002E55B4"/>
    <w:rsid w:val="002E615B"/>
    <w:rsid w:val="002E6191"/>
    <w:rsid w:val="002F7AB3"/>
    <w:rsid w:val="00302F77"/>
    <w:rsid w:val="003325A4"/>
    <w:rsid w:val="003342FF"/>
    <w:rsid w:val="00345AAD"/>
    <w:rsid w:val="00350704"/>
    <w:rsid w:val="0035202C"/>
    <w:rsid w:val="00377140"/>
    <w:rsid w:val="0038195E"/>
    <w:rsid w:val="00382CE5"/>
    <w:rsid w:val="00382FA7"/>
    <w:rsid w:val="00385F56"/>
    <w:rsid w:val="003905B6"/>
    <w:rsid w:val="003A6305"/>
    <w:rsid w:val="003F6C78"/>
    <w:rsid w:val="00406E20"/>
    <w:rsid w:val="0042256F"/>
    <w:rsid w:val="00437A07"/>
    <w:rsid w:val="0045257E"/>
    <w:rsid w:val="00466B58"/>
    <w:rsid w:val="0047507C"/>
    <w:rsid w:val="00483680"/>
    <w:rsid w:val="004865B4"/>
    <w:rsid w:val="00492C40"/>
    <w:rsid w:val="004A768A"/>
    <w:rsid w:val="004B2C4D"/>
    <w:rsid w:val="004C5B4E"/>
    <w:rsid w:val="004D0C7A"/>
    <w:rsid w:val="004D701A"/>
    <w:rsid w:val="004E44CD"/>
    <w:rsid w:val="004F718F"/>
    <w:rsid w:val="004F7B2A"/>
    <w:rsid w:val="00523AD7"/>
    <w:rsid w:val="005252AB"/>
    <w:rsid w:val="0053266B"/>
    <w:rsid w:val="00544650"/>
    <w:rsid w:val="00562F6C"/>
    <w:rsid w:val="00567BF0"/>
    <w:rsid w:val="00595AF4"/>
    <w:rsid w:val="005D5E62"/>
    <w:rsid w:val="005E043C"/>
    <w:rsid w:val="005E35B9"/>
    <w:rsid w:val="005F0138"/>
    <w:rsid w:val="005F0A4D"/>
    <w:rsid w:val="00603B64"/>
    <w:rsid w:val="006137EA"/>
    <w:rsid w:val="00613FD2"/>
    <w:rsid w:val="006227BA"/>
    <w:rsid w:val="006410CE"/>
    <w:rsid w:val="006578DB"/>
    <w:rsid w:val="00657C07"/>
    <w:rsid w:val="00663931"/>
    <w:rsid w:val="0067294F"/>
    <w:rsid w:val="00680868"/>
    <w:rsid w:val="00683633"/>
    <w:rsid w:val="006A4D73"/>
    <w:rsid w:val="006B65AB"/>
    <w:rsid w:val="006C1C99"/>
    <w:rsid w:val="006F285E"/>
    <w:rsid w:val="00701F17"/>
    <w:rsid w:val="00727C7E"/>
    <w:rsid w:val="00745238"/>
    <w:rsid w:val="0074605C"/>
    <w:rsid w:val="00746335"/>
    <w:rsid w:val="007551A6"/>
    <w:rsid w:val="0079160C"/>
    <w:rsid w:val="007A13CB"/>
    <w:rsid w:val="007B5333"/>
    <w:rsid w:val="007C280B"/>
    <w:rsid w:val="007C5B99"/>
    <w:rsid w:val="007D1AC7"/>
    <w:rsid w:val="007D21F6"/>
    <w:rsid w:val="007E683F"/>
    <w:rsid w:val="007F027D"/>
    <w:rsid w:val="007F77D8"/>
    <w:rsid w:val="00814035"/>
    <w:rsid w:val="00816B78"/>
    <w:rsid w:val="00821FC7"/>
    <w:rsid w:val="00831B47"/>
    <w:rsid w:val="00832F06"/>
    <w:rsid w:val="00847305"/>
    <w:rsid w:val="00865EAE"/>
    <w:rsid w:val="008756DE"/>
    <w:rsid w:val="00883EA0"/>
    <w:rsid w:val="00893D8F"/>
    <w:rsid w:val="00896BE4"/>
    <w:rsid w:val="008A4770"/>
    <w:rsid w:val="008A7414"/>
    <w:rsid w:val="008B3E96"/>
    <w:rsid w:val="008C1702"/>
    <w:rsid w:val="008E4D88"/>
    <w:rsid w:val="0090127A"/>
    <w:rsid w:val="00906260"/>
    <w:rsid w:val="00915DDC"/>
    <w:rsid w:val="00947C58"/>
    <w:rsid w:val="00956B67"/>
    <w:rsid w:val="00960B59"/>
    <w:rsid w:val="00972A5F"/>
    <w:rsid w:val="00981463"/>
    <w:rsid w:val="0098338C"/>
    <w:rsid w:val="00995AF5"/>
    <w:rsid w:val="009B3791"/>
    <w:rsid w:val="009B45A9"/>
    <w:rsid w:val="009B7161"/>
    <w:rsid w:val="009C74A3"/>
    <w:rsid w:val="009C7622"/>
    <w:rsid w:val="009E3390"/>
    <w:rsid w:val="009E5BF5"/>
    <w:rsid w:val="009F1628"/>
    <w:rsid w:val="009F280E"/>
    <w:rsid w:val="009F33CE"/>
    <w:rsid w:val="00A03746"/>
    <w:rsid w:val="00A16176"/>
    <w:rsid w:val="00A22B6E"/>
    <w:rsid w:val="00A235C9"/>
    <w:rsid w:val="00A27EE7"/>
    <w:rsid w:val="00A3682F"/>
    <w:rsid w:val="00A45E17"/>
    <w:rsid w:val="00A5646E"/>
    <w:rsid w:val="00A62BE6"/>
    <w:rsid w:val="00A90CE2"/>
    <w:rsid w:val="00A97022"/>
    <w:rsid w:val="00AA4780"/>
    <w:rsid w:val="00AB5A79"/>
    <w:rsid w:val="00AC03C8"/>
    <w:rsid w:val="00AC3D43"/>
    <w:rsid w:val="00B07706"/>
    <w:rsid w:val="00B11D1B"/>
    <w:rsid w:val="00B472CB"/>
    <w:rsid w:val="00B63101"/>
    <w:rsid w:val="00B752E2"/>
    <w:rsid w:val="00B83665"/>
    <w:rsid w:val="00B865B1"/>
    <w:rsid w:val="00B95822"/>
    <w:rsid w:val="00BB3808"/>
    <w:rsid w:val="00BB4CE6"/>
    <w:rsid w:val="00BD148F"/>
    <w:rsid w:val="00BF0A25"/>
    <w:rsid w:val="00BF7D32"/>
    <w:rsid w:val="00C033E2"/>
    <w:rsid w:val="00C13644"/>
    <w:rsid w:val="00C17E5A"/>
    <w:rsid w:val="00C24294"/>
    <w:rsid w:val="00C27595"/>
    <w:rsid w:val="00C82E66"/>
    <w:rsid w:val="00C95DC8"/>
    <w:rsid w:val="00CA1D3B"/>
    <w:rsid w:val="00CA20E1"/>
    <w:rsid w:val="00CC684E"/>
    <w:rsid w:val="00CD12BC"/>
    <w:rsid w:val="00CE16B6"/>
    <w:rsid w:val="00CE6CD0"/>
    <w:rsid w:val="00D00D9D"/>
    <w:rsid w:val="00D0189F"/>
    <w:rsid w:val="00D03645"/>
    <w:rsid w:val="00D226FA"/>
    <w:rsid w:val="00D34CF1"/>
    <w:rsid w:val="00D3751A"/>
    <w:rsid w:val="00D42FC6"/>
    <w:rsid w:val="00D65491"/>
    <w:rsid w:val="00D66AA9"/>
    <w:rsid w:val="00D7375C"/>
    <w:rsid w:val="00D928B3"/>
    <w:rsid w:val="00DA6EBE"/>
    <w:rsid w:val="00DC712F"/>
    <w:rsid w:val="00DD1C5E"/>
    <w:rsid w:val="00DD2E19"/>
    <w:rsid w:val="00DD5CF8"/>
    <w:rsid w:val="00DE32E6"/>
    <w:rsid w:val="00DE6FBB"/>
    <w:rsid w:val="00DF7058"/>
    <w:rsid w:val="00E013D7"/>
    <w:rsid w:val="00E138CE"/>
    <w:rsid w:val="00E276B3"/>
    <w:rsid w:val="00E37D85"/>
    <w:rsid w:val="00E456FB"/>
    <w:rsid w:val="00E566CB"/>
    <w:rsid w:val="00E56D13"/>
    <w:rsid w:val="00E57B53"/>
    <w:rsid w:val="00E631D2"/>
    <w:rsid w:val="00E728C6"/>
    <w:rsid w:val="00E80EDC"/>
    <w:rsid w:val="00E92A01"/>
    <w:rsid w:val="00EA6164"/>
    <w:rsid w:val="00EB70A9"/>
    <w:rsid w:val="00EC7E6C"/>
    <w:rsid w:val="00ED443D"/>
    <w:rsid w:val="00ED509E"/>
    <w:rsid w:val="00EE08CB"/>
    <w:rsid w:val="00EE49AA"/>
    <w:rsid w:val="00EF1E7E"/>
    <w:rsid w:val="00EF3149"/>
    <w:rsid w:val="00EF4FAB"/>
    <w:rsid w:val="00EF6CD2"/>
    <w:rsid w:val="00F0431F"/>
    <w:rsid w:val="00F2075D"/>
    <w:rsid w:val="00F26FF0"/>
    <w:rsid w:val="00F34E28"/>
    <w:rsid w:val="00F41474"/>
    <w:rsid w:val="00F43F35"/>
    <w:rsid w:val="00F453E6"/>
    <w:rsid w:val="00F46902"/>
    <w:rsid w:val="00F473C9"/>
    <w:rsid w:val="00F54781"/>
    <w:rsid w:val="00F55246"/>
    <w:rsid w:val="00F5650E"/>
    <w:rsid w:val="00F56F8B"/>
    <w:rsid w:val="00F6223A"/>
    <w:rsid w:val="00F831C0"/>
    <w:rsid w:val="00FA2055"/>
    <w:rsid w:val="00FA3D05"/>
    <w:rsid w:val="00FA7C35"/>
    <w:rsid w:val="00FB1AFA"/>
    <w:rsid w:val="00FC268B"/>
    <w:rsid w:val="00FD3EA1"/>
    <w:rsid w:val="00FD7717"/>
    <w:rsid w:val="00FF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1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D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1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D1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219</cp:revision>
  <cp:lastPrinted>2013-11-18T04:16:00Z</cp:lastPrinted>
  <dcterms:created xsi:type="dcterms:W3CDTF">2013-11-13T13:18:00Z</dcterms:created>
  <dcterms:modified xsi:type="dcterms:W3CDTF">2014-11-13T03:02:00Z</dcterms:modified>
</cp:coreProperties>
</file>