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150"/>
        <w:gridCol w:w="6210"/>
      </w:tblGrid>
      <w:tr w:rsidR="00F249DC" w:rsidRPr="0094778C" w:rsidTr="0008649E">
        <w:trPr>
          <w:trHeight w:val="528"/>
        </w:trPr>
        <w:tc>
          <w:tcPr>
            <w:tcW w:w="315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:rsidR="00F249DC" w:rsidRPr="0094778C" w:rsidRDefault="003159FD" w:rsidP="00FD2882">
            <w:pPr>
              <w:spacing w:before="120" w:after="120"/>
              <w:rPr>
                <w:rFonts w:cs="Times New Roman"/>
                <w:b/>
                <w:smallCaps/>
                <w:color w:val="009900"/>
                <w:sz w:val="24"/>
                <w:szCs w:val="24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4"/>
                <w:szCs w:val="24"/>
              </w:rPr>
              <w:t>Project 1</w:t>
            </w:r>
          </w:p>
        </w:tc>
        <w:tc>
          <w:tcPr>
            <w:tcW w:w="6210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:rsidR="00455545" w:rsidRPr="0094778C" w:rsidRDefault="000471B5" w:rsidP="00026614">
            <w:pPr>
              <w:spacing w:before="120" w:after="120"/>
              <w:ind w:left="252"/>
              <w:rPr>
                <w:rFonts w:cs="Times New Roman"/>
                <w:b/>
                <w:color w:val="0000F0"/>
                <w:sz w:val="24"/>
                <w:szCs w:val="24"/>
              </w:rPr>
            </w:pPr>
            <w:r w:rsidRPr="0094778C">
              <w:rPr>
                <w:rFonts w:cs="Times New Roman"/>
                <w:b/>
                <w:color w:val="0000F0"/>
                <w:sz w:val="24"/>
                <w:szCs w:val="24"/>
              </w:rPr>
              <w:t>AVL Tree</w:t>
            </w:r>
            <w:r w:rsidR="00C40F22">
              <w:rPr>
                <w:rFonts w:cs="Times New Roman"/>
                <w:b/>
                <w:color w:val="0000F0"/>
                <w:sz w:val="24"/>
                <w:szCs w:val="24"/>
              </w:rPr>
              <w:t xml:space="preserve"> </w:t>
            </w:r>
          </w:p>
        </w:tc>
      </w:tr>
      <w:tr w:rsidR="00F249DC" w:rsidRPr="0094778C" w:rsidTr="0008649E">
        <w:trPr>
          <w:trHeight w:val="830"/>
        </w:trPr>
        <w:tc>
          <w:tcPr>
            <w:tcW w:w="315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:rsidR="00F249DC" w:rsidRPr="0094778C" w:rsidRDefault="003159FD" w:rsidP="00E16940">
            <w:pPr>
              <w:rPr>
                <w:rFonts w:cs="Times New Roman"/>
                <w:b/>
                <w:color w:val="6699FF"/>
                <w:sz w:val="24"/>
                <w:szCs w:val="24"/>
              </w:rPr>
            </w:pPr>
            <w:r>
              <w:rPr>
                <w:rFonts w:cs="Times New Roman"/>
                <w:b/>
                <w:color w:val="6699FF"/>
                <w:sz w:val="24"/>
                <w:szCs w:val="24"/>
              </w:rPr>
              <w:t>Due: March 3</w:t>
            </w:r>
            <w:bookmarkStart w:id="0" w:name="_GoBack"/>
            <w:bookmarkEnd w:id="0"/>
          </w:p>
        </w:tc>
        <w:tc>
          <w:tcPr>
            <w:tcW w:w="6210" w:type="dxa"/>
            <w:tcBorders>
              <w:top w:val="dotted" w:sz="24" w:space="0" w:color="3333FF"/>
              <w:left w:val="single" w:sz="8" w:space="0" w:color="009900"/>
            </w:tcBorders>
          </w:tcPr>
          <w:p w:rsidR="00F249DC" w:rsidRPr="0094778C" w:rsidRDefault="00F249DC" w:rsidP="00301D6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Your work should be readable as well as correct. </w:t>
      </w:r>
    </w:p>
    <w:p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6B7372" w:rsidRPr="0094778C" w:rsidRDefault="000471B5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 w:rsidRPr="0094778C">
        <w:rPr>
          <w:rFonts w:cs="SFSX1440"/>
          <w:color w:val="000096"/>
          <w:sz w:val="24"/>
          <w:szCs w:val="24"/>
        </w:rPr>
        <w:t xml:space="preserve">Always Verify Time! </w:t>
      </w:r>
    </w:p>
    <w:p w:rsidR="00EE7BCD" w:rsidRPr="0094778C" w:rsidRDefault="00C40F22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Part I: </w:t>
      </w:r>
      <w:r w:rsidR="00EE7BCD" w:rsidRPr="0094778C">
        <w:rPr>
          <w:rFonts w:cs="CMR12"/>
          <w:sz w:val="24"/>
          <w:szCs w:val="24"/>
        </w:rPr>
        <w:t xml:space="preserve">Write code </w:t>
      </w:r>
      <w:r w:rsidR="0008649E">
        <w:rPr>
          <w:rFonts w:cs="CMR12"/>
          <w:sz w:val="24"/>
          <w:szCs w:val="24"/>
        </w:rPr>
        <w:t>to build</w:t>
      </w:r>
      <w:r w:rsidR="00EE7BCD" w:rsidRPr="0094778C">
        <w:rPr>
          <w:rFonts w:cs="CMR12"/>
          <w:sz w:val="24"/>
          <w:szCs w:val="24"/>
        </w:rPr>
        <w:t xml:space="preserve"> an AVL tree by </w:t>
      </w:r>
      <w:r w:rsidR="0008649E">
        <w:rPr>
          <w:rFonts w:cs="CMR12"/>
          <w:sz w:val="24"/>
          <w:szCs w:val="24"/>
        </w:rPr>
        <w:t xml:space="preserve">inserting Book nodes and </w:t>
      </w:r>
      <w:r w:rsidR="00EE7BCD" w:rsidRPr="0094778C">
        <w:rPr>
          <w:rFonts w:cs="CMR12"/>
          <w:sz w:val="24"/>
          <w:szCs w:val="24"/>
        </w:rPr>
        <w:t xml:space="preserve">detecting imbalance. </w:t>
      </w:r>
      <w:r w:rsidR="006E2889">
        <w:rPr>
          <w:rFonts w:cs="CMR12"/>
          <w:sz w:val="24"/>
          <w:szCs w:val="24"/>
        </w:rPr>
        <w:t>If imbalance is true, then call the proper rotation function</w:t>
      </w:r>
      <w:r w:rsidR="00EE7BCD" w:rsidRPr="0094778C">
        <w:rPr>
          <w:rFonts w:cs="CMR12"/>
          <w:sz w:val="24"/>
          <w:szCs w:val="24"/>
        </w:rPr>
        <w:t xml:space="preserve"> provided in the lectu</w:t>
      </w:r>
      <w:r w:rsidR="006E2889">
        <w:rPr>
          <w:rFonts w:cs="CMR12"/>
          <w:sz w:val="24"/>
          <w:szCs w:val="24"/>
        </w:rPr>
        <w:t>re slides to fix the imbalance condition.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Must r</w:t>
      </w:r>
      <w:r w:rsidR="00EE7BCD" w:rsidRPr="006E2889">
        <w:rPr>
          <w:rFonts w:cs="CMR12"/>
          <w:sz w:val="24"/>
          <w:szCs w:val="24"/>
        </w:rPr>
        <w:t xml:space="preserve">ead </w:t>
      </w:r>
      <w:proofErr w:type="spellStart"/>
      <w:r w:rsidRPr="006E2889">
        <w:rPr>
          <w:rFonts w:cs="CMR12"/>
          <w:sz w:val="24"/>
          <w:szCs w:val="24"/>
        </w:rPr>
        <w:t>AVLNode</w:t>
      </w:r>
      <w:proofErr w:type="spellEnd"/>
      <w:r w:rsidRPr="006E2889">
        <w:rPr>
          <w:rFonts w:cs="CMR12"/>
          <w:sz w:val="24"/>
          <w:szCs w:val="24"/>
        </w:rPr>
        <w:t xml:space="preserve"> data </w:t>
      </w:r>
      <w:r>
        <w:rPr>
          <w:rFonts w:cs="CMR12"/>
          <w:sz w:val="24"/>
          <w:szCs w:val="24"/>
        </w:rPr>
        <w:t>from a text file</w:t>
      </w:r>
    </w:p>
    <w:p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text file containing Book objects</w:t>
      </w:r>
    </w:p>
    <w:p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ISBN Number &lt;space&gt; </w:t>
      </w:r>
      <w:r w:rsidR="00DF7771">
        <w:rPr>
          <w:rFonts w:cs="CMR12"/>
          <w:sz w:val="24"/>
          <w:szCs w:val="24"/>
        </w:rPr>
        <w:t>Title &lt;space&gt; Author’s last name</w:t>
      </w:r>
    </w:p>
    <w:p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Book Object; and an AVL node object to be inserted into the AVL tree</w:t>
      </w:r>
    </w:p>
    <w:p w:rsidR="00EE7BCD" w:rsidRPr="006E2889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At each insert, detect imbalance and fix the AVL tree</w:t>
      </w:r>
    </w:p>
    <w:p w:rsidR="00CF3AF4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Report each imbalance detection and the node where it occurred; and output the message</w:t>
      </w:r>
      <w:r w:rsidR="00CF3AF4">
        <w:rPr>
          <w:rFonts w:cs="CMR12"/>
          <w:sz w:val="24"/>
          <w:szCs w:val="24"/>
        </w:rPr>
        <w:t xml:space="preserve">: </w:t>
      </w:r>
    </w:p>
    <w:p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Output: </w:t>
      </w:r>
    </w:p>
    <w:p w:rsidR="00EE7BCD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occurred at inserting ISBN 12345; fixed in </w:t>
      </w:r>
      <w:proofErr w:type="spellStart"/>
      <w:r>
        <w:rPr>
          <w:rFonts w:cs="CMR12"/>
          <w:sz w:val="24"/>
          <w:szCs w:val="24"/>
        </w:rPr>
        <w:t>LeftRight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Imbalance occurred at inserting ISBN 87654; fixed in Left Rotation</w:t>
      </w:r>
    </w:p>
    <w:p w:rsidR="00CF3AF4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occurred at inserting ISBN 974321; fixed in </w:t>
      </w:r>
      <w:proofErr w:type="spellStart"/>
      <w:r>
        <w:rPr>
          <w:rFonts w:cs="CMR12"/>
          <w:sz w:val="24"/>
          <w:szCs w:val="24"/>
        </w:rPr>
        <w:t>RightLeft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class </w:t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="00C40F22">
        <w:rPr>
          <w:rFonts w:cs="CMR12"/>
          <w:sz w:val="24"/>
          <w:szCs w:val="24"/>
        </w:rPr>
        <w:t xml:space="preserve"> {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r w:rsidR="0008649E">
        <w:rPr>
          <w:rFonts w:cs="CMR12"/>
          <w:sz w:val="24"/>
          <w:szCs w:val="24"/>
        </w:rPr>
        <w:t>String</w:t>
      </w:r>
      <w:r w:rsidRPr="0094778C">
        <w:rPr>
          <w:rFonts w:cs="CMR12"/>
          <w:sz w:val="24"/>
          <w:szCs w:val="24"/>
        </w:rPr>
        <w:t xml:space="preserve"> key; (ISBN number)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  <w:t>Book value; //create a class representing a book with minimum attributes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int</w:t>
      </w:r>
      <w:proofErr w:type="spellEnd"/>
      <w:r w:rsidRPr="0094778C">
        <w:rPr>
          <w:rFonts w:cs="CMR12"/>
          <w:sz w:val="24"/>
          <w:szCs w:val="24"/>
        </w:rPr>
        <w:t xml:space="preserve"> height;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Pr="0094778C">
        <w:rPr>
          <w:rFonts w:cs="CMR12"/>
          <w:sz w:val="24"/>
          <w:szCs w:val="24"/>
        </w:rPr>
        <w:t xml:space="preserve"> </w:t>
      </w:r>
      <w:proofErr w:type="spellStart"/>
      <w:r w:rsidRPr="0094778C">
        <w:rPr>
          <w:rFonts w:cs="CMR12"/>
          <w:sz w:val="24"/>
          <w:szCs w:val="24"/>
        </w:rPr>
        <w:t>leftPtr</w:t>
      </w:r>
      <w:proofErr w:type="spellEnd"/>
      <w:r w:rsidRPr="0094778C">
        <w:rPr>
          <w:rFonts w:cs="CMR12"/>
          <w:sz w:val="24"/>
          <w:szCs w:val="24"/>
        </w:rPr>
        <w:t>;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Pr="0094778C">
        <w:rPr>
          <w:rFonts w:cs="CMR12"/>
          <w:sz w:val="24"/>
          <w:szCs w:val="24"/>
        </w:rPr>
        <w:t xml:space="preserve"> </w:t>
      </w:r>
      <w:proofErr w:type="spellStart"/>
      <w:r w:rsidRPr="0094778C">
        <w:rPr>
          <w:rFonts w:cs="CMR12"/>
          <w:sz w:val="24"/>
          <w:szCs w:val="24"/>
        </w:rPr>
        <w:t>rightPtr</w:t>
      </w:r>
      <w:proofErr w:type="spellEnd"/>
      <w:r w:rsidRPr="0094778C">
        <w:rPr>
          <w:rFonts w:cs="CMR12"/>
          <w:sz w:val="24"/>
          <w:szCs w:val="24"/>
        </w:rPr>
        <w:t>;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}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94778C" w:rsidRDefault="00EE7BCD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You must verify the AVL balance condition at each insert and detect and fix imbalance, output result of each insertion. A null node is considered AVL property of height -1</w:t>
      </w:r>
      <w:r w:rsidR="0094778C" w:rsidRPr="0094778C">
        <w:rPr>
          <w:rFonts w:cs="CMR12"/>
          <w:sz w:val="24"/>
          <w:szCs w:val="24"/>
        </w:rPr>
        <w:t xml:space="preserve">. </w:t>
      </w:r>
    </w:p>
    <w:p w:rsidR="0094778C" w:rsidRDefault="0094778C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94778C" w:rsidRPr="0094778C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 xml:space="preserve">Programming Languages: Java, </w:t>
      </w:r>
      <w:r w:rsidR="0094778C" w:rsidRPr="0094778C">
        <w:rPr>
          <w:rFonts w:cs="SFSX1440"/>
          <w:color w:val="000096"/>
          <w:sz w:val="24"/>
          <w:szCs w:val="24"/>
        </w:rPr>
        <w:t xml:space="preserve">C++ </w:t>
      </w:r>
      <w:r>
        <w:rPr>
          <w:rFonts w:cs="SFSX1440"/>
          <w:color w:val="000096"/>
          <w:sz w:val="24"/>
          <w:szCs w:val="24"/>
        </w:rPr>
        <w:t xml:space="preserve">or C# 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94778C" w:rsidRPr="00C40F22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  <w:r w:rsidRPr="00C40F22">
        <w:rPr>
          <w:rFonts w:cs="CMR12"/>
          <w:sz w:val="24"/>
          <w:szCs w:val="24"/>
        </w:rPr>
        <w:t xml:space="preserve">Part II: </w:t>
      </w:r>
      <w:r w:rsidRPr="00C40F2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CE82F0" wp14:editId="5E81F239">
            <wp:simplePos x="0" y="0"/>
            <wp:positionH relativeFrom="column">
              <wp:posOffset>4236720</wp:posOffset>
            </wp:positionH>
            <wp:positionV relativeFrom="paragraph">
              <wp:posOffset>-327025</wp:posOffset>
            </wp:positionV>
            <wp:extent cx="20955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04" y="21319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BCD" w:rsidRPr="00C40F22">
        <w:rPr>
          <w:rFonts w:cs="SFSX1440"/>
          <w:sz w:val="24"/>
          <w:szCs w:val="24"/>
        </w:rPr>
        <w:t xml:space="preserve">Create a random binary tree and verify BST </w:t>
      </w:r>
      <w:r>
        <w:rPr>
          <w:rFonts w:cs="SFSX1440"/>
          <w:sz w:val="24"/>
          <w:szCs w:val="24"/>
        </w:rPr>
        <w:t xml:space="preserve">order </w:t>
      </w:r>
      <w:r w:rsidR="00EE7BCD" w:rsidRPr="00C40F22">
        <w:rPr>
          <w:rFonts w:cs="SFSX1440"/>
          <w:sz w:val="24"/>
          <w:szCs w:val="24"/>
        </w:rPr>
        <w:t xml:space="preserve">property and AVL balance condition. </w:t>
      </w:r>
      <w:r>
        <w:rPr>
          <w:rFonts w:cs="SFSX1440"/>
          <w:sz w:val="24"/>
          <w:szCs w:val="24"/>
        </w:rPr>
        <w:t>Report the problems. You don’t need to fix anything. Also, d</w:t>
      </w:r>
      <w:r w:rsidR="0094778C" w:rsidRPr="00C40F22">
        <w:rPr>
          <w:rFonts w:cs="SFSX1440"/>
          <w:sz w:val="24"/>
          <w:szCs w:val="24"/>
        </w:rPr>
        <w:t>o not hard code the tree inside the code</w:t>
      </w:r>
      <w:r>
        <w:rPr>
          <w:rFonts w:cs="SFSX1440"/>
          <w:sz w:val="24"/>
          <w:szCs w:val="24"/>
        </w:rPr>
        <w:t xml:space="preserve"> to force the creation of order</w:t>
      </w:r>
      <w:r w:rsidR="0094778C" w:rsidRPr="00C40F22">
        <w:rPr>
          <w:rFonts w:cs="SFSX1440"/>
          <w:sz w:val="24"/>
          <w:szCs w:val="24"/>
        </w:rPr>
        <w:t>.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ubmission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zip all the documents below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- All Source Code (.java, .</w:t>
      </w:r>
      <w:proofErr w:type="spellStart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cpp</w:t>
      </w:r>
      <w:proofErr w:type="spellEnd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files)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- make file for .</w:t>
      </w:r>
      <w:proofErr w:type="spellStart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cpp</w:t>
      </w:r>
      <w:proofErr w:type="spellEnd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- report of your output from part 1 and 2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- </w:t>
      </w:r>
      <w:proofErr w:type="spellStart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textfile</w:t>
      </w:r>
      <w:proofErr w:type="spellEnd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your used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 - any other document you wish to submit</w:t>
      </w:r>
    </w:p>
    <w:p w:rsid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Note: ISBN number should be String like: </w:t>
      </w:r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978-0262033848</w:t>
      </w:r>
    </w:p>
    <w:p w:rsidR="003159FD" w:rsidRDefault="003159FD" w:rsidP="003159F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TextFile</w:t>
      </w:r>
      <w:proofErr w:type="spellEnd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:</w:t>
      </w:r>
    </w:p>
    <w:p w:rsidR="003159FD" w:rsidRDefault="003159FD" w:rsidP="003159F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978-0262033848 </w:t>
      </w:r>
      <w:proofErr w:type="spellStart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Introduction_to_Algorithms</w:t>
      </w:r>
      <w:proofErr w:type="spellEnd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Cormen</w:t>
      </w:r>
      <w:proofErr w:type="spellEnd"/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sectPr w:rsidR="00EE7BCD" w:rsidRPr="0094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97BEE"/>
    <w:multiLevelType w:val="hybridMultilevel"/>
    <w:tmpl w:val="81C85C80"/>
    <w:lvl w:ilvl="0" w:tplc="E47C02CA">
      <w:start w:val="97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1F4B"/>
    <w:multiLevelType w:val="hybridMultilevel"/>
    <w:tmpl w:val="8F82F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C424A6"/>
    <w:multiLevelType w:val="hybridMultilevel"/>
    <w:tmpl w:val="6E24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1692F"/>
    <w:multiLevelType w:val="hybridMultilevel"/>
    <w:tmpl w:val="0C30F2E2"/>
    <w:lvl w:ilvl="0" w:tplc="C3B218B4">
      <w:start w:val="978"/>
      <w:numFmt w:val="bullet"/>
      <w:lvlText w:val="-"/>
      <w:lvlJc w:val="left"/>
      <w:pPr>
        <w:ind w:left="432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6"/>
  </w:num>
  <w:num w:numId="4">
    <w:abstractNumId w:val="1"/>
  </w:num>
  <w:num w:numId="5">
    <w:abstractNumId w:val="36"/>
  </w:num>
  <w:num w:numId="6">
    <w:abstractNumId w:val="24"/>
  </w:num>
  <w:num w:numId="7">
    <w:abstractNumId w:val="3"/>
  </w:num>
  <w:num w:numId="8">
    <w:abstractNumId w:val="33"/>
  </w:num>
  <w:num w:numId="9">
    <w:abstractNumId w:val="15"/>
  </w:num>
  <w:num w:numId="10">
    <w:abstractNumId w:val="20"/>
  </w:num>
  <w:num w:numId="11">
    <w:abstractNumId w:val="29"/>
  </w:num>
  <w:num w:numId="12">
    <w:abstractNumId w:val="23"/>
  </w:num>
  <w:num w:numId="13">
    <w:abstractNumId w:val="19"/>
  </w:num>
  <w:num w:numId="14">
    <w:abstractNumId w:val="2"/>
  </w:num>
  <w:num w:numId="15">
    <w:abstractNumId w:val="13"/>
  </w:num>
  <w:num w:numId="16">
    <w:abstractNumId w:val="8"/>
  </w:num>
  <w:num w:numId="17">
    <w:abstractNumId w:val="28"/>
  </w:num>
  <w:num w:numId="18">
    <w:abstractNumId w:val="10"/>
  </w:num>
  <w:num w:numId="19">
    <w:abstractNumId w:val="35"/>
  </w:num>
  <w:num w:numId="20">
    <w:abstractNumId w:val="12"/>
  </w:num>
  <w:num w:numId="21">
    <w:abstractNumId w:val="17"/>
  </w:num>
  <w:num w:numId="22">
    <w:abstractNumId w:val="25"/>
  </w:num>
  <w:num w:numId="23">
    <w:abstractNumId w:val="38"/>
  </w:num>
  <w:num w:numId="24">
    <w:abstractNumId w:val="11"/>
  </w:num>
  <w:num w:numId="25">
    <w:abstractNumId w:val="14"/>
  </w:num>
  <w:num w:numId="26">
    <w:abstractNumId w:val="0"/>
  </w:num>
  <w:num w:numId="27">
    <w:abstractNumId w:val="37"/>
  </w:num>
  <w:num w:numId="28">
    <w:abstractNumId w:val="30"/>
  </w:num>
  <w:num w:numId="29">
    <w:abstractNumId w:val="21"/>
  </w:num>
  <w:num w:numId="30">
    <w:abstractNumId w:val="9"/>
  </w:num>
  <w:num w:numId="31">
    <w:abstractNumId w:val="6"/>
  </w:num>
  <w:num w:numId="32">
    <w:abstractNumId w:val="34"/>
  </w:num>
  <w:num w:numId="33">
    <w:abstractNumId w:val="31"/>
  </w:num>
  <w:num w:numId="34">
    <w:abstractNumId w:val="16"/>
  </w:num>
  <w:num w:numId="35">
    <w:abstractNumId w:val="32"/>
  </w:num>
  <w:num w:numId="36">
    <w:abstractNumId w:val="18"/>
  </w:num>
  <w:num w:numId="37">
    <w:abstractNumId w:val="5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F"/>
    <w:rsid w:val="00011507"/>
    <w:rsid w:val="0001645B"/>
    <w:rsid w:val="00026614"/>
    <w:rsid w:val="00035C53"/>
    <w:rsid w:val="000471B5"/>
    <w:rsid w:val="000636BE"/>
    <w:rsid w:val="0008649E"/>
    <w:rsid w:val="000F3887"/>
    <w:rsid w:val="00110903"/>
    <w:rsid w:val="00145D2D"/>
    <w:rsid w:val="00147199"/>
    <w:rsid w:val="001716AD"/>
    <w:rsid w:val="001D5AE1"/>
    <w:rsid w:val="001F1819"/>
    <w:rsid w:val="00206350"/>
    <w:rsid w:val="002819DA"/>
    <w:rsid w:val="002B3D97"/>
    <w:rsid w:val="002E692D"/>
    <w:rsid w:val="00301D6E"/>
    <w:rsid w:val="00307C70"/>
    <w:rsid w:val="003159FD"/>
    <w:rsid w:val="003539E5"/>
    <w:rsid w:val="00395E81"/>
    <w:rsid w:val="003972AD"/>
    <w:rsid w:val="003C43B7"/>
    <w:rsid w:val="00455545"/>
    <w:rsid w:val="004C3F55"/>
    <w:rsid w:val="0057457E"/>
    <w:rsid w:val="00575322"/>
    <w:rsid w:val="005B7182"/>
    <w:rsid w:val="0064012E"/>
    <w:rsid w:val="00645B80"/>
    <w:rsid w:val="0066229D"/>
    <w:rsid w:val="00672518"/>
    <w:rsid w:val="00692E5F"/>
    <w:rsid w:val="006B7372"/>
    <w:rsid w:val="006C15D1"/>
    <w:rsid w:val="006D6BFB"/>
    <w:rsid w:val="006D7784"/>
    <w:rsid w:val="006E2889"/>
    <w:rsid w:val="007228AF"/>
    <w:rsid w:val="007414AA"/>
    <w:rsid w:val="007E5BDE"/>
    <w:rsid w:val="0085741D"/>
    <w:rsid w:val="00910119"/>
    <w:rsid w:val="0094778C"/>
    <w:rsid w:val="0097412E"/>
    <w:rsid w:val="00982EC4"/>
    <w:rsid w:val="00991606"/>
    <w:rsid w:val="009E1F28"/>
    <w:rsid w:val="00A416C6"/>
    <w:rsid w:val="00A6379C"/>
    <w:rsid w:val="00A67782"/>
    <w:rsid w:val="00AC2DCB"/>
    <w:rsid w:val="00AE3E38"/>
    <w:rsid w:val="00B3730F"/>
    <w:rsid w:val="00B532C3"/>
    <w:rsid w:val="00BD1BED"/>
    <w:rsid w:val="00BF01F8"/>
    <w:rsid w:val="00C2365D"/>
    <w:rsid w:val="00C40F22"/>
    <w:rsid w:val="00CE1540"/>
    <w:rsid w:val="00CF1B3E"/>
    <w:rsid w:val="00CF3AF4"/>
    <w:rsid w:val="00D17435"/>
    <w:rsid w:val="00D25BA0"/>
    <w:rsid w:val="00D94E7E"/>
    <w:rsid w:val="00DF3406"/>
    <w:rsid w:val="00DF7771"/>
    <w:rsid w:val="00E15146"/>
    <w:rsid w:val="00E16940"/>
    <w:rsid w:val="00E75CF0"/>
    <w:rsid w:val="00E8676A"/>
    <w:rsid w:val="00EE7BCD"/>
    <w:rsid w:val="00F249DC"/>
    <w:rsid w:val="00F25C9D"/>
    <w:rsid w:val="00F55295"/>
    <w:rsid w:val="00F66252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6B3B"/>
  <w15:docId w15:val="{EE32580B-3D54-427E-9870-F635B9A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-size-base">
    <w:name w:val="a-size-base"/>
    <w:basedOn w:val="DefaultParagraphFont"/>
    <w:rsid w:val="0031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Computer Science Dept.</cp:lastModifiedBy>
  <cp:revision>4</cp:revision>
  <cp:lastPrinted>2017-09-15T11:55:00Z</cp:lastPrinted>
  <dcterms:created xsi:type="dcterms:W3CDTF">2019-02-18T07:50:00Z</dcterms:created>
  <dcterms:modified xsi:type="dcterms:W3CDTF">2019-02-23T13:07:00Z</dcterms:modified>
</cp:coreProperties>
</file>