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9857193"/>
    <w:bookmarkStart w:id="1" w:name="_GoBack"/>
    <w:bookmarkEnd w:id="0"/>
    <w:bookmarkEnd w:id="1"/>
    <w:p w:rsidR="00CD01CE" w:rsidRPr="00992A3F" w:rsidRDefault="0038636E" w:rsidP="00582256">
      <w:pPr>
        <w:jc w:val="right"/>
        <w:rPr>
          <w:rFonts w:ascii="Helvetica" w:hAnsi="Helvetica" w:cs="Helvetica"/>
        </w:rPr>
      </w:pPr>
      <w:r w:rsidRPr="00992A3F"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36B" w:rsidRDefault="004D536B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4D536B" w:rsidRDefault="004D536B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 w:rsidRPr="00992A3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992A3F" w:rsidRDefault="0038636E" w:rsidP="00283705">
      <w:pPr>
        <w:jc w:val="center"/>
        <w:rPr>
          <w:rFonts w:ascii="Helvetica" w:hAnsi="Helvetica" w:cs="Helvetica"/>
        </w:rPr>
      </w:pPr>
      <w:r w:rsidRPr="00992A3F"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D917FA" w:rsidRPr="00992A3F" w:rsidRDefault="00D917FA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330667" w:rsidRPr="00992A3F" w:rsidRDefault="00330667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p w:rsidR="00283705" w:rsidRPr="00992A3F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540FE" w:rsidRPr="00992A3F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Segregação de Funções de TI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RPr="00992A3F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1001A" w:rsidP="0021001A">
            <w:pPr>
              <w:jc w:val="right"/>
              <w:rPr>
                <w:rFonts w:ascii="Helvetica" w:hAnsi="Helvetica" w:cs="Helvetica"/>
              </w:rPr>
            </w:pP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992A3F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6C735B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PO4</w:t>
            </w:r>
            <w:r w:rsidR="006929C9" w:rsidRPr="00992A3F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.11</w:t>
            </w:r>
          </w:p>
        </w:tc>
      </w:tr>
      <w:tr w:rsidR="00283705" w:rsidRPr="00992A3F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992A3F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C82ABA" w:rsidRPr="00992A3F" w:rsidRDefault="00C82ABA" w:rsidP="00283705">
      <w:pPr>
        <w:jc w:val="center"/>
        <w:rPr>
          <w:rFonts w:ascii="Helvetica" w:hAnsi="Helvetica" w:cs="Helvetica"/>
        </w:rPr>
      </w:pPr>
    </w:p>
    <w:p w:rsidR="00DE3691" w:rsidRPr="00992A3F" w:rsidRDefault="00DE3691" w:rsidP="00283705">
      <w:pPr>
        <w:jc w:val="center"/>
        <w:rPr>
          <w:rFonts w:ascii="Helvetica" w:hAnsi="Helvetica" w:cs="Helvetica"/>
        </w:rPr>
      </w:pPr>
    </w:p>
    <w:p w:rsidR="00CD01CE" w:rsidRPr="00992A3F" w:rsidRDefault="00CD01CE" w:rsidP="00283705">
      <w:pPr>
        <w:jc w:val="center"/>
        <w:rPr>
          <w:rFonts w:ascii="Helvetica" w:hAnsi="Helvetica" w:cs="Helvetica"/>
        </w:rPr>
      </w:pPr>
    </w:p>
    <w:p w:rsidR="00393426" w:rsidRPr="00992A3F" w:rsidRDefault="00393426">
      <w:pPr>
        <w:rPr>
          <w:rFonts w:ascii="Helvetica" w:hAnsi="Helvetica" w:cs="Helvetica"/>
          <w:sz w:val="28"/>
        </w:rPr>
      </w:pPr>
      <w:r w:rsidRPr="00992A3F">
        <w:rPr>
          <w:rFonts w:ascii="Helvetica" w:hAnsi="Helvetica" w:cs="Helvetica"/>
          <w:b/>
          <w:bCs/>
          <w:sz w:val="28"/>
        </w:rPr>
        <w:br w:type="page"/>
      </w:r>
    </w:p>
    <w:bookmarkStart w:id="2" w:name="_Toc481010758" w:displacedByCustomXml="next"/>
    <w:bookmarkStart w:id="3" w:name="_Toc478313665" w:displacedByCustomXml="next"/>
    <w:bookmarkStart w:id="4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992A3F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992A3F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4"/>
          <w:bookmarkEnd w:id="3"/>
          <w:bookmarkEnd w:id="2"/>
        </w:p>
        <w:p w:rsidR="004B286B" w:rsidRPr="00992A3F" w:rsidRDefault="004B286B" w:rsidP="00C82ABA">
          <w:pPr>
            <w:pStyle w:val="Sumrio1"/>
            <w:rPr>
              <w:rFonts w:cs="Helvetica"/>
            </w:rPr>
          </w:pPr>
        </w:p>
        <w:p w:rsidR="00B621C5" w:rsidRPr="00992A3F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992A3F">
            <w:rPr>
              <w:rFonts w:cs="Helvetica"/>
            </w:rPr>
            <w:fldChar w:fldCharType="begin"/>
          </w:r>
          <w:r w:rsidRPr="00992A3F">
            <w:rPr>
              <w:rFonts w:cs="Helvetica"/>
            </w:rPr>
            <w:instrText xml:space="preserve"> TOC \o "1-3" \h \z \u </w:instrText>
          </w:r>
          <w:r w:rsidRPr="00992A3F">
            <w:rPr>
              <w:rFonts w:cs="Helvetica"/>
            </w:rPr>
            <w:fldChar w:fldCharType="separate"/>
          </w:r>
          <w:hyperlink w:anchor="_Toc481010759" w:history="1">
            <w:r w:rsidR="00B621C5" w:rsidRPr="00992A3F">
              <w:rPr>
                <w:rStyle w:val="Hyperlink"/>
                <w:rFonts w:cs="Helvetica"/>
              </w:rPr>
              <w:t>1.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Objetivo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_Toc481010759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0" w:history="1">
            <w:r w:rsidR="00B621C5" w:rsidRPr="00992A3F">
              <w:rPr>
                <w:rStyle w:val="Hyperlink"/>
                <w:rFonts w:cs="Helvetica"/>
              </w:rPr>
              <w:t>2.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Escopo do Processo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_Toc481010760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1" w:history="1">
            <w:r w:rsidR="00B621C5" w:rsidRPr="00992A3F">
              <w:rPr>
                <w:rStyle w:val="Hyperlink"/>
                <w:rFonts w:cs="Helvetica"/>
              </w:rPr>
              <w:t>3.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Objetivos de Controle COBIT 4.1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_Toc481010761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2" w:history="1">
            <w:r w:rsidR="00B621C5" w:rsidRPr="00992A3F">
              <w:rPr>
                <w:rStyle w:val="Hyperlink"/>
                <w:rFonts w:cs="Helvetica"/>
              </w:rPr>
              <w:t>4.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Conceitos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_Toc481010762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3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3" w:history="1">
            <w:r w:rsidR="00B621C5" w:rsidRPr="00992A3F">
              <w:rPr>
                <w:rStyle w:val="Hyperlink"/>
                <w:rFonts w:cs="Helvetica"/>
              </w:rPr>
              <w:t>5.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Diretrizes e Definições do Processo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_Toc481010763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4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4" w:history="1">
            <w:r w:rsidR="00B621C5" w:rsidRPr="00992A3F">
              <w:rPr>
                <w:rStyle w:val="Hyperlink"/>
                <w:rFonts w:cs="Helvetica"/>
              </w:rPr>
              <w:t>6.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Interface com outros processos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_Toc481010764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4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5" w:history="1">
            <w:r w:rsidR="00B621C5" w:rsidRPr="00992A3F">
              <w:rPr>
                <w:rStyle w:val="Hyperlink"/>
                <w:rFonts w:cs="Helvetica"/>
              </w:rPr>
              <w:t>7.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Fluxograma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_Toc481010765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5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6" w:history="1">
            <w:r w:rsidR="00B621C5" w:rsidRPr="00992A3F">
              <w:rPr>
                <w:rStyle w:val="Hyperlink"/>
                <w:rFonts w:cs="Helvetica"/>
              </w:rPr>
              <w:t>8.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Descrição das Atividades do Fluxograma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_Toc481010766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6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7" w:history="1">
            <w:r w:rsidR="00B621C5" w:rsidRPr="00992A3F">
              <w:rPr>
                <w:rStyle w:val="Hyperlink"/>
                <w:rFonts w:cs="Helvetica"/>
              </w:rPr>
              <w:t>9.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Matriz RACI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_Toc481010767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8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8" w:history="1">
            <w:r w:rsidR="00B621C5" w:rsidRPr="00992A3F">
              <w:rPr>
                <w:rStyle w:val="Hyperlink"/>
                <w:rFonts w:cs="Helvetica"/>
              </w:rPr>
              <w:t>10.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Papéis e Responsabilidades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_Toc481010768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8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69" w:history="1">
            <w:r w:rsidR="00B621C5" w:rsidRPr="00992A3F">
              <w:rPr>
                <w:rStyle w:val="Hyperlink"/>
                <w:rFonts w:cs="Helvetica"/>
              </w:rPr>
              <w:t>11.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Indicadores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_Toc481010769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9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0" w:history="1">
            <w:r w:rsidR="00B621C5" w:rsidRPr="00992A3F">
              <w:rPr>
                <w:rStyle w:val="Hyperlink"/>
                <w:rFonts w:cs="Helvetica"/>
              </w:rPr>
              <w:t>12.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Documentos Relacionados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_Toc481010770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9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B621C5" w:rsidRPr="00992A3F" w:rsidRDefault="00183D5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010771" w:history="1">
            <w:r w:rsidR="00B621C5" w:rsidRPr="00992A3F">
              <w:rPr>
                <w:rStyle w:val="Hyperlink"/>
                <w:rFonts w:cs="Helvetica"/>
              </w:rPr>
              <w:t>13.</w:t>
            </w:r>
            <w:r w:rsidR="00B621C5" w:rsidRPr="00992A3F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B621C5" w:rsidRPr="00992A3F">
              <w:rPr>
                <w:rStyle w:val="Hyperlink"/>
                <w:rFonts w:cs="Helvetica"/>
              </w:rPr>
              <w:t>Controle de Versão</w:t>
            </w:r>
            <w:r w:rsidR="00B621C5" w:rsidRPr="00992A3F">
              <w:rPr>
                <w:webHidden/>
              </w:rPr>
              <w:tab/>
            </w:r>
            <w:r w:rsidR="00B621C5" w:rsidRPr="00992A3F">
              <w:rPr>
                <w:webHidden/>
              </w:rPr>
              <w:fldChar w:fldCharType="begin"/>
            </w:r>
            <w:r w:rsidR="00B621C5" w:rsidRPr="00992A3F">
              <w:rPr>
                <w:webHidden/>
              </w:rPr>
              <w:instrText xml:space="preserve"> PAGEREF _Toc481010771 \h </w:instrText>
            </w:r>
            <w:r w:rsidR="00B621C5" w:rsidRPr="00992A3F">
              <w:rPr>
                <w:webHidden/>
              </w:rPr>
            </w:r>
            <w:r w:rsidR="00B621C5" w:rsidRPr="00992A3F">
              <w:rPr>
                <w:webHidden/>
              </w:rPr>
              <w:fldChar w:fldCharType="separate"/>
            </w:r>
            <w:r w:rsidR="002A4834">
              <w:rPr>
                <w:webHidden/>
              </w:rPr>
              <w:t>10</w:t>
            </w:r>
            <w:r w:rsidR="00B621C5" w:rsidRPr="00992A3F">
              <w:rPr>
                <w:webHidden/>
              </w:rPr>
              <w:fldChar w:fldCharType="end"/>
            </w:r>
          </w:hyperlink>
        </w:p>
        <w:p w:rsidR="00E94ACE" w:rsidRPr="00992A3F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992A3F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992A3F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992A3F">
        <w:rPr>
          <w:rFonts w:ascii="Helvetica" w:hAnsi="Helvetica" w:cs="Helvetica"/>
          <w:sz w:val="28"/>
        </w:rPr>
        <w:br w:type="page"/>
      </w:r>
    </w:p>
    <w:p w:rsidR="00E94ACE" w:rsidRPr="00992A3F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992A3F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101075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5"/>
    </w:p>
    <w:p w:rsidR="00122A91" w:rsidRPr="00992A3F" w:rsidRDefault="00122A91" w:rsidP="00283705">
      <w:pPr>
        <w:shd w:val="clear" w:color="auto" w:fill="663399"/>
        <w:rPr>
          <w:rFonts w:ascii="Helvetica" w:hAnsi="Helvetica" w:cs="Helvetica"/>
          <w:color w:val="000000"/>
          <w:sz w:val="4"/>
          <w:szCs w:val="4"/>
        </w:rPr>
      </w:pPr>
    </w:p>
    <w:p w:rsidR="00BD327E" w:rsidRPr="00992A3F" w:rsidRDefault="00E744D8" w:rsidP="00417FE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Estabelecer princípios que governem e enderecem a Segregação de Funções, de forma a assegurar que uma única função/papel não possa corromper atividades críticas</w:t>
      </w:r>
      <w:r w:rsidR="00A226A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um processo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ou realizar o próprio processo fim-a-fim, ainda que de forma acidental ou delibera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da. 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>Desta forma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, os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conflitos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função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são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identificados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mitigados </w:t>
      </w:r>
      <w:r w:rsidR="008C5036" w:rsidRPr="00992A3F">
        <w:rPr>
          <w:rFonts w:ascii="Helvetica" w:hAnsi="Helvetica" w:cs="Helvetica"/>
          <w:color w:val="000000" w:themeColor="text1"/>
          <w:sz w:val="20"/>
          <w:szCs w:val="20"/>
        </w:rPr>
        <w:t>ou</w:t>
      </w:r>
      <w:r w:rsidR="00BD327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eliminados.</w:t>
      </w:r>
    </w:p>
    <w:p w:rsidR="00A132BF" w:rsidRPr="00992A3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992A3F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992A3F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01076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6"/>
    </w:p>
    <w:p w:rsidR="00512905" w:rsidRPr="00992A3F" w:rsidRDefault="00512905" w:rsidP="00283705">
      <w:pPr>
        <w:shd w:val="clear" w:color="auto" w:fill="663399"/>
        <w:rPr>
          <w:color w:val="00B050"/>
          <w:sz w:val="4"/>
        </w:rPr>
      </w:pPr>
    </w:p>
    <w:p w:rsidR="001E0F3E" w:rsidRPr="00992A3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>O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escopo do processo de </w:t>
      </w:r>
      <w:r w:rsidR="00C138E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Gestão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Segregação de Funções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51290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cobre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os processos de gerenciamento da </w:t>
      </w:r>
      <w:r w:rsidR="00D21B23" w:rsidRPr="00992A3F">
        <w:rPr>
          <w:rFonts w:ascii="Helvetica" w:hAnsi="Helvetica" w:cs="Helvetica"/>
          <w:color w:val="000000" w:themeColor="text1"/>
          <w:sz w:val="20"/>
          <w:szCs w:val="20"/>
        </w:rPr>
        <w:t>Á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rea de TI – Tecnologia da Informação da Smiles.</w:t>
      </w:r>
    </w:p>
    <w:p w:rsidR="00283705" w:rsidRPr="00992A3F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992A3F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992A3F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8101076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7"/>
    </w:p>
    <w:p w:rsidR="00997F9E" w:rsidRPr="00992A3F" w:rsidRDefault="00997F9E" w:rsidP="00283705">
      <w:pPr>
        <w:shd w:val="clear" w:color="auto" w:fill="663399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992A3F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992A3F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992A3F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992A3F" w:rsidRDefault="00C138E3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PO4 - Definir os Processos, a Organização e os Relacionamentos de TI</w:t>
            </w:r>
          </w:p>
        </w:tc>
      </w:tr>
      <w:tr w:rsidR="001A0544" w:rsidRPr="00992A3F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992A3F" w:rsidRDefault="00C138E3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PO4.11 - Segregação de Funções</w:t>
            </w:r>
          </w:p>
          <w:p w:rsidR="001A0544" w:rsidRPr="00992A3F" w:rsidRDefault="00C138E3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Implementar uma separação de papéis e responsabilidades que reduza a possibilidade de um único indivíduo subverter um processo crítico. A gerência também deve se certificar de que o pessoal esteja executando apenas tarefas autorizadas relevantes aos seus respectivos cargos e posições.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1A0544" w:rsidRPr="00992A3F" w:rsidRDefault="000A5E13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992A3F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ocedimento formal para gerenciamento da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097D89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Segregação de Funções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D21B2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em TI está estabelecido por este </w:t>
            </w:r>
            <w:r w:rsidR="000A5E13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processo.</w:t>
            </w:r>
          </w:p>
        </w:tc>
      </w:tr>
    </w:tbl>
    <w:p w:rsidR="00E73E3C" w:rsidRPr="00992A3F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621C5" w:rsidRPr="00992A3F" w:rsidRDefault="00B621C5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010762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8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 xml:space="preserve">Os </w:t>
      </w:r>
      <w:r w:rsidR="001C79BB" w:rsidRPr="00992A3F">
        <w:rPr>
          <w:rFonts w:ascii="Helvetica" w:hAnsi="Helvetica" w:cs="Helvetica"/>
          <w:sz w:val="20"/>
          <w:szCs w:val="20"/>
        </w:rPr>
        <w:t xml:space="preserve">principais conceitos </w:t>
      </w:r>
      <w:r w:rsidR="009148B5" w:rsidRPr="00992A3F">
        <w:rPr>
          <w:rFonts w:ascii="Helvetica" w:hAnsi="Helvetica" w:cs="Helvetica"/>
          <w:sz w:val="20"/>
          <w:szCs w:val="20"/>
        </w:rPr>
        <w:t>referentes ao</w:t>
      </w:r>
      <w:r w:rsidR="001C79BB" w:rsidRPr="00992A3F">
        <w:rPr>
          <w:rFonts w:ascii="Helvetica" w:hAnsi="Helvetica" w:cs="Helvetica"/>
          <w:sz w:val="20"/>
          <w:szCs w:val="20"/>
        </w:rPr>
        <w:t xml:space="preserve"> processo de </w:t>
      </w:r>
      <w:r w:rsidR="000540FE" w:rsidRPr="00992A3F">
        <w:rPr>
          <w:rFonts w:ascii="Helvetica" w:hAnsi="Helvetica" w:cs="Helvetica"/>
          <w:sz w:val="20"/>
          <w:szCs w:val="20"/>
        </w:rPr>
        <w:t xml:space="preserve">Gestão de Segregação de Funções de TI </w:t>
      </w:r>
      <w:r w:rsidRPr="00992A3F">
        <w:rPr>
          <w:rFonts w:ascii="Helvetica" w:hAnsi="Helvetica" w:cs="Helvetica"/>
          <w:sz w:val="20"/>
          <w:szCs w:val="20"/>
        </w:rPr>
        <w:t xml:space="preserve"> são</w:t>
      </w:r>
      <w:r w:rsidR="001C79BB" w:rsidRPr="00992A3F">
        <w:rPr>
          <w:rFonts w:ascii="Helvetica" w:hAnsi="Helvetica" w:cs="Helvetica"/>
          <w:sz w:val="20"/>
          <w:szCs w:val="20"/>
        </w:rPr>
        <w:t>:</w:t>
      </w:r>
    </w:p>
    <w:p w:rsidR="00F5628C" w:rsidRPr="00992A3F" w:rsidRDefault="006C735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Segregação de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F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unções</w:t>
      </w:r>
      <w:r w:rsidR="00132E75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princípio básico de controle interno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essencial para a sua efetividade. Consiste na separação de atribuições ou responsabilidades entre diferentes funções/papéis, especialmente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relacionado e aplicado às funções e 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atividades-chave de autorização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/aprovação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>, execução, validação/conferência ou auditoria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  <w:r w:rsidR="00F5628C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Também conhecido por </w:t>
      </w:r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Segregation of Duties</w:t>
      </w:r>
      <w:r w:rsidR="006B6BB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ou simplesmente pela sigla </w:t>
      </w:r>
      <w:r w:rsidR="006B6BBE" w:rsidRPr="00992A3F">
        <w:rPr>
          <w:rFonts w:ascii="Helvetica" w:hAnsi="Helvetica" w:cs="Helvetica"/>
          <w:i/>
          <w:color w:val="000000" w:themeColor="text1"/>
          <w:sz w:val="20"/>
          <w:szCs w:val="20"/>
        </w:rPr>
        <w:t>SoD.</w:t>
      </w:r>
    </w:p>
    <w:p w:rsidR="0026464B" w:rsidRPr="00992A3F" w:rsidRDefault="003E0059" w:rsidP="0026464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Processo: </w:t>
      </w:r>
      <w:r w:rsidR="0026464B" w:rsidRPr="00992A3F">
        <w:rPr>
          <w:rFonts w:ascii="Helvetica" w:hAnsi="Helvetica" w:cs="Helvetica"/>
          <w:color w:val="000000" w:themeColor="text1"/>
          <w:sz w:val="20"/>
          <w:szCs w:val="20"/>
        </w:rPr>
        <w:t>conjunto estruturado de atividades destinadas a atingir um objetivo específico. Um processo tem uma ou mais entradas definidas e as transforma em saídas definidas.</w:t>
      </w:r>
    </w:p>
    <w:p w:rsidR="003E0059" w:rsidRPr="00992A3F" w:rsidRDefault="00801B4D" w:rsidP="00801B4D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Papel: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Um conjunto de procedimentos ou ações conectadas que são realizadas por uma pessoa, equipe ou grupo em um contexto específico.</w:t>
      </w:r>
    </w:p>
    <w:p w:rsidR="0095217F" w:rsidRPr="00992A3F" w:rsidRDefault="0095217F" w:rsidP="00730C6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lastRenderedPageBreak/>
        <w:t xml:space="preserve">Atividade </w:t>
      </w:r>
      <w:r w:rsidR="003E0059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do 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equivale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à realização/concretização </w:t>
      </w:r>
      <w:r w:rsidR="00801B4D" w:rsidRPr="00992A3F">
        <w:rPr>
          <w:rFonts w:ascii="Helvetica" w:hAnsi="Helvetica" w:cs="Helvetica"/>
          <w:color w:val="000000" w:themeColor="text1"/>
          <w:sz w:val="20"/>
          <w:szCs w:val="20"/>
        </w:rPr>
        <w:t>de uma tarefa.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De forma agrupada, refere-se ao conjunto de ações para atingir um resultado específico, normalmente definidas como parte de processos e documentadas em procedimentos.</w:t>
      </w:r>
    </w:p>
    <w:p w:rsidR="00241271" w:rsidRPr="00992A3F" w:rsidRDefault="00241271" w:rsidP="0095217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 Crítica de Processo:</w:t>
      </w:r>
      <w:r w:rsidR="00730C6F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</w:t>
      </w:r>
      <w:r w:rsidR="00730C6F" w:rsidRPr="00992A3F">
        <w:rPr>
          <w:rFonts w:ascii="Helvetica" w:hAnsi="Helvetica" w:cs="Helvetica"/>
          <w:color w:val="000000" w:themeColor="text1"/>
          <w:sz w:val="20"/>
          <w:szCs w:val="20"/>
        </w:rPr>
        <w:t>equivale a uma tarefa de alta relevância/importância para o atingimento dos resultados de um processo.</w:t>
      </w:r>
    </w:p>
    <w:p w:rsidR="00DA38F7" w:rsidRPr="00992A3F" w:rsidRDefault="00DA38F7" w:rsidP="00DA38F7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Processo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: 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equivale a um papel exercido por um Colaborador Smiles com pleno conhecimento das atividades e funções exercidas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>em um determinado processo de gestão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186DC7" w:rsidRPr="00992A3F" w:rsidRDefault="00186DC7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81010763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9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1C79BB" w:rsidRPr="00992A3F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auto"/>
          <w:sz w:val="20"/>
          <w:szCs w:val="20"/>
        </w:rPr>
      </w:pPr>
      <w:bookmarkStart w:id="10" w:name="_Toc462661488"/>
      <w:bookmarkStart w:id="11" w:name="_Toc463266610"/>
      <w:bookmarkStart w:id="12" w:name="_Toc468717016"/>
      <w:r w:rsidRPr="00992A3F">
        <w:rPr>
          <w:rFonts w:ascii="Helvetica" w:hAnsi="Helvetica" w:cs="Helvetica"/>
          <w:color w:val="auto"/>
          <w:sz w:val="20"/>
          <w:szCs w:val="20"/>
        </w:rPr>
        <w:t xml:space="preserve">O 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possui as seguintes diretrizes</w:t>
      </w:r>
      <w:r w:rsidR="009148B5" w:rsidRPr="00992A3F">
        <w:rPr>
          <w:rFonts w:ascii="Helvetica" w:hAnsi="Helvetica" w:cs="Helvetica"/>
          <w:color w:val="auto"/>
          <w:sz w:val="20"/>
          <w:szCs w:val="20"/>
        </w:rPr>
        <w:t xml:space="preserve"> e definições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</w:p>
    <w:p w:rsidR="001C79BB" w:rsidRPr="00992A3F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auto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Definição </w:t>
      </w:r>
      <w:r w:rsidR="00E3196F" w:rsidRPr="00992A3F">
        <w:rPr>
          <w:rFonts w:ascii="Helvetica" w:hAnsi="Helvetica" w:cs="Helvetica"/>
          <w:b/>
          <w:color w:val="auto"/>
          <w:sz w:val="20"/>
          <w:szCs w:val="20"/>
        </w:rPr>
        <w:t>ú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>nica de Processo</w:t>
      </w:r>
      <w:r w:rsidRPr="00992A3F">
        <w:rPr>
          <w:rFonts w:ascii="Helvetica" w:hAnsi="Helvetica" w:cs="Helvetica"/>
          <w:color w:val="auto"/>
          <w:sz w:val="20"/>
          <w:szCs w:val="20"/>
        </w:rPr>
        <w:t>: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</w:t>
      </w:r>
      <w:r w:rsidRPr="00992A3F">
        <w:rPr>
          <w:rFonts w:ascii="Helvetica" w:hAnsi="Helvetica" w:cs="Helvetica"/>
          <w:color w:val="auto"/>
          <w:sz w:val="20"/>
          <w:szCs w:val="20"/>
        </w:rPr>
        <w:t>h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averá apenas um </w:t>
      </w:r>
      <w:r w:rsidRPr="00992A3F">
        <w:rPr>
          <w:rFonts w:ascii="Helvetica" w:hAnsi="Helvetica" w:cs="Helvetica"/>
          <w:color w:val="auto"/>
          <w:sz w:val="20"/>
          <w:szCs w:val="20"/>
        </w:rPr>
        <w:t xml:space="preserve">único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processo de </w:t>
      </w:r>
      <w:r w:rsidR="000540FE" w:rsidRPr="00992A3F">
        <w:rPr>
          <w:rFonts w:ascii="Helvetica" w:hAnsi="Helvetica" w:cs="Helvetica"/>
          <w:color w:val="auto"/>
          <w:sz w:val="20"/>
          <w:szCs w:val="20"/>
        </w:rPr>
        <w:t xml:space="preserve">Gestão de Segregação de Funções de TI 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para </w:t>
      </w:r>
      <w:r w:rsidR="00E3196F" w:rsidRPr="00992A3F">
        <w:rPr>
          <w:rFonts w:ascii="Helvetica" w:hAnsi="Helvetica" w:cs="Helvetica"/>
          <w:color w:val="auto"/>
          <w:sz w:val="20"/>
          <w:szCs w:val="20"/>
        </w:rPr>
        <w:t>a</w:t>
      </w:r>
      <w:r w:rsidR="001C79BB" w:rsidRPr="00992A3F">
        <w:rPr>
          <w:rFonts w:ascii="Helvetica" w:hAnsi="Helvetica" w:cs="Helvetica"/>
          <w:color w:val="auto"/>
          <w:sz w:val="20"/>
          <w:szCs w:val="20"/>
        </w:rPr>
        <w:t xml:space="preserve"> Smiles.</w:t>
      </w:r>
    </w:p>
    <w:p w:rsidR="003E0059" w:rsidRPr="00992A3F" w:rsidRDefault="003E0059" w:rsidP="004D536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auto"/>
          <w:sz w:val="20"/>
          <w:szCs w:val="20"/>
        </w:rPr>
        <w:t>Política de Segregação de Funções</w:t>
      </w:r>
      <w:r w:rsidR="00F35C70">
        <w:rPr>
          <w:rFonts w:ascii="Helvetica" w:hAnsi="Helvetica" w:cs="Helvetica"/>
          <w:b/>
          <w:color w:val="auto"/>
          <w:sz w:val="20"/>
          <w:szCs w:val="20"/>
        </w:rPr>
        <w:t xml:space="preserve"> de TI</w:t>
      </w:r>
      <w:r w:rsidRPr="00992A3F">
        <w:rPr>
          <w:rFonts w:ascii="Helvetica" w:hAnsi="Helvetica" w:cs="Helvetica"/>
          <w:b/>
          <w:color w:val="auto"/>
          <w:sz w:val="20"/>
          <w:szCs w:val="20"/>
        </w:rPr>
        <w:t xml:space="preserve">: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documento que define</w:t>
      </w:r>
      <w:r w:rsidR="00213CAC" w:rsidRPr="00992A3F">
        <w:rPr>
          <w:rFonts w:ascii="Helvetica" w:hAnsi="Helvetica" w:cs="Helvetica"/>
          <w:color w:val="auto"/>
          <w:sz w:val="20"/>
          <w:szCs w:val="20"/>
        </w:rPr>
        <w:t xml:space="preserve">, direciona 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>os princípios de Segregação de Funções</w:t>
      </w:r>
      <w:r w:rsidR="00F35C70">
        <w:rPr>
          <w:rFonts w:ascii="Helvetica" w:hAnsi="Helvetica" w:cs="Helvetica"/>
          <w:color w:val="auto"/>
          <w:sz w:val="20"/>
          <w:szCs w:val="20"/>
        </w:rPr>
        <w:t xml:space="preserve"> de TI</w:t>
      </w:r>
      <w:r w:rsidR="00730C6F" w:rsidRPr="00992A3F">
        <w:rPr>
          <w:rFonts w:ascii="Helvetica" w:hAnsi="Helvetica" w:cs="Helvetica"/>
          <w:color w:val="auto"/>
          <w:sz w:val="20"/>
          <w:szCs w:val="20"/>
        </w:rPr>
        <w:t xml:space="preserve"> a serem aplicados através deste processo.</w:t>
      </w:r>
    </w:p>
    <w:p w:rsidR="00C76A40" w:rsidRPr="00992A3F" w:rsidRDefault="00563BE5" w:rsidP="00C76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Classificação de Atividades: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classificação aplicada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às atividades dos processos selecionados para avaliação d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e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s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egregação de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f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unções, a qual indica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para cada atividade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, uma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as seguintes opções:</w:t>
      </w:r>
      <w:r w:rsidR="00C76A40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“Executa”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relacionadas à realização / execução propriamente dita de tarefas do processo.</w:t>
      </w:r>
    </w:p>
    <w:p w:rsidR="00C76A40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“Aprova”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aprovação/autorização (tomada de decisão) do processo.</w:t>
      </w:r>
    </w:p>
    <w:p w:rsidR="00E50BFE" w:rsidRPr="00992A3F" w:rsidRDefault="00C76A40" w:rsidP="00C76A40">
      <w:pPr>
        <w:pStyle w:val="Default"/>
        <w:numPr>
          <w:ilvl w:val="1"/>
          <w:numId w:val="36"/>
        </w:numPr>
        <w:spacing w:before="240" w:after="120"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“Valida”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>: serão classificadas desta forma, as atividades de checagem ou conferência de tarefas anteriores do processo.</w:t>
      </w:r>
    </w:p>
    <w:p w:rsidR="00F0228E" w:rsidRPr="00992A3F" w:rsidRDefault="00600A3F" w:rsidP="00F0228E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Avaliação de </w:t>
      </w:r>
      <w:r w:rsidR="00B31A2E"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>Atividades</w:t>
      </w:r>
      <w:r w:rsidRPr="00992A3F">
        <w:rPr>
          <w:rFonts w:ascii="Helvetica" w:hAnsi="Helvetica" w:cs="Helvetica"/>
          <w:b/>
          <w:color w:val="000000" w:themeColor="text1"/>
          <w:sz w:val="20"/>
          <w:szCs w:val="20"/>
        </w:rPr>
        <w:t xml:space="preserve"> Críticas:</w:t>
      </w: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B31A2E" w:rsidRPr="00992A3F">
        <w:rPr>
          <w:rFonts w:ascii="Helvetica" w:hAnsi="Helvetica" w:cs="Helvetica"/>
          <w:color w:val="000000" w:themeColor="text1"/>
          <w:sz w:val="20"/>
          <w:szCs w:val="20"/>
        </w:rPr>
        <w:t>resultado do entendimento do Dono do Processo em relação às atividades mais relevantes/importantes do processo em questão. Deverão ser indicadas pelo Dono do Processo no momento da identificação dos potenciais conflitos envolvendo as mesmas</w:t>
      </w:r>
      <w:r w:rsidR="00186DC7" w:rsidRPr="00992A3F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F96EB0" w:rsidRPr="00992A3F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10"/>
      <w:bookmarkEnd w:id="11"/>
      <w:bookmarkEnd w:id="12"/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81010764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bookmarkEnd w:id="13"/>
    <w:p w:rsidR="001C79BB" w:rsidRPr="00992A3F" w:rsidRDefault="00F0228E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Gerenciamento de </w:t>
      </w:r>
      <w:r w:rsidR="00966791" w:rsidRPr="00992A3F">
        <w:rPr>
          <w:rFonts w:ascii="Helvetica" w:hAnsi="Helvetica" w:cs="Helvetica"/>
          <w:b/>
          <w:sz w:val="20"/>
          <w:szCs w:val="20"/>
        </w:rPr>
        <w:t>Acessos e Identidade</w:t>
      </w:r>
      <w:r w:rsidR="00253DDA" w:rsidRPr="00992A3F">
        <w:rPr>
          <w:rFonts w:ascii="Helvetica" w:hAnsi="Helvetica" w:cs="Helvetica"/>
          <w:b/>
          <w:sz w:val="20"/>
          <w:szCs w:val="20"/>
        </w:rPr>
        <w:t>s</w:t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  <w:r w:rsidR="001C79BB" w:rsidRPr="00992A3F">
        <w:rPr>
          <w:rFonts w:ascii="Helvetica" w:hAnsi="Helvetica" w:cs="Helvetica"/>
          <w:b/>
          <w:sz w:val="20"/>
          <w:szCs w:val="20"/>
        </w:rPr>
        <w:tab/>
      </w:r>
    </w:p>
    <w:p w:rsidR="002C53E1" w:rsidRPr="00992A3F" w:rsidRDefault="002C53E1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O processo de Gestão de Segregação de Funções em TI promoverá revisões de acessos nos Sistemas de Informação que suportam os processos avaliados. </w:t>
      </w:r>
    </w:p>
    <w:p w:rsidR="00BC4221" w:rsidRPr="00992A3F" w:rsidRDefault="00BC4221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1010765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5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4788B" w:rsidRPr="00992A3F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3E1BB6" w:rsidRPr="00992A3F" w:rsidRDefault="003E1BB6" w:rsidP="00D66712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7.1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 de Segregação de Funções</w:t>
      </w:r>
    </w:p>
    <w:p w:rsidR="004A1354" w:rsidRPr="00992A3F" w:rsidRDefault="00253DDA" w:rsidP="00F0228E">
      <w:pPr>
        <w:ind w:left="142"/>
        <w:rPr>
          <w:rFonts w:ascii="Helvetica" w:hAnsi="Helvetica" w:cs="Helvetica"/>
          <w:noProof/>
          <w:color w:val="FF0000"/>
          <w:lang w:eastAsia="pt-BR"/>
        </w:rPr>
      </w:pPr>
      <w:r w:rsidRPr="00992A3F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>
            <wp:extent cx="5939790" cy="2120265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gregação de Funções - Fluxo Segregação - v0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7.2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</w:r>
      <w:r w:rsidR="00253DDA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Fluxo de </w:t>
      </w:r>
      <w:r w:rsidR="00647D19"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Gestão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 da Política de Segregação de Funções</w:t>
      </w:r>
    </w:p>
    <w:p w:rsidR="003E1BB6" w:rsidRPr="00992A3F" w:rsidRDefault="003E1BB6" w:rsidP="003E1BB6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3E1BB6" w:rsidRPr="00992A3F" w:rsidRDefault="004D536B" w:rsidP="00253DDA">
      <w:pPr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4629544" cy="277041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gregação de Funções - Fluxo Política - v0.3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5136"/>
                    <a:stretch/>
                  </pic:blipFill>
                  <pic:spPr bwMode="auto">
                    <a:xfrm>
                      <a:off x="0" y="0"/>
                      <a:ext cx="4638543" cy="2775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1BB6" w:rsidRPr="00992A3F" w:rsidRDefault="003E1BB6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992A3F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53DDA" w:rsidRPr="00992A3F" w:rsidRDefault="00253DDA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E73E3C" w:rsidRPr="00992A3F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992A3F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010766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6"/>
    </w:p>
    <w:p w:rsidR="00E73E3C" w:rsidRPr="00992A3F" w:rsidRDefault="00E73E3C" w:rsidP="00E73E3C">
      <w:pPr>
        <w:shd w:val="clear" w:color="auto" w:fill="7030A0"/>
        <w:rPr>
          <w:sz w:val="4"/>
        </w:rPr>
      </w:pP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p w:rsidR="003E1BB6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8.1 – Atividades de Gestão de Segregação de Funções</w:t>
      </w:r>
    </w:p>
    <w:p w:rsidR="003E1BB6" w:rsidRPr="00992A3F" w:rsidRDefault="003E1BB6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992A3F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992A3F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992A3F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992A3F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992A3F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0228E" w:rsidRPr="00992A3F" w:rsidRDefault="000540F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Seleciona Processo para revisão de SoD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0228E" w:rsidRPr="00992A3F" w:rsidRDefault="00F0228E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992A3F" w:rsidRDefault="00D0442D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="00284A1A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eleciona Processo para revisão de SoD</w:t>
            </w:r>
            <w:r w:rsidR="006B6BB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A45017" w:rsidRPr="00992A3F" w:rsidRDefault="00284A1A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Anualmente, após criação ou alteração de processo</w:t>
            </w:r>
            <w:r w:rsidR="00DA38F7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</w:t>
            </w:r>
            <w:r w:rsidR="00D0442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Seleciona Processo para revisão de SoD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 solicita ao Dono do Processo </w:t>
            </w:r>
            <w:r w:rsidR="00FC5B9C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Levantamento das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992A3F" w:rsidRDefault="00D0442D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A45017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A45017" w:rsidRPr="00992A3F" w:rsidRDefault="00A45017" w:rsidP="00A45017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A45017" w:rsidRPr="00992A3F" w:rsidRDefault="000540FE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Levanta Atividades do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A45017" w:rsidRPr="00992A3F" w:rsidRDefault="00C9102A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A45017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l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evanta as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tividades do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A45017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seleção do Processo para revisão de SoD, </w:t>
            </w:r>
            <w:r w:rsidR="005A532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levanta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/ identifica as suas respectivas atividades na documentação do processo selecionado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A45017" w:rsidRPr="00992A3F" w:rsidRDefault="000F2E14" w:rsidP="00A45017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3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Elabora Matriz de Conflitos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C9102A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424C39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 e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labora a Matriz de Conflitos.</w:t>
            </w:r>
          </w:p>
          <w:p w:rsidR="006059A1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 l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evantamento de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tividades do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rocesso, </w:t>
            </w:r>
            <w:r w:rsidR="005A532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Segurança da Informação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labora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(produz)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Matriz de Conflitos </w:t>
            </w:r>
            <w:r w:rsid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posterior análise de conflitos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Identifica Conflitos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Segurança da Informação, </w:t>
            </w:r>
            <w:r w:rsidR="000F2E14"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Pr="00992A3F">
              <w:rPr>
                <w:rFonts w:ascii="Helvetica" w:hAnsi="Helvetica" w:cs="Helvetica"/>
                <w:sz w:val="16"/>
                <w:szCs w:val="16"/>
              </w:rPr>
              <w:t>Processo e Controles Internos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24C39" w:rsidRPr="005A5326" w:rsidRDefault="00424C39" w:rsidP="00424C39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a equipe de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="00AB247D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dentificam Conflitos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na Matriz de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Conflitos elaborada</w:t>
            </w:r>
            <w:r w:rsidR="00AB247D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0F2E14" w:rsidRPr="00992A3F" w:rsidRDefault="00AB247D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elaboração da Matriz de Conflitos,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nternos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realização a atividade de identificação de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Conflitos de Segregação de Funções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primeiramente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o c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ruzamento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entre as atividades do processo e</w:t>
            </w:r>
            <w:r w:rsidR="00CB4569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as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suas </w:t>
            </w:r>
            <w:r w:rsidR="00CB4569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funções/papéis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posteriormente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o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cruzamento entre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funções/papéis do processo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os </w:t>
            </w:r>
            <w:r w:rsidR="005A5326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recursos/cargos relacionados,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conforme 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 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diretrizes da Política de Segregação de Funções </w:t>
            </w:r>
            <w:r w:rsidR="004D536B"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5A5326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6059A1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05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Define Ações de Eliminação ou Mitigação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Informação, Dono do Processo e Controles Internos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F2E14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Informação, o Dono do Processo 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Controles Internos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dos conflitos identificados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D6507B" w:rsidRPr="00992A3F" w:rsidRDefault="00AB247D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identificação de conflitos de Segregação de Funções, </w:t>
            </w:r>
            <w:r w:rsidR="00D42509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equipe de Segurança da Informação, o Dono do Processo e equipe de Controles Internos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efinem as ações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</w:t>
            </w:r>
            <w:r w:rsidR="00D4250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ões, conforme as diretrizes da Política de Segregação de Funções de TI.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06</w:t>
            </w:r>
          </w:p>
        </w:tc>
      </w:tr>
      <w:tr w:rsidR="000F2E14" w:rsidRPr="00992A3F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F2E14" w:rsidRPr="00992A3F" w:rsidRDefault="000540FE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Processo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F2E14" w:rsidRPr="00992A3F" w:rsidRDefault="000F2E14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Dono do </w:t>
            </w:r>
            <w:r w:rsidR="000540FE" w:rsidRPr="00992A3F">
              <w:rPr>
                <w:rFonts w:ascii="Helvetica" w:hAnsi="Helvetica" w:cs="Helvetica"/>
                <w:sz w:val="16"/>
                <w:szCs w:val="16"/>
              </w:rPr>
              <w:t>Processo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5E6EBF" w:rsidRPr="00992A3F" w:rsidRDefault="00424C39" w:rsidP="003E1BB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</w:t>
            </w:r>
            <w:r w:rsidR="000540FE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Processo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evisa 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="003E1BB6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em questão, contemplando as ações de eliminação ou mitigação definidas.</w:t>
            </w:r>
          </w:p>
          <w:p w:rsidR="00424C39" w:rsidRPr="00992A3F" w:rsidRDefault="003E1BB6" w:rsidP="000F2E1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efinição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ções para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liminação ou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itigação de conflitos de Segregação de Funções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revisão do processo em questão contemplando as ações de eliminação ou mitigação definidas.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F2E14" w:rsidRPr="00992A3F" w:rsidRDefault="002D0F52" w:rsidP="000F2E1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Cs/>
                <w:sz w:val="16"/>
                <w:szCs w:val="16"/>
              </w:rPr>
              <w:t>07</w:t>
            </w:r>
          </w:p>
        </w:tc>
      </w:tr>
      <w:tr w:rsidR="000F2E14" w:rsidRPr="00992A3F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F2E14" w:rsidRPr="00992A3F" w:rsidRDefault="000F2E14" w:rsidP="000F2E14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Promove Revisão de Acessos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Dono do Processo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D0F52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romove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cessos.</w:t>
            </w:r>
          </w:p>
          <w:p w:rsidR="00FC5B9C" w:rsidRPr="00992A3F" w:rsidRDefault="00FC5B9C" w:rsidP="000F2E1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revisão do Processo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Dono do Processo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comunicação com os responsáveis pelo processo de Gerenciamento de Acessos e Identidades, para que seja realizada uma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de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cessos 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no(s) sistema(s) de informação que suportam o processo em questão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F2E14" w:rsidRPr="00992A3F" w:rsidRDefault="000540FE" w:rsidP="000F2E1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A19F0" w:rsidRPr="00992A3F" w:rsidRDefault="00AA19F0">
      <w:pPr>
        <w:rPr>
          <w:rFonts w:ascii="Helvetica" w:hAnsi="Helvetica" w:cs="Helvetica"/>
          <w:sz w:val="20"/>
          <w:szCs w:val="20"/>
        </w:rPr>
      </w:pPr>
    </w:p>
    <w:p w:rsidR="00A45017" w:rsidRPr="00992A3F" w:rsidRDefault="003E1BB6" w:rsidP="003E1BB6">
      <w:pPr>
        <w:spacing w:after="0" w:line="240" w:lineRule="auto"/>
        <w:jc w:val="both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>8.2</w:t>
      </w:r>
      <w:r w:rsidRPr="00992A3F">
        <w:rPr>
          <w:rFonts w:ascii="Helvetica" w:eastAsia="Times New Roman" w:hAnsi="Helvetica" w:cs="Helvetica"/>
          <w:color w:val="000000" w:themeColor="text1"/>
          <w:sz w:val="24"/>
          <w:szCs w:val="24"/>
        </w:rPr>
        <w:tab/>
        <w:t>Atividades de Revisão da Política de Segregação de Funções</w:t>
      </w:r>
    </w:p>
    <w:p w:rsidR="00A45017" w:rsidRPr="00992A3F" w:rsidRDefault="00A45017">
      <w:pPr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FC5B9C" w:rsidRPr="00992A3F" w:rsidTr="00306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FC5B9C" w:rsidRPr="00992A3F" w:rsidRDefault="00FC5B9C" w:rsidP="003063CE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992A3F"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FC5B9C" w:rsidRPr="00992A3F" w:rsidTr="003063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Revisa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C5B9C" w:rsidRPr="00992A3F" w:rsidRDefault="00FC5B9C" w:rsidP="00FC5B9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Nesta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atividade</w:t>
            </w:r>
            <w:r w:rsidR="004D536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equipe de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Segurança da Informação 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evisa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TI.</w:t>
            </w:r>
          </w:p>
          <w:p w:rsidR="00FC5B9C" w:rsidRPr="00992A3F" w:rsidRDefault="00FC5B9C" w:rsidP="003063CE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Anualmente a equipe de Segurança da Informação Revisa 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avaliando a aplicabilidade dos seus princípios e controles compensatórios no contexto atual (da época) para a Smiles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C5B9C" w:rsidRPr="00992A3F" w:rsidRDefault="00FC5B9C" w:rsidP="003063CE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FC5B9C" w:rsidRPr="00992A3F" w:rsidTr="003063CE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Valida Política de Segregação de Funções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 xml:space="preserve">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Gerente de Governança de TI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 a Política de Segregação de Funções</w:t>
            </w:r>
            <w:r w:rsidR="00272902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FC5B9C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r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evisão da Política de Segregação de Funções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o Gerente de Governança de TI 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realiza a v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alida</w:t>
            </w:r>
            <w:r w:rsidR="00AD3EA8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 da mesma.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</w:p>
          <w:p w:rsidR="00FC5B9C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concorde com a revisão elaborada, encaminha considerações para nova revisão pela equipe de Segurança da Informação. (Segue para passo 01)</w:t>
            </w:r>
          </w:p>
          <w:p w:rsidR="0026043B" w:rsidRPr="00992A3F" w:rsidRDefault="0026043B" w:rsidP="003063C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concorde com a revisão elaborada, encaminha para aprovação do Diretor de TI. (Segue para passo 03)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C5B9C" w:rsidRPr="00992A3F" w:rsidRDefault="00FC5B9C" w:rsidP="003063C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0</w:t>
            </w:r>
            <w:r w:rsidR="0026043B" w:rsidRPr="00992A3F">
              <w:rPr>
                <w:rFonts w:ascii="Helvetica" w:hAnsi="Helvetica" w:cs="Helvetica"/>
                <w:sz w:val="16"/>
                <w:szCs w:val="16"/>
              </w:rPr>
              <w:t>1 ou 03</w:t>
            </w:r>
          </w:p>
        </w:tc>
      </w:tr>
      <w:tr w:rsidR="00272902" w:rsidRPr="00992A3F" w:rsidTr="004D5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Aprova Política de Segregação de Funções de TI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Diretor de TI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prova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validação da política pelo Gerente de Governança de TI, o Diretor de TI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realiza a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aprova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ção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 Política de Segregação de Funções</w:t>
            </w:r>
            <w:r w:rsidR="0026043B"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TI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u w:val="single"/>
                <w:lang w:eastAsia="pt-BR"/>
              </w:rPr>
              <w:t>não</w:t>
            </w: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aprove a política, encaminha para nova revisão pela equipe de Segurança da Informação. (Segue para passo 01)</w:t>
            </w:r>
          </w:p>
          <w:p w:rsidR="0026043B" w:rsidRPr="00992A3F" w:rsidRDefault="0026043B" w:rsidP="0026043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Caso aprove a política, encaminha para publicação pela equipe de Segurança da Informação. (Segue para passo 04)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72902" w:rsidRPr="00992A3F" w:rsidRDefault="0026043B" w:rsidP="004D536B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01 ou </w:t>
            </w:r>
            <w:r w:rsidR="00272902" w:rsidRPr="00992A3F"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272902" w:rsidRPr="00992A3F" w:rsidTr="004D536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 xml:space="preserve">Publica Política de Segregação de Funções de TI 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Segurança da Informação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 a equipe de Segurança da Informação publica a Política de Segregação de Funções de TI.</w:t>
            </w:r>
          </w:p>
          <w:p w:rsidR="00272902" w:rsidRPr="00992A3F" w:rsidRDefault="00272902" w:rsidP="004D536B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992A3F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aprovação do Diretor de TI, a equipe de Segurança da Informação publica a Política de Segregação de Funções de TI no repositório oficial de documentação da Smiles.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72902" w:rsidRPr="00992A3F" w:rsidRDefault="00272902" w:rsidP="004D536B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92A3F">
              <w:rPr>
                <w:rFonts w:ascii="Helvetica" w:hAnsi="Helvetica" w:cs="Helvetica"/>
                <w:sz w:val="16"/>
                <w:szCs w:val="16"/>
              </w:rPr>
              <w:t>Fim</w:t>
            </w:r>
          </w:p>
        </w:tc>
      </w:tr>
    </w:tbl>
    <w:p w:rsidR="000540FE" w:rsidRPr="00992A3F" w:rsidRDefault="000540FE">
      <w:pPr>
        <w:rPr>
          <w:rFonts w:ascii="Helvetica" w:hAnsi="Helvetica" w:cs="Helvetica"/>
          <w:sz w:val="4"/>
          <w:szCs w:val="16"/>
        </w:rPr>
      </w:pP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0B2F04" w:rsidRPr="00992A3F" w:rsidRDefault="000B2F04">
      <w:pPr>
        <w:rPr>
          <w:rFonts w:ascii="Helvetica" w:hAnsi="Helvetica" w:cs="Helvetica"/>
          <w:sz w:val="4"/>
          <w:szCs w:val="16"/>
        </w:rPr>
      </w:pPr>
      <w:r w:rsidRPr="00992A3F">
        <w:rPr>
          <w:rFonts w:ascii="Helvetica" w:hAnsi="Helvetica" w:cs="Helvetica"/>
          <w:sz w:val="4"/>
          <w:szCs w:val="16"/>
        </w:rPr>
        <w:br w:type="page"/>
      </w: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010767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7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196C55" w:rsidRPr="00992A3F" w:rsidRDefault="00811A07" w:rsidP="00AA19F0">
      <w:pPr>
        <w:jc w:val="center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noProof/>
          <w:sz w:val="20"/>
          <w:szCs w:val="20"/>
          <w:lang w:eastAsia="pt-BR"/>
        </w:rPr>
        <w:drawing>
          <wp:inline distT="0" distB="0" distL="0" distR="0">
            <wp:extent cx="5939790" cy="4491355"/>
            <wp:effectExtent l="0" t="0" r="381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gregação de Funções - Matriz RACI - v1.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F0" w:rsidRPr="00992A3F" w:rsidRDefault="00AA19F0">
      <w:pPr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1010768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8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Seleciona</w:t>
      </w:r>
      <w:r w:rsidR="00647D19" w:rsidRPr="00992A3F">
        <w:rPr>
          <w:rFonts w:ascii="Helvetica" w:hAnsi="Helvetica" w:cs="Helvetica"/>
          <w:sz w:val="18"/>
          <w:szCs w:val="20"/>
        </w:rPr>
        <w:t>r</w:t>
      </w:r>
      <w:r w:rsidRPr="00992A3F">
        <w:rPr>
          <w:rFonts w:ascii="Helvetica" w:hAnsi="Helvetica" w:cs="Helvetica"/>
          <w:sz w:val="18"/>
          <w:szCs w:val="20"/>
        </w:rPr>
        <w:t xml:space="preserve"> processo</w:t>
      </w:r>
      <w:r w:rsidR="00647D19" w:rsidRPr="00992A3F">
        <w:rPr>
          <w:rFonts w:ascii="Helvetica" w:hAnsi="Helvetica" w:cs="Helvetica"/>
          <w:sz w:val="18"/>
          <w:szCs w:val="20"/>
        </w:rPr>
        <w:t>s</w:t>
      </w:r>
      <w:r w:rsidRPr="00992A3F">
        <w:rPr>
          <w:rFonts w:ascii="Helvetica" w:hAnsi="Helvetica" w:cs="Helvetica"/>
          <w:sz w:val="18"/>
          <w:szCs w:val="20"/>
        </w:rPr>
        <w:t xml:space="preserve"> para revisão de S</w:t>
      </w:r>
      <w:r w:rsidR="00B26065" w:rsidRPr="00992A3F">
        <w:rPr>
          <w:rFonts w:ascii="Helvetica" w:hAnsi="Helvetica" w:cs="Helvetica"/>
          <w:sz w:val="18"/>
          <w:szCs w:val="20"/>
        </w:rPr>
        <w:t>o</w:t>
      </w:r>
      <w:r w:rsidRPr="00992A3F">
        <w:rPr>
          <w:rFonts w:ascii="Helvetica" w:hAnsi="Helvetica" w:cs="Helvetica"/>
          <w:sz w:val="18"/>
          <w:szCs w:val="20"/>
        </w:rPr>
        <w:t>D</w:t>
      </w:r>
      <w:r w:rsidR="00B26065" w:rsidRPr="00992A3F">
        <w:rPr>
          <w:rFonts w:ascii="Helvetica" w:hAnsi="Helvetica" w:cs="Helvetica"/>
          <w:sz w:val="18"/>
          <w:szCs w:val="20"/>
        </w:rPr>
        <w:t xml:space="preserve"> (segregação de funções).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Elaborar a Matriz de Conflitos de Segregação de Funções.</w:t>
      </w:r>
    </w:p>
    <w:p w:rsidR="00B26065" w:rsidRPr="00992A3F" w:rsidRDefault="00B26065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 xml:space="preserve">Contribuir com a identificação dos conflitos de atividades e de funções/papéis, incluindo definição de ações para eliminação ou mitigação dos referidos conflitos </w:t>
      </w:r>
    </w:p>
    <w:p w:rsidR="003063CE" w:rsidRPr="00992A3F" w:rsidRDefault="003063CE" w:rsidP="003063CE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Revisa</w:t>
      </w:r>
      <w:r w:rsidR="00B26065" w:rsidRPr="00992A3F">
        <w:rPr>
          <w:rFonts w:ascii="Helvetica" w:hAnsi="Helvetica" w:cs="Helvetica"/>
          <w:sz w:val="18"/>
          <w:szCs w:val="20"/>
        </w:rPr>
        <w:t xml:space="preserve">r a </w:t>
      </w:r>
      <w:r w:rsidRPr="00992A3F">
        <w:rPr>
          <w:rFonts w:ascii="Helvetica" w:hAnsi="Helvetica" w:cs="Helvetica"/>
          <w:sz w:val="18"/>
          <w:szCs w:val="20"/>
        </w:rPr>
        <w:t xml:space="preserve">Política de Segregação de Funções </w:t>
      </w:r>
      <w:r w:rsidR="00B26065" w:rsidRPr="00992A3F">
        <w:rPr>
          <w:rFonts w:ascii="Helvetica" w:hAnsi="Helvetica" w:cs="Helvetica"/>
          <w:sz w:val="18"/>
          <w:szCs w:val="20"/>
        </w:rPr>
        <w:t>de TI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4678B" w:rsidRPr="00992A3F" w:rsidRDefault="006929C9" w:rsidP="001049EA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 xml:space="preserve">Dono do </w:t>
      </w:r>
      <w:r w:rsidR="000540FE" w:rsidRPr="00992A3F">
        <w:rPr>
          <w:rFonts w:ascii="Helvetica" w:hAnsi="Helvetica" w:cs="Helvetica"/>
          <w:b/>
          <w:sz w:val="20"/>
          <w:szCs w:val="20"/>
        </w:rPr>
        <w:t>Processo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Identificar as atividades críticas do processo pelo qual é dono, para aplicação da segregação de função sobre as mesmas.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lastRenderedPageBreak/>
        <w:t>Identificar conflitos de atividades e de funções/papéis, incluindo definição de ações para eliminação ou mitigação dos referidos conflitos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revisão do processo, incluindo as ações de eliminação ou mitigação dos conflitos identificados.</w:t>
      </w:r>
    </w:p>
    <w:p w:rsidR="00B26065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Responsável pela promoção da revisão de acessos (gatilho para o processo de Gerenciamento de Acessos e Identidades).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Controles Internos</w:t>
      </w:r>
    </w:p>
    <w:p w:rsidR="00AA19F0" w:rsidRPr="00992A3F" w:rsidRDefault="00B26065" w:rsidP="00B2606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Contribuir com a identificação dos conflitos de atividades e de funções/papéis, incluindo definição de ações para eliminação ou mitigação dos referidos conflitos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Gerente de Governança de TI</w:t>
      </w:r>
    </w:p>
    <w:p w:rsidR="00AA19F0" w:rsidRPr="00992A3F" w:rsidRDefault="00B26065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Validar a Política de Segregação de Funções de TI</w:t>
      </w:r>
    </w:p>
    <w:p w:rsidR="00AA19F0" w:rsidRPr="00992A3F" w:rsidRDefault="00AA19F0" w:rsidP="00AA19F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992A3F">
        <w:rPr>
          <w:rFonts w:ascii="Helvetica" w:hAnsi="Helvetica" w:cs="Helvetica"/>
          <w:b/>
          <w:sz w:val="20"/>
          <w:szCs w:val="20"/>
        </w:rPr>
        <w:t>Diretor de TI</w:t>
      </w:r>
      <w:r w:rsidR="00B26065" w:rsidRPr="00992A3F">
        <w:rPr>
          <w:rFonts w:ascii="Helvetica" w:hAnsi="Helvetica" w:cs="Helvetica"/>
          <w:b/>
          <w:sz w:val="20"/>
          <w:szCs w:val="20"/>
        </w:rPr>
        <w:t xml:space="preserve"> (CIO)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Aprovar a Política de Segregação de Funções de TI</w:t>
      </w:r>
    </w:p>
    <w:p w:rsidR="00AA19F0" w:rsidRPr="00992A3F" w:rsidRDefault="00AA19F0" w:rsidP="00AA19F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992A3F">
        <w:rPr>
          <w:rFonts w:ascii="Helvetica" w:hAnsi="Helvetica" w:cs="Helvetica"/>
          <w:sz w:val="18"/>
          <w:szCs w:val="20"/>
        </w:rPr>
        <w:t>Principal respons</w:t>
      </w:r>
      <w:r w:rsidR="00B26065" w:rsidRPr="00992A3F">
        <w:rPr>
          <w:rFonts w:ascii="Helvetica" w:hAnsi="Helvetica" w:cs="Helvetica"/>
          <w:sz w:val="18"/>
          <w:szCs w:val="20"/>
        </w:rPr>
        <w:t>ável pelo resultado do processo</w:t>
      </w:r>
      <w:r w:rsidRPr="00992A3F">
        <w:rPr>
          <w:rFonts w:ascii="Helvetica" w:hAnsi="Helvetica" w:cs="Helvetica"/>
          <w:sz w:val="18"/>
          <w:szCs w:val="20"/>
        </w:rPr>
        <w:t>.</w:t>
      </w: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3D12AD" w:rsidRPr="00992A3F" w:rsidRDefault="003D12AD" w:rsidP="003D12AD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010769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9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7138D3" w:rsidRPr="00992A3F" w:rsidRDefault="00E637E8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>
        <w:rPr>
          <w:rFonts w:ascii="Helvetica" w:hAnsi="Helvetica" w:cs="Helvetica"/>
          <w:color w:val="000000" w:themeColor="text1"/>
          <w:sz w:val="20"/>
          <w:szCs w:val="20"/>
        </w:rPr>
        <w:t xml:space="preserve">O processo de Gestão da Segregação de Funções em TI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possui a definição de </w:t>
      </w:r>
      <w:r>
        <w:rPr>
          <w:rFonts w:ascii="Helvetica" w:hAnsi="Helvetica" w:cs="Helvetica"/>
          <w:color w:val="000000" w:themeColor="text1"/>
          <w:sz w:val="20"/>
          <w:szCs w:val="20"/>
        </w:rPr>
        <w:t xml:space="preserve">um Indicador </w:t>
      </w:r>
      <w:r w:rsidR="00B2606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D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esempenho</w:t>
      </w:r>
      <w:r w:rsidR="00ED5420">
        <w:rPr>
          <w:rFonts w:ascii="Helvetica" w:hAnsi="Helvetica" w:cs="Helvetica"/>
          <w:color w:val="000000" w:themeColor="text1"/>
          <w:sz w:val="20"/>
          <w:szCs w:val="20"/>
        </w:rPr>
        <w:t xml:space="preserve">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para acompanhamento de su</w:t>
      </w:r>
      <w:r w:rsidR="003D12AD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a evolução, </w:t>
      </w:r>
      <w:r w:rsidR="00963C1D" w:rsidRPr="00992A3F">
        <w:rPr>
          <w:rFonts w:ascii="Helvetica" w:hAnsi="Helvetica" w:cs="Helvetica"/>
          <w:color w:val="000000" w:themeColor="text1"/>
          <w:sz w:val="20"/>
          <w:szCs w:val="20"/>
        </w:rPr>
        <w:t>conforme demonstrado abaixo</w:t>
      </w:r>
      <w:r w:rsidR="007138D3" w:rsidRPr="00992A3F">
        <w:rPr>
          <w:rFonts w:ascii="Helvetica" w:hAnsi="Helvetica" w:cs="Helvetica"/>
          <w:color w:val="000000" w:themeColor="text1"/>
          <w:sz w:val="20"/>
          <w:szCs w:val="20"/>
        </w:rPr>
        <w:t>:</w:t>
      </w:r>
    </w:p>
    <w:p w:rsidR="007138D3" w:rsidRPr="00992A3F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  <w:r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Percentual e Quantidade de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Processos 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de TI </w:t>
      </w:r>
      <w:r w:rsidR="000540FE" w:rsidRPr="00992A3F">
        <w:rPr>
          <w:rFonts w:ascii="Helvetica" w:hAnsi="Helvetica" w:cs="Helvetica"/>
          <w:color w:val="000000" w:themeColor="text1"/>
          <w:sz w:val="20"/>
          <w:szCs w:val="20"/>
        </w:rPr>
        <w:t xml:space="preserve">revisados </w:t>
      </w:r>
      <w:r w:rsidR="00B621C5" w:rsidRPr="00992A3F">
        <w:rPr>
          <w:rFonts w:ascii="Helvetica" w:hAnsi="Helvetica" w:cs="Helvetica"/>
          <w:color w:val="000000" w:themeColor="text1"/>
          <w:sz w:val="20"/>
          <w:szCs w:val="20"/>
        </w:rPr>
        <w:t>/ total de processos de TI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 xml:space="preserve"> documentados</w:t>
      </w:r>
      <w:r w:rsidR="00ED5420">
        <w:rPr>
          <w:rFonts w:ascii="Helvetica" w:hAnsi="Helvetica" w:cs="Helvetica"/>
          <w:color w:val="000000" w:themeColor="text1"/>
          <w:sz w:val="20"/>
          <w:szCs w:val="20"/>
        </w:rPr>
        <w:t xml:space="preserve"> (Indicador Trimestral)</w:t>
      </w:r>
      <w:r w:rsidR="00E637E8">
        <w:rPr>
          <w:rFonts w:ascii="Helvetica" w:hAnsi="Helvetica" w:cs="Helvetica"/>
          <w:color w:val="000000" w:themeColor="text1"/>
          <w:sz w:val="20"/>
          <w:szCs w:val="20"/>
        </w:rPr>
        <w:t>.</w:t>
      </w:r>
    </w:p>
    <w:p w:rsidR="00D0442D" w:rsidRPr="00992A3F" w:rsidRDefault="00D0442D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AE3724" w:rsidRPr="00992A3F" w:rsidRDefault="00AE3724" w:rsidP="00196C55">
      <w:pPr>
        <w:pStyle w:val="Default"/>
        <w:spacing w:line="280" w:lineRule="exact"/>
        <w:jc w:val="both"/>
        <w:rPr>
          <w:rFonts w:ascii="Helvetica" w:hAnsi="Helvetica" w:cs="Helvetica"/>
          <w:color w:val="000000" w:themeColor="text1"/>
          <w:sz w:val="20"/>
          <w:szCs w:val="20"/>
        </w:rPr>
      </w:pPr>
    </w:p>
    <w:p w:rsidR="00196C55" w:rsidRPr="00992A3F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992A3F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010770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t xml:space="preserve">Documentos </w:t>
      </w:r>
      <w:r w:rsidR="00CF3A62" w:rsidRPr="00992A3F">
        <w:rPr>
          <w:rFonts w:ascii="Helvetica" w:hAnsi="Helvetica" w:cs="Helvetica"/>
          <w:color w:val="FFFFFF" w:themeColor="background1"/>
          <w:sz w:val="22"/>
          <w:szCs w:val="22"/>
        </w:rPr>
        <w:t>Relacionados</w:t>
      </w:r>
      <w:bookmarkEnd w:id="20"/>
    </w:p>
    <w:p w:rsidR="00196C55" w:rsidRPr="00992A3F" w:rsidRDefault="00196C55" w:rsidP="00196C55">
      <w:pPr>
        <w:shd w:val="clear" w:color="auto" w:fill="7030A0"/>
        <w:rPr>
          <w:sz w:val="4"/>
        </w:rPr>
      </w:pPr>
    </w:p>
    <w:p w:rsidR="00FF76E3" w:rsidRPr="00992A3F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bookmarkStart w:id="21" w:name="_Toc440840503"/>
      <w:bookmarkStart w:id="22" w:name="_Toc437013647"/>
      <w:bookmarkStart w:id="23" w:name="_Toc437013451"/>
      <w:bookmarkStart w:id="24" w:name="_Toc437008934"/>
      <w:bookmarkStart w:id="25" w:name="_Toc339270521"/>
      <w:r w:rsidRPr="00992A3F">
        <w:rPr>
          <w:rFonts w:ascii="Helvetica" w:hAnsi="Helvetica" w:cs="Helvetica"/>
          <w:sz w:val="20"/>
          <w:szCs w:val="20"/>
          <w:lang w:val="en-US"/>
        </w:rPr>
        <w:t>CobiT® v4.1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Control Objectives for Information and related Technology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0540FE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27001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Information</w:t>
      </w:r>
      <w:r w:rsidR="00CF3A62" w:rsidRPr="00992A3F">
        <w:rPr>
          <w:rFonts w:ascii="Helvetica" w:hAnsi="Helvetica" w:cs="Helvetica"/>
          <w:i/>
          <w:sz w:val="20"/>
          <w:szCs w:val="20"/>
          <w:lang w:val="en-US"/>
        </w:rPr>
        <w:t xml:space="preserve"> Security Management Systems - 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Requirements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9E5172" w:rsidRPr="00992A3F" w:rsidRDefault="000540FE" w:rsidP="000540FE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lang w:val="en-US"/>
        </w:rPr>
      </w:pPr>
      <w:r w:rsidRPr="00992A3F">
        <w:rPr>
          <w:rFonts w:ascii="Helvetica" w:hAnsi="Helvetica" w:cs="Helvetica"/>
          <w:sz w:val="20"/>
          <w:szCs w:val="20"/>
          <w:lang w:val="en-US"/>
        </w:rPr>
        <w:t>ISO/IEC 27002 (</w:t>
      </w:r>
      <w:r w:rsidRPr="00992A3F">
        <w:rPr>
          <w:rFonts w:ascii="Helvetica" w:hAnsi="Helvetica" w:cs="Helvetica"/>
          <w:i/>
          <w:sz w:val="20"/>
          <w:szCs w:val="20"/>
          <w:lang w:val="en-US"/>
        </w:rPr>
        <w:t>Code of Practice for Information Security Management</w:t>
      </w:r>
      <w:r w:rsidRPr="00992A3F">
        <w:rPr>
          <w:rFonts w:ascii="Helvetica" w:hAnsi="Helvetica" w:cs="Helvetica"/>
          <w:sz w:val="20"/>
          <w:szCs w:val="20"/>
          <w:lang w:val="en-US"/>
        </w:rPr>
        <w:t>)</w:t>
      </w:r>
    </w:p>
    <w:p w:rsidR="006929C9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Política de Segregação de Funções de TI</w:t>
      </w:r>
    </w:p>
    <w:p w:rsidR="000540FE" w:rsidRPr="00992A3F" w:rsidRDefault="000540FE" w:rsidP="00A45017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92A3F">
        <w:rPr>
          <w:rFonts w:ascii="Helvetica" w:hAnsi="Helvetica" w:cs="Helvetica"/>
          <w:sz w:val="20"/>
          <w:szCs w:val="20"/>
        </w:rPr>
        <w:t>Matriz de Conflitos</w:t>
      </w:r>
      <w:r w:rsidR="00B26065" w:rsidRPr="00992A3F">
        <w:rPr>
          <w:rFonts w:ascii="Helvetica" w:hAnsi="Helvetica" w:cs="Helvetica"/>
          <w:sz w:val="20"/>
          <w:szCs w:val="20"/>
        </w:rPr>
        <w:t xml:space="preserve"> de Segregação de Funções (</w:t>
      </w:r>
      <w:r w:rsidR="00B26065" w:rsidRPr="00992A3F">
        <w:rPr>
          <w:rFonts w:ascii="Helvetica" w:hAnsi="Helvetica" w:cs="Helvetica"/>
          <w:i/>
          <w:sz w:val="20"/>
          <w:szCs w:val="20"/>
        </w:rPr>
        <w:t>template</w:t>
      </w:r>
      <w:r w:rsidR="00B26065" w:rsidRPr="00992A3F">
        <w:rPr>
          <w:rFonts w:ascii="Helvetica" w:hAnsi="Helvetica" w:cs="Helvetica"/>
          <w:sz w:val="20"/>
          <w:szCs w:val="20"/>
        </w:rPr>
        <w:t>)</w:t>
      </w:r>
    </w:p>
    <w:p w:rsidR="001049EA" w:rsidRPr="00992A3F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D12AD" w:rsidRPr="00992A3F" w:rsidRDefault="003D12AD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992A3F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992A3F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81010771"/>
      <w:r w:rsidRPr="00992A3F"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 xml:space="preserve">Controle de </w:t>
      </w:r>
      <w:r w:rsidR="00182ECF" w:rsidRPr="00992A3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26"/>
    </w:p>
    <w:p w:rsidR="009E5172" w:rsidRPr="00992A3F" w:rsidRDefault="009E5172" w:rsidP="009E5172">
      <w:pPr>
        <w:shd w:val="clear" w:color="auto" w:fill="7030A0"/>
        <w:rPr>
          <w:sz w:val="4"/>
        </w:rPr>
      </w:pPr>
    </w:p>
    <w:p w:rsidR="009E5172" w:rsidRPr="00992A3F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992A3F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1"/>
          <w:bookmarkEnd w:id="22"/>
          <w:bookmarkEnd w:id="23"/>
          <w:bookmarkEnd w:id="24"/>
          <w:bookmarkEnd w:id="25"/>
          <w:p w:rsidR="002C0747" w:rsidRPr="00992A3F" w:rsidRDefault="00182ECF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3A62">
            <w:pPr>
              <w:spacing w:after="0" w:line="240" w:lineRule="auto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18"/>
                <w:szCs w:val="20"/>
              </w:rPr>
            </w:pPr>
            <w:r w:rsidRPr="00992A3F">
              <w:rPr>
                <w:rFonts w:ascii="Helvetica" w:hAnsi="Helvetica" w:cs="Helvetica"/>
                <w:b/>
                <w:color w:val="FFFFFF" w:themeColor="background1"/>
                <w:sz w:val="18"/>
                <w:szCs w:val="20"/>
              </w:rPr>
              <w:t>Principais Alterações</w:t>
            </w:r>
          </w:p>
        </w:tc>
      </w:tr>
      <w:tr w:rsidR="007279EA" w:rsidRPr="00992A3F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0540FE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25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 w:rsidR="006929C9" w:rsidRPr="00992A3F"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AB254D" w:rsidRPr="00992A3F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992A3F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992A3F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 w:rsidRPr="00992A3F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2C0747" w:rsidRPr="00992A3F" w:rsidRDefault="002C0747" w:rsidP="00054088">
      <w:pPr>
        <w:spacing w:after="0" w:line="240" w:lineRule="auto"/>
        <w:jc w:val="both"/>
        <w:rPr>
          <w:rFonts w:ascii="Helvetica" w:hAnsi="Helvetica" w:cs="Helvetica"/>
        </w:rPr>
      </w:pPr>
      <w:bookmarkStart w:id="27" w:name="_Toc339270522"/>
      <w:bookmarkStart w:id="28" w:name="_Toc437008935"/>
      <w:bookmarkEnd w:id="27"/>
      <w:bookmarkEnd w:id="28"/>
    </w:p>
    <w:sectPr w:rsidR="002C0747" w:rsidRPr="00992A3F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D5F" w:rsidRDefault="00183D5F" w:rsidP="000C2873">
      <w:pPr>
        <w:spacing w:after="0" w:line="240" w:lineRule="auto"/>
      </w:pPr>
      <w:r>
        <w:separator/>
      </w:r>
    </w:p>
  </w:endnote>
  <w:endnote w:type="continuationSeparator" w:id="0">
    <w:p w:rsidR="00183D5F" w:rsidRDefault="00183D5F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4D536B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4D536B" w:rsidRPr="001E009D" w:rsidRDefault="004D536B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4D536B" w:rsidRPr="001E009D" w:rsidRDefault="004D536B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4D536B" w:rsidRPr="001E009D" w:rsidRDefault="004D536B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4D536B" w:rsidRPr="001E009D" w:rsidRDefault="004D536B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4D536B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4D536B" w:rsidRPr="001E009D" w:rsidRDefault="004D536B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4D536B" w:rsidRPr="009A2DD7" w:rsidRDefault="004D536B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D5F" w:rsidRDefault="00183D5F" w:rsidP="000C2873">
      <w:pPr>
        <w:spacing w:after="0" w:line="240" w:lineRule="auto"/>
      </w:pPr>
      <w:r>
        <w:separator/>
      </w:r>
    </w:p>
  </w:footnote>
  <w:footnote w:type="continuationSeparator" w:id="0">
    <w:p w:rsidR="00183D5F" w:rsidRDefault="00183D5F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4D536B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4D536B" w:rsidRDefault="004D536B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>Gestão d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e</w:t>
          </w:r>
          <w:r w:rsidRPr="006C735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Segregação de Funções de TI</w:t>
          </w:r>
        </w:p>
        <w:p w:rsidR="004D536B" w:rsidRPr="004335CB" w:rsidRDefault="004D536B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4D536B" w:rsidRPr="00FF76E3" w:rsidRDefault="004D536B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BE612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1.0</w:t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Pr="00C741EF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2A4834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10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4D536B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4D536B" w:rsidRDefault="004D536B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4D536B" w:rsidRDefault="004D536B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4D536B" w:rsidRPr="004335CB" w:rsidRDefault="004D536B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25/04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4D536B" w:rsidRDefault="004D536B" w:rsidP="00524123">
    <w:pPr>
      <w:pStyle w:val="Cabealho"/>
      <w:rPr>
        <w:lang w:val="pt-BR"/>
      </w:rPr>
    </w:pPr>
  </w:p>
  <w:p w:rsidR="004D536B" w:rsidRPr="00524123" w:rsidRDefault="004D536B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6F7A69"/>
    <w:multiLevelType w:val="multilevel"/>
    <w:tmpl w:val="CA9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6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4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5"/>
  </w:num>
  <w:num w:numId="36">
    <w:abstractNumId w:val="19"/>
  </w:num>
  <w:num w:numId="37">
    <w:abstractNumId w:val="3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3A08"/>
    <w:rsid w:val="00014D05"/>
    <w:rsid w:val="000178F9"/>
    <w:rsid w:val="00017BDB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554"/>
    <w:rsid w:val="00042DDB"/>
    <w:rsid w:val="0004312D"/>
    <w:rsid w:val="00043BF3"/>
    <w:rsid w:val="00043D4F"/>
    <w:rsid w:val="00044BB2"/>
    <w:rsid w:val="0004665A"/>
    <w:rsid w:val="00052D67"/>
    <w:rsid w:val="00054088"/>
    <w:rsid w:val="000540FE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2F37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D89"/>
    <w:rsid w:val="00097FE3"/>
    <w:rsid w:val="000A4AFB"/>
    <w:rsid w:val="000A536A"/>
    <w:rsid w:val="000A5C3F"/>
    <w:rsid w:val="000A5E13"/>
    <w:rsid w:val="000A6968"/>
    <w:rsid w:val="000B28D2"/>
    <w:rsid w:val="000B2F04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2FF6"/>
    <w:rsid w:val="000E309C"/>
    <w:rsid w:val="000E72F1"/>
    <w:rsid w:val="000F0293"/>
    <w:rsid w:val="000F17AB"/>
    <w:rsid w:val="000F2130"/>
    <w:rsid w:val="000F2E14"/>
    <w:rsid w:val="000F6C4E"/>
    <w:rsid w:val="00100035"/>
    <w:rsid w:val="001022BA"/>
    <w:rsid w:val="001026EB"/>
    <w:rsid w:val="001047C5"/>
    <w:rsid w:val="001049EA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30C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10A5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D5F"/>
    <w:rsid w:val="00183FA0"/>
    <w:rsid w:val="00185ABF"/>
    <w:rsid w:val="00186DC7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54D1"/>
    <w:rsid w:val="001B606A"/>
    <w:rsid w:val="001B63F2"/>
    <w:rsid w:val="001B799A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0F3E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3CAC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271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3DDA"/>
    <w:rsid w:val="00254289"/>
    <w:rsid w:val="00254F2E"/>
    <w:rsid w:val="00257882"/>
    <w:rsid w:val="00257C53"/>
    <w:rsid w:val="0026043B"/>
    <w:rsid w:val="00261D54"/>
    <w:rsid w:val="00262978"/>
    <w:rsid w:val="0026464B"/>
    <w:rsid w:val="002660B1"/>
    <w:rsid w:val="0027083A"/>
    <w:rsid w:val="00270BBD"/>
    <w:rsid w:val="00272902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4A1A"/>
    <w:rsid w:val="00286AE8"/>
    <w:rsid w:val="00287DEC"/>
    <w:rsid w:val="002909AE"/>
    <w:rsid w:val="00290CEA"/>
    <w:rsid w:val="00294094"/>
    <w:rsid w:val="00294128"/>
    <w:rsid w:val="002A1BED"/>
    <w:rsid w:val="002A26A4"/>
    <w:rsid w:val="002A4834"/>
    <w:rsid w:val="002B255D"/>
    <w:rsid w:val="002B257E"/>
    <w:rsid w:val="002B3C15"/>
    <w:rsid w:val="002B3E31"/>
    <w:rsid w:val="002B40EA"/>
    <w:rsid w:val="002B4EC5"/>
    <w:rsid w:val="002C0747"/>
    <w:rsid w:val="002C2CB9"/>
    <w:rsid w:val="002C53E1"/>
    <w:rsid w:val="002C5CC5"/>
    <w:rsid w:val="002C7115"/>
    <w:rsid w:val="002D0F52"/>
    <w:rsid w:val="002D25BC"/>
    <w:rsid w:val="002D4A81"/>
    <w:rsid w:val="002D5B2A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3CE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39CD"/>
    <w:rsid w:val="00344234"/>
    <w:rsid w:val="00344858"/>
    <w:rsid w:val="0034678B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12AD"/>
    <w:rsid w:val="003D2EE6"/>
    <w:rsid w:val="003D3A68"/>
    <w:rsid w:val="003D5B82"/>
    <w:rsid w:val="003D5FF5"/>
    <w:rsid w:val="003E0059"/>
    <w:rsid w:val="003E00A4"/>
    <w:rsid w:val="003E06DF"/>
    <w:rsid w:val="003E0C1D"/>
    <w:rsid w:val="003E1BB6"/>
    <w:rsid w:val="003E526C"/>
    <w:rsid w:val="003E59D6"/>
    <w:rsid w:val="003F107A"/>
    <w:rsid w:val="003F21B8"/>
    <w:rsid w:val="003F23C6"/>
    <w:rsid w:val="003F729D"/>
    <w:rsid w:val="003F7489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17FEF"/>
    <w:rsid w:val="00420822"/>
    <w:rsid w:val="004213A7"/>
    <w:rsid w:val="00421E08"/>
    <w:rsid w:val="0042478E"/>
    <w:rsid w:val="00424C39"/>
    <w:rsid w:val="00424E5D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36B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842"/>
    <w:rsid w:val="00502A06"/>
    <w:rsid w:val="00503498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3BE5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5326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C6569"/>
    <w:rsid w:val="005D1F31"/>
    <w:rsid w:val="005D1FE5"/>
    <w:rsid w:val="005D5189"/>
    <w:rsid w:val="005E02E7"/>
    <w:rsid w:val="005E3274"/>
    <w:rsid w:val="005E43DD"/>
    <w:rsid w:val="005E4F99"/>
    <w:rsid w:val="005E6273"/>
    <w:rsid w:val="005E6EBF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A3F"/>
    <w:rsid w:val="00600B1B"/>
    <w:rsid w:val="00600EC1"/>
    <w:rsid w:val="00603E24"/>
    <w:rsid w:val="00604D41"/>
    <w:rsid w:val="006059A1"/>
    <w:rsid w:val="006064D3"/>
    <w:rsid w:val="00607A37"/>
    <w:rsid w:val="00610432"/>
    <w:rsid w:val="00610789"/>
    <w:rsid w:val="00615CD3"/>
    <w:rsid w:val="00616457"/>
    <w:rsid w:val="006202BC"/>
    <w:rsid w:val="00620C1B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47D19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4477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9C9"/>
    <w:rsid w:val="00692CD2"/>
    <w:rsid w:val="006938F7"/>
    <w:rsid w:val="00693DDD"/>
    <w:rsid w:val="00694A8A"/>
    <w:rsid w:val="006964F5"/>
    <w:rsid w:val="00697295"/>
    <w:rsid w:val="0069738E"/>
    <w:rsid w:val="006A2C1C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6BBE"/>
    <w:rsid w:val="006B732A"/>
    <w:rsid w:val="006C2A5E"/>
    <w:rsid w:val="006C347D"/>
    <w:rsid w:val="006C38E1"/>
    <w:rsid w:val="006C3B81"/>
    <w:rsid w:val="006C4E3F"/>
    <w:rsid w:val="006C579C"/>
    <w:rsid w:val="006C7109"/>
    <w:rsid w:val="006C735B"/>
    <w:rsid w:val="006D08B6"/>
    <w:rsid w:val="006D0F2F"/>
    <w:rsid w:val="006D1D33"/>
    <w:rsid w:val="006D3CD5"/>
    <w:rsid w:val="006D641C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1625F"/>
    <w:rsid w:val="007228D8"/>
    <w:rsid w:val="00724EB0"/>
    <w:rsid w:val="007279EA"/>
    <w:rsid w:val="00730C6F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3B5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74AC"/>
    <w:rsid w:val="007E7DA6"/>
    <w:rsid w:val="007F03C6"/>
    <w:rsid w:val="007F0869"/>
    <w:rsid w:val="007F42F1"/>
    <w:rsid w:val="007F4CAE"/>
    <w:rsid w:val="007F6F28"/>
    <w:rsid w:val="007F7A1B"/>
    <w:rsid w:val="00801B4D"/>
    <w:rsid w:val="00803B59"/>
    <w:rsid w:val="00806C73"/>
    <w:rsid w:val="00811A07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28B"/>
    <w:rsid w:val="00851FD7"/>
    <w:rsid w:val="00853111"/>
    <w:rsid w:val="00856E18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52E7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A4D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3E2F"/>
    <w:rsid w:val="008C4FD4"/>
    <w:rsid w:val="008C5036"/>
    <w:rsid w:val="008C61E2"/>
    <w:rsid w:val="008D1E4E"/>
    <w:rsid w:val="008D2385"/>
    <w:rsid w:val="008D2A1F"/>
    <w:rsid w:val="008D2F56"/>
    <w:rsid w:val="008D3E71"/>
    <w:rsid w:val="008D5413"/>
    <w:rsid w:val="008D61F4"/>
    <w:rsid w:val="008E156B"/>
    <w:rsid w:val="008E227A"/>
    <w:rsid w:val="008E3557"/>
    <w:rsid w:val="008E560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53E2"/>
    <w:rsid w:val="00916514"/>
    <w:rsid w:val="00920E14"/>
    <w:rsid w:val="00923A97"/>
    <w:rsid w:val="0092464F"/>
    <w:rsid w:val="00926D4E"/>
    <w:rsid w:val="0092765F"/>
    <w:rsid w:val="009304A2"/>
    <w:rsid w:val="009356EB"/>
    <w:rsid w:val="0093677D"/>
    <w:rsid w:val="009405C8"/>
    <w:rsid w:val="00940964"/>
    <w:rsid w:val="00943549"/>
    <w:rsid w:val="009449E8"/>
    <w:rsid w:val="00946DBA"/>
    <w:rsid w:val="00947CCF"/>
    <w:rsid w:val="00950064"/>
    <w:rsid w:val="0095172D"/>
    <w:rsid w:val="0095217F"/>
    <w:rsid w:val="0095305A"/>
    <w:rsid w:val="00955D23"/>
    <w:rsid w:val="00957050"/>
    <w:rsid w:val="00957824"/>
    <w:rsid w:val="0096075A"/>
    <w:rsid w:val="00961FED"/>
    <w:rsid w:val="00963C1D"/>
    <w:rsid w:val="0096486D"/>
    <w:rsid w:val="00966791"/>
    <w:rsid w:val="00967049"/>
    <w:rsid w:val="00967BED"/>
    <w:rsid w:val="009758B2"/>
    <w:rsid w:val="00980721"/>
    <w:rsid w:val="00982085"/>
    <w:rsid w:val="00983CE8"/>
    <w:rsid w:val="00984758"/>
    <w:rsid w:val="00986EDA"/>
    <w:rsid w:val="00992A3F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1067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26AE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37376"/>
    <w:rsid w:val="00A42C0B"/>
    <w:rsid w:val="00A45017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3C28"/>
    <w:rsid w:val="00A85E07"/>
    <w:rsid w:val="00A860CC"/>
    <w:rsid w:val="00A86E7D"/>
    <w:rsid w:val="00A878FB"/>
    <w:rsid w:val="00A900A6"/>
    <w:rsid w:val="00A91444"/>
    <w:rsid w:val="00A918AA"/>
    <w:rsid w:val="00AA044F"/>
    <w:rsid w:val="00AA0C24"/>
    <w:rsid w:val="00AA19F0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47D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3EA8"/>
    <w:rsid w:val="00AD47D0"/>
    <w:rsid w:val="00AD7ED0"/>
    <w:rsid w:val="00AE07B0"/>
    <w:rsid w:val="00AE11D0"/>
    <w:rsid w:val="00AE28DA"/>
    <w:rsid w:val="00AE307B"/>
    <w:rsid w:val="00AE3724"/>
    <w:rsid w:val="00AE3B04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26065"/>
    <w:rsid w:val="00B31A2E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21C5"/>
    <w:rsid w:val="00B6236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669A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2679"/>
    <w:rsid w:val="00BD327E"/>
    <w:rsid w:val="00BD50D4"/>
    <w:rsid w:val="00BD6653"/>
    <w:rsid w:val="00BD7FF5"/>
    <w:rsid w:val="00BE1863"/>
    <w:rsid w:val="00BE2ECD"/>
    <w:rsid w:val="00BE5C1E"/>
    <w:rsid w:val="00BE6120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38E3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3EB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6A40"/>
    <w:rsid w:val="00C771ED"/>
    <w:rsid w:val="00C800C8"/>
    <w:rsid w:val="00C82ABA"/>
    <w:rsid w:val="00C83C3F"/>
    <w:rsid w:val="00C85F0B"/>
    <w:rsid w:val="00C9102A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4569"/>
    <w:rsid w:val="00CB65FF"/>
    <w:rsid w:val="00CB69A1"/>
    <w:rsid w:val="00CB6A40"/>
    <w:rsid w:val="00CB73F9"/>
    <w:rsid w:val="00CB7B3A"/>
    <w:rsid w:val="00CC13ED"/>
    <w:rsid w:val="00CC1A8C"/>
    <w:rsid w:val="00CC2D22"/>
    <w:rsid w:val="00CC38B5"/>
    <w:rsid w:val="00CC44D7"/>
    <w:rsid w:val="00CC4A40"/>
    <w:rsid w:val="00CD01CE"/>
    <w:rsid w:val="00CD059E"/>
    <w:rsid w:val="00CD1264"/>
    <w:rsid w:val="00CD1721"/>
    <w:rsid w:val="00CD1F13"/>
    <w:rsid w:val="00CD38A0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3A62"/>
    <w:rsid w:val="00CF4395"/>
    <w:rsid w:val="00CF6B84"/>
    <w:rsid w:val="00D03C08"/>
    <w:rsid w:val="00D03D28"/>
    <w:rsid w:val="00D0442D"/>
    <w:rsid w:val="00D068FA"/>
    <w:rsid w:val="00D13969"/>
    <w:rsid w:val="00D13FB2"/>
    <w:rsid w:val="00D149E1"/>
    <w:rsid w:val="00D15465"/>
    <w:rsid w:val="00D165D3"/>
    <w:rsid w:val="00D21B2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2509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07B"/>
    <w:rsid w:val="00D65FC2"/>
    <w:rsid w:val="00D66712"/>
    <w:rsid w:val="00D66D61"/>
    <w:rsid w:val="00D66E44"/>
    <w:rsid w:val="00D67A39"/>
    <w:rsid w:val="00D720B2"/>
    <w:rsid w:val="00D75E8E"/>
    <w:rsid w:val="00D761B5"/>
    <w:rsid w:val="00D769A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A38F7"/>
    <w:rsid w:val="00DB209A"/>
    <w:rsid w:val="00DC0D36"/>
    <w:rsid w:val="00DC27A3"/>
    <w:rsid w:val="00DC28E4"/>
    <w:rsid w:val="00DC55AF"/>
    <w:rsid w:val="00DC5E7A"/>
    <w:rsid w:val="00DD2262"/>
    <w:rsid w:val="00DD258B"/>
    <w:rsid w:val="00DD485B"/>
    <w:rsid w:val="00DD48C3"/>
    <w:rsid w:val="00DD5069"/>
    <w:rsid w:val="00DE00C4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065C3"/>
    <w:rsid w:val="00E10C2C"/>
    <w:rsid w:val="00E1179A"/>
    <w:rsid w:val="00E11D5D"/>
    <w:rsid w:val="00E120B9"/>
    <w:rsid w:val="00E142F9"/>
    <w:rsid w:val="00E17868"/>
    <w:rsid w:val="00E205A1"/>
    <w:rsid w:val="00E23982"/>
    <w:rsid w:val="00E23DBE"/>
    <w:rsid w:val="00E31651"/>
    <w:rsid w:val="00E3196F"/>
    <w:rsid w:val="00E31B20"/>
    <w:rsid w:val="00E35A03"/>
    <w:rsid w:val="00E4293F"/>
    <w:rsid w:val="00E50BFE"/>
    <w:rsid w:val="00E52058"/>
    <w:rsid w:val="00E54EE4"/>
    <w:rsid w:val="00E574AD"/>
    <w:rsid w:val="00E608B6"/>
    <w:rsid w:val="00E6289E"/>
    <w:rsid w:val="00E6329F"/>
    <w:rsid w:val="00E637E8"/>
    <w:rsid w:val="00E64FBD"/>
    <w:rsid w:val="00E71C6A"/>
    <w:rsid w:val="00E71CEA"/>
    <w:rsid w:val="00E72709"/>
    <w:rsid w:val="00E727D5"/>
    <w:rsid w:val="00E72CC3"/>
    <w:rsid w:val="00E739F7"/>
    <w:rsid w:val="00E73E3C"/>
    <w:rsid w:val="00E744D8"/>
    <w:rsid w:val="00E77C9F"/>
    <w:rsid w:val="00E806FD"/>
    <w:rsid w:val="00E820DB"/>
    <w:rsid w:val="00E919F7"/>
    <w:rsid w:val="00E92465"/>
    <w:rsid w:val="00E929E6"/>
    <w:rsid w:val="00E935E8"/>
    <w:rsid w:val="00E93A64"/>
    <w:rsid w:val="00E94ACE"/>
    <w:rsid w:val="00E9679A"/>
    <w:rsid w:val="00EA3003"/>
    <w:rsid w:val="00EA57AB"/>
    <w:rsid w:val="00EA676F"/>
    <w:rsid w:val="00EA7C5B"/>
    <w:rsid w:val="00EB04EA"/>
    <w:rsid w:val="00EB1572"/>
    <w:rsid w:val="00EB2151"/>
    <w:rsid w:val="00EB44D6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101"/>
    <w:rsid w:val="00ED2B25"/>
    <w:rsid w:val="00ED41A6"/>
    <w:rsid w:val="00ED47F7"/>
    <w:rsid w:val="00ED480C"/>
    <w:rsid w:val="00ED5091"/>
    <w:rsid w:val="00ED533C"/>
    <w:rsid w:val="00ED5420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28E"/>
    <w:rsid w:val="00F02D57"/>
    <w:rsid w:val="00F05060"/>
    <w:rsid w:val="00F05590"/>
    <w:rsid w:val="00F05764"/>
    <w:rsid w:val="00F06047"/>
    <w:rsid w:val="00F0761C"/>
    <w:rsid w:val="00F10BBF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C70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28C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1F7"/>
    <w:rsid w:val="00FB753E"/>
    <w:rsid w:val="00FC309B"/>
    <w:rsid w:val="00FC5B9C"/>
    <w:rsid w:val="00FD044B"/>
    <w:rsid w:val="00FD0863"/>
    <w:rsid w:val="00FD306A"/>
    <w:rsid w:val="00FD535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404EE-8E14-460D-BDCC-682D711CA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1977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3</cp:revision>
  <cp:lastPrinted>2017-05-04T19:16:00Z</cp:lastPrinted>
  <dcterms:created xsi:type="dcterms:W3CDTF">2017-05-04T19:11:00Z</dcterms:created>
  <dcterms:modified xsi:type="dcterms:W3CDTF">2017-05-04T19:16:00Z</dcterms:modified>
</cp:coreProperties>
</file>