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7A454725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83176C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D8027B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83176C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D8027B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2AAD9C14" w:rsidR="004817D2" w:rsidRPr="00A25C88" w:rsidRDefault="007B3228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     </w:t>
            </w:r>
            <w:r w:rsidR="0083176C" w:rsidRPr="0083176C">
              <w:rPr>
                <w:rFonts w:eastAsia="黑体" w:hint="eastAsia"/>
                <w:bCs/>
                <w:kern w:val="0"/>
                <w:sz w:val="32"/>
                <w:u w:val="single"/>
              </w:rPr>
              <w:t>数据传送实验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  </w:t>
            </w:r>
            <w:r w:rsidR="0083176C">
              <w:rPr>
                <w:rFonts w:eastAsia="黑体" w:hint="eastAsia"/>
                <w:kern w:val="0"/>
                <w:sz w:val="32"/>
                <w:u w:val="single"/>
              </w:rPr>
              <w:t xml:space="preserve">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</w:t>
            </w:r>
          </w:p>
          <w:p w14:paraId="71BD0E55" w14:textId="5F3C5B93" w:rsidR="00A11776" w:rsidRPr="00A11776" w:rsidRDefault="007B3228" w:rsidP="00A11776">
            <w:pPr>
              <w:pStyle w:val="a7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0C2DAFB7" w14:textId="77777777" w:rsidR="0083176C" w:rsidRPr="0083176C" w:rsidRDefault="0083176C" w:rsidP="0083176C">
            <w:pPr>
              <w:spacing w:line="360" w:lineRule="auto"/>
              <w:ind w:firstLineChars="200" w:firstLine="482"/>
              <w:rPr>
                <w:b/>
                <w:bCs/>
                <w:sz w:val="24"/>
                <w:szCs w:val="32"/>
              </w:rPr>
            </w:pPr>
            <w:r w:rsidRPr="0083176C">
              <w:rPr>
                <w:rFonts w:hint="eastAsia"/>
                <w:b/>
                <w:bCs/>
                <w:sz w:val="24"/>
                <w:szCs w:val="32"/>
              </w:rPr>
              <w:t>基础题（必做）：</w:t>
            </w:r>
            <w:r w:rsidRPr="0083176C">
              <w:rPr>
                <w:rFonts w:hint="eastAsia"/>
                <w:bCs/>
                <w:sz w:val="24"/>
                <w:szCs w:val="32"/>
              </w:rPr>
              <w:t>参照实验教材之“</w:t>
            </w:r>
            <w:r w:rsidRPr="0083176C">
              <w:rPr>
                <w:rFonts w:hint="eastAsia"/>
                <w:bCs/>
                <w:sz w:val="24"/>
                <w:szCs w:val="32"/>
              </w:rPr>
              <w:t xml:space="preserve">2.2 </w:t>
            </w:r>
            <w:r w:rsidRPr="0083176C">
              <w:rPr>
                <w:rFonts w:hint="eastAsia"/>
                <w:bCs/>
                <w:sz w:val="24"/>
                <w:szCs w:val="32"/>
              </w:rPr>
              <w:t>数据传送实验”（</w:t>
            </w:r>
            <w:r w:rsidRPr="0083176C">
              <w:rPr>
                <w:rFonts w:hint="eastAsia"/>
                <w:bCs/>
                <w:sz w:val="24"/>
                <w:szCs w:val="32"/>
              </w:rPr>
              <w:t>P</w:t>
            </w:r>
            <w:r w:rsidRPr="0083176C">
              <w:rPr>
                <w:bCs/>
                <w:sz w:val="24"/>
                <w:szCs w:val="32"/>
              </w:rPr>
              <w:t>1</w:t>
            </w:r>
            <w:r w:rsidRPr="0083176C">
              <w:rPr>
                <w:rFonts w:hint="eastAsia"/>
                <w:bCs/>
                <w:sz w:val="24"/>
                <w:szCs w:val="32"/>
              </w:rPr>
              <w:t>9</w:t>
            </w:r>
            <w:r w:rsidRPr="0083176C">
              <w:rPr>
                <w:rFonts w:hint="eastAsia"/>
                <w:bCs/>
                <w:sz w:val="24"/>
                <w:szCs w:val="32"/>
              </w:rPr>
              <w:t>），完成基于汇编语言程序功能调试与验证。</w:t>
            </w:r>
          </w:p>
          <w:p w14:paraId="4FBABA39" w14:textId="77777777" w:rsidR="0083176C" w:rsidRPr="0083176C" w:rsidRDefault="0083176C" w:rsidP="0083176C">
            <w:pPr>
              <w:spacing w:line="360" w:lineRule="auto"/>
              <w:ind w:firstLineChars="200" w:firstLine="482"/>
              <w:rPr>
                <w:b/>
                <w:bCs/>
                <w:sz w:val="24"/>
                <w:szCs w:val="32"/>
              </w:rPr>
            </w:pPr>
            <w:r w:rsidRPr="0083176C">
              <w:rPr>
                <w:rFonts w:hint="eastAsia"/>
                <w:b/>
                <w:bCs/>
                <w:sz w:val="24"/>
                <w:szCs w:val="32"/>
              </w:rPr>
              <w:t>提高题（二选一）：</w:t>
            </w:r>
          </w:p>
          <w:p w14:paraId="49870622" w14:textId="77777777" w:rsidR="0083176C" w:rsidRPr="0083176C" w:rsidRDefault="0083176C" w:rsidP="0083176C">
            <w:pPr>
              <w:numPr>
                <w:ilvl w:val="0"/>
                <w:numId w:val="14"/>
              </w:numPr>
              <w:tabs>
                <w:tab w:val="left" w:pos="1189"/>
              </w:tabs>
              <w:spacing w:line="360" w:lineRule="auto"/>
              <w:ind w:leftChars="200" w:left="420" w:firstLineChars="200" w:firstLine="480"/>
              <w:rPr>
                <w:bCs/>
                <w:sz w:val="24"/>
                <w:szCs w:val="32"/>
              </w:rPr>
            </w:pPr>
            <w:r w:rsidRPr="0083176C">
              <w:rPr>
                <w:rFonts w:hint="eastAsia"/>
                <w:bCs/>
                <w:sz w:val="24"/>
                <w:szCs w:val="32"/>
              </w:rPr>
              <w:t>键盘输入</w:t>
            </w:r>
            <w:r w:rsidRPr="0083176C">
              <w:rPr>
                <w:rFonts w:hint="eastAsia"/>
                <w:bCs/>
                <w:sz w:val="24"/>
                <w:szCs w:val="32"/>
              </w:rPr>
              <w:t>20</w:t>
            </w:r>
            <w:r w:rsidRPr="0083176C">
              <w:rPr>
                <w:rFonts w:hint="eastAsia"/>
                <w:bCs/>
                <w:sz w:val="24"/>
                <w:szCs w:val="32"/>
              </w:rPr>
              <w:t>个数据，完成对附加</w:t>
            </w:r>
            <w:proofErr w:type="gramStart"/>
            <w:r w:rsidRPr="0083176C">
              <w:rPr>
                <w:rFonts w:hint="eastAsia"/>
                <w:bCs/>
                <w:sz w:val="24"/>
                <w:szCs w:val="32"/>
              </w:rPr>
              <w:t>段数据</w:t>
            </w:r>
            <w:proofErr w:type="gramEnd"/>
            <w:r w:rsidRPr="0083176C">
              <w:rPr>
                <w:rFonts w:hint="eastAsia"/>
                <w:bCs/>
                <w:sz w:val="24"/>
                <w:szCs w:val="32"/>
              </w:rPr>
              <w:t>传送并排序，显示最大和最小数值；</w:t>
            </w:r>
          </w:p>
          <w:p w14:paraId="5C030FA1" w14:textId="77777777" w:rsidR="0083176C" w:rsidRPr="0083176C" w:rsidRDefault="0083176C" w:rsidP="0083176C">
            <w:pPr>
              <w:numPr>
                <w:ilvl w:val="0"/>
                <w:numId w:val="14"/>
              </w:numPr>
              <w:tabs>
                <w:tab w:val="left" w:pos="1189"/>
              </w:tabs>
              <w:spacing w:line="360" w:lineRule="auto"/>
              <w:ind w:leftChars="200" w:left="420" w:firstLineChars="200" w:firstLine="480"/>
              <w:rPr>
                <w:bCs/>
                <w:sz w:val="24"/>
                <w:szCs w:val="32"/>
              </w:rPr>
            </w:pPr>
            <w:r w:rsidRPr="0083176C">
              <w:rPr>
                <w:rFonts w:hint="eastAsia"/>
                <w:bCs/>
                <w:sz w:val="24"/>
                <w:szCs w:val="32"/>
              </w:rPr>
              <w:t>键盘输入</w:t>
            </w:r>
            <w:r w:rsidRPr="0083176C">
              <w:rPr>
                <w:rFonts w:hint="eastAsia"/>
                <w:bCs/>
                <w:sz w:val="24"/>
                <w:szCs w:val="32"/>
              </w:rPr>
              <w:t>2</w:t>
            </w:r>
            <w:r w:rsidRPr="0083176C">
              <w:rPr>
                <w:rFonts w:hint="eastAsia"/>
                <w:bCs/>
                <w:sz w:val="24"/>
                <w:szCs w:val="32"/>
              </w:rPr>
              <w:t>位（或以上）十进制数，分别转换成十六进制数、</w:t>
            </w:r>
            <w:r w:rsidRPr="0083176C">
              <w:rPr>
                <w:rFonts w:hint="eastAsia"/>
                <w:bCs/>
                <w:sz w:val="24"/>
                <w:szCs w:val="32"/>
              </w:rPr>
              <w:t>BCD</w:t>
            </w:r>
            <w:r w:rsidRPr="0083176C">
              <w:rPr>
                <w:rFonts w:hint="eastAsia"/>
                <w:bCs/>
                <w:sz w:val="24"/>
                <w:szCs w:val="32"/>
              </w:rPr>
              <w:t>码，并显示对应结果；</w:t>
            </w:r>
          </w:p>
          <w:p w14:paraId="2187CF7A" w14:textId="76373EB4" w:rsidR="004817D2" w:rsidRPr="00A11776" w:rsidRDefault="003C25FC" w:rsidP="00A11776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13528F84" w14:textId="179B874C" w:rsidR="00A11776" w:rsidRDefault="0083176C" w:rsidP="00A11776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掌握与数据有关的不同寻址方式</w:t>
            </w:r>
          </w:p>
          <w:p w14:paraId="1C83A656" w14:textId="2E75E6A3" w:rsidR="0083176C" w:rsidRDefault="0083176C" w:rsidP="00A11776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继续熟悉实验操作软件的环境及使用方法</w:t>
            </w:r>
          </w:p>
          <w:p w14:paraId="1861B13A" w14:textId="4C68A44C" w:rsidR="0083176C" w:rsidRDefault="0083176C" w:rsidP="00A11776">
            <w:pPr>
              <w:spacing w:beforeLines="50" w:before="156"/>
              <w:ind w:leftChars="200" w:left="420" w:firstLineChars="100" w:firstLine="240"/>
              <w:rPr>
                <w:bCs/>
                <w:sz w:val="24"/>
                <w:szCs w:val="32"/>
              </w:rPr>
            </w:pPr>
            <w:r w:rsidRPr="0083176C">
              <w:rPr>
                <w:rFonts w:hint="eastAsia"/>
                <w:bCs/>
                <w:sz w:val="24"/>
                <w:szCs w:val="32"/>
              </w:rPr>
              <w:t>验证程序逻辑正确性，掌握调试工具的使用</w:t>
            </w:r>
          </w:p>
          <w:p w14:paraId="368E648D" w14:textId="77777777" w:rsidR="0083176C" w:rsidRPr="00A11776" w:rsidRDefault="0083176C" w:rsidP="00A11776">
            <w:pPr>
              <w:spacing w:beforeLines="50" w:before="156"/>
              <w:ind w:leftChars="200" w:left="420" w:firstLineChars="100" w:firstLine="240"/>
              <w:rPr>
                <w:sz w:val="24"/>
                <w:szCs w:val="32"/>
              </w:rPr>
            </w:pPr>
          </w:p>
          <w:p w14:paraId="1165F1A8" w14:textId="77777777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70F0E76A" w14:textId="77777777" w:rsidR="007430C5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</w:p>
          <w:p w14:paraId="1202A59D" w14:textId="7C652F8C" w:rsidR="004817D2" w:rsidRPr="00A11776" w:rsidRDefault="007430C5" w:rsidP="00A11776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0BD2865E" w14:textId="451D81F2" w:rsidR="004817D2" w:rsidRPr="00CA3737" w:rsidRDefault="007B3228" w:rsidP="00CA3737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实验线路示图、程序算法流程图</w:t>
            </w:r>
          </w:p>
          <w:p w14:paraId="19B802AA" w14:textId="6B1FD95E" w:rsidR="00CA3737" w:rsidRPr="00CA3737" w:rsidRDefault="00CA3737" w:rsidP="00CA3737">
            <w:pPr>
              <w:pStyle w:val="a7"/>
              <w:ind w:firstLine="562"/>
              <w:rPr>
                <w:rStyle w:val="a8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8"/>
                <w:b/>
                <w:bCs/>
                <w:i w:val="0"/>
                <w:iCs w:val="0"/>
                <w:sz w:val="28"/>
                <w:szCs w:val="36"/>
              </w:rPr>
              <w:t>1</w:t>
            </w:r>
            <w:r w:rsidRPr="00CA3737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50B69AE0" w:rsidR="004F36D6" w:rsidRDefault="00CA3737" w:rsidP="004F36D6">
            <w:pPr>
              <w:pStyle w:val="a7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基础题（必做）：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1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809FB80" w14:textId="77777777" w:rsidTr="00923894">
              <w:tc>
                <w:tcPr>
                  <w:tcW w:w="9453" w:type="dxa"/>
                </w:tcPr>
                <w:p w14:paraId="59BB787B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57ACBA" w14:textId="77777777" w:rsidTr="00923894">
              <w:tc>
                <w:tcPr>
                  <w:tcW w:w="9453" w:type="dxa"/>
                </w:tcPr>
                <w:p w14:paraId="020217CC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FA979F0" w14:textId="77777777" w:rsidTr="00923894">
              <w:tc>
                <w:tcPr>
                  <w:tcW w:w="9453" w:type="dxa"/>
                </w:tcPr>
                <w:p w14:paraId="2F8A1738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C74095F" w14:textId="77777777" w:rsidTr="00923894">
              <w:tc>
                <w:tcPr>
                  <w:tcW w:w="9453" w:type="dxa"/>
                </w:tcPr>
                <w:p w14:paraId="03B7C7AE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FCD7632" w14:textId="77777777" w:rsidTr="00923894">
              <w:tc>
                <w:tcPr>
                  <w:tcW w:w="9453" w:type="dxa"/>
                </w:tcPr>
                <w:p w14:paraId="4A984CF7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C772D6D" w14:textId="77777777" w:rsidTr="00923894">
              <w:tc>
                <w:tcPr>
                  <w:tcW w:w="9453" w:type="dxa"/>
                </w:tcPr>
                <w:p w14:paraId="183C4D89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19CD78" w14:textId="77777777" w:rsidTr="00923894">
              <w:tc>
                <w:tcPr>
                  <w:tcW w:w="9453" w:type="dxa"/>
                </w:tcPr>
                <w:p w14:paraId="78F68358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ADD3A61" w14:textId="77777777" w:rsidTr="00923894">
              <w:tc>
                <w:tcPr>
                  <w:tcW w:w="9453" w:type="dxa"/>
                </w:tcPr>
                <w:p w14:paraId="5B0F091B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93C8B6C" w14:textId="77777777" w:rsidTr="00923894">
              <w:tc>
                <w:tcPr>
                  <w:tcW w:w="9453" w:type="dxa"/>
                </w:tcPr>
                <w:p w14:paraId="0B947441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56B2E5" w14:textId="77777777" w:rsidTr="00923894">
              <w:tc>
                <w:tcPr>
                  <w:tcW w:w="9453" w:type="dxa"/>
                </w:tcPr>
                <w:p w14:paraId="3E253B0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DCF7001" w14:textId="77777777" w:rsidTr="00923894">
              <w:tc>
                <w:tcPr>
                  <w:tcW w:w="9453" w:type="dxa"/>
                </w:tcPr>
                <w:p w14:paraId="2C7BA0A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5255FBDB" w14:textId="77777777" w:rsidTr="00923894">
              <w:tc>
                <w:tcPr>
                  <w:tcW w:w="9453" w:type="dxa"/>
                </w:tcPr>
                <w:p w14:paraId="75016A3F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99A9AC7" w14:textId="77777777" w:rsidTr="00923894">
              <w:tc>
                <w:tcPr>
                  <w:tcW w:w="9453" w:type="dxa"/>
                </w:tcPr>
                <w:p w14:paraId="271FCA24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B294790" w14:textId="77777777" w:rsidTr="00923894">
              <w:tc>
                <w:tcPr>
                  <w:tcW w:w="9453" w:type="dxa"/>
                </w:tcPr>
                <w:p w14:paraId="5CD1795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0200267" w14:textId="77777777" w:rsidTr="00923894">
              <w:tc>
                <w:tcPr>
                  <w:tcW w:w="9453" w:type="dxa"/>
                </w:tcPr>
                <w:p w14:paraId="29A81450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5BCC7CF" w14:textId="77777777" w:rsidTr="00923894">
              <w:tc>
                <w:tcPr>
                  <w:tcW w:w="9453" w:type="dxa"/>
                </w:tcPr>
                <w:p w14:paraId="0C4DF500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B52E64C" w14:textId="77777777" w:rsidTr="00923894">
              <w:tc>
                <w:tcPr>
                  <w:tcW w:w="9453" w:type="dxa"/>
                </w:tcPr>
                <w:p w14:paraId="74390A73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0BC43CB" w14:textId="77777777" w:rsidTr="00923894">
              <w:tc>
                <w:tcPr>
                  <w:tcW w:w="9453" w:type="dxa"/>
                </w:tcPr>
                <w:p w14:paraId="7D99CF8D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FBFE69C" w14:textId="77777777" w:rsidTr="00923894">
              <w:tc>
                <w:tcPr>
                  <w:tcW w:w="9453" w:type="dxa"/>
                </w:tcPr>
                <w:p w14:paraId="014D5B9A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991B3B2" w14:textId="77777777" w:rsidTr="00923894">
              <w:tc>
                <w:tcPr>
                  <w:tcW w:w="9453" w:type="dxa"/>
                </w:tcPr>
                <w:p w14:paraId="76BF078D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E7C2566" w14:textId="77777777" w:rsidTr="00923894">
              <w:tc>
                <w:tcPr>
                  <w:tcW w:w="9453" w:type="dxa"/>
                </w:tcPr>
                <w:p w14:paraId="048286DB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AA33DE0" w14:textId="77777777" w:rsidTr="00923894">
              <w:tc>
                <w:tcPr>
                  <w:tcW w:w="9453" w:type="dxa"/>
                </w:tcPr>
                <w:p w14:paraId="51ADFBD7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E57B804" w14:textId="77777777" w:rsidTr="00923894">
              <w:tc>
                <w:tcPr>
                  <w:tcW w:w="9453" w:type="dxa"/>
                </w:tcPr>
                <w:p w14:paraId="4C3C3F5D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9F0398C" w14:textId="77777777" w:rsidTr="00923894">
              <w:tc>
                <w:tcPr>
                  <w:tcW w:w="9453" w:type="dxa"/>
                </w:tcPr>
                <w:p w14:paraId="684C15E1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16FB59" w14:textId="77777777" w:rsidTr="00923894">
              <w:tc>
                <w:tcPr>
                  <w:tcW w:w="9453" w:type="dxa"/>
                </w:tcPr>
                <w:p w14:paraId="68C3FEE8" w14:textId="77777777" w:rsidR="00923894" w:rsidRPr="00B039FC" w:rsidRDefault="00923894" w:rsidP="00B039FC">
                  <w:pPr>
                    <w:pStyle w:val="a7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1"/>
          <w:p w14:paraId="769D1569" w14:textId="286070F1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</w:t>
            </w:r>
            <w:r w:rsidR="00F713AB">
              <w:rPr>
                <w:rFonts w:ascii="宋体" w:hAnsi="宋体" w:hint="eastAsia"/>
                <w:b/>
                <w:sz w:val="24"/>
              </w:rPr>
              <w:t>1</w:t>
            </w:r>
            <w:r w:rsidRPr="0042484C">
              <w:rPr>
                <w:rFonts w:ascii="宋体" w:hAnsi="宋体" w:hint="eastAsia"/>
                <w:b/>
                <w:sz w:val="24"/>
              </w:rPr>
              <w:t>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AB62AE8" w14:textId="77777777" w:rsidTr="00AA2936">
              <w:tc>
                <w:tcPr>
                  <w:tcW w:w="9453" w:type="dxa"/>
                </w:tcPr>
                <w:p w14:paraId="235FBBD9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2DDC1E1" w14:textId="77777777" w:rsidTr="00AA2936">
              <w:tc>
                <w:tcPr>
                  <w:tcW w:w="9453" w:type="dxa"/>
                </w:tcPr>
                <w:p w14:paraId="660397A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B7C1660" w14:textId="77777777" w:rsidTr="00AA2936">
              <w:tc>
                <w:tcPr>
                  <w:tcW w:w="9453" w:type="dxa"/>
                </w:tcPr>
                <w:p w14:paraId="06BAE8A8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3474EF7" w14:textId="77777777" w:rsidTr="00AA2936">
              <w:tc>
                <w:tcPr>
                  <w:tcW w:w="9453" w:type="dxa"/>
                </w:tcPr>
                <w:p w14:paraId="4ACDC690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A3E5CC0" w14:textId="77777777" w:rsidTr="00AA2936">
              <w:tc>
                <w:tcPr>
                  <w:tcW w:w="9453" w:type="dxa"/>
                </w:tcPr>
                <w:p w14:paraId="1B94E5BE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1F5ED13" w14:textId="77777777" w:rsidTr="00AA2936">
              <w:tc>
                <w:tcPr>
                  <w:tcW w:w="9453" w:type="dxa"/>
                </w:tcPr>
                <w:p w14:paraId="0F935378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C92A833" w14:textId="77777777" w:rsidTr="00AA2936">
              <w:tc>
                <w:tcPr>
                  <w:tcW w:w="9453" w:type="dxa"/>
                </w:tcPr>
                <w:p w14:paraId="4EC3E771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3FFFF6B" w14:textId="77777777" w:rsidTr="00AA2936">
              <w:tc>
                <w:tcPr>
                  <w:tcW w:w="9453" w:type="dxa"/>
                </w:tcPr>
                <w:p w14:paraId="3C0697F2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7D1EC190" w14:textId="77777777" w:rsidTr="00AA2936">
              <w:tc>
                <w:tcPr>
                  <w:tcW w:w="9453" w:type="dxa"/>
                </w:tcPr>
                <w:p w14:paraId="07EF29AF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30950FD" w14:textId="77777777" w:rsidTr="00AA2936">
              <w:tc>
                <w:tcPr>
                  <w:tcW w:w="9453" w:type="dxa"/>
                </w:tcPr>
                <w:p w14:paraId="084B124A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2ADA846" w14:textId="77777777" w:rsidTr="00AA2936">
              <w:tc>
                <w:tcPr>
                  <w:tcW w:w="9453" w:type="dxa"/>
                </w:tcPr>
                <w:p w14:paraId="35B31808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D6D3E47" w14:textId="77777777" w:rsidTr="00AA2936">
              <w:tc>
                <w:tcPr>
                  <w:tcW w:w="9453" w:type="dxa"/>
                </w:tcPr>
                <w:p w14:paraId="3F80DB63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0714345C" w14:textId="77777777" w:rsidTr="00AA2936">
              <w:tc>
                <w:tcPr>
                  <w:tcW w:w="9453" w:type="dxa"/>
                </w:tcPr>
                <w:p w14:paraId="25BE0D62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7092E9AF" w14:textId="77777777" w:rsidTr="00AA2936">
              <w:tc>
                <w:tcPr>
                  <w:tcW w:w="9453" w:type="dxa"/>
                </w:tcPr>
                <w:p w14:paraId="2563612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0044181E" w14:textId="77777777" w:rsidTr="00AA2936">
              <w:tc>
                <w:tcPr>
                  <w:tcW w:w="9453" w:type="dxa"/>
                </w:tcPr>
                <w:p w14:paraId="7A9D514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0D46E04" w14:textId="77777777" w:rsidTr="00AA2936">
              <w:tc>
                <w:tcPr>
                  <w:tcW w:w="9453" w:type="dxa"/>
                </w:tcPr>
                <w:p w14:paraId="613A3371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F7EDC91" w14:textId="77777777" w:rsidTr="00AA2936">
              <w:tc>
                <w:tcPr>
                  <w:tcW w:w="9453" w:type="dxa"/>
                </w:tcPr>
                <w:p w14:paraId="0530E2F1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981D39B" w14:textId="77777777" w:rsidTr="00AA2936">
              <w:tc>
                <w:tcPr>
                  <w:tcW w:w="9453" w:type="dxa"/>
                </w:tcPr>
                <w:p w14:paraId="3E226B79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A411764" w14:textId="77777777" w:rsidTr="00AA2936">
              <w:tc>
                <w:tcPr>
                  <w:tcW w:w="9453" w:type="dxa"/>
                </w:tcPr>
                <w:p w14:paraId="4CD609C1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4991407" w14:textId="77777777" w:rsidTr="00AA2936">
              <w:tc>
                <w:tcPr>
                  <w:tcW w:w="9453" w:type="dxa"/>
                </w:tcPr>
                <w:p w14:paraId="19B0F44E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AF3426F" w14:textId="77777777" w:rsidTr="00AA2936">
              <w:tc>
                <w:tcPr>
                  <w:tcW w:w="9453" w:type="dxa"/>
                </w:tcPr>
                <w:p w14:paraId="2CB8070D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2F6183C" w14:textId="77777777" w:rsidTr="00AA2936">
              <w:tc>
                <w:tcPr>
                  <w:tcW w:w="9453" w:type="dxa"/>
                </w:tcPr>
                <w:p w14:paraId="6168F7C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DAFE9C0" w14:textId="77777777" w:rsidTr="00AA2936">
              <w:tc>
                <w:tcPr>
                  <w:tcW w:w="9453" w:type="dxa"/>
                </w:tcPr>
                <w:p w14:paraId="282C11B4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1FE57ED" w14:textId="77777777" w:rsidTr="00AA2936">
              <w:tc>
                <w:tcPr>
                  <w:tcW w:w="9453" w:type="dxa"/>
                </w:tcPr>
                <w:p w14:paraId="4DB13300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888CFAC" w14:textId="77777777" w:rsidTr="00AA2936">
              <w:tc>
                <w:tcPr>
                  <w:tcW w:w="9453" w:type="dxa"/>
                </w:tcPr>
                <w:p w14:paraId="04BB17B3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09D72BDB" w14:textId="77777777" w:rsidTr="00AA2936">
              <w:tc>
                <w:tcPr>
                  <w:tcW w:w="9453" w:type="dxa"/>
                </w:tcPr>
                <w:p w14:paraId="0B885FFD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6E3248E" w14:textId="77777777" w:rsidTr="00AA2936">
              <w:tc>
                <w:tcPr>
                  <w:tcW w:w="9453" w:type="dxa"/>
                </w:tcPr>
                <w:p w14:paraId="63985AE0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2FB798C" w14:textId="77777777" w:rsidTr="00AA2936">
              <w:tc>
                <w:tcPr>
                  <w:tcW w:w="9453" w:type="dxa"/>
                </w:tcPr>
                <w:p w14:paraId="60B5A15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F4221C0" w14:textId="77777777" w:rsidTr="00AA2936">
              <w:tc>
                <w:tcPr>
                  <w:tcW w:w="9453" w:type="dxa"/>
                </w:tcPr>
                <w:p w14:paraId="709A01C0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663F103" w14:textId="77777777" w:rsidTr="00AA2936">
              <w:tc>
                <w:tcPr>
                  <w:tcW w:w="9453" w:type="dxa"/>
                </w:tcPr>
                <w:p w14:paraId="68386412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58CF282" w14:textId="77777777" w:rsidTr="00AA2936">
              <w:tc>
                <w:tcPr>
                  <w:tcW w:w="9453" w:type="dxa"/>
                </w:tcPr>
                <w:p w14:paraId="555629C3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C466402" w14:textId="77777777" w:rsidTr="00AA2936">
              <w:tc>
                <w:tcPr>
                  <w:tcW w:w="9453" w:type="dxa"/>
                </w:tcPr>
                <w:p w14:paraId="1C35F00A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8A2CD94" w14:textId="77777777" w:rsidTr="00AA2936">
              <w:tc>
                <w:tcPr>
                  <w:tcW w:w="9453" w:type="dxa"/>
                </w:tcPr>
                <w:p w14:paraId="6975008B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71BE77D5" w14:textId="77777777" w:rsidTr="00AA2936">
              <w:tc>
                <w:tcPr>
                  <w:tcW w:w="9453" w:type="dxa"/>
                </w:tcPr>
                <w:p w14:paraId="592168CD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5AC02CE" w14:textId="77777777" w:rsidTr="00AA2936">
              <w:tc>
                <w:tcPr>
                  <w:tcW w:w="9453" w:type="dxa"/>
                </w:tcPr>
                <w:p w14:paraId="3015F6DB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EB788C0" w14:textId="77777777" w:rsidTr="00AA2936">
              <w:tc>
                <w:tcPr>
                  <w:tcW w:w="9453" w:type="dxa"/>
                </w:tcPr>
                <w:p w14:paraId="35BDD59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C1EC5C4" w14:textId="77777777" w:rsidTr="00AA2936">
              <w:tc>
                <w:tcPr>
                  <w:tcW w:w="9453" w:type="dxa"/>
                </w:tcPr>
                <w:p w14:paraId="6AB490AA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059FD20E" w14:textId="77777777" w:rsidTr="00AA2936">
              <w:tc>
                <w:tcPr>
                  <w:tcW w:w="9453" w:type="dxa"/>
                </w:tcPr>
                <w:p w14:paraId="123E9326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073098A0" w14:textId="77777777" w:rsidTr="00AA2936">
              <w:tc>
                <w:tcPr>
                  <w:tcW w:w="9453" w:type="dxa"/>
                </w:tcPr>
                <w:p w14:paraId="3702F2FD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50E473F" w14:textId="77777777" w:rsidTr="00AA2936">
              <w:tc>
                <w:tcPr>
                  <w:tcW w:w="9453" w:type="dxa"/>
                </w:tcPr>
                <w:p w14:paraId="5403137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FF0A4A5" w14:textId="77777777" w:rsidTr="00AA2936">
              <w:tc>
                <w:tcPr>
                  <w:tcW w:w="9453" w:type="dxa"/>
                </w:tcPr>
                <w:p w14:paraId="4B26860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A42ADAB" w14:textId="77777777" w:rsidTr="00AA2936">
              <w:tc>
                <w:tcPr>
                  <w:tcW w:w="9453" w:type="dxa"/>
                </w:tcPr>
                <w:p w14:paraId="20132A18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CFAA7BD" w14:textId="77777777" w:rsidTr="00AA2936">
              <w:tc>
                <w:tcPr>
                  <w:tcW w:w="9453" w:type="dxa"/>
                </w:tcPr>
                <w:p w14:paraId="13E4D637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75E0CBFF" w14:textId="77777777" w:rsidTr="00AA2936">
              <w:tc>
                <w:tcPr>
                  <w:tcW w:w="9453" w:type="dxa"/>
                </w:tcPr>
                <w:p w14:paraId="2D281600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3D4CEAC3" w14:textId="77777777" w:rsidTr="00AA2936">
              <w:tc>
                <w:tcPr>
                  <w:tcW w:w="9453" w:type="dxa"/>
                </w:tcPr>
                <w:p w14:paraId="0FAB64F6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5E0B33D6" w14:textId="77777777" w:rsidTr="00AA2936">
              <w:tc>
                <w:tcPr>
                  <w:tcW w:w="9453" w:type="dxa"/>
                </w:tcPr>
                <w:p w14:paraId="390A5FD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21E42D9E" w14:textId="77777777" w:rsidTr="00AA2936">
              <w:tc>
                <w:tcPr>
                  <w:tcW w:w="9453" w:type="dxa"/>
                </w:tcPr>
                <w:p w14:paraId="4FF9169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7F2BBE7" w14:textId="77777777" w:rsidTr="00AA2936">
              <w:tc>
                <w:tcPr>
                  <w:tcW w:w="9453" w:type="dxa"/>
                </w:tcPr>
                <w:p w14:paraId="06864431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A7556DC" w14:textId="77777777" w:rsidTr="00AA2936">
              <w:tc>
                <w:tcPr>
                  <w:tcW w:w="9453" w:type="dxa"/>
                </w:tcPr>
                <w:p w14:paraId="613C898A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9D8D17E" w14:textId="77777777" w:rsidTr="00AA2936">
              <w:tc>
                <w:tcPr>
                  <w:tcW w:w="9453" w:type="dxa"/>
                </w:tcPr>
                <w:p w14:paraId="7955C0F8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476D7BF8" w14:textId="77777777" w:rsidTr="00AA2936">
              <w:tc>
                <w:tcPr>
                  <w:tcW w:w="9453" w:type="dxa"/>
                </w:tcPr>
                <w:p w14:paraId="4BC7B4BC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607368A" w14:textId="77777777" w:rsidTr="00AA2936">
              <w:tc>
                <w:tcPr>
                  <w:tcW w:w="9453" w:type="dxa"/>
                </w:tcPr>
                <w:p w14:paraId="16AC2B56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13566BEF" w14:textId="77777777" w:rsidTr="00AA2936">
              <w:tc>
                <w:tcPr>
                  <w:tcW w:w="9453" w:type="dxa"/>
                </w:tcPr>
                <w:p w14:paraId="6B78C625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83176C" w:rsidRPr="00B039FC" w14:paraId="6E58CC1F" w14:textId="77777777" w:rsidTr="00AA2936">
              <w:tc>
                <w:tcPr>
                  <w:tcW w:w="9453" w:type="dxa"/>
                </w:tcPr>
                <w:p w14:paraId="02902143" w14:textId="77777777" w:rsidR="0083176C" w:rsidRPr="00B039FC" w:rsidRDefault="0083176C" w:rsidP="0083176C">
                  <w:pPr>
                    <w:pStyle w:val="a7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1502EDE1" w14:textId="77777777" w:rsidR="004817D2" w:rsidRPr="00A25C88" w:rsidRDefault="007B3228" w:rsidP="00526A66">
            <w:pPr>
              <w:spacing w:beforeLines="50" w:before="156" w:line="480" w:lineRule="exact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44B4E488" w14:textId="77777777" w:rsidR="005B48C8" w:rsidRDefault="005B48C8" w:rsidP="005B48C8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实验原理：</w:t>
            </w:r>
          </w:p>
          <w:p w14:paraId="6AB014CA" w14:textId="77777777" w:rsidR="005B48C8" w:rsidRPr="001F03FB" w:rsidRDefault="005B48C8" w:rsidP="005B48C8">
            <w:pPr>
              <w:pStyle w:val="a7"/>
              <w:numPr>
                <w:ilvl w:val="0"/>
                <w:numId w:val="15"/>
              </w:numPr>
              <w:spacing w:beforeLines="50" w:before="156" w:line="360" w:lineRule="exact"/>
              <w:ind w:firstLineChars="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lastRenderedPageBreak/>
              <w:t>段寄存器使用：</w:t>
            </w:r>
          </w:p>
          <w:p w14:paraId="001A6BFE" w14:textId="77777777" w:rsidR="005B48C8" w:rsidRPr="001F03FB" w:rsidRDefault="005B48C8" w:rsidP="005B48C8">
            <w:pPr>
              <w:spacing w:beforeLines="50" w:before="156" w:line="360" w:lineRule="exact"/>
              <w:ind w:left="482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1、通过DS访问原始数据</w:t>
            </w:r>
          </w:p>
          <w:p w14:paraId="10ADA440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 xml:space="preserve">2、通过ES访问目标缓冲区 </w:t>
            </w:r>
          </w:p>
          <w:p w14:paraId="7082EED6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3、运行时动态切换DS以实现跨段操作</w:t>
            </w:r>
          </w:p>
          <w:p w14:paraId="6A1169CD" w14:textId="77777777" w:rsidR="005B48C8" w:rsidRPr="001F03FB" w:rsidRDefault="005B48C8" w:rsidP="005B48C8">
            <w:pPr>
              <w:spacing w:beforeLines="50" w:before="156" w:line="360" w:lineRule="exact"/>
              <w:ind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二、字符串处理：</w:t>
            </w:r>
          </w:p>
          <w:p w14:paraId="3914DCA0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1、使用LOOP指令实现高效复制</w:t>
            </w:r>
          </w:p>
          <w:p w14:paraId="7060C954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2、计算字符串长度技巧：LEN EQU $-MSR</w:t>
            </w:r>
          </w:p>
          <w:p w14:paraId="4C18883C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三、中断调用：</w:t>
            </w:r>
          </w:p>
          <w:p w14:paraId="642F5537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1、INT 21H实现DOS功能调用</w:t>
            </w:r>
          </w:p>
          <w:p w14:paraId="06E4FCA5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2、INT 16H实现BIOS键盘服务</w:t>
            </w:r>
          </w:p>
          <w:p w14:paraId="19BCFB5E" w14:textId="77777777" w:rsidR="005B48C8" w:rsidRPr="001F03FB" w:rsidRDefault="005B48C8" w:rsidP="005B48C8">
            <w:pPr>
              <w:spacing w:beforeLines="50" w:before="156" w:line="360" w:lineRule="exact"/>
              <w:ind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四、内存访问：</w:t>
            </w:r>
          </w:p>
          <w:p w14:paraId="02040C2F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1、使用两种寻址方式：直接偏移和基址变址</w:t>
            </w:r>
          </w:p>
          <w:p w14:paraId="7054220A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2、演示了段超越前缀的使用(ES:)</w:t>
            </w:r>
          </w:p>
          <w:p w14:paraId="66AAD7F6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/>
                <w:sz w:val="24"/>
              </w:rPr>
              <w:t>实验步骤：</w:t>
            </w:r>
          </w:p>
          <w:p w14:paraId="432BF2BA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/>
                <w:sz w:val="24"/>
              </w:rPr>
              <w:t>一、</w:t>
            </w: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参照实验教材之“2.2 数据传送实验”（P19），完成基于汇编语言程序功能调试与验证。</w:t>
            </w:r>
          </w:p>
          <w:p w14:paraId="080B94CD" w14:textId="77777777" w:rsidR="005B48C8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二、键盘输入20个数据，完成对附加</w:t>
            </w:r>
            <w:proofErr w:type="gramStart"/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段数据</w:t>
            </w:r>
            <w:proofErr w:type="gramEnd"/>
            <w:r w:rsidRPr="001F03FB">
              <w:rPr>
                <w:rFonts w:asciiTheme="minorEastAsia" w:eastAsiaTheme="minorEastAsia" w:hAnsiTheme="minorEastAsia" w:hint="eastAsia"/>
                <w:bCs/>
                <w:sz w:val="24"/>
              </w:rPr>
              <w:t>传送并排序，显示最大和最小数值；</w:t>
            </w:r>
          </w:p>
          <w:p w14:paraId="5C15D76F" w14:textId="77777777" w:rsidR="005B48C8" w:rsidRDefault="005B48C8" w:rsidP="005B48C8">
            <w:pPr>
              <w:spacing w:beforeLines="50" w:before="156" w:line="360" w:lineRule="exact"/>
              <w:ind w:firstLineChars="200" w:firstLine="482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1F03FB">
              <w:rPr>
                <w:rFonts w:asciiTheme="minorEastAsia" w:eastAsiaTheme="minorEastAsia" w:hAnsiTheme="minorEastAsia" w:hint="eastAsia"/>
                <w:b/>
                <w:sz w:val="24"/>
              </w:rPr>
              <w:t>调试步骤：</w:t>
            </w:r>
          </w:p>
          <w:p w14:paraId="42DA1D93" w14:textId="2FD8C7A9" w:rsidR="005B48C8" w:rsidRPr="005B48C8" w:rsidRDefault="005B48C8" w:rsidP="005B48C8">
            <w:pPr>
              <w:spacing w:beforeLines="50" w:before="156" w:line="360" w:lineRule="exact"/>
              <w:ind w:firstLineChars="200" w:firstLine="480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 w:rsidRPr="005B48C8">
              <w:rPr>
                <w:rFonts w:asciiTheme="minorEastAsia" w:eastAsiaTheme="minorEastAsia" w:hAnsiTheme="minorEastAsia" w:hint="eastAsia"/>
                <w:bCs/>
                <w:sz w:val="24"/>
              </w:rPr>
              <w:t>基础题：</w:t>
            </w:r>
          </w:p>
          <w:p w14:paraId="4CF6B56F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一、程序初始化阶段调试</w:t>
            </w:r>
          </w:p>
          <w:p w14:paraId="2F9B43AF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1、段定义是否正确</w:t>
            </w:r>
          </w:p>
          <w:p w14:paraId="72805AAD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2、段寄存器初始化</w:t>
            </w:r>
          </w:p>
          <w:p w14:paraId="41239157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3、数据初始化</w:t>
            </w:r>
          </w:p>
          <w:p w14:paraId="0C8B7F11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二、字符串复制阶段调试</w:t>
            </w:r>
          </w:p>
          <w:p w14:paraId="5E965517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1、源地址和目标地址设置</w:t>
            </w:r>
          </w:p>
          <w:p w14:paraId="484B29BF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 xml:space="preserve">2、复制长度 </w:t>
            </w:r>
          </w:p>
          <w:p w14:paraId="068D6ECA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3、复制过程</w:t>
            </w:r>
          </w:p>
          <w:p w14:paraId="7ADFEC28" w14:textId="77777777" w:rsidR="005B48C8" w:rsidRPr="001F03FB" w:rsidRDefault="005B48C8" w:rsidP="005B48C8">
            <w:pPr>
              <w:spacing w:beforeLines="50" w:before="156" w:line="360" w:lineRule="exact"/>
              <w:ind w:leftChars="200" w:left="42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三、程序退出阶段调试</w:t>
            </w:r>
          </w:p>
          <w:p w14:paraId="7B73C43F" w14:textId="77777777" w:rsidR="005B48C8" w:rsidRPr="001F03FB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1、按键等待功能</w:t>
            </w:r>
          </w:p>
          <w:p w14:paraId="233C9FB2" w14:textId="77777777" w:rsidR="005B48C8" w:rsidRDefault="005B48C8" w:rsidP="005B48C8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lastRenderedPageBreak/>
              <w:t>2、程序退出</w:t>
            </w:r>
          </w:p>
          <w:p w14:paraId="339F9710" w14:textId="76CB9CA9" w:rsidR="005B48C8" w:rsidRPr="00367CCD" w:rsidRDefault="005B48C8" w:rsidP="005B48C8">
            <w:pPr>
              <w:spacing w:beforeLines="50" w:before="156" w:line="360" w:lineRule="exact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1"/>
              </w:rPr>
              <w:t xml:space="preserve">  </w:t>
            </w:r>
            <w:r w:rsidR="008F44B1">
              <w:rPr>
                <w:rFonts w:asciiTheme="minorEastAsia" w:eastAsiaTheme="minorEastAsia" w:hAnsiTheme="minorEastAsia" w:hint="eastAsia"/>
                <w:sz w:val="24"/>
                <w:szCs w:val="21"/>
              </w:rPr>
              <w:t xml:space="preserve"> 提高题：</w:t>
            </w:r>
          </w:p>
          <w:p w14:paraId="4DAFE977" w14:textId="7C45E721" w:rsidR="005B48C8" w:rsidRPr="008F44B1" w:rsidRDefault="005B48C8" w:rsidP="008F44B1">
            <w:pPr>
              <w:spacing w:beforeLines="50" w:before="156" w:line="360" w:lineRule="exact"/>
              <w:ind w:leftChars="200" w:left="420" w:firstLineChars="200" w:firstLine="480"/>
              <w:rPr>
                <w:rFonts w:asciiTheme="minorEastAsia" w:eastAsiaTheme="minorEastAsia" w:hAnsiTheme="minorEastAsia" w:hint="eastAsia"/>
                <w:sz w:val="24"/>
                <w:szCs w:val="21"/>
              </w:rPr>
            </w:pPr>
            <w:r w:rsidRPr="001F03FB">
              <w:rPr>
                <w:rFonts w:asciiTheme="minorEastAsia" w:eastAsiaTheme="minorEastAsia" w:hAnsiTheme="minorEastAsia" w:hint="eastAsia"/>
                <w:sz w:val="24"/>
                <w:szCs w:val="21"/>
              </w:rPr>
              <w:t>分别是程序初始化阶段调试，数据输入阶段调试，排序算法阶段调试，结果输出阶段调试以及程序退出阶段调试。</w:t>
            </w:r>
          </w:p>
          <w:p w14:paraId="5A04DEDE" w14:textId="77777777" w:rsidR="00CA3737" w:rsidRPr="008F44B1" w:rsidRDefault="00CA3737" w:rsidP="008F44B1">
            <w:pPr>
              <w:ind w:firstLineChars="149" w:firstLine="419"/>
              <w:rPr>
                <w:rStyle w:val="a8"/>
                <w:b/>
                <w:bCs/>
                <w:i w:val="0"/>
                <w:iCs w:val="0"/>
                <w:sz w:val="28"/>
                <w:szCs w:val="36"/>
              </w:rPr>
            </w:pPr>
            <w:r w:rsidRPr="008F44B1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1. </w:t>
            </w:r>
            <w:r w:rsidRPr="008F44B1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基础题</w:t>
            </w:r>
          </w:p>
          <w:p w14:paraId="071BAA0F" w14:textId="77777777" w:rsidR="00CA3737" w:rsidRDefault="00CA3737" w:rsidP="00CA3737">
            <w:pPr>
              <w:pStyle w:val="a7"/>
              <w:tabs>
                <w:tab w:val="left" w:pos="1010"/>
              </w:tabs>
              <w:spacing w:before="249"/>
              <w:ind w:left="646" w:firstLineChars="0" w:firstLine="0"/>
              <w:rPr>
                <w:rFonts w:ascii="宋体" w:hAnsi="宋体" w:cs="仿宋" w:hint="eastAsia"/>
                <w:b/>
                <w:bCs/>
                <w:spacing w:val="-10"/>
                <w:sz w:val="24"/>
              </w:rPr>
            </w:pPr>
            <w:r w:rsidRPr="00BA41E1">
              <w:rPr>
                <w:rFonts w:ascii="宋体" w:hAnsi="宋体" w:cs="仿宋" w:hint="eastAsia"/>
                <w:b/>
                <w:bCs/>
                <w:spacing w:val="-10"/>
                <w:sz w:val="24"/>
              </w:rPr>
              <w:t>实验结果：</w:t>
            </w:r>
          </w:p>
          <w:p w14:paraId="39D2857F" w14:textId="14B7CE8E" w:rsidR="00526A66" w:rsidRPr="008F44B1" w:rsidRDefault="00526A66" w:rsidP="00CA3737">
            <w:pPr>
              <w:pStyle w:val="a7"/>
              <w:tabs>
                <w:tab w:val="left" w:pos="1010"/>
              </w:tabs>
              <w:spacing w:before="249"/>
              <w:ind w:left="646" w:firstLineChars="0" w:firstLine="0"/>
              <w:rPr>
                <w:rFonts w:ascii="宋体" w:hAnsi="宋体" w:cs="仿宋" w:hint="eastAsia"/>
                <w:spacing w:val="-10"/>
                <w:sz w:val="24"/>
              </w:rPr>
            </w:pPr>
            <w:proofErr w:type="gramStart"/>
            <w:r w:rsidRPr="008F44B1">
              <w:rPr>
                <w:rFonts w:ascii="宋体" w:hAnsi="宋体" w:cs="仿宋" w:hint="eastAsia"/>
                <w:spacing w:val="-10"/>
                <w:sz w:val="24"/>
              </w:rPr>
              <w:t>HELLO,WORLD</w:t>
            </w:r>
            <w:proofErr w:type="gramEnd"/>
            <w:r w:rsidRPr="008F44B1">
              <w:rPr>
                <w:rFonts w:ascii="宋体" w:hAnsi="宋体" w:cs="仿宋" w:hint="eastAsia"/>
                <w:spacing w:val="-10"/>
                <w:sz w:val="24"/>
              </w:rPr>
              <w:t>!</w:t>
            </w:r>
          </w:p>
          <w:p w14:paraId="7C57D5B3" w14:textId="1FF73EC8" w:rsidR="00CA3737" w:rsidRPr="00526A66" w:rsidRDefault="00CA3737" w:rsidP="00526A66">
            <w:pPr>
              <w:ind w:firstLineChars="149" w:firstLine="419"/>
              <w:rPr>
                <w:rStyle w:val="a8"/>
                <w:b/>
                <w:bCs/>
                <w:i w:val="0"/>
                <w:iCs w:val="0"/>
                <w:sz w:val="28"/>
                <w:szCs w:val="36"/>
              </w:rPr>
            </w:pPr>
            <w:r w:rsidRPr="00526A66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2. </w:t>
            </w:r>
            <w:r w:rsidRPr="00526A66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提高题</w:t>
            </w:r>
            <w:r w:rsidR="00F713AB" w:rsidRPr="00526A66">
              <w:rPr>
                <w:rStyle w:val="a8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1</w:t>
            </w:r>
          </w:p>
          <w:p w14:paraId="50AE3B92" w14:textId="77777777" w:rsidR="00CA3737" w:rsidRDefault="00CA3737" w:rsidP="00CA3737">
            <w:pPr>
              <w:spacing w:beforeLines="50" w:before="156" w:line="360" w:lineRule="auto"/>
              <w:ind w:leftChars="200" w:left="420" w:firstLineChars="100" w:firstLine="241"/>
              <w:rPr>
                <w:rFonts w:ascii="宋体" w:hAnsi="宋体" w:hint="eastAsia"/>
                <w:b/>
                <w:sz w:val="24"/>
              </w:rPr>
            </w:pPr>
            <w:r w:rsidRPr="00CA3737">
              <w:rPr>
                <w:rFonts w:ascii="宋体" w:hAnsi="宋体" w:hint="eastAsia"/>
                <w:b/>
                <w:sz w:val="24"/>
              </w:rPr>
              <w:t>实验结果：</w:t>
            </w:r>
          </w:p>
          <w:p w14:paraId="4F699C2F" w14:textId="77777777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Please input 20 numbers:</w:t>
            </w:r>
          </w:p>
          <w:p w14:paraId="1A1FE0C7" w14:textId="0C9ABB1E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36 56 63 66 32 46 72 72 48 23 73 28 99 87 23 11 22 33 44 55</w:t>
            </w:r>
          </w:p>
          <w:p w14:paraId="22F94111" w14:textId="3E04CA33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The sorted numbers in ES:</w:t>
            </w:r>
          </w:p>
          <w:p w14:paraId="6A006C07" w14:textId="7594B003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11 22 23 23 28 32 33 36 44 46 48 55 56 63 66 72 72 73 87 99</w:t>
            </w:r>
          </w:p>
          <w:p w14:paraId="52D2876A" w14:textId="3C3074E2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proofErr w:type="spellStart"/>
            <w:r w:rsidRPr="008F44B1">
              <w:rPr>
                <w:rFonts w:ascii="宋体" w:hAnsi="宋体" w:hint="eastAsia"/>
                <w:bCs/>
                <w:sz w:val="24"/>
              </w:rPr>
              <w:t>Thw</w:t>
            </w:r>
            <w:proofErr w:type="spellEnd"/>
            <w:r w:rsidRPr="008F44B1">
              <w:rPr>
                <w:rFonts w:ascii="宋体" w:hAnsi="宋体" w:hint="eastAsia"/>
                <w:bCs/>
                <w:sz w:val="24"/>
              </w:rPr>
              <w:t xml:space="preserve"> smallest number:11</w:t>
            </w:r>
          </w:p>
          <w:p w14:paraId="7E55DA78" w14:textId="1432B510" w:rsidR="00526A66" w:rsidRPr="008F44B1" w:rsidRDefault="00526A66" w:rsidP="00526A66">
            <w:pPr>
              <w:spacing w:beforeLines="50" w:before="156" w:line="360" w:lineRule="auto"/>
              <w:ind w:leftChars="200" w:left="420" w:firstLineChars="100" w:firstLine="24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The biggest number:99</w:t>
            </w:r>
          </w:p>
          <w:p w14:paraId="1951E23B" w14:textId="07E3F639" w:rsidR="004817D2" w:rsidRPr="00526A66" w:rsidRDefault="007B3228" w:rsidP="00526A66">
            <w:pPr>
              <w:spacing w:beforeLines="50" w:before="156" w:line="360" w:lineRule="auto"/>
              <w:rPr>
                <w:rFonts w:ascii="宋体" w:hAnsi="宋体" w:hint="eastAsia"/>
                <w:b/>
                <w:sz w:val="24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五、实验结论探讨与分析</w:t>
            </w:r>
          </w:p>
          <w:p w14:paraId="66446B5C" w14:textId="5B4F58DC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本次汇编语言综合实验围绕数据传送、内存操作及中断服务展开，通过对段寄存器、输入输出机制和排序算法的实现</w:t>
            </w:r>
            <w:r>
              <w:rPr>
                <w:rFonts w:ascii="宋体" w:hAnsi="宋体" w:hint="eastAsia"/>
                <w:bCs/>
                <w:sz w:val="24"/>
              </w:rPr>
              <w:t>：</w:t>
            </w:r>
          </w:p>
          <w:p w14:paraId="69D7985D" w14:textId="3846A1EB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 w:rsidRPr="008F44B1">
              <w:rPr>
                <w:rFonts w:ascii="宋体" w:hAnsi="宋体" w:hint="eastAsia"/>
                <w:b/>
                <w:sz w:val="24"/>
              </w:rPr>
              <w:t>一、基础题分</w:t>
            </w:r>
          </w:p>
          <w:p w14:paraId="0EFD0FDD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段寄存器操作验证</w:t>
            </w:r>
          </w:p>
          <w:p w14:paraId="13508ABA" w14:textId="08BE7556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程序首先通过初始化 DS 和 ES 实现数据段与附加段之间的联动，运用 MOV, SI, DI, OFFSET 等指令控制段内数据传输。复制采用 LOOP 控制结构，实现了对字符串 "HELLO,WORLD!" 的完整复制与显示，验证了段超越访问 ES:MSD[BX] 的正确性。</w:t>
            </w:r>
          </w:p>
          <w:p w14:paraId="13E6CA41" w14:textId="588A2F56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 xml:space="preserve">数据复制方式： </w:t>
            </w:r>
          </w:p>
          <w:p w14:paraId="016D9E5C" w14:textId="0DA82A3B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相较于高层语言调用标准库函数，汇编程序采用寄存器配合 MOV 指令手动搬运每一个字节，体现出对底层数据结构与地址控制的精确掌握。</w:t>
            </w:r>
          </w:p>
          <w:p w14:paraId="6560CE37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DOS中断服务的调用</w:t>
            </w:r>
          </w:p>
          <w:p w14:paraId="5A1A6319" w14:textId="4846D44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lastRenderedPageBreak/>
              <w:t>使用 INT 21H 的 09H 功能进行字符串显示，以及 INT 16H 实现键盘等待功能，展现了对DOS中断接口的基本理解与实践能力。</w:t>
            </w:r>
          </w:p>
          <w:p w14:paraId="4158AE58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实验结果验证</w:t>
            </w:r>
          </w:p>
          <w:p w14:paraId="675EB8C7" w14:textId="251F983E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程序运行后准确显示字符串 "HELLO,WORLD!"，证明段初始化、内存传输与显示流程完整无误。</w:t>
            </w:r>
          </w:p>
          <w:p w14:paraId="37E39D89" w14:textId="604A800F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二、提高题分析</w:t>
            </w:r>
          </w:p>
          <w:p w14:paraId="321F6930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数据采集与处理模块设计</w:t>
            </w:r>
          </w:p>
          <w:p w14:paraId="495E916F" w14:textId="48203F5D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利用循环结构 PUT: 实现了对20个十进制数字的手动输入，并通过两次调用 INT 21H, AH=01H 读取字符并组装为完整数值。这一设计体现出对用户输入缓冲与字符转换的精确处理能力。</w:t>
            </w:r>
          </w:p>
          <w:p w14:paraId="4BFE3CF2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数据传输与排序逻辑</w:t>
            </w:r>
          </w:p>
          <w:p w14:paraId="65BA13FC" w14:textId="182BBF82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程序将采集的数据从 MSR 拷贝至 MSD（附加段）后，通过双重循环结构模拟冒泡排序算法，使用 CMP、XCHG 指令直接在内存中交换数据，实现了最小–最大升序排列。</w:t>
            </w:r>
          </w:p>
          <w:p w14:paraId="2E9D8F07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极值提取与显示设计</w:t>
            </w:r>
          </w:p>
          <w:p w14:paraId="1A2A5215" w14:textId="615EA734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通过对排序结果的首末地址（MSD[0], MSD[19]）直接访问，结合提示信息的显示，完成对最大值与最小值的准确输出，说明了程序结构的良好封装性与结果准确性。</w:t>
            </w:r>
          </w:p>
          <w:p w14:paraId="649BA666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十进制显示输出封装</w:t>
            </w:r>
          </w:p>
          <w:p w14:paraId="74E38DD2" w14:textId="77777777" w:rsid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自定义过程 SHUC 实现单个字节的十进制输出，采用 DIV 指令将一个字节拆分为十位与个位，并依次转为字符显示，体现了对二进制-十进制-字符编码转换的良好掌握。</w:t>
            </w:r>
          </w:p>
          <w:p w14:paraId="6EA4CEFA" w14:textId="7B3C07D7" w:rsidR="008F44B1" w:rsidRPr="008F44B1" w:rsidRDefault="005B48C8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/>
                <w:sz w:val="24"/>
              </w:rPr>
            </w:pPr>
            <w:r w:rsidRPr="001F03FB">
              <w:rPr>
                <w:rFonts w:ascii="宋体" w:hAnsi="宋体" w:hint="eastAsia"/>
                <w:b/>
                <w:sz w:val="24"/>
              </w:rPr>
              <w:t>实验心得：</w:t>
            </w:r>
          </w:p>
          <w:p w14:paraId="0D74A3D6" w14:textId="3F93287C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掌握了段寄存器的初始化与切换、数据在不同段之间的复制技术；理解 INT 21H（DOS功能）与 INT 16H（键盘服务）的多种用法；熟悉了键盘输入数据的字符处理方式，以及字符与数值之间的相互转换。</w:t>
            </w:r>
          </w:p>
          <w:p w14:paraId="6AC0D3A8" w14:textId="77777777" w:rsidR="008F44B1" w:rsidRPr="008F44B1" w:rsidRDefault="008F44B1" w:rsidP="008F44B1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</w:p>
          <w:p w14:paraId="1CA72261" w14:textId="5C69A124" w:rsidR="008F44B1" w:rsidRPr="008F44B1" w:rsidRDefault="008F44B1" w:rsidP="00D41747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实现了冒泡排序在汇编语言中的手动编码，增强了对控制流、内存指令、地址操作的统筹能力；排序过程无借助高层抽象，全依赖寄存器和偏移控制，展示出对CPU底层执行逻辑的深刻理解。</w:t>
            </w:r>
          </w:p>
          <w:p w14:paraId="4E981CE6" w14:textId="77777777" w:rsidR="008F44B1" w:rsidRPr="008F44B1" w:rsidRDefault="008F44B1" w:rsidP="00D41747">
            <w:pPr>
              <w:spacing w:beforeLines="50" w:before="156" w:line="360" w:lineRule="exact"/>
              <w:rPr>
                <w:rFonts w:ascii="宋体" w:hAnsi="宋体" w:hint="eastAsia"/>
                <w:bCs/>
                <w:sz w:val="24"/>
              </w:rPr>
            </w:pPr>
          </w:p>
          <w:p w14:paraId="13B0CF65" w14:textId="77777777" w:rsidR="008B647C" w:rsidRDefault="008F44B1" w:rsidP="00D41747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  <w:r w:rsidRPr="008F44B1">
              <w:rPr>
                <w:rFonts w:ascii="宋体" w:hAnsi="宋体" w:hint="eastAsia"/>
                <w:bCs/>
                <w:sz w:val="24"/>
              </w:rPr>
              <w:t>利用 CX、SI、DI 等寄存器组合，系统性组织数据处理逻辑；对 OFFSET、LOOP、JMP 语句的合理运用提升了程序的清晰度与稳定性</w:t>
            </w:r>
            <w:r w:rsidR="00D41747">
              <w:rPr>
                <w:rFonts w:ascii="宋体" w:hAnsi="宋体" w:hint="eastAsia"/>
                <w:bCs/>
                <w:sz w:val="24"/>
              </w:rPr>
              <w:t>。</w:t>
            </w:r>
          </w:p>
          <w:p w14:paraId="258442C5" w14:textId="4FD3D7EA" w:rsidR="00D41747" w:rsidRPr="00F713AB" w:rsidRDefault="00D41747" w:rsidP="00D41747">
            <w:pPr>
              <w:spacing w:beforeLines="50" w:before="156" w:line="360" w:lineRule="exact"/>
              <w:ind w:leftChars="200" w:left="420"/>
              <w:rPr>
                <w:rFonts w:ascii="宋体" w:hAnsi="宋体" w:hint="eastAsia"/>
                <w:bCs/>
                <w:sz w:val="24"/>
              </w:rPr>
            </w:pP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5220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8408" w14:textId="77777777" w:rsidR="00517302" w:rsidRDefault="00517302">
      <w:r>
        <w:separator/>
      </w:r>
    </w:p>
  </w:endnote>
  <w:endnote w:type="continuationSeparator" w:id="0">
    <w:p w14:paraId="04C1D9BA" w14:textId="77777777" w:rsidR="00517302" w:rsidRDefault="00517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D29E" w14:textId="77777777" w:rsidR="004817D2" w:rsidRDefault="007B3228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3</w:t>
    </w:r>
    <w:r>
      <w:rPr>
        <w:rStyle w:val="a6"/>
      </w:rPr>
      <w:fldChar w:fldCharType="end"/>
    </w:r>
  </w:p>
  <w:p w14:paraId="07E0BD29" w14:textId="77777777" w:rsidR="004817D2" w:rsidRDefault="004817D2" w:rsidP="005220E5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1291" w14:textId="77777777" w:rsidR="00D41747" w:rsidRDefault="00D417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ED0B" w14:textId="77777777" w:rsidR="00517302" w:rsidRDefault="00517302">
      <w:r>
        <w:separator/>
      </w:r>
    </w:p>
  </w:footnote>
  <w:footnote w:type="continuationSeparator" w:id="0">
    <w:p w14:paraId="3594528D" w14:textId="77777777" w:rsidR="00517302" w:rsidRDefault="00517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81"/>
    <w:multiLevelType w:val="multilevel"/>
    <w:tmpl w:val="5112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3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77F56"/>
    <w:multiLevelType w:val="multilevel"/>
    <w:tmpl w:val="D1DA1722"/>
    <w:lvl w:ilvl="0">
      <w:start w:val="1"/>
      <w:numFmt w:val="decimal"/>
      <w:lvlText w:val="%1、"/>
      <w:lvlJc w:val="left"/>
      <w:pPr>
        <w:tabs>
          <w:tab w:val="num" w:pos="1189"/>
        </w:tabs>
        <w:ind w:left="118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669"/>
        </w:tabs>
        <w:ind w:left="1669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089"/>
        </w:tabs>
        <w:ind w:left="2089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929"/>
        </w:tabs>
        <w:ind w:left="2929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349"/>
        </w:tabs>
        <w:ind w:left="3349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769"/>
        </w:tabs>
        <w:ind w:left="3769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4189"/>
        </w:tabs>
        <w:ind w:left="4189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609"/>
        </w:tabs>
        <w:ind w:left="4609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4540A0A"/>
    <w:multiLevelType w:val="hybridMultilevel"/>
    <w:tmpl w:val="A9605B8C"/>
    <w:lvl w:ilvl="0" w:tplc="91D6413A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85453BE"/>
    <w:multiLevelType w:val="multilevel"/>
    <w:tmpl w:val="E4C6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1"/>
  </w:num>
  <w:num w:numId="4" w16cid:durableId="1889409928">
    <w:abstractNumId w:val="4"/>
  </w:num>
  <w:num w:numId="5" w16cid:durableId="1998652872">
    <w:abstractNumId w:val="15"/>
  </w:num>
  <w:num w:numId="6" w16cid:durableId="1822968084">
    <w:abstractNumId w:val="3"/>
  </w:num>
  <w:num w:numId="7" w16cid:durableId="916784032">
    <w:abstractNumId w:val="2"/>
  </w:num>
  <w:num w:numId="8" w16cid:durableId="1611668519">
    <w:abstractNumId w:val="8"/>
  </w:num>
  <w:num w:numId="9" w16cid:durableId="1045986425">
    <w:abstractNumId w:val="16"/>
  </w:num>
  <w:num w:numId="10" w16cid:durableId="1272125804">
    <w:abstractNumId w:val="1"/>
  </w:num>
  <w:num w:numId="11" w16cid:durableId="1716663516">
    <w:abstractNumId w:val="6"/>
  </w:num>
  <w:num w:numId="12" w16cid:durableId="953555426">
    <w:abstractNumId w:val="9"/>
  </w:num>
  <w:num w:numId="13" w16cid:durableId="901867281">
    <w:abstractNumId w:val="7"/>
  </w:num>
  <w:num w:numId="14" w16cid:durableId="11919183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6877005">
    <w:abstractNumId w:val="10"/>
  </w:num>
  <w:num w:numId="16" w16cid:durableId="384135894">
    <w:abstractNumId w:val="0"/>
  </w:num>
  <w:num w:numId="17" w16cid:durableId="931547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B4059"/>
    <w:rsid w:val="00125404"/>
    <w:rsid w:val="00127441"/>
    <w:rsid w:val="00131CB3"/>
    <w:rsid w:val="001721CA"/>
    <w:rsid w:val="00180CA0"/>
    <w:rsid w:val="001928AE"/>
    <w:rsid w:val="00197203"/>
    <w:rsid w:val="001B0190"/>
    <w:rsid w:val="001B1830"/>
    <w:rsid w:val="001B2151"/>
    <w:rsid w:val="001D62FB"/>
    <w:rsid w:val="001E12D4"/>
    <w:rsid w:val="00234738"/>
    <w:rsid w:val="002A5776"/>
    <w:rsid w:val="00325C59"/>
    <w:rsid w:val="00334DD1"/>
    <w:rsid w:val="003664C7"/>
    <w:rsid w:val="003A02F6"/>
    <w:rsid w:val="003A3460"/>
    <w:rsid w:val="003A57E3"/>
    <w:rsid w:val="003C25FC"/>
    <w:rsid w:val="004459D2"/>
    <w:rsid w:val="00447D56"/>
    <w:rsid w:val="004817D2"/>
    <w:rsid w:val="00487610"/>
    <w:rsid w:val="004A7E4C"/>
    <w:rsid w:val="004F36D6"/>
    <w:rsid w:val="00517302"/>
    <w:rsid w:val="005220E5"/>
    <w:rsid w:val="00526A66"/>
    <w:rsid w:val="00581018"/>
    <w:rsid w:val="005A372C"/>
    <w:rsid w:val="005B48C8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6E3158"/>
    <w:rsid w:val="00717726"/>
    <w:rsid w:val="00723DD1"/>
    <w:rsid w:val="00741773"/>
    <w:rsid w:val="007430C5"/>
    <w:rsid w:val="0075261A"/>
    <w:rsid w:val="00786435"/>
    <w:rsid w:val="007A09B5"/>
    <w:rsid w:val="007B3228"/>
    <w:rsid w:val="007E6442"/>
    <w:rsid w:val="007F06A7"/>
    <w:rsid w:val="00820D6A"/>
    <w:rsid w:val="0083176C"/>
    <w:rsid w:val="00897997"/>
    <w:rsid w:val="008A260B"/>
    <w:rsid w:val="008B647C"/>
    <w:rsid w:val="008B77AC"/>
    <w:rsid w:val="008F44B1"/>
    <w:rsid w:val="0090290B"/>
    <w:rsid w:val="00923894"/>
    <w:rsid w:val="0092732F"/>
    <w:rsid w:val="00943D56"/>
    <w:rsid w:val="009512F6"/>
    <w:rsid w:val="00961796"/>
    <w:rsid w:val="009E53DF"/>
    <w:rsid w:val="00A10616"/>
    <w:rsid w:val="00A11776"/>
    <w:rsid w:val="00A25C88"/>
    <w:rsid w:val="00A66FAB"/>
    <w:rsid w:val="00A701C6"/>
    <w:rsid w:val="00A866D6"/>
    <w:rsid w:val="00A905F9"/>
    <w:rsid w:val="00AD75EA"/>
    <w:rsid w:val="00B039FC"/>
    <w:rsid w:val="00B26B69"/>
    <w:rsid w:val="00B327A2"/>
    <w:rsid w:val="00B40A85"/>
    <w:rsid w:val="00B726A7"/>
    <w:rsid w:val="00BC170C"/>
    <w:rsid w:val="00BC3740"/>
    <w:rsid w:val="00C94D57"/>
    <w:rsid w:val="00CA3737"/>
    <w:rsid w:val="00D41747"/>
    <w:rsid w:val="00D72023"/>
    <w:rsid w:val="00D72705"/>
    <w:rsid w:val="00D740D9"/>
    <w:rsid w:val="00D8027B"/>
    <w:rsid w:val="00D962EF"/>
    <w:rsid w:val="00DD42A6"/>
    <w:rsid w:val="00DF03B1"/>
    <w:rsid w:val="00E477E7"/>
    <w:rsid w:val="00EA7227"/>
    <w:rsid w:val="00EC7F96"/>
    <w:rsid w:val="00F00B14"/>
    <w:rsid w:val="00F02189"/>
    <w:rsid w:val="00F11F0D"/>
    <w:rsid w:val="00F66590"/>
    <w:rsid w:val="00F713AB"/>
    <w:rsid w:val="00F81EF6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List Paragraph"/>
    <w:basedOn w:val="a"/>
    <w:uiPriority w:val="99"/>
    <w:qFormat/>
    <w:rsid w:val="00A11776"/>
    <w:pPr>
      <w:ind w:firstLineChars="200" w:firstLine="420"/>
    </w:pPr>
  </w:style>
  <w:style w:type="character" w:styleId="a8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9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101</TotalTime>
  <Pages>8</Pages>
  <Words>1200</Words>
  <Characters>1608</Characters>
  <Application>Microsoft Office Word</Application>
  <DocSecurity>0</DocSecurity>
  <Lines>201</Lines>
  <Paragraphs>255</Paragraphs>
  <ScaleCrop>false</ScaleCrop>
  <Company>CSU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14</cp:revision>
  <cp:lastPrinted>2017-01-02T15:16:00Z</cp:lastPrinted>
  <dcterms:created xsi:type="dcterms:W3CDTF">2021-03-03T07:37:00Z</dcterms:created>
  <dcterms:modified xsi:type="dcterms:W3CDTF">2025-05-21T07:16:00Z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