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2BB4" w14:textId="77777777" w:rsidR="001D144C" w:rsidRDefault="00617FDA" w:rsidP="00A275E6">
      <w:pPr>
        <w:pStyle w:val="Title16"/>
        <w:rPr>
          <w:rtl/>
        </w:rPr>
      </w:pPr>
      <w:r>
        <w:pict w14:anchorId="0EE18C7F">
          <v:shape id="_x0000_i1026" type="#_x0000_t75" style="width:101.5pt;height:102.5pt">
            <v:imagedata r:id="rId8" o:title="Untitled"/>
          </v:shape>
        </w:pict>
      </w:r>
    </w:p>
    <w:p w14:paraId="5D9845B9" w14:textId="77777777" w:rsidR="00421086" w:rsidRDefault="00AF4D92" w:rsidP="001029F9">
      <w:pPr>
        <w:pStyle w:val="Title16"/>
        <w:rPr>
          <w:rtl/>
        </w:rPr>
      </w:pPr>
      <w:r w:rsidRPr="00981F76">
        <w:rPr>
          <w:sz w:val="32"/>
          <w:rtl/>
        </w:rPr>
        <w:t xml:space="preserve">دانشگاه صنعتي </w:t>
      </w:r>
      <w:r w:rsidR="001029F9" w:rsidRPr="00981F76">
        <w:rPr>
          <w:sz w:val="32"/>
          <w:rtl/>
        </w:rPr>
        <w:t>امیرکبیر</w:t>
      </w:r>
      <w:r w:rsidR="001029F9">
        <w:rPr>
          <w:rtl/>
        </w:rPr>
        <w:br/>
      </w:r>
      <w:r w:rsidR="001029F9" w:rsidRPr="0050333C">
        <w:rPr>
          <w:sz w:val="26"/>
          <w:szCs w:val="28"/>
          <w:rtl/>
        </w:rPr>
        <w:t>(پلی تکنیک تهران)</w:t>
      </w:r>
    </w:p>
    <w:p w14:paraId="35B79FED" w14:textId="6DA6B01A" w:rsidR="00421086" w:rsidRDefault="00AF4D92" w:rsidP="00902997">
      <w:pPr>
        <w:pStyle w:val="Title16"/>
        <w:rPr>
          <w:rFonts w:hint="cs"/>
          <w:rtl/>
          <w:lang w:bidi="fa-IR"/>
        </w:rPr>
      </w:pPr>
      <w:r>
        <w:rPr>
          <w:rtl/>
        </w:rPr>
        <w:t xml:space="preserve">دانشكده </w:t>
      </w:r>
      <w:r w:rsidR="00617FDA">
        <w:rPr>
          <w:rFonts w:hint="cs"/>
          <w:rtl/>
        </w:rPr>
        <w:t>مهندسی کامپیوتر</w:t>
      </w:r>
    </w:p>
    <w:p w14:paraId="607F1924" w14:textId="77777777" w:rsidR="002C2107" w:rsidRDefault="002C2107" w:rsidP="00902997">
      <w:pPr>
        <w:pStyle w:val="Title16"/>
        <w:rPr>
          <w:rtl/>
        </w:rPr>
      </w:pPr>
    </w:p>
    <w:p w14:paraId="06F47650" w14:textId="60810245" w:rsidR="001D144C" w:rsidRDefault="00617FDA" w:rsidP="002C2107">
      <w:pPr>
        <w:pStyle w:val="Title16"/>
        <w:rPr>
          <w:rtl/>
        </w:rPr>
      </w:pPr>
      <w:r>
        <w:rPr>
          <w:rFonts w:hint="cs"/>
          <w:rtl/>
        </w:rPr>
        <w:t>گزارش درس روش پژوهش و ارائه</w:t>
      </w:r>
    </w:p>
    <w:p w14:paraId="6B6B94AE" w14:textId="64C118FD" w:rsidR="002C2107" w:rsidRDefault="002C2107" w:rsidP="00617FDA">
      <w:pPr>
        <w:pStyle w:val="Title16"/>
        <w:jc w:val="both"/>
        <w:rPr>
          <w:rtl/>
        </w:rPr>
      </w:pPr>
    </w:p>
    <w:p w14:paraId="1933CB34" w14:textId="77777777" w:rsidR="009C7178" w:rsidRPr="002C2107" w:rsidRDefault="009C7178" w:rsidP="002C2107">
      <w:pPr>
        <w:pStyle w:val="Title16"/>
        <w:rPr>
          <w:rtl/>
        </w:rPr>
      </w:pPr>
    </w:p>
    <w:p w14:paraId="73074442" w14:textId="77777777" w:rsidR="00956B7A" w:rsidRDefault="00956B7A" w:rsidP="00E9323F">
      <w:pPr>
        <w:pStyle w:val="Title24"/>
        <w:rPr>
          <w:sz w:val="30"/>
          <w:szCs w:val="32"/>
        </w:rPr>
      </w:pPr>
    </w:p>
    <w:p w14:paraId="78D284EB" w14:textId="58AA18C7" w:rsidR="00EF4BA6" w:rsidRPr="000E3862" w:rsidRDefault="0044445A" w:rsidP="00E9323F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آشنایی با یادگیری تقویتی</w:t>
      </w:r>
      <w:r w:rsidR="00122D15">
        <w:rPr>
          <w:rFonts w:hint="cs"/>
          <w:sz w:val="32"/>
          <w:szCs w:val="36"/>
          <w:rtl/>
        </w:rPr>
        <w:t xml:space="preserve"> با تمرکز بر یادگیری تقویتی عمیق</w:t>
      </w:r>
    </w:p>
    <w:p w14:paraId="3F422FC5" w14:textId="77777777" w:rsidR="00A275E6" w:rsidRDefault="00A275E6" w:rsidP="001029F9">
      <w:pPr>
        <w:pStyle w:val="Title18"/>
        <w:jc w:val="both"/>
        <w:rPr>
          <w:rtl/>
        </w:rPr>
      </w:pPr>
    </w:p>
    <w:p w14:paraId="692F70E8" w14:textId="77777777" w:rsidR="00902997" w:rsidRDefault="00A275E6" w:rsidP="00A275E6">
      <w:pPr>
        <w:pStyle w:val="Title16"/>
        <w:rPr>
          <w:rtl/>
        </w:rPr>
      </w:pPr>
      <w:r>
        <w:rPr>
          <w:rtl/>
        </w:rPr>
        <w:t>نگارش</w:t>
      </w:r>
    </w:p>
    <w:p w14:paraId="5C0B540A" w14:textId="46F89140" w:rsidR="00A275E6" w:rsidRPr="00902997" w:rsidRDefault="00617FDA" w:rsidP="00D139D9">
      <w:pPr>
        <w:pStyle w:val="Title18"/>
        <w:rPr>
          <w:rtl/>
        </w:rPr>
      </w:pPr>
      <w:r>
        <w:rPr>
          <w:rFonts w:hint="cs"/>
          <w:rtl/>
        </w:rPr>
        <w:t>فرهاد امان</w:t>
      </w:r>
      <w:r w:rsidR="00AF4D92">
        <w:rPr>
          <w:rtl/>
        </w:rPr>
        <w:t xml:space="preserve"> </w:t>
      </w:r>
    </w:p>
    <w:p w14:paraId="39A3E2B8" w14:textId="77777777" w:rsidR="00A275E6" w:rsidRDefault="00A275E6" w:rsidP="00357635">
      <w:pPr>
        <w:pStyle w:val="Title18"/>
        <w:rPr>
          <w:rtl/>
        </w:rPr>
      </w:pPr>
    </w:p>
    <w:p w14:paraId="5F3D7393" w14:textId="77777777" w:rsidR="00357635" w:rsidRDefault="00AF4D92" w:rsidP="00A275E6">
      <w:pPr>
        <w:pStyle w:val="Title16"/>
        <w:rPr>
          <w:rtl/>
        </w:rPr>
      </w:pPr>
      <w:r w:rsidRPr="00902997">
        <w:rPr>
          <w:rtl/>
        </w:rPr>
        <w:t>استاد</w:t>
      </w:r>
      <w:r w:rsidR="001D144C">
        <w:rPr>
          <w:rtl/>
        </w:rPr>
        <w:t xml:space="preserve"> راهنما</w:t>
      </w:r>
    </w:p>
    <w:p w14:paraId="5387BA39" w14:textId="39C9CE8D" w:rsidR="00A275E6" w:rsidRPr="00902997" w:rsidRDefault="00617FDA" w:rsidP="00D139D9">
      <w:pPr>
        <w:pStyle w:val="Title18"/>
        <w:rPr>
          <w:rtl/>
        </w:rPr>
      </w:pPr>
      <w:r>
        <w:rPr>
          <w:rFonts w:hint="cs"/>
          <w:rtl/>
        </w:rPr>
        <w:t>دکتر مهدی صدیقی</w:t>
      </w:r>
    </w:p>
    <w:p w14:paraId="1DE9257A" w14:textId="6D831297" w:rsidR="00421086" w:rsidRDefault="00421086" w:rsidP="00617FDA">
      <w:pPr>
        <w:pStyle w:val="Title16"/>
        <w:jc w:val="both"/>
        <w:rPr>
          <w:rtl/>
        </w:rPr>
      </w:pPr>
    </w:p>
    <w:p w14:paraId="144F83E1" w14:textId="77777777" w:rsidR="001029F9" w:rsidRDefault="001029F9" w:rsidP="00A275E6">
      <w:pPr>
        <w:pStyle w:val="Title16"/>
        <w:rPr>
          <w:rtl/>
        </w:rPr>
      </w:pPr>
    </w:p>
    <w:p w14:paraId="4982F7F3" w14:textId="01CE74E0" w:rsidR="00754A43" w:rsidRDefault="00285BA5" w:rsidP="00185B51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617FDA">
        <w:rPr>
          <w:rFonts w:hint="cs"/>
          <w:sz w:val="28"/>
          <w:szCs w:val="28"/>
          <w:rtl/>
        </w:rPr>
        <w:t>فروردین 1402</w:t>
      </w:r>
    </w:p>
    <w:p w14:paraId="2DAE7C2C" w14:textId="420AFED0" w:rsidR="00156568" w:rsidRPr="00017843" w:rsidRDefault="00156568" w:rsidP="00017843">
      <w:pPr>
        <w:pStyle w:val="Title16"/>
        <w:jc w:val="both"/>
        <w:rPr>
          <w:b w:val="0"/>
          <w:bCs w:val="0"/>
          <w:sz w:val="28"/>
          <w:rtl/>
        </w:rPr>
        <w:sectPr w:rsidR="00156568" w:rsidRPr="00017843" w:rsidSect="00EB4F11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</w:p>
    <w:p w14:paraId="2EB80DAD" w14:textId="77777777" w:rsidR="00D06062" w:rsidRPr="00D06062" w:rsidRDefault="00AF4D92" w:rsidP="00D06062">
      <w:pPr>
        <w:pStyle w:val="Heading1"/>
        <w:ind w:left="0"/>
        <w:rPr>
          <w:sz w:val="34"/>
          <w:rtl/>
          <w:lang w:bidi="ar-SA"/>
        </w:rPr>
      </w:pPr>
      <w:bookmarkStart w:id="0" w:name="_Toc132119625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0"/>
    </w:p>
    <w:p w14:paraId="23608F98" w14:textId="2AC2D7C2" w:rsidR="00D2489E" w:rsidRDefault="00D2489E" w:rsidP="009139E8">
      <w:pPr>
        <w:pStyle w:val="AbsTitle"/>
        <w:jc w:val="both"/>
        <w:rPr>
          <w:b w:val="0"/>
          <w:bCs w:val="0"/>
          <w:sz w:val="26"/>
          <w:szCs w:val="28"/>
        </w:rPr>
      </w:pPr>
      <w:r w:rsidRPr="00D2489E">
        <w:rPr>
          <w:b w:val="0"/>
          <w:bCs w:val="0"/>
          <w:sz w:val="26"/>
          <w:szCs w:val="28"/>
          <w:rtl/>
        </w:rPr>
        <w:t>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</w:t>
      </w:r>
      <w:r w:rsidR="00122D15">
        <w:rPr>
          <w:rFonts w:hint="cs"/>
          <w:b w:val="0"/>
          <w:bCs w:val="0"/>
          <w:sz w:val="26"/>
          <w:szCs w:val="28"/>
          <w:rtl/>
        </w:rPr>
        <w:t>گزارش</w:t>
      </w:r>
      <w:r w:rsidRPr="00D2489E">
        <w:rPr>
          <w:b w:val="0"/>
          <w:bCs w:val="0"/>
          <w:sz w:val="26"/>
          <w:szCs w:val="28"/>
          <w:rtl/>
        </w:rPr>
        <w:t xml:space="preserve"> مرور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بر 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ادگ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ر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تقو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ت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(</w:t>
      </w:r>
      <w:r w:rsidRPr="00D2489E">
        <w:rPr>
          <w:b w:val="0"/>
          <w:bCs w:val="0"/>
          <w:sz w:val="26"/>
          <w:szCs w:val="28"/>
        </w:rPr>
        <w:t>RL</w:t>
      </w:r>
      <w:r w:rsidRPr="00D2489E">
        <w:rPr>
          <w:b w:val="0"/>
          <w:bCs w:val="0"/>
          <w:sz w:val="26"/>
          <w:szCs w:val="28"/>
          <w:rtl/>
        </w:rPr>
        <w:t>) و کاربرد آن در هوش مصنوع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(</w:t>
      </w:r>
      <w:r w:rsidRPr="00D2489E">
        <w:rPr>
          <w:b w:val="0"/>
          <w:bCs w:val="0"/>
          <w:sz w:val="26"/>
          <w:szCs w:val="28"/>
        </w:rPr>
        <w:t>AI</w:t>
      </w:r>
      <w:r w:rsidRPr="00D2489E">
        <w:rPr>
          <w:b w:val="0"/>
          <w:bCs w:val="0"/>
          <w:sz w:val="26"/>
          <w:szCs w:val="28"/>
          <w:rtl/>
        </w:rPr>
        <w:t xml:space="preserve">) با تمرکز بر 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ادگ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ر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تقو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ت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عم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ق</w:t>
      </w:r>
      <w:r w:rsidRPr="00D2489E">
        <w:rPr>
          <w:b w:val="0"/>
          <w:bCs w:val="0"/>
          <w:sz w:val="26"/>
          <w:szCs w:val="28"/>
          <w:rtl/>
        </w:rPr>
        <w:t xml:space="preserve"> (</w:t>
      </w:r>
      <w:r w:rsidRPr="00D2489E">
        <w:rPr>
          <w:b w:val="0"/>
          <w:bCs w:val="0"/>
          <w:sz w:val="26"/>
          <w:szCs w:val="28"/>
        </w:rPr>
        <w:t>DRL</w:t>
      </w:r>
      <w:r w:rsidRPr="00D2489E">
        <w:rPr>
          <w:b w:val="0"/>
          <w:bCs w:val="0"/>
          <w:sz w:val="26"/>
          <w:szCs w:val="28"/>
          <w:rtl/>
        </w:rPr>
        <w:t>) ارائه 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="00122D15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 xml:space="preserve">دهد. </w:t>
      </w:r>
      <w:r w:rsidR="00385DEB">
        <w:rPr>
          <w:rFonts w:hint="cs"/>
          <w:b w:val="0"/>
          <w:bCs w:val="0"/>
          <w:sz w:val="26"/>
          <w:szCs w:val="28"/>
          <w:rtl/>
        </w:rPr>
        <w:t xml:space="preserve">یادگیری تقویتی </w:t>
      </w:r>
      <w:r w:rsidRPr="00D2489E">
        <w:rPr>
          <w:b w:val="0"/>
          <w:bCs w:val="0"/>
          <w:sz w:val="26"/>
          <w:szCs w:val="28"/>
          <w:rtl/>
        </w:rPr>
        <w:t>تعامل ب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عوامل و مح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ط</w:t>
      </w:r>
      <w:r w:rsidRPr="00D2489E">
        <w:rPr>
          <w:b w:val="0"/>
          <w:bCs w:val="0"/>
          <w:sz w:val="26"/>
          <w:szCs w:val="28"/>
          <w:rtl/>
        </w:rPr>
        <w:t xml:space="preserve"> را برا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به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نه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ساز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ک</w:t>
      </w:r>
      <w:r w:rsidRPr="00D2489E">
        <w:rPr>
          <w:b w:val="0"/>
          <w:bCs w:val="0"/>
          <w:sz w:val="26"/>
          <w:szCs w:val="28"/>
          <w:rtl/>
        </w:rPr>
        <w:t xml:space="preserve"> تابع هدف تجز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ه</w:t>
      </w:r>
      <w:r w:rsidRPr="00D2489E">
        <w:rPr>
          <w:b w:val="0"/>
          <w:bCs w:val="0"/>
          <w:sz w:val="26"/>
          <w:szCs w:val="28"/>
          <w:rtl/>
        </w:rPr>
        <w:t xml:space="preserve"> و تحل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ل</w:t>
      </w:r>
      <w:r w:rsidRPr="00D2489E">
        <w:rPr>
          <w:b w:val="0"/>
          <w:bCs w:val="0"/>
          <w:sz w:val="26"/>
          <w:szCs w:val="28"/>
          <w:rtl/>
        </w:rPr>
        <w:t xml:space="preserve"> 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 xml:space="preserve">کند. </w:t>
      </w:r>
      <w:r w:rsidR="00385DEB">
        <w:rPr>
          <w:rFonts w:hint="cs"/>
          <w:b w:val="0"/>
          <w:bCs w:val="0"/>
          <w:sz w:val="26"/>
          <w:szCs w:val="28"/>
          <w:rtl/>
        </w:rPr>
        <w:t>یادگیری تقویتی عمیق</w:t>
      </w:r>
      <w:r w:rsidRPr="00D2489E">
        <w:rPr>
          <w:b w:val="0"/>
          <w:bCs w:val="0"/>
          <w:sz w:val="26"/>
          <w:szCs w:val="28"/>
          <w:rtl/>
        </w:rPr>
        <w:t xml:space="preserve"> عامل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ها را قادر 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سازد تا بازنما</w:t>
      </w:r>
      <w:r w:rsidRPr="00D2489E">
        <w:rPr>
          <w:rFonts w:hint="cs"/>
          <w:b w:val="0"/>
          <w:bCs w:val="0"/>
          <w:sz w:val="26"/>
          <w:szCs w:val="28"/>
          <w:rtl/>
        </w:rPr>
        <w:t>یی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ها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کارآمد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از </w:t>
      </w:r>
      <w:r w:rsidRPr="00D2489E">
        <w:rPr>
          <w:rFonts w:hint="eastAsia"/>
          <w:b w:val="0"/>
          <w:bCs w:val="0"/>
          <w:sz w:val="26"/>
          <w:szCs w:val="28"/>
          <w:rtl/>
        </w:rPr>
        <w:t>مح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ط</w:t>
      </w:r>
      <w:r w:rsidRPr="00D2489E">
        <w:rPr>
          <w:b w:val="0"/>
          <w:bCs w:val="0"/>
          <w:sz w:val="26"/>
          <w:szCs w:val="28"/>
          <w:rtl/>
        </w:rPr>
        <w:t xml:space="preserve"> را از </w:t>
      </w:r>
      <w:r w:rsidR="00385DEB">
        <w:rPr>
          <w:rFonts w:hint="cs"/>
          <w:b w:val="0"/>
          <w:bCs w:val="0"/>
          <w:sz w:val="26"/>
          <w:szCs w:val="28"/>
          <w:rtl/>
        </w:rPr>
        <w:t xml:space="preserve">طریق </w:t>
      </w:r>
      <w:r w:rsidRPr="00D2489E">
        <w:rPr>
          <w:b w:val="0"/>
          <w:bCs w:val="0"/>
          <w:sz w:val="26"/>
          <w:szCs w:val="28"/>
          <w:rtl/>
        </w:rPr>
        <w:t>ورود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ها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حس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با ابعاد بالا بدست آورند و 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تجربه را به موقع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ت</w:t>
      </w:r>
      <w:r w:rsidR="00385DEB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ها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جد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د</w:t>
      </w:r>
      <w:r w:rsidRPr="00D2489E">
        <w:rPr>
          <w:b w:val="0"/>
          <w:bCs w:val="0"/>
          <w:sz w:val="26"/>
          <w:szCs w:val="28"/>
          <w:rtl/>
        </w:rPr>
        <w:t xml:space="preserve"> تعم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م</w:t>
      </w:r>
      <w:r w:rsidRPr="00D2489E">
        <w:rPr>
          <w:b w:val="0"/>
          <w:bCs w:val="0"/>
          <w:sz w:val="26"/>
          <w:szCs w:val="28"/>
          <w:rtl/>
        </w:rPr>
        <w:t xml:space="preserve"> دهند. 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مقاله چالش‌ها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</w:t>
      </w:r>
      <w:r w:rsidR="004D2FA5">
        <w:rPr>
          <w:rFonts w:hint="cs"/>
          <w:b w:val="0"/>
          <w:bCs w:val="0"/>
          <w:sz w:val="26"/>
          <w:szCs w:val="28"/>
          <w:rtl/>
        </w:rPr>
        <w:t>یادگیری تقویتی عمیق</w:t>
      </w:r>
      <w:r w:rsidRPr="00D2489E">
        <w:rPr>
          <w:b w:val="0"/>
          <w:bCs w:val="0"/>
          <w:sz w:val="26"/>
          <w:szCs w:val="28"/>
          <w:rtl/>
        </w:rPr>
        <w:t>، از جمله فقدان قابل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ت</w:t>
      </w:r>
      <w:r w:rsidRPr="00D2489E">
        <w:rPr>
          <w:b w:val="0"/>
          <w:bCs w:val="0"/>
          <w:sz w:val="26"/>
          <w:szCs w:val="28"/>
          <w:rtl/>
        </w:rPr>
        <w:t xml:space="preserve"> تعم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م</w:t>
      </w:r>
      <w:r w:rsidRPr="00D2489E">
        <w:rPr>
          <w:b w:val="0"/>
          <w:bCs w:val="0"/>
          <w:sz w:val="26"/>
          <w:szCs w:val="28"/>
          <w:rtl/>
        </w:rPr>
        <w:t xml:space="preserve"> به اهداف جد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د</w:t>
      </w:r>
      <w:r w:rsidRPr="00D2489E">
        <w:rPr>
          <w:b w:val="0"/>
          <w:bCs w:val="0"/>
          <w:sz w:val="26"/>
          <w:szCs w:val="28"/>
          <w:rtl/>
        </w:rPr>
        <w:t xml:space="preserve"> و ناکارآمد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داده‌ها را مورد بحث قرار م</w:t>
      </w:r>
      <w:r w:rsidRPr="00D2489E">
        <w:rPr>
          <w:rFonts w:hint="cs"/>
          <w:b w:val="0"/>
          <w:bCs w:val="0"/>
          <w:sz w:val="26"/>
          <w:szCs w:val="28"/>
          <w:rtl/>
        </w:rPr>
        <w:t>ی‌</w:t>
      </w:r>
      <w:r w:rsidRPr="00D2489E">
        <w:rPr>
          <w:rFonts w:hint="eastAsia"/>
          <w:b w:val="0"/>
          <w:bCs w:val="0"/>
          <w:sz w:val="26"/>
          <w:szCs w:val="28"/>
          <w:rtl/>
        </w:rPr>
        <w:t>دهد</w:t>
      </w:r>
      <w:r w:rsidRPr="00D2489E">
        <w:rPr>
          <w:b w:val="0"/>
          <w:bCs w:val="0"/>
          <w:sz w:val="26"/>
          <w:szCs w:val="28"/>
          <w:rtl/>
        </w:rPr>
        <w:t>. همچن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رو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کردها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مختلف برا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رس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دگ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به 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چالش‌ها را بررس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م</w:t>
      </w:r>
      <w:r w:rsidRPr="00D2489E">
        <w:rPr>
          <w:rFonts w:hint="cs"/>
          <w:b w:val="0"/>
          <w:bCs w:val="0"/>
          <w:sz w:val="26"/>
          <w:szCs w:val="28"/>
          <w:rtl/>
        </w:rPr>
        <w:t>ی‌</w:t>
      </w:r>
      <w:r w:rsidRPr="00D2489E">
        <w:rPr>
          <w:rFonts w:hint="eastAsia"/>
          <w:b w:val="0"/>
          <w:bCs w:val="0"/>
          <w:sz w:val="26"/>
          <w:szCs w:val="28"/>
          <w:rtl/>
        </w:rPr>
        <w:t>کند</w:t>
      </w:r>
      <w:r w:rsidRPr="00D2489E">
        <w:rPr>
          <w:b w:val="0"/>
          <w:bCs w:val="0"/>
          <w:sz w:val="26"/>
          <w:szCs w:val="28"/>
          <w:rtl/>
        </w:rPr>
        <w:t>. به طور کل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،</w:t>
      </w:r>
      <w:r w:rsidRPr="00D2489E">
        <w:rPr>
          <w:b w:val="0"/>
          <w:bCs w:val="0"/>
          <w:sz w:val="26"/>
          <w:szCs w:val="28"/>
          <w:rtl/>
        </w:rPr>
        <w:t xml:space="preserve"> 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ن</w:t>
      </w:r>
      <w:r w:rsidRPr="00D2489E">
        <w:rPr>
          <w:b w:val="0"/>
          <w:bCs w:val="0"/>
          <w:sz w:val="26"/>
          <w:szCs w:val="28"/>
          <w:rtl/>
        </w:rPr>
        <w:t xml:space="preserve"> مقاله پتانس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ل</w:t>
      </w:r>
      <w:r w:rsidRPr="00D2489E">
        <w:rPr>
          <w:b w:val="0"/>
          <w:bCs w:val="0"/>
          <w:sz w:val="26"/>
          <w:szCs w:val="28"/>
          <w:rtl/>
        </w:rPr>
        <w:t xml:space="preserve"> </w:t>
      </w:r>
      <w:r w:rsidR="004D2FA5">
        <w:rPr>
          <w:rFonts w:hint="cs"/>
          <w:b w:val="0"/>
          <w:bCs w:val="0"/>
          <w:sz w:val="26"/>
          <w:szCs w:val="28"/>
          <w:rtl/>
        </w:rPr>
        <w:t>یادگیری تقویتی</w:t>
      </w:r>
      <w:r w:rsidRPr="00D2489E">
        <w:rPr>
          <w:b w:val="0"/>
          <w:bCs w:val="0"/>
          <w:sz w:val="26"/>
          <w:szCs w:val="28"/>
          <w:rtl/>
        </w:rPr>
        <w:t xml:space="preserve"> و</w:t>
      </w:r>
      <w:r w:rsidR="004D2FA5">
        <w:rPr>
          <w:rFonts w:hint="cs"/>
          <w:b w:val="0"/>
          <w:bCs w:val="0"/>
          <w:sz w:val="26"/>
          <w:szCs w:val="28"/>
          <w:rtl/>
        </w:rPr>
        <w:t xml:space="preserve"> یادگیری تقویتی عمیق</w:t>
      </w:r>
      <w:r w:rsidRPr="00D2489E">
        <w:rPr>
          <w:b w:val="0"/>
          <w:bCs w:val="0"/>
          <w:sz w:val="26"/>
          <w:szCs w:val="28"/>
          <w:rtl/>
        </w:rPr>
        <w:t xml:space="preserve"> را در حل مشکلات دن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واقع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و هموار کردن راه برا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س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ست</w:t>
      </w:r>
      <w:r w:rsidR="004D2FA5">
        <w:rPr>
          <w:rFonts w:hint="cs"/>
          <w:b w:val="0"/>
          <w:bCs w:val="0"/>
          <w:sz w:val="26"/>
          <w:szCs w:val="28"/>
          <w:rtl/>
        </w:rPr>
        <w:t>م‌</w:t>
      </w:r>
      <w:r w:rsidRPr="00D2489E">
        <w:rPr>
          <w:b w:val="0"/>
          <w:bCs w:val="0"/>
          <w:sz w:val="26"/>
          <w:szCs w:val="28"/>
          <w:rtl/>
        </w:rPr>
        <w:t>ها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تصم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م</w:t>
      </w:r>
      <w:r w:rsidR="004D2FA5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گ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rFonts w:hint="eastAsia"/>
          <w:b w:val="0"/>
          <w:bCs w:val="0"/>
          <w:sz w:val="26"/>
          <w:szCs w:val="28"/>
          <w:rtl/>
        </w:rPr>
        <w:t>ر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Pr="00D2489E">
        <w:rPr>
          <w:b w:val="0"/>
          <w:bCs w:val="0"/>
          <w:sz w:val="26"/>
          <w:szCs w:val="28"/>
          <w:rtl/>
        </w:rPr>
        <w:t xml:space="preserve"> مستقل ب</w:t>
      </w:r>
      <w:r w:rsidR="004D2FA5">
        <w:rPr>
          <w:rFonts w:hint="cs"/>
          <w:b w:val="0"/>
          <w:bCs w:val="0"/>
          <w:sz w:val="26"/>
          <w:szCs w:val="28"/>
          <w:rtl/>
        </w:rPr>
        <w:t>ررسی</w:t>
      </w:r>
      <w:r w:rsidRPr="00D2489E">
        <w:rPr>
          <w:b w:val="0"/>
          <w:bCs w:val="0"/>
          <w:sz w:val="26"/>
          <w:szCs w:val="28"/>
          <w:rtl/>
        </w:rPr>
        <w:t xml:space="preserve"> م</w:t>
      </w:r>
      <w:r w:rsidRPr="00D2489E">
        <w:rPr>
          <w:rFonts w:hint="cs"/>
          <w:b w:val="0"/>
          <w:bCs w:val="0"/>
          <w:sz w:val="26"/>
          <w:szCs w:val="28"/>
          <w:rtl/>
        </w:rPr>
        <w:t>ی</w:t>
      </w:r>
      <w:r w:rsidR="004D2FA5">
        <w:rPr>
          <w:rFonts w:hint="cs"/>
          <w:b w:val="0"/>
          <w:bCs w:val="0"/>
          <w:sz w:val="26"/>
          <w:szCs w:val="28"/>
          <w:rtl/>
        </w:rPr>
        <w:t>‌</w:t>
      </w:r>
      <w:r w:rsidRPr="00D2489E">
        <w:rPr>
          <w:b w:val="0"/>
          <w:bCs w:val="0"/>
          <w:sz w:val="26"/>
          <w:szCs w:val="28"/>
          <w:rtl/>
        </w:rPr>
        <w:t>کند.</w:t>
      </w:r>
    </w:p>
    <w:p w14:paraId="7ABCABA0" w14:textId="3C4AF9DE" w:rsidR="009139E8" w:rsidRPr="001665E4" w:rsidRDefault="00AF4D92" w:rsidP="009139E8">
      <w:pPr>
        <w:pStyle w:val="AbsTitle"/>
        <w:jc w:val="both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2D79F370" w14:textId="11C62CF4" w:rsidR="006D780F" w:rsidRPr="00D05702" w:rsidRDefault="007879A1" w:rsidP="00DB7C7E">
      <w:pPr>
        <w:jc w:val="both"/>
        <w:rPr>
          <w:rtl/>
        </w:rPr>
        <w:sectPr w:rsidR="006D780F" w:rsidRPr="00D05702" w:rsidSect="001D4300">
          <w:headerReference w:type="default" r:id="rId11"/>
          <w:footerReference w:type="default" r:id="rId12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rtl/>
        </w:rPr>
        <w:t>یادگیری تقویتی، هوش مصنوعی، یادگیری تقویتی عمیق، بازنمایی محیط، سیستم‌های</w:t>
      </w:r>
      <w:r>
        <w:rPr>
          <w:rFonts w:hint="cs"/>
          <w:rtl/>
        </w:rPr>
        <w:t xml:space="preserve"> </w:t>
      </w:r>
      <w:r>
        <w:rPr>
          <w:rtl/>
        </w:rPr>
        <w:t>تصمیم‌گیری مستقل</w:t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A7DBD" w14:paraId="6958B957" w14:textId="77777777" w:rsidTr="00981F76">
        <w:tc>
          <w:tcPr>
            <w:tcW w:w="8355" w:type="dxa"/>
            <w:vAlign w:val="center"/>
          </w:tcPr>
          <w:p w14:paraId="3A7CD346" w14:textId="77777777" w:rsidR="00435C3E" w:rsidRPr="001A31DB" w:rsidRDefault="00AF4D92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1C1F81F" w14:textId="77777777" w:rsidR="00435C3E" w:rsidRPr="001A31DB" w:rsidRDefault="00AF4D92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42D549B2" w14:textId="659296A2" w:rsidR="00AB0042" w:rsidRDefault="006D780F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32119625" w:history="1">
        <w:r w:rsidR="00AB0042" w:rsidRPr="00A31B63">
          <w:rPr>
            <w:rStyle w:val="Hyperlink"/>
            <w:noProof/>
            <w:rtl/>
          </w:rPr>
          <w:t>چ</w:t>
        </w:r>
        <w:r w:rsidR="00AB0042" w:rsidRPr="00A31B63">
          <w:rPr>
            <w:rStyle w:val="Hyperlink"/>
            <w:noProof/>
            <w:rtl/>
          </w:rPr>
          <w:t>ك</w:t>
        </w:r>
        <w:r w:rsidR="00AB0042" w:rsidRPr="00A31B63">
          <w:rPr>
            <w:rStyle w:val="Hyperlink"/>
            <w:noProof/>
            <w:rtl/>
          </w:rPr>
          <w:t>يده</w:t>
        </w:r>
        <w:r w:rsidR="00AB0042">
          <w:rPr>
            <w:noProof/>
            <w:webHidden/>
            <w:rtl/>
          </w:rPr>
          <w:tab/>
        </w:r>
        <w:r w:rsidR="00AB0042">
          <w:rPr>
            <w:noProof/>
            <w:webHidden/>
            <w:rtl/>
          </w:rPr>
          <w:fldChar w:fldCharType="begin"/>
        </w:r>
        <w:r w:rsidR="00AB0042">
          <w:rPr>
            <w:noProof/>
            <w:webHidden/>
            <w:rtl/>
          </w:rPr>
          <w:instrText xml:space="preserve"> </w:instrText>
        </w:r>
        <w:r w:rsidR="00AB0042">
          <w:rPr>
            <w:noProof/>
            <w:webHidden/>
          </w:rPr>
          <w:instrText>PAGEREF</w:instrText>
        </w:r>
        <w:r w:rsidR="00AB0042">
          <w:rPr>
            <w:noProof/>
            <w:webHidden/>
            <w:rtl/>
          </w:rPr>
          <w:instrText xml:space="preserve"> _</w:instrText>
        </w:r>
        <w:r w:rsidR="00AB0042">
          <w:rPr>
            <w:noProof/>
            <w:webHidden/>
          </w:rPr>
          <w:instrText>Toc132119625 \h</w:instrText>
        </w:r>
        <w:r w:rsidR="00AB0042">
          <w:rPr>
            <w:noProof/>
            <w:webHidden/>
            <w:rtl/>
          </w:rPr>
          <w:instrText xml:space="preserve"> </w:instrText>
        </w:r>
        <w:r w:rsidR="00AB0042">
          <w:rPr>
            <w:noProof/>
            <w:webHidden/>
            <w:rtl/>
          </w:rPr>
        </w:r>
        <w:r w:rsidR="00AB0042">
          <w:rPr>
            <w:noProof/>
            <w:webHidden/>
            <w:rtl/>
          </w:rPr>
          <w:fldChar w:fldCharType="separate"/>
        </w:r>
        <w:r w:rsidR="00C14812">
          <w:rPr>
            <w:rFonts w:hint="eastAsia"/>
            <w:noProof/>
            <w:webHidden/>
            <w:rtl/>
          </w:rPr>
          <w:t>‌أ</w:t>
        </w:r>
        <w:r w:rsidR="00AB0042">
          <w:rPr>
            <w:noProof/>
            <w:webHidden/>
            <w:rtl/>
          </w:rPr>
          <w:fldChar w:fldCharType="end"/>
        </w:r>
      </w:hyperlink>
    </w:p>
    <w:p w14:paraId="0B79115A" w14:textId="72686660" w:rsidR="00AB0042" w:rsidRDefault="00AB0042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132119626" w:history="1">
        <w:r w:rsidRPr="00A31B63">
          <w:rPr>
            <w:rStyle w:val="Hyperlink"/>
            <w:noProof/>
            <w:rtl/>
          </w:rPr>
          <w:t>فصل</w:t>
        </w:r>
        <w:r w:rsidRPr="00A31B63">
          <w:rPr>
            <w:rStyle w:val="Hyperlink"/>
            <w:noProof/>
            <w:rtl/>
          </w:rPr>
          <w:t xml:space="preserve"> </w:t>
        </w:r>
        <w:r w:rsidRPr="00A31B63">
          <w:rPr>
            <w:rStyle w:val="Hyperlink"/>
            <w:noProof/>
            <w:rtl/>
          </w:rPr>
          <w:t>او</w:t>
        </w:r>
        <w:r w:rsidRPr="00A31B63">
          <w:rPr>
            <w:rStyle w:val="Hyperlink"/>
            <w:noProof/>
            <w:rtl/>
          </w:rPr>
          <w:t>ل</w:t>
        </w:r>
        <w:r w:rsidRPr="00A31B63">
          <w:rPr>
            <w:rStyle w:val="Hyperlink"/>
            <w:noProof/>
            <w:rtl/>
          </w:rPr>
          <w:t xml:space="preserve">  مقد</w:t>
        </w:r>
        <w:r w:rsidRPr="00A31B63">
          <w:rPr>
            <w:rStyle w:val="Hyperlink"/>
            <w:noProof/>
            <w:rtl/>
          </w:rPr>
          <w:t>م</w:t>
        </w:r>
        <w:r w:rsidRPr="00A31B63">
          <w:rPr>
            <w:rStyle w:val="Hyperlink"/>
            <w:noProof/>
            <w:rtl/>
          </w:rPr>
          <w:t>ه</w:t>
        </w:r>
        <w:r w:rsidR="00473FA9">
          <w:rPr>
            <w:rStyle w:val="Hyperlink"/>
            <w:rFonts w:hint="cs"/>
            <w:noProof/>
            <w:rtl/>
          </w:rPr>
          <w:t xml:space="preserve"> 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Toc132119626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14812"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14:paraId="3E9B5B73" w14:textId="03433D50" w:rsidR="00AB0042" w:rsidRDefault="00AB0042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132119627" w:history="1">
        <w:r w:rsidRPr="00A31B63">
          <w:rPr>
            <w:rStyle w:val="Hyperlink"/>
            <w:noProof/>
            <w:rtl/>
          </w:rPr>
          <w:t>فصل دو</w:t>
        </w:r>
        <w:r w:rsidRPr="00A31B63">
          <w:rPr>
            <w:rStyle w:val="Hyperlink"/>
            <w:noProof/>
            <w:rtl/>
          </w:rPr>
          <w:t>م</w:t>
        </w:r>
        <w:r w:rsidRPr="00A31B63">
          <w:rPr>
            <w:rStyle w:val="Hyperlink"/>
            <w:noProof/>
            <w:rtl/>
          </w:rPr>
          <w:t xml:space="preserve"> </w:t>
        </w:r>
        <w:r w:rsidR="000B474D">
          <w:rPr>
            <w:rStyle w:val="rynqvb"/>
            <w:rFonts w:hint="cs"/>
            <w:noProof/>
            <w:rtl/>
            <w:lang w:bidi="fa-IR"/>
          </w:rPr>
          <w:t>مقدمه</w:t>
        </w:r>
        <w:r w:rsidR="000B474D">
          <w:rPr>
            <w:rStyle w:val="rynqvb"/>
            <w:rFonts w:hint="cs"/>
            <w:noProof/>
            <w:rtl/>
          </w:rPr>
          <w:t>‌</w:t>
        </w:r>
        <w:r w:rsidR="000B474D">
          <w:rPr>
            <w:rStyle w:val="rynqvb"/>
            <w:rFonts w:hint="cs"/>
            <w:noProof/>
            <w:rtl/>
            <w:lang w:bidi="fa-IR"/>
          </w:rPr>
          <w:t>ای ب</w:t>
        </w:r>
        <w:r w:rsidR="000B474D">
          <w:rPr>
            <w:rStyle w:val="rynqvb"/>
            <w:rFonts w:hint="cs"/>
            <w:noProof/>
            <w:rtl/>
            <w:lang w:bidi="fa-IR"/>
          </w:rPr>
          <w:t>ر</w:t>
        </w:r>
        <w:r w:rsidR="000B474D">
          <w:rPr>
            <w:rStyle w:val="rynqvb"/>
            <w:rFonts w:hint="cs"/>
            <w:noProof/>
            <w:rtl/>
            <w:lang w:bidi="fa-IR"/>
          </w:rPr>
          <w:t xml:space="preserve"> یادگیری تقویتی و یادگیری تقویتی عمیق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Toc132119627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14812"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291AACF0" w14:textId="5501A9D0" w:rsidR="00AB0042" w:rsidRDefault="00AB0042">
      <w:pPr>
        <w:pStyle w:val="TOC1"/>
        <w:rPr>
          <w:rStyle w:val="Hyperlink"/>
          <w:noProof/>
          <w:rtl/>
        </w:rPr>
      </w:pPr>
      <w:hyperlink w:anchor="_Toc132119629" w:history="1">
        <w:r w:rsidRPr="00A31B63">
          <w:rPr>
            <w:rStyle w:val="Hyperlink"/>
            <w:noProof/>
            <w:rtl/>
          </w:rPr>
          <w:t xml:space="preserve">فصل سوم </w:t>
        </w:r>
        <w:r w:rsidR="00FA1A27">
          <w:rPr>
            <w:rStyle w:val="rynqvb"/>
            <w:rFonts w:hint="cs"/>
            <w:noProof/>
            <w:rtl/>
            <w:lang w:bidi="fa-IR"/>
          </w:rPr>
          <w:t>چالش‌های یادگی</w:t>
        </w:r>
        <w:r w:rsidR="00FA1A27">
          <w:rPr>
            <w:rStyle w:val="rynqvb"/>
            <w:rFonts w:hint="cs"/>
            <w:noProof/>
            <w:rtl/>
            <w:lang w:bidi="fa-IR"/>
          </w:rPr>
          <w:t>ر</w:t>
        </w:r>
        <w:r w:rsidR="00FA1A27">
          <w:rPr>
            <w:rStyle w:val="rynqvb"/>
            <w:rFonts w:hint="cs"/>
            <w:noProof/>
            <w:rtl/>
            <w:lang w:bidi="fa-IR"/>
          </w:rPr>
          <w:t>ی تقویتی عمیق</w:t>
        </w:r>
        <w:r w:rsidR="00FE572D">
          <w:rPr>
            <w:rStyle w:val="rynqvb"/>
            <w:rFonts w:hint="cs"/>
            <w:noProof/>
            <w:rtl/>
            <w:lang w:bidi="fa-IR"/>
          </w:rPr>
          <w:t xml:space="preserve"> 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Toc132119629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14812"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6469D18D" w14:textId="148B64D5" w:rsidR="00FE572D" w:rsidRPr="00FE572D" w:rsidRDefault="00FE572D" w:rsidP="00FE572D">
      <w:pPr>
        <w:pStyle w:val="TOC1"/>
        <w:rPr>
          <w:noProof/>
          <w:color w:val="0000FF"/>
          <w:u w:val="single"/>
          <w:rtl/>
        </w:rPr>
      </w:pPr>
      <w:hyperlink w:anchor="_Toc132119629" w:history="1">
        <w:r w:rsidRPr="00A31B63">
          <w:rPr>
            <w:rStyle w:val="Hyperlink"/>
            <w:noProof/>
            <w:rtl/>
          </w:rPr>
          <w:t xml:space="preserve">فصل </w:t>
        </w:r>
        <w:r>
          <w:rPr>
            <w:rStyle w:val="Hyperlink"/>
            <w:rFonts w:hint="cs"/>
            <w:noProof/>
            <w:rtl/>
          </w:rPr>
          <w:t>چهارم</w:t>
        </w:r>
        <w:r w:rsidRPr="00A31B63">
          <w:rPr>
            <w:rStyle w:val="Hyperlink"/>
            <w:noProof/>
            <w:rtl/>
          </w:rPr>
          <w:t xml:space="preserve"> </w:t>
        </w:r>
        <w:r w:rsidR="00C85264">
          <w:rPr>
            <w:rStyle w:val="rynqvb"/>
            <w:rFonts w:hint="cs"/>
            <w:noProof/>
            <w:rtl/>
            <w:lang w:bidi="fa-IR"/>
          </w:rPr>
          <w:t>کاربردهای یادگیری تقویتی عمیق</w:t>
        </w:r>
        <w:r>
          <w:rPr>
            <w:rStyle w:val="rynqvb"/>
            <w:rFonts w:hint="cs"/>
            <w:noProof/>
            <w:rtl/>
            <w:lang w:bidi="fa-IR"/>
          </w:rPr>
          <w:t xml:space="preserve"> 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Toc132119629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14812"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F6938CB" w14:textId="3F42170F" w:rsidR="00AB0042" w:rsidRDefault="00AB0042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132119630" w:history="1">
        <w:r w:rsidRPr="00A31B63">
          <w:rPr>
            <w:rStyle w:val="Hyperlink"/>
            <w:noProof/>
            <w:rtl/>
          </w:rPr>
          <w:t>فصل</w:t>
        </w:r>
        <w:r w:rsidR="00FE572D">
          <w:rPr>
            <w:rStyle w:val="Hyperlink"/>
            <w:rFonts w:hint="cs"/>
            <w:noProof/>
            <w:rtl/>
          </w:rPr>
          <w:t xml:space="preserve"> پن</w:t>
        </w:r>
        <w:r w:rsidR="00FE572D">
          <w:rPr>
            <w:rStyle w:val="Hyperlink"/>
            <w:rFonts w:hint="cs"/>
            <w:noProof/>
            <w:rtl/>
          </w:rPr>
          <w:t>ج</w:t>
        </w:r>
        <w:r w:rsidR="00FE572D">
          <w:rPr>
            <w:rStyle w:val="Hyperlink"/>
            <w:rFonts w:hint="cs"/>
            <w:noProof/>
            <w:rtl/>
          </w:rPr>
          <w:t>م</w:t>
        </w:r>
        <w:r w:rsidRPr="00A31B63">
          <w:rPr>
            <w:rStyle w:val="Hyperlink"/>
            <w:noProof/>
            <w:rtl/>
          </w:rPr>
          <w:t xml:space="preserve"> جمع‌بندي و نتيجه‌گيري</w:t>
        </w:r>
        <w:r w:rsidR="00732CDA">
          <w:rPr>
            <w:rStyle w:val="Hyperlink"/>
            <w:rFonts w:hint="cs"/>
            <w:noProof/>
            <w:rtl/>
          </w:rPr>
          <w:t xml:space="preserve"> 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Toc132119630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14812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2B4BA23" w14:textId="4D094277" w:rsidR="00AB0042" w:rsidRDefault="00AB0042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132119631" w:history="1">
        <w:r w:rsidRPr="00A31B63">
          <w:rPr>
            <w:rStyle w:val="Hyperlink"/>
            <w:noProof/>
            <w:kern w:val="32"/>
            <w:rtl/>
          </w:rPr>
          <w:t>منابع و 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Toc132119631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14812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14:paraId="192BD357" w14:textId="6A5583E3" w:rsidR="0048459C" w:rsidRDefault="006D780F" w:rsidP="00A3479B">
      <w:pPr>
        <w:jc w:val="both"/>
        <w:rPr>
          <w:rtl/>
        </w:rPr>
      </w:pPr>
      <w:r w:rsidRPr="00D05702">
        <w:rPr>
          <w:rtl/>
        </w:rPr>
        <w:fldChar w:fldCharType="end"/>
      </w:r>
    </w:p>
    <w:p w14:paraId="5006528B" w14:textId="77777777" w:rsidR="006D780F" w:rsidRPr="0048459C" w:rsidRDefault="006D780F" w:rsidP="0048459C">
      <w:pPr>
        <w:jc w:val="both"/>
        <w:rPr>
          <w:rtl/>
        </w:rPr>
        <w:sectPr w:rsidR="006D780F" w:rsidRPr="0048459C" w:rsidSect="006B16B9">
          <w:headerReference w:type="default" r:id="rId13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6D167B2C" w14:textId="06F46397" w:rsidR="008015F5" w:rsidRDefault="008B528F" w:rsidP="000932D4">
      <w:pPr>
        <w:pStyle w:val="Heading1"/>
        <w:rPr>
          <w:sz w:val="34"/>
          <w:rtl/>
          <w:lang w:bidi="ar-SA"/>
        </w:rPr>
      </w:pPr>
      <w:bookmarkStart w:id="1" w:name="_Toc115553011"/>
      <w:bookmarkStart w:id="2" w:name="_Toc118681153"/>
      <w:r w:rsidRPr="00981F76">
        <w:rPr>
          <w:rtl/>
          <w:lang w:bidi="ar-SA"/>
        </w:rPr>
        <w:lastRenderedPageBreak/>
        <w:br/>
      </w:r>
      <w:bookmarkStart w:id="3" w:name="_Toc132119626"/>
      <w:r w:rsidR="00681F07" w:rsidRPr="00981F76">
        <w:rPr>
          <w:rtl/>
          <w:lang w:bidi="ar-SA"/>
        </w:rPr>
        <w:t>فصل اول</w:t>
      </w:r>
      <w:r w:rsidR="00681F07" w:rsidRPr="00981F76">
        <w:rPr>
          <w:rtl/>
          <w:lang w:bidi="ar-SA"/>
        </w:rPr>
        <w:br/>
      </w:r>
      <w:r w:rsidRPr="00981F76">
        <w:rPr>
          <w:rtl/>
          <w:lang w:bidi="ar-SA"/>
        </w:rPr>
        <w:t xml:space="preserve"> </w:t>
      </w:r>
      <w:r w:rsidR="00AF4D92" w:rsidRPr="00981F76">
        <w:rPr>
          <w:rtl/>
          <w:lang w:bidi="ar-SA"/>
        </w:rPr>
        <w:t>مقدمه</w:t>
      </w:r>
      <w:bookmarkEnd w:id="1"/>
      <w:bookmarkEnd w:id="2"/>
      <w:r w:rsidR="008A0D01">
        <w:rPr>
          <w:rtl/>
          <w:lang w:bidi="ar-SA"/>
        </w:rPr>
        <w:br w:type="page"/>
      </w:r>
      <w:r w:rsidR="001555E1" w:rsidRPr="001555E1">
        <w:rPr>
          <w:sz w:val="34"/>
          <w:rtl/>
          <w:lang w:bidi="ar-SA"/>
        </w:rPr>
        <w:lastRenderedPageBreak/>
        <w:t>مقدمه</w:t>
      </w:r>
      <w:bookmarkEnd w:id="3"/>
    </w:p>
    <w:p w14:paraId="3F7DB750" w14:textId="3FF01637" w:rsidR="00906749" w:rsidRDefault="00906749" w:rsidP="00D8067C">
      <w:pPr>
        <w:ind w:firstLine="720"/>
        <w:rPr>
          <w:rtl/>
        </w:rPr>
      </w:pPr>
      <w:r>
        <w:rPr>
          <w:rtl/>
        </w:rPr>
        <w:t>حوزه هوش مصنوع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AI</w:t>
      </w:r>
      <w:r>
        <w:rPr>
          <w:rtl/>
        </w:rPr>
        <w:t>) در سال‌ها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شاهد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شرفت‌ها</w:t>
      </w:r>
      <w:r>
        <w:rPr>
          <w:rFonts w:hint="cs"/>
          <w:rtl/>
        </w:rPr>
        <w:t>ی</w:t>
      </w:r>
      <w:r>
        <w:rPr>
          <w:rtl/>
        </w:rPr>
        <w:t xml:space="preserve"> قابل توجه</w:t>
      </w:r>
      <w:r>
        <w:rPr>
          <w:rFonts w:hint="cs"/>
          <w:rtl/>
        </w:rPr>
        <w:t>ی</w:t>
      </w:r>
      <w:r>
        <w:rPr>
          <w:rtl/>
        </w:rPr>
        <w:t xml:space="preserve"> بوده است و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نقش مهم</w:t>
      </w:r>
      <w:r>
        <w:rPr>
          <w:rFonts w:hint="cs"/>
          <w:rtl/>
        </w:rPr>
        <w:t>ی</w:t>
      </w:r>
      <w:r>
        <w:rPr>
          <w:rtl/>
        </w:rPr>
        <w:t xml:space="preserve">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برنامه‌ها ا</w:t>
      </w:r>
      <w:r>
        <w:rPr>
          <w:rFonts w:hint="cs"/>
          <w:rtl/>
        </w:rPr>
        <w:t>ی</w:t>
      </w:r>
      <w:r>
        <w:rPr>
          <w:rFonts w:hint="eastAsia"/>
          <w:rtl/>
        </w:rPr>
        <w:t>فا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RL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tl/>
        </w:rPr>
        <w:t xml:space="preserve"> است که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آن در قادر ساختن عوامل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="00AD3558">
        <w:rPr>
          <w:rFonts w:hint="cs"/>
          <w:rtl/>
          <w:lang w:bidi="fa-IR"/>
        </w:rPr>
        <w:t>‌</w:t>
      </w:r>
      <w:r>
        <w:rPr>
          <w:rtl/>
        </w:rPr>
        <w:t>س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رفتار خود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تعامل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مورد توجه قرار گرفته است.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(</w:t>
      </w:r>
      <w:r>
        <w:t>DRL</w:t>
      </w:r>
      <w:r>
        <w:rPr>
          <w:rtl/>
        </w:rPr>
        <w:t>) با اجازه دادن به عوامل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</w:t>
      </w:r>
      <w:r w:rsidR="005B5F7F">
        <w:rPr>
          <w:rFonts w:hint="cs"/>
          <w:rtl/>
        </w:rPr>
        <w:t xml:space="preserve"> طریق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 w:rsidR="00AD3558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حس</w:t>
      </w:r>
      <w:r>
        <w:rPr>
          <w:rFonts w:hint="cs"/>
          <w:rtl/>
        </w:rPr>
        <w:t>ی</w:t>
      </w:r>
      <w:r>
        <w:rPr>
          <w:rtl/>
        </w:rPr>
        <w:t xml:space="preserve"> با ابعاد بالا و تعم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خود به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AD3558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دامنه </w:t>
      </w:r>
      <w:r w:rsidR="00AD3558">
        <w:rPr>
          <w:rFonts w:hint="cs"/>
          <w:rtl/>
        </w:rPr>
        <w:t>یادگیری تقویتی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 w:rsidR="00AD3558">
        <w:rPr>
          <w:rFonts w:hint="cs"/>
          <w:rtl/>
        </w:rPr>
        <w:t xml:space="preserve"> از پیش</w:t>
      </w:r>
      <w:r>
        <w:rPr>
          <w:rtl/>
        </w:rPr>
        <w:t xml:space="preserve"> گسترش داده است.</w:t>
      </w:r>
    </w:p>
    <w:p w14:paraId="52FFFCA9" w14:textId="7E8F6C97" w:rsidR="00906749" w:rsidRDefault="00906749" w:rsidP="00D8067C">
      <w:pPr>
        <w:ind w:firstLine="720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وجود پتانس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دوارکننده</w:t>
      </w:r>
      <w:r>
        <w:rPr>
          <w:rtl/>
        </w:rPr>
        <w:t xml:space="preserve"> </w:t>
      </w:r>
      <w:r w:rsidR="008B723F">
        <w:rPr>
          <w:rFonts w:hint="cs"/>
          <w:rtl/>
        </w:rPr>
        <w:t>یادگیری تقویتی عمیق</w:t>
      </w:r>
      <w:r>
        <w:rPr>
          <w:rtl/>
        </w:rPr>
        <w:t>،</w:t>
      </w:r>
      <w:r w:rsidR="008B723F">
        <w:rPr>
          <w:rFonts w:hint="cs"/>
          <w:rtl/>
        </w:rPr>
        <w:t xml:space="preserve"> این رویکرد</w:t>
      </w:r>
      <w:r>
        <w:rPr>
          <w:rtl/>
        </w:rPr>
        <w:t xml:space="preserve"> بدون چالش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هدف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از حوزه </w:t>
      </w:r>
      <w:r w:rsidR="0069579D">
        <w:rPr>
          <w:rFonts w:hint="cs"/>
          <w:rtl/>
        </w:rPr>
        <w:t xml:space="preserve">یادگیری تقویتی </w:t>
      </w:r>
      <w:r>
        <w:rPr>
          <w:rtl/>
        </w:rPr>
        <w:t>و کاربرد آن در هوش مصنوع</w:t>
      </w:r>
      <w:r>
        <w:rPr>
          <w:rFonts w:hint="cs"/>
          <w:rtl/>
        </w:rPr>
        <w:t>ی</w:t>
      </w:r>
      <w:r>
        <w:rPr>
          <w:rtl/>
        </w:rPr>
        <w:t xml:space="preserve"> با تمرکز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 </w:t>
      </w:r>
      <w:r w:rsidR="0069579D">
        <w:rPr>
          <w:rFonts w:hint="cs"/>
          <w:rtl/>
        </w:rPr>
        <w:t>یادگیری تقویتی عمیق</w:t>
      </w:r>
      <w:r>
        <w:rPr>
          <w:rtl/>
        </w:rPr>
        <w:t xml:space="preserve"> است.</w:t>
      </w:r>
      <w:r w:rsidR="005B5F7F">
        <w:rPr>
          <w:rFonts w:hint="cs"/>
          <w:rtl/>
        </w:rPr>
        <w:t xml:space="preserve"> در این مقاله</w:t>
      </w:r>
      <w:r>
        <w:rPr>
          <w:rtl/>
        </w:rPr>
        <w:t xml:space="preserve"> </w:t>
      </w:r>
      <w:r w:rsidR="005B5F7F">
        <w:rPr>
          <w:rFonts w:hint="cs"/>
          <w:rtl/>
        </w:rPr>
        <w:t xml:space="preserve">در </w:t>
      </w:r>
      <w:r>
        <w:rPr>
          <w:rtl/>
        </w:rPr>
        <w:t>مورد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اساس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588A">
        <w:rPr>
          <w:rFonts w:hint="cs"/>
          <w:rtl/>
        </w:rPr>
        <w:t>یادگیری تقویتی</w:t>
      </w:r>
      <w:r>
        <w:rPr>
          <w:rtl/>
        </w:rPr>
        <w:t>، از جمله تعامل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عامل</w:t>
      </w:r>
      <w:r w:rsidR="00F7588A">
        <w:rPr>
          <w:rFonts w:hint="cs"/>
          <w:rtl/>
        </w:rPr>
        <w:t>‌</w:t>
      </w:r>
      <w:r>
        <w:rPr>
          <w:rtl/>
        </w:rPr>
        <w:t>ها و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آن</w:t>
      </w:r>
      <w:r w:rsidR="00F7588A">
        <w:rPr>
          <w:rFonts w:hint="cs"/>
          <w:rtl/>
        </w:rPr>
        <w:t>‌</w:t>
      </w:r>
      <w:r>
        <w:rPr>
          <w:rtl/>
        </w:rPr>
        <w:t>ها برا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="00F7588A">
        <w:rPr>
          <w:rFonts w:hint="cs"/>
          <w:rtl/>
        </w:rPr>
        <w:t>‌</w:t>
      </w:r>
      <w:r>
        <w:rPr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هدف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بحث خوا</w:t>
      </w:r>
      <w:r>
        <w:rPr>
          <w:rFonts w:hint="eastAsia"/>
          <w:rtl/>
        </w:rPr>
        <w:t>ه</w:t>
      </w:r>
      <w:r w:rsidR="005B5F7F">
        <w:rPr>
          <w:rFonts w:hint="cs"/>
          <w:rtl/>
        </w:rPr>
        <w:t>د</w:t>
      </w:r>
      <w:r>
        <w:rPr>
          <w:rtl/>
        </w:rPr>
        <w:t xml:space="preserve"> </w:t>
      </w:r>
      <w:r w:rsidR="005B5F7F">
        <w:rPr>
          <w:rFonts w:hint="cs"/>
          <w:rtl/>
        </w:rPr>
        <w:t>شد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چالش‌ها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588A">
        <w:rPr>
          <w:rFonts w:hint="cs"/>
          <w:rtl/>
        </w:rPr>
        <w:t>یادگیری تقویتی عمیق</w:t>
      </w:r>
      <w:r>
        <w:rPr>
          <w:rtl/>
        </w:rPr>
        <w:t>، مانند توانا</w:t>
      </w:r>
      <w:r>
        <w:rPr>
          <w:rFonts w:hint="cs"/>
          <w:rtl/>
        </w:rPr>
        <w:t>یی</w:t>
      </w:r>
      <w:r>
        <w:rPr>
          <w:rtl/>
        </w:rPr>
        <w:t xml:space="preserve"> تعم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اهداف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ناکارآمد</w:t>
      </w:r>
      <w:r>
        <w:rPr>
          <w:rFonts w:hint="cs"/>
          <w:rtl/>
        </w:rPr>
        <w:t>ی</w:t>
      </w:r>
      <w:r>
        <w:rPr>
          <w:rtl/>
        </w:rPr>
        <w:t xml:space="preserve"> استفاده از داده‌ها، همراه با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مقابله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مسائل </w:t>
      </w:r>
      <w:r w:rsidR="005B5F7F">
        <w:rPr>
          <w:rFonts w:hint="cs"/>
          <w:rtl/>
        </w:rPr>
        <w:t>بررسی خواهد شد</w:t>
      </w:r>
      <w:r>
        <w:rPr>
          <w:rtl/>
        </w:rPr>
        <w:t>.</w:t>
      </w:r>
    </w:p>
    <w:p w14:paraId="5419729F" w14:textId="065CD7E7" w:rsidR="000932D4" w:rsidRPr="000932D4" w:rsidRDefault="00906749" w:rsidP="00D8067C">
      <w:pPr>
        <w:ind w:firstLine="720"/>
      </w:pPr>
      <w:r>
        <w:rPr>
          <w:rFonts w:hint="eastAsia"/>
          <w:rtl/>
        </w:rPr>
        <w:t>به</w:t>
      </w:r>
      <w:r>
        <w:rPr>
          <w:rtl/>
        </w:rPr>
        <w:t xml:space="preserve"> طور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 با هدف روشن کردن پتانس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 w:rsidR="00F7588A">
        <w:rPr>
          <w:rFonts w:hint="cs"/>
          <w:rtl/>
        </w:rPr>
        <w:t>یادگیری تقویتی</w:t>
      </w:r>
      <w:r>
        <w:rPr>
          <w:rtl/>
        </w:rPr>
        <w:t xml:space="preserve"> و </w:t>
      </w:r>
      <w:r w:rsidR="00F7588A">
        <w:rPr>
          <w:rFonts w:hint="cs"/>
          <w:rtl/>
        </w:rPr>
        <w:t>یادگیری تقویتی عمیق</w:t>
      </w:r>
      <w:r>
        <w:rPr>
          <w:rtl/>
        </w:rPr>
        <w:t xml:space="preserve"> در پرداختن به مشکلات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هموار کردن راه برا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 w:rsidR="00F7588A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 w:rsidR="00F7588A">
        <w:rPr>
          <w:rFonts w:hint="cs"/>
          <w:rtl/>
        </w:rPr>
        <w:t>‌</w:t>
      </w:r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مستقل است. در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مقاله، خوانندگان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درک کامل</w:t>
      </w:r>
      <w:r>
        <w:rPr>
          <w:rFonts w:hint="cs"/>
          <w:rtl/>
        </w:rPr>
        <w:t>ی</w:t>
      </w:r>
      <w:r>
        <w:rPr>
          <w:rtl/>
        </w:rPr>
        <w:t xml:space="preserve"> از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اساس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588A">
        <w:rPr>
          <w:rFonts w:hint="cs"/>
          <w:rtl/>
        </w:rPr>
        <w:t>یادگیری تقویتی</w:t>
      </w:r>
      <w:r>
        <w:rPr>
          <w:rtl/>
        </w:rPr>
        <w:t xml:space="preserve"> و </w:t>
      </w:r>
      <w:r w:rsidR="00F7588A">
        <w:rPr>
          <w:rFonts w:hint="cs"/>
          <w:rtl/>
        </w:rPr>
        <w:t>یادگیری تقویتی عمیق</w:t>
      </w:r>
      <w:r>
        <w:rPr>
          <w:rtl/>
        </w:rPr>
        <w:t>،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چالش</w:t>
      </w:r>
      <w:r w:rsidR="00F7588A">
        <w:rPr>
          <w:rFonts w:hint="cs"/>
          <w:rtl/>
        </w:rPr>
        <w:t>‌</w:t>
      </w:r>
      <w:r>
        <w:rPr>
          <w:rtl/>
        </w:rPr>
        <w:t>ها و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Fonts w:hint="cs"/>
          <w:rtl/>
        </w:rPr>
        <w:t>ی</w:t>
      </w:r>
      <w:r>
        <w:rPr>
          <w:rtl/>
        </w:rPr>
        <w:t xml:space="preserve"> غلبه بر آن</w:t>
      </w:r>
      <w:r w:rsidR="00F7588A">
        <w:rPr>
          <w:rFonts w:hint="cs"/>
          <w:rtl/>
        </w:rPr>
        <w:t>‌</w:t>
      </w:r>
      <w:r>
        <w:rPr>
          <w:rtl/>
        </w:rPr>
        <w:t xml:space="preserve">ها </w:t>
      </w:r>
      <w:r>
        <w:rPr>
          <w:rFonts w:hint="eastAsia"/>
          <w:rtl/>
        </w:rPr>
        <w:t>داشته</w:t>
      </w:r>
      <w:r>
        <w:rPr>
          <w:rtl/>
        </w:rPr>
        <w:t xml:space="preserve"> باشند.</w:t>
      </w:r>
    </w:p>
    <w:p w14:paraId="12803B0D" w14:textId="77777777" w:rsidR="001234E1" w:rsidRPr="00F11F3D" w:rsidRDefault="001234E1" w:rsidP="00F11F3D">
      <w:pPr>
        <w:jc w:val="both"/>
        <w:rPr>
          <w:rtl/>
        </w:rPr>
      </w:pPr>
    </w:p>
    <w:p w14:paraId="2ED7C895" w14:textId="77777777" w:rsidR="008015F5" w:rsidRPr="008015F5" w:rsidRDefault="008015F5" w:rsidP="007F1520">
      <w:pPr>
        <w:jc w:val="both"/>
        <w:rPr>
          <w:b/>
          <w:bCs/>
          <w:rtl/>
        </w:rPr>
        <w:sectPr w:rsidR="008015F5" w:rsidRPr="008015F5" w:rsidSect="003F7272">
          <w:headerReference w:type="default" r:id="rId14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4FDFDF47" w14:textId="77777777" w:rsidR="003C0D5D" w:rsidRDefault="003C0D5D" w:rsidP="00FD2D56">
      <w:pPr>
        <w:pStyle w:val="Heading1"/>
        <w:ind w:left="0"/>
        <w:rPr>
          <w:rtl/>
          <w:lang w:bidi="ar-SA"/>
        </w:rPr>
      </w:pPr>
      <w:bookmarkStart w:id="4" w:name="_Toc132119627"/>
    </w:p>
    <w:p w14:paraId="2736C350" w14:textId="2698D2E8" w:rsidR="008B602D" w:rsidRPr="008B602D" w:rsidRDefault="00592EBE" w:rsidP="00FD2D56">
      <w:pPr>
        <w:pStyle w:val="Heading1"/>
        <w:ind w:left="0"/>
        <w:rPr>
          <w:sz w:val="30"/>
          <w:szCs w:val="32"/>
          <w:lang w:bidi="ar-SA"/>
        </w:rPr>
      </w:pPr>
      <w:r w:rsidRPr="002C1004">
        <w:rPr>
          <w:rtl/>
          <w:lang w:bidi="ar-SA"/>
        </w:rPr>
        <w:t>فصل</w:t>
      </w:r>
      <w:r w:rsidRPr="00981F76">
        <w:rPr>
          <w:rtl/>
          <w:lang w:bidi="ar-SA"/>
        </w:rPr>
        <w:t xml:space="preserve"> دوم</w:t>
      </w:r>
      <w:r w:rsidRPr="00981F76">
        <w:rPr>
          <w:rtl/>
          <w:lang w:bidi="ar-SA"/>
        </w:rPr>
        <w:br/>
      </w:r>
      <w:bookmarkEnd w:id="4"/>
      <w:r w:rsidR="00DC0561">
        <w:rPr>
          <w:rStyle w:val="rynqvb"/>
          <w:rFonts w:hint="cs"/>
          <w:rtl/>
        </w:rPr>
        <w:t>مقدمه</w:t>
      </w:r>
      <w:r w:rsidR="00DC0561">
        <w:rPr>
          <w:rStyle w:val="rynqvb"/>
          <w:rFonts w:hint="cs"/>
          <w:rtl/>
        </w:rPr>
        <w:t>‌</w:t>
      </w:r>
      <w:r w:rsidR="00DC0561">
        <w:rPr>
          <w:rStyle w:val="rynqvb"/>
          <w:rFonts w:hint="cs"/>
          <w:rtl/>
        </w:rPr>
        <w:t>ای بر یادگیری تقویتی و یادگیری تقویتی عمیق</w:t>
      </w:r>
    </w:p>
    <w:p w14:paraId="54FAA917" w14:textId="77777777" w:rsidR="00DF4034" w:rsidRDefault="00DF4034" w:rsidP="00A0534A">
      <w:pPr>
        <w:pStyle w:val="Heading1"/>
        <w:ind w:left="0"/>
        <w:rPr>
          <w:rtl/>
          <w:lang w:bidi="ar-SA"/>
        </w:rPr>
      </w:pPr>
    </w:p>
    <w:p w14:paraId="7D5B9913" w14:textId="77777777" w:rsidR="0003179D" w:rsidRDefault="0003179D" w:rsidP="0003179D">
      <w:pPr>
        <w:rPr>
          <w:rtl/>
        </w:rPr>
      </w:pPr>
    </w:p>
    <w:p w14:paraId="7E618E1F" w14:textId="77777777" w:rsidR="0003179D" w:rsidRDefault="0003179D" w:rsidP="0003179D">
      <w:pPr>
        <w:rPr>
          <w:rtl/>
        </w:rPr>
      </w:pPr>
    </w:p>
    <w:p w14:paraId="3F7D0C89" w14:textId="77777777" w:rsidR="0003179D" w:rsidRDefault="0003179D" w:rsidP="0003179D">
      <w:pPr>
        <w:rPr>
          <w:rtl/>
        </w:rPr>
      </w:pPr>
    </w:p>
    <w:p w14:paraId="087E6951" w14:textId="77777777" w:rsidR="0003179D" w:rsidRDefault="0003179D" w:rsidP="0003179D">
      <w:pPr>
        <w:rPr>
          <w:rtl/>
        </w:rPr>
      </w:pPr>
    </w:p>
    <w:p w14:paraId="7662F9BF" w14:textId="77777777" w:rsidR="0003179D" w:rsidRDefault="0003179D" w:rsidP="0003179D">
      <w:pPr>
        <w:rPr>
          <w:rtl/>
        </w:rPr>
      </w:pPr>
    </w:p>
    <w:p w14:paraId="70CBD49A" w14:textId="77777777" w:rsidR="0003179D" w:rsidRDefault="0003179D" w:rsidP="0003179D">
      <w:pPr>
        <w:rPr>
          <w:rtl/>
        </w:rPr>
      </w:pPr>
    </w:p>
    <w:p w14:paraId="0A3A558D" w14:textId="77777777" w:rsidR="0003179D" w:rsidRDefault="0003179D" w:rsidP="0003179D">
      <w:pPr>
        <w:rPr>
          <w:rtl/>
        </w:rPr>
      </w:pPr>
    </w:p>
    <w:p w14:paraId="0134F1A8" w14:textId="77777777" w:rsidR="0003179D" w:rsidRDefault="0003179D" w:rsidP="0003179D">
      <w:pPr>
        <w:rPr>
          <w:rtl/>
        </w:rPr>
      </w:pPr>
    </w:p>
    <w:p w14:paraId="70950F65" w14:textId="77777777" w:rsidR="0003179D" w:rsidRDefault="0003179D" w:rsidP="0003179D">
      <w:pPr>
        <w:rPr>
          <w:rtl/>
        </w:rPr>
      </w:pPr>
    </w:p>
    <w:p w14:paraId="413C3EA2" w14:textId="77777777" w:rsidR="0003179D" w:rsidRDefault="0003179D" w:rsidP="0003179D">
      <w:pPr>
        <w:rPr>
          <w:rtl/>
        </w:rPr>
      </w:pPr>
    </w:p>
    <w:p w14:paraId="6FC13719" w14:textId="77777777" w:rsidR="0003179D" w:rsidRDefault="0003179D" w:rsidP="0003179D">
      <w:pPr>
        <w:rPr>
          <w:rtl/>
        </w:rPr>
      </w:pPr>
    </w:p>
    <w:p w14:paraId="5BD0329F" w14:textId="77777777" w:rsidR="0003179D" w:rsidRDefault="0003179D" w:rsidP="0003179D">
      <w:pPr>
        <w:rPr>
          <w:rtl/>
        </w:rPr>
      </w:pPr>
    </w:p>
    <w:p w14:paraId="12FE97DE" w14:textId="4F05E24E" w:rsidR="0003179D" w:rsidRPr="0003179D" w:rsidRDefault="0003179D" w:rsidP="0003179D">
      <w:pPr>
        <w:numPr>
          <w:ilvl w:val="0"/>
          <w:numId w:val="42"/>
        </w:numPr>
        <w:rPr>
          <w:rtl/>
        </w:rPr>
      </w:pPr>
      <w:r>
        <w:rPr>
          <w:rtl/>
        </w:rPr>
        <w:lastRenderedPageBreak/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تب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54C951BF" w14:textId="5E91DB7A" w:rsidR="0003179D" w:rsidRPr="0003179D" w:rsidRDefault="0003179D" w:rsidP="0003179D">
      <w:pPr>
        <w:numPr>
          <w:ilvl w:val="0"/>
          <w:numId w:val="42"/>
        </w:numPr>
        <w:rPr>
          <w:rtl/>
        </w:rPr>
      </w:pPr>
      <w:r w:rsidRPr="0003179D">
        <w:rPr>
          <w:rtl/>
        </w:rPr>
        <w:t>مقدمه</w:t>
      </w:r>
      <w:r>
        <w:rPr>
          <w:rFonts w:hint="cs"/>
          <w:rtl/>
        </w:rPr>
        <w:t>‌</w:t>
      </w:r>
      <w:r w:rsidRPr="0003179D">
        <w:rPr>
          <w:rtl/>
        </w:rPr>
        <w:t>ا</w:t>
      </w:r>
      <w:r w:rsidRPr="0003179D">
        <w:rPr>
          <w:rFonts w:hint="cs"/>
          <w:rtl/>
        </w:rPr>
        <w:t>ی</w:t>
      </w:r>
      <w:r w:rsidRPr="0003179D">
        <w:rPr>
          <w:rtl/>
        </w:rPr>
        <w:t xml:space="preserve"> بر </w:t>
      </w:r>
      <w:r w:rsidRPr="0003179D">
        <w:rPr>
          <w:rFonts w:hint="cs"/>
          <w:rtl/>
        </w:rPr>
        <w:t>ی</w:t>
      </w:r>
      <w:r w:rsidRPr="0003179D">
        <w:rPr>
          <w:rFonts w:hint="eastAsia"/>
          <w:rtl/>
        </w:rPr>
        <w:t>ادگ</w:t>
      </w:r>
      <w:r w:rsidRPr="0003179D">
        <w:rPr>
          <w:rFonts w:hint="cs"/>
          <w:rtl/>
        </w:rPr>
        <w:t>ی</w:t>
      </w:r>
      <w:r w:rsidRPr="0003179D">
        <w:rPr>
          <w:rFonts w:hint="eastAsia"/>
          <w:rtl/>
        </w:rPr>
        <w:t>ر</w:t>
      </w:r>
      <w:r w:rsidRPr="0003179D">
        <w:rPr>
          <w:rFonts w:hint="cs"/>
          <w:rtl/>
        </w:rPr>
        <w:t>ی</w:t>
      </w:r>
      <w:r w:rsidRPr="0003179D">
        <w:rPr>
          <w:rtl/>
        </w:rPr>
        <w:t xml:space="preserve"> تقو</w:t>
      </w:r>
      <w:r w:rsidRPr="0003179D">
        <w:rPr>
          <w:rFonts w:hint="cs"/>
          <w:rtl/>
        </w:rPr>
        <w:t>ی</w:t>
      </w:r>
      <w:r w:rsidRPr="0003179D">
        <w:rPr>
          <w:rFonts w:hint="eastAsia"/>
          <w:rtl/>
        </w:rPr>
        <w:t>ت</w:t>
      </w:r>
      <w:r w:rsidRPr="0003179D">
        <w:rPr>
          <w:rFonts w:hint="cs"/>
          <w:rtl/>
        </w:rPr>
        <w:t>ی</w:t>
      </w:r>
      <w:r w:rsidRPr="0003179D">
        <w:rPr>
          <w:rtl/>
        </w:rPr>
        <w:t xml:space="preserve"> عم</w:t>
      </w:r>
      <w:r w:rsidRPr="0003179D">
        <w:rPr>
          <w:rFonts w:hint="cs"/>
          <w:rtl/>
        </w:rPr>
        <w:t>ی</w:t>
      </w:r>
      <w:r w:rsidRPr="0003179D">
        <w:rPr>
          <w:rFonts w:hint="eastAsia"/>
          <w:rtl/>
        </w:rPr>
        <w:t>ق</w:t>
      </w:r>
    </w:p>
    <w:p w14:paraId="387A0CBE" w14:textId="328E32C4" w:rsidR="00DF4034" w:rsidRDefault="0003179D" w:rsidP="0003179D">
      <w:pPr>
        <w:numPr>
          <w:ilvl w:val="0"/>
          <w:numId w:val="42"/>
        </w:num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هوش مصنوع</w:t>
      </w:r>
      <w:r>
        <w:rPr>
          <w:rFonts w:hint="cs"/>
          <w:rtl/>
        </w:rPr>
        <w:t>ی</w:t>
      </w:r>
    </w:p>
    <w:p w14:paraId="033438A4" w14:textId="77777777" w:rsidR="00DF4034" w:rsidRDefault="00DF4034" w:rsidP="00A0534A">
      <w:pPr>
        <w:pStyle w:val="Heading1"/>
        <w:ind w:left="0"/>
        <w:rPr>
          <w:rtl/>
          <w:lang w:bidi="ar-SA"/>
        </w:rPr>
      </w:pPr>
    </w:p>
    <w:p w14:paraId="590B92CD" w14:textId="77777777" w:rsidR="00DF4034" w:rsidRDefault="00DF4034" w:rsidP="00A0534A">
      <w:pPr>
        <w:pStyle w:val="Heading1"/>
        <w:ind w:left="0"/>
        <w:rPr>
          <w:rtl/>
          <w:lang w:bidi="ar-SA"/>
        </w:rPr>
      </w:pPr>
    </w:p>
    <w:p w14:paraId="58F02B40" w14:textId="77777777" w:rsidR="00DF4034" w:rsidRDefault="00DF4034" w:rsidP="00A0534A">
      <w:pPr>
        <w:pStyle w:val="Heading1"/>
        <w:ind w:left="0"/>
        <w:rPr>
          <w:rtl/>
          <w:lang w:bidi="ar-SA"/>
        </w:rPr>
      </w:pPr>
    </w:p>
    <w:p w14:paraId="01568822" w14:textId="77777777" w:rsidR="00DF4034" w:rsidRDefault="00DF4034" w:rsidP="00A0534A">
      <w:pPr>
        <w:pStyle w:val="Heading1"/>
        <w:ind w:left="0"/>
        <w:rPr>
          <w:rtl/>
          <w:lang w:bidi="ar-SA"/>
        </w:rPr>
      </w:pPr>
    </w:p>
    <w:p w14:paraId="0FD5AB43" w14:textId="77777777" w:rsidR="00C757CC" w:rsidRDefault="00C757CC" w:rsidP="00C94A60">
      <w:pPr>
        <w:pStyle w:val="Heading1"/>
        <w:ind w:left="0"/>
        <w:rPr>
          <w:sz w:val="30"/>
          <w:szCs w:val="32"/>
          <w:rtl/>
          <w:lang w:bidi="ar-SA"/>
        </w:rPr>
      </w:pPr>
    </w:p>
    <w:p w14:paraId="14F515CF" w14:textId="77777777" w:rsidR="00D11059" w:rsidRDefault="00D11059" w:rsidP="00D11059">
      <w:pPr>
        <w:rPr>
          <w:rtl/>
        </w:rPr>
      </w:pPr>
    </w:p>
    <w:p w14:paraId="081BC9F4" w14:textId="77777777" w:rsidR="00D11059" w:rsidRDefault="00D11059" w:rsidP="00D11059">
      <w:pPr>
        <w:rPr>
          <w:rtl/>
        </w:rPr>
      </w:pPr>
    </w:p>
    <w:p w14:paraId="16995D3F" w14:textId="77777777" w:rsidR="00D11059" w:rsidRDefault="00D11059" w:rsidP="00D11059">
      <w:pPr>
        <w:rPr>
          <w:rtl/>
        </w:rPr>
      </w:pPr>
    </w:p>
    <w:p w14:paraId="4AFA58D3" w14:textId="77777777" w:rsidR="003C0D5D" w:rsidRDefault="003C0D5D" w:rsidP="003C0D5D">
      <w:pPr>
        <w:pStyle w:val="Heading1"/>
        <w:ind w:left="0"/>
        <w:rPr>
          <w:rtl/>
        </w:rPr>
      </w:pPr>
      <w:bookmarkStart w:id="5" w:name="_Hlk132120287"/>
    </w:p>
    <w:p w14:paraId="783A199D" w14:textId="071BA7A0" w:rsidR="00192385" w:rsidRDefault="00592EBE" w:rsidP="003C0D5D">
      <w:pPr>
        <w:pStyle w:val="Heading1"/>
        <w:ind w:left="0"/>
        <w:rPr>
          <w:rStyle w:val="rynqvb"/>
          <w:rtl/>
        </w:rPr>
      </w:pPr>
      <w:r w:rsidRPr="00035783">
        <w:rPr>
          <w:rtl/>
        </w:rPr>
        <w:br/>
      </w:r>
      <w:bookmarkStart w:id="6" w:name="_Toc132119629"/>
      <w:r w:rsidRPr="00035783">
        <w:rPr>
          <w:rtl/>
        </w:rPr>
        <w:t>فصل سوم</w:t>
      </w:r>
      <w:r w:rsidRPr="00035783">
        <w:rPr>
          <w:rtl/>
        </w:rPr>
        <w:br/>
      </w:r>
      <w:r w:rsidR="00A5547B">
        <w:rPr>
          <w:rStyle w:val="rynqvb"/>
          <w:rFonts w:hint="cs"/>
          <w:rtl/>
        </w:rPr>
        <w:t>چالش‌های یادگیری تقویتی عمیق</w:t>
      </w:r>
      <w:bookmarkEnd w:id="6"/>
    </w:p>
    <w:bookmarkEnd w:id="5"/>
    <w:p w14:paraId="50922EB5" w14:textId="77777777" w:rsidR="00C94A60" w:rsidRDefault="00C94A60" w:rsidP="00C94A60">
      <w:pPr>
        <w:rPr>
          <w:rtl/>
          <w:lang w:bidi="fa-IR"/>
        </w:rPr>
      </w:pPr>
    </w:p>
    <w:p w14:paraId="69DF3A6E" w14:textId="77777777" w:rsidR="00C94A60" w:rsidRDefault="00C94A60" w:rsidP="00C94A60">
      <w:pPr>
        <w:rPr>
          <w:rtl/>
          <w:lang w:bidi="fa-IR"/>
        </w:rPr>
      </w:pPr>
    </w:p>
    <w:p w14:paraId="0653B4F2" w14:textId="77777777" w:rsidR="00C94A60" w:rsidRDefault="00C94A60" w:rsidP="00C94A60">
      <w:pPr>
        <w:rPr>
          <w:rtl/>
          <w:lang w:bidi="fa-IR"/>
        </w:rPr>
      </w:pPr>
    </w:p>
    <w:p w14:paraId="518D6D18" w14:textId="77777777" w:rsidR="00C94A60" w:rsidRDefault="00C94A60" w:rsidP="00C94A60">
      <w:pPr>
        <w:rPr>
          <w:rtl/>
          <w:lang w:bidi="fa-IR"/>
        </w:rPr>
      </w:pPr>
    </w:p>
    <w:p w14:paraId="2440AD7F" w14:textId="77777777" w:rsidR="00C94A60" w:rsidRDefault="00C94A60" w:rsidP="00C94A60">
      <w:pPr>
        <w:rPr>
          <w:rtl/>
          <w:lang w:bidi="fa-IR"/>
        </w:rPr>
      </w:pPr>
    </w:p>
    <w:p w14:paraId="76E52612" w14:textId="77777777" w:rsidR="00C94A60" w:rsidRDefault="00C94A60" w:rsidP="00C94A60">
      <w:pPr>
        <w:rPr>
          <w:rtl/>
          <w:lang w:bidi="fa-IR"/>
        </w:rPr>
      </w:pPr>
    </w:p>
    <w:p w14:paraId="26589E27" w14:textId="77777777" w:rsidR="00C94A60" w:rsidRDefault="00C94A60" w:rsidP="00C94A60">
      <w:pPr>
        <w:rPr>
          <w:rtl/>
          <w:lang w:bidi="fa-IR"/>
        </w:rPr>
      </w:pPr>
    </w:p>
    <w:p w14:paraId="1F0292FB" w14:textId="77777777" w:rsidR="00C94A60" w:rsidRDefault="00C94A60" w:rsidP="00C94A60">
      <w:pPr>
        <w:rPr>
          <w:rtl/>
          <w:lang w:bidi="fa-IR"/>
        </w:rPr>
      </w:pPr>
    </w:p>
    <w:p w14:paraId="254C06D4" w14:textId="77777777" w:rsidR="00C94A60" w:rsidRDefault="00C94A60" w:rsidP="00C94A60">
      <w:pPr>
        <w:rPr>
          <w:rtl/>
          <w:lang w:bidi="fa-IR"/>
        </w:rPr>
      </w:pPr>
    </w:p>
    <w:p w14:paraId="7C7FE488" w14:textId="77777777" w:rsidR="00C94A60" w:rsidRDefault="00C94A60" w:rsidP="00C94A60">
      <w:pPr>
        <w:rPr>
          <w:rtl/>
          <w:lang w:bidi="fa-IR"/>
        </w:rPr>
      </w:pPr>
    </w:p>
    <w:p w14:paraId="2EED5B83" w14:textId="77777777" w:rsidR="00C94A60" w:rsidRDefault="00C94A60" w:rsidP="00C94A60">
      <w:pPr>
        <w:rPr>
          <w:rtl/>
          <w:lang w:bidi="fa-IR"/>
        </w:rPr>
      </w:pPr>
    </w:p>
    <w:p w14:paraId="3EAC72AE" w14:textId="77777777" w:rsidR="00C94A60" w:rsidRDefault="00C94A60" w:rsidP="00C94A60">
      <w:pPr>
        <w:rPr>
          <w:rtl/>
          <w:lang w:bidi="fa-IR"/>
        </w:rPr>
      </w:pPr>
    </w:p>
    <w:p w14:paraId="5382F8CC" w14:textId="77777777" w:rsidR="00C94A60" w:rsidRDefault="00C94A60" w:rsidP="00C94A60">
      <w:pPr>
        <w:rPr>
          <w:rtl/>
          <w:lang w:bidi="fa-IR"/>
        </w:rPr>
      </w:pPr>
    </w:p>
    <w:p w14:paraId="39B6F111" w14:textId="77777777" w:rsidR="00C94A60" w:rsidRDefault="00C94A60" w:rsidP="00C94A60">
      <w:pPr>
        <w:rPr>
          <w:rtl/>
          <w:lang w:bidi="fa-IR"/>
        </w:rPr>
      </w:pPr>
    </w:p>
    <w:p w14:paraId="6773BC78" w14:textId="77777777" w:rsidR="00C94A60" w:rsidRDefault="00C94A60" w:rsidP="00C94A60">
      <w:pPr>
        <w:rPr>
          <w:rtl/>
          <w:lang w:bidi="fa-IR"/>
        </w:rPr>
      </w:pPr>
    </w:p>
    <w:p w14:paraId="2A58BCC4" w14:textId="77777777" w:rsidR="00D11059" w:rsidRDefault="00D11059" w:rsidP="00D11059">
      <w:pPr>
        <w:numPr>
          <w:ilvl w:val="0"/>
          <w:numId w:val="42"/>
        </w:numPr>
        <w:rPr>
          <w:rtl/>
        </w:rPr>
      </w:pPr>
      <w:r>
        <w:rPr>
          <w:rtl/>
        </w:rPr>
        <w:lastRenderedPageBreak/>
        <w:t>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روش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294E7DDA" w14:textId="77777777" w:rsidR="00D11059" w:rsidRDefault="00D11059" w:rsidP="00D11059">
      <w:pPr>
        <w:numPr>
          <w:ilvl w:val="0"/>
          <w:numId w:val="42"/>
        </w:numPr>
        <w:rPr>
          <w:rtl/>
        </w:rPr>
      </w:pPr>
      <w:r>
        <w:rPr>
          <w:rtl/>
        </w:rPr>
        <w:t>چالش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از جمله تعم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ناکارآمد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cs"/>
          <w:rtl/>
        </w:rPr>
        <w:t>‌</w:t>
      </w:r>
      <w:r>
        <w:rPr>
          <w:rtl/>
        </w:rPr>
        <w:t>ها</w:t>
      </w:r>
    </w:p>
    <w:p w14:paraId="433ED515" w14:textId="02F95E8A" w:rsidR="00D11059" w:rsidRPr="00D11059" w:rsidRDefault="00D11059" w:rsidP="00D11059">
      <w:pPr>
        <w:numPr>
          <w:ilvl w:val="0"/>
          <w:numId w:val="42"/>
        </w:numPr>
        <w:sectPr w:rsidR="00D11059" w:rsidRPr="00D11059" w:rsidSect="003F7272">
          <w:headerReference w:type="default" r:id="rId15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tl/>
        </w:rPr>
        <w:t>مرور</w:t>
      </w:r>
      <w:r>
        <w:rPr>
          <w:rFonts w:hint="cs"/>
          <w:rtl/>
        </w:rPr>
        <w:t>ی</w:t>
      </w:r>
      <w:r>
        <w:rPr>
          <w:rtl/>
        </w:rPr>
        <w:t xml:space="preserve"> بر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و روش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مورد استفاده برا</w:t>
      </w:r>
      <w:r>
        <w:rPr>
          <w:rFonts w:hint="cs"/>
          <w:rtl/>
        </w:rPr>
        <w:t>ی</w:t>
      </w:r>
      <w:r>
        <w:rPr>
          <w:rtl/>
        </w:rPr>
        <w:t xml:space="preserve"> غلبه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چال</w:t>
      </w:r>
    </w:p>
    <w:p w14:paraId="7BE8DC06" w14:textId="39B79D3F" w:rsidR="00C94A60" w:rsidRDefault="00C94A60" w:rsidP="00C94A60">
      <w:pPr>
        <w:pStyle w:val="Heading1"/>
        <w:ind w:left="0"/>
        <w:rPr>
          <w:rStyle w:val="rynqvb"/>
          <w:rtl/>
        </w:rPr>
      </w:pPr>
      <w:r w:rsidRPr="00035783">
        <w:rPr>
          <w:rtl/>
        </w:rPr>
        <w:lastRenderedPageBreak/>
        <w:br/>
        <w:t xml:space="preserve">فصل </w:t>
      </w:r>
      <w:r>
        <w:rPr>
          <w:rFonts w:hint="cs"/>
          <w:rtl/>
        </w:rPr>
        <w:t>چهارم</w:t>
      </w:r>
      <w:r w:rsidRPr="00035783">
        <w:rPr>
          <w:rtl/>
        </w:rPr>
        <w:br/>
      </w:r>
      <w:r>
        <w:rPr>
          <w:rStyle w:val="rynqvb"/>
          <w:rFonts w:hint="cs"/>
          <w:rtl/>
        </w:rPr>
        <w:t>کاربردهای یادگیری تقویتی عمیق</w:t>
      </w:r>
    </w:p>
    <w:p w14:paraId="06610327" w14:textId="77777777" w:rsidR="00C94A60" w:rsidRDefault="00C94A60" w:rsidP="00C94A60">
      <w:pPr>
        <w:rPr>
          <w:rtl/>
          <w:lang w:bidi="fa-IR"/>
        </w:rPr>
      </w:pPr>
    </w:p>
    <w:p w14:paraId="1275C821" w14:textId="77777777" w:rsidR="00832B9E" w:rsidRDefault="00832B9E" w:rsidP="00C94A60">
      <w:pPr>
        <w:rPr>
          <w:rtl/>
          <w:lang w:bidi="fa-IR"/>
        </w:rPr>
      </w:pPr>
    </w:p>
    <w:p w14:paraId="3D01BF0E" w14:textId="77777777" w:rsidR="00832B9E" w:rsidRDefault="00832B9E" w:rsidP="00C94A60">
      <w:pPr>
        <w:rPr>
          <w:rtl/>
          <w:lang w:bidi="fa-IR"/>
        </w:rPr>
      </w:pPr>
    </w:p>
    <w:p w14:paraId="57374A6D" w14:textId="77777777" w:rsidR="00832B9E" w:rsidRDefault="00832B9E" w:rsidP="00C94A60">
      <w:pPr>
        <w:rPr>
          <w:rtl/>
          <w:lang w:bidi="fa-IR"/>
        </w:rPr>
      </w:pPr>
    </w:p>
    <w:p w14:paraId="4D8E7268" w14:textId="77777777" w:rsidR="00832B9E" w:rsidRDefault="00832B9E" w:rsidP="00C94A60">
      <w:pPr>
        <w:rPr>
          <w:rtl/>
          <w:lang w:bidi="fa-IR"/>
        </w:rPr>
      </w:pPr>
    </w:p>
    <w:p w14:paraId="4D52D3A3" w14:textId="77777777" w:rsidR="00832B9E" w:rsidRDefault="00832B9E" w:rsidP="00C94A60">
      <w:pPr>
        <w:rPr>
          <w:rtl/>
          <w:lang w:bidi="fa-IR"/>
        </w:rPr>
      </w:pPr>
    </w:p>
    <w:p w14:paraId="47997047" w14:textId="77777777" w:rsidR="00832B9E" w:rsidRDefault="00832B9E" w:rsidP="00C94A60">
      <w:pPr>
        <w:rPr>
          <w:rtl/>
          <w:lang w:bidi="fa-IR"/>
        </w:rPr>
      </w:pPr>
    </w:p>
    <w:p w14:paraId="7DB7F948" w14:textId="77777777" w:rsidR="00832B9E" w:rsidRDefault="00832B9E" w:rsidP="00C94A60">
      <w:pPr>
        <w:rPr>
          <w:rtl/>
          <w:lang w:bidi="fa-IR"/>
        </w:rPr>
      </w:pPr>
    </w:p>
    <w:p w14:paraId="46C0E3AC" w14:textId="77777777" w:rsidR="00832B9E" w:rsidRDefault="00832B9E" w:rsidP="00C94A60">
      <w:pPr>
        <w:rPr>
          <w:rtl/>
          <w:lang w:bidi="fa-IR"/>
        </w:rPr>
      </w:pPr>
    </w:p>
    <w:p w14:paraId="07C4E77D" w14:textId="77777777" w:rsidR="00832B9E" w:rsidRDefault="00832B9E" w:rsidP="00C94A60">
      <w:pPr>
        <w:rPr>
          <w:rtl/>
          <w:lang w:bidi="fa-IR"/>
        </w:rPr>
      </w:pPr>
    </w:p>
    <w:p w14:paraId="7299198C" w14:textId="77777777" w:rsidR="00832B9E" w:rsidRDefault="00832B9E" w:rsidP="00C94A60">
      <w:pPr>
        <w:rPr>
          <w:rtl/>
          <w:lang w:bidi="fa-IR"/>
        </w:rPr>
      </w:pPr>
    </w:p>
    <w:p w14:paraId="26C0F0B0" w14:textId="77777777" w:rsidR="00832B9E" w:rsidRDefault="00832B9E" w:rsidP="00C94A60">
      <w:pPr>
        <w:rPr>
          <w:rtl/>
          <w:lang w:bidi="fa-IR"/>
        </w:rPr>
      </w:pPr>
    </w:p>
    <w:p w14:paraId="35B5B532" w14:textId="77777777" w:rsidR="00832B9E" w:rsidRDefault="00832B9E" w:rsidP="00C94A60">
      <w:pPr>
        <w:rPr>
          <w:rtl/>
          <w:lang w:bidi="fa-IR"/>
        </w:rPr>
      </w:pPr>
    </w:p>
    <w:p w14:paraId="523A9F24" w14:textId="77777777" w:rsidR="00832B9E" w:rsidRDefault="00832B9E" w:rsidP="00C94A60">
      <w:pPr>
        <w:rPr>
          <w:rtl/>
          <w:lang w:bidi="fa-IR"/>
        </w:rPr>
      </w:pPr>
    </w:p>
    <w:p w14:paraId="44624007" w14:textId="77777777" w:rsidR="00832B9E" w:rsidRDefault="00832B9E" w:rsidP="00C94A60">
      <w:pPr>
        <w:rPr>
          <w:rtl/>
          <w:lang w:bidi="fa-IR"/>
        </w:rPr>
      </w:pPr>
    </w:p>
    <w:p w14:paraId="481709EF" w14:textId="77777777" w:rsidR="00C14812" w:rsidRDefault="00C14812" w:rsidP="00C94A60">
      <w:pPr>
        <w:rPr>
          <w:rtl/>
          <w:lang w:bidi="fa-IR"/>
        </w:rPr>
      </w:pPr>
    </w:p>
    <w:p w14:paraId="3D6993E0" w14:textId="47FAB536" w:rsidR="00832B9E" w:rsidRDefault="00832B9E" w:rsidP="00832B9E">
      <w:pPr>
        <w:numPr>
          <w:ilvl w:val="0"/>
          <w:numId w:val="43"/>
        </w:numPr>
        <w:rPr>
          <w:rtl/>
          <w:lang w:bidi="fa-IR"/>
        </w:rPr>
      </w:pPr>
      <w:r>
        <w:rPr>
          <w:rtl/>
          <w:lang w:bidi="fa-IR"/>
        </w:rPr>
        <w:lastRenderedPageBreak/>
        <w:t>مرور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برنامه</w:t>
      </w:r>
      <w:r w:rsidR="00770B52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 w:rsidR="00770B52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از جمله ربات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امور مال</w:t>
      </w:r>
      <w:r>
        <w:rPr>
          <w:rFonts w:hint="cs"/>
          <w:rtl/>
          <w:lang w:bidi="fa-IR"/>
        </w:rPr>
        <w:t>ی</w:t>
      </w:r>
    </w:p>
    <w:p w14:paraId="32D55575" w14:textId="49005059" w:rsidR="00832B9E" w:rsidRDefault="00832B9E" w:rsidP="00832B9E">
      <w:pPr>
        <w:numPr>
          <w:ilvl w:val="0"/>
          <w:numId w:val="43"/>
        </w:numPr>
        <w:rPr>
          <w:rtl/>
          <w:lang w:bidi="fa-IR"/>
        </w:rPr>
      </w:pPr>
      <w:r>
        <w:rPr>
          <w:rtl/>
          <w:lang w:bidi="fa-IR"/>
        </w:rPr>
        <w:t>مطالعات مورد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موفق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</w:p>
    <w:p w14:paraId="30CD53C1" w14:textId="41540446" w:rsidR="00832B9E" w:rsidRPr="00C94A60" w:rsidRDefault="00832B9E" w:rsidP="00832B9E">
      <w:pPr>
        <w:numPr>
          <w:ilvl w:val="0"/>
          <w:numId w:val="43"/>
        </w:numPr>
        <w:rPr>
          <w:rtl/>
          <w:lang w:bidi="fa-IR"/>
        </w:rPr>
        <w:sectPr w:rsidR="00832B9E" w:rsidRPr="00C94A60" w:rsidSect="00A1797B">
          <w:headerReference w:type="default" r:id="rId16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tl/>
          <w:lang w:bidi="fa-IR"/>
        </w:rPr>
        <w:t>جهت</w:t>
      </w:r>
      <w:r w:rsidR="00770B52">
        <w:rPr>
          <w:rFonts w:hint="cs"/>
          <w:rtl/>
          <w:lang w:bidi="fa-IR"/>
        </w:rPr>
        <w:t>‌</w:t>
      </w:r>
      <w:r>
        <w:rPr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770B52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شرفت</w:t>
      </w:r>
      <w:r w:rsidR="00770B52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بالقوه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</w:p>
    <w:p w14:paraId="48D54A21" w14:textId="7914BA88" w:rsidR="000048BE" w:rsidRDefault="00656E7A" w:rsidP="00305050">
      <w:pPr>
        <w:pStyle w:val="Heading1"/>
        <w:ind w:left="0"/>
        <w:rPr>
          <w:rtl/>
          <w:lang w:bidi="ar-SA"/>
        </w:rPr>
      </w:pPr>
      <w:r>
        <w:rPr>
          <w:rtl/>
          <w:lang w:bidi="ar-SA"/>
        </w:rPr>
        <w:lastRenderedPageBreak/>
        <w:br/>
      </w:r>
      <w:bookmarkStart w:id="7" w:name="_Toc132119630"/>
      <w:r>
        <w:rPr>
          <w:rtl/>
          <w:lang w:bidi="ar-SA"/>
        </w:rPr>
        <w:t xml:space="preserve">فصل </w:t>
      </w:r>
      <w:r w:rsidR="007E3910">
        <w:rPr>
          <w:rFonts w:hint="cs"/>
          <w:rtl/>
          <w:lang w:bidi="ar-SA"/>
        </w:rPr>
        <w:t>پنجم</w:t>
      </w:r>
      <w:r>
        <w:rPr>
          <w:rtl/>
          <w:lang w:bidi="ar-SA"/>
        </w:rPr>
        <w:br/>
      </w:r>
      <w:r w:rsidR="00AF4D92">
        <w:rPr>
          <w:rtl/>
          <w:lang w:bidi="ar-SA"/>
        </w:rPr>
        <w:t>جمع‌بندي و نتيجه‌گيري</w:t>
      </w:r>
      <w:r w:rsidR="00A0633F">
        <w:rPr>
          <w:rtl/>
          <w:lang w:bidi="ar-SA"/>
        </w:rPr>
        <w:t xml:space="preserve"> </w:t>
      </w:r>
      <w:r>
        <w:rPr>
          <w:rtl/>
          <w:lang w:bidi="ar-SA"/>
        </w:rPr>
        <w:br w:type="page"/>
      </w:r>
      <w:r w:rsidRPr="00A92AFB">
        <w:rPr>
          <w:sz w:val="34"/>
          <w:rtl/>
          <w:lang w:bidi="ar-SA"/>
        </w:rPr>
        <w:lastRenderedPageBreak/>
        <w:t>جمع‌بندي و نتيجه‌گيري</w:t>
      </w:r>
      <w:bookmarkEnd w:id="7"/>
    </w:p>
    <w:p w14:paraId="42118846" w14:textId="1204E04A" w:rsidR="00E31348" w:rsidRDefault="008E42DA" w:rsidP="00132E0B">
      <w:pPr>
        <w:jc w:val="both"/>
        <w:rPr>
          <w:rtl/>
        </w:rPr>
      </w:pPr>
      <w:r>
        <w:rPr>
          <w:rtl/>
        </w:rPr>
        <w:t>در پايان گزارش‌هاي علمي و فني</w:t>
      </w:r>
      <w:r w:rsidR="005814D1">
        <w:rPr>
          <w:rtl/>
        </w:rPr>
        <w:t xml:space="preserve"> لازم است كه</w:t>
      </w:r>
      <w:r w:rsidR="000048BE">
        <w:rPr>
          <w:rtl/>
        </w:rPr>
        <w:t xml:space="preserve"> جمع‌بندي يا نتيجه‌گيري نهايي ارائه شود. در اين موارد مي‌توان آخرين فصل</w:t>
      </w:r>
      <w:r w:rsidR="00AF4D92">
        <w:rPr>
          <w:rtl/>
        </w:rPr>
        <w:t xml:space="preserve"> پایان نامه </w:t>
      </w:r>
      <w:r w:rsidR="000048BE">
        <w:rPr>
          <w:rtl/>
        </w:rPr>
        <w:t xml:space="preserve">كه </w:t>
      </w:r>
      <w:r w:rsidR="00E13757">
        <w:rPr>
          <w:rtl/>
        </w:rPr>
        <w:t>پیش</w:t>
      </w:r>
      <w:r w:rsidR="000048BE">
        <w:rPr>
          <w:rtl/>
        </w:rPr>
        <w:t xml:space="preserve"> از مراجع قرار مي‌گيرد را به اين امر اختصاص داد.</w:t>
      </w:r>
    </w:p>
    <w:p w14:paraId="35A5ACD6" w14:textId="77777777" w:rsidR="00D24B74" w:rsidRPr="00D05702" w:rsidRDefault="00D24B74" w:rsidP="00DB7C7E">
      <w:pPr>
        <w:jc w:val="both"/>
        <w:rPr>
          <w:rtl/>
        </w:rPr>
        <w:sectPr w:rsidR="00D24B74" w:rsidRPr="00D05702" w:rsidSect="00A1797B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2FE46B8E" w14:textId="77777777" w:rsidR="00EE0986" w:rsidRPr="00EE0986" w:rsidRDefault="00AF4D92" w:rsidP="00EE0986">
      <w:pPr>
        <w:keepNext/>
        <w:spacing w:before="960"/>
        <w:ind w:left="-52"/>
        <w:jc w:val="left"/>
        <w:outlineLvl w:val="0"/>
        <w:rPr>
          <w:b/>
          <w:bCs/>
          <w:kern w:val="32"/>
          <w:sz w:val="36"/>
          <w:szCs w:val="36"/>
          <w:rtl/>
        </w:rPr>
      </w:pPr>
      <w:bookmarkStart w:id="8" w:name="_Toc115553031"/>
      <w:bookmarkStart w:id="9" w:name="_Toc118681176"/>
      <w:bookmarkStart w:id="10" w:name="_Toc132119631"/>
      <w:r w:rsidRPr="00EE0986">
        <w:rPr>
          <w:b/>
          <w:bCs/>
          <w:kern w:val="32"/>
          <w:sz w:val="36"/>
          <w:szCs w:val="36"/>
          <w:rtl/>
        </w:rPr>
        <w:lastRenderedPageBreak/>
        <w:t>منابع و مراجع</w:t>
      </w:r>
      <w:bookmarkEnd w:id="8"/>
      <w:bookmarkEnd w:id="9"/>
      <w:bookmarkEnd w:id="10"/>
    </w:p>
    <w:p w14:paraId="186F6F0E" w14:textId="77777777" w:rsidR="00EE1912" w:rsidRPr="00EE1912" w:rsidRDefault="00EE1912" w:rsidP="00EE1912">
      <w:pPr>
        <w:pStyle w:val="Title16"/>
        <w:jc w:val="both"/>
      </w:pPr>
    </w:p>
    <w:sectPr w:rsidR="00EE1912" w:rsidRPr="00EE1912" w:rsidSect="00A1797B">
      <w:headerReference w:type="default" r:id="rId18"/>
      <w:footerReference w:type="default" r:id="rId19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7E49" w14:textId="77777777" w:rsidR="004B3912" w:rsidRDefault="004B3912">
      <w:pPr>
        <w:spacing w:before="0" w:line="240" w:lineRule="auto"/>
      </w:pPr>
      <w:r>
        <w:separator/>
      </w:r>
    </w:p>
  </w:endnote>
  <w:endnote w:type="continuationSeparator" w:id="0">
    <w:p w14:paraId="2A036CD6" w14:textId="77777777" w:rsidR="004B3912" w:rsidRDefault="004B39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E350" w14:textId="61D2C8B3" w:rsidR="00FF02F7" w:rsidRDefault="00AF4D92" w:rsidP="00DB7C7E">
    <w:pPr>
      <w:jc w:val="both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 w:rsidR="00017843">
      <w:rPr>
        <w:rStyle w:val="PageNumber"/>
        <w:rtl/>
      </w:rPr>
      <w:fldChar w:fldCharType="separate"/>
    </w:r>
    <w:r w:rsidR="00017843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A4053D2" w14:textId="77777777" w:rsidR="00FF02F7" w:rsidRDefault="00FF02F7" w:rsidP="00DB7C7E">
    <w:pPr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7468" w14:textId="77777777" w:rsidR="00FF02F7" w:rsidRDefault="00AF4D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03EF">
      <w:rPr>
        <w:noProof/>
        <w:rtl/>
      </w:rPr>
      <w:t>11</w:t>
    </w:r>
    <w:r>
      <w:fldChar w:fldCharType="end"/>
    </w:r>
  </w:p>
  <w:p w14:paraId="41BD7CD8" w14:textId="77777777" w:rsidR="00FF02F7" w:rsidRDefault="00FF02F7" w:rsidP="00381B6A">
    <w:pPr>
      <w:jc w:val="both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C689" w14:textId="77777777" w:rsidR="00FF02F7" w:rsidRDefault="00FF02F7" w:rsidP="00381B6A">
    <w:pPr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E253" w14:textId="77777777" w:rsidR="004B3912" w:rsidRDefault="004B3912" w:rsidP="00DB7C7E">
      <w:pPr>
        <w:bidi w:val="0"/>
      </w:pPr>
      <w:r>
        <w:separator/>
      </w:r>
    </w:p>
  </w:footnote>
  <w:footnote w:type="continuationSeparator" w:id="0">
    <w:p w14:paraId="42E5585F" w14:textId="77777777" w:rsidR="004B3912" w:rsidRDefault="004B3912" w:rsidP="00DB7C7E">
      <w:pPr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A334" w14:textId="77777777" w:rsidR="00FF02F7" w:rsidRDefault="00FF02F7" w:rsidP="00DB7C7E">
    <w:pPr>
      <w:jc w:val="both"/>
    </w:pPr>
  </w:p>
  <w:p w14:paraId="4C92D6C9" w14:textId="77777777" w:rsidR="00FF02F7" w:rsidRDefault="00FF02F7" w:rsidP="00DB7C7E">
    <w:pPr>
      <w:jc w:val="both"/>
    </w:pPr>
  </w:p>
  <w:p w14:paraId="3846AF24" w14:textId="77777777" w:rsidR="00FF02F7" w:rsidRDefault="00FF02F7" w:rsidP="00DB7C7E">
    <w:pPr>
      <w:jc w:val="both"/>
    </w:pPr>
  </w:p>
  <w:p w14:paraId="0AB9D4EB" w14:textId="77777777" w:rsidR="00FF02F7" w:rsidRDefault="00FF02F7" w:rsidP="00DB7C7E">
    <w:pPr>
      <w:jc w:val="both"/>
    </w:pPr>
  </w:p>
  <w:p w14:paraId="1629F0DF" w14:textId="77777777" w:rsidR="00FF02F7" w:rsidRDefault="00FF02F7" w:rsidP="00DB7C7E">
    <w:pPr>
      <w:jc w:val="both"/>
    </w:pPr>
  </w:p>
  <w:p w14:paraId="620A6903" w14:textId="77777777" w:rsidR="00FF02F7" w:rsidRDefault="00FF02F7" w:rsidP="00DB7C7E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A001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03C6A008" w14:textId="77777777" w:rsidTr="001A31DB">
      <w:tc>
        <w:tcPr>
          <w:tcW w:w="7866" w:type="dxa"/>
          <w:vAlign w:val="center"/>
        </w:tcPr>
        <w:p w14:paraId="05973749" w14:textId="77777777" w:rsidR="00FF02F7" w:rsidRPr="00E74E46" w:rsidRDefault="00AF4D92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153094B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5F5FB11" w14:textId="77777777" w:rsidR="00FF02F7" w:rsidRPr="006D30F6" w:rsidRDefault="00FF02F7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18F4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2DE8EFB9" w14:textId="77777777" w:rsidTr="001A31DB">
      <w:tc>
        <w:tcPr>
          <w:tcW w:w="7866" w:type="dxa"/>
          <w:vAlign w:val="center"/>
        </w:tcPr>
        <w:p w14:paraId="6FA31810" w14:textId="77777777" w:rsidR="00FF02F7" w:rsidRPr="00E74E46" w:rsidRDefault="00AF4D92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فهرست </w:t>
          </w:r>
          <w:r w:rsidRPr="00E74E46">
            <w:rPr>
              <w:rFonts w:hint="cs"/>
              <w:rtl/>
              <w:lang w:val="en-US" w:eastAsia="en-US" w:bidi="fa-IR"/>
            </w:rPr>
            <w:t>مطالب</w:t>
          </w:r>
        </w:p>
      </w:tc>
      <w:tc>
        <w:tcPr>
          <w:tcW w:w="900" w:type="dxa"/>
          <w:vAlign w:val="center"/>
        </w:tcPr>
        <w:p w14:paraId="5EDF0C55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5C4153B0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B0BA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16130761" w14:textId="77777777" w:rsidTr="001A31DB">
      <w:tc>
        <w:tcPr>
          <w:tcW w:w="7866" w:type="dxa"/>
          <w:vAlign w:val="center"/>
        </w:tcPr>
        <w:p w14:paraId="5BAEA284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Pr="00E74E46">
            <w:rPr>
              <w:rFonts w:hint="cs"/>
              <w:rtl/>
              <w:lang w:val="en-US" w:eastAsia="en-US" w:bidi="fa-IR"/>
            </w:rPr>
            <w:t>اول: مقدمه</w:t>
          </w:r>
        </w:p>
      </w:tc>
      <w:tc>
        <w:tcPr>
          <w:tcW w:w="900" w:type="dxa"/>
          <w:vAlign w:val="center"/>
        </w:tcPr>
        <w:p w14:paraId="559D7EB7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30EBFFE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6C01" w14:textId="77777777" w:rsidR="00D11059" w:rsidRDefault="00D11059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D11059" w14:paraId="56E21D3E" w14:textId="77777777" w:rsidTr="001A31DB">
      <w:tc>
        <w:tcPr>
          <w:tcW w:w="7866" w:type="dxa"/>
          <w:vAlign w:val="center"/>
        </w:tcPr>
        <w:p w14:paraId="6C195959" w14:textId="77777777" w:rsidR="00D11059" w:rsidRPr="00E74E46" w:rsidRDefault="00D11059" w:rsidP="0053158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دوم: مشخصات یک پایان نامه و گزارش علمی</w:t>
          </w:r>
        </w:p>
      </w:tc>
      <w:tc>
        <w:tcPr>
          <w:tcW w:w="900" w:type="dxa"/>
          <w:vAlign w:val="center"/>
        </w:tcPr>
        <w:p w14:paraId="23859642" w14:textId="77777777" w:rsidR="00D11059" w:rsidRPr="00E74E46" w:rsidRDefault="00D11059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B88C75D" w14:textId="77777777" w:rsidR="00D11059" w:rsidRPr="003330DF" w:rsidRDefault="00D11059" w:rsidP="003330DF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61B3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06A619F6" w14:textId="77777777" w:rsidTr="001A31DB">
      <w:tc>
        <w:tcPr>
          <w:tcW w:w="7866" w:type="dxa"/>
          <w:vAlign w:val="center"/>
        </w:tcPr>
        <w:p w14:paraId="2448D75A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Pr="00E74E46">
            <w:rPr>
              <w:rFonts w:hint="cs"/>
              <w:rtl/>
              <w:lang w:val="en-US" w:eastAsia="en-US" w:bidi="fa-IR"/>
            </w:rPr>
            <w:t>سوم: نگارش صحيح</w:t>
          </w:r>
        </w:p>
      </w:tc>
      <w:tc>
        <w:tcPr>
          <w:tcW w:w="900" w:type="dxa"/>
          <w:vAlign w:val="center"/>
        </w:tcPr>
        <w:p w14:paraId="197A5F48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D3EACD0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9D42" w14:textId="77777777" w:rsidR="00FF02F7" w:rsidRDefault="00FF02F7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6B5D33E0" w14:textId="77777777" w:rsidTr="001A31DB">
      <w:tc>
        <w:tcPr>
          <w:tcW w:w="7866" w:type="dxa"/>
          <w:vAlign w:val="center"/>
        </w:tcPr>
        <w:p w14:paraId="2CD0E3AA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Pr="00E74E46">
            <w:rPr>
              <w:rFonts w:hint="cs"/>
              <w:rtl/>
              <w:lang w:val="en-US" w:eastAsia="en-US" w:bidi="fa-IR"/>
            </w:rPr>
            <w:t>ششم: جمع‌بندي و نتيجه‌گيري</w:t>
          </w:r>
        </w:p>
      </w:tc>
      <w:tc>
        <w:tcPr>
          <w:tcW w:w="900" w:type="dxa"/>
          <w:vAlign w:val="center"/>
        </w:tcPr>
        <w:p w14:paraId="64BABFCE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19C03BF" w14:textId="77777777" w:rsidR="00FF02F7" w:rsidRPr="007945A9" w:rsidRDefault="00FF02F7" w:rsidP="007945A9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DE73" w14:textId="77777777" w:rsidR="00FF02F7" w:rsidRDefault="00FF02F7" w:rsidP="007945A9">
    <w:pPr>
      <w:pStyle w:val="Header"/>
      <w:rPr>
        <w:rtl/>
      </w:rPr>
    </w:pPr>
  </w:p>
  <w:p w14:paraId="7C82E04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1.5pt;height:11.5pt" o:bullet="t">
        <v:imagedata r:id="rId1" o:title="mso9C03"/>
      </v:shape>
    </w:pict>
  </w:numPicBullet>
  <w:abstractNum w:abstractNumId="0" w15:restartNumberingAfterBreak="0">
    <w:nsid w:val="09B34944"/>
    <w:multiLevelType w:val="hybridMultilevel"/>
    <w:tmpl w:val="F93AE34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E87087B"/>
    <w:multiLevelType w:val="multilevel"/>
    <w:tmpl w:val="44387566"/>
    <w:numStyleLink w:val="Num"/>
  </w:abstractNum>
  <w:abstractNum w:abstractNumId="2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4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BC17AAF"/>
    <w:multiLevelType w:val="hybridMultilevel"/>
    <w:tmpl w:val="D25EE5E2"/>
    <w:lvl w:ilvl="0" w:tplc="6584D404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3E8012BE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75041A6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E62BCA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C8E6FA6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A22CE816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756D764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9E64E35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EACE8E6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EE03476"/>
    <w:multiLevelType w:val="hybridMultilevel"/>
    <w:tmpl w:val="BEA2E626"/>
    <w:lvl w:ilvl="0" w:tplc="E39C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1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8C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6A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2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21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C4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6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222B"/>
    <w:multiLevelType w:val="hybridMultilevel"/>
    <w:tmpl w:val="0AAEF878"/>
    <w:lvl w:ilvl="0" w:tplc="E5B8688A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FFB8F5AC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5FACDC66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C3B0AA2C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D3EA6E80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94C4D000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EDA5CDE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286269C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8318CDD4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4" w15:restartNumberingAfterBreak="0">
    <w:nsid w:val="40647DA7"/>
    <w:multiLevelType w:val="hybridMultilevel"/>
    <w:tmpl w:val="A58C6A5E"/>
    <w:lvl w:ilvl="0" w:tplc="A992E726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4B66F36C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3A6AF44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E04796A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EA6BE2E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7FBA8436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886863C0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14CB4FC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D1D6A93C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C0BA54A8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22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1E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CD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56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42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10D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07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8892B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632A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3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F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504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5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7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5B2E536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C92E6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C4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E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AE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C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4E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5950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C2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3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0C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5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09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C97E89FA"/>
    <w:lvl w:ilvl="0" w:tplc="9564C26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6F942276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8CE6F90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58229858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E8A82232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599C3874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7A0183C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B70B564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1644BA0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EF66CA56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E82C7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C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6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8A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8C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43C06"/>
    <w:multiLevelType w:val="hybridMultilevel"/>
    <w:tmpl w:val="45C64D76"/>
    <w:lvl w:ilvl="0" w:tplc="4F7A5C9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CE08B1DC" w:tentative="1">
      <w:start w:val="1"/>
      <w:numFmt w:val="lowerLetter"/>
      <w:lvlText w:val="%2."/>
      <w:lvlJc w:val="left"/>
      <w:pPr>
        <w:ind w:left="1866" w:hanging="360"/>
      </w:pPr>
    </w:lvl>
    <w:lvl w:ilvl="2" w:tplc="BC1E50E2" w:tentative="1">
      <w:start w:val="1"/>
      <w:numFmt w:val="lowerRoman"/>
      <w:lvlText w:val="%3."/>
      <w:lvlJc w:val="right"/>
      <w:pPr>
        <w:ind w:left="2586" w:hanging="180"/>
      </w:pPr>
    </w:lvl>
    <w:lvl w:ilvl="3" w:tplc="801887DC" w:tentative="1">
      <w:start w:val="1"/>
      <w:numFmt w:val="decimal"/>
      <w:lvlText w:val="%4."/>
      <w:lvlJc w:val="left"/>
      <w:pPr>
        <w:ind w:left="3306" w:hanging="360"/>
      </w:pPr>
    </w:lvl>
    <w:lvl w:ilvl="4" w:tplc="9C9466AA" w:tentative="1">
      <w:start w:val="1"/>
      <w:numFmt w:val="lowerLetter"/>
      <w:lvlText w:val="%5."/>
      <w:lvlJc w:val="left"/>
      <w:pPr>
        <w:ind w:left="4026" w:hanging="360"/>
      </w:pPr>
    </w:lvl>
    <w:lvl w:ilvl="5" w:tplc="1826DB42" w:tentative="1">
      <w:start w:val="1"/>
      <w:numFmt w:val="lowerRoman"/>
      <w:lvlText w:val="%6."/>
      <w:lvlJc w:val="right"/>
      <w:pPr>
        <w:ind w:left="4746" w:hanging="180"/>
      </w:pPr>
    </w:lvl>
    <w:lvl w:ilvl="6" w:tplc="21E471C6" w:tentative="1">
      <w:start w:val="1"/>
      <w:numFmt w:val="decimal"/>
      <w:lvlText w:val="%7."/>
      <w:lvlJc w:val="left"/>
      <w:pPr>
        <w:ind w:left="5466" w:hanging="360"/>
      </w:pPr>
    </w:lvl>
    <w:lvl w:ilvl="7" w:tplc="288E4258" w:tentative="1">
      <w:start w:val="1"/>
      <w:numFmt w:val="lowerLetter"/>
      <w:lvlText w:val="%8."/>
      <w:lvlJc w:val="left"/>
      <w:pPr>
        <w:ind w:left="6186" w:hanging="360"/>
      </w:pPr>
    </w:lvl>
    <w:lvl w:ilvl="8" w:tplc="A2CCDA8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6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8" w15:restartNumberingAfterBreak="0">
    <w:nsid w:val="69E71ADA"/>
    <w:multiLevelType w:val="hybridMultilevel"/>
    <w:tmpl w:val="CCC4F1EA"/>
    <w:lvl w:ilvl="0" w:tplc="3E20E18C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7AA2297E" w:tentative="1">
      <w:start w:val="1"/>
      <w:numFmt w:val="lowerLetter"/>
      <w:lvlText w:val="%2."/>
      <w:lvlJc w:val="left"/>
      <w:pPr>
        <w:ind w:left="1725" w:hanging="360"/>
      </w:pPr>
    </w:lvl>
    <w:lvl w:ilvl="2" w:tplc="1DDE1B9A" w:tentative="1">
      <w:start w:val="1"/>
      <w:numFmt w:val="lowerRoman"/>
      <w:lvlText w:val="%3."/>
      <w:lvlJc w:val="right"/>
      <w:pPr>
        <w:ind w:left="2445" w:hanging="180"/>
      </w:pPr>
    </w:lvl>
    <w:lvl w:ilvl="3" w:tplc="58308444" w:tentative="1">
      <w:start w:val="1"/>
      <w:numFmt w:val="decimal"/>
      <w:lvlText w:val="%4."/>
      <w:lvlJc w:val="left"/>
      <w:pPr>
        <w:ind w:left="3165" w:hanging="360"/>
      </w:pPr>
    </w:lvl>
    <w:lvl w:ilvl="4" w:tplc="8E0269EA" w:tentative="1">
      <w:start w:val="1"/>
      <w:numFmt w:val="lowerLetter"/>
      <w:lvlText w:val="%5."/>
      <w:lvlJc w:val="left"/>
      <w:pPr>
        <w:ind w:left="3885" w:hanging="360"/>
      </w:pPr>
    </w:lvl>
    <w:lvl w:ilvl="5" w:tplc="A4E8FFE4" w:tentative="1">
      <w:start w:val="1"/>
      <w:numFmt w:val="lowerRoman"/>
      <w:lvlText w:val="%6."/>
      <w:lvlJc w:val="right"/>
      <w:pPr>
        <w:ind w:left="4605" w:hanging="180"/>
      </w:pPr>
    </w:lvl>
    <w:lvl w:ilvl="6" w:tplc="99667528" w:tentative="1">
      <w:start w:val="1"/>
      <w:numFmt w:val="decimal"/>
      <w:lvlText w:val="%7."/>
      <w:lvlJc w:val="left"/>
      <w:pPr>
        <w:ind w:left="5325" w:hanging="360"/>
      </w:pPr>
    </w:lvl>
    <w:lvl w:ilvl="7" w:tplc="1A6E6826" w:tentative="1">
      <w:start w:val="1"/>
      <w:numFmt w:val="lowerLetter"/>
      <w:lvlText w:val="%8."/>
      <w:lvlJc w:val="left"/>
      <w:pPr>
        <w:ind w:left="6045" w:hanging="360"/>
      </w:pPr>
    </w:lvl>
    <w:lvl w:ilvl="8" w:tplc="CFB6037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B4D3991"/>
    <w:multiLevelType w:val="hybridMultilevel"/>
    <w:tmpl w:val="47F8656A"/>
    <w:lvl w:ilvl="0" w:tplc="F7ECA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CB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4A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F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7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C7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7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E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28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4E12751"/>
    <w:multiLevelType w:val="multilevel"/>
    <w:tmpl w:val="44387566"/>
    <w:numStyleLink w:val="Num"/>
  </w:abstractNum>
  <w:abstractNum w:abstractNumId="33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9BE44B0"/>
    <w:multiLevelType w:val="hybridMultilevel"/>
    <w:tmpl w:val="421C895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339891737">
    <w:abstractNumId w:val="5"/>
  </w:num>
  <w:num w:numId="2" w16cid:durableId="1825731849">
    <w:abstractNumId w:val="31"/>
  </w:num>
  <w:num w:numId="3" w16cid:durableId="1704554860">
    <w:abstractNumId w:val="23"/>
  </w:num>
  <w:num w:numId="4" w16cid:durableId="203641977">
    <w:abstractNumId w:val="20"/>
  </w:num>
  <w:num w:numId="5" w16cid:durableId="1511723167">
    <w:abstractNumId w:val="18"/>
  </w:num>
  <w:num w:numId="6" w16cid:durableId="1704357552">
    <w:abstractNumId w:val="32"/>
  </w:num>
  <w:num w:numId="7" w16cid:durableId="1551503645">
    <w:abstractNumId w:val="1"/>
  </w:num>
  <w:num w:numId="8" w16cid:durableId="780954073">
    <w:abstractNumId w:val="22"/>
  </w:num>
  <w:num w:numId="9" w16cid:durableId="2068411467">
    <w:abstractNumId w:val="29"/>
  </w:num>
  <w:num w:numId="10" w16cid:durableId="1086153866">
    <w:abstractNumId w:val="12"/>
  </w:num>
  <w:num w:numId="11" w16cid:durableId="237325969">
    <w:abstractNumId w:val="26"/>
  </w:num>
  <w:num w:numId="12" w16cid:durableId="1294023190">
    <w:abstractNumId w:val="33"/>
  </w:num>
  <w:num w:numId="13" w16cid:durableId="154885328">
    <w:abstractNumId w:val="16"/>
  </w:num>
  <w:num w:numId="14" w16cid:durableId="372536456">
    <w:abstractNumId w:val="9"/>
  </w:num>
  <w:num w:numId="15" w16cid:durableId="408381166">
    <w:abstractNumId w:val="17"/>
  </w:num>
  <w:num w:numId="16" w16cid:durableId="40786611">
    <w:abstractNumId w:val="31"/>
  </w:num>
  <w:num w:numId="17" w16cid:durableId="781195227">
    <w:abstractNumId w:val="31"/>
  </w:num>
  <w:num w:numId="18" w16cid:durableId="1773358239">
    <w:abstractNumId w:val="15"/>
  </w:num>
  <w:num w:numId="19" w16cid:durableId="1724601851">
    <w:abstractNumId w:val="31"/>
  </w:num>
  <w:num w:numId="20" w16cid:durableId="871846182">
    <w:abstractNumId w:val="31"/>
  </w:num>
  <w:num w:numId="21" w16cid:durableId="342241360">
    <w:abstractNumId w:val="10"/>
  </w:num>
  <w:num w:numId="22" w16cid:durableId="1464733104">
    <w:abstractNumId w:val="31"/>
  </w:num>
  <w:num w:numId="23" w16cid:durableId="1584140630">
    <w:abstractNumId w:val="11"/>
  </w:num>
  <w:num w:numId="24" w16cid:durableId="284848888">
    <w:abstractNumId w:val="31"/>
  </w:num>
  <w:num w:numId="25" w16cid:durableId="1129781238">
    <w:abstractNumId w:val="31"/>
  </w:num>
  <w:num w:numId="26" w16cid:durableId="1695960367">
    <w:abstractNumId w:val="13"/>
  </w:num>
  <w:num w:numId="27" w16cid:durableId="1287853091">
    <w:abstractNumId w:val="21"/>
  </w:num>
  <w:num w:numId="28" w16cid:durableId="1515074152">
    <w:abstractNumId w:val="19"/>
  </w:num>
  <w:num w:numId="29" w16cid:durableId="1614246379">
    <w:abstractNumId w:val="6"/>
  </w:num>
  <w:num w:numId="30" w16cid:durableId="708451413">
    <w:abstractNumId w:val="35"/>
  </w:num>
  <w:num w:numId="31" w16cid:durableId="482428847">
    <w:abstractNumId w:val="28"/>
  </w:num>
  <w:num w:numId="32" w16cid:durableId="411582146">
    <w:abstractNumId w:val="14"/>
  </w:num>
  <w:num w:numId="33" w16cid:durableId="2142530717">
    <w:abstractNumId w:val="30"/>
  </w:num>
  <w:num w:numId="34" w16cid:durableId="1808666112">
    <w:abstractNumId w:val="24"/>
  </w:num>
  <w:num w:numId="35" w16cid:durableId="1810319008">
    <w:abstractNumId w:val="2"/>
  </w:num>
  <w:num w:numId="36" w16cid:durableId="1064833824">
    <w:abstractNumId w:val="3"/>
  </w:num>
  <w:num w:numId="37" w16cid:durableId="539829754">
    <w:abstractNumId w:val="4"/>
  </w:num>
  <w:num w:numId="38" w16cid:durableId="1713572694">
    <w:abstractNumId w:val="27"/>
  </w:num>
  <w:num w:numId="39" w16cid:durableId="1164393143">
    <w:abstractNumId w:val="25"/>
  </w:num>
  <w:num w:numId="40" w16cid:durableId="458181153">
    <w:abstractNumId w:val="7"/>
  </w:num>
  <w:num w:numId="41" w16cid:durableId="1238594568">
    <w:abstractNumId w:val="8"/>
  </w:num>
  <w:num w:numId="42" w16cid:durableId="1494100610">
    <w:abstractNumId w:val="34"/>
  </w:num>
  <w:num w:numId="43" w16cid:durableId="65873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80F"/>
    <w:rsid w:val="0000316B"/>
    <w:rsid w:val="00003239"/>
    <w:rsid w:val="0000407D"/>
    <w:rsid w:val="000048BE"/>
    <w:rsid w:val="00007CFF"/>
    <w:rsid w:val="00013E97"/>
    <w:rsid w:val="00013F78"/>
    <w:rsid w:val="000163FD"/>
    <w:rsid w:val="00017843"/>
    <w:rsid w:val="00020E83"/>
    <w:rsid w:val="000236AF"/>
    <w:rsid w:val="000243C9"/>
    <w:rsid w:val="00025702"/>
    <w:rsid w:val="0002625F"/>
    <w:rsid w:val="0003179D"/>
    <w:rsid w:val="0003266F"/>
    <w:rsid w:val="00035783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2356"/>
    <w:rsid w:val="00075789"/>
    <w:rsid w:val="00077E45"/>
    <w:rsid w:val="000834E5"/>
    <w:rsid w:val="000841F3"/>
    <w:rsid w:val="00084FAA"/>
    <w:rsid w:val="00085873"/>
    <w:rsid w:val="00086B6E"/>
    <w:rsid w:val="000878FA"/>
    <w:rsid w:val="000920EA"/>
    <w:rsid w:val="000932D4"/>
    <w:rsid w:val="00095B57"/>
    <w:rsid w:val="000973B8"/>
    <w:rsid w:val="000A04A2"/>
    <w:rsid w:val="000A6122"/>
    <w:rsid w:val="000A6281"/>
    <w:rsid w:val="000A6D0F"/>
    <w:rsid w:val="000A7C6A"/>
    <w:rsid w:val="000B473F"/>
    <w:rsid w:val="000B474D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31C8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4DF"/>
    <w:rsid w:val="000E453D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2D15"/>
    <w:rsid w:val="00123145"/>
    <w:rsid w:val="001234E1"/>
    <w:rsid w:val="0012447A"/>
    <w:rsid w:val="001273ED"/>
    <w:rsid w:val="00127DE1"/>
    <w:rsid w:val="00127DFC"/>
    <w:rsid w:val="00130EEB"/>
    <w:rsid w:val="00132E0B"/>
    <w:rsid w:val="00134136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7CF2"/>
    <w:rsid w:val="00197DF4"/>
    <w:rsid w:val="001A28F4"/>
    <w:rsid w:val="001A2CDE"/>
    <w:rsid w:val="001A31DB"/>
    <w:rsid w:val="001A4AA8"/>
    <w:rsid w:val="001A5504"/>
    <w:rsid w:val="001A63F0"/>
    <w:rsid w:val="001A6F11"/>
    <w:rsid w:val="001A7BD0"/>
    <w:rsid w:val="001B0F3F"/>
    <w:rsid w:val="001B32CD"/>
    <w:rsid w:val="001B39D1"/>
    <w:rsid w:val="001B5911"/>
    <w:rsid w:val="001B5986"/>
    <w:rsid w:val="001B6D1E"/>
    <w:rsid w:val="001B7155"/>
    <w:rsid w:val="001C0F19"/>
    <w:rsid w:val="001C21B3"/>
    <w:rsid w:val="001C224A"/>
    <w:rsid w:val="001C2563"/>
    <w:rsid w:val="001C318D"/>
    <w:rsid w:val="001C42E1"/>
    <w:rsid w:val="001D0A47"/>
    <w:rsid w:val="001D13EF"/>
    <w:rsid w:val="001D144C"/>
    <w:rsid w:val="001D3168"/>
    <w:rsid w:val="001D4300"/>
    <w:rsid w:val="001D4685"/>
    <w:rsid w:val="001D54A6"/>
    <w:rsid w:val="001D7EEB"/>
    <w:rsid w:val="001E0881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1F757B"/>
    <w:rsid w:val="00200C16"/>
    <w:rsid w:val="00202BFE"/>
    <w:rsid w:val="002034F4"/>
    <w:rsid w:val="0020373B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543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BB6"/>
    <w:rsid w:val="00285F40"/>
    <w:rsid w:val="00287656"/>
    <w:rsid w:val="00295EAB"/>
    <w:rsid w:val="002965D7"/>
    <w:rsid w:val="002A2A10"/>
    <w:rsid w:val="002A6F76"/>
    <w:rsid w:val="002A7295"/>
    <w:rsid w:val="002B0C5A"/>
    <w:rsid w:val="002B4102"/>
    <w:rsid w:val="002C0CE1"/>
    <w:rsid w:val="002C1004"/>
    <w:rsid w:val="002C2107"/>
    <w:rsid w:val="002C21D3"/>
    <w:rsid w:val="002C33F5"/>
    <w:rsid w:val="002C4C80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050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6DCA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513"/>
    <w:rsid w:val="00385514"/>
    <w:rsid w:val="00385660"/>
    <w:rsid w:val="00385DEB"/>
    <w:rsid w:val="00390D33"/>
    <w:rsid w:val="0039243C"/>
    <w:rsid w:val="0039385B"/>
    <w:rsid w:val="003944A5"/>
    <w:rsid w:val="003956C7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0D5D"/>
    <w:rsid w:val="003C389D"/>
    <w:rsid w:val="003C5BC4"/>
    <w:rsid w:val="003C5F16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1632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45A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3FA9"/>
    <w:rsid w:val="00477C26"/>
    <w:rsid w:val="00481408"/>
    <w:rsid w:val="0048209C"/>
    <w:rsid w:val="0048459C"/>
    <w:rsid w:val="00484881"/>
    <w:rsid w:val="00485A9E"/>
    <w:rsid w:val="00490E26"/>
    <w:rsid w:val="00495ED4"/>
    <w:rsid w:val="00497A13"/>
    <w:rsid w:val="004A4347"/>
    <w:rsid w:val="004A4894"/>
    <w:rsid w:val="004A55E4"/>
    <w:rsid w:val="004A561D"/>
    <w:rsid w:val="004A79C2"/>
    <w:rsid w:val="004A7DBA"/>
    <w:rsid w:val="004A7DBD"/>
    <w:rsid w:val="004B0F78"/>
    <w:rsid w:val="004B1475"/>
    <w:rsid w:val="004B3912"/>
    <w:rsid w:val="004B7A3A"/>
    <w:rsid w:val="004C1157"/>
    <w:rsid w:val="004C3BD9"/>
    <w:rsid w:val="004C5365"/>
    <w:rsid w:val="004C70CA"/>
    <w:rsid w:val="004D2FA5"/>
    <w:rsid w:val="004D331A"/>
    <w:rsid w:val="004D34FC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2BC0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34B"/>
    <w:rsid w:val="00524C5F"/>
    <w:rsid w:val="00525035"/>
    <w:rsid w:val="005307AA"/>
    <w:rsid w:val="00531588"/>
    <w:rsid w:val="0053186E"/>
    <w:rsid w:val="00531BCA"/>
    <w:rsid w:val="00533172"/>
    <w:rsid w:val="005347DC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2F62"/>
    <w:rsid w:val="00563A22"/>
    <w:rsid w:val="005649C2"/>
    <w:rsid w:val="00564C33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142C"/>
    <w:rsid w:val="005B2BD5"/>
    <w:rsid w:val="005B5B14"/>
    <w:rsid w:val="005B5F7F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E0A02"/>
    <w:rsid w:val="005E5D12"/>
    <w:rsid w:val="005E5F4C"/>
    <w:rsid w:val="005F1758"/>
    <w:rsid w:val="005F5C30"/>
    <w:rsid w:val="00602FED"/>
    <w:rsid w:val="00607751"/>
    <w:rsid w:val="0060788D"/>
    <w:rsid w:val="00610543"/>
    <w:rsid w:val="006138B6"/>
    <w:rsid w:val="0061464E"/>
    <w:rsid w:val="006170F8"/>
    <w:rsid w:val="00617FDA"/>
    <w:rsid w:val="006211B7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56"/>
    <w:rsid w:val="006560BB"/>
    <w:rsid w:val="00656437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695E"/>
    <w:rsid w:val="00676970"/>
    <w:rsid w:val="00677226"/>
    <w:rsid w:val="00680C06"/>
    <w:rsid w:val="00681F07"/>
    <w:rsid w:val="0068252D"/>
    <w:rsid w:val="0068584E"/>
    <w:rsid w:val="006860A9"/>
    <w:rsid w:val="0068624F"/>
    <w:rsid w:val="0068628E"/>
    <w:rsid w:val="00687FED"/>
    <w:rsid w:val="00690353"/>
    <w:rsid w:val="00690A3E"/>
    <w:rsid w:val="00694C70"/>
    <w:rsid w:val="0069579D"/>
    <w:rsid w:val="00695A0A"/>
    <w:rsid w:val="006A0D8D"/>
    <w:rsid w:val="006A1A2F"/>
    <w:rsid w:val="006B16B9"/>
    <w:rsid w:val="006B30CB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228D"/>
    <w:rsid w:val="006F385E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239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2CDA"/>
    <w:rsid w:val="007357BF"/>
    <w:rsid w:val="00740276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0B52"/>
    <w:rsid w:val="007741BE"/>
    <w:rsid w:val="00783D0D"/>
    <w:rsid w:val="007843C6"/>
    <w:rsid w:val="00784631"/>
    <w:rsid w:val="00784DD5"/>
    <w:rsid w:val="0078665A"/>
    <w:rsid w:val="007879A1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37ED"/>
    <w:rsid w:val="007B4C72"/>
    <w:rsid w:val="007C5FD2"/>
    <w:rsid w:val="007C7715"/>
    <w:rsid w:val="007C7941"/>
    <w:rsid w:val="007D0D6C"/>
    <w:rsid w:val="007D31E3"/>
    <w:rsid w:val="007D3588"/>
    <w:rsid w:val="007D5A9E"/>
    <w:rsid w:val="007D66B9"/>
    <w:rsid w:val="007D67C2"/>
    <w:rsid w:val="007E124E"/>
    <w:rsid w:val="007E1CAD"/>
    <w:rsid w:val="007E3746"/>
    <w:rsid w:val="007E3910"/>
    <w:rsid w:val="007E3EBF"/>
    <w:rsid w:val="007E4F74"/>
    <w:rsid w:val="007F0E46"/>
    <w:rsid w:val="007F1520"/>
    <w:rsid w:val="007F3FF0"/>
    <w:rsid w:val="007F5ACE"/>
    <w:rsid w:val="007F5ED4"/>
    <w:rsid w:val="007F68DB"/>
    <w:rsid w:val="007F7D51"/>
    <w:rsid w:val="008015F5"/>
    <w:rsid w:val="008018D3"/>
    <w:rsid w:val="008033FF"/>
    <w:rsid w:val="008048A7"/>
    <w:rsid w:val="008062ED"/>
    <w:rsid w:val="00806EFF"/>
    <w:rsid w:val="008078D8"/>
    <w:rsid w:val="00810F43"/>
    <w:rsid w:val="0081208D"/>
    <w:rsid w:val="00812EE7"/>
    <w:rsid w:val="00814CA6"/>
    <w:rsid w:val="00821A29"/>
    <w:rsid w:val="00821AE4"/>
    <w:rsid w:val="008247BE"/>
    <w:rsid w:val="008254D0"/>
    <w:rsid w:val="00827417"/>
    <w:rsid w:val="00831B94"/>
    <w:rsid w:val="00832B29"/>
    <w:rsid w:val="00832B9E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3C16"/>
    <w:rsid w:val="0088623F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B1B49"/>
    <w:rsid w:val="008B2756"/>
    <w:rsid w:val="008B361E"/>
    <w:rsid w:val="008B528F"/>
    <w:rsid w:val="008B560B"/>
    <w:rsid w:val="008B602D"/>
    <w:rsid w:val="008B723F"/>
    <w:rsid w:val="008B7C90"/>
    <w:rsid w:val="008C1215"/>
    <w:rsid w:val="008C21AF"/>
    <w:rsid w:val="008C2201"/>
    <w:rsid w:val="008C3CC0"/>
    <w:rsid w:val="008C60E5"/>
    <w:rsid w:val="008C7B81"/>
    <w:rsid w:val="008D03EF"/>
    <w:rsid w:val="008D042A"/>
    <w:rsid w:val="008D3514"/>
    <w:rsid w:val="008D6AEA"/>
    <w:rsid w:val="008D7435"/>
    <w:rsid w:val="008D7443"/>
    <w:rsid w:val="008D7860"/>
    <w:rsid w:val="008E034A"/>
    <w:rsid w:val="008E207C"/>
    <w:rsid w:val="008E2271"/>
    <w:rsid w:val="008E3C2A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6749"/>
    <w:rsid w:val="009075FA"/>
    <w:rsid w:val="00910B0D"/>
    <w:rsid w:val="009119DC"/>
    <w:rsid w:val="00913083"/>
    <w:rsid w:val="009139E8"/>
    <w:rsid w:val="00920B38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067E5"/>
    <w:rsid w:val="00A12076"/>
    <w:rsid w:val="00A157B5"/>
    <w:rsid w:val="00A15D78"/>
    <w:rsid w:val="00A1797B"/>
    <w:rsid w:val="00A21ABB"/>
    <w:rsid w:val="00A22011"/>
    <w:rsid w:val="00A22360"/>
    <w:rsid w:val="00A25C21"/>
    <w:rsid w:val="00A2710E"/>
    <w:rsid w:val="00A275E6"/>
    <w:rsid w:val="00A27FE0"/>
    <w:rsid w:val="00A3156E"/>
    <w:rsid w:val="00A33212"/>
    <w:rsid w:val="00A34098"/>
    <w:rsid w:val="00A340AA"/>
    <w:rsid w:val="00A3479B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547B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042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558"/>
    <w:rsid w:val="00AD3948"/>
    <w:rsid w:val="00AD3EB1"/>
    <w:rsid w:val="00AD4DE5"/>
    <w:rsid w:val="00AE0DC8"/>
    <w:rsid w:val="00AE2152"/>
    <w:rsid w:val="00AE4D76"/>
    <w:rsid w:val="00AE52DC"/>
    <w:rsid w:val="00AE6F89"/>
    <w:rsid w:val="00AE72B1"/>
    <w:rsid w:val="00AF2917"/>
    <w:rsid w:val="00AF2D97"/>
    <w:rsid w:val="00AF4120"/>
    <w:rsid w:val="00AF4CA9"/>
    <w:rsid w:val="00AF4D92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11EE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EB5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379C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4812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5E22"/>
    <w:rsid w:val="00C57813"/>
    <w:rsid w:val="00C67128"/>
    <w:rsid w:val="00C67738"/>
    <w:rsid w:val="00C70175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5264"/>
    <w:rsid w:val="00C8681A"/>
    <w:rsid w:val="00C86E4A"/>
    <w:rsid w:val="00C87413"/>
    <w:rsid w:val="00C91EDD"/>
    <w:rsid w:val="00C92ACE"/>
    <w:rsid w:val="00C942F5"/>
    <w:rsid w:val="00C94A60"/>
    <w:rsid w:val="00C94AED"/>
    <w:rsid w:val="00C952A7"/>
    <w:rsid w:val="00C97258"/>
    <w:rsid w:val="00C97663"/>
    <w:rsid w:val="00CA0140"/>
    <w:rsid w:val="00CA0F17"/>
    <w:rsid w:val="00CA1C42"/>
    <w:rsid w:val="00CA28C0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4BB8"/>
    <w:rsid w:val="00D0566D"/>
    <w:rsid w:val="00D05702"/>
    <w:rsid w:val="00D05F8A"/>
    <w:rsid w:val="00D06062"/>
    <w:rsid w:val="00D11059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89E"/>
    <w:rsid w:val="00D24B74"/>
    <w:rsid w:val="00D34C1A"/>
    <w:rsid w:val="00D36897"/>
    <w:rsid w:val="00D375F0"/>
    <w:rsid w:val="00D40AC0"/>
    <w:rsid w:val="00D443B1"/>
    <w:rsid w:val="00D46156"/>
    <w:rsid w:val="00D4652F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067C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0561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F4034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198B"/>
    <w:rsid w:val="00E242D6"/>
    <w:rsid w:val="00E26405"/>
    <w:rsid w:val="00E2717B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5C02"/>
    <w:rsid w:val="00ED73E1"/>
    <w:rsid w:val="00EE0986"/>
    <w:rsid w:val="00EE1912"/>
    <w:rsid w:val="00EE4342"/>
    <w:rsid w:val="00EE436D"/>
    <w:rsid w:val="00EE4959"/>
    <w:rsid w:val="00EE4DD9"/>
    <w:rsid w:val="00EF05F3"/>
    <w:rsid w:val="00EF06A7"/>
    <w:rsid w:val="00EF10C1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4886"/>
    <w:rsid w:val="00F2665F"/>
    <w:rsid w:val="00F303FB"/>
    <w:rsid w:val="00F320F7"/>
    <w:rsid w:val="00F33536"/>
    <w:rsid w:val="00F34F04"/>
    <w:rsid w:val="00F379C2"/>
    <w:rsid w:val="00F401C9"/>
    <w:rsid w:val="00F403FB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4AFA"/>
    <w:rsid w:val="00F656B1"/>
    <w:rsid w:val="00F67037"/>
    <w:rsid w:val="00F6708C"/>
    <w:rsid w:val="00F72086"/>
    <w:rsid w:val="00F7365B"/>
    <w:rsid w:val="00F73E55"/>
    <w:rsid w:val="00F7588A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1A2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2D56"/>
    <w:rsid w:val="00FD3B63"/>
    <w:rsid w:val="00FD4467"/>
    <w:rsid w:val="00FD4655"/>
    <w:rsid w:val="00FD4FEE"/>
    <w:rsid w:val="00FD55CA"/>
    <w:rsid w:val="00FE2BCD"/>
    <w:rsid w:val="00FE2CE2"/>
    <w:rsid w:val="00FE3896"/>
    <w:rsid w:val="00FE572D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AC37F"/>
  <w15:docId w15:val="{47103643-CD58-4BD4-8AC3-E36776A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customStyle="1" w:styleId="rynqvb">
    <w:name w:val="rynqvb"/>
    <w:basedOn w:val="DefaultParagraphFont"/>
    <w:rsid w:val="00DC0561"/>
  </w:style>
  <w:style w:type="character" w:customStyle="1" w:styleId="Heading1Char">
    <w:name w:val="Heading 1 Char"/>
    <w:link w:val="Heading1"/>
    <w:rsid w:val="00C94A60"/>
    <w:rPr>
      <w:rFonts w:cs="B Nazanin"/>
      <w:b/>
      <w:bCs/>
      <w:kern w:val="32"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FE09-41B1-43C6-8D9B-1AD8F30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Farhad Aman</cp:lastModifiedBy>
  <cp:revision>77</cp:revision>
  <cp:lastPrinted>2021-10-10T05:48:00Z</cp:lastPrinted>
  <dcterms:created xsi:type="dcterms:W3CDTF">2021-10-10T05:49:00Z</dcterms:created>
  <dcterms:modified xsi:type="dcterms:W3CDTF">2023-04-11T12:26:00Z</dcterms:modified>
</cp:coreProperties>
</file>