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B9D" w:rsidRDefault="001050F8">
      <w:pPr>
        <w:rPr>
          <w:rFonts w:ascii="Arial" w:hAnsi="Arial" w:cs="Arial"/>
          <w:color w:val="000000"/>
        </w:rPr>
      </w:pPr>
      <w:r>
        <w:rPr>
          <w:rFonts w:ascii="Arial" w:hAnsi="Arial" w:cs="Arial"/>
          <w:color w:val="000000"/>
        </w:rPr>
        <w:t xml:space="preserve">We provide Mountain  bike rentals, include helmet, but as cyclists we hardly recommend you to bring your own </w:t>
      </w:r>
      <w:r w:rsidR="00E91C83">
        <w:rPr>
          <w:rFonts w:ascii="Arial" w:hAnsi="Arial" w:cs="Arial"/>
          <w:color w:val="000000"/>
        </w:rPr>
        <w:t>gloves</w:t>
      </w:r>
      <w:r>
        <w:rPr>
          <w:rFonts w:ascii="Arial" w:hAnsi="Arial" w:cs="Arial"/>
          <w:color w:val="000000"/>
        </w:rPr>
        <w:t xml:space="preserve"> and your hydro-bag as well, you will feel a lot more comfortable and confident, </w:t>
      </w:r>
    </w:p>
    <w:p w:rsidR="00F22D89" w:rsidRDefault="00F22D89">
      <w:pPr>
        <w:rPr>
          <w:rFonts w:ascii="Arial" w:hAnsi="Arial" w:cs="Arial"/>
          <w:color w:val="000000"/>
        </w:rPr>
      </w:pPr>
      <w:r>
        <w:rPr>
          <w:rFonts w:ascii="Arial" w:hAnsi="Arial" w:cs="Arial"/>
          <w:color w:val="000000"/>
        </w:rPr>
        <w:t>Sizes</w:t>
      </w:r>
      <w:r w:rsidR="007B0992">
        <w:rPr>
          <w:rFonts w:ascii="Arial" w:hAnsi="Arial" w:cs="Arial"/>
          <w:color w:val="000000"/>
        </w:rPr>
        <w:t xml:space="preserve">, </w:t>
      </w:r>
      <w:proofErr w:type="spellStart"/>
      <w:r w:rsidR="007B0992">
        <w:rPr>
          <w:rFonts w:ascii="Arial" w:hAnsi="Arial" w:cs="Arial"/>
          <w:color w:val="000000"/>
        </w:rPr>
        <w:t>speciations</w:t>
      </w:r>
      <w:proofErr w:type="spellEnd"/>
      <w:r w:rsidR="007B0992">
        <w:rPr>
          <w:rFonts w:ascii="Arial" w:hAnsi="Arial" w:cs="Arial"/>
          <w:color w:val="000000"/>
        </w:rPr>
        <w:t xml:space="preserve"> and</w:t>
      </w:r>
      <w:r>
        <w:rPr>
          <w:rFonts w:ascii="Arial" w:hAnsi="Arial" w:cs="Arial"/>
          <w:color w:val="000000"/>
        </w:rPr>
        <w:t xml:space="preserve"> rates are available here</w:t>
      </w:r>
    </w:p>
    <w:p w:rsidR="001E270C" w:rsidRDefault="001E270C" w:rsidP="00B176D1">
      <w:pPr>
        <w:pStyle w:val="NormalWeb"/>
        <w:shd w:val="clear" w:color="auto" w:fill="FFFFFF"/>
        <w:spacing w:before="0" w:beforeAutospacing="0" w:after="388" w:afterAutospacing="0" w:line="360" w:lineRule="atLeast"/>
        <w:textAlignment w:val="baseline"/>
        <w:rPr>
          <w:rFonts w:ascii="Arial" w:hAnsi="Arial" w:cs="Arial"/>
          <w:color w:val="272727"/>
          <w:sz w:val="23"/>
          <w:szCs w:val="23"/>
        </w:rPr>
      </w:pPr>
      <w:r>
        <w:rPr>
          <w:rFonts w:ascii="Arial" w:hAnsi="Arial" w:cs="Arial"/>
          <w:color w:val="272727"/>
          <w:sz w:val="23"/>
          <w:szCs w:val="23"/>
        </w:rPr>
        <w:t xml:space="preserve">PRICING </w:t>
      </w:r>
    </w:p>
    <w:p w:rsidR="00DB3B1C" w:rsidRDefault="00DB3B1C" w:rsidP="00B176D1">
      <w:pPr>
        <w:pStyle w:val="NormalWeb"/>
        <w:shd w:val="clear" w:color="auto" w:fill="FFFFFF"/>
        <w:spacing w:before="0" w:beforeAutospacing="0" w:after="388" w:afterAutospacing="0" w:line="360" w:lineRule="atLeast"/>
        <w:textAlignment w:val="baseline"/>
        <w:rPr>
          <w:rFonts w:ascii="Arial" w:hAnsi="Arial" w:cs="Arial"/>
          <w:color w:val="272727"/>
          <w:sz w:val="23"/>
          <w:szCs w:val="23"/>
        </w:rPr>
      </w:pPr>
    </w:p>
    <w:p w:rsidR="00DB3B1C" w:rsidRDefault="00DB3B1C" w:rsidP="00B176D1">
      <w:pPr>
        <w:pStyle w:val="NormalWeb"/>
        <w:shd w:val="clear" w:color="auto" w:fill="FFFFFF"/>
        <w:spacing w:before="0" w:beforeAutospacing="0" w:after="388" w:afterAutospacing="0" w:line="360" w:lineRule="atLeast"/>
        <w:textAlignment w:val="baseline"/>
        <w:rPr>
          <w:rFonts w:ascii="Arial" w:hAnsi="Arial" w:cs="Arial"/>
          <w:color w:val="272727"/>
          <w:sz w:val="23"/>
          <w:szCs w:val="23"/>
        </w:rPr>
      </w:pPr>
    </w:p>
    <w:p w:rsidR="00CB46B7" w:rsidRDefault="00CB46B7" w:rsidP="00CB46B7">
      <w:pPr>
        <w:pStyle w:val="NormalWeb"/>
        <w:shd w:val="clear" w:color="auto" w:fill="FFFFFF"/>
        <w:spacing w:before="0" w:beforeAutospacing="0" w:after="78" w:afterAutospacing="0" w:line="251" w:lineRule="atLeast"/>
        <w:rPr>
          <w:rFonts w:ascii="Helvetica" w:hAnsi="Helvetica" w:cs="Helvetica"/>
          <w:color w:val="141823"/>
          <w:sz w:val="18"/>
          <w:szCs w:val="18"/>
        </w:rPr>
      </w:pPr>
      <w:proofErr w:type="spellStart"/>
      <w:r>
        <w:rPr>
          <w:rFonts w:ascii="Helvetica" w:hAnsi="Helvetica" w:cs="Helvetica"/>
          <w:color w:val="141823"/>
          <w:sz w:val="18"/>
          <w:szCs w:val="18"/>
        </w:rPr>
        <w:t>Dahon</w:t>
      </w:r>
      <w:proofErr w:type="spellEnd"/>
      <w:r>
        <w:rPr>
          <w:rFonts w:ascii="Helvetica" w:hAnsi="Helvetica" w:cs="Helvetica"/>
          <w:color w:val="141823"/>
          <w:sz w:val="18"/>
          <w:szCs w:val="18"/>
        </w:rPr>
        <w:t xml:space="preserve"> MU P8 - The Best Bike for Long</w:t>
      </w:r>
      <w:r>
        <w:rPr>
          <w:rStyle w:val="apple-converted-space"/>
          <w:rFonts w:ascii="Helvetica" w:hAnsi="Helvetica" w:cs="Helvetica"/>
          <w:color w:val="141823"/>
          <w:sz w:val="18"/>
          <w:szCs w:val="18"/>
        </w:rPr>
        <w:t> </w:t>
      </w:r>
      <w:r>
        <w:rPr>
          <w:rStyle w:val="highlightnode"/>
          <w:rFonts w:ascii="Helvetica" w:hAnsi="Helvetica" w:cs="Helvetica"/>
          <w:color w:val="141823"/>
          <w:sz w:val="18"/>
          <w:szCs w:val="18"/>
        </w:rPr>
        <w:t>Weekend Rides</w:t>
      </w:r>
      <w:r>
        <w:rPr>
          <w:rFonts w:ascii="Helvetica" w:hAnsi="Helvetica" w:cs="Helvetica"/>
          <w:color w:val="141823"/>
          <w:sz w:val="18"/>
          <w:szCs w:val="18"/>
        </w:rPr>
        <w:t>, City Travelling and offers Comfort and Speed</w:t>
      </w:r>
    </w:p>
    <w:p w:rsidR="00CB46B7" w:rsidRDefault="00CB46B7" w:rsidP="00CB46B7">
      <w:pPr>
        <w:pStyle w:val="NormalWeb"/>
        <w:shd w:val="clear" w:color="auto" w:fill="FFFFFF"/>
        <w:spacing w:before="78" w:beforeAutospacing="0" w:after="78" w:afterAutospacing="0" w:line="251" w:lineRule="atLeast"/>
        <w:rPr>
          <w:rFonts w:ascii="Helvetica" w:hAnsi="Helvetica" w:cs="Helvetica"/>
          <w:color w:val="141823"/>
          <w:sz w:val="18"/>
          <w:szCs w:val="18"/>
        </w:rPr>
      </w:pPr>
      <w:r>
        <w:rPr>
          <w:rFonts w:ascii="Helvetica" w:hAnsi="Helvetica" w:cs="Helvetica"/>
          <w:color w:val="141823"/>
          <w:sz w:val="18"/>
          <w:szCs w:val="18"/>
        </w:rPr>
        <w:t>The Mu P8 is one of DAHON’s most versatile, all-around bikes. It is incredibly light, durable enough for long</w:t>
      </w:r>
      <w:r>
        <w:rPr>
          <w:rStyle w:val="apple-converted-space"/>
          <w:rFonts w:ascii="Helvetica" w:hAnsi="Helvetica" w:cs="Helvetica"/>
          <w:color w:val="141823"/>
          <w:sz w:val="18"/>
          <w:szCs w:val="18"/>
        </w:rPr>
        <w:t> </w:t>
      </w:r>
      <w:r>
        <w:rPr>
          <w:rStyle w:val="highlightnode"/>
          <w:rFonts w:ascii="Helvetica" w:hAnsi="Helvetica" w:cs="Helvetica"/>
          <w:color w:val="141823"/>
          <w:sz w:val="18"/>
          <w:szCs w:val="18"/>
        </w:rPr>
        <w:t>weekend rides</w:t>
      </w:r>
      <w:r>
        <w:rPr>
          <w:rFonts w:ascii="Helvetica" w:hAnsi="Helvetica" w:cs="Helvetica"/>
          <w:color w:val="141823"/>
          <w:sz w:val="18"/>
          <w:szCs w:val="18"/>
        </w:rPr>
        <w:t>, and stylish enough to turn heads everywhere it goes. The Mu P8 is characterized by great performance, good value and delivers on all three of our design goals: 1) to be lighter, 2) to be stronger and 3) to be faster.</w:t>
      </w:r>
    </w:p>
    <w:p w:rsidR="00CB46B7" w:rsidRDefault="00CB46B7" w:rsidP="00CB46B7">
      <w:pPr>
        <w:pStyle w:val="NormalWeb"/>
        <w:shd w:val="clear" w:color="auto" w:fill="FFFFFF"/>
        <w:spacing w:before="78" w:beforeAutospacing="0" w:after="78" w:afterAutospacing="0" w:line="251" w:lineRule="atLeast"/>
        <w:rPr>
          <w:rFonts w:ascii="Helvetica" w:hAnsi="Helvetica" w:cs="Helvetica"/>
          <w:color w:val="141823"/>
          <w:sz w:val="18"/>
          <w:szCs w:val="18"/>
        </w:rPr>
      </w:pPr>
      <w:r>
        <w:rPr>
          <w:rFonts w:ascii="Helvetica" w:hAnsi="Helvetica" w:cs="Helvetica"/>
          <w:color w:val="141823"/>
          <w:sz w:val="18"/>
          <w:szCs w:val="18"/>
        </w:rPr>
        <w:t xml:space="preserve">To order this bike for </w:t>
      </w:r>
      <w:proofErr w:type="gramStart"/>
      <w:r>
        <w:rPr>
          <w:rFonts w:ascii="Helvetica" w:hAnsi="Helvetica" w:cs="Helvetica"/>
          <w:color w:val="141823"/>
          <w:sz w:val="18"/>
          <w:szCs w:val="18"/>
        </w:rPr>
        <w:t>yourself</w:t>
      </w:r>
      <w:proofErr w:type="gramEnd"/>
      <w:r>
        <w:rPr>
          <w:rFonts w:ascii="Helvetica" w:hAnsi="Helvetica" w:cs="Helvetica"/>
          <w:color w:val="141823"/>
          <w:sz w:val="18"/>
          <w:szCs w:val="18"/>
        </w:rPr>
        <w:t>, contact</w:t>
      </w:r>
      <w:r>
        <w:rPr>
          <w:rStyle w:val="apple-converted-space"/>
          <w:rFonts w:ascii="Helvetica" w:hAnsi="Helvetica" w:cs="Helvetica"/>
          <w:color w:val="141823"/>
          <w:sz w:val="18"/>
          <w:szCs w:val="18"/>
        </w:rPr>
        <w:t> </w:t>
      </w:r>
      <w:r>
        <w:rPr>
          <w:rStyle w:val="textexposedshow"/>
          <w:rFonts w:ascii="Helvetica" w:hAnsi="Helvetica" w:cs="Helvetica"/>
          <w:color w:val="141823"/>
          <w:sz w:val="18"/>
          <w:szCs w:val="18"/>
        </w:rPr>
        <w:t>us or shoot us a mail at spheresports@gmail.com</w:t>
      </w:r>
    </w:p>
    <w:p w:rsidR="00CB46B7" w:rsidRDefault="00CB46B7" w:rsidP="00B176D1">
      <w:pPr>
        <w:pStyle w:val="NormalWeb"/>
        <w:shd w:val="clear" w:color="auto" w:fill="FFFFFF"/>
        <w:spacing w:before="0" w:beforeAutospacing="0" w:after="388" w:afterAutospacing="0" w:line="360" w:lineRule="atLeast"/>
        <w:textAlignment w:val="baseline"/>
        <w:rPr>
          <w:rFonts w:ascii="Arial" w:hAnsi="Arial" w:cs="Arial"/>
          <w:color w:val="272727"/>
          <w:sz w:val="23"/>
          <w:szCs w:val="23"/>
        </w:rPr>
      </w:pPr>
    </w:p>
    <w:p w:rsidR="00B176D1" w:rsidRPr="00B176D1" w:rsidRDefault="00B176D1" w:rsidP="00B176D1">
      <w:pPr>
        <w:spacing w:after="0" w:line="336" w:lineRule="atLeast"/>
        <w:textAlignment w:val="baseline"/>
        <w:outlineLvl w:val="0"/>
        <w:rPr>
          <w:rFonts w:ascii="Arial" w:eastAsia="Times New Roman" w:hAnsi="Arial" w:cs="Arial"/>
          <w:color w:val="4B4B4B"/>
          <w:kern w:val="36"/>
          <w:sz w:val="48"/>
          <w:szCs w:val="48"/>
        </w:rPr>
      </w:pPr>
      <w:r w:rsidRPr="00B176D1">
        <w:rPr>
          <w:rFonts w:ascii="Arial" w:eastAsia="Times New Roman" w:hAnsi="Arial" w:cs="Arial"/>
          <w:color w:val="4B4B4B"/>
          <w:kern w:val="36"/>
          <w:sz w:val="48"/>
          <w:szCs w:val="48"/>
        </w:rPr>
        <w:t>Why Rent From Us?</w:t>
      </w:r>
    </w:p>
    <w:p w:rsidR="00B176D1" w:rsidRPr="00B176D1" w:rsidRDefault="00B176D1" w:rsidP="00B176D1">
      <w:pPr>
        <w:shd w:val="clear" w:color="auto" w:fill="FFFFFF"/>
        <w:spacing w:after="388" w:line="360" w:lineRule="atLeast"/>
        <w:textAlignment w:val="baseline"/>
        <w:rPr>
          <w:rFonts w:ascii="Arial" w:eastAsia="Times New Roman" w:hAnsi="Arial" w:cs="Arial"/>
          <w:color w:val="3E3E3E"/>
          <w:sz w:val="24"/>
          <w:szCs w:val="24"/>
        </w:rPr>
      </w:pPr>
      <w:r w:rsidRPr="00B176D1">
        <w:rPr>
          <w:rFonts w:ascii="Arial" w:eastAsia="Times New Roman" w:hAnsi="Arial" w:cs="Arial"/>
          <w:color w:val="3E3E3E"/>
          <w:sz w:val="24"/>
          <w:szCs w:val="24"/>
        </w:rPr>
        <w:t>We still believe and practice customer service, and we striv</w:t>
      </w:r>
      <w:r w:rsidR="00896583">
        <w:rPr>
          <w:rFonts w:ascii="Arial" w:eastAsia="Times New Roman" w:hAnsi="Arial" w:cs="Arial"/>
          <w:color w:val="3E3E3E"/>
          <w:sz w:val="24"/>
          <w:szCs w:val="24"/>
        </w:rPr>
        <w:t xml:space="preserve">e to be the best in the biking </w:t>
      </w:r>
      <w:r w:rsidR="001102FE">
        <w:rPr>
          <w:rFonts w:ascii="Arial" w:eastAsia="Times New Roman" w:hAnsi="Arial" w:cs="Arial"/>
          <w:color w:val="3E3E3E"/>
          <w:sz w:val="24"/>
          <w:szCs w:val="24"/>
        </w:rPr>
        <w:t xml:space="preserve">community. </w:t>
      </w:r>
      <w:r w:rsidRPr="00B176D1">
        <w:rPr>
          <w:rFonts w:ascii="Arial" w:eastAsia="Times New Roman" w:hAnsi="Arial" w:cs="Arial"/>
          <w:color w:val="3E3E3E"/>
          <w:sz w:val="24"/>
          <w:szCs w:val="24"/>
        </w:rPr>
        <w:t>How do we do this? We are</w:t>
      </w:r>
      <w:r w:rsidR="00B17623">
        <w:rPr>
          <w:rFonts w:ascii="Arial" w:eastAsia="Times New Roman" w:hAnsi="Arial" w:cs="Arial"/>
          <w:color w:val="3E3E3E"/>
          <w:sz w:val="24"/>
          <w:szCs w:val="24"/>
        </w:rPr>
        <w:t xml:space="preserve"> passionate about </w:t>
      </w:r>
      <w:r w:rsidRPr="00B176D1">
        <w:rPr>
          <w:rFonts w:ascii="Arial" w:eastAsia="Times New Roman" w:hAnsi="Arial" w:cs="Arial"/>
          <w:color w:val="3E3E3E"/>
          <w:sz w:val="24"/>
          <w:szCs w:val="24"/>
        </w:rPr>
        <w:t xml:space="preserve">and </w:t>
      </w:r>
      <w:r w:rsidR="007B0992" w:rsidRPr="00B176D1">
        <w:rPr>
          <w:rFonts w:ascii="Arial" w:eastAsia="Times New Roman" w:hAnsi="Arial" w:cs="Arial"/>
          <w:color w:val="3E3E3E"/>
          <w:sz w:val="24"/>
          <w:szCs w:val="24"/>
        </w:rPr>
        <w:t>bikes</w:t>
      </w:r>
      <w:r w:rsidRPr="00B176D1">
        <w:rPr>
          <w:rFonts w:ascii="Arial" w:eastAsia="Times New Roman" w:hAnsi="Arial" w:cs="Arial"/>
          <w:color w:val="3E3E3E"/>
          <w:sz w:val="24"/>
          <w:szCs w:val="24"/>
        </w:rPr>
        <w:t xml:space="preserve"> and we want you to have the best possible experience while cycling in this amazing city. We will spend </w:t>
      </w:r>
      <w:proofErr w:type="gramStart"/>
      <w:r w:rsidRPr="00B176D1">
        <w:rPr>
          <w:rFonts w:ascii="Arial" w:eastAsia="Times New Roman" w:hAnsi="Arial" w:cs="Arial"/>
          <w:color w:val="3E3E3E"/>
          <w:sz w:val="24"/>
          <w:szCs w:val="24"/>
        </w:rPr>
        <w:t>the</w:t>
      </w:r>
      <w:proofErr w:type="gramEnd"/>
      <w:r w:rsidRPr="00B176D1">
        <w:rPr>
          <w:rFonts w:ascii="Arial" w:eastAsia="Times New Roman" w:hAnsi="Arial" w:cs="Arial"/>
          <w:color w:val="3E3E3E"/>
          <w:sz w:val="24"/>
          <w:szCs w:val="24"/>
        </w:rPr>
        <w:t xml:space="preserve"> time to go over our custom map showing the best possible routes, minimizing the hills and maximizing the fun. We won’t rush you out the door and charge </w:t>
      </w:r>
      <w:r w:rsidR="007B0992">
        <w:rPr>
          <w:rFonts w:ascii="Arial" w:eastAsia="Times New Roman" w:hAnsi="Arial" w:cs="Arial"/>
          <w:color w:val="3E3E3E"/>
          <w:sz w:val="24"/>
          <w:szCs w:val="24"/>
        </w:rPr>
        <w:t xml:space="preserve">you hidden </w:t>
      </w:r>
      <w:r w:rsidR="001102FE">
        <w:rPr>
          <w:rFonts w:ascii="Arial" w:eastAsia="Times New Roman" w:hAnsi="Arial" w:cs="Arial"/>
          <w:color w:val="3E3E3E"/>
          <w:sz w:val="24"/>
          <w:szCs w:val="24"/>
        </w:rPr>
        <w:t xml:space="preserve">fees. </w:t>
      </w:r>
      <w:r w:rsidRPr="00B176D1">
        <w:rPr>
          <w:rFonts w:ascii="Arial" w:eastAsia="Times New Roman" w:hAnsi="Arial" w:cs="Arial"/>
          <w:color w:val="3E3E3E"/>
          <w:sz w:val="24"/>
          <w:szCs w:val="24"/>
        </w:rPr>
        <w:t>We won’t put blaring ads all over your bikes–we want you to blend in with the city–like a local.</w:t>
      </w:r>
    </w:p>
    <w:p w:rsidR="004F79CD" w:rsidRDefault="00B176D1" w:rsidP="004F79CD">
      <w:pPr>
        <w:pStyle w:val="Heading1"/>
        <w:shd w:val="clear" w:color="auto" w:fill="FFFFFF"/>
        <w:spacing w:before="0" w:beforeAutospacing="0" w:after="0" w:afterAutospacing="0" w:line="336" w:lineRule="atLeast"/>
        <w:textAlignment w:val="baseline"/>
        <w:rPr>
          <w:rFonts w:ascii="Arial" w:hAnsi="Arial" w:cs="Arial"/>
          <w:b w:val="0"/>
          <w:bCs w:val="0"/>
          <w:color w:val="4B4B4B"/>
        </w:rPr>
      </w:pPr>
      <w:r w:rsidRPr="00B176D1">
        <w:rPr>
          <w:rFonts w:ascii="Arial" w:hAnsi="Arial" w:cs="Arial"/>
          <w:i/>
          <w:iCs/>
          <w:color w:val="3E3E3E"/>
          <w:sz w:val="24"/>
          <w:szCs w:val="24"/>
        </w:rPr>
        <w:t>We are here to help you have the most memor</w:t>
      </w:r>
      <w:r>
        <w:rPr>
          <w:rFonts w:ascii="Arial" w:hAnsi="Arial" w:cs="Arial"/>
          <w:b w:val="0"/>
          <w:bCs w:val="0"/>
          <w:i/>
          <w:iCs/>
          <w:color w:val="3E3E3E"/>
          <w:sz w:val="24"/>
          <w:szCs w:val="24"/>
        </w:rPr>
        <w:t xml:space="preserve">able day </w:t>
      </w:r>
      <w:proofErr w:type="gramStart"/>
      <w:r>
        <w:rPr>
          <w:rFonts w:ascii="Arial" w:hAnsi="Arial" w:cs="Arial"/>
          <w:b w:val="0"/>
          <w:bCs w:val="0"/>
          <w:i/>
          <w:iCs/>
          <w:color w:val="3E3E3E"/>
          <w:sz w:val="24"/>
          <w:szCs w:val="24"/>
        </w:rPr>
        <w:t>possible,</w:t>
      </w:r>
      <w:proofErr w:type="gramEnd"/>
      <w:r>
        <w:rPr>
          <w:rFonts w:ascii="Arial" w:hAnsi="Arial" w:cs="Arial"/>
          <w:b w:val="0"/>
          <w:bCs w:val="0"/>
          <w:i/>
          <w:iCs/>
          <w:color w:val="3E3E3E"/>
          <w:sz w:val="24"/>
          <w:szCs w:val="24"/>
        </w:rPr>
        <w:t xml:space="preserve"> exploring Bicycling Culture in </w:t>
      </w:r>
      <w:proofErr w:type="spellStart"/>
      <w:r>
        <w:rPr>
          <w:rFonts w:ascii="Arial" w:hAnsi="Arial" w:cs="Arial"/>
          <w:b w:val="0"/>
          <w:bCs w:val="0"/>
          <w:i/>
          <w:iCs/>
          <w:color w:val="3E3E3E"/>
          <w:sz w:val="24"/>
          <w:szCs w:val="24"/>
        </w:rPr>
        <w:t>Namm</w:t>
      </w:r>
      <w:proofErr w:type="spellEnd"/>
      <w:r>
        <w:rPr>
          <w:rFonts w:ascii="Arial" w:hAnsi="Arial" w:cs="Arial"/>
          <w:b w:val="0"/>
          <w:bCs w:val="0"/>
          <w:i/>
          <w:iCs/>
          <w:color w:val="3E3E3E"/>
          <w:sz w:val="24"/>
          <w:szCs w:val="24"/>
        </w:rPr>
        <w:t xml:space="preserve"> </w:t>
      </w:r>
      <w:proofErr w:type="spellStart"/>
      <w:r>
        <w:rPr>
          <w:rFonts w:ascii="Arial" w:hAnsi="Arial" w:cs="Arial"/>
          <w:b w:val="0"/>
          <w:bCs w:val="0"/>
          <w:i/>
          <w:iCs/>
          <w:color w:val="3E3E3E"/>
          <w:sz w:val="24"/>
          <w:szCs w:val="24"/>
        </w:rPr>
        <w:t>Mysuru</w:t>
      </w:r>
      <w:proofErr w:type="spellEnd"/>
      <w:r>
        <w:rPr>
          <w:rFonts w:ascii="Arial" w:hAnsi="Arial" w:cs="Arial"/>
          <w:b w:val="0"/>
          <w:bCs w:val="0"/>
          <w:i/>
          <w:iCs/>
          <w:color w:val="3E3E3E"/>
          <w:sz w:val="24"/>
          <w:szCs w:val="24"/>
        </w:rPr>
        <w:t xml:space="preserve"> </w:t>
      </w:r>
      <w:r w:rsidRPr="00B176D1">
        <w:rPr>
          <w:rFonts w:ascii="Arial" w:hAnsi="Arial" w:cs="Arial"/>
          <w:i/>
          <w:iCs/>
          <w:color w:val="3E3E3E"/>
          <w:sz w:val="24"/>
          <w:szCs w:val="24"/>
        </w:rPr>
        <w:t>on a bike you can be proud of.</w:t>
      </w:r>
    </w:p>
    <w:p w:rsidR="004F79CD" w:rsidRDefault="004F79CD" w:rsidP="004F79CD">
      <w:pPr>
        <w:pStyle w:val="Heading1"/>
        <w:shd w:val="clear" w:color="auto" w:fill="FFFFFF"/>
        <w:spacing w:before="0" w:beforeAutospacing="0" w:after="0" w:afterAutospacing="0" w:line="336" w:lineRule="atLeast"/>
        <w:textAlignment w:val="baseline"/>
        <w:rPr>
          <w:rFonts w:ascii="Arial" w:hAnsi="Arial" w:cs="Arial"/>
          <w:b w:val="0"/>
          <w:bCs w:val="0"/>
          <w:color w:val="4B4B4B"/>
        </w:rPr>
      </w:pPr>
    </w:p>
    <w:p w:rsidR="004F79CD" w:rsidRDefault="004F79CD" w:rsidP="004F79CD">
      <w:pPr>
        <w:pStyle w:val="Heading1"/>
        <w:shd w:val="clear" w:color="auto" w:fill="FFFFFF"/>
        <w:spacing w:before="0" w:beforeAutospacing="0" w:after="0" w:afterAutospacing="0" w:line="336" w:lineRule="atLeast"/>
        <w:textAlignment w:val="baseline"/>
        <w:rPr>
          <w:rFonts w:ascii="Arial" w:hAnsi="Arial" w:cs="Arial"/>
          <w:b w:val="0"/>
          <w:bCs w:val="0"/>
          <w:color w:val="4B4B4B"/>
        </w:rPr>
      </w:pPr>
      <w:r>
        <w:rPr>
          <w:rFonts w:ascii="Arial" w:hAnsi="Arial" w:cs="Arial"/>
          <w:b w:val="0"/>
          <w:bCs w:val="0"/>
          <w:color w:val="4B4B4B"/>
        </w:rPr>
        <w:t>Plan Your Ride</w:t>
      </w:r>
    </w:p>
    <w:p w:rsidR="00DB1907" w:rsidRDefault="00DB1907" w:rsidP="004F79CD">
      <w:pPr>
        <w:pStyle w:val="Heading1"/>
        <w:shd w:val="clear" w:color="auto" w:fill="FFFFFF"/>
        <w:spacing w:before="0" w:beforeAutospacing="0" w:after="0" w:afterAutospacing="0" w:line="336" w:lineRule="atLeast"/>
        <w:textAlignment w:val="baseline"/>
        <w:rPr>
          <w:rFonts w:ascii="Arial" w:hAnsi="Arial" w:cs="Arial"/>
          <w:b w:val="0"/>
          <w:bCs w:val="0"/>
          <w:color w:val="4B4B4B"/>
        </w:rPr>
      </w:pPr>
    </w:p>
    <w:p w:rsidR="00DB1907" w:rsidRDefault="00DB1907" w:rsidP="004F79CD">
      <w:pPr>
        <w:pStyle w:val="Heading1"/>
        <w:shd w:val="clear" w:color="auto" w:fill="FFFFFF"/>
        <w:spacing w:before="0" w:beforeAutospacing="0" w:after="0" w:afterAutospacing="0" w:line="336" w:lineRule="atLeast"/>
        <w:textAlignment w:val="baseline"/>
        <w:rPr>
          <w:rFonts w:ascii="Arial" w:hAnsi="Arial" w:cs="Arial"/>
          <w:b w:val="0"/>
          <w:bCs w:val="0"/>
          <w:color w:val="4B4B4B"/>
        </w:rPr>
      </w:pPr>
      <w:r>
        <w:rPr>
          <w:rFonts w:ascii="Arial" w:hAnsi="Arial" w:cs="Arial"/>
          <w:b w:val="0"/>
          <w:bCs w:val="0"/>
          <w:color w:val="4B4B4B"/>
        </w:rPr>
        <w:t xml:space="preserve"> EMI</w:t>
      </w:r>
    </w:p>
    <w:p w:rsidR="007C2658" w:rsidRDefault="007C2658" w:rsidP="007C2658">
      <w:pPr>
        <w:pStyle w:val="NormalWeb"/>
        <w:shd w:val="clear" w:color="auto" w:fill="FFFFFF"/>
        <w:spacing w:before="103" w:beforeAutospacing="0" w:after="103" w:afterAutospacing="0" w:line="331" w:lineRule="atLeast"/>
        <w:rPr>
          <w:rFonts w:ascii="Helvetica" w:hAnsi="Helvetica" w:cs="Helvetica"/>
          <w:color w:val="141823"/>
        </w:rPr>
      </w:pPr>
      <w:r>
        <w:rPr>
          <w:rFonts w:ascii="Helvetica" w:hAnsi="Helvetica" w:cs="Helvetica"/>
          <w:color w:val="141823"/>
        </w:rPr>
        <w:lastRenderedPageBreak/>
        <w:t xml:space="preserve">This Year Cyclopedia announces the launch of EMI (Equated Monthly Installments) EMI Calculator for new Bike loans which Calculate accurate Bike loan </w:t>
      </w:r>
      <w:proofErr w:type="spellStart"/>
      <w:r>
        <w:rPr>
          <w:rFonts w:ascii="Helvetica" w:hAnsi="Helvetica" w:cs="Helvetica"/>
          <w:color w:val="141823"/>
        </w:rPr>
        <w:t>emi</w:t>
      </w:r>
      <w:proofErr w:type="spellEnd"/>
      <w:r>
        <w:rPr>
          <w:rFonts w:ascii="Helvetica" w:hAnsi="Helvetica" w:cs="Helvetica"/>
          <w:color w:val="141823"/>
        </w:rPr>
        <w:t xml:space="preserve"> in advanced and arrears finance modes. </w:t>
      </w:r>
      <w:proofErr w:type="gramStart"/>
      <w:r>
        <w:rPr>
          <w:rFonts w:ascii="Helvetica" w:hAnsi="Helvetica" w:cs="Helvetica"/>
          <w:color w:val="141823"/>
        </w:rPr>
        <w:t>you</w:t>
      </w:r>
      <w:proofErr w:type="gramEnd"/>
      <w:r>
        <w:rPr>
          <w:rFonts w:ascii="Helvetica" w:hAnsi="Helvetica" w:cs="Helvetica"/>
          <w:color w:val="141823"/>
        </w:rPr>
        <w:t xml:space="preserve"> can complete you purchases on our store .EMI is Available for only Bicycles….</w:t>
      </w:r>
    </w:p>
    <w:p w:rsidR="007C2658" w:rsidRDefault="007C2658" w:rsidP="007C2658">
      <w:pPr>
        <w:pStyle w:val="NormalWeb"/>
        <w:shd w:val="clear" w:color="auto" w:fill="FFFFFF"/>
        <w:spacing w:before="103" w:beforeAutospacing="0" w:after="0" w:afterAutospacing="0" w:line="331" w:lineRule="atLeast"/>
        <w:rPr>
          <w:rFonts w:ascii="Helvetica" w:hAnsi="Helvetica" w:cs="Helvetica"/>
          <w:color w:val="141823"/>
        </w:rPr>
      </w:pPr>
      <w:r>
        <w:rPr>
          <w:rFonts w:ascii="Helvetica" w:hAnsi="Helvetica" w:cs="Helvetica"/>
          <w:color w:val="141823"/>
        </w:rPr>
        <w:t xml:space="preserve">A Bajaj </w:t>
      </w:r>
      <w:proofErr w:type="spellStart"/>
      <w:r>
        <w:rPr>
          <w:rFonts w:ascii="Helvetica" w:hAnsi="Helvetica" w:cs="Helvetica"/>
          <w:color w:val="141823"/>
        </w:rPr>
        <w:t>Finserv</w:t>
      </w:r>
      <w:proofErr w:type="spellEnd"/>
      <w:r>
        <w:rPr>
          <w:rFonts w:ascii="Helvetica" w:hAnsi="Helvetica" w:cs="Helvetica"/>
          <w:color w:val="141823"/>
        </w:rPr>
        <w:t xml:space="preserve"> provides a host of unique features and benefits such Experience with Bajaj </w:t>
      </w:r>
      <w:proofErr w:type="spellStart"/>
      <w:r>
        <w:rPr>
          <w:rFonts w:ascii="Helvetica" w:hAnsi="Helvetica" w:cs="Helvetica"/>
          <w:color w:val="141823"/>
        </w:rPr>
        <w:t>Finserv</w:t>
      </w:r>
      <w:proofErr w:type="spellEnd"/>
      <w:r>
        <w:rPr>
          <w:rFonts w:ascii="Helvetica" w:hAnsi="Helvetica" w:cs="Helvetica"/>
          <w:color w:val="141823"/>
        </w:rPr>
        <w:t xml:space="preserve"> is </w:t>
      </w:r>
      <w:proofErr w:type="gramStart"/>
      <w:r>
        <w:rPr>
          <w:rFonts w:ascii="Helvetica" w:hAnsi="Helvetica" w:cs="Helvetica"/>
          <w:color w:val="141823"/>
        </w:rPr>
        <w:t>good:</w:t>
      </w:r>
      <w:proofErr w:type="gramEnd"/>
      <w:r>
        <w:rPr>
          <w:rFonts w:ascii="Helvetica" w:hAnsi="Helvetica" w:cs="Helvetica"/>
          <w:color w:val="141823"/>
        </w:rPr>
        <w:t>-)</w:t>
      </w:r>
    </w:p>
    <w:p w:rsidR="007369AE" w:rsidRDefault="007369AE" w:rsidP="007369AE">
      <w:pPr>
        <w:pStyle w:val="Heading1"/>
        <w:spacing w:before="0" w:beforeAutospacing="0" w:after="300" w:afterAutospacing="0"/>
        <w:jc w:val="center"/>
        <w:textAlignment w:val="baseline"/>
        <w:rPr>
          <w:rFonts w:ascii="Verdana" w:hAnsi="Verdana"/>
          <w:color w:val="8E2628"/>
          <w:spacing w:val="-12"/>
          <w:sz w:val="33"/>
          <w:szCs w:val="33"/>
        </w:rPr>
      </w:pPr>
    </w:p>
    <w:p w:rsidR="007369AE" w:rsidRDefault="007369AE" w:rsidP="007369AE">
      <w:pPr>
        <w:pStyle w:val="Heading1"/>
        <w:spacing w:before="0" w:beforeAutospacing="0" w:after="300" w:afterAutospacing="0"/>
        <w:jc w:val="center"/>
        <w:textAlignment w:val="baseline"/>
        <w:rPr>
          <w:rFonts w:ascii="Verdana" w:hAnsi="Verdana"/>
          <w:color w:val="8E2628"/>
          <w:spacing w:val="-12"/>
          <w:sz w:val="33"/>
          <w:szCs w:val="33"/>
        </w:rPr>
      </w:pPr>
      <w:r>
        <w:rPr>
          <w:rFonts w:ascii="Verdana" w:hAnsi="Verdana"/>
          <w:color w:val="8E2628"/>
          <w:spacing w:val="-12"/>
          <w:sz w:val="33"/>
          <w:szCs w:val="33"/>
        </w:rPr>
        <w:t>Bicycle Rental - Terms and Conditions</w:t>
      </w:r>
    </w:p>
    <w:p w:rsidR="007369AE" w:rsidRDefault="007369AE" w:rsidP="007369AE">
      <w:pPr>
        <w:pStyle w:val="NormalWeb"/>
        <w:spacing w:before="0" w:beforeAutospacing="0" w:after="300" w:afterAutospacing="0" w:line="293" w:lineRule="atLeast"/>
        <w:jc w:val="both"/>
        <w:textAlignment w:val="baseline"/>
        <w:rPr>
          <w:rFonts w:ascii="inherit" w:hAnsi="inherit"/>
          <w:color w:val="000000"/>
          <w:sz w:val="20"/>
          <w:szCs w:val="20"/>
        </w:rPr>
      </w:pPr>
      <w:r>
        <w:rPr>
          <w:rFonts w:ascii="inherit" w:hAnsi="inherit"/>
          <w:color w:val="000000"/>
          <w:sz w:val="20"/>
          <w:szCs w:val="20"/>
        </w:rPr>
        <w:t xml:space="preserve">These rental conditions aim to clarify the risks and responsibilities for you and us when booking and undertaking a cycling tour. Wherever used herein the term “equipment” shall include any equipment rented from Siesta Advisor </w:t>
      </w:r>
      <w:proofErr w:type="spellStart"/>
      <w:r>
        <w:rPr>
          <w:rFonts w:ascii="inherit" w:hAnsi="inherit"/>
          <w:color w:val="000000"/>
          <w:sz w:val="20"/>
          <w:szCs w:val="20"/>
        </w:rPr>
        <w:t>Javea</w:t>
      </w:r>
      <w:proofErr w:type="spellEnd"/>
      <w:r>
        <w:rPr>
          <w:rFonts w:ascii="inherit" w:hAnsi="inherit"/>
          <w:color w:val="000000"/>
          <w:sz w:val="20"/>
          <w:szCs w:val="20"/>
        </w:rPr>
        <w:t>.</w:t>
      </w:r>
    </w:p>
    <w:p w:rsidR="007369AE" w:rsidRDefault="007369AE" w:rsidP="007369AE">
      <w:pPr>
        <w:pStyle w:val="Heading2"/>
        <w:spacing w:before="0" w:after="300"/>
        <w:textAlignment w:val="baseline"/>
        <w:rPr>
          <w:rFonts w:ascii="Verdana" w:hAnsi="Verdana"/>
          <w:color w:val="8E2628"/>
          <w:spacing w:val="-12"/>
          <w:sz w:val="20"/>
          <w:szCs w:val="20"/>
        </w:rPr>
      </w:pPr>
      <w:r>
        <w:rPr>
          <w:rFonts w:ascii="Verdana" w:hAnsi="Verdana"/>
          <w:color w:val="8E2628"/>
          <w:spacing w:val="-12"/>
          <w:sz w:val="20"/>
          <w:szCs w:val="20"/>
        </w:rPr>
        <w:t>1. ELIGIBILITY</w:t>
      </w:r>
    </w:p>
    <w:p w:rsidR="007369AE" w:rsidRDefault="007369AE" w:rsidP="007369AE">
      <w:pPr>
        <w:pStyle w:val="NormalWeb"/>
        <w:spacing w:before="0" w:beforeAutospacing="0" w:after="300" w:afterAutospacing="0" w:line="293" w:lineRule="atLeast"/>
        <w:jc w:val="both"/>
        <w:textAlignment w:val="baseline"/>
        <w:rPr>
          <w:rFonts w:ascii="inherit" w:hAnsi="inherit"/>
          <w:color w:val="000000"/>
          <w:sz w:val="20"/>
          <w:szCs w:val="20"/>
        </w:rPr>
      </w:pPr>
      <w:r>
        <w:rPr>
          <w:rFonts w:ascii="inherit" w:hAnsi="inherit"/>
          <w:color w:val="000000"/>
          <w:sz w:val="20"/>
          <w:szCs w:val="20"/>
        </w:rPr>
        <w:t xml:space="preserve">Safe cycling is dependent on the cyclist` alertness and his/her good </w:t>
      </w:r>
      <w:proofErr w:type="spellStart"/>
      <w:r>
        <w:rPr>
          <w:rFonts w:ascii="inherit" w:hAnsi="inherit"/>
          <w:color w:val="000000"/>
          <w:sz w:val="20"/>
          <w:szCs w:val="20"/>
        </w:rPr>
        <w:t>judgement</w:t>
      </w:r>
      <w:proofErr w:type="spellEnd"/>
      <w:r>
        <w:rPr>
          <w:rFonts w:ascii="inherit" w:hAnsi="inherit"/>
          <w:color w:val="000000"/>
          <w:sz w:val="20"/>
          <w:szCs w:val="20"/>
        </w:rPr>
        <w:t>. Please cycle sensibly, with respect for others and the natural habitat.</w:t>
      </w:r>
    </w:p>
    <w:p w:rsidR="007369AE" w:rsidRDefault="007369AE" w:rsidP="007369AE">
      <w:pPr>
        <w:pStyle w:val="NormalWeb"/>
        <w:spacing w:before="0" w:beforeAutospacing="0" w:after="300" w:afterAutospacing="0" w:line="293" w:lineRule="atLeast"/>
        <w:jc w:val="both"/>
        <w:textAlignment w:val="baseline"/>
        <w:rPr>
          <w:rFonts w:ascii="inherit" w:hAnsi="inherit"/>
          <w:color w:val="000000"/>
          <w:sz w:val="20"/>
          <w:szCs w:val="20"/>
        </w:rPr>
      </w:pPr>
      <w:r>
        <w:rPr>
          <w:rFonts w:ascii="inherit" w:hAnsi="inherit"/>
          <w:color w:val="000000"/>
          <w:sz w:val="20"/>
          <w:szCs w:val="20"/>
        </w:rPr>
        <w:t xml:space="preserve">Siesta Advisor </w:t>
      </w:r>
      <w:proofErr w:type="spellStart"/>
      <w:r>
        <w:rPr>
          <w:rFonts w:ascii="inherit" w:hAnsi="inherit"/>
          <w:color w:val="000000"/>
          <w:sz w:val="20"/>
          <w:szCs w:val="20"/>
        </w:rPr>
        <w:t>Javea</w:t>
      </w:r>
      <w:proofErr w:type="spellEnd"/>
      <w:r>
        <w:rPr>
          <w:rFonts w:ascii="inherit" w:hAnsi="inherit"/>
          <w:color w:val="000000"/>
          <w:sz w:val="20"/>
          <w:szCs w:val="20"/>
        </w:rPr>
        <w:t xml:space="preserve"> reserves the right to refuse renting bicycles to those with insufficient knowledge or ability for their own protection and safety and/or if a client is unsuitable due to age, size, ill health or poor fitness.</w:t>
      </w:r>
    </w:p>
    <w:p w:rsidR="00A20281" w:rsidRDefault="00A20281" w:rsidP="00A20281">
      <w:pPr>
        <w:pStyle w:val="Heading2"/>
        <w:spacing w:before="0" w:after="300" w:line="293" w:lineRule="atLeast"/>
        <w:textAlignment w:val="baseline"/>
        <w:rPr>
          <w:rFonts w:ascii="Verdana" w:hAnsi="Verdana"/>
          <w:color w:val="8E2628"/>
          <w:spacing w:val="-12"/>
          <w:sz w:val="20"/>
          <w:szCs w:val="20"/>
        </w:rPr>
      </w:pPr>
      <w:r>
        <w:rPr>
          <w:rFonts w:ascii="Verdana" w:hAnsi="Verdana"/>
          <w:color w:val="8E2628"/>
          <w:spacing w:val="-12"/>
          <w:sz w:val="20"/>
          <w:szCs w:val="20"/>
        </w:rPr>
        <w:t>3. BOOKINGS AND PAYMENTS</w:t>
      </w:r>
    </w:p>
    <w:p w:rsidR="00A20281" w:rsidRDefault="00A20281" w:rsidP="00A20281">
      <w:pPr>
        <w:pStyle w:val="NormalWeb"/>
        <w:spacing w:before="0" w:beforeAutospacing="0" w:after="300" w:afterAutospacing="0" w:line="293" w:lineRule="atLeast"/>
        <w:jc w:val="both"/>
        <w:textAlignment w:val="baseline"/>
        <w:rPr>
          <w:rFonts w:ascii="Verdana" w:hAnsi="Verdana"/>
          <w:color w:val="000000"/>
          <w:sz w:val="20"/>
          <w:szCs w:val="20"/>
        </w:rPr>
      </w:pPr>
      <w:r>
        <w:rPr>
          <w:rFonts w:ascii="Verdana" w:hAnsi="Verdana"/>
          <w:color w:val="000000"/>
          <w:sz w:val="20"/>
          <w:szCs w:val="20"/>
        </w:rPr>
        <w:t>We will accept and hold unconfirmed reservation for a limited period of time. Your booking will not be confirmed until we receive your completed Booking Form and deposit or full payment. The deposit (50% of total cost) must be paid within 4 working days of returning the completed form in order to secure the dates. Reservations may expire if a deposit is not received by that date. Full payment is due 12 weeks prior to your tour date.</w:t>
      </w:r>
    </w:p>
    <w:p w:rsidR="00A20281" w:rsidRDefault="00A20281" w:rsidP="007369AE">
      <w:pPr>
        <w:pStyle w:val="NormalWeb"/>
        <w:spacing w:before="0" w:beforeAutospacing="0" w:after="300" w:afterAutospacing="0" w:line="293" w:lineRule="atLeast"/>
        <w:jc w:val="both"/>
        <w:textAlignment w:val="baseline"/>
        <w:rPr>
          <w:rFonts w:ascii="Verdana" w:hAnsi="Verdana"/>
          <w:color w:val="000000"/>
          <w:sz w:val="20"/>
          <w:szCs w:val="20"/>
        </w:rPr>
      </w:pPr>
      <w:r>
        <w:rPr>
          <w:rFonts w:ascii="Verdana" w:hAnsi="Verdana"/>
          <w:color w:val="000000"/>
          <w:sz w:val="20"/>
          <w:szCs w:val="20"/>
        </w:rPr>
        <w:t xml:space="preserve">In the event of a mechanical failure other than punctures, Siesta Advisor </w:t>
      </w:r>
      <w:proofErr w:type="spellStart"/>
      <w:r>
        <w:rPr>
          <w:rFonts w:ascii="Verdana" w:hAnsi="Verdana"/>
          <w:color w:val="000000"/>
          <w:sz w:val="20"/>
          <w:szCs w:val="20"/>
        </w:rPr>
        <w:t>Javea</w:t>
      </w:r>
      <w:proofErr w:type="spellEnd"/>
      <w:r>
        <w:rPr>
          <w:rFonts w:ascii="Verdana" w:hAnsi="Verdana"/>
          <w:color w:val="000000"/>
          <w:sz w:val="20"/>
          <w:szCs w:val="20"/>
        </w:rPr>
        <w:t xml:space="preserve"> will offer breakdown service for the cyclist and the bike. The telephone number is on the front of the Booking Form.</w:t>
      </w:r>
    </w:p>
    <w:p w:rsidR="00A20281" w:rsidRDefault="00A20281" w:rsidP="00A20281">
      <w:pPr>
        <w:pStyle w:val="Heading2"/>
        <w:spacing w:before="0" w:after="300" w:line="293" w:lineRule="atLeast"/>
        <w:textAlignment w:val="baseline"/>
        <w:rPr>
          <w:rFonts w:ascii="Verdana" w:hAnsi="Verdana"/>
          <w:color w:val="8E2628"/>
          <w:spacing w:val="-12"/>
          <w:sz w:val="20"/>
          <w:szCs w:val="20"/>
        </w:rPr>
      </w:pPr>
      <w:r>
        <w:rPr>
          <w:rFonts w:ascii="Verdana" w:hAnsi="Verdana"/>
          <w:color w:val="8E2628"/>
          <w:spacing w:val="-12"/>
          <w:sz w:val="20"/>
          <w:szCs w:val="20"/>
        </w:rPr>
        <w:t>7. CUSTOMER LIABILITY</w:t>
      </w:r>
    </w:p>
    <w:p w:rsidR="00A20281" w:rsidRDefault="00A20281" w:rsidP="00A20281">
      <w:pPr>
        <w:pStyle w:val="NormalWeb"/>
        <w:spacing w:before="0" w:beforeAutospacing="0" w:after="300" w:afterAutospacing="0" w:line="293" w:lineRule="atLeast"/>
        <w:jc w:val="both"/>
        <w:textAlignment w:val="baseline"/>
        <w:rPr>
          <w:rFonts w:ascii="Verdana" w:hAnsi="Verdana"/>
          <w:color w:val="000000"/>
          <w:sz w:val="20"/>
          <w:szCs w:val="20"/>
        </w:rPr>
      </w:pPr>
      <w:r>
        <w:rPr>
          <w:rFonts w:ascii="Verdana" w:hAnsi="Verdana"/>
          <w:color w:val="000000"/>
          <w:sz w:val="20"/>
          <w:szCs w:val="20"/>
        </w:rPr>
        <w:t>Customer shall assume liability for any and all damage or loss to personal property, accident or injury to other persons related to the rental equipment.</w:t>
      </w:r>
    </w:p>
    <w:p w:rsidR="00A20281" w:rsidRDefault="00A20281" w:rsidP="00A20281">
      <w:pPr>
        <w:pStyle w:val="Heading2"/>
        <w:spacing w:before="0" w:after="300" w:line="293" w:lineRule="atLeast"/>
        <w:textAlignment w:val="baseline"/>
        <w:rPr>
          <w:rFonts w:ascii="Verdana" w:hAnsi="Verdana"/>
          <w:color w:val="8E2628"/>
          <w:spacing w:val="-12"/>
          <w:sz w:val="20"/>
          <w:szCs w:val="20"/>
        </w:rPr>
      </w:pPr>
      <w:r>
        <w:rPr>
          <w:rFonts w:ascii="Verdana" w:hAnsi="Verdana"/>
          <w:color w:val="8E2628"/>
          <w:spacing w:val="-12"/>
          <w:sz w:val="20"/>
          <w:szCs w:val="20"/>
        </w:rPr>
        <w:lastRenderedPageBreak/>
        <w:t>8. SECURITY DEPOSIT</w:t>
      </w:r>
    </w:p>
    <w:p w:rsidR="00A20281" w:rsidRDefault="00A20281" w:rsidP="00A20281">
      <w:pPr>
        <w:pStyle w:val="NormalWeb"/>
        <w:spacing w:before="0" w:beforeAutospacing="0" w:after="300" w:afterAutospacing="0" w:line="293" w:lineRule="atLeast"/>
        <w:jc w:val="both"/>
        <w:textAlignment w:val="baseline"/>
        <w:rPr>
          <w:rFonts w:ascii="Verdana" w:hAnsi="Verdana"/>
          <w:color w:val="000000"/>
          <w:sz w:val="20"/>
          <w:szCs w:val="20"/>
        </w:rPr>
      </w:pPr>
      <w:r>
        <w:rPr>
          <w:rFonts w:ascii="Verdana" w:hAnsi="Verdana"/>
          <w:color w:val="000000"/>
          <w:sz w:val="20"/>
          <w:szCs w:val="20"/>
        </w:rPr>
        <w:t xml:space="preserve">Credit card details and a photocopy of the hirers </w:t>
      </w:r>
      <w:proofErr w:type="spellStart"/>
      <w:r>
        <w:rPr>
          <w:rFonts w:ascii="Verdana" w:hAnsi="Verdana"/>
          <w:color w:val="000000"/>
          <w:sz w:val="20"/>
          <w:szCs w:val="20"/>
        </w:rPr>
        <w:t>licence</w:t>
      </w:r>
      <w:proofErr w:type="spellEnd"/>
      <w:r>
        <w:rPr>
          <w:rFonts w:ascii="Verdana" w:hAnsi="Verdana"/>
          <w:color w:val="000000"/>
          <w:sz w:val="20"/>
          <w:szCs w:val="20"/>
        </w:rPr>
        <w:t xml:space="preserve"> are required as security and will be returned at the completion of the hire. If the customer prefers not to leave his/her passport and/or credit card details, Siesta Advisor </w:t>
      </w:r>
      <w:proofErr w:type="spellStart"/>
      <w:r>
        <w:rPr>
          <w:rFonts w:ascii="Verdana" w:hAnsi="Verdana"/>
          <w:color w:val="000000"/>
          <w:sz w:val="20"/>
          <w:szCs w:val="20"/>
        </w:rPr>
        <w:t>Javea</w:t>
      </w:r>
      <w:proofErr w:type="spellEnd"/>
      <w:r>
        <w:rPr>
          <w:rFonts w:ascii="Verdana" w:hAnsi="Verdana"/>
          <w:color w:val="000000"/>
          <w:sz w:val="20"/>
          <w:szCs w:val="20"/>
        </w:rPr>
        <w:t xml:space="preserve"> will accept cash deposit of € 200 per cruiser bike, € 350 per mountain bike and € 500 per road bike. The deposit will be refunded if the rented equipment is returned in the same conditions it was procured.</w:t>
      </w:r>
    </w:p>
    <w:p w:rsidR="00A20281" w:rsidRDefault="00A20281" w:rsidP="00A20281">
      <w:pPr>
        <w:pStyle w:val="NormalWeb"/>
        <w:spacing w:before="0" w:beforeAutospacing="0" w:after="300" w:afterAutospacing="0" w:line="293" w:lineRule="atLeast"/>
        <w:jc w:val="both"/>
        <w:textAlignment w:val="baseline"/>
        <w:rPr>
          <w:rFonts w:ascii="Verdana" w:hAnsi="Verdana"/>
          <w:color w:val="000000"/>
          <w:sz w:val="20"/>
          <w:szCs w:val="20"/>
        </w:rPr>
      </w:pPr>
      <w:r>
        <w:rPr>
          <w:rFonts w:ascii="Verdana" w:hAnsi="Verdana"/>
          <w:color w:val="000000"/>
          <w:sz w:val="20"/>
          <w:szCs w:val="20"/>
        </w:rPr>
        <w:t>We ask you to respect our sport equipment while it is in your possession. The bikes must be treated with care. Please return all equipment in good condition and report any problems you had, damage caused and/or any repairs needed.</w:t>
      </w:r>
    </w:p>
    <w:p w:rsidR="00A20281" w:rsidRDefault="00A20281" w:rsidP="00A20281">
      <w:pPr>
        <w:pStyle w:val="NormalWeb"/>
        <w:spacing w:before="0" w:beforeAutospacing="0" w:after="300" w:afterAutospacing="0" w:line="293" w:lineRule="atLeast"/>
        <w:jc w:val="both"/>
        <w:textAlignment w:val="baseline"/>
        <w:rPr>
          <w:rFonts w:ascii="Verdana" w:hAnsi="Verdana"/>
          <w:color w:val="000000"/>
          <w:sz w:val="20"/>
          <w:szCs w:val="20"/>
        </w:rPr>
      </w:pPr>
      <w:r>
        <w:rPr>
          <w:rFonts w:ascii="Verdana" w:hAnsi="Verdana"/>
          <w:color w:val="000000"/>
          <w:sz w:val="20"/>
          <w:szCs w:val="20"/>
        </w:rPr>
        <w:t xml:space="preserve">Customer will be responsible for the payment of any damage (Inc. third party) caused as a consequence of any dangerous cycling, loss of control, negligence or loss of equipment if the cycles are not locked to a fixed object through the frame and front wheel. Siesta Advisor </w:t>
      </w:r>
      <w:proofErr w:type="spellStart"/>
      <w:r>
        <w:rPr>
          <w:rFonts w:ascii="Verdana" w:hAnsi="Verdana"/>
          <w:color w:val="000000"/>
          <w:sz w:val="20"/>
          <w:szCs w:val="20"/>
        </w:rPr>
        <w:t>Javea</w:t>
      </w:r>
      <w:proofErr w:type="spellEnd"/>
      <w:r>
        <w:rPr>
          <w:rFonts w:ascii="Verdana" w:hAnsi="Verdana"/>
          <w:color w:val="000000"/>
          <w:sz w:val="20"/>
          <w:szCs w:val="20"/>
        </w:rPr>
        <w:t xml:space="preserve"> reserves the sole right to determine the condition returned.</w:t>
      </w:r>
    </w:p>
    <w:p w:rsidR="00A20281" w:rsidRDefault="00A20281" w:rsidP="00A20281">
      <w:pPr>
        <w:pStyle w:val="NormalWeb"/>
        <w:spacing w:before="0" w:beforeAutospacing="0" w:after="300" w:afterAutospacing="0" w:line="293" w:lineRule="atLeast"/>
        <w:jc w:val="both"/>
        <w:textAlignment w:val="baseline"/>
        <w:rPr>
          <w:rFonts w:ascii="Verdana" w:hAnsi="Verdana"/>
          <w:color w:val="000000"/>
          <w:sz w:val="20"/>
          <w:szCs w:val="20"/>
        </w:rPr>
      </w:pPr>
      <w:r>
        <w:rPr>
          <w:rFonts w:ascii="Verdana" w:hAnsi="Verdana"/>
          <w:color w:val="000000"/>
          <w:sz w:val="20"/>
          <w:szCs w:val="20"/>
        </w:rPr>
        <w:t xml:space="preserve">Customer is obliged to padlocking and tying up the bicycle (pass the bike lock trough the frame and tie it up to a post fixed to the ground or a bike parking rack). It is recommended to keep your bike with you and within sight when possible. In the case of theft or loss of the material, the client must pay for it to Siesta Advisor </w:t>
      </w:r>
      <w:proofErr w:type="spellStart"/>
      <w:r>
        <w:rPr>
          <w:rFonts w:ascii="Verdana" w:hAnsi="Verdana"/>
          <w:color w:val="000000"/>
          <w:sz w:val="20"/>
          <w:szCs w:val="20"/>
        </w:rPr>
        <w:t>Javea</w:t>
      </w:r>
      <w:proofErr w:type="spellEnd"/>
      <w:r>
        <w:rPr>
          <w:rFonts w:ascii="Verdana" w:hAnsi="Verdana"/>
          <w:color w:val="000000"/>
          <w:sz w:val="20"/>
          <w:szCs w:val="20"/>
        </w:rPr>
        <w:t>, according to market price.</w:t>
      </w:r>
    </w:p>
    <w:p w:rsidR="00A20281" w:rsidRDefault="00A20281" w:rsidP="00A20281">
      <w:pPr>
        <w:pStyle w:val="NormalWeb"/>
        <w:spacing w:before="0" w:beforeAutospacing="0" w:after="300" w:afterAutospacing="0" w:line="293" w:lineRule="atLeast"/>
        <w:jc w:val="both"/>
        <w:textAlignment w:val="baseline"/>
        <w:rPr>
          <w:rFonts w:ascii="Verdana" w:hAnsi="Verdana"/>
          <w:color w:val="000000"/>
          <w:sz w:val="20"/>
          <w:szCs w:val="20"/>
        </w:rPr>
      </w:pPr>
      <w:r>
        <w:rPr>
          <w:rFonts w:ascii="Verdana" w:hAnsi="Verdana"/>
          <w:color w:val="000000"/>
          <w:sz w:val="20"/>
          <w:szCs w:val="20"/>
        </w:rPr>
        <w:t>We take pride in our gear and hope you will enjoy and appreciate the value and performance of our top of the line equipment.</w:t>
      </w:r>
    </w:p>
    <w:p w:rsidR="00A20281" w:rsidRDefault="00A20281" w:rsidP="007369AE">
      <w:pPr>
        <w:pStyle w:val="NormalWeb"/>
        <w:spacing w:before="0" w:beforeAutospacing="0" w:after="300" w:afterAutospacing="0" w:line="293" w:lineRule="atLeast"/>
        <w:jc w:val="both"/>
        <w:textAlignment w:val="baseline"/>
        <w:rPr>
          <w:rFonts w:ascii="inherit" w:hAnsi="inherit"/>
          <w:color w:val="000000"/>
          <w:sz w:val="20"/>
          <w:szCs w:val="20"/>
        </w:rPr>
      </w:pPr>
      <w:bookmarkStart w:id="0" w:name="_GoBack"/>
      <w:bookmarkEnd w:id="0"/>
    </w:p>
    <w:p w:rsidR="007369AE" w:rsidRDefault="007369AE" w:rsidP="007C2658">
      <w:pPr>
        <w:pStyle w:val="NormalWeb"/>
        <w:shd w:val="clear" w:color="auto" w:fill="FFFFFF"/>
        <w:spacing w:before="103" w:beforeAutospacing="0" w:after="0" w:afterAutospacing="0" w:line="331" w:lineRule="atLeast"/>
        <w:rPr>
          <w:rFonts w:ascii="Helvetica" w:hAnsi="Helvetica" w:cs="Helvetica"/>
          <w:color w:val="141823"/>
        </w:rPr>
      </w:pPr>
    </w:p>
    <w:p w:rsidR="007369AE" w:rsidRDefault="007369AE" w:rsidP="007C2658">
      <w:pPr>
        <w:pStyle w:val="NormalWeb"/>
        <w:shd w:val="clear" w:color="auto" w:fill="FFFFFF"/>
        <w:spacing w:before="103" w:beforeAutospacing="0" w:after="0" w:afterAutospacing="0" w:line="331" w:lineRule="atLeast"/>
        <w:rPr>
          <w:rFonts w:ascii="Helvetica" w:hAnsi="Helvetica" w:cs="Helvetica"/>
          <w:color w:val="141823"/>
        </w:rPr>
      </w:pPr>
    </w:p>
    <w:p w:rsidR="007369AE" w:rsidRDefault="007369AE" w:rsidP="007C2658">
      <w:pPr>
        <w:pStyle w:val="NormalWeb"/>
        <w:shd w:val="clear" w:color="auto" w:fill="FFFFFF"/>
        <w:spacing w:before="103" w:beforeAutospacing="0" w:after="0" w:afterAutospacing="0" w:line="331" w:lineRule="atLeast"/>
        <w:rPr>
          <w:rFonts w:ascii="Helvetica" w:hAnsi="Helvetica" w:cs="Helvetica"/>
          <w:color w:val="141823"/>
        </w:rPr>
      </w:pPr>
    </w:p>
    <w:p w:rsidR="007C2658" w:rsidRDefault="007C2658" w:rsidP="007C2658">
      <w:pPr>
        <w:pStyle w:val="NormalWeb"/>
        <w:shd w:val="clear" w:color="auto" w:fill="FFFFFF"/>
        <w:spacing w:before="103" w:beforeAutospacing="0" w:after="0" w:afterAutospacing="0" w:line="331" w:lineRule="atLeast"/>
        <w:rPr>
          <w:rFonts w:ascii="Helvetica" w:hAnsi="Helvetica" w:cs="Helvetica"/>
          <w:color w:val="141823"/>
        </w:rPr>
      </w:pPr>
    </w:p>
    <w:p w:rsidR="007C2658" w:rsidRDefault="007C2658" w:rsidP="007C2658">
      <w:pPr>
        <w:pStyle w:val="NormalWeb"/>
        <w:shd w:val="clear" w:color="auto" w:fill="FFFFFF"/>
        <w:spacing w:before="103" w:beforeAutospacing="0" w:after="0" w:afterAutospacing="0" w:line="331" w:lineRule="atLeast"/>
        <w:rPr>
          <w:rFonts w:ascii="Helvetica" w:hAnsi="Helvetica" w:cs="Helvetica"/>
          <w:color w:val="141823"/>
          <w:u w:val="single"/>
        </w:rPr>
      </w:pPr>
    </w:p>
    <w:p w:rsidR="007C2658" w:rsidRPr="007C2658" w:rsidRDefault="007C2658" w:rsidP="007C2658">
      <w:pPr>
        <w:pStyle w:val="NormalWeb"/>
        <w:shd w:val="clear" w:color="auto" w:fill="FFFFFF"/>
        <w:spacing w:before="103" w:beforeAutospacing="0" w:after="0" w:afterAutospacing="0" w:line="331" w:lineRule="atLeast"/>
        <w:rPr>
          <w:rFonts w:ascii="Helvetica" w:hAnsi="Helvetica" w:cs="Helvetica"/>
          <w:color w:val="141823"/>
          <w:u w:val="single"/>
        </w:rPr>
      </w:pPr>
      <w:r w:rsidRPr="007C2658">
        <w:rPr>
          <w:rFonts w:ascii="Helvetica" w:hAnsi="Helvetica" w:cs="Helvetica"/>
          <w:color w:val="141823"/>
          <w:u w:val="single"/>
        </w:rPr>
        <w:t>TECHNOLOGY</w:t>
      </w:r>
    </w:p>
    <w:p w:rsidR="00DB1907" w:rsidRDefault="00DB1907" w:rsidP="004F79CD">
      <w:pPr>
        <w:pStyle w:val="Heading1"/>
        <w:shd w:val="clear" w:color="auto" w:fill="FFFFFF"/>
        <w:spacing w:before="0" w:beforeAutospacing="0" w:after="0" w:afterAutospacing="0" w:line="336" w:lineRule="atLeast"/>
        <w:textAlignment w:val="baseline"/>
        <w:rPr>
          <w:rFonts w:ascii="Helvetica" w:hAnsi="Helvetica" w:cs="Helvetica"/>
          <w:color w:val="141823"/>
          <w:shd w:val="clear" w:color="auto" w:fill="FFFFFF"/>
        </w:rPr>
      </w:pPr>
      <w:r>
        <w:rPr>
          <w:rFonts w:ascii="Helvetica" w:hAnsi="Helvetica" w:cs="Helvetica"/>
          <w:color w:val="141823"/>
          <w:shd w:val="clear" w:color="auto" w:fill="FFFFFF"/>
        </w:rPr>
        <w:t xml:space="preserve">Mysore Science Ashram Students were Visited to Cyclopedia to learn and know how Major technological </w:t>
      </w:r>
      <w:proofErr w:type="gramStart"/>
      <w:r>
        <w:rPr>
          <w:rFonts w:ascii="Helvetica" w:hAnsi="Helvetica" w:cs="Helvetica"/>
          <w:color w:val="141823"/>
          <w:shd w:val="clear" w:color="auto" w:fill="FFFFFF"/>
        </w:rPr>
        <w:t>shifts ,</w:t>
      </w:r>
      <w:proofErr w:type="gramEnd"/>
      <w:r>
        <w:rPr>
          <w:rFonts w:ascii="Helvetica" w:hAnsi="Helvetica" w:cs="Helvetica"/>
          <w:color w:val="141823"/>
          <w:shd w:val="clear" w:color="auto" w:fill="FFFFFF"/>
        </w:rPr>
        <w:t xml:space="preserve">innovations and how the bike is </w:t>
      </w:r>
      <w:r>
        <w:rPr>
          <w:rFonts w:ascii="Helvetica" w:hAnsi="Helvetica" w:cs="Helvetica"/>
          <w:color w:val="141823"/>
          <w:shd w:val="clear" w:color="auto" w:fill="FFFFFF"/>
        </w:rPr>
        <w:lastRenderedPageBreak/>
        <w:t xml:space="preserve">constructed from, and high-tech devices and methods that cyclists use to track, analyze and improve performance with new technology This will put always chasing the new things and Cyclopedia will always </w:t>
      </w:r>
      <w:proofErr w:type="spellStart"/>
      <w:r>
        <w:rPr>
          <w:rFonts w:ascii="Helvetica" w:hAnsi="Helvetica" w:cs="Helvetica"/>
          <w:color w:val="141823"/>
          <w:shd w:val="clear" w:color="auto" w:fill="FFFFFF"/>
        </w:rPr>
        <w:t>their</w:t>
      </w:r>
      <w:proofErr w:type="spellEnd"/>
      <w:r>
        <w:rPr>
          <w:rFonts w:ascii="Helvetica" w:hAnsi="Helvetica" w:cs="Helvetica"/>
          <w:color w:val="141823"/>
          <w:shd w:val="clear" w:color="auto" w:fill="FFFFFF"/>
        </w:rPr>
        <w:t xml:space="preserve"> to encourage to Build Bicycle Culture in children there was a tremendous need to generate interest among students on science.</w:t>
      </w:r>
      <w:r>
        <w:rPr>
          <w:rFonts w:ascii="Helvetica" w:hAnsi="Helvetica" w:cs="Helvetica"/>
          <w:color w:val="141823"/>
        </w:rPr>
        <w:br/>
      </w:r>
      <w:r>
        <w:rPr>
          <w:rFonts w:ascii="Helvetica" w:hAnsi="Helvetica" w:cs="Helvetica"/>
          <w:color w:val="141823"/>
          <w:shd w:val="clear" w:color="auto" w:fill="FFFFFF"/>
        </w:rPr>
        <w:t>Advances in technology have meant big things for cycling it's fast and fun, and gives them freedom and independence to get around .</w:t>
      </w:r>
    </w:p>
    <w:p w:rsidR="007C2658" w:rsidRPr="007C2658" w:rsidRDefault="007C2658" w:rsidP="004F79CD">
      <w:pPr>
        <w:pStyle w:val="Heading1"/>
        <w:shd w:val="clear" w:color="auto" w:fill="FFFFFF"/>
        <w:spacing w:before="0" w:beforeAutospacing="0" w:after="0" w:afterAutospacing="0" w:line="336" w:lineRule="atLeast"/>
        <w:textAlignment w:val="baseline"/>
        <w:rPr>
          <w:rFonts w:ascii="Helvetica" w:hAnsi="Helvetica" w:cs="Helvetica"/>
          <w:b w:val="0"/>
          <w:color w:val="141823"/>
          <w:shd w:val="clear" w:color="auto" w:fill="FFFFFF"/>
        </w:rPr>
      </w:pPr>
    </w:p>
    <w:p w:rsidR="004F79CD" w:rsidRPr="00B176D1" w:rsidRDefault="004F79CD" w:rsidP="00B176D1">
      <w:pPr>
        <w:shd w:val="clear" w:color="auto" w:fill="FFFFFF"/>
        <w:spacing w:line="360" w:lineRule="atLeast"/>
        <w:jc w:val="center"/>
        <w:textAlignment w:val="baseline"/>
        <w:rPr>
          <w:rFonts w:ascii="Arial" w:eastAsia="Times New Roman" w:hAnsi="Arial" w:cs="Arial"/>
          <w:color w:val="3E3E3E"/>
          <w:sz w:val="24"/>
          <w:szCs w:val="24"/>
        </w:rPr>
      </w:pPr>
    </w:p>
    <w:p w:rsidR="00B176D1" w:rsidRDefault="00B176D1" w:rsidP="00B176D1">
      <w:pPr>
        <w:pStyle w:val="NormalWeb"/>
        <w:shd w:val="clear" w:color="auto" w:fill="FFFFFF"/>
        <w:spacing w:before="0" w:beforeAutospacing="0" w:after="388" w:afterAutospacing="0" w:line="360" w:lineRule="atLeast"/>
        <w:textAlignment w:val="baseline"/>
        <w:rPr>
          <w:rFonts w:ascii="Arial" w:hAnsi="Arial" w:cs="Arial"/>
          <w:color w:val="272727"/>
          <w:sz w:val="23"/>
          <w:szCs w:val="23"/>
        </w:rPr>
      </w:pPr>
    </w:p>
    <w:p w:rsidR="00F22D89" w:rsidRDefault="00F22D89"/>
    <w:sectPr w:rsidR="00F22D89" w:rsidSect="00F43B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1050F8"/>
    <w:rsid w:val="00057080"/>
    <w:rsid w:val="00066BE8"/>
    <w:rsid w:val="000E6EDE"/>
    <w:rsid w:val="001050F8"/>
    <w:rsid w:val="001102FE"/>
    <w:rsid w:val="00172BE3"/>
    <w:rsid w:val="001E270C"/>
    <w:rsid w:val="004F79CD"/>
    <w:rsid w:val="00720DDD"/>
    <w:rsid w:val="007369AE"/>
    <w:rsid w:val="007B0992"/>
    <w:rsid w:val="007C2658"/>
    <w:rsid w:val="00896583"/>
    <w:rsid w:val="00960126"/>
    <w:rsid w:val="009663AE"/>
    <w:rsid w:val="00A06508"/>
    <w:rsid w:val="00A20281"/>
    <w:rsid w:val="00A34706"/>
    <w:rsid w:val="00AD3486"/>
    <w:rsid w:val="00B17623"/>
    <w:rsid w:val="00B176D1"/>
    <w:rsid w:val="00C75CE7"/>
    <w:rsid w:val="00CB46B7"/>
    <w:rsid w:val="00DB1907"/>
    <w:rsid w:val="00DB3B1C"/>
    <w:rsid w:val="00DC076A"/>
    <w:rsid w:val="00E91C83"/>
    <w:rsid w:val="00F22D89"/>
    <w:rsid w:val="00F43B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B9D"/>
  </w:style>
  <w:style w:type="paragraph" w:styleId="Heading1">
    <w:name w:val="heading 1"/>
    <w:basedOn w:val="Normal"/>
    <w:link w:val="Heading1Char"/>
    <w:uiPriority w:val="9"/>
    <w:qFormat/>
    <w:rsid w:val="00B176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369A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76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176D1"/>
  </w:style>
  <w:style w:type="character" w:styleId="Hyperlink">
    <w:name w:val="Hyperlink"/>
    <w:basedOn w:val="DefaultParagraphFont"/>
    <w:uiPriority w:val="99"/>
    <w:semiHidden/>
    <w:unhideWhenUsed/>
    <w:rsid w:val="00B176D1"/>
    <w:rPr>
      <w:color w:val="0000FF"/>
      <w:u w:val="single"/>
    </w:rPr>
  </w:style>
  <w:style w:type="character" w:customStyle="1" w:styleId="Heading1Char">
    <w:name w:val="Heading 1 Char"/>
    <w:basedOn w:val="DefaultParagraphFont"/>
    <w:link w:val="Heading1"/>
    <w:uiPriority w:val="9"/>
    <w:rsid w:val="00B176D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176D1"/>
    <w:rPr>
      <w:b/>
      <w:bCs/>
    </w:rPr>
  </w:style>
  <w:style w:type="character" w:customStyle="1" w:styleId="highlightnode">
    <w:name w:val="highlightnode"/>
    <w:basedOn w:val="DefaultParagraphFont"/>
    <w:rsid w:val="00CB46B7"/>
  </w:style>
  <w:style w:type="character" w:customStyle="1" w:styleId="textexposedshow">
    <w:name w:val="text_exposed_show"/>
    <w:basedOn w:val="DefaultParagraphFont"/>
    <w:rsid w:val="00CB46B7"/>
  </w:style>
  <w:style w:type="character" w:customStyle="1" w:styleId="Heading2Char">
    <w:name w:val="Heading 2 Char"/>
    <w:basedOn w:val="DefaultParagraphFont"/>
    <w:link w:val="Heading2"/>
    <w:uiPriority w:val="9"/>
    <w:semiHidden/>
    <w:rsid w:val="007369A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0991009">
      <w:bodyDiv w:val="1"/>
      <w:marLeft w:val="0"/>
      <w:marRight w:val="0"/>
      <w:marTop w:val="0"/>
      <w:marBottom w:val="0"/>
      <w:divBdr>
        <w:top w:val="none" w:sz="0" w:space="0" w:color="auto"/>
        <w:left w:val="none" w:sz="0" w:space="0" w:color="auto"/>
        <w:bottom w:val="none" w:sz="0" w:space="0" w:color="auto"/>
        <w:right w:val="none" w:sz="0" w:space="0" w:color="auto"/>
      </w:divBdr>
    </w:div>
    <w:div w:id="209266760">
      <w:bodyDiv w:val="1"/>
      <w:marLeft w:val="0"/>
      <w:marRight w:val="0"/>
      <w:marTop w:val="0"/>
      <w:marBottom w:val="0"/>
      <w:divBdr>
        <w:top w:val="none" w:sz="0" w:space="0" w:color="auto"/>
        <w:left w:val="none" w:sz="0" w:space="0" w:color="auto"/>
        <w:bottom w:val="none" w:sz="0" w:space="0" w:color="auto"/>
        <w:right w:val="none" w:sz="0" w:space="0" w:color="auto"/>
      </w:divBdr>
      <w:divsChild>
        <w:div w:id="1609854167">
          <w:marLeft w:val="0"/>
          <w:marRight w:val="0"/>
          <w:marTop w:val="0"/>
          <w:marBottom w:val="206"/>
          <w:divBdr>
            <w:top w:val="none" w:sz="0" w:space="0" w:color="auto"/>
            <w:left w:val="none" w:sz="0" w:space="0" w:color="auto"/>
            <w:bottom w:val="none" w:sz="0" w:space="0" w:color="auto"/>
            <w:right w:val="none" w:sz="0" w:space="0" w:color="auto"/>
          </w:divBdr>
        </w:div>
      </w:divsChild>
    </w:div>
    <w:div w:id="903297356">
      <w:bodyDiv w:val="1"/>
      <w:marLeft w:val="0"/>
      <w:marRight w:val="0"/>
      <w:marTop w:val="0"/>
      <w:marBottom w:val="0"/>
      <w:divBdr>
        <w:top w:val="none" w:sz="0" w:space="0" w:color="auto"/>
        <w:left w:val="none" w:sz="0" w:space="0" w:color="auto"/>
        <w:bottom w:val="none" w:sz="0" w:space="0" w:color="auto"/>
        <w:right w:val="none" w:sz="0" w:space="0" w:color="auto"/>
      </w:divBdr>
    </w:div>
    <w:div w:id="905536219">
      <w:bodyDiv w:val="1"/>
      <w:marLeft w:val="0"/>
      <w:marRight w:val="0"/>
      <w:marTop w:val="0"/>
      <w:marBottom w:val="0"/>
      <w:divBdr>
        <w:top w:val="none" w:sz="0" w:space="0" w:color="auto"/>
        <w:left w:val="none" w:sz="0" w:space="0" w:color="auto"/>
        <w:bottom w:val="none" w:sz="0" w:space="0" w:color="auto"/>
        <w:right w:val="none" w:sz="0" w:space="0" w:color="auto"/>
      </w:divBdr>
    </w:div>
    <w:div w:id="1098672016">
      <w:bodyDiv w:val="1"/>
      <w:marLeft w:val="0"/>
      <w:marRight w:val="0"/>
      <w:marTop w:val="0"/>
      <w:marBottom w:val="0"/>
      <w:divBdr>
        <w:top w:val="none" w:sz="0" w:space="0" w:color="auto"/>
        <w:left w:val="none" w:sz="0" w:space="0" w:color="auto"/>
        <w:bottom w:val="none" w:sz="0" w:space="0" w:color="auto"/>
        <w:right w:val="none" w:sz="0" w:space="0" w:color="auto"/>
      </w:divBdr>
    </w:div>
    <w:div w:id="1214536237">
      <w:bodyDiv w:val="1"/>
      <w:marLeft w:val="0"/>
      <w:marRight w:val="0"/>
      <w:marTop w:val="0"/>
      <w:marBottom w:val="0"/>
      <w:divBdr>
        <w:top w:val="none" w:sz="0" w:space="0" w:color="auto"/>
        <w:left w:val="none" w:sz="0" w:space="0" w:color="auto"/>
        <w:bottom w:val="none" w:sz="0" w:space="0" w:color="auto"/>
        <w:right w:val="none" w:sz="0" w:space="0" w:color="auto"/>
      </w:divBdr>
    </w:div>
    <w:div w:id="1872061969">
      <w:bodyDiv w:val="1"/>
      <w:marLeft w:val="0"/>
      <w:marRight w:val="0"/>
      <w:marTop w:val="0"/>
      <w:marBottom w:val="0"/>
      <w:divBdr>
        <w:top w:val="none" w:sz="0" w:space="0" w:color="auto"/>
        <w:left w:val="none" w:sz="0" w:space="0" w:color="auto"/>
        <w:bottom w:val="none" w:sz="0" w:space="0" w:color="auto"/>
        <w:right w:val="none" w:sz="0" w:space="0" w:color="auto"/>
      </w:divBdr>
    </w:div>
    <w:div w:id="2097553611">
      <w:bodyDiv w:val="1"/>
      <w:marLeft w:val="0"/>
      <w:marRight w:val="0"/>
      <w:marTop w:val="0"/>
      <w:marBottom w:val="0"/>
      <w:divBdr>
        <w:top w:val="none" w:sz="0" w:space="0" w:color="auto"/>
        <w:left w:val="none" w:sz="0" w:space="0" w:color="auto"/>
        <w:bottom w:val="none" w:sz="0" w:space="0" w:color="auto"/>
        <w:right w:val="none" w:sz="0" w:space="0" w:color="auto"/>
      </w:divBdr>
      <w:divsChild>
        <w:div w:id="1446459616">
          <w:marLeft w:val="0"/>
          <w:marRight w:val="0"/>
          <w:marTop w:val="0"/>
          <w:marBottom w:val="0"/>
          <w:divBdr>
            <w:top w:val="none" w:sz="0" w:space="0" w:color="auto"/>
            <w:left w:val="none" w:sz="0" w:space="0" w:color="auto"/>
            <w:bottom w:val="none" w:sz="0" w:space="0" w:color="auto"/>
            <w:right w:val="none" w:sz="0" w:space="0" w:color="auto"/>
          </w:divBdr>
          <w:divsChild>
            <w:div w:id="1175730763">
              <w:marLeft w:val="0"/>
              <w:marRight w:val="0"/>
              <w:marTop w:val="0"/>
              <w:marBottom w:val="0"/>
              <w:divBdr>
                <w:top w:val="none" w:sz="0" w:space="0" w:color="auto"/>
                <w:left w:val="none" w:sz="0" w:space="0" w:color="auto"/>
                <w:bottom w:val="none" w:sz="0" w:space="0" w:color="auto"/>
                <w:right w:val="none" w:sz="0" w:space="0" w:color="auto"/>
              </w:divBdr>
              <w:divsChild>
                <w:div w:id="1717851250">
                  <w:marLeft w:val="0"/>
                  <w:marRight w:val="0"/>
                  <w:marTop w:val="0"/>
                  <w:marBottom w:val="0"/>
                  <w:divBdr>
                    <w:top w:val="none" w:sz="0" w:space="0" w:color="auto"/>
                    <w:left w:val="none" w:sz="0" w:space="0" w:color="auto"/>
                    <w:bottom w:val="none" w:sz="0" w:space="0" w:color="auto"/>
                    <w:right w:val="none" w:sz="0" w:space="0" w:color="auto"/>
                  </w:divBdr>
                  <w:divsChild>
                    <w:div w:id="172036837">
                      <w:marLeft w:val="0"/>
                      <w:marRight w:val="0"/>
                      <w:marTop w:val="0"/>
                      <w:marBottom w:val="0"/>
                      <w:divBdr>
                        <w:top w:val="none" w:sz="0" w:space="0" w:color="auto"/>
                        <w:left w:val="none" w:sz="0" w:space="0" w:color="auto"/>
                        <w:bottom w:val="none" w:sz="0" w:space="0" w:color="auto"/>
                        <w:right w:val="none" w:sz="0" w:space="0" w:color="auto"/>
                      </w:divBdr>
                      <w:divsChild>
                        <w:div w:id="257907332">
                          <w:marLeft w:val="0"/>
                          <w:marRight w:val="0"/>
                          <w:marTop w:val="0"/>
                          <w:marBottom w:val="0"/>
                          <w:divBdr>
                            <w:top w:val="none" w:sz="0" w:space="0" w:color="auto"/>
                            <w:left w:val="none" w:sz="0" w:space="0" w:color="auto"/>
                            <w:bottom w:val="none" w:sz="0" w:space="0" w:color="auto"/>
                            <w:right w:val="none" w:sz="0" w:space="0" w:color="auto"/>
                          </w:divBdr>
                          <w:divsChild>
                            <w:div w:id="1252467521">
                              <w:marLeft w:val="0"/>
                              <w:marRight w:val="0"/>
                              <w:marTop w:val="0"/>
                              <w:marBottom w:val="0"/>
                              <w:divBdr>
                                <w:top w:val="none" w:sz="0" w:space="0" w:color="auto"/>
                                <w:left w:val="none" w:sz="0" w:space="0" w:color="auto"/>
                                <w:bottom w:val="none" w:sz="0" w:space="0" w:color="auto"/>
                                <w:right w:val="none" w:sz="0" w:space="0" w:color="auto"/>
                              </w:divBdr>
                              <w:divsChild>
                                <w:div w:id="1993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825</Words>
  <Characters>4709</Characters>
  <Application>Microsoft Office Word</Application>
  <DocSecurity>0</DocSecurity>
  <Lines>39</Lines>
  <Paragraphs>11</Paragraphs>
  <ScaleCrop>false</ScaleCrop>
  <Company/>
  <LinksUpToDate>false</LinksUpToDate>
  <CharactersWithSpaces>5523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Jamadar</dc:creator>
  <cp:lastModifiedBy>Jamadar</cp:lastModifiedBy>
  <cp:revision>20</cp:revision>
  <dcterms:created xsi:type="dcterms:W3CDTF">2015-12-03T12:00:00Z</dcterms:created>
  <dcterms:modified xsi:type="dcterms:W3CDTF">2016-01-13T13:19:00Z</dcterms:modified>
</cp:coreProperties>
</file>