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BC04" w14:textId="59A4256D" w:rsidR="00504DFE" w:rsidRPr="006E786A" w:rsidRDefault="00504DFE" w:rsidP="00504DFE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proofErr w:type="spellStart"/>
      <w:r w:rsidRPr="006E786A">
        <w:rPr>
          <w:rFonts w:ascii="Times New Roman" w:hAnsi="Times New Roman" w:cs="Times New Roman"/>
          <w:b/>
          <w:bCs/>
          <w:sz w:val="72"/>
          <w:szCs w:val="72"/>
          <w:lang w:val="en-US"/>
        </w:rPr>
        <w:t>Vâri</w:t>
      </w:r>
      <w:proofErr w:type="spellEnd"/>
      <w:r w:rsidR="00B405C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(2</w:t>
      </w:r>
      <w:r w:rsidR="00B405C2" w:rsidRPr="00B405C2">
        <w:rPr>
          <w:rFonts w:ascii="Times New Roman" w:hAnsi="Times New Roman" w:cs="Times New Roman"/>
          <w:b/>
          <w:bCs/>
          <w:sz w:val="72"/>
          <w:szCs w:val="72"/>
        </w:rPr>
        <w:t>5001</w:t>
      </w:r>
      <w:r w:rsidR="00B405C2">
        <w:rPr>
          <w:rFonts w:ascii="Times New Roman" w:hAnsi="Times New Roman" w:cs="Times New Roman"/>
          <w:b/>
          <w:bCs/>
          <w:sz w:val="72"/>
          <w:szCs w:val="72"/>
        </w:rPr>
        <w:t>)</w:t>
      </w:r>
    </w:p>
    <w:p w14:paraId="149E37C1" w14:textId="77777777" w:rsidR="00504DFE" w:rsidRPr="006E786A" w:rsidRDefault="00896A02">
      <w:pPr>
        <w:rPr>
          <w:rFonts w:ascii="Times New Roman" w:hAnsi="Times New Roman" w:cs="Times New Roman"/>
          <w:b/>
          <w:bCs/>
          <w:lang w:val="en-US"/>
        </w:rPr>
      </w:pPr>
      <w:r w:rsidRPr="006E786A">
        <w:rPr>
          <w:rFonts w:ascii="Times New Roman" w:hAnsi="Times New Roman" w:cs="Times New Roman"/>
          <w:b/>
          <w:bCs/>
          <w:lang w:val="en-US"/>
        </w:rPr>
        <w:t>How the data will be Updated:</w:t>
      </w:r>
    </w:p>
    <w:p w14:paraId="22B46929" w14:textId="2DB65300" w:rsidR="00504DFE" w:rsidRPr="006E786A" w:rsidRDefault="00896A02">
      <w:pPr>
        <w:rPr>
          <w:rFonts w:ascii="Times New Roman" w:hAnsi="Times New Roman" w:cs="Times New Roman"/>
          <w:b/>
          <w:bCs/>
          <w:lang w:val="en-US"/>
        </w:rPr>
      </w:pPr>
      <w:r w:rsidRPr="006E786A">
        <w:rPr>
          <w:rFonts w:ascii="Times New Roman" w:hAnsi="Times New Roman" w:cs="Times New Roman"/>
          <w:lang w:val="en-US"/>
        </w:rPr>
        <w:t xml:space="preserve">The data will store locally because of the unstable internet in </w:t>
      </w:r>
      <w:proofErr w:type="spellStart"/>
      <w:r w:rsidRPr="006E786A">
        <w:rPr>
          <w:rFonts w:ascii="Times New Roman" w:hAnsi="Times New Roman" w:cs="Times New Roman"/>
          <w:lang w:val="en-US"/>
        </w:rPr>
        <w:t>rular</w:t>
      </w:r>
      <w:proofErr w:type="spellEnd"/>
      <w:r w:rsidRPr="006E786A">
        <w:rPr>
          <w:rFonts w:ascii="Times New Roman" w:hAnsi="Times New Roman" w:cs="Times New Roman"/>
          <w:lang w:val="en-US"/>
        </w:rPr>
        <w:t xml:space="preserve"> areas and once the ASHA hit the </w:t>
      </w:r>
      <w:r w:rsidRPr="006E786A">
        <w:rPr>
          <w:rFonts w:ascii="Times New Roman" w:hAnsi="Times New Roman" w:cs="Times New Roman"/>
          <w:lang w:val="en-US"/>
        </w:rPr>
        <w:t>W</w:t>
      </w:r>
      <w:r w:rsidRPr="006E786A">
        <w:rPr>
          <w:rFonts w:ascii="Times New Roman" w:hAnsi="Times New Roman" w:cs="Times New Roman"/>
          <w:lang w:val="en-US"/>
        </w:rPr>
        <w:t>i</w:t>
      </w:r>
      <w:r w:rsidRPr="006E786A">
        <w:rPr>
          <w:rFonts w:ascii="Times New Roman" w:hAnsi="Times New Roman" w:cs="Times New Roman"/>
          <w:lang w:val="en-US"/>
        </w:rPr>
        <w:t>-</w:t>
      </w:r>
      <w:r w:rsidRPr="006E786A">
        <w:rPr>
          <w:rFonts w:ascii="Times New Roman" w:hAnsi="Times New Roman" w:cs="Times New Roman"/>
          <w:lang w:val="en-US"/>
        </w:rPr>
        <w:t>fi or the cellular region then it will update the data by syncing.</w:t>
      </w:r>
    </w:p>
    <w:p w14:paraId="3F62D8FB" w14:textId="77777777" w:rsidR="006E786A" w:rsidRPr="006E786A" w:rsidRDefault="006E786A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pPr w:leftFromText="180" w:rightFromText="180" w:vertAnchor="text" w:horzAnchor="margin" w:tblpXSpec="center" w:tblpY="766"/>
        <w:tblW w:w="1132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2401"/>
        <w:gridCol w:w="7089"/>
      </w:tblGrid>
      <w:tr w:rsidR="001559B7" w:rsidRPr="006E786A" w14:paraId="615D1F92" w14:textId="77777777" w:rsidTr="001559B7">
        <w:trPr>
          <w:trHeight w:val="32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430A" w14:textId="77777777" w:rsidR="006E786A" w:rsidRPr="006E786A" w:rsidRDefault="006E786A" w:rsidP="001559B7">
            <w:pPr>
              <w:rPr>
                <w:rFonts w:ascii="Times New Roman" w:hAnsi="Times New Roman" w:cs="Times New Roman"/>
                <w:b/>
                <w:bCs/>
              </w:rPr>
            </w:pPr>
            <w:r w:rsidRPr="006E786A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82C3" w14:textId="77777777" w:rsidR="006E786A" w:rsidRPr="006E786A" w:rsidRDefault="006E786A" w:rsidP="001559B7">
            <w:pPr>
              <w:rPr>
                <w:rFonts w:ascii="Times New Roman" w:hAnsi="Times New Roman" w:cs="Times New Roman"/>
                <w:b/>
                <w:bCs/>
              </w:rPr>
            </w:pPr>
            <w:r w:rsidRPr="006E786A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37285" w14:textId="77777777" w:rsidR="006E786A" w:rsidRPr="006E786A" w:rsidRDefault="006E786A" w:rsidP="001559B7">
            <w:pPr>
              <w:rPr>
                <w:rFonts w:ascii="Times New Roman" w:hAnsi="Times New Roman" w:cs="Times New Roman"/>
                <w:b/>
                <w:bCs/>
              </w:rPr>
            </w:pPr>
            <w:r w:rsidRPr="006E786A">
              <w:rPr>
                <w:rFonts w:ascii="Times New Roman" w:hAnsi="Times New Roman" w:cs="Times New Roman"/>
                <w:b/>
                <w:bCs/>
              </w:rPr>
              <w:t>Free/</w:t>
            </w:r>
            <w:proofErr w:type="gramStart"/>
            <w:r w:rsidRPr="006E786A">
              <w:rPr>
                <w:rFonts w:ascii="Times New Roman" w:hAnsi="Times New Roman" w:cs="Times New Roman"/>
                <w:b/>
                <w:bCs/>
              </w:rPr>
              <w:t>Open Source</w:t>
            </w:r>
            <w:proofErr w:type="gramEnd"/>
            <w:r w:rsidRPr="006E786A">
              <w:rPr>
                <w:rFonts w:ascii="Times New Roman" w:hAnsi="Times New Roman" w:cs="Times New Roman"/>
                <w:b/>
                <w:bCs/>
              </w:rPr>
              <w:t xml:space="preserve"> Solution</w:t>
            </w:r>
          </w:p>
        </w:tc>
      </w:tr>
      <w:tr w:rsidR="001559B7" w:rsidRPr="006E786A" w14:paraId="49C7B5D8" w14:textId="77777777" w:rsidTr="001559B7">
        <w:trPr>
          <w:trHeight w:val="3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11A47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Mobile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E165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Flutter &amp; Dart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8C419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Completely Free.</w:t>
            </w:r>
          </w:p>
        </w:tc>
      </w:tr>
      <w:tr w:rsidR="001559B7" w:rsidRPr="006E786A" w14:paraId="79E271B7" w14:textId="77777777" w:rsidTr="001559B7">
        <w:trPr>
          <w:trHeight w:val="72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7F33E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Maps &amp;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B47D9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OpenStreetMap (OSM)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1DC2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 xml:space="preserve">Use the </w:t>
            </w:r>
            <w:proofErr w:type="spellStart"/>
            <w:r w:rsidRPr="006E786A">
              <w:rPr>
                <w:rFonts w:ascii="Times New Roman" w:hAnsi="Times New Roman" w:cs="Times New Roman"/>
              </w:rPr>
              <w:t>flutter_map</w:t>
            </w:r>
            <w:proofErr w:type="spellEnd"/>
            <w:r w:rsidRPr="006E786A">
              <w:rPr>
                <w:rFonts w:ascii="Times New Roman" w:hAnsi="Times New Roman" w:cs="Times New Roman"/>
              </w:rPr>
              <w:t xml:space="preserve"> package + OpenStreetMap tiles instead of Google Maps. No API key or billing required.</w:t>
            </w:r>
          </w:p>
        </w:tc>
      </w:tr>
      <w:tr w:rsidR="001559B7" w:rsidRPr="006E786A" w14:paraId="4870FEC4" w14:textId="77777777" w:rsidTr="001559B7">
        <w:trPr>
          <w:trHeight w:val="5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7C4D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Geocoding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9BDF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proofErr w:type="spellStart"/>
            <w:r w:rsidRPr="006E786A">
              <w:rPr>
                <w:rFonts w:ascii="Times New Roman" w:hAnsi="Times New Roman" w:cs="Times New Roman"/>
              </w:rPr>
              <w:t>Nominatim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A8445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Free tool for turning coordinates (</w:t>
            </w:r>
            <w:proofErr w:type="spellStart"/>
            <w:r w:rsidRPr="006E786A">
              <w:rPr>
                <w:rFonts w:ascii="Times New Roman" w:hAnsi="Times New Roman" w:cs="Times New Roman"/>
              </w:rPr>
              <w:t>lat</w:t>
            </w:r>
            <w:proofErr w:type="spellEnd"/>
            <w:r w:rsidRPr="006E786A">
              <w:rPr>
                <w:rFonts w:ascii="Times New Roman" w:hAnsi="Times New Roman" w:cs="Times New Roman"/>
              </w:rPr>
              <w:t>/long) into village names/addresses.</w:t>
            </w:r>
          </w:p>
        </w:tc>
      </w:tr>
      <w:tr w:rsidR="001559B7" w:rsidRPr="006E786A" w14:paraId="2C318DB8" w14:textId="77777777" w:rsidTr="001559B7">
        <w:trPr>
          <w:trHeight w:val="5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8BC9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15BB0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Java (Spring Boot)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73538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Free. Host it on Render or Railway (free tiers available).</w:t>
            </w:r>
          </w:p>
        </w:tc>
      </w:tr>
      <w:tr w:rsidR="001559B7" w:rsidRPr="006E786A" w14:paraId="0A2C42CF" w14:textId="77777777" w:rsidTr="001559B7">
        <w:trPr>
          <w:trHeight w:val="5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6A6A9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5A90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 xml:space="preserve">PostgreSQL + </w:t>
            </w:r>
            <w:proofErr w:type="spellStart"/>
            <w:r w:rsidRPr="006E786A">
              <w:rPr>
                <w:rFonts w:ascii="Times New Roman" w:hAnsi="Times New Roman" w:cs="Times New Roman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36DA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proofErr w:type="spellStart"/>
            <w:r w:rsidRPr="006E786A">
              <w:rPr>
                <w:rFonts w:ascii="Times New Roman" w:hAnsi="Times New Roman" w:cs="Times New Roman"/>
              </w:rPr>
              <w:t>Supabase</w:t>
            </w:r>
            <w:proofErr w:type="spellEnd"/>
            <w:r w:rsidRPr="006E786A">
              <w:rPr>
                <w:rFonts w:ascii="Times New Roman" w:hAnsi="Times New Roman" w:cs="Times New Roman"/>
              </w:rPr>
              <w:t xml:space="preserve"> offers a generous free tier for PostgreSQL with </w:t>
            </w:r>
            <w:proofErr w:type="spellStart"/>
            <w:r w:rsidRPr="006E786A">
              <w:rPr>
                <w:rFonts w:ascii="Times New Roman" w:hAnsi="Times New Roman" w:cs="Times New Roman"/>
              </w:rPr>
              <w:t>PostGIS</w:t>
            </w:r>
            <w:proofErr w:type="spellEnd"/>
            <w:r w:rsidRPr="006E786A">
              <w:rPr>
                <w:rFonts w:ascii="Times New Roman" w:hAnsi="Times New Roman" w:cs="Times New Roman"/>
              </w:rPr>
              <w:t xml:space="preserve"> (for location queries).</w:t>
            </w:r>
          </w:p>
        </w:tc>
      </w:tr>
      <w:tr w:rsidR="001559B7" w:rsidRPr="006E786A" w14:paraId="687A3C7F" w14:textId="77777777" w:rsidTr="001559B7">
        <w:trPr>
          <w:trHeight w:val="5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BAB1B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Weather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01594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Open-</w:t>
            </w:r>
            <w:proofErr w:type="spellStart"/>
            <w:r w:rsidRPr="006E786A">
              <w:rPr>
                <w:rFonts w:ascii="Times New Roman" w:hAnsi="Times New Roman" w:cs="Times New Roman"/>
              </w:rPr>
              <w:t>Meteo</w:t>
            </w:r>
            <w:proofErr w:type="spellEnd"/>
            <w:r w:rsidRPr="006E786A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8C8C0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Open-</w:t>
            </w:r>
            <w:proofErr w:type="spellStart"/>
            <w:r w:rsidRPr="006E786A">
              <w:rPr>
                <w:rFonts w:ascii="Times New Roman" w:hAnsi="Times New Roman" w:cs="Times New Roman"/>
              </w:rPr>
              <w:t>Meteo</w:t>
            </w:r>
            <w:proofErr w:type="spellEnd"/>
            <w:r w:rsidRPr="006E786A">
              <w:rPr>
                <w:rFonts w:ascii="Times New Roman" w:hAnsi="Times New Roman" w:cs="Times New Roman"/>
              </w:rPr>
              <w:t xml:space="preserve"> is 100% free for non-commercial/academic use and requires no API key.</w:t>
            </w:r>
          </w:p>
        </w:tc>
      </w:tr>
      <w:tr w:rsidR="001559B7" w:rsidRPr="006E786A" w14:paraId="3059FF5D" w14:textId="77777777" w:rsidTr="001559B7">
        <w:trPr>
          <w:trHeight w:val="5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FD0AB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5059D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Firebase Cloud 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3B8B" w14:textId="77777777" w:rsidR="006E786A" w:rsidRPr="006E786A" w:rsidRDefault="006E786A" w:rsidP="001559B7">
            <w:pPr>
              <w:rPr>
                <w:rFonts w:ascii="Times New Roman" w:hAnsi="Times New Roman" w:cs="Times New Roman"/>
              </w:rPr>
            </w:pPr>
            <w:r w:rsidRPr="006E786A">
              <w:rPr>
                <w:rFonts w:ascii="Times New Roman" w:hAnsi="Times New Roman" w:cs="Times New Roman"/>
              </w:rPr>
              <w:t>Free for sending unlimited push notifications to the mobile app.</w:t>
            </w:r>
          </w:p>
        </w:tc>
      </w:tr>
    </w:tbl>
    <w:p w14:paraId="6142DDCA" w14:textId="7E9A5956" w:rsidR="006E786A" w:rsidRPr="001559B7" w:rsidRDefault="006E786A" w:rsidP="001559B7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1559B7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Tech Stack</w:t>
      </w:r>
    </w:p>
    <w:p w14:paraId="685A1E3F" w14:textId="77777777" w:rsidR="001559B7" w:rsidRDefault="001559B7" w:rsidP="001559B7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30D063D" w14:textId="135B1B10" w:rsidR="001559B7" w:rsidRPr="001559B7" w:rsidRDefault="001559B7" w:rsidP="001559B7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1559B7">
        <w:rPr>
          <w:rFonts w:ascii="Times New Roman" w:hAnsi="Times New Roman" w:cs="Times New Roman"/>
          <w:b/>
          <w:bCs/>
          <w:sz w:val="30"/>
          <w:szCs w:val="30"/>
          <w:u w:val="single"/>
        </w:rPr>
        <w:t>Our Roadmap (The Battle Plan)</w:t>
      </w:r>
    </w:p>
    <w:p w14:paraId="321E41E0" w14:textId="77777777" w:rsidR="001559B7" w:rsidRPr="001559B7" w:rsidRDefault="001559B7" w:rsidP="001559B7">
      <w:p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 xml:space="preserve">Here is the exact order we will follow for </w:t>
      </w:r>
      <w:proofErr w:type="spellStart"/>
      <w:r w:rsidRPr="001559B7">
        <w:rPr>
          <w:rFonts w:ascii="Times New Roman" w:hAnsi="Times New Roman" w:cs="Times New Roman"/>
        </w:rPr>
        <w:t>Vāri</w:t>
      </w:r>
      <w:proofErr w:type="spellEnd"/>
      <w:r w:rsidRPr="001559B7">
        <w:rPr>
          <w:rFonts w:ascii="Times New Roman" w:hAnsi="Times New Roman" w:cs="Times New Roman"/>
        </w:rPr>
        <w:t>:</w:t>
      </w:r>
    </w:p>
    <w:p w14:paraId="4DD1F8EE" w14:textId="77777777" w:rsidR="001559B7" w:rsidRPr="001559B7" w:rsidRDefault="001559B7" w:rsidP="001559B7">
      <w:pPr>
        <w:rPr>
          <w:rFonts w:ascii="Times New Roman" w:hAnsi="Times New Roman" w:cs="Times New Roman"/>
          <w:b/>
          <w:bCs/>
        </w:rPr>
      </w:pPr>
      <w:r w:rsidRPr="001559B7">
        <w:rPr>
          <w:rFonts w:ascii="Times New Roman" w:hAnsi="Times New Roman" w:cs="Times New Roman"/>
          <w:b/>
          <w:bCs/>
        </w:rPr>
        <w:t>Phase 1: The Foundation (Day 1-2)</w:t>
      </w:r>
    </w:p>
    <w:p w14:paraId="0B47920A" w14:textId="77777777" w:rsidR="001559B7" w:rsidRPr="001559B7" w:rsidRDefault="001559B7" w:rsidP="001559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Goal: Just get the Database ready.</w:t>
      </w:r>
    </w:p>
    <w:p w14:paraId="53BA395C" w14:textId="77777777" w:rsidR="001559B7" w:rsidRPr="001559B7" w:rsidRDefault="001559B7" w:rsidP="001559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 xml:space="preserve">Action: We set up </w:t>
      </w:r>
      <w:proofErr w:type="spellStart"/>
      <w:r w:rsidRPr="001559B7">
        <w:rPr>
          <w:rFonts w:ascii="Times New Roman" w:hAnsi="Times New Roman" w:cs="Times New Roman"/>
        </w:rPr>
        <w:t>Supabase</w:t>
      </w:r>
      <w:proofErr w:type="spellEnd"/>
      <w:r w:rsidRPr="001559B7">
        <w:rPr>
          <w:rFonts w:ascii="Times New Roman" w:hAnsi="Times New Roman" w:cs="Times New Roman"/>
        </w:rPr>
        <w:t xml:space="preserve"> (PostgreSQL). We create one table: reports.</w:t>
      </w:r>
    </w:p>
    <w:p w14:paraId="2A377350" w14:textId="77777777" w:rsidR="001559B7" w:rsidRPr="001559B7" w:rsidRDefault="001559B7" w:rsidP="001559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Why: We need a place for the data to live.</w:t>
      </w:r>
    </w:p>
    <w:p w14:paraId="2C4F8554" w14:textId="77777777" w:rsidR="001559B7" w:rsidRPr="001559B7" w:rsidRDefault="001559B7" w:rsidP="001559B7">
      <w:pPr>
        <w:rPr>
          <w:rFonts w:ascii="Times New Roman" w:hAnsi="Times New Roman" w:cs="Times New Roman"/>
          <w:b/>
          <w:bCs/>
        </w:rPr>
      </w:pPr>
      <w:r w:rsidRPr="001559B7">
        <w:rPr>
          <w:rFonts w:ascii="Times New Roman" w:hAnsi="Times New Roman" w:cs="Times New Roman"/>
          <w:b/>
          <w:bCs/>
        </w:rPr>
        <w:lastRenderedPageBreak/>
        <w:t>Phase 2: The "Hello World" API (Day 3-5)</w:t>
      </w:r>
    </w:p>
    <w:p w14:paraId="01BAA303" w14:textId="77777777" w:rsidR="001559B7" w:rsidRPr="001559B7" w:rsidRDefault="001559B7" w:rsidP="00155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Goal: Make Java talk to the Database.</w:t>
      </w:r>
    </w:p>
    <w:p w14:paraId="700C661B" w14:textId="77777777" w:rsidR="001559B7" w:rsidRPr="001559B7" w:rsidRDefault="001559B7" w:rsidP="00155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Action:</w:t>
      </w:r>
    </w:p>
    <w:p w14:paraId="26B6069C" w14:textId="77777777" w:rsidR="001559B7" w:rsidRPr="001559B7" w:rsidRDefault="001559B7" w:rsidP="00155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Setup Spring Boot project.</w:t>
      </w:r>
    </w:p>
    <w:p w14:paraId="30284F56" w14:textId="77777777" w:rsidR="001559B7" w:rsidRPr="001559B7" w:rsidRDefault="001559B7" w:rsidP="00155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 xml:space="preserve">Create the </w:t>
      </w:r>
      <w:proofErr w:type="spellStart"/>
      <w:r w:rsidRPr="001559B7">
        <w:rPr>
          <w:rFonts w:ascii="Times New Roman" w:hAnsi="Times New Roman" w:cs="Times New Roman"/>
        </w:rPr>
        <w:t>HealthReport</w:t>
      </w:r>
      <w:proofErr w:type="spellEnd"/>
      <w:r w:rsidRPr="001559B7">
        <w:rPr>
          <w:rFonts w:ascii="Times New Roman" w:hAnsi="Times New Roman" w:cs="Times New Roman"/>
        </w:rPr>
        <w:t xml:space="preserve"> entity (the Java code we discussed).</w:t>
      </w:r>
    </w:p>
    <w:p w14:paraId="157866B8" w14:textId="77777777" w:rsidR="001559B7" w:rsidRPr="001559B7" w:rsidRDefault="001559B7" w:rsidP="001559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Create one endpoint: POST /</w:t>
      </w:r>
      <w:proofErr w:type="spellStart"/>
      <w:r w:rsidRPr="001559B7">
        <w:rPr>
          <w:rFonts w:ascii="Times New Roman" w:hAnsi="Times New Roman" w:cs="Times New Roman"/>
        </w:rPr>
        <w:t>api</w:t>
      </w:r>
      <w:proofErr w:type="spellEnd"/>
      <w:r w:rsidRPr="001559B7">
        <w:rPr>
          <w:rFonts w:ascii="Times New Roman" w:hAnsi="Times New Roman" w:cs="Times New Roman"/>
        </w:rPr>
        <w:t>/reports (To save data).</w:t>
      </w:r>
    </w:p>
    <w:p w14:paraId="47095777" w14:textId="77777777" w:rsidR="001559B7" w:rsidRPr="001559B7" w:rsidRDefault="001559B7" w:rsidP="00155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Why: This proves your backend is alive.</w:t>
      </w:r>
    </w:p>
    <w:p w14:paraId="4C6D5A07" w14:textId="77777777" w:rsidR="001559B7" w:rsidRPr="001559B7" w:rsidRDefault="001559B7" w:rsidP="001559B7">
      <w:pPr>
        <w:rPr>
          <w:rFonts w:ascii="Times New Roman" w:hAnsi="Times New Roman" w:cs="Times New Roman"/>
          <w:b/>
          <w:bCs/>
        </w:rPr>
      </w:pPr>
      <w:r w:rsidRPr="001559B7">
        <w:rPr>
          <w:rFonts w:ascii="Times New Roman" w:hAnsi="Times New Roman" w:cs="Times New Roman"/>
          <w:b/>
          <w:bCs/>
        </w:rPr>
        <w:t>Phase 3: The Mobile Form (Day 6-8)</w:t>
      </w:r>
    </w:p>
    <w:p w14:paraId="1A23AAAB" w14:textId="77777777" w:rsidR="001559B7" w:rsidRPr="001559B7" w:rsidRDefault="001559B7" w:rsidP="001559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Goal: Build the Flutter App Interface.</w:t>
      </w:r>
    </w:p>
    <w:p w14:paraId="655719B7" w14:textId="77777777" w:rsidR="001559B7" w:rsidRPr="001559B7" w:rsidRDefault="001559B7" w:rsidP="001559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Action:</w:t>
      </w:r>
    </w:p>
    <w:p w14:paraId="59827924" w14:textId="77777777" w:rsidR="001559B7" w:rsidRPr="001559B7" w:rsidRDefault="001559B7" w:rsidP="001559B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Create a "New Report" screen in Flutter.</w:t>
      </w:r>
    </w:p>
    <w:p w14:paraId="7D6E36FC" w14:textId="77777777" w:rsidR="001559B7" w:rsidRPr="001559B7" w:rsidRDefault="001559B7" w:rsidP="001559B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Add text fields (Symptom, Village).</w:t>
      </w:r>
    </w:p>
    <w:p w14:paraId="08406ABF" w14:textId="77777777" w:rsidR="001559B7" w:rsidRPr="001559B7" w:rsidRDefault="001559B7" w:rsidP="001559B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Connect the "Submit" button to your Java API.</w:t>
      </w:r>
    </w:p>
    <w:p w14:paraId="2A4BC4FB" w14:textId="77777777" w:rsidR="001559B7" w:rsidRPr="001559B7" w:rsidRDefault="001559B7" w:rsidP="001559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Why: Now you have a working app that sends real data!</w:t>
      </w:r>
    </w:p>
    <w:p w14:paraId="37D08F60" w14:textId="77777777" w:rsidR="001559B7" w:rsidRPr="001559B7" w:rsidRDefault="001559B7" w:rsidP="001559B7">
      <w:pPr>
        <w:rPr>
          <w:rFonts w:ascii="Times New Roman" w:hAnsi="Times New Roman" w:cs="Times New Roman"/>
          <w:b/>
          <w:bCs/>
        </w:rPr>
      </w:pPr>
      <w:r w:rsidRPr="001559B7">
        <w:rPr>
          <w:rFonts w:ascii="Times New Roman" w:hAnsi="Times New Roman" w:cs="Times New Roman"/>
          <w:b/>
          <w:bCs/>
        </w:rPr>
        <w:t>Phase 4: The Map Dashboard (Day 9-10)</w:t>
      </w:r>
    </w:p>
    <w:p w14:paraId="57192692" w14:textId="77777777" w:rsidR="001559B7" w:rsidRPr="001559B7" w:rsidRDefault="001559B7" w:rsidP="00155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Goal: Show the data.</w:t>
      </w:r>
    </w:p>
    <w:p w14:paraId="7AE9A0ED" w14:textId="77777777" w:rsidR="001559B7" w:rsidRPr="001559B7" w:rsidRDefault="001559B7" w:rsidP="001559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Action:</w:t>
      </w:r>
    </w:p>
    <w:p w14:paraId="6FCFA7E5" w14:textId="77777777" w:rsidR="001559B7" w:rsidRPr="001559B7" w:rsidRDefault="001559B7" w:rsidP="001559B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Add GET /</w:t>
      </w:r>
      <w:proofErr w:type="spellStart"/>
      <w:r w:rsidRPr="001559B7">
        <w:rPr>
          <w:rFonts w:ascii="Times New Roman" w:hAnsi="Times New Roman" w:cs="Times New Roman"/>
        </w:rPr>
        <w:t>api</w:t>
      </w:r>
      <w:proofErr w:type="spellEnd"/>
      <w:r w:rsidRPr="001559B7">
        <w:rPr>
          <w:rFonts w:ascii="Times New Roman" w:hAnsi="Times New Roman" w:cs="Times New Roman"/>
        </w:rPr>
        <w:t>/reports to Java.</w:t>
      </w:r>
    </w:p>
    <w:p w14:paraId="0C68E984" w14:textId="77777777" w:rsidR="001559B7" w:rsidRPr="001559B7" w:rsidRDefault="001559B7" w:rsidP="001559B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559B7">
        <w:rPr>
          <w:rFonts w:ascii="Times New Roman" w:hAnsi="Times New Roman" w:cs="Times New Roman"/>
        </w:rPr>
        <w:t>Add a Map widget to Flutter to show the points.</w:t>
      </w:r>
    </w:p>
    <w:p w14:paraId="65365DC6" w14:textId="77777777" w:rsidR="001559B7" w:rsidRPr="001559B7" w:rsidRDefault="001559B7">
      <w:pPr>
        <w:rPr>
          <w:rFonts w:ascii="Times New Roman" w:hAnsi="Times New Roman" w:cs="Times New Roman"/>
          <w:b/>
          <w:bCs/>
          <w:lang w:val="en-US"/>
        </w:rPr>
      </w:pPr>
    </w:p>
    <w:p w14:paraId="17629F23" w14:textId="77777777" w:rsidR="006E786A" w:rsidRPr="006E786A" w:rsidRDefault="006E786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CD18287" w14:textId="77777777" w:rsidR="006E786A" w:rsidRPr="006E786A" w:rsidRDefault="006E786A">
      <w:pPr>
        <w:rPr>
          <w:rFonts w:ascii="Times New Roman" w:hAnsi="Times New Roman" w:cs="Times New Roman"/>
          <w:b/>
          <w:bCs/>
          <w:lang w:val="en-US"/>
        </w:rPr>
      </w:pPr>
    </w:p>
    <w:sectPr w:rsidR="006E786A" w:rsidRPr="006E7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6D56"/>
    <w:multiLevelType w:val="multilevel"/>
    <w:tmpl w:val="92C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656D"/>
    <w:multiLevelType w:val="multilevel"/>
    <w:tmpl w:val="BA0A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C2FDF"/>
    <w:multiLevelType w:val="multilevel"/>
    <w:tmpl w:val="652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862CC"/>
    <w:multiLevelType w:val="multilevel"/>
    <w:tmpl w:val="10B0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758941">
    <w:abstractNumId w:val="1"/>
  </w:num>
  <w:num w:numId="2" w16cid:durableId="254634027">
    <w:abstractNumId w:val="2"/>
  </w:num>
  <w:num w:numId="3" w16cid:durableId="703557421">
    <w:abstractNumId w:val="0"/>
  </w:num>
  <w:num w:numId="4" w16cid:durableId="242184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02"/>
    <w:rsid w:val="001559B7"/>
    <w:rsid w:val="00504DFE"/>
    <w:rsid w:val="006E786A"/>
    <w:rsid w:val="0086119D"/>
    <w:rsid w:val="00896A02"/>
    <w:rsid w:val="00AE13D0"/>
    <w:rsid w:val="00B01A21"/>
    <w:rsid w:val="00B405C2"/>
    <w:rsid w:val="00F6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1E8D"/>
  <w15:chartTrackingRefBased/>
  <w15:docId w15:val="{7752FE7A-EE1F-4529-91D5-5CD23DEA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Parakh Kumar Srivastav</dc:creator>
  <cp:keywords/>
  <dc:description/>
  <cp:lastModifiedBy>Parakh Kumar Srivastav</cp:lastModifiedBy>
  <cp:revision>1</cp:revision>
  <dcterms:created xsi:type="dcterms:W3CDTF">2026-01-19T04:53:00Z</dcterms:created>
  <dcterms:modified xsi:type="dcterms:W3CDTF">2026-01-19T06:04:00Z</dcterms:modified>
</cp:coreProperties>
</file>