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D7B" w:rsidRPr="00C36D7B" w:rsidRDefault="00C36D7B" w:rsidP="00C36D7B">
      <w:pPr>
        <w:jc w:val="center"/>
        <w:rPr>
          <w:sz w:val="40"/>
          <w:szCs w:val="40"/>
          <w:rtl/>
          <w:lang w:bidi="ar-EG"/>
        </w:rPr>
      </w:pPr>
      <w:bookmarkStart w:id="0" w:name="_GoBack"/>
      <w:r w:rsidRPr="00C36D7B">
        <w:rPr>
          <w:sz w:val="40"/>
          <w:szCs w:val="40"/>
          <w:lang w:bidi="ar-EG"/>
        </w:rPr>
        <w:t>Cover letter</w:t>
      </w:r>
    </w:p>
    <w:bookmarkEnd w:id="0"/>
    <w:p w:rsidR="00C36D7B" w:rsidRPr="009E2D9A" w:rsidRDefault="00C36D7B" w:rsidP="00C36D7B">
      <w:pPr>
        <w:jc w:val="right"/>
        <w:rPr>
          <w:rFonts w:hint="cs"/>
          <w:sz w:val="36"/>
          <w:szCs w:val="36"/>
          <w:rtl/>
          <w:lang w:bidi="ar-EG"/>
        </w:rPr>
      </w:pPr>
      <w:r w:rsidRPr="00C36D7B">
        <w:rPr>
          <w:sz w:val="36"/>
          <w:szCs w:val="36"/>
          <w:lang w:bidi="ar-EG"/>
        </w:rPr>
        <w:t>Database part (</w:t>
      </w:r>
      <w:proofErr w:type="spellStart"/>
      <w:r w:rsidRPr="00C36D7B">
        <w:rPr>
          <w:sz w:val="36"/>
          <w:szCs w:val="36"/>
          <w:lang w:bidi="ar-EG"/>
        </w:rPr>
        <w:t>fatma</w:t>
      </w:r>
      <w:proofErr w:type="spellEnd"/>
      <w:r w:rsidRPr="00C36D7B">
        <w:rPr>
          <w:sz w:val="36"/>
          <w:szCs w:val="36"/>
          <w:lang w:bidi="ar-EG"/>
        </w:rPr>
        <w:t xml:space="preserve"> </w:t>
      </w:r>
      <w:proofErr w:type="spellStart"/>
      <w:proofErr w:type="gramStart"/>
      <w:r w:rsidRPr="00C36D7B">
        <w:rPr>
          <w:sz w:val="36"/>
          <w:szCs w:val="36"/>
          <w:lang w:bidi="ar-EG"/>
        </w:rPr>
        <w:t>mohammed</w:t>
      </w:r>
      <w:proofErr w:type="spellEnd"/>
      <w:proofErr w:type="gramEnd"/>
      <w:r w:rsidRPr="00C36D7B">
        <w:rPr>
          <w:sz w:val="36"/>
          <w:szCs w:val="36"/>
          <w:lang w:bidi="ar-EG"/>
        </w:rPr>
        <w:t>)</w:t>
      </w:r>
      <w:r>
        <w:rPr>
          <w:rFonts w:hint="cs"/>
          <w:sz w:val="36"/>
          <w:szCs w:val="36"/>
          <w:rtl/>
          <w:lang w:bidi="ar-EG"/>
        </w:rPr>
        <w:t xml:space="preserve"> </w:t>
      </w:r>
    </w:p>
    <w:p w:rsidR="007871FD" w:rsidRDefault="009E2D9A" w:rsidP="009E2D9A">
      <w:pPr>
        <w:jc w:val="right"/>
        <w:rPr>
          <w:sz w:val="32"/>
          <w:szCs w:val="32"/>
          <w:lang w:bidi="ar-EG"/>
        </w:rPr>
      </w:pPr>
      <w:r w:rsidRPr="009E2D9A">
        <w:rPr>
          <w:sz w:val="32"/>
          <w:szCs w:val="32"/>
          <w:lang w:bidi="ar-EG"/>
        </w:rPr>
        <w:t xml:space="preserve">It </w:t>
      </w:r>
      <w:proofErr w:type="gramStart"/>
      <w:r w:rsidRPr="009E2D9A">
        <w:rPr>
          <w:sz w:val="32"/>
          <w:szCs w:val="32"/>
          <w:lang w:bidi="ar-EG"/>
        </w:rPr>
        <w:t>is characterized</w:t>
      </w:r>
      <w:proofErr w:type="gramEnd"/>
      <w:r w:rsidRPr="009E2D9A">
        <w:rPr>
          <w:sz w:val="32"/>
          <w:szCs w:val="32"/>
          <w:lang w:bidi="ar-EG"/>
        </w:rPr>
        <w:t xml:space="preserve"> by its importance in that it is part of the basic operations in the project, and as a developer, it must be </w:t>
      </w:r>
    </w:p>
    <w:p w:rsidR="009E2D9A" w:rsidRDefault="009E2D9A" w:rsidP="009E2D9A">
      <w:pPr>
        <w:jc w:val="right"/>
        <w:rPr>
          <w:sz w:val="32"/>
          <w:szCs w:val="32"/>
          <w:lang w:bidi="ar-EG"/>
        </w:rPr>
      </w:pPr>
      <w:proofErr w:type="spellStart"/>
      <w:r>
        <w:rPr>
          <w:sz w:val="32"/>
          <w:szCs w:val="32"/>
          <w:lang w:bidi="ar-EG"/>
        </w:rPr>
        <w:t>Musterd</w:t>
      </w:r>
      <w:proofErr w:type="spellEnd"/>
    </w:p>
    <w:p w:rsidR="009E2D9A" w:rsidRDefault="009E2D9A" w:rsidP="009E2D9A">
      <w:pPr>
        <w:jc w:val="right"/>
        <w:rPr>
          <w:sz w:val="32"/>
          <w:szCs w:val="32"/>
          <w:lang w:bidi="ar-EG"/>
        </w:rPr>
      </w:pPr>
    </w:p>
    <w:p w:rsidR="009E2D9A" w:rsidRPr="009E2D9A" w:rsidRDefault="009E2D9A" w:rsidP="009E2D9A">
      <w:pPr>
        <w:jc w:val="right"/>
        <w:rPr>
          <w:sz w:val="36"/>
          <w:szCs w:val="36"/>
          <w:lang w:bidi="ar-EG"/>
        </w:rPr>
      </w:pPr>
      <w:r w:rsidRPr="009E2D9A">
        <w:rPr>
          <w:sz w:val="36"/>
          <w:szCs w:val="36"/>
          <w:lang w:bidi="ar-EG"/>
        </w:rPr>
        <w:t>GUI part (</w:t>
      </w:r>
      <w:proofErr w:type="spellStart"/>
      <w:r w:rsidRPr="009E2D9A">
        <w:rPr>
          <w:sz w:val="36"/>
          <w:szCs w:val="36"/>
          <w:lang w:bidi="ar-EG"/>
        </w:rPr>
        <w:t>alyaa</w:t>
      </w:r>
      <w:proofErr w:type="spellEnd"/>
      <w:r w:rsidRPr="009E2D9A">
        <w:rPr>
          <w:sz w:val="36"/>
          <w:szCs w:val="36"/>
          <w:lang w:bidi="ar-EG"/>
        </w:rPr>
        <w:t xml:space="preserve"> </w:t>
      </w:r>
      <w:proofErr w:type="spellStart"/>
      <w:r w:rsidRPr="009E2D9A">
        <w:rPr>
          <w:sz w:val="36"/>
          <w:szCs w:val="36"/>
          <w:lang w:bidi="ar-EG"/>
        </w:rPr>
        <w:t>ambark</w:t>
      </w:r>
      <w:proofErr w:type="spellEnd"/>
      <w:r w:rsidRPr="009E2D9A">
        <w:rPr>
          <w:sz w:val="36"/>
          <w:szCs w:val="36"/>
          <w:lang w:bidi="ar-EG"/>
        </w:rPr>
        <w:t>)</w:t>
      </w:r>
    </w:p>
    <w:p w:rsidR="009E2D9A" w:rsidRDefault="009E2D9A" w:rsidP="009E2D9A">
      <w:pPr>
        <w:jc w:val="right"/>
        <w:rPr>
          <w:sz w:val="32"/>
          <w:szCs w:val="32"/>
          <w:lang w:bidi="ar-EG"/>
        </w:rPr>
      </w:pPr>
      <w:r w:rsidRPr="009E2D9A">
        <w:rPr>
          <w:sz w:val="32"/>
          <w:szCs w:val="32"/>
          <w:lang w:bidi="ar-EG"/>
        </w:rPr>
        <w:t xml:space="preserve">User Interface Design is also known as Human-Computer </w:t>
      </w:r>
      <w:proofErr w:type="gramStart"/>
      <w:r w:rsidRPr="009E2D9A">
        <w:rPr>
          <w:sz w:val="32"/>
          <w:szCs w:val="32"/>
          <w:lang w:bidi="ar-EG"/>
        </w:rPr>
        <w:t>Interaction(</w:t>
      </w:r>
      <w:proofErr w:type="gramEnd"/>
      <w:r w:rsidRPr="009E2D9A">
        <w:rPr>
          <w:sz w:val="32"/>
          <w:szCs w:val="32"/>
          <w:lang w:bidi="ar-EG"/>
        </w:rPr>
        <w:t xml:space="preserve">HCI). HCI is the relation of user and computer system. The whole progress becomes by interaction of the system with interface and the interface with user. While people often think of Interface Design in terms of computers, it also refers to many products where the user interacts with controls or displays. The importance of good User Interface Design can be the difference between product acceptance </w:t>
      </w:r>
      <w:proofErr w:type="gramStart"/>
      <w:r w:rsidRPr="009E2D9A">
        <w:rPr>
          <w:sz w:val="32"/>
          <w:szCs w:val="32"/>
          <w:lang w:bidi="ar-EG"/>
        </w:rPr>
        <w:t>or</w:t>
      </w:r>
      <w:proofErr w:type="gramEnd"/>
      <w:r w:rsidRPr="009E2D9A">
        <w:rPr>
          <w:sz w:val="32"/>
          <w:szCs w:val="32"/>
          <w:lang w:bidi="ar-EG"/>
        </w:rPr>
        <w:t xml:space="preserve"> rejection. If end-users feel it is not easy to learn, not easy to use, or too cumbersome, an otherwise excellent product could fail. Good User Interface Design can make a product easy to understand and use, which results in greater user acceptance</w:t>
      </w:r>
    </w:p>
    <w:p w:rsidR="009E2D9A" w:rsidRDefault="009E2D9A" w:rsidP="009E2D9A">
      <w:pPr>
        <w:jc w:val="right"/>
        <w:rPr>
          <w:sz w:val="32"/>
          <w:szCs w:val="32"/>
          <w:lang w:bidi="ar-EG"/>
        </w:rPr>
      </w:pPr>
    </w:p>
    <w:p w:rsidR="009E2D9A" w:rsidRDefault="009E2D9A" w:rsidP="009E2D9A">
      <w:pPr>
        <w:jc w:val="right"/>
        <w:rPr>
          <w:rFonts w:cs="Arial"/>
          <w:sz w:val="36"/>
          <w:szCs w:val="36"/>
          <w:lang w:bidi="ar-EG"/>
        </w:rPr>
      </w:pPr>
      <w:r w:rsidRPr="009E2D9A">
        <w:rPr>
          <w:rFonts w:cs="Arial"/>
          <w:sz w:val="36"/>
          <w:szCs w:val="36"/>
          <w:lang w:bidi="ar-EG"/>
        </w:rPr>
        <w:t xml:space="preserve">System analyses </w:t>
      </w:r>
      <w:proofErr w:type="gramStart"/>
      <w:r>
        <w:rPr>
          <w:rFonts w:cs="Arial"/>
          <w:sz w:val="36"/>
          <w:szCs w:val="36"/>
          <w:lang w:bidi="ar-EG"/>
        </w:rPr>
        <w:t>documentation(</w:t>
      </w:r>
      <w:proofErr w:type="spellStart"/>
      <w:proofErr w:type="gramEnd"/>
      <w:r>
        <w:rPr>
          <w:rFonts w:cs="Arial"/>
          <w:sz w:val="36"/>
          <w:szCs w:val="36"/>
          <w:lang w:bidi="ar-EG"/>
        </w:rPr>
        <w:t>fatma</w:t>
      </w:r>
      <w:proofErr w:type="spellEnd"/>
      <w:r>
        <w:rPr>
          <w:rFonts w:cs="Arial"/>
          <w:sz w:val="36"/>
          <w:szCs w:val="36"/>
          <w:lang w:bidi="ar-EG"/>
        </w:rPr>
        <w:t xml:space="preserve"> </w:t>
      </w:r>
      <w:proofErr w:type="spellStart"/>
      <w:r>
        <w:rPr>
          <w:rFonts w:cs="Arial"/>
          <w:sz w:val="36"/>
          <w:szCs w:val="36"/>
          <w:lang w:bidi="ar-EG"/>
        </w:rPr>
        <w:t>abdelsamed</w:t>
      </w:r>
      <w:proofErr w:type="spellEnd"/>
      <w:r>
        <w:rPr>
          <w:rFonts w:cs="Arial"/>
          <w:sz w:val="36"/>
          <w:szCs w:val="36"/>
          <w:lang w:bidi="ar-EG"/>
        </w:rPr>
        <w:t>)</w:t>
      </w:r>
    </w:p>
    <w:p w:rsidR="009E2D9A" w:rsidRDefault="009E2D9A" w:rsidP="009E2D9A">
      <w:pPr>
        <w:jc w:val="right"/>
        <w:rPr>
          <w:rFonts w:cs="Arial" w:hint="cs"/>
          <w:sz w:val="36"/>
          <w:szCs w:val="36"/>
          <w:rtl/>
          <w:lang w:bidi="ar-EG"/>
        </w:rPr>
      </w:pPr>
      <w:r w:rsidRPr="009E2D9A">
        <w:rPr>
          <w:rFonts w:cs="Arial"/>
          <w:sz w:val="32"/>
          <w:szCs w:val="32"/>
          <w:lang w:bidi="ar-EG"/>
        </w:rPr>
        <w:t>System analysis is the first of these activities and forms the foundation for the rest of the software development process. System analysis outlines a proposed solution to a defined problem. Analysis means “to take apart” (Boehm, 2003), and so system analysis involves breaking down a system to identify its functions, roles, and the environment in which it will be expected to operate. Within this activity are the tasks of performing a feasibility study and requirements engineering</w:t>
      </w:r>
      <w:r w:rsidRPr="009E2D9A">
        <w:rPr>
          <w:rFonts w:cs="Arial"/>
          <w:sz w:val="36"/>
          <w:szCs w:val="36"/>
          <w:rtl/>
          <w:lang w:bidi="ar-EG"/>
        </w:rPr>
        <w:t>.</w:t>
      </w:r>
    </w:p>
    <w:p w:rsidR="009E2D9A" w:rsidRDefault="009E2D9A" w:rsidP="009E2D9A">
      <w:pPr>
        <w:jc w:val="right"/>
        <w:rPr>
          <w:rFonts w:cs="Arial" w:hint="cs"/>
          <w:sz w:val="36"/>
          <w:szCs w:val="36"/>
          <w:rtl/>
          <w:lang w:bidi="ar-EG"/>
        </w:rPr>
      </w:pPr>
    </w:p>
    <w:p w:rsidR="009E2D9A" w:rsidRDefault="009E2D9A" w:rsidP="009E2D9A">
      <w:pPr>
        <w:jc w:val="right"/>
        <w:rPr>
          <w:rFonts w:cs="Arial"/>
          <w:sz w:val="36"/>
          <w:szCs w:val="36"/>
          <w:lang w:bidi="ar-EG"/>
        </w:rPr>
      </w:pPr>
    </w:p>
    <w:p w:rsidR="009E2D9A" w:rsidRPr="009E2D9A" w:rsidRDefault="009E2D9A" w:rsidP="009E2D9A">
      <w:pPr>
        <w:jc w:val="right"/>
        <w:rPr>
          <w:sz w:val="36"/>
          <w:szCs w:val="36"/>
          <w:lang w:bidi="ar-EG"/>
        </w:rPr>
      </w:pPr>
    </w:p>
    <w:sectPr w:rsidR="009E2D9A" w:rsidRPr="009E2D9A" w:rsidSect="007201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9A"/>
    <w:rsid w:val="0072019A"/>
    <w:rsid w:val="007871FD"/>
    <w:rsid w:val="009E2D9A"/>
    <w:rsid w:val="00C36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86F50-0B08-41C1-8500-1009370C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Alamia</dc:creator>
  <cp:keywords/>
  <dc:description/>
  <cp:lastModifiedBy>El Alamia</cp:lastModifiedBy>
  <cp:revision>1</cp:revision>
  <dcterms:created xsi:type="dcterms:W3CDTF">2022-06-03T12:30:00Z</dcterms:created>
  <dcterms:modified xsi:type="dcterms:W3CDTF">2022-06-03T12:43:00Z</dcterms:modified>
</cp:coreProperties>
</file>