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77777777" w:rsidR="00E02433" w:rsidRPr="00021801" w:rsidRDefault="00E02433" w:rsidP="00021801">
      <w:pPr>
        <w:pStyle w:val="Heading2"/>
        <w:numPr>
          <w:ilvl w:val="0"/>
          <w:numId w:val="0"/>
        </w:numPr>
        <w:rPr>
          <w:color w:val="auto"/>
          <w:lang w:val="en-US"/>
        </w:rPr>
      </w:pPr>
      <w:bookmarkStart w:id="0" w:name="_Toc494572333"/>
      <w:r w:rsidRPr="00021801">
        <w:rPr>
          <w:color w:val="auto"/>
          <w:lang w:val="en-US"/>
        </w:rPr>
        <w:t>BAB II</w:t>
      </w:r>
      <w:r w:rsidRPr="00021801">
        <w:rPr>
          <w:color w:val="auto"/>
          <w:lang w:val="en-US"/>
        </w:rPr>
        <w:br/>
      </w:r>
      <w:bookmarkEnd w:id="0"/>
      <w:r w:rsidRPr="00021801">
        <w:rPr>
          <w:color w:val="auto"/>
          <w:lang w:val="en-US"/>
        </w:rPr>
        <w:t>LANDASAN TEORI</w:t>
      </w:r>
    </w:p>
    <w:p w14:paraId="7C2164D0" w14:textId="77777777" w:rsidR="00FB572C" w:rsidRPr="00021801" w:rsidRDefault="00FB572C" w:rsidP="00021801">
      <w:pPr>
        <w:pStyle w:val="ListParagraph"/>
        <w:keepNext/>
        <w:keepLines/>
        <w:numPr>
          <w:ilvl w:val="0"/>
          <w:numId w:val="1"/>
        </w:numPr>
        <w:contextualSpacing w:val="0"/>
        <w:jc w:val="center"/>
        <w:outlineLvl w:val="1"/>
        <w:rPr>
          <w:rFonts w:eastAsiaTheme="majorEastAsia" w:cstheme="majorBidi"/>
          <w:b/>
          <w:vanish/>
          <w:color w:val="auto"/>
          <w:szCs w:val="26"/>
          <w:lang w:val="en-US"/>
        </w:rPr>
      </w:pPr>
    </w:p>
    <w:p w14:paraId="0E2AD7EA" w14:textId="40241229" w:rsidR="007D7996" w:rsidRPr="00021801" w:rsidRDefault="007D7996" w:rsidP="00021801">
      <w:pPr>
        <w:pStyle w:val="ListParagraph"/>
        <w:keepNext/>
        <w:keepLines/>
        <w:numPr>
          <w:ilvl w:val="0"/>
          <w:numId w:val="1"/>
        </w:numPr>
        <w:ind w:firstLine="0"/>
        <w:contextualSpacing w:val="0"/>
        <w:jc w:val="center"/>
        <w:outlineLvl w:val="1"/>
        <w:rPr>
          <w:color w:val="auto"/>
        </w:rPr>
      </w:pPr>
    </w:p>
    <w:p w14:paraId="0E86E0A3" w14:textId="7021C72D" w:rsidR="00292F09" w:rsidRDefault="00B83008" w:rsidP="007C2453">
      <w:pPr>
        <w:pStyle w:val="Heading3"/>
        <w:rPr>
          <w:color w:val="auto"/>
          <w:lang w:val="en-US"/>
        </w:rPr>
      </w:pPr>
      <w:r w:rsidRPr="00021801">
        <w:rPr>
          <w:color w:val="auto"/>
          <w:lang w:val="en-US"/>
        </w:rPr>
        <w:t>Monitoring Kegiatan Keagamaan</w:t>
      </w:r>
    </w:p>
    <w:p w14:paraId="38A6C83A" w14:textId="2179A5BE" w:rsidR="0049008C" w:rsidRDefault="007C2453" w:rsidP="0049008C">
      <w:pPr>
        <w:ind w:firstLine="720"/>
      </w:pPr>
      <w:r>
        <w:rPr>
          <w:lang w:val="en-US"/>
        </w:rPr>
        <w:t xml:space="preserve">Monitoring kegiatan keagamaan ialah pemantauan </w:t>
      </w:r>
      <w:r w:rsidRPr="007C2453">
        <w:t xml:space="preserve"> segala bentuk kegiatan yang berhubungan dengan nilai-nilai agama yang dijadikan sebagai rutinitas dalam kehidupan sehari-hari dan dijadikan pedoman dalam menjalin hubungan kepada Allah </w:t>
      </w:r>
      <w:r w:rsidR="00A958C0">
        <w:rPr>
          <w:lang w:val="en-US"/>
        </w:rPr>
        <w:t>SWT</w:t>
      </w:r>
      <w:r w:rsidRPr="007C2453">
        <w:t>. dan hubungan kepada umat manusia lainnya.</w:t>
      </w:r>
      <w:r>
        <w:rPr>
          <w:lang w:val="en-US"/>
        </w:rPr>
        <w:t xml:space="preserve"> </w:t>
      </w:r>
      <w:r w:rsidRPr="007C2453">
        <w:t>Kegiatan keagamaan sangat penting dalam kehidupan sehari hari karena dengan kegiatan keagamaan akan dapat menambah keimanan dan ketaqwaan kepada Allah SWT. Selain itu dengan kegiatan keagamaan, kita dapat menyatu kepada masyarakat, berbangsa dan bernegara.</w:t>
      </w:r>
    </w:p>
    <w:p w14:paraId="0D6D45D1" w14:textId="04607F1D" w:rsidR="006F30C3" w:rsidRPr="0049008C" w:rsidRDefault="006F30C3" w:rsidP="0049008C">
      <w:pPr>
        <w:ind w:firstLine="720"/>
      </w:pPr>
      <w:r>
        <w:rPr>
          <w:lang w:val="en-US"/>
        </w:rPr>
        <w:t xml:space="preserve">Monitoring kegiatan keagamaan yang ada di MI Nurrohmah Bina Insani memiliki </w:t>
      </w:r>
      <w:r w:rsidR="00CB6EDB">
        <w:rPr>
          <w:lang w:val="en-US"/>
        </w:rPr>
        <w:t>dua</w:t>
      </w:r>
      <w:r>
        <w:rPr>
          <w:lang w:val="en-US"/>
        </w:rPr>
        <w:t xml:space="preserve"> jenis monitoring yaitu monitoring kegiatan harian dan monitoring mengaji atau hafalan. Monitoring kegiatan harian berisikan tentang kegiatan-kegiatan positif yang dilakukan oleh siswa di rumah maupun disekolah. Monitoring mengaji atau hafalan berisik</w:t>
      </w:r>
      <w:r w:rsidR="00ED2B29">
        <w:rPr>
          <w:lang w:val="en-US"/>
        </w:rPr>
        <w:t>a</w:t>
      </w:r>
      <w:r>
        <w:rPr>
          <w:lang w:val="en-US"/>
        </w:rPr>
        <w:t xml:space="preserve">n tentang hafalan dan membaca </w:t>
      </w:r>
      <w:r w:rsidR="004B7575">
        <w:rPr>
          <w:lang w:val="en-US"/>
        </w:rPr>
        <w:t>A</w:t>
      </w:r>
      <w:r>
        <w:rPr>
          <w:lang w:val="en-US"/>
        </w:rPr>
        <w:t>l-</w:t>
      </w:r>
      <w:r w:rsidR="004B7575">
        <w:rPr>
          <w:lang w:val="en-US"/>
        </w:rPr>
        <w:t>Q</w:t>
      </w:r>
      <w:r>
        <w:rPr>
          <w:lang w:val="en-US"/>
        </w:rPr>
        <w:t xml:space="preserve">ur’an atau </w:t>
      </w:r>
      <w:r w:rsidR="0055394B">
        <w:rPr>
          <w:lang w:val="en-US"/>
        </w:rPr>
        <w:t>Yanbu’a</w:t>
      </w:r>
      <w:r w:rsidR="00CB69F7">
        <w:rPr>
          <w:lang w:val="en-US"/>
        </w:rPr>
        <w:t xml:space="preserve"> (</w:t>
      </w:r>
      <w:r w:rsidR="00CB69F7" w:rsidRPr="00CB69F7">
        <w:rPr>
          <w:lang w:val="en-US"/>
        </w:rPr>
        <w:t>metode baca tulis dan menghafal Al- Qur'an</w:t>
      </w:r>
      <w:r w:rsidR="00CB69F7">
        <w:rPr>
          <w:lang w:val="en-US"/>
        </w:rPr>
        <w:t xml:space="preserve"> </w:t>
      </w:r>
      <w:r w:rsidR="00CB69F7" w:rsidRPr="00CB69F7">
        <w:rPr>
          <w:lang w:val="en-US"/>
        </w:rPr>
        <w:t>dengan cepat, tepat</w:t>
      </w:r>
      <w:r w:rsidR="00CB69F7">
        <w:rPr>
          <w:lang w:val="en-US"/>
        </w:rPr>
        <w:t xml:space="preserve"> dan</w:t>
      </w:r>
      <w:r w:rsidR="00CB69F7" w:rsidRPr="00CB69F7">
        <w:rPr>
          <w:lang w:val="en-US"/>
        </w:rPr>
        <w:t xml:space="preserve"> lancar</w:t>
      </w:r>
      <w:r w:rsidR="00CB69F7">
        <w:rPr>
          <w:lang w:val="en-US"/>
        </w:rPr>
        <w:t>)</w:t>
      </w:r>
      <w:r>
        <w:rPr>
          <w:lang w:val="en-US"/>
        </w:rPr>
        <w:t>, hafalan doa sehari-hari, hafalan mahfud</w:t>
      </w:r>
      <w:r w:rsidR="00C44AC6">
        <w:rPr>
          <w:lang w:val="en-US"/>
        </w:rPr>
        <w:t>z</w:t>
      </w:r>
      <w:r>
        <w:rPr>
          <w:lang w:val="en-US"/>
        </w:rPr>
        <w:t>ot</w:t>
      </w:r>
      <w:r w:rsidR="00654A3D">
        <w:rPr>
          <w:lang w:val="en-US"/>
        </w:rPr>
        <w:t xml:space="preserve"> (peribahasa bahasa arab)</w:t>
      </w:r>
      <w:r>
        <w:rPr>
          <w:lang w:val="en-US"/>
        </w:rPr>
        <w:t>, dan hafalan hadis.</w:t>
      </w:r>
    </w:p>
    <w:p w14:paraId="087971B7" w14:textId="3E45C21B" w:rsidR="00292F09" w:rsidRPr="00021801" w:rsidRDefault="00292F09" w:rsidP="00021801">
      <w:pPr>
        <w:pStyle w:val="Heading3"/>
        <w:rPr>
          <w:color w:val="auto"/>
          <w:lang w:val="en-US"/>
        </w:rPr>
      </w:pPr>
      <w:r w:rsidRPr="00021801">
        <w:rPr>
          <w:color w:val="auto"/>
          <w:lang w:val="en-US"/>
        </w:rPr>
        <w:t>Sistem Informasi</w:t>
      </w:r>
    </w:p>
    <w:p w14:paraId="0AB4AFFC" w14:textId="59DAE5CE" w:rsidR="00292F09" w:rsidRPr="00021801" w:rsidRDefault="00292F09" w:rsidP="0049008C">
      <w:pPr>
        <w:ind w:firstLine="720"/>
        <w:rPr>
          <w:color w:val="auto"/>
          <w:lang w:val="en-US"/>
        </w:rPr>
      </w:pPr>
      <w:r w:rsidRPr="00021801">
        <w:rPr>
          <w:color w:val="auto"/>
        </w:rPr>
        <w:t>Menurut Kristanto (2003), sistem informasi terdiri dari perangkat keras dan perangkat lunak komputer, serta sumber daya manusia yang bertugas mengolah data menggunakan kedua jenis perangkat tersebut. Tujuan dari sistem informasi ini adalah untuk menyediakan informasi yang dibutuhkan manajemen dalam proses pengambilan keputusan dan operasional perusahaan. Sistem informasi ini terdiri dari kombinasi antara sumber daya manusia, teknologi informasi, dan prosedur-prosedur yang telah diorganisir.</w:t>
      </w:r>
    </w:p>
    <w:p w14:paraId="360C204C" w14:textId="5993C99F" w:rsidR="00292F09" w:rsidRPr="00021801" w:rsidRDefault="00292F09" w:rsidP="00021801">
      <w:pPr>
        <w:pStyle w:val="Heading3"/>
        <w:rPr>
          <w:color w:val="auto"/>
          <w:lang w:val="en-US"/>
        </w:rPr>
      </w:pPr>
      <w:r w:rsidRPr="00021801">
        <w:rPr>
          <w:color w:val="auto"/>
          <w:lang w:val="en-US"/>
        </w:rPr>
        <w:t>Sistem Monitoring</w:t>
      </w:r>
    </w:p>
    <w:p w14:paraId="6DD1ACA4" w14:textId="602B29FC" w:rsidR="00292F09" w:rsidRPr="00021801" w:rsidRDefault="00E67F5B" w:rsidP="0049008C">
      <w:pPr>
        <w:pStyle w:val="IsiParagraf"/>
        <w:ind w:firstLine="720"/>
        <w:rPr>
          <w:color w:val="auto"/>
        </w:rPr>
      </w:pPr>
      <w:r w:rsidRPr="00021801">
        <w:rPr>
          <w:color w:val="auto"/>
        </w:rPr>
        <w:t xml:space="preserve">Sistem monitoring adalah sebuah proses pengumpulan dan pemantau tentang cakupan sesuatu informasi yang didapatkan untuk mengontrol secara rutin mengenai kegiatan atau program dan dilakukan sebagai sesuatu pembenahan suatu kegiatan atau program. Menurut Tiara &amp; Syukron (2019), </w:t>
      </w:r>
      <w:r w:rsidR="006901D5">
        <w:rPr>
          <w:color w:val="auto"/>
        </w:rPr>
        <w:t>s</w:t>
      </w:r>
      <w:r w:rsidRPr="00021801">
        <w:rPr>
          <w:color w:val="auto"/>
        </w:rPr>
        <w:t xml:space="preserve">istem </w:t>
      </w:r>
      <w:r w:rsidR="006901D5">
        <w:rPr>
          <w:color w:val="auto"/>
        </w:rPr>
        <w:t>m</w:t>
      </w:r>
      <w:r w:rsidRPr="00021801">
        <w:rPr>
          <w:color w:val="auto"/>
        </w:rPr>
        <w:t xml:space="preserve">onitoring juga didukung oleh sistem informasi sebagai pendukung kegiatan atau program dalam bentuk laporan-laporan. </w:t>
      </w:r>
      <w:r w:rsidR="006901D5">
        <w:rPr>
          <w:color w:val="auto"/>
        </w:rPr>
        <w:t>S</w:t>
      </w:r>
      <w:r w:rsidRPr="00021801">
        <w:rPr>
          <w:color w:val="auto"/>
        </w:rPr>
        <w:t xml:space="preserve">istem </w:t>
      </w:r>
      <w:r w:rsidR="006901D5">
        <w:rPr>
          <w:color w:val="auto"/>
        </w:rPr>
        <w:t>m</w:t>
      </w:r>
      <w:r w:rsidRPr="00021801">
        <w:rPr>
          <w:color w:val="auto"/>
        </w:rPr>
        <w:t xml:space="preserve">onitoring perkembangan anak merupakan sistem berbasis web untuk mengontrol dan sebagai tolak ukur atas perkembangan anak saat berada di sekolah. Seluruh data yang disimpan di sistem </w:t>
      </w:r>
      <w:r w:rsidRPr="00021801">
        <w:rPr>
          <w:color w:val="auto"/>
        </w:rPr>
        <w:lastRenderedPageBreak/>
        <w:t>monitoring terdapat oleh orang tua untuk melakukan evaluasi perkembangan anak saat di rumah.</w:t>
      </w:r>
    </w:p>
    <w:p w14:paraId="0F2E2786" w14:textId="7C60BEF7" w:rsidR="00045B11" w:rsidRPr="00021801" w:rsidRDefault="00045B11" w:rsidP="00021801">
      <w:pPr>
        <w:pStyle w:val="Heading3"/>
        <w:rPr>
          <w:color w:val="auto"/>
          <w:lang w:val="en-US"/>
        </w:rPr>
      </w:pPr>
      <w:r w:rsidRPr="00021801">
        <w:rPr>
          <w:color w:val="auto"/>
          <w:lang w:val="en-US"/>
        </w:rPr>
        <w:t>Laravel</w:t>
      </w:r>
    </w:p>
    <w:p w14:paraId="22260F6D" w14:textId="25A0BBF8" w:rsidR="00045B11" w:rsidRDefault="00045B11" w:rsidP="0049008C">
      <w:pPr>
        <w:ind w:firstLine="720"/>
      </w:pPr>
      <w:r w:rsidRPr="00021801">
        <w:rPr>
          <w:color w:val="auto"/>
          <w:lang w:val="en-US"/>
        </w:rPr>
        <w:t>Laravel merupakan sebuah framework PHP yang didesain untuk meningkatkan kualitas perangkat lunak dengan menekankan pada kesederhanaaan dan fleksibilitas pada desainya (Luthfi, 2019).</w:t>
      </w:r>
    </w:p>
    <w:p w14:paraId="1AB3437C" w14:textId="4698F029" w:rsidR="00D35BE6" w:rsidRDefault="00D35BE6" w:rsidP="0049008C">
      <w:pPr>
        <w:ind w:firstLine="720"/>
        <w:rPr>
          <w:lang w:val="en-US"/>
        </w:rPr>
      </w:pPr>
      <w:r>
        <w:rPr>
          <w:lang w:val="en-US"/>
        </w:rPr>
        <w:t>Laravel terdiri dari beberapa folder diantaranya sebagai berikut :</w:t>
      </w:r>
    </w:p>
    <w:p w14:paraId="288C450B" w14:textId="7606CEF4" w:rsidR="00D35BE6" w:rsidRDefault="00D35BE6" w:rsidP="00D35BE6">
      <w:pPr>
        <w:pStyle w:val="ListParagraph"/>
        <w:numPr>
          <w:ilvl w:val="0"/>
          <w:numId w:val="4"/>
        </w:numPr>
        <w:rPr>
          <w:color w:val="auto"/>
          <w:lang w:val="en-US"/>
        </w:rPr>
      </w:pPr>
      <w:r>
        <w:rPr>
          <w:color w:val="auto"/>
          <w:lang w:val="en-US"/>
        </w:rPr>
        <w:t>Folder App</w:t>
      </w:r>
    </w:p>
    <w:p w14:paraId="5933E069" w14:textId="4EF3275A" w:rsidR="00D35BE6" w:rsidRDefault="00D35BE6" w:rsidP="00D35BE6">
      <w:pPr>
        <w:pStyle w:val="ListParagraph"/>
        <w:ind w:left="360" w:firstLine="360"/>
        <w:rPr>
          <w:color w:val="auto"/>
          <w:lang w:val="en-US"/>
        </w:rPr>
      </w:pPr>
      <w:r w:rsidRPr="00D35BE6">
        <w:rPr>
          <w:color w:val="auto"/>
          <w:lang w:val="en-US"/>
        </w:rPr>
        <w:t xml:space="preserve">Folder app berisi kode-kode inti dari aplikasi seperti Model, </w:t>
      </w:r>
      <w:r w:rsidRPr="00D35BE6">
        <w:rPr>
          <w:i/>
          <w:iCs/>
          <w:color w:val="auto"/>
          <w:lang w:val="en-US"/>
        </w:rPr>
        <w:t>Controller, Commands, Listener, Events</w:t>
      </w:r>
      <w:r w:rsidRPr="00D35BE6">
        <w:rPr>
          <w:color w:val="auto"/>
          <w:lang w:val="en-US"/>
        </w:rPr>
        <w:t xml:space="preserve">, </w:t>
      </w:r>
      <w:r>
        <w:rPr>
          <w:color w:val="auto"/>
          <w:lang w:val="en-US"/>
        </w:rPr>
        <w:t>dan lain lain</w:t>
      </w:r>
      <w:r w:rsidRPr="00D35BE6">
        <w:rPr>
          <w:color w:val="auto"/>
          <w:lang w:val="en-US"/>
        </w:rPr>
        <w:t xml:space="preserve">. </w:t>
      </w:r>
      <w:r>
        <w:rPr>
          <w:color w:val="auto"/>
          <w:lang w:val="en-US"/>
        </w:rPr>
        <w:t>Ha</w:t>
      </w:r>
      <w:r w:rsidRPr="00D35BE6">
        <w:rPr>
          <w:color w:val="auto"/>
          <w:lang w:val="en-US"/>
        </w:rPr>
        <w:t xml:space="preserve">mpir semua </w:t>
      </w:r>
      <w:r w:rsidRPr="00D35BE6">
        <w:rPr>
          <w:i/>
          <w:iCs/>
          <w:color w:val="auto"/>
          <w:lang w:val="en-US"/>
        </w:rPr>
        <w:t>class</w:t>
      </w:r>
      <w:r w:rsidRPr="00D35BE6">
        <w:rPr>
          <w:color w:val="auto"/>
          <w:lang w:val="en-US"/>
        </w:rPr>
        <w:t xml:space="preserve"> dari aplikasi berada di folder ini.</w:t>
      </w:r>
    </w:p>
    <w:p w14:paraId="3A24A7D7" w14:textId="0486467D"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Bootstrap</w:t>
      </w:r>
    </w:p>
    <w:p w14:paraId="74B8671F" w14:textId="6CDF6D72" w:rsidR="00D35BE6" w:rsidRDefault="00D35BE6" w:rsidP="00D35BE6">
      <w:pPr>
        <w:pStyle w:val="ListParagraph"/>
        <w:ind w:left="360" w:firstLine="360"/>
        <w:rPr>
          <w:color w:val="auto"/>
          <w:lang w:val="en-US"/>
        </w:rPr>
      </w:pPr>
      <w:r w:rsidRPr="00D35BE6">
        <w:rPr>
          <w:color w:val="auto"/>
          <w:lang w:val="en-US"/>
        </w:rPr>
        <w:t xml:space="preserve">Folder bootstrap berisi file app.php yang dimana akan dipakai oleh Laravel untuk </w:t>
      </w:r>
      <w:r w:rsidRPr="00D35BE6">
        <w:rPr>
          <w:i/>
          <w:iCs/>
          <w:color w:val="auto"/>
          <w:lang w:val="en-US"/>
        </w:rPr>
        <w:t>boot</w:t>
      </w:r>
      <w:r w:rsidRPr="00D35BE6">
        <w:rPr>
          <w:color w:val="auto"/>
          <w:lang w:val="en-US"/>
        </w:rPr>
        <w:t xml:space="preserve"> setiap kali dijalankan.</w:t>
      </w:r>
    </w:p>
    <w:p w14:paraId="07C3F0C1" w14:textId="20964DE8"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Config</w:t>
      </w:r>
    </w:p>
    <w:p w14:paraId="2BBCF040" w14:textId="7DE8260F" w:rsidR="00D35BE6" w:rsidRDefault="00D35BE6" w:rsidP="00D35BE6">
      <w:pPr>
        <w:pStyle w:val="ListParagraph"/>
        <w:ind w:left="360" w:firstLine="360"/>
        <w:rPr>
          <w:color w:val="auto"/>
          <w:lang w:val="en-US"/>
        </w:rPr>
      </w:pPr>
      <w:r w:rsidRPr="00D35BE6">
        <w:rPr>
          <w:color w:val="auto"/>
          <w:lang w:val="en-US"/>
        </w:rPr>
        <w:t>Folder config berisi semua file konfigurasi aplikas</w:t>
      </w:r>
      <w:r>
        <w:rPr>
          <w:color w:val="auto"/>
          <w:lang w:val="en-US"/>
        </w:rPr>
        <w:t>i</w:t>
      </w:r>
      <w:r w:rsidRPr="00D35BE6">
        <w:rPr>
          <w:color w:val="auto"/>
          <w:lang w:val="en-US"/>
        </w:rPr>
        <w:t>.</w:t>
      </w:r>
    </w:p>
    <w:p w14:paraId="07CDCA11" w14:textId="0C275969"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Database</w:t>
      </w:r>
    </w:p>
    <w:p w14:paraId="4C469273" w14:textId="6522B0D0"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database</w:t>
      </w:r>
      <w:r w:rsidRPr="00D35BE6">
        <w:rPr>
          <w:color w:val="auto"/>
          <w:lang w:val="en-US"/>
        </w:rPr>
        <w:t xml:space="preserve"> berisi </w:t>
      </w:r>
      <w:r w:rsidRPr="00D35BE6">
        <w:rPr>
          <w:i/>
          <w:iCs/>
          <w:color w:val="auto"/>
          <w:lang w:val="en-US"/>
        </w:rPr>
        <w:t>database migrations, model factories</w:t>
      </w:r>
      <w:r w:rsidRPr="00D35BE6">
        <w:rPr>
          <w:color w:val="auto"/>
          <w:lang w:val="en-US"/>
        </w:rPr>
        <w:t xml:space="preserve">, dan </w:t>
      </w:r>
      <w:r w:rsidRPr="00D35BE6">
        <w:rPr>
          <w:i/>
          <w:iCs/>
          <w:color w:val="auto"/>
          <w:lang w:val="en-US"/>
        </w:rPr>
        <w:t>seeds</w:t>
      </w:r>
      <w:r w:rsidRPr="00D35BE6">
        <w:rPr>
          <w:color w:val="auto"/>
          <w:lang w:val="en-US"/>
        </w:rPr>
        <w:t>. Folder ini akan bertanggung jawab dengan pembuatan dan pengisian tabel-tabel database.</w:t>
      </w:r>
    </w:p>
    <w:p w14:paraId="2C5EAFFF" w14:textId="225F1399"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Public</w:t>
      </w:r>
    </w:p>
    <w:p w14:paraId="5B9ECD11" w14:textId="371513B0"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public</w:t>
      </w:r>
      <w:r w:rsidRPr="00D35BE6">
        <w:rPr>
          <w:color w:val="auto"/>
          <w:lang w:val="en-US"/>
        </w:rPr>
        <w:t xml:space="preserve"> memiliki file index.php yaitu entry point dari semua </w:t>
      </w:r>
      <w:r w:rsidRPr="00D35BE6">
        <w:rPr>
          <w:i/>
          <w:iCs/>
          <w:color w:val="auto"/>
          <w:lang w:val="en-US"/>
        </w:rPr>
        <w:t>requests</w:t>
      </w:r>
      <w:r w:rsidRPr="00D35BE6">
        <w:rPr>
          <w:color w:val="auto"/>
          <w:lang w:val="en-US"/>
        </w:rPr>
        <w:t xml:space="preserve"> yang masuk/diterima ke aplikasi. Folder ini juga tempat menampung gambar, </w:t>
      </w:r>
      <w:r w:rsidRPr="00D35BE6">
        <w:rPr>
          <w:i/>
          <w:iCs/>
          <w:color w:val="auto"/>
          <w:lang w:val="en-US"/>
        </w:rPr>
        <w:t>Javascript</w:t>
      </w:r>
      <w:r w:rsidRPr="00D35BE6">
        <w:rPr>
          <w:color w:val="auto"/>
          <w:lang w:val="en-US"/>
        </w:rPr>
        <w:t>, dan CSS.</w:t>
      </w:r>
    </w:p>
    <w:p w14:paraId="1C45B11B" w14:textId="5056D98D"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Resource</w:t>
      </w:r>
    </w:p>
    <w:p w14:paraId="43EF60EF" w14:textId="3CB93053"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resources</w:t>
      </w:r>
      <w:r w:rsidRPr="00D35BE6">
        <w:rPr>
          <w:color w:val="auto"/>
          <w:lang w:val="en-US"/>
        </w:rPr>
        <w:t xml:space="preserve"> berisi semua route yang disediakan aplikasi.</w:t>
      </w:r>
      <w:r>
        <w:rPr>
          <w:color w:val="auto"/>
          <w:lang w:val="en-US"/>
        </w:rPr>
        <w:t xml:space="preserve"> </w:t>
      </w:r>
      <w:r w:rsidRPr="00D35BE6">
        <w:rPr>
          <w:color w:val="auto"/>
          <w:lang w:val="en-US"/>
        </w:rPr>
        <w:t xml:space="preserve">Folder ini adalah tempat dimana </w:t>
      </w:r>
      <w:r>
        <w:rPr>
          <w:color w:val="auto"/>
          <w:lang w:val="en-US"/>
        </w:rPr>
        <w:t xml:space="preserve">kita </w:t>
      </w:r>
      <w:r w:rsidRPr="00D35BE6">
        <w:rPr>
          <w:color w:val="auto"/>
          <w:lang w:val="en-US"/>
        </w:rPr>
        <w:t>memberikan koleksi definisi route aplikasi.</w:t>
      </w:r>
    </w:p>
    <w:p w14:paraId="1A317172" w14:textId="4718170C"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Routes</w:t>
      </w:r>
    </w:p>
    <w:p w14:paraId="6B70A709" w14:textId="0E3D1AE4" w:rsidR="00D35BE6" w:rsidRDefault="00D35BE6" w:rsidP="00D35BE6">
      <w:pPr>
        <w:pStyle w:val="ListParagraph"/>
        <w:ind w:left="360" w:firstLine="360"/>
        <w:rPr>
          <w:color w:val="auto"/>
          <w:lang w:val="en-US"/>
        </w:rPr>
      </w:pPr>
      <w:r w:rsidRPr="00D35BE6">
        <w:rPr>
          <w:color w:val="auto"/>
          <w:lang w:val="en-US"/>
        </w:rPr>
        <w:t xml:space="preserve">Folder ini berisi definisi-definisi rute aplikasi. Rute menghubungkan URL dengan </w:t>
      </w:r>
      <w:r w:rsidRPr="00D35BE6">
        <w:rPr>
          <w:i/>
          <w:iCs/>
          <w:color w:val="auto"/>
          <w:lang w:val="en-US"/>
        </w:rPr>
        <w:t>controller</w:t>
      </w:r>
      <w:r w:rsidRPr="00D35BE6">
        <w:rPr>
          <w:color w:val="auto"/>
          <w:lang w:val="en-US"/>
        </w:rPr>
        <w:t xml:space="preserve"> atau </w:t>
      </w:r>
      <w:r w:rsidRPr="00D35BE6">
        <w:rPr>
          <w:i/>
          <w:iCs/>
          <w:color w:val="auto"/>
          <w:lang w:val="en-US"/>
        </w:rPr>
        <w:t>closure</w:t>
      </w:r>
      <w:r w:rsidRPr="00D35BE6">
        <w:rPr>
          <w:color w:val="auto"/>
          <w:lang w:val="en-US"/>
        </w:rPr>
        <w:t xml:space="preserve"> yang akan menangani permintaan pengguna.</w:t>
      </w:r>
    </w:p>
    <w:p w14:paraId="6001126C" w14:textId="7E804AA7"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Storage</w:t>
      </w:r>
    </w:p>
    <w:p w14:paraId="229D16B9" w14:textId="60540DB8" w:rsidR="00D35BE6" w:rsidRPr="00D35BE6" w:rsidRDefault="00D35BE6" w:rsidP="00D35BE6">
      <w:pPr>
        <w:ind w:left="360" w:firstLine="360"/>
        <w:rPr>
          <w:color w:val="auto"/>
          <w:lang w:val="en-US"/>
        </w:rPr>
      </w:pPr>
      <w:r w:rsidRPr="00D35BE6">
        <w:rPr>
          <w:color w:val="auto"/>
          <w:lang w:val="en-US"/>
        </w:rPr>
        <w:t xml:space="preserve">Folder </w:t>
      </w:r>
      <w:r w:rsidRPr="00D35BE6">
        <w:rPr>
          <w:i/>
          <w:iCs/>
          <w:color w:val="auto"/>
          <w:lang w:val="en-US"/>
        </w:rPr>
        <w:t>storage</w:t>
      </w:r>
      <w:r w:rsidRPr="00D35BE6">
        <w:rPr>
          <w:color w:val="auto"/>
          <w:lang w:val="en-US"/>
        </w:rPr>
        <w:t xml:space="preserve"> </w:t>
      </w:r>
      <w:r>
        <w:rPr>
          <w:color w:val="auto"/>
          <w:lang w:val="en-US"/>
        </w:rPr>
        <w:t xml:space="preserve">berfungsi </w:t>
      </w:r>
      <w:r w:rsidRPr="00D35BE6">
        <w:rPr>
          <w:color w:val="auto"/>
          <w:lang w:val="en-US"/>
        </w:rPr>
        <w:t xml:space="preserve">menyimpan file-file yang dihasilkan oleh </w:t>
      </w:r>
      <w:r w:rsidRPr="00D35BE6">
        <w:rPr>
          <w:i/>
          <w:iCs/>
          <w:color w:val="auto"/>
          <w:lang w:val="en-US"/>
        </w:rPr>
        <w:t>framework</w:t>
      </w:r>
      <w:r w:rsidRPr="00D35BE6">
        <w:rPr>
          <w:color w:val="auto"/>
          <w:lang w:val="en-US"/>
        </w:rPr>
        <w:t xml:space="preserve"> atau aplikasi.</w:t>
      </w:r>
    </w:p>
    <w:p w14:paraId="5C13669F" w14:textId="696482E1"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Tests</w:t>
      </w:r>
    </w:p>
    <w:p w14:paraId="5DB74240" w14:textId="39E7BEED" w:rsidR="00D35BE6" w:rsidRDefault="00D35BE6" w:rsidP="00D35BE6">
      <w:pPr>
        <w:pStyle w:val="ListParagraph"/>
        <w:ind w:left="360" w:firstLine="360"/>
        <w:rPr>
          <w:color w:val="auto"/>
          <w:lang w:val="en-US"/>
        </w:rPr>
      </w:pPr>
      <w:r w:rsidRPr="00D35BE6">
        <w:rPr>
          <w:color w:val="auto"/>
          <w:lang w:val="en-US"/>
        </w:rPr>
        <w:t>Folder ini digunakan untuk menulis pengujian aplikasi.</w:t>
      </w:r>
    </w:p>
    <w:p w14:paraId="597FDB85" w14:textId="0471D63B" w:rsidR="00D35BE6" w:rsidRDefault="00D35BE6" w:rsidP="00D35BE6">
      <w:pPr>
        <w:pStyle w:val="ListParagraph"/>
        <w:numPr>
          <w:ilvl w:val="0"/>
          <w:numId w:val="4"/>
        </w:numPr>
        <w:rPr>
          <w:color w:val="auto"/>
          <w:lang w:val="en-US"/>
        </w:rPr>
      </w:pPr>
      <w:r>
        <w:rPr>
          <w:color w:val="auto"/>
          <w:lang w:val="en-US"/>
        </w:rPr>
        <w:t>Folder Vendor</w:t>
      </w:r>
    </w:p>
    <w:p w14:paraId="79676986" w14:textId="2018FC6D" w:rsidR="00170ABC" w:rsidRPr="00D35BE6" w:rsidRDefault="00170ABC" w:rsidP="00170ABC">
      <w:pPr>
        <w:pStyle w:val="ListParagraph"/>
        <w:ind w:left="360" w:firstLine="360"/>
        <w:rPr>
          <w:color w:val="auto"/>
          <w:lang w:val="en-US"/>
        </w:rPr>
      </w:pPr>
      <w:r w:rsidRPr="00170ABC">
        <w:rPr>
          <w:color w:val="auto"/>
          <w:lang w:val="en-US"/>
        </w:rPr>
        <w:lastRenderedPageBreak/>
        <w:t xml:space="preserve">Folder ini adalah tempat di mana </w:t>
      </w:r>
      <w:r w:rsidRPr="00170ABC">
        <w:rPr>
          <w:i/>
          <w:iCs/>
          <w:color w:val="auto"/>
          <w:lang w:val="en-US"/>
        </w:rPr>
        <w:t>Composer</w:t>
      </w:r>
      <w:r w:rsidRPr="00170ABC">
        <w:rPr>
          <w:color w:val="auto"/>
          <w:lang w:val="en-US"/>
        </w:rPr>
        <w:t xml:space="preserve"> menyimpan semua dependensi proyek, termasuk Laravel itu sendiri dan paket-paket lain yang digunakan.</w:t>
      </w:r>
    </w:p>
    <w:p w14:paraId="4C1513BC" w14:textId="77777777" w:rsidR="007D3D6E" w:rsidRPr="007D3D6E" w:rsidRDefault="007D3D6E" w:rsidP="007D3D6E">
      <w:pPr>
        <w:pStyle w:val="ListParagraph"/>
        <w:numPr>
          <w:ilvl w:val="0"/>
          <w:numId w:val="4"/>
        </w:numPr>
        <w:rPr>
          <w:b/>
          <w:bCs/>
          <w:vanish/>
          <w:color w:val="auto"/>
          <w:lang w:val="en-US"/>
        </w:rPr>
      </w:pPr>
    </w:p>
    <w:p w14:paraId="0B10CB21" w14:textId="77777777" w:rsidR="007D3D6E" w:rsidRPr="007D3D6E" w:rsidRDefault="007D3D6E" w:rsidP="007D3D6E">
      <w:pPr>
        <w:pStyle w:val="ListParagraph"/>
        <w:numPr>
          <w:ilvl w:val="0"/>
          <w:numId w:val="4"/>
        </w:numPr>
        <w:rPr>
          <w:b/>
          <w:bCs/>
          <w:vanish/>
          <w:color w:val="auto"/>
          <w:lang w:val="en-US"/>
        </w:rPr>
      </w:pPr>
    </w:p>
    <w:p w14:paraId="193984BC" w14:textId="77777777" w:rsidR="007D3D6E" w:rsidRPr="007D3D6E" w:rsidRDefault="007D3D6E" w:rsidP="007D3D6E">
      <w:pPr>
        <w:pStyle w:val="ListParagraph"/>
        <w:numPr>
          <w:ilvl w:val="1"/>
          <w:numId w:val="4"/>
        </w:numPr>
        <w:rPr>
          <w:b/>
          <w:bCs/>
          <w:vanish/>
          <w:color w:val="auto"/>
          <w:lang w:val="en-US"/>
        </w:rPr>
      </w:pPr>
    </w:p>
    <w:p w14:paraId="4B9A5A84" w14:textId="77777777" w:rsidR="007D3D6E" w:rsidRPr="007D3D6E" w:rsidRDefault="007D3D6E" w:rsidP="007D3D6E">
      <w:pPr>
        <w:pStyle w:val="ListParagraph"/>
        <w:numPr>
          <w:ilvl w:val="1"/>
          <w:numId w:val="4"/>
        </w:numPr>
        <w:rPr>
          <w:b/>
          <w:bCs/>
          <w:vanish/>
          <w:color w:val="auto"/>
          <w:lang w:val="en-US"/>
        </w:rPr>
      </w:pPr>
    </w:p>
    <w:p w14:paraId="424F7E49" w14:textId="77777777" w:rsidR="007D3D6E" w:rsidRPr="007D3D6E" w:rsidRDefault="007D3D6E" w:rsidP="007D3D6E">
      <w:pPr>
        <w:pStyle w:val="ListParagraph"/>
        <w:numPr>
          <w:ilvl w:val="1"/>
          <w:numId w:val="4"/>
        </w:numPr>
        <w:rPr>
          <w:b/>
          <w:bCs/>
          <w:vanish/>
          <w:color w:val="auto"/>
          <w:lang w:val="en-US"/>
        </w:rPr>
      </w:pPr>
    </w:p>
    <w:p w14:paraId="3A288DC1" w14:textId="77777777" w:rsidR="007D3D6E" w:rsidRPr="007D3D6E" w:rsidRDefault="007D3D6E" w:rsidP="007D3D6E">
      <w:pPr>
        <w:pStyle w:val="ListParagraph"/>
        <w:numPr>
          <w:ilvl w:val="1"/>
          <w:numId w:val="4"/>
        </w:numPr>
        <w:rPr>
          <w:b/>
          <w:bCs/>
          <w:vanish/>
          <w:color w:val="auto"/>
          <w:lang w:val="en-US"/>
        </w:rPr>
      </w:pPr>
    </w:p>
    <w:p w14:paraId="4851B6AB" w14:textId="669EAF17" w:rsidR="00021801" w:rsidRDefault="00B83008" w:rsidP="00215AA4">
      <w:pPr>
        <w:pStyle w:val="Heading3"/>
        <w:rPr>
          <w:color w:val="auto"/>
          <w:lang w:val="en-US"/>
        </w:rPr>
      </w:pPr>
      <w:r w:rsidRPr="00021801">
        <w:rPr>
          <w:color w:val="auto"/>
          <w:lang w:val="en-US"/>
        </w:rPr>
        <w:t>Web Responsi</w:t>
      </w:r>
      <w:r w:rsidR="0049008C">
        <w:rPr>
          <w:color w:val="auto"/>
          <w:lang w:val="en-US"/>
        </w:rPr>
        <w:t>f</w:t>
      </w:r>
    </w:p>
    <w:p w14:paraId="1919124A" w14:textId="7AFD6CEB" w:rsidR="00215AA4" w:rsidRPr="00215AA4" w:rsidRDefault="00E04DE3" w:rsidP="0049008C">
      <w:pPr>
        <w:ind w:firstLine="720"/>
        <w:rPr>
          <w:lang w:val="en-US"/>
        </w:rPr>
      </w:pPr>
      <w:r w:rsidRPr="00E04DE3">
        <w:t>Desain web responsif</w:t>
      </w:r>
      <w:r w:rsidR="00215AA4" w:rsidRPr="00215AA4">
        <w:t xml:space="preserve"> adalah salah satu teknik yang dapat membuat proses perancangan aplikasi dan situsweb untuk berbagai jenis perangkat menjadi lebih mudah. Hal ini dikarenakan bahwa dengan menggunakan </w:t>
      </w:r>
      <w:r>
        <w:rPr>
          <w:lang w:val="en-US"/>
        </w:rPr>
        <w:t>d</w:t>
      </w:r>
      <w:r w:rsidRPr="00E04DE3">
        <w:t>esain web responsif</w:t>
      </w:r>
      <w:r w:rsidR="00215AA4" w:rsidRPr="00215AA4">
        <w:t xml:space="preserve">, perancangan dimungkinkan untuk dapat menerapkan solusi bagi berbagai resolusi layar, dan rasio aspek pada banyak jenis perangkat. </w:t>
      </w:r>
      <w:r w:rsidR="00882446" w:rsidRPr="00E04DE3">
        <w:t>Desain web responsif</w:t>
      </w:r>
      <w:r w:rsidR="00215AA4" w:rsidRPr="00215AA4">
        <w:t xml:space="preserve"> memiliki kemampuan untuk mengelola aset media dengan efektif. Hal ini memberikan keunggulan untuk dapat diterapkanya ke dalam perancangan situs web sehingga situs dapat diakses melalui </w:t>
      </w:r>
      <w:r w:rsidR="00215AA4" w:rsidRPr="006B5616">
        <w:rPr>
          <w:i/>
          <w:iCs/>
        </w:rPr>
        <w:t>smartphone, tablet</w:t>
      </w:r>
      <w:r w:rsidR="00215AA4" w:rsidRPr="00215AA4">
        <w:t>, desktop tanpa memperlihatkan perbedaan yang terlalu besar dalam hal penggunaan</w:t>
      </w:r>
      <w:r w:rsidR="000C333B">
        <w:rPr>
          <w:lang w:val="en-US"/>
        </w:rPr>
        <w:t xml:space="preserve"> </w:t>
      </w:r>
      <w:r w:rsidR="00215AA4">
        <w:rPr>
          <w:lang w:val="en-US"/>
        </w:rPr>
        <w:t>(Alatas, 2014:5).</w:t>
      </w:r>
    </w:p>
    <w:p w14:paraId="25AA84AC" w14:textId="675549E7" w:rsidR="00021801" w:rsidRPr="00021801" w:rsidRDefault="00021801" w:rsidP="00021801">
      <w:pPr>
        <w:pStyle w:val="Heading3"/>
        <w:rPr>
          <w:color w:val="auto"/>
          <w:lang w:val="en-US"/>
        </w:rPr>
      </w:pPr>
      <w:r w:rsidRPr="00170ABC">
        <w:rPr>
          <w:i/>
          <w:iCs/>
          <w:color w:val="auto"/>
          <w:lang w:val="en-US"/>
        </w:rPr>
        <w:t>Bootstrap</w:t>
      </w:r>
    </w:p>
    <w:p w14:paraId="0623C789" w14:textId="193D4A2B" w:rsidR="00021801" w:rsidRPr="00021801" w:rsidRDefault="00F930EE" w:rsidP="0049008C">
      <w:pPr>
        <w:ind w:firstLine="720"/>
        <w:rPr>
          <w:color w:val="auto"/>
          <w:lang w:val="en-US"/>
        </w:rPr>
      </w:pPr>
      <w:r w:rsidRPr="00170ABC">
        <w:rPr>
          <w:i/>
          <w:iCs/>
          <w:color w:val="auto"/>
          <w:lang w:val="en-US"/>
        </w:rPr>
        <w:t>Bootstrap</w:t>
      </w:r>
      <w:r w:rsidRPr="00F930EE">
        <w:rPr>
          <w:color w:val="auto"/>
          <w:lang w:val="en-US"/>
        </w:rPr>
        <w:t xml:space="preserve"> adalah </w:t>
      </w:r>
      <w:r w:rsidRPr="00182891">
        <w:rPr>
          <w:i/>
          <w:iCs/>
          <w:color w:val="auto"/>
          <w:lang w:val="en-US"/>
        </w:rPr>
        <w:t>framework</w:t>
      </w:r>
      <w:r w:rsidRPr="00F930EE">
        <w:rPr>
          <w:color w:val="auto"/>
          <w:lang w:val="en-US"/>
        </w:rPr>
        <w:t xml:space="preserve"> atau </w:t>
      </w:r>
      <w:r w:rsidRPr="00182891">
        <w:rPr>
          <w:i/>
          <w:iCs/>
          <w:color w:val="auto"/>
          <w:lang w:val="en-US"/>
        </w:rPr>
        <w:t>tools</w:t>
      </w:r>
      <w:r w:rsidRPr="00F930EE">
        <w:rPr>
          <w:color w:val="auto"/>
          <w:lang w:val="en-US"/>
        </w:rPr>
        <w:t xml:space="preserve"> yang digunakan untuk membuat aplikasi web ataupun situs web responsi</w:t>
      </w:r>
      <w:r w:rsidR="00182891">
        <w:rPr>
          <w:color w:val="auto"/>
          <w:lang w:val="en-US"/>
        </w:rPr>
        <w:t>f</w:t>
      </w:r>
      <w:r w:rsidRPr="00F930EE">
        <w:rPr>
          <w:color w:val="auto"/>
          <w:lang w:val="en-US"/>
        </w:rPr>
        <w:t xml:space="preserve"> secara cepat, mudah, dan gratis. </w:t>
      </w:r>
      <w:r w:rsidRPr="00170ABC">
        <w:rPr>
          <w:i/>
          <w:iCs/>
          <w:color w:val="auto"/>
          <w:lang w:val="en-US"/>
        </w:rPr>
        <w:t>Bootstrap</w:t>
      </w:r>
      <w:r w:rsidRPr="00F930EE">
        <w:rPr>
          <w:color w:val="auto"/>
          <w:lang w:val="en-US"/>
        </w:rPr>
        <w:t xml:space="preserve"> terdiri dari CSS dan HTML untuk menghasilkan </w:t>
      </w:r>
      <w:r w:rsidRPr="003A08F1">
        <w:rPr>
          <w:i/>
          <w:iCs/>
          <w:color w:val="auto"/>
          <w:lang w:val="en-US"/>
        </w:rPr>
        <w:t>grid, layout, typography, table, form, navigation</w:t>
      </w:r>
      <w:r w:rsidRPr="00F930EE">
        <w:rPr>
          <w:color w:val="auto"/>
          <w:lang w:val="en-US"/>
        </w:rPr>
        <w:t>, dan lain-lain</w:t>
      </w:r>
      <w:r w:rsidR="003603BC">
        <w:rPr>
          <w:color w:val="auto"/>
          <w:lang w:val="en-US"/>
        </w:rPr>
        <w:t xml:space="preserve"> </w:t>
      </w:r>
      <w:r>
        <w:rPr>
          <w:color w:val="auto"/>
          <w:lang w:val="en-US"/>
        </w:rPr>
        <w:t>(Wahyudi dkk, 2017)</w:t>
      </w:r>
      <w:r w:rsidRPr="00F930EE">
        <w:rPr>
          <w:color w:val="auto"/>
          <w:lang w:val="en-US"/>
        </w:rPr>
        <w:t>.</w:t>
      </w:r>
    </w:p>
    <w:p w14:paraId="19027D36" w14:textId="286AFD7F" w:rsidR="00021801" w:rsidRDefault="00126C15" w:rsidP="00021801">
      <w:pPr>
        <w:pStyle w:val="Heading3"/>
        <w:rPr>
          <w:color w:val="auto"/>
          <w:lang w:val="en-US"/>
        </w:rPr>
      </w:pPr>
      <w:r w:rsidRPr="00EF728C">
        <w:rPr>
          <w:i/>
          <w:iCs/>
          <w:color w:val="auto"/>
          <w:lang w:val="en-US"/>
        </w:rPr>
        <w:t>Unified Modeling Language</w:t>
      </w:r>
      <w:r w:rsidRPr="00021801">
        <w:rPr>
          <w:color w:val="auto"/>
          <w:lang w:val="en-US"/>
        </w:rPr>
        <w:t xml:space="preserve"> (UML)</w:t>
      </w:r>
    </w:p>
    <w:p w14:paraId="40D83BBB" w14:textId="2ABF2B94" w:rsidR="00292F09" w:rsidRPr="00780CF3" w:rsidRDefault="00CF22CF" w:rsidP="0049008C">
      <w:pPr>
        <w:ind w:firstLine="720"/>
        <w:rPr>
          <w:i/>
          <w:iCs/>
          <w:lang w:val="en-US"/>
        </w:rPr>
      </w:pPr>
      <w:r w:rsidRPr="00021801">
        <w:rPr>
          <w:color w:val="auto"/>
        </w:rPr>
        <w:t>UML adalah bahasa pemodelan visual yang digunakan dalam pengembangan perangkat lunak untuk memvisualisasikan dan mendefinisikan berbagai aspek sistem perangkat lunak yang akan dibangun. UML menggunakan notasi grafis untuk merepresentasikan elemen-elemen dalam sistem dan hubungan antara elemen tersebut, sehingga memungkinkan pengembang perangkat lunak untuk memahami dan memodelkan sistem secara terstruktur dan berkomunikasi dengan stakeholder lainnya secara efektif. UML juga merupakan standar industri yang banyak digunakan oleh pengembang perangkat lunak di seluruh dunia</w:t>
      </w:r>
      <w:r w:rsidR="006F30C3">
        <w:rPr>
          <w:color w:val="auto"/>
          <w:lang w:val="en-US"/>
        </w:rPr>
        <w:t xml:space="preserve">. Pada umumnya UML yang digunakan ialah </w:t>
      </w:r>
      <w:r w:rsidR="00872757">
        <w:rPr>
          <w:i/>
          <w:iCs/>
          <w:color w:val="auto"/>
          <w:lang w:val="en-US"/>
        </w:rPr>
        <w:t>a</w:t>
      </w:r>
      <w:r w:rsidR="006F30C3">
        <w:rPr>
          <w:i/>
          <w:iCs/>
          <w:color w:val="auto"/>
          <w:lang w:val="en-US"/>
        </w:rPr>
        <w:t xml:space="preserve">ctivity diagram </w:t>
      </w:r>
      <w:r w:rsidR="006F30C3">
        <w:rPr>
          <w:color w:val="auto"/>
          <w:lang w:val="en-US"/>
        </w:rPr>
        <w:t xml:space="preserve">dan </w:t>
      </w:r>
      <w:r w:rsidR="00872757">
        <w:rPr>
          <w:i/>
          <w:iCs/>
          <w:color w:val="auto"/>
          <w:lang w:val="en-US"/>
        </w:rPr>
        <w:t>u</w:t>
      </w:r>
      <w:r w:rsidR="006F30C3">
        <w:rPr>
          <w:i/>
          <w:iCs/>
          <w:color w:val="auto"/>
          <w:lang w:val="en-US"/>
        </w:rPr>
        <w:t xml:space="preserve">se </w:t>
      </w:r>
      <w:r w:rsidR="00872757">
        <w:rPr>
          <w:i/>
          <w:iCs/>
          <w:color w:val="auto"/>
          <w:lang w:val="en-US"/>
        </w:rPr>
        <w:t>c</w:t>
      </w:r>
      <w:r w:rsidR="006F30C3">
        <w:rPr>
          <w:i/>
          <w:iCs/>
          <w:color w:val="auto"/>
          <w:lang w:val="en-US"/>
        </w:rPr>
        <w:t>ase diagram.</w:t>
      </w:r>
    </w:p>
    <w:p w14:paraId="27C5FB9B" w14:textId="36E39817" w:rsidR="00021801" w:rsidRPr="00350A49" w:rsidRDefault="00350A49" w:rsidP="00021801">
      <w:pPr>
        <w:pStyle w:val="Heading3"/>
        <w:rPr>
          <w:i/>
          <w:iCs/>
          <w:color w:val="auto"/>
          <w:lang w:val="en-US"/>
        </w:rPr>
      </w:pPr>
      <w:r w:rsidRPr="00350A49">
        <w:rPr>
          <w:i/>
          <w:iCs/>
          <w:color w:val="auto"/>
          <w:lang w:val="en-US"/>
        </w:rPr>
        <w:t xml:space="preserve">System </w:t>
      </w:r>
      <w:r w:rsidR="00021801" w:rsidRPr="00350A49">
        <w:rPr>
          <w:i/>
          <w:iCs/>
          <w:color w:val="auto"/>
          <w:lang w:val="en-US"/>
        </w:rPr>
        <w:t>U</w:t>
      </w:r>
      <w:r w:rsidRPr="00350A49">
        <w:rPr>
          <w:i/>
          <w:iCs/>
          <w:color w:val="auto"/>
          <w:lang w:val="en-US"/>
        </w:rPr>
        <w:t>sability Scale</w:t>
      </w:r>
    </w:p>
    <w:p w14:paraId="1869A404" w14:textId="3A11C3E2" w:rsidR="00021801" w:rsidRDefault="00350A49" w:rsidP="0049008C">
      <w:pPr>
        <w:ind w:left="63" w:firstLine="657"/>
        <w:rPr>
          <w:color w:val="auto"/>
        </w:rPr>
      </w:pPr>
      <w:r w:rsidRPr="00350A49">
        <w:rPr>
          <w:i/>
          <w:iCs/>
          <w:color w:val="auto"/>
        </w:rPr>
        <w:t>System Usability Scale</w:t>
      </w:r>
      <w:r w:rsidRPr="00350A49">
        <w:rPr>
          <w:color w:val="auto"/>
        </w:rPr>
        <w:t xml:space="preserve"> (SUS) merupakan sebuah kuesioner dengan acuan </w:t>
      </w:r>
      <w:r w:rsidRPr="00350A49">
        <w:rPr>
          <w:i/>
          <w:iCs/>
          <w:color w:val="auto"/>
        </w:rPr>
        <w:t>standard usability questionnaires</w:t>
      </w:r>
      <w:r w:rsidRPr="00350A49">
        <w:rPr>
          <w:color w:val="auto"/>
        </w:rPr>
        <w:t xml:space="preserve"> yang dapat digunakan untuk mengukur kepuasan dari penggunaan dan dapat digunakan secara cepat dan terpercaya. Menurut Sauro (2011) dan Kortum &amp; Miller (2009) menjelaskan bahwa </w:t>
      </w:r>
      <w:r w:rsidRPr="00350A49">
        <w:rPr>
          <w:i/>
          <w:iCs/>
          <w:color w:val="auto"/>
        </w:rPr>
        <w:t>System Usability Scale</w:t>
      </w:r>
      <w:r w:rsidRPr="00350A49">
        <w:rPr>
          <w:color w:val="auto"/>
        </w:rPr>
        <w:t xml:space="preserve"> (SUS) banyak digunakan sebagai tools untuk mengukur </w:t>
      </w:r>
      <w:r w:rsidRPr="00350A49">
        <w:rPr>
          <w:i/>
          <w:iCs/>
          <w:color w:val="auto"/>
        </w:rPr>
        <w:t>usability</w:t>
      </w:r>
      <w:r w:rsidRPr="00350A49">
        <w:rPr>
          <w:color w:val="auto"/>
        </w:rPr>
        <w:t xml:space="preserve"> secara efektif pada berbagai produk serta aplikasi. Menurut Ependi et al (2019) menjelaskan bahwa kuesioner SUS memiliki</w:t>
      </w:r>
      <w:r>
        <w:rPr>
          <w:color w:val="auto"/>
        </w:rPr>
        <w:t xml:space="preserve"> </w:t>
      </w:r>
      <w:r w:rsidRPr="00350A49">
        <w:rPr>
          <w:color w:val="auto"/>
        </w:rPr>
        <w:t xml:space="preserve">keunggulan berupa skala </w:t>
      </w:r>
      <w:r w:rsidRPr="00350A49">
        <w:rPr>
          <w:color w:val="auto"/>
        </w:rPr>
        <w:lastRenderedPageBreak/>
        <w:t xml:space="preserve">pengujian yang mudah dimengerti oleh responden, dapat dilakukan dengan jumlah sampel yang relatif kecil tetapi tetap dapat memberikan hasil yang dapat diandal kan, dapat dilakukan secara efektif karena dapat membedakan antara perangkan lunak yang mampu digunakan ataupun tidak, serta melibatkan </w:t>
      </w:r>
      <w:r w:rsidRPr="00350A49">
        <w:rPr>
          <w:i/>
          <w:iCs/>
          <w:color w:val="auto"/>
        </w:rPr>
        <w:t>end user</w:t>
      </w:r>
      <w:r w:rsidRPr="00350A49">
        <w:rPr>
          <w:color w:val="auto"/>
        </w:rPr>
        <w:t>.</w:t>
      </w:r>
    </w:p>
    <w:p w14:paraId="528F021E" w14:textId="52BB3290" w:rsidR="00350A49" w:rsidRDefault="00350A49" w:rsidP="0049008C">
      <w:pPr>
        <w:ind w:left="63" w:firstLine="657"/>
        <w:rPr>
          <w:color w:val="auto"/>
        </w:rPr>
      </w:pPr>
      <w:r w:rsidRPr="00350A49">
        <w:rPr>
          <w:i/>
          <w:iCs/>
          <w:color w:val="auto"/>
        </w:rPr>
        <w:t>System Usability Scale</w:t>
      </w:r>
      <w:r w:rsidRPr="00350A49">
        <w:rPr>
          <w:color w:val="auto"/>
        </w:rPr>
        <w:t xml:space="preserve"> (SUS) memiliki 10 jenis pertanyaan dengan menggunakan skala likert yang berfungsi untuk mengukur persepsi pengguna dalam menggunakan suatu sistem atau produk (Lewis, 2018; Brooke, 1995). Berikut merupakan deskripsi pertanyaan pada </w:t>
      </w:r>
      <w:r w:rsidRPr="00350A49">
        <w:rPr>
          <w:i/>
          <w:iCs/>
          <w:color w:val="auto"/>
        </w:rPr>
        <w:t>System Usability Scale</w:t>
      </w:r>
      <w:r w:rsidRPr="00350A49">
        <w:rPr>
          <w:color w:val="auto"/>
        </w:rPr>
        <w:t xml:space="preserve"> (SUS) </w:t>
      </w:r>
      <w:r w:rsidRPr="00350A49">
        <w:rPr>
          <w:color w:val="auto"/>
          <w:highlight w:val="yellow"/>
        </w:rPr>
        <w:t>pada Tabel</w:t>
      </w:r>
      <w:r w:rsidRPr="00350A49">
        <w:rPr>
          <w:color w:val="auto"/>
        </w:rPr>
        <w:t xml:space="preserve"> </w:t>
      </w:r>
    </w:p>
    <w:p w14:paraId="3146A963" w14:textId="77777777" w:rsidR="00C77FDA" w:rsidRDefault="00C77FDA" w:rsidP="0049008C">
      <w:pPr>
        <w:ind w:left="63" w:firstLine="657"/>
        <w:rPr>
          <w:color w:val="auto"/>
          <w:lang w:val="en-US"/>
        </w:rPr>
      </w:pPr>
    </w:p>
    <w:tbl>
      <w:tblPr>
        <w:tblStyle w:val="TableGrid"/>
        <w:tblW w:w="0" w:type="auto"/>
        <w:tblInd w:w="63" w:type="dxa"/>
        <w:tblLook w:val="04A0" w:firstRow="1" w:lastRow="0" w:firstColumn="1" w:lastColumn="0" w:noHBand="0" w:noVBand="1"/>
      </w:tblPr>
      <w:tblGrid>
        <w:gridCol w:w="650"/>
        <w:gridCol w:w="8467"/>
      </w:tblGrid>
      <w:tr w:rsidR="00C77FDA" w:rsidRPr="00C77FDA" w14:paraId="6C00C5F1" w14:textId="77777777" w:rsidTr="00C77FDA">
        <w:trPr>
          <w:trHeight w:val="241"/>
        </w:trPr>
        <w:tc>
          <w:tcPr>
            <w:tcW w:w="650" w:type="dxa"/>
            <w:vAlign w:val="center"/>
          </w:tcPr>
          <w:p w14:paraId="69BB8C75" w14:textId="6BE83C54" w:rsidR="00C77FDA" w:rsidRPr="00C77FDA" w:rsidRDefault="00C77FDA" w:rsidP="00C77FDA">
            <w:pPr>
              <w:spacing w:line="240" w:lineRule="auto"/>
              <w:ind w:firstLine="0"/>
              <w:jc w:val="center"/>
              <w:rPr>
                <w:b/>
                <w:bCs/>
                <w:color w:val="auto"/>
                <w:sz w:val="24"/>
                <w:szCs w:val="24"/>
                <w:lang w:val="en-US"/>
              </w:rPr>
            </w:pPr>
            <w:r w:rsidRPr="00C77FDA">
              <w:rPr>
                <w:b/>
                <w:bCs/>
                <w:color w:val="auto"/>
                <w:sz w:val="24"/>
                <w:szCs w:val="24"/>
                <w:lang w:val="en-US"/>
              </w:rPr>
              <w:t>No.</w:t>
            </w:r>
          </w:p>
        </w:tc>
        <w:tc>
          <w:tcPr>
            <w:tcW w:w="8467" w:type="dxa"/>
            <w:vAlign w:val="center"/>
          </w:tcPr>
          <w:p w14:paraId="5B086468" w14:textId="38D2A022" w:rsidR="00C77FDA" w:rsidRPr="00C77FDA" w:rsidRDefault="00C77FDA" w:rsidP="00C77FDA">
            <w:pPr>
              <w:spacing w:line="240" w:lineRule="auto"/>
              <w:ind w:firstLine="0"/>
              <w:jc w:val="left"/>
              <w:rPr>
                <w:b/>
                <w:bCs/>
                <w:color w:val="auto"/>
                <w:sz w:val="24"/>
                <w:szCs w:val="24"/>
                <w:lang w:val="en-US"/>
              </w:rPr>
            </w:pPr>
            <w:r w:rsidRPr="00C77FDA">
              <w:rPr>
                <w:b/>
                <w:bCs/>
                <w:color w:val="auto"/>
                <w:sz w:val="24"/>
                <w:szCs w:val="24"/>
                <w:lang w:val="en-US"/>
              </w:rPr>
              <w:t>Pertanyaan</w:t>
            </w:r>
          </w:p>
        </w:tc>
      </w:tr>
      <w:tr w:rsidR="00C77FDA" w:rsidRPr="00C77FDA" w14:paraId="2152DBF0" w14:textId="77777777" w:rsidTr="00C77FDA">
        <w:tc>
          <w:tcPr>
            <w:tcW w:w="650" w:type="dxa"/>
            <w:vAlign w:val="center"/>
          </w:tcPr>
          <w:p w14:paraId="74B6986C" w14:textId="3DD92461" w:rsidR="00C77FDA" w:rsidRPr="00C77FDA" w:rsidRDefault="00C77FDA" w:rsidP="00C77FDA">
            <w:pPr>
              <w:spacing w:line="240" w:lineRule="auto"/>
              <w:ind w:firstLine="0"/>
              <w:jc w:val="center"/>
              <w:rPr>
                <w:b/>
                <w:bCs/>
                <w:color w:val="auto"/>
                <w:sz w:val="24"/>
                <w:szCs w:val="24"/>
                <w:lang w:val="en-US"/>
              </w:rPr>
            </w:pPr>
            <w:r>
              <w:rPr>
                <w:b/>
                <w:bCs/>
                <w:color w:val="auto"/>
                <w:sz w:val="24"/>
                <w:szCs w:val="24"/>
                <w:lang w:val="en-US"/>
              </w:rPr>
              <w:t>1</w:t>
            </w:r>
          </w:p>
        </w:tc>
        <w:tc>
          <w:tcPr>
            <w:tcW w:w="8467" w:type="dxa"/>
            <w:vAlign w:val="center"/>
          </w:tcPr>
          <w:p w14:paraId="1C025A67" w14:textId="701B33E7" w:rsidR="00C77FDA" w:rsidRPr="00C77FDA" w:rsidRDefault="00C77FDA" w:rsidP="00C77FDA">
            <w:pPr>
              <w:spacing w:line="240" w:lineRule="auto"/>
              <w:ind w:firstLine="0"/>
              <w:jc w:val="left"/>
              <w:rPr>
                <w:color w:val="auto"/>
              </w:rPr>
            </w:pPr>
            <w:r w:rsidRPr="00C77FDA">
              <w:rPr>
                <w:color w:val="auto"/>
              </w:rPr>
              <w:t>Saya berpikir akan menggunakan sistem ini lagi.</w:t>
            </w:r>
          </w:p>
        </w:tc>
      </w:tr>
      <w:tr w:rsidR="00C77FDA" w:rsidRPr="00C77FDA" w14:paraId="1DE2BF23" w14:textId="77777777" w:rsidTr="00C77FDA">
        <w:tc>
          <w:tcPr>
            <w:tcW w:w="650" w:type="dxa"/>
            <w:vAlign w:val="center"/>
          </w:tcPr>
          <w:p w14:paraId="02CC5AB6" w14:textId="4E5576ED" w:rsidR="00C77FDA" w:rsidRPr="00C77FDA" w:rsidRDefault="00C77FDA" w:rsidP="00C77FDA">
            <w:pPr>
              <w:spacing w:line="240" w:lineRule="auto"/>
              <w:ind w:firstLine="0"/>
              <w:jc w:val="center"/>
              <w:rPr>
                <w:b/>
                <w:bCs/>
                <w:color w:val="auto"/>
                <w:sz w:val="24"/>
                <w:szCs w:val="24"/>
                <w:lang w:val="en-US"/>
              </w:rPr>
            </w:pPr>
            <w:r>
              <w:rPr>
                <w:b/>
                <w:bCs/>
                <w:color w:val="auto"/>
                <w:sz w:val="24"/>
                <w:szCs w:val="24"/>
                <w:lang w:val="en-US"/>
              </w:rPr>
              <w:t>2</w:t>
            </w:r>
          </w:p>
        </w:tc>
        <w:tc>
          <w:tcPr>
            <w:tcW w:w="8467" w:type="dxa"/>
            <w:vAlign w:val="center"/>
          </w:tcPr>
          <w:p w14:paraId="74C0A765" w14:textId="1EB6EDD6" w:rsidR="00C77FDA" w:rsidRPr="00C77FDA" w:rsidRDefault="00C77FDA" w:rsidP="00C77FDA">
            <w:pPr>
              <w:spacing w:line="240" w:lineRule="auto"/>
              <w:ind w:firstLine="0"/>
              <w:jc w:val="left"/>
              <w:rPr>
                <w:color w:val="auto"/>
                <w:sz w:val="24"/>
                <w:szCs w:val="24"/>
                <w:lang w:val="en-US"/>
              </w:rPr>
            </w:pPr>
            <w:r w:rsidRPr="003E1126">
              <w:t>Saya merasa sistem ini rumit untuk digunakan.</w:t>
            </w:r>
          </w:p>
        </w:tc>
      </w:tr>
      <w:tr w:rsidR="00C77FDA" w:rsidRPr="00C77FDA" w14:paraId="2F32D774" w14:textId="77777777" w:rsidTr="00C77FDA">
        <w:tc>
          <w:tcPr>
            <w:tcW w:w="650" w:type="dxa"/>
            <w:vAlign w:val="center"/>
          </w:tcPr>
          <w:p w14:paraId="1ECB6C6C" w14:textId="3FC04C32" w:rsidR="00C77FDA" w:rsidRPr="00C77FDA" w:rsidRDefault="00C77FDA" w:rsidP="00C77FDA">
            <w:pPr>
              <w:spacing w:line="240" w:lineRule="auto"/>
              <w:ind w:firstLine="0"/>
              <w:jc w:val="center"/>
              <w:rPr>
                <w:b/>
                <w:bCs/>
                <w:color w:val="auto"/>
                <w:sz w:val="24"/>
                <w:szCs w:val="24"/>
                <w:lang w:val="en-US"/>
              </w:rPr>
            </w:pPr>
            <w:r>
              <w:rPr>
                <w:b/>
                <w:bCs/>
                <w:color w:val="auto"/>
                <w:sz w:val="24"/>
                <w:szCs w:val="24"/>
                <w:lang w:val="en-US"/>
              </w:rPr>
              <w:t>3</w:t>
            </w:r>
          </w:p>
        </w:tc>
        <w:tc>
          <w:tcPr>
            <w:tcW w:w="8467" w:type="dxa"/>
            <w:vAlign w:val="center"/>
          </w:tcPr>
          <w:p w14:paraId="7D0B2261" w14:textId="151BB16A" w:rsidR="00C77FDA" w:rsidRPr="00C77FDA" w:rsidRDefault="00C77FDA" w:rsidP="00C77FDA">
            <w:pPr>
              <w:spacing w:line="240" w:lineRule="auto"/>
              <w:ind w:firstLine="0"/>
              <w:jc w:val="left"/>
              <w:rPr>
                <w:color w:val="auto"/>
                <w:sz w:val="24"/>
                <w:szCs w:val="24"/>
                <w:lang w:val="en-US"/>
              </w:rPr>
            </w:pPr>
            <w:r w:rsidRPr="003E1126">
              <w:t>Saya merasa sistem ini mudah digunakan.</w:t>
            </w:r>
          </w:p>
        </w:tc>
      </w:tr>
      <w:tr w:rsidR="00C77FDA" w:rsidRPr="00C77FDA" w14:paraId="24933E42" w14:textId="77777777" w:rsidTr="00C77FDA">
        <w:tc>
          <w:tcPr>
            <w:tcW w:w="650" w:type="dxa"/>
            <w:vAlign w:val="center"/>
          </w:tcPr>
          <w:p w14:paraId="4C804C7D" w14:textId="4F37FBCC" w:rsidR="00C77FDA" w:rsidRPr="00C77FDA" w:rsidRDefault="00C77FDA" w:rsidP="00C77FDA">
            <w:pPr>
              <w:spacing w:line="240" w:lineRule="auto"/>
              <w:ind w:firstLine="0"/>
              <w:jc w:val="center"/>
              <w:rPr>
                <w:b/>
                <w:bCs/>
                <w:color w:val="auto"/>
                <w:sz w:val="24"/>
                <w:szCs w:val="24"/>
                <w:lang w:val="en-US"/>
              </w:rPr>
            </w:pPr>
            <w:r>
              <w:rPr>
                <w:b/>
                <w:bCs/>
                <w:color w:val="auto"/>
                <w:sz w:val="24"/>
                <w:szCs w:val="24"/>
                <w:lang w:val="en-US"/>
              </w:rPr>
              <w:t>4</w:t>
            </w:r>
          </w:p>
        </w:tc>
        <w:tc>
          <w:tcPr>
            <w:tcW w:w="8467" w:type="dxa"/>
            <w:vAlign w:val="center"/>
          </w:tcPr>
          <w:p w14:paraId="71033EF5" w14:textId="0531772B" w:rsidR="00C77FDA" w:rsidRPr="00C77FDA" w:rsidRDefault="00C77FDA" w:rsidP="00C77FDA">
            <w:pPr>
              <w:spacing w:line="240" w:lineRule="auto"/>
              <w:ind w:firstLine="0"/>
              <w:jc w:val="left"/>
              <w:rPr>
                <w:color w:val="auto"/>
                <w:sz w:val="24"/>
                <w:szCs w:val="24"/>
                <w:lang w:val="en-US"/>
              </w:rPr>
            </w:pPr>
            <w:r w:rsidRPr="003E1126">
              <w:t>Saya membutuhkan bantuan dari orang lain atau teknisi dalam menggunakan sistem ini.</w:t>
            </w:r>
          </w:p>
        </w:tc>
      </w:tr>
      <w:tr w:rsidR="00C77FDA" w:rsidRPr="00C77FDA" w14:paraId="2000A25E" w14:textId="77777777" w:rsidTr="00C77FDA">
        <w:tc>
          <w:tcPr>
            <w:tcW w:w="650" w:type="dxa"/>
            <w:vAlign w:val="center"/>
          </w:tcPr>
          <w:p w14:paraId="3FC82A31" w14:textId="31C38E96" w:rsidR="00C77FDA" w:rsidRPr="00C77FDA" w:rsidRDefault="00C77FDA" w:rsidP="00C77FDA">
            <w:pPr>
              <w:spacing w:line="240" w:lineRule="auto"/>
              <w:ind w:firstLine="0"/>
              <w:jc w:val="center"/>
              <w:rPr>
                <w:b/>
                <w:bCs/>
                <w:color w:val="auto"/>
                <w:sz w:val="24"/>
                <w:szCs w:val="24"/>
                <w:lang w:val="en-US"/>
              </w:rPr>
            </w:pPr>
            <w:r>
              <w:rPr>
                <w:b/>
                <w:bCs/>
                <w:color w:val="auto"/>
                <w:sz w:val="24"/>
                <w:szCs w:val="24"/>
                <w:lang w:val="en-US"/>
              </w:rPr>
              <w:t>5</w:t>
            </w:r>
          </w:p>
        </w:tc>
        <w:tc>
          <w:tcPr>
            <w:tcW w:w="8467" w:type="dxa"/>
            <w:vAlign w:val="center"/>
          </w:tcPr>
          <w:p w14:paraId="7D0766D3" w14:textId="34C5F9AA" w:rsidR="00C77FDA" w:rsidRPr="00C77FDA" w:rsidRDefault="00C77FDA" w:rsidP="00C77FDA">
            <w:pPr>
              <w:spacing w:line="240" w:lineRule="auto"/>
              <w:ind w:firstLine="0"/>
              <w:jc w:val="left"/>
              <w:rPr>
                <w:color w:val="auto"/>
                <w:sz w:val="24"/>
                <w:szCs w:val="24"/>
                <w:lang w:val="en-US"/>
              </w:rPr>
            </w:pPr>
            <w:r w:rsidRPr="003E1126">
              <w:t>Saya merasa fitur-fitur sistem ini berjalan dengan semestinya.</w:t>
            </w:r>
          </w:p>
        </w:tc>
      </w:tr>
      <w:tr w:rsidR="00C77FDA" w:rsidRPr="00C77FDA" w14:paraId="5A474161" w14:textId="77777777" w:rsidTr="00C77FDA">
        <w:tc>
          <w:tcPr>
            <w:tcW w:w="650" w:type="dxa"/>
            <w:vAlign w:val="center"/>
          </w:tcPr>
          <w:p w14:paraId="5361B169" w14:textId="3641E34A" w:rsidR="00C77FDA" w:rsidRPr="00C77FDA" w:rsidRDefault="00C77FDA" w:rsidP="00C77FDA">
            <w:pPr>
              <w:spacing w:line="240" w:lineRule="auto"/>
              <w:ind w:firstLine="0"/>
              <w:jc w:val="center"/>
              <w:rPr>
                <w:b/>
                <w:bCs/>
                <w:color w:val="auto"/>
                <w:sz w:val="24"/>
                <w:szCs w:val="24"/>
                <w:lang w:val="en-US"/>
              </w:rPr>
            </w:pPr>
            <w:r>
              <w:rPr>
                <w:b/>
                <w:bCs/>
                <w:color w:val="auto"/>
                <w:sz w:val="24"/>
                <w:szCs w:val="24"/>
                <w:lang w:val="en-US"/>
              </w:rPr>
              <w:t>6</w:t>
            </w:r>
          </w:p>
        </w:tc>
        <w:tc>
          <w:tcPr>
            <w:tcW w:w="8467" w:type="dxa"/>
            <w:vAlign w:val="center"/>
          </w:tcPr>
          <w:p w14:paraId="65DFEB00" w14:textId="33215D57" w:rsidR="00C77FDA" w:rsidRPr="00C77FDA" w:rsidRDefault="00C77FDA" w:rsidP="00C77FDA">
            <w:pPr>
              <w:spacing w:line="240" w:lineRule="auto"/>
              <w:ind w:firstLine="0"/>
              <w:jc w:val="left"/>
              <w:rPr>
                <w:color w:val="auto"/>
                <w:sz w:val="24"/>
                <w:szCs w:val="24"/>
                <w:lang w:val="en-US"/>
              </w:rPr>
            </w:pPr>
            <w:r w:rsidRPr="003E1126">
              <w:t>Saya merasa ada banyak hal yang tidak konsisten (tidak serasi pada sistem ini).</w:t>
            </w:r>
          </w:p>
        </w:tc>
      </w:tr>
      <w:tr w:rsidR="00C77FDA" w:rsidRPr="00C77FDA" w14:paraId="232A06FE" w14:textId="77777777" w:rsidTr="00C77FDA">
        <w:tc>
          <w:tcPr>
            <w:tcW w:w="650" w:type="dxa"/>
            <w:vAlign w:val="center"/>
          </w:tcPr>
          <w:p w14:paraId="7AA41308" w14:textId="18B95CB6" w:rsidR="00C77FDA" w:rsidRPr="00C77FDA" w:rsidRDefault="00C77FDA" w:rsidP="00C77FDA">
            <w:pPr>
              <w:spacing w:line="240" w:lineRule="auto"/>
              <w:ind w:firstLine="0"/>
              <w:jc w:val="center"/>
              <w:rPr>
                <w:b/>
                <w:bCs/>
                <w:color w:val="auto"/>
                <w:sz w:val="24"/>
                <w:szCs w:val="24"/>
                <w:lang w:val="en-US"/>
              </w:rPr>
            </w:pPr>
            <w:r>
              <w:rPr>
                <w:b/>
                <w:bCs/>
                <w:color w:val="auto"/>
                <w:sz w:val="24"/>
                <w:szCs w:val="24"/>
                <w:lang w:val="en-US"/>
              </w:rPr>
              <w:t>7</w:t>
            </w:r>
          </w:p>
        </w:tc>
        <w:tc>
          <w:tcPr>
            <w:tcW w:w="8467" w:type="dxa"/>
            <w:vAlign w:val="center"/>
          </w:tcPr>
          <w:p w14:paraId="037B1039" w14:textId="7F8858D0" w:rsidR="00C77FDA" w:rsidRPr="00C77FDA" w:rsidRDefault="00C77FDA" w:rsidP="00C77FDA">
            <w:pPr>
              <w:spacing w:line="240" w:lineRule="auto"/>
              <w:ind w:firstLine="0"/>
              <w:jc w:val="left"/>
              <w:rPr>
                <w:color w:val="auto"/>
                <w:sz w:val="24"/>
                <w:szCs w:val="24"/>
                <w:lang w:val="en-US"/>
              </w:rPr>
            </w:pPr>
            <w:r w:rsidRPr="003E1126">
              <w:t>Saya merasa orang lain akan memahami cara menggunakan sistem ini dengan cepat.</w:t>
            </w:r>
          </w:p>
        </w:tc>
      </w:tr>
      <w:tr w:rsidR="00C77FDA" w:rsidRPr="00C77FDA" w14:paraId="4F326C07" w14:textId="77777777" w:rsidTr="00C77FDA">
        <w:tc>
          <w:tcPr>
            <w:tcW w:w="650" w:type="dxa"/>
            <w:vAlign w:val="center"/>
          </w:tcPr>
          <w:p w14:paraId="6F7DBC67" w14:textId="165D760E" w:rsidR="00C77FDA" w:rsidRDefault="00C77FDA" w:rsidP="00C77FDA">
            <w:pPr>
              <w:spacing w:line="240" w:lineRule="auto"/>
              <w:ind w:firstLine="0"/>
              <w:jc w:val="center"/>
              <w:rPr>
                <w:b/>
                <w:bCs/>
                <w:color w:val="auto"/>
                <w:lang w:val="en-US"/>
              </w:rPr>
            </w:pPr>
            <w:r>
              <w:rPr>
                <w:b/>
                <w:bCs/>
                <w:color w:val="auto"/>
                <w:lang w:val="en-US"/>
              </w:rPr>
              <w:t>8</w:t>
            </w:r>
          </w:p>
        </w:tc>
        <w:tc>
          <w:tcPr>
            <w:tcW w:w="8467" w:type="dxa"/>
            <w:vAlign w:val="center"/>
          </w:tcPr>
          <w:p w14:paraId="45B1C07E" w14:textId="40511DA2" w:rsidR="00C77FDA" w:rsidRPr="00C77FDA" w:rsidRDefault="00C77FDA" w:rsidP="00C77FDA">
            <w:pPr>
              <w:spacing w:line="240" w:lineRule="auto"/>
              <w:ind w:firstLine="0"/>
              <w:jc w:val="left"/>
              <w:rPr>
                <w:color w:val="auto"/>
                <w:lang w:val="en-US"/>
              </w:rPr>
            </w:pPr>
            <w:r w:rsidRPr="003E1126">
              <w:t>Saya merasa sistem ini membingungkan.</w:t>
            </w:r>
          </w:p>
        </w:tc>
      </w:tr>
      <w:tr w:rsidR="00C77FDA" w:rsidRPr="00C77FDA" w14:paraId="507F54D0" w14:textId="77777777" w:rsidTr="00C77FDA">
        <w:tc>
          <w:tcPr>
            <w:tcW w:w="650" w:type="dxa"/>
            <w:vAlign w:val="center"/>
          </w:tcPr>
          <w:p w14:paraId="6322237D" w14:textId="1A86A578" w:rsidR="00C77FDA" w:rsidRDefault="00C77FDA" w:rsidP="00C77FDA">
            <w:pPr>
              <w:spacing w:line="240" w:lineRule="auto"/>
              <w:ind w:firstLine="0"/>
              <w:jc w:val="center"/>
              <w:rPr>
                <w:b/>
                <w:bCs/>
                <w:color w:val="auto"/>
                <w:lang w:val="en-US"/>
              </w:rPr>
            </w:pPr>
            <w:r>
              <w:rPr>
                <w:b/>
                <w:bCs/>
                <w:color w:val="auto"/>
                <w:lang w:val="en-US"/>
              </w:rPr>
              <w:t>9</w:t>
            </w:r>
          </w:p>
        </w:tc>
        <w:tc>
          <w:tcPr>
            <w:tcW w:w="8467" w:type="dxa"/>
            <w:vAlign w:val="center"/>
          </w:tcPr>
          <w:p w14:paraId="2FB86820" w14:textId="69DA7B68" w:rsidR="00C77FDA" w:rsidRPr="00C77FDA" w:rsidRDefault="00C77FDA" w:rsidP="00C77FDA">
            <w:pPr>
              <w:spacing w:line="240" w:lineRule="auto"/>
              <w:ind w:firstLine="0"/>
              <w:jc w:val="left"/>
              <w:rPr>
                <w:color w:val="auto"/>
                <w:lang w:val="en-US"/>
              </w:rPr>
            </w:pPr>
            <w:r w:rsidRPr="003E1126">
              <w:t>Saya merasa tidak ada hambatan dalam menggunakan sistem ini.</w:t>
            </w:r>
          </w:p>
        </w:tc>
      </w:tr>
      <w:tr w:rsidR="00C77FDA" w:rsidRPr="00C77FDA" w14:paraId="0A2DB3F5" w14:textId="77777777" w:rsidTr="00C77FDA">
        <w:tc>
          <w:tcPr>
            <w:tcW w:w="650" w:type="dxa"/>
            <w:vAlign w:val="center"/>
          </w:tcPr>
          <w:p w14:paraId="06314438" w14:textId="5C38A75F" w:rsidR="00C77FDA" w:rsidRDefault="00C77FDA" w:rsidP="00C77FDA">
            <w:pPr>
              <w:spacing w:line="240" w:lineRule="auto"/>
              <w:ind w:firstLine="0"/>
              <w:jc w:val="center"/>
              <w:rPr>
                <w:b/>
                <w:bCs/>
                <w:color w:val="auto"/>
                <w:lang w:val="en-US"/>
              </w:rPr>
            </w:pPr>
            <w:r>
              <w:rPr>
                <w:b/>
                <w:bCs/>
                <w:color w:val="auto"/>
                <w:lang w:val="en-US"/>
              </w:rPr>
              <w:t>10</w:t>
            </w:r>
          </w:p>
        </w:tc>
        <w:tc>
          <w:tcPr>
            <w:tcW w:w="8467" w:type="dxa"/>
            <w:vAlign w:val="center"/>
          </w:tcPr>
          <w:p w14:paraId="2B12C574" w14:textId="274F6A2C" w:rsidR="00C77FDA" w:rsidRPr="00C77FDA" w:rsidRDefault="00C77FDA" w:rsidP="00C77FDA">
            <w:pPr>
              <w:spacing w:line="240" w:lineRule="auto"/>
              <w:ind w:firstLine="0"/>
              <w:jc w:val="left"/>
              <w:rPr>
                <w:color w:val="auto"/>
                <w:lang w:val="en-US"/>
              </w:rPr>
            </w:pPr>
            <w:r w:rsidRPr="003E1126">
              <w:t>Saya perlu membiasakan diri terlebih dahulu sebelum menggunakan sistem ini.</w:t>
            </w:r>
          </w:p>
        </w:tc>
      </w:tr>
    </w:tbl>
    <w:p w14:paraId="73AA4D70" w14:textId="77777777" w:rsidR="006C46E3" w:rsidRPr="006C46E3" w:rsidRDefault="006C46E3" w:rsidP="006C46E3">
      <w:pPr>
        <w:ind w:left="720" w:firstLine="0"/>
        <w:rPr>
          <w:color w:val="auto"/>
          <w:lang w:val="en-ID"/>
        </w:rPr>
      </w:pPr>
      <w:bookmarkStart w:id="1" w:name="sharfina"/>
      <w:r w:rsidRPr="006C46E3">
        <w:rPr>
          <w:color w:val="auto"/>
          <w:highlight w:val="yellow"/>
          <w:lang w:val="en-ID"/>
        </w:rPr>
        <w:t>Z. Sharfina and H. B. Santoso</w:t>
      </w:r>
      <w:bookmarkEnd w:id="1"/>
      <w:r w:rsidRPr="006C46E3">
        <w:rPr>
          <w:color w:val="auto"/>
          <w:highlight w:val="yellow"/>
          <w:lang w:val="en-ID"/>
        </w:rPr>
        <w:t>, “An Indonesian adaptation of the System Usability Scale (SUS),” in International Conference on Advanced Computer Science and Information Systems, ICACSIS 2016, 2017, pp. 145–148.</w:t>
      </w:r>
    </w:p>
    <w:p w14:paraId="7F29BA66" w14:textId="77777777" w:rsidR="00C77FDA" w:rsidRDefault="00C77FDA" w:rsidP="0049008C">
      <w:pPr>
        <w:ind w:left="63" w:firstLine="657"/>
        <w:rPr>
          <w:color w:val="auto"/>
          <w:lang w:val="en-US"/>
        </w:rPr>
      </w:pPr>
    </w:p>
    <w:p w14:paraId="0BA17BED" w14:textId="77777777" w:rsidR="000F1771" w:rsidRDefault="000F1771" w:rsidP="0049008C">
      <w:pPr>
        <w:ind w:left="63" w:firstLine="657"/>
        <w:rPr>
          <w:color w:val="auto"/>
        </w:rPr>
      </w:pPr>
      <w:r w:rsidRPr="000F1771">
        <w:rPr>
          <w:color w:val="auto"/>
        </w:rPr>
        <w:t xml:space="preserve">Adapun pengolahan kuesioner SUS dengan menggunakan aturan perhitungan sebagai berikut (Susilo, 2019): </w:t>
      </w:r>
    </w:p>
    <w:p w14:paraId="432CDE48" w14:textId="77777777" w:rsidR="000F1771" w:rsidRDefault="000F1771" w:rsidP="0049008C">
      <w:pPr>
        <w:ind w:left="63" w:firstLine="657"/>
        <w:rPr>
          <w:color w:val="auto"/>
        </w:rPr>
      </w:pPr>
      <w:r w:rsidRPr="000F1771">
        <w:rPr>
          <w:color w:val="auto"/>
        </w:rPr>
        <w:t xml:space="preserve">1. Setiap pertanyaan dengan nomor ganjil, maka skor akan dikurangi 1. </w:t>
      </w:r>
    </w:p>
    <w:p w14:paraId="7349E242" w14:textId="77777777" w:rsidR="000F1771" w:rsidRDefault="000F1771" w:rsidP="0049008C">
      <w:pPr>
        <w:ind w:left="63" w:firstLine="657"/>
        <w:rPr>
          <w:color w:val="auto"/>
        </w:rPr>
      </w:pPr>
      <w:r w:rsidRPr="000F1771">
        <w:rPr>
          <w:color w:val="auto"/>
        </w:rPr>
        <w:t xml:space="preserve">2. Setiap pertanyaan dengan nomor genap, maka 5 akan dikurangi skor. </w:t>
      </w:r>
    </w:p>
    <w:p w14:paraId="039824D0" w14:textId="77777777" w:rsidR="000F1771" w:rsidRDefault="000F1771" w:rsidP="0049008C">
      <w:pPr>
        <w:ind w:left="63" w:firstLine="657"/>
        <w:rPr>
          <w:color w:val="auto"/>
        </w:rPr>
      </w:pPr>
      <w:r w:rsidRPr="000F1771">
        <w:rPr>
          <w:color w:val="auto"/>
        </w:rPr>
        <w:t xml:space="preserve">3. Skor SUS yang telah dijumlahkan, kemudian dikalikan dengan 2,5. </w:t>
      </w:r>
    </w:p>
    <w:p w14:paraId="33CECC3E" w14:textId="4624FE69" w:rsidR="000F1771" w:rsidRPr="000F1771" w:rsidRDefault="000F1771" w:rsidP="000F1771">
      <w:pPr>
        <w:ind w:left="63" w:firstLine="657"/>
        <w:rPr>
          <w:color w:val="auto"/>
        </w:rPr>
      </w:pPr>
      <w:r w:rsidRPr="000F1771">
        <w:rPr>
          <w:color w:val="auto"/>
        </w:rPr>
        <w:t xml:space="preserve">Setelah melakukan perhitungan sesuai dengan aturan, kemudian dilakukan perhitungan skor rata-rata dengan rumus berikut (Susilo, 2019). </w:t>
      </w:r>
    </w:p>
    <w:p w14:paraId="2CDF9F1D" w14:textId="1440E1C2" w:rsidR="000F1771" w:rsidRPr="000F1771" w:rsidRDefault="000F1771" w:rsidP="000F1771">
      <w:pPr>
        <w:ind w:left="63" w:firstLine="657"/>
        <w:jc w:val="center"/>
        <w:rPr>
          <w:b/>
          <w:bCs/>
          <w:color w:val="auto"/>
          <w:sz w:val="28"/>
          <w:szCs w:val="28"/>
        </w:rPr>
      </w:pPr>
      <w:r w:rsidRPr="000F1771">
        <w:rPr>
          <w:b/>
          <w:bCs/>
          <w:i/>
          <w:iCs/>
          <w:color w:val="auto"/>
          <w:sz w:val="28"/>
          <w:szCs w:val="28"/>
        </w:rPr>
        <w:t>x</w:t>
      </w:r>
      <w:r w:rsidRPr="000F1771">
        <w:rPr>
          <w:rFonts w:cs="Times New Roman"/>
          <w:b/>
          <w:bCs/>
          <w:i/>
          <w:iCs/>
          <w:color w:val="auto"/>
          <w:sz w:val="28"/>
          <w:szCs w:val="28"/>
        </w:rPr>
        <w:t>̄</w:t>
      </w:r>
      <w:r w:rsidRPr="000F1771">
        <w:rPr>
          <w:rFonts w:cs="Times New Roman"/>
          <w:b/>
          <w:bCs/>
          <w:i/>
          <w:iCs/>
          <w:color w:val="auto"/>
          <w:sz w:val="28"/>
          <w:szCs w:val="28"/>
        </w:rPr>
        <w:t xml:space="preserve"> =</w:t>
      </w:r>
      <w:r w:rsidRPr="000F1771">
        <w:rPr>
          <w:rFonts w:cs="Times New Roman"/>
          <w:b/>
          <w:bCs/>
          <w:color w:val="auto"/>
          <w:sz w:val="28"/>
          <w:szCs w:val="28"/>
        </w:rPr>
        <w:t xml:space="preserve"> </w:t>
      </w:r>
      <m:oMath>
        <m:f>
          <m:fPr>
            <m:ctrlPr>
              <w:rPr>
                <w:rFonts w:ascii="Cambria Math" w:hAnsi="Cambria Math" w:cs="Times New Roman"/>
                <w:b/>
                <w:bCs/>
                <w:i/>
                <w:color w:val="auto"/>
                <w:sz w:val="28"/>
                <w:szCs w:val="28"/>
              </w:rPr>
            </m:ctrlPr>
          </m:fPr>
          <m:num>
            <m:nary>
              <m:naryPr>
                <m:chr m:val="∑"/>
                <m:limLoc m:val="undOvr"/>
                <m:subHide m:val="1"/>
                <m:supHide m:val="1"/>
                <m:ctrlPr>
                  <w:rPr>
                    <w:rFonts w:ascii="Cambria Math" w:hAnsi="Cambria Math" w:cs="Times New Roman"/>
                    <w:b/>
                    <w:bCs/>
                    <w:i/>
                    <w:color w:val="auto"/>
                    <w:sz w:val="28"/>
                    <w:szCs w:val="28"/>
                  </w:rPr>
                </m:ctrlPr>
              </m:naryPr>
              <m:sub/>
              <m:sup/>
              <m:e>
                <m:r>
                  <m:rPr>
                    <m:sty m:val="bi"/>
                  </m:rPr>
                  <w:rPr>
                    <w:rFonts w:ascii="Cambria Math" w:hAnsi="Cambria Math" w:cs="Times New Roman"/>
                    <w:color w:val="auto"/>
                    <w:sz w:val="28"/>
                    <w:szCs w:val="28"/>
                  </w:rPr>
                  <m:t>x</m:t>
                </m:r>
              </m:e>
            </m:nary>
          </m:num>
          <m:den>
            <m:r>
              <m:rPr>
                <m:sty m:val="bi"/>
              </m:rPr>
              <w:rPr>
                <w:rFonts w:ascii="Cambria Math" w:hAnsi="Cambria Math" w:cs="Times New Roman"/>
                <w:color w:val="auto"/>
                <w:sz w:val="28"/>
                <w:szCs w:val="28"/>
              </w:rPr>
              <m:t>n</m:t>
            </m:r>
          </m:den>
        </m:f>
      </m:oMath>
    </w:p>
    <w:p w14:paraId="618F1175" w14:textId="16D07963" w:rsidR="0052183C" w:rsidRDefault="0052183C" w:rsidP="0052183C">
      <w:pPr>
        <w:ind w:left="63" w:firstLine="657"/>
        <w:jc w:val="center"/>
        <w:rPr>
          <w:color w:val="auto"/>
        </w:rPr>
      </w:pPr>
      <w:r>
        <w:rPr>
          <w:noProof/>
        </w:rPr>
        <w:drawing>
          <wp:inline distT="0" distB="0" distL="0" distR="0" wp14:anchorId="42FD8CEF" wp14:editId="34861495">
            <wp:extent cx="1630680" cy="723900"/>
            <wp:effectExtent l="0" t="0" r="0" b="0"/>
            <wp:docPr id="1597671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0680" cy="723900"/>
                    </a:xfrm>
                    <a:prstGeom prst="rect">
                      <a:avLst/>
                    </a:prstGeom>
                    <a:noFill/>
                    <a:ln>
                      <a:noFill/>
                    </a:ln>
                  </pic:spPr>
                </pic:pic>
              </a:graphicData>
            </a:graphic>
          </wp:inline>
        </w:drawing>
      </w:r>
    </w:p>
    <w:p w14:paraId="078B6A2C" w14:textId="5E9A53D6" w:rsidR="000F1771" w:rsidRDefault="000F1771" w:rsidP="0049008C">
      <w:pPr>
        <w:ind w:left="63" w:firstLine="657"/>
        <w:rPr>
          <w:color w:val="auto"/>
        </w:rPr>
      </w:pPr>
      <w:r w:rsidRPr="000F1771">
        <w:rPr>
          <w:color w:val="auto"/>
        </w:rPr>
        <w:t xml:space="preserve">Keterangan: </w:t>
      </w:r>
    </w:p>
    <w:p w14:paraId="3FA18687" w14:textId="15D569D4" w:rsidR="000F1771" w:rsidRDefault="000F1771" w:rsidP="0049008C">
      <w:pPr>
        <w:ind w:left="63" w:firstLine="657"/>
        <w:rPr>
          <w:color w:val="auto"/>
        </w:rPr>
      </w:pPr>
      <w:r>
        <w:rPr>
          <w:i/>
          <w:iCs/>
          <w:color w:val="auto"/>
        </w:rPr>
        <w:lastRenderedPageBreak/>
        <w:t>x</w:t>
      </w:r>
      <w:r>
        <w:rPr>
          <w:rFonts w:cs="Times New Roman"/>
          <w:i/>
          <w:iCs/>
          <w:color w:val="auto"/>
        </w:rPr>
        <w:t>̄</w:t>
      </w:r>
      <w:r>
        <w:rPr>
          <w:i/>
          <w:iCs/>
          <w:color w:val="auto"/>
        </w:rPr>
        <w:t xml:space="preserve"> </w:t>
      </w:r>
      <w:r w:rsidRPr="000F1771">
        <w:rPr>
          <w:color w:val="auto"/>
        </w:rPr>
        <w:t xml:space="preserve">= skor rata-rata </w:t>
      </w:r>
    </w:p>
    <w:p w14:paraId="100D7CB7" w14:textId="77777777" w:rsidR="000F1771" w:rsidRDefault="000F1771" w:rsidP="0049008C">
      <w:pPr>
        <w:ind w:left="63" w:firstLine="657"/>
        <w:rPr>
          <w:color w:val="auto"/>
        </w:rPr>
      </w:pPr>
      <w:r w:rsidRPr="000F1771">
        <w:rPr>
          <w:color w:val="auto"/>
        </w:rPr>
        <w:t>∑</w:t>
      </w:r>
      <w:r w:rsidRPr="0052183C">
        <w:rPr>
          <w:i/>
          <w:iCs/>
          <w:color w:val="auto"/>
        </w:rPr>
        <w:t>x</w:t>
      </w:r>
      <w:r w:rsidRPr="000F1771">
        <w:rPr>
          <w:color w:val="auto"/>
        </w:rPr>
        <w:t xml:space="preserve"> = jumlah skor sus </w:t>
      </w:r>
    </w:p>
    <w:p w14:paraId="014D3E7F" w14:textId="77777777" w:rsidR="000F1771" w:rsidRDefault="000F1771" w:rsidP="0049008C">
      <w:pPr>
        <w:ind w:left="63" w:firstLine="657"/>
        <w:rPr>
          <w:color w:val="auto"/>
        </w:rPr>
      </w:pPr>
      <w:r w:rsidRPr="000F1771">
        <w:rPr>
          <w:color w:val="auto"/>
        </w:rPr>
        <w:t xml:space="preserve">n = jumlah responden </w:t>
      </w:r>
    </w:p>
    <w:p w14:paraId="02FC79F9" w14:textId="2D69C26E" w:rsidR="000F1771" w:rsidRDefault="000F1771" w:rsidP="0049008C">
      <w:pPr>
        <w:ind w:left="63" w:firstLine="657"/>
        <w:rPr>
          <w:color w:val="auto"/>
        </w:rPr>
      </w:pPr>
      <w:r w:rsidRPr="000F1771">
        <w:rPr>
          <w:color w:val="auto"/>
        </w:rPr>
        <w:t>Dalam menentukan kesimpulan dari rata-rata skor sus, dapat dilakukan penyesuaian dengan penilaian SUS sebagai berikut pada Gambar  (Susilo, 2019).</w:t>
      </w:r>
    </w:p>
    <w:p w14:paraId="690EEC18" w14:textId="5B767F93" w:rsidR="006C46E3" w:rsidRPr="00870F51" w:rsidRDefault="006C46E3" w:rsidP="006C46E3">
      <w:pPr>
        <w:ind w:left="63" w:firstLine="657"/>
        <w:jc w:val="center"/>
        <w:rPr>
          <w:color w:val="auto"/>
          <w:lang w:val="en-US"/>
        </w:rPr>
      </w:pPr>
      <w:r>
        <w:rPr>
          <w:noProof/>
        </w:rPr>
        <w:drawing>
          <wp:inline distT="0" distB="0" distL="0" distR="0" wp14:anchorId="4770949B" wp14:editId="3E33EA4F">
            <wp:extent cx="4739640" cy="1579880"/>
            <wp:effectExtent l="0" t="0" r="0" b="0"/>
            <wp:docPr id="213615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640" cy="1579880"/>
                    </a:xfrm>
                    <a:prstGeom prst="rect">
                      <a:avLst/>
                    </a:prstGeom>
                    <a:noFill/>
                    <a:ln>
                      <a:noFill/>
                    </a:ln>
                  </pic:spPr>
                </pic:pic>
              </a:graphicData>
            </a:graphic>
          </wp:inline>
        </w:drawing>
      </w:r>
    </w:p>
    <w:p w14:paraId="1ADB82E3" w14:textId="66A193F4" w:rsidR="00021801" w:rsidRDefault="00642124" w:rsidP="00021801">
      <w:pPr>
        <w:pStyle w:val="Heading3"/>
        <w:rPr>
          <w:color w:val="auto"/>
          <w:lang w:val="en-US"/>
        </w:rPr>
      </w:pPr>
      <w:r>
        <w:rPr>
          <w:color w:val="auto"/>
          <w:lang w:val="en-US"/>
        </w:rPr>
        <w:t>Penelitian Terdahulu</w:t>
      </w:r>
    </w:p>
    <w:p w14:paraId="61E43F08" w14:textId="35DE3199" w:rsidR="0081129C" w:rsidRPr="00E338FA" w:rsidRDefault="00033FC8" w:rsidP="00E338FA">
      <w:pPr>
        <w:ind w:firstLine="720"/>
        <w:rPr>
          <w:lang w:val="en-US"/>
        </w:rPr>
      </w:pPr>
      <w:r w:rsidRPr="00033FC8">
        <w:rPr>
          <w:lang w:val="en-US"/>
        </w:rPr>
        <w:t>Dalam membantu peneliti dalam melakukan penelitian mengambil beberapa penelitian</w:t>
      </w:r>
      <w:r>
        <w:rPr>
          <w:lang w:val="en-US"/>
        </w:rPr>
        <w:t xml:space="preserve"> </w:t>
      </w:r>
      <w:r w:rsidRPr="00033FC8">
        <w:rPr>
          <w:lang w:val="en-US"/>
        </w:rPr>
        <w:t>terdahulu yang memiliki kesamaan dengan penelitian yang dilakukan. Berikut perbandingan</w:t>
      </w:r>
      <w:r>
        <w:rPr>
          <w:lang w:val="en-US"/>
        </w:rPr>
        <w:t xml:space="preserve"> </w:t>
      </w:r>
      <w:r w:rsidRPr="00033FC8">
        <w:rPr>
          <w:lang w:val="en-US"/>
        </w:rPr>
        <w:t>terdapat di Tabel 2.1.</w:t>
      </w:r>
    </w:p>
    <w:tbl>
      <w:tblPr>
        <w:tblStyle w:val="TableGrid"/>
        <w:tblW w:w="9127" w:type="dxa"/>
        <w:tblLook w:val="04A0" w:firstRow="1" w:lastRow="0" w:firstColumn="1" w:lastColumn="0" w:noHBand="0" w:noVBand="1"/>
      </w:tblPr>
      <w:tblGrid>
        <w:gridCol w:w="486"/>
        <w:gridCol w:w="2097"/>
        <w:gridCol w:w="1920"/>
        <w:gridCol w:w="2062"/>
        <w:gridCol w:w="2562"/>
      </w:tblGrid>
      <w:tr w:rsidR="007063D3" w14:paraId="19CEB485" w14:textId="77777777" w:rsidTr="00BE6CFB">
        <w:trPr>
          <w:trHeight w:val="246"/>
        </w:trPr>
        <w:tc>
          <w:tcPr>
            <w:tcW w:w="486" w:type="dxa"/>
            <w:tcBorders>
              <w:top w:val="single" w:sz="4" w:space="0" w:color="auto"/>
              <w:left w:val="single" w:sz="4" w:space="0" w:color="auto"/>
              <w:bottom w:val="single" w:sz="4" w:space="0" w:color="auto"/>
              <w:right w:val="single" w:sz="4" w:space="0" w:color="auto"/>
            </w:tcBorders>
            <w:hideMark/>
          </w:tcPr>
          <w:p w14:paraId="39F7080B" w14:textId="77777777" w:rsidR="005B0880" w:rsidRPr="00330C17" w:rsidRDefault="005B0880" w:rsidP="007063D3">
            <w:pPr>
              <w:spacing w:line="240" w:lineRule="auto"/>
              <w:ind w:firstLine="0"/>
              <w:jc w:val="left"/>
              <w:rPr>
                <w:color w:val="auto"/>
                <w:lang w:val="en-ID"/>
              </w:rPr>
            </w:pPr>
            <w:r w:rsidRPr="00330C17">
              <w:t>No</w:t>
            </w:r>
          </w:p>
        </w:tc>
        <w:tc>
          <w:tcPr>
            <w:tcW w:w="2097" w:type="dxa"/>
            <w:tcBorders>
              <w:top w:val="single" w:sz="4" w:space="0" w:color="auto"/>
              <w:left w:val="single" w:sz="4" w:space="0" w:color="auto"/>
              <w:bottom w:val="single" w:sz="4" w:space="0" w:color="auto"/>
              <w:right w:val="single" w:sz="4" w:space="0" w:color="auto"/>
            </w:tcBorders>
            <w:hideMark/>
          </w:tcPr>
          <w:p w14:paraId="54FC680F" w14:textId="77777777" w:rsidR="005B0880" w:rsidRPr="00330C17" w:rsidRDefault="005B0880" w:rsidP="007063D3">
            <w:pPr>
              <w:spacing w:line="240" w:lineRule="auto"/>
              <w:ind w:firstLine="0"/>
              <w:jc w:val="left"/>
            </w:pPr>
            <w:r w:rsidRPr="00330C17">
              <w:t>Judul Sistem</w:t>
            </w:r>
          </w:p>
        </w:tc>
        <w:tc>
          <w:tcPr>
            <w:tcW w:w="1920" w:type="dxa"/>
            <w:tcBorders>
              <w:top w:val="single" w:sz="4" w:space="0" w:color="auto"/>
              <w:left w:val="single" w:sz="4" w:space="0" w:color="auto"/>
              <w:bottom w:val="single" w:sz="4" w:space="0" w:color="auto"/>
              <w:right w:val="single" w:sz="4" w:space="0" w:color="auto"/>
            </w:tcBorders>
            <w:hideMark/>
          </w:tcPr>
          <w:p w14:paraId="7230EE06" w14:textId="37896A2A" w:rsidR="005B0880" w:rsidRPr="00330C17" w:rsidRDefault="005B0880" w:rsidP="007063D3">
            <w:pPr>
              <w:spacing w:line="240" w:lineRule="auto"/>
              <w:ind w:firstLine="0"/>
              <w:jc w:val="left"/>
            </w:pPr>
            <w:r w:rsidRPr="00330C17">
              <w:t>Penulis</w:t>
            </w:r>
            <w:r w:rsidR="007063D3" w:rsidRPr="00330C17">
              <w:rPr>
                <w:lang w:val="en-US"/>
              </w:rPr>
              <w:t xml:space="preserve"> </w:t>
            </w:r>
            <w:r w:rsidRPr="00330C17">
              <w:t>dan</w:t>
            </w:r>
            <w:r w:rsidR="007063D3" w:rsidRPr="00330C17">
              <w:rPr>
                <w:lang w:val="en-US"/>
              </w:rPr>
              <w:t xml:space="preserve"> </w:t>
            </w:r>
            <w:r w:rsidRPr="00330C17">
              <w:t>Tahun</w:t>
            </w:r>
          </w:p>
        </w:tc>
        <w:tc>
          <w:tcPr>
            <w:tcW w:w="2062" w:type="dxa"/>
            <w:tcBorders>
              <w:top w:val="single" w:sz="4" w:space="0" w:color="auto"/>
              <w:left w:val="single" w:sz="4" w:space="0" w:color="auto"/>
              <w:bottom w:val="single" w:sz="4" w:space="0" w:color="auto"/>
              <w:right w:val="single" w:sz="4" w:space="0" w:color="auto"/>
            </w:tcBorders>
            <w:hideMark/>
          </w:tcPr>
          <w:p w14:paraId="5A284F91" w14:textId="77777777" w:rsidR="005B0880" w:rsidRPr="00330C17" w:rsidRDefault="005B0880" w:rsidP="007063D3">
            <w:pPr>
              <w:spacing w:line="240" w:lineRule="auto"/>
              <w:ind w:firstLine="0"/>
              <w:jc w:val="left"/>
            </w:pPr>
            <w:r w:rsidRPr="00330C17">
              <w:t>Macam Laporan</w:t>
            </w:r>
          </w:p>
        </w:tc>
        <w:tc>
          <w:tcPr>
            <w:tcW w:w="2562" w:type="dxa"/>
            <w:tcBorders>
              <w:top w:val="single" w:sz="4" w:space="0" w:color="auto"/>
              <w:left w:val="single" w:sz="4" w:space="0" w:color="auto"/>
              <w:bottom w:val="single" w:sz="4" w:space="0" w:color="auto"/>
              <w:right w:val="single" w:sz="4" w:space="0" w:color="auto"/>
            </w:tcBorders>
            <w:hideMark/>
          </w:tcPr>
          <w:p w14:paraId="57816363" w14:textId="77777777" w:rsidR="005B0880" w:rsidRPr="00330C17" w:rsidRDefault="005B0880" w:rsidP="007063D3">
            <w:pPr>
              <w:spacing w:line="240" w:lineRule="auto"/>
              <w:ind w:firstLine="0"/>
              <w:jc w:val="left"/>
            </w:pPr>
            <w:r w:rsidRPr="00330C17">
              <w:t>Mekanisme Pelaporan</w:t>
            </w:r>
          </w:p>
        </w:tc>
      </w:tr>
      <w:tr w:rsidR="007063D3" w14:paraId="2E916760" w14:textId="77777777" w:rsidTr="00141D9A">
        <w:trPr>
          <w:trHeight w:val="1784"/>
        </w:trPr>
        <w:tc>
          <w:tcPr>
            <w:tcW w:w="486" w:type="dxa"/>
            <w:tcBorders>
              <w:top w:val="single" w:sz="4" w:space="0" w:color="auto"/>
              <w:left w:val="single" w:sz="4" w:space="0" w:color="auto"/>
              <w:bottom w:val="single" w:sz="4" w:space="0" w:color="auto"/>
              <w:right w:val="single" w:sz="4" w:space="0" w:color="auto"/>
            </w:tcBorders>
            <w:hideMark/>
          </w:tcPr>
          <w:p w14:paraId="29F006D8" w14:textId="77777777" w:rsidR="005B0880" w:rsidRPr="00330C17" w:rsidRDefault="005B0880" w:rsidP="007063D3">
            <w:pPr>
              <w:spacing w:line="240" w:lineRule="auto"/>
              <w:ind w:firstLine="0"/>
              <w:jc w:val="left"/>
            </w:pPr>
            <w:r w:rsidRPr="00330C17">
              <w:t>1</w:t>
            </w:r>
          </w:p>
        </w:tc>
        <w:tc>
          <w:tcPr>
            <w:tcW w:w="2097" w:type="dxa"/>
            <w:tcBorders>
              <w:top w:val="single" w:sz="4" w:space="0" w:color="auto"/>
              <w:left w:val="single" w:sz="4" w:space="0" w:color="auto"/>
              <w:bottom w:val="single" w:sz="4" w:space="0" w:color="auto"/>
              <w:right w:val="single" w:sz="4" w:space="0" w:color="auto"/>
            </w:tcBorders>
          </w:tcPr>
          <w:p w14:paraId="53AA7885" w14:textId="1A136D33" w:rsidR="005B0880" w:rsidRPr="00D81C43" w:rsidRDefault="00D81C43" w:rsidP="00D81C43">
            <w:pPr>
              <w:autoSpaceDE w:val="0"/>
              <w:autoSpaceDN w:val="0"/>
              <w:adjustRightInd w:val="0"/>
              <w:spacing w:line="240" w:lineRule="auto"/>
              <w:ind w:firstLine="0"/>
              <w:jc w:val="left"/>
              <w:rPr>
                <w:rFonts w:cs="Times New Roman"/>
                <w:lang w:val="en-US"/>
              </w:rPr>
            </w:pPr>
            <w:r>
              <w:rPr>
                <w:rFonts w:cs="Times New Roman"/>
                <w:lang w:val="en-US"/>
              </w:rPr>
              <w:t>Sistem</w:t>
            </w:r>
            <w:r w:rsidRPr="00D81C43">
              <w:rPr>
                <w:rFonts w:cs="Times New Roman"/>
              </w:rPr>
              <w:t xml:space="preserve"> </w:t>
            </w:r>
            <w:r>
              <w:rPr>
                <w:rFonts w:cs="Times New Roman"/>
                <w:lang w:val="en-US"/>
              </w:rPr>
              <w:t>Informasi</w:t>
            </w:r>
            <w:r w:rsidRPr="00D81C43">
              <w:rPr>
                <w:rFonts w:cs="Times New Roman"/>
              </w:rPr>
              <w:t xml:space="preserve"> </w:t>
            </w:r>
            <w:r>
              <w:rPr>
                <w:rFonts w:cs="Times New Roman"/>
                <w:lang w:val="en-US"/>
              </w:rPr>
              <w:t>Monitoring Tumbuh</w:t>
            </w:r>
            <w:r w:rsidRPr="00D81C43">
              <w:rPr>
                <w:rFonts w:cs="Times New Roman"/>
              </w:rPr>
              <w:t xml:space="preserve"> </w:t>
            </w:r>
            <w:r>
              <w:rPr>
                <w:rFonts w:cs="Times New Roman"/>
                <w:lang w:val="en-US"/>
              </w:rPr>
              <w:t>Kembang Anak</w:t>
            </w:r>
            <w:r w:rsidRPr="00D81C43">
              <w:rPr>
                <w:rFonts w:cs="Times New Roman"/>
              </w:rPr>
              <w:t xml:space="preserve"> </w:t>
            </w:r>
            <w:r>
              <w:rPr>
                <w:rFonts w:cs="Times New Roman"/>
                <w:lang w:val="en-US"/>
              </w:rPr>
              <w:t>Pada</w:t>
            </w:r>
            <w:r w:rsidRPr="00D81C43">
              <w:rPr>
                <w:rFonts w:cs="Times New Roman"/>
              </w:rPr>
              <w:t xml:space="preserve"> </w:t>
            </w:r>
            <w:r>
              <w:rPr>
                <w:rFonts w:cs="Times New Roman"/>
                <w:lang w:val="en-US"/>
              </w:rPr>
              <w:t>Sekolah</w:t>
            </w:r>
            <w:r w:rsidRPr="00D81C43">
              <w:rPr>
                <w:rFonts w:cs="Times New Roman"/>
              </w:rPr>
              <w:t xml:space="preserve"> </w:t>
            </w:r>
            <w:r>
              <w:rPr>
                <w:rFonts w:cs="Times New Roman"/>
                <w:lang w:val="en-US"/>
              </w:rPr>
              <w:t>Paud</w:t>
            </w:r>
            <w:r w:rsidRPr="00D81C43">
              <w:rPr>
                <w:rFonts w:cs="Times New Roman"/>
              </w:rPr>
              <w:t xml:space="preserve"> </w:t>
            </w:r>
            <w:r>
              <w:rPr>
                <w:rFonts w:cs="Times New Roman"/>
                <w:lang w:val="en-US"/>
              </w:rPr>
              <w:t>Tunas</w:t>
            </w:r>
            <w:r w:rsidRPr="00D81C43">
              <w:rPr>
                <w:rFonts w:cs="Times New Roman"/>
              </w:rPr>
              <w:t xml:space="preserve"> </w:t>
            </w:r>
            <w:r>
              <w:rPr>
                <w:rFonts w:cs="Times New Roman"/>
                <w:lang w:val="en-US"/>
              </w:rPr>
              <w:t>Khomsiyah</w:t>
            </w:r>
          </w:p>
        </w:tc>
        <w:tc>
          <w:tcPr>
            <w:tcW w:w="1920" w:type="dxa"/>
            <w:tcBorders>
              <w:top w:val="single" w:sz="4" w:space="0" w:color="auto"/>
              <w:left w:val="single" w:sz="4" w:space="0" w:color="auto"/>
              <w:bottom w:val="single" w:sz="4" w:space="0" w:color="auto"/>
              <w:right w:val="single" w:sz="4" w:space="0" w:color="auto"/>
            </w:tcBorders>
          </w:tcPr>
          <w:p w14:paraId="66697838" w14:textId="181D5896" w:rsidR="005B0880" w:rsidRPr="00D81C43" w:rsidRDefault="00D81C43" w:rsidP="007063D3">
            <w:pPr>
              <w:autoSpaceDE w:val="0"/>
              <w:autoSpaceDN w:val="0"/>
              <w:adjustRightInd w:val="0"/>
              <w:spacing w:line="240" w:lineRule="auto"/>
              <w:ind w:firstLine="0"/>
              <w:jc w:val="left"/>
              <w:rPr>
                <w:rFonts w:cs="Times New Roman"/>
                <w:lang w:val="en-US"/>
              </w:rPr>
            </w:pPr>
            <w:r>
              <w:t>Aisyaturrodiyah</w:t>
            </w:r>
            <w:r>
              <w:rPr>
                <w:lang w:val="en-US"/>
              </w:rPr>
              <w:t>, 2021</w:t>
            </w:r>
          </w:p>
        </w:tc>
        <w:tc>
          <w:tcPr>
            <w:tcW w:w="2062" w:type="dxa"/>
            <w:tcBorders>
              <w:top w:val="single" w:sz="4" w:space="0" w:color="auto"/>
              <w:left w:val="single" w:sz="4" w:space="0" w:color="auto"/>
              <w:bottom w:val="single" w:sz="4" w:space="0" w:color="auto"/>
              <w:right w:val="single" w:sz="4" w:space="0" w:color="auto"/>
            </w:tcBorders>
          </w:tcPr>
          <w:p w14:paraId="77FD550E" w14:textId="41A25532" w:rsidR="00930BC7" w:rsidRPr="00930BC7" w:rsidRDefault="00930BC7" w:rsidP="00930BC7">
            <w:pPr>
              <w:autoSpaceDE w:val="0"/>
              <w:autoSpaceDN w:val="0"/>
              <w:adjustRightInd w:val="0"/>
              <w:spacing w:line="240" w:lineRule="auto"/>
              <w:ind w:firstLine="0"/>
              <w:jc w:val="left"/>
              <w:rPr>
                <w:rFonts w:cs="Times New Roman"/>
                <w:lang w:val="sv-SE"/>
              </w:rPr>
            </w:pPr>
            <w:r>
              <w:rPr>
                <w:rFonts w:cs="Times New Roman"/>
                <w:lang w:val="sv-SE"/>
              </w:rPr>
              <w:t>Laporan yang diberikan berupa monitoring tumbuh kembang anak yang dilakukan di PAUD dan TPA.</w:t>
            </w:r>
          </w:p>
        </w:tc>
        <w:tc>
          <w:tcPr>
            <w:tcW w:w="2562" w:type="dxa"/>
            <w:tcBorders>
              <w:top w:val="single" w:sz="4" w:space="0" w:color="auto"/>
              <w:left w:val="single" w:sz="4" w:space="0" w:color="auto"/>
              <w:bottom w:val="single" w:sz="4" w:space="0" w:color="auto"/>
              <w:right w:val="single" w:sz="4" w:space="0" w:color="auto"/>
            </w:tcBorders>
          </w:tcPr>
          <w:p w14:paraId="5BA39B80" w14:textId="59A167BD" w:rsidR="005B0880" w:rsidRPr="00330C17" w:rsidRDefault="00930BC7" w:rsidP="00930BC7">
            <w:pPr>
              <w:autoSpaceDE w:val="0"/>
              <w:autoSpaceDN w:val="0"/>
              <w:adjustRightInd w:val="0"/>
              <w:spacing w:line="240" w:lineRule="auto"/>
              <w:ind w:firstLine="0"/>
              <w:jc w:val="left"/>
              <w:rPr>
                <w:rFonts w:cs="Times New Roman"/>
                <w:lang w:val="sv-SE"/>
              </w:rPr>
            </w:pPr>
            <w:r>
              <w:rPr>
                <w:rFonts w:cs="Times New Roman"/>
                <w:lang w:val="sv-SE"/>
              </w:rPr>
              <w:t>L</w:t>
            </w:r>
            <w:r w:rsidRPr="00930BC7">
              <w:rPr>
                <w:rFonts w:cs="Times New Roman"/>
                <w:lang w:val="sv-SE"/>
              </w:rPr>
              <w:t>aporan monitoring tumbuh kembang anak akan</w:t>
            </w:r>
            <w:r>
              <w:rPr>
                <w:rFonts w:cs="Times New Roman"/>
                <w:lang w:val="sv-SE"/>
              </w:rPr>
              <w:t xml:space="preserve"> </w:t>
            </w:r>
            <w:r w:rsidRPr="00930BC7">
              <w:rPr>
                <w:rFonts w:cs="Times New Roman"/>
                <w:lang w:val="sv-SE"/>
              </w:rPr>
              <w:t>diberikan kepada wali murid secara berkala setiap</w:t>
            </w:r>
            <w:r>
              <w:rPr>
                <w:rFonts w:cs="Times New Roman"/>
                <w:lang w:val="sv-SE"/>
              </w:rPr>
              <w:t xml:space="preserve"> </w:t>
            </w:r>
            <w:r w:rsidRPr="00930BC7">
              <w:rPr>
                <w:rFonts w:cs="Times New Roman"/>
                <w:lang w:val="sv-SE"/>
              </w:rPr>
              <w:t>semester atau setiap 6 bulan</w:t>
            </w:r>
            <w:r>
              <w:rPr>
                <w:rFonts w:cs="Times New Roman"/>
                <w:lang w:val="sv-SE"/>
              </w:rPr>
              <w:t xml:space="preserve"> melalui aplikasi website.</w:t>
            </w:r>
          </w:p>
        </w:tc>
      </w:tr>
      <w:tr w:rsidR="007063D3" w14:paraId="5F6ABE16" w14:textId="77777777" w:rsidTr="00141D9A">
        <w:trPr>
          <w:trHeight w:val="1799"/>
        </w:trPr>
        <w:tc>
          <w:tcPr>
            <w:tcW w:w="486" w:type="dxa"/>
            <w:tcBorders>
              <w:top w:val="single" w:sz="4" w:space="0" w:color="auto"/>
              <w:left w:val="single" w:sz="4" w:space="0" w:color="auto"/>
              <w:bottom w:val="single" w:sz="4" w:space="0" w:color="auto"/>
              <w:right w:val="single" w:sz="4" w:space="0" w:color="auto"/>
            </w:tcBorders>
            <w:hideMark/>
          </w:tcPr>
          <w:p w14:paraId="1B379A9B" w14:textId="77777777" w:rsidR="005B0880" w:rsidRPr="00330C17" w:rsidRDefault="005B0880" w:rsidP="007063D3">
            <w:pPr>
              <w:spacing w:line="240" w:lineRule="auto"/>
              <w:ind w:firstLine="0"/>
              <w:jc w:val="left"/>
              <w:rPr>
                <w:lang w:val="sv-SE"/>
              </w:rPr>
            </w:pPr>
            <w:r w:rsidRPr="00330C17">
              <w:rPr>
                <w:lang w:val="sv-SE"/>
              </w:rPr>
              <w:t>2</w:t>
            </w:r>
          </w:p>
        </w:tc>
        <w:tc>
          <w:tcPr>
            <w:tcW w:w="2097" w:type="dxa"/>
            <w:tcBorders>
              <w:top w:val="single" w:sz="4" w:space="0" w:color="auto"/>
              <w:left w:val="single" w:sz="4" w:space="0" w:color="auto"/>
              <w:bottom w:val="single" w:sz="4" w:space="0" w:color="auto"/>
              <w:right w:val="single" w:sz="4" w:space="0" w:color="auto"/>
            </w:tcBorders>
            <w:hideMark/>
          </w:tcPr>
          <w:p w14:paraId="3F32DFC9" w14:textId="6C16E3AE" w:rsidR="005B0880" w:rsidRPr="00330C17" w:rsidRDefault="005B0880" w:rsidP="007063D3">
            <w:pPr>
              <w:spacing w:line="240" w:lineRule="auto"/>
              <w:ind w:firstLine="0"/>
              <w:jc w:val="left"/>
              <w:rPr>
                <w:lang w:val="sv-SE"/>
              </w:rPr>
            </w:pPr>
            <w:r w:rsidRPr="00330C17">
              <w:rPr>
                <w:lang w:val="sv-SE"/>
              </w:rPr>
              <w:t>Rancang Aplikasi</w:t>
            </w:r>
            <w:r w:rsidR="007063D3" w:rsidRPr="00330C17">
              <w:rPr>
                <w:lang w:val="sv-SE"/>
              </w:rPr>
              <w:t xml:space="preserve"> </w:t>
            </w:r>
            <w:r w:rsidRPr="00330C17">
              <w:rPr>
                <w:lang w:val="sv-SE"/>
              </w:rPr>
              <w:t>Monitoring Ibadah</w:t>
            </w:r>
            <w:r w:rsidR="007063D3" w:rsidRPr="00330C17">
              <w:rPr>
                <w:lang w:val="sv-SE"/>
              </w:rPr>
              <w:t xml:space="preserve"> </w:t>
            </w:r>
            <w:r w:rsidRPr="00330C17">
              <w:rPr>
                <w:lang w:val="sv-SE"/>
              </w:rPr>
              <w:t>Siswa Berbasis Web</w:t>
            </w:r>
            <w:r w:rsidR="007063D3" w:rsidRPr="00330C17">
              <w:rPr>
                <w:lang w:val="sv-SE"/>
              </w:rPr>
              <w:t xml:space="preserve"> </w:t>
            </w:r>
            <w:r w:rsidRPr="00330C17">
              <w:rPr>
                <w:lang w:val="sv-SE"/>
              </w:rPr>
              <w:t>di SMA Negeri 1 V</w:t>
            </w:r>
            <w:r w:rsidR="007063D3" w:rsidRPr="00330C17">
              <w:rPr>
                <w:lang w:val="sv-SE"/>
              </w:rPr>
              <w:t xml:space="preserve"> </w:t>
            </w:r>
            <w:r w:rsidRPr="00330C17">
              <w:rPr>
                <w:lang w:val="sv-SE"/>
              </w:rPr>
              <w:t>Koto</w:t>
            </w:r>
            <w:r w:rsidR="007063D3" w:rsidRPr="00330C17">
              <w:rPr>
                <w:lang w:val="sv-SE"/>
              </w:rPr>
              <w:t xml:space="preserve"> </w:t>
            </w:r>
            <w:r w:rsidRPr="00330C17">
              <w:rPr>
                <w:lang w:val="sv-SE"/>
              </w:rPr>
              <w:t>Kampuang</w:t>
            </w:r>
            <w:r w:rsidR="007063D3" w:rsidRPr="00330C17">
              <w:rPr>
                <w:lang w:val="sv-SE"/>
              </w:rPr>
              <w:t xml:space="preserve"> </w:t>
            </w:r>
            <w:r w:rsidRPr="00330C17">
              <w:rPr>
                <w:lang w:val="sv-SE"/>
              </w:rPr>
              <w:t>Dalam</w:t>
            </w:r>
          </w:p>
        </w:tc>
        <w:tc>
          <w:tcPr>
            <w:tcW w:w="1920" w:type="dxa"/>
            <w:tcBorders>
              <w:top w:val="single" w:sz="4" w:space="0" w:color="auto"/>
              <w:left w:val="single" w:sz="4" w:space="0" w:color="auto"/>
              <w:bottom w:val="single" w:sz="4" w:space="0" w:color="auto"/>
              <w:right w:val="single" w:sz="4" w:space="0" w:color="auto"/>
            </w:tcBorders>
            <w:hideMark/>
          </w:tcPr>
          <w:p w14:paraId="67F4A6B0" w14:textId="05755150" w:rsidR="005B0880" w:rsidRPr="00330C17" w:rsidRDefault="005B0880" w:rsidP="007063D3">
            <w:pPr>
              <w:spacing w:line="240" w:lineRule="auto"/>
              <w:ind w:firstLine="0"/>
              <w:jc w:val="left"/>
              <w:rPr>
                <w:lang w:val="sv-SE"/>
              </w:rPr>
            </w:pPr>
            <w:r w:rsidRPr="00330C17">
              <w:rPr>
                <w:lang w:val="sv-SE"/>
              </w:rPr>
              <w:t>Dita Amelia, dkk</w:t>
            </w:r>
            <w:r w:rsidR="007063D3" w:rsidRPr="00330C17">
              <w:rPr>
                <w:lang w:val="sv-SE"/>
              </w:rPr>
              <w:t xml:space="preserve"> </w:t>
            </w:r>
            <w:r w:rsidRPr="00330C17">
              <w:rPr>
                <w:lang w:val="sv-SE"/>
              </w:rPr>
              <w:t>2022</w:t>
            </w:r>
          </w:p>
        </w:tc>
        <w:tc>
          <w:tcPr>
            <w:tcW w:w="2062" w:type="dxa"/>
            <w:tcBorders>
              <w:top w:val="single" w:sz="4" w:space="0" w:color="auto"/>
              <w:left w:val="single" w:sz="4" w:space="0" w:color="auto"/>
              <w:bottom w:val="single" w:sz="4" w:space="0" w:color="auto"/>
              <w:right w:val="single" w:sz="4" w:space="0" w:color="auto"/>
            </w:tcBorders>
            <w:hideMark/>
          </w:tcPr>
          <w:p w14:paraId="2FABA287" w14:textId="5D4C7C12" w:rsidR="006754D9" w:rsidRPr="00330C17" w:rsidRDefault="005B0880" w:rsidP="007063D3">
            <w:pPr>
              <w:spacing w:line="240" w:lineRule="auto"/>
              <w:ind w:firstLine="0"/>
              <w:jc w:val="left"/>
              <w:rPr>
                <w:lang w:val="sv-SE"/>
              </w:rPr>
            </w:pPr>
            <w:r w:rsidRPr="00330C17">
              <w:rPr>
                <w:lang w:val="sv-SE"/>
              </w:rPr>
              <w:t>Laporan yang</w:t>
            </w:r>
            <w:r w:rsidR="007063D3" w:rsidRPr="00330C17">
              <w:rPr>
                <w:lang w:val="sv-SE"/>
              </w:rPr>
              <w:t xml:space="preserve"> </w:t>
            </w:r>
            <w:r w:rsidRPr="00330C17">
              <w:rPr>
                <w:lang w:val="sv-SE"/>
              </w:rPr>
              <w:t>diberikan berupa</w:t>
            </w:r>
            <w:r w:rsidR="007063D3" w:rsidRPr="00330C17">
              <w:rPr>
                <w:lang w:val="sv-SE"/>
              </w:rPr>
              <w:t xml:space="preserve"> </w:t>
            </w:r>
            <w:r w:rsidRPr="00330C17">
              <w:rPr>
                <w:lang w:val="sv-SE"/>
              </w:rPr>
              <w:t>proses berjalannya</w:t>
            </w:r>
            <w:r w:rsidR="007063D3" w:rsidRPr="00330C17">
              <w:rPr>
                <w:lang w:val="sv-SE"/>
              </w:rPr>
              <w:t xml:space="preserve"> </w:t>
            </w:r>
            <w:r w:rsidRPr="00330C17">
              <w:rPr>
                <w:lang w:val="sv-SE"/>
              </w:rPr>
              <w:t>agenda ibadah siswa.</w:t>
            </w:r>
          </w:p>
        </w:tc>
        <w:tc>
          <w:tcPr>
            <w:tcW w:w="2562" w:type="dxa"/>
            <w:tcBorders>
              <w:top w:val="single" w:sz="4" w:space="0" w:color="auto"/>
              <w:left w:val="single" w:sz="4" w:space="0" w:color="auto"/>
              <w:bottom w:val="single" w:sz="4" w:space="0" w:color="auto"/>
              <w:right w:val="single" w:sz="4" w:space="0" w:color="auto"/>
            </w:tcBorders>
            <w:hideMark/>
          </w:tcPr>
          <w:p w14:paraId="6686E0CB" w14:textId="77777777" w:rsidR="005B0880" w:rsidRPr="00330C17" w:rsidRDefault="005B0880" w:rsidP="007063D3">
            <w:pPr>
              <w:spacing w:line="240" w:lineRule="auto"/>
              <w:ind w:firstLine="0"/>
              <w:jc w:val="left"/>
              <w:rPr>
                <w:lang w:val="sv-SE"/>
              </w:rPr>
            </w:pPr>
            <w:r w:rsidRPr="00330C17">
              <w:rPr>
                <w:lang w:val="sv-SE"/>
              </w:rPr>
              <w:t>Laporan diberikan kepada guru terkait dengan data dan informasi yang berkaitan dengan pelaksanaan monitoring ibadah harian siswa lewat website.</w:t>
            </w:r>
          </w:p>
        </w:tc>
      </w:tr>
      <w:tr w:rsidR="007063D3" w14:paraId="20168CD2" w14:textId="77777777" w:rsidTr="00BE6CFB">
        <w:trPr>
          <w:trHeight w:val="246"/>
        </w:trPr>
        <w:tc>
          <w:tcPr>
            <w:tcW w:w="486" w:type="dxa"/>
            <w:tcBorders>
              <w:top w:val="single" w:sz="4" w:space="0" w:color="auto"/>
              <w:left w:val="single" w:sz="4" w:space="0" w:color="auto"/>
              <w:bottom w:val="single" w:sz="4" w:space="0" w:color="auto"/>
              <w:right w:val="single" w:sz="4" w:space="0" w:color="auto"/>
            </w:tcBorders>
            <w:hideMark/>
          </w:tcPr>
          <w:p w14:paraId="37CCFA88" w14:textId="205F1FC6" w:rsidR="005B0880" w:rsidRPr="00330C17" w:rsidRDefault="00033FC8" w:rsidP="007063D3">
            <w:pPr>
              <w:spacing w:line="240" w:lineRule="auto"/>
              <w:ind w:firstLine="0"/>
              <w:jc w:val="left"/>
              <w:rPr>
                <w:lang w:val="sv-SE"/>
              </w:rPr>
            </w:pPr>
            <w:r>
              <w:rPr>
                <w:lang w:val="sv-SE"/>
              </w:rPr>
              <w:t>3</w:t>
            </w:r>
          </w:p>
        </w:tc>
        <w:tc>
          <w:tcPr>
            <w:tcW w:w="2097" w:type="dxa"/>
            <w:tcBorders>
              <w:top w:val="single" w:sz="4" w:space="0" w:color="auto"/>
              <w:left w:val="single" w:sz="4" w:space="0" w:color="auto"/>
              <w:bottom w:val="single" w:sz="4" w:space="0" w:color="auto"/>
              <w:right w:val="single" w:sz="4" w:space="0" w:color="auto"/>
            </w:tcBorders>
            <w:hideMark/>
          </w:tcPr>
          <w:p w14:paraId="4DB4144A" w14:textId="00743D68" w:rsidR="005B0880" w:rsidRPr="00330C17" w:rsidRDefault="005B0880" w:rsidP="007063D3">
            <w:pPr>
              <w:spacing w:line="240" w:lineRule="auto"/>
              <w:ind w:firstLine="0"/>
              <w:jc w:val="left"/>
              <w:rPr>
                <w:lang w:val="sv-SE"/>
              </w:rPr>
            </w:pPr>
            <w:r w:rsidRPr="00330C17">
              <w:rPr>
                <w:lang w:val="sv-SE"/>
              </w:rPr>
              <w:t>Sistem Monitoring</w:t>
            </w:r>
            <w:r w:rsidR="007063D3" w:rsidRPr="00330C17">
              <w:rPr>
                <w:lang w:val="sv-SE"/>
              </w:rPr>
              <w:t xml:space="preserve"> </w:t>
            </w:r>
            <w:r w:rsidRPr="00330C17">
              <w:rPr>
                <w:lang w:val="sv-SE"/>
              </w:rPr>
              <w:t>Siswa Pada SD</w:t>
            </w:r>
            <w:r w:rsidR="007063D3" w:rsidRPr="00330C17">
              <w:rPr>
                <w:lang w:val="sv-SE"/>
              </w:rPr>
              <w:t xml:space="preserve"> </w:t>
            </w:r>
            <w:r w:rsidRPr="00330C17">
              <w:rPr>
                <w:lang w:val="sv-SE"/>
              </w:rPr>
              <w:t>Methodist-5 Kota</w:t>
            </w:r>
            <w:r w:rsidR="007063D3" w:rsidRPr="00330C17">
              <w:rPr>
                <w:lang w:val="sv-SE"/>
              </w:rPr>
              <w:t xml:space="preserve"> </w:t>
            </w:r>
            <w:r w:rsidRPr="00330C17">
              <w:rPr>
                <w:lang w:val="sv-SE"/>
              </w:rPr>
              <w:t>Pagar Alam Berbasis</w:t>
            </w:r>
            <w:r w:rsidR="007063D3" w:rsidRPr="00330C17">
              <w:rPr>
                <w:lang w:val="sv-SE"/>
              </w:rPr>
              <w:t xml:space="preserve"> </w:t>
            </w:r>
            <w:r w:rsidRPr="00330C17">
              <w:rPr>
                <w:lang w:val="sv-SE"/>
              </w:rPr>
              <w:t>Web</w:t>
            </w:r>
          </w:p>
        </w:tc>
        <w:tc>
          <w:tcPr>
            <w:tcW w:w="1920" w:type="dxa"/>
            <w:tcBorders>
              <w:top w:val="single" w:sz="4" w:space="0" w:color="auto"/>
              <w:left w:val="single" w:sz="4" w:space="0" w:color="auto"/>
              <w:bottom w:val="single" w:sz="4" w:space="0" w:color="auto"/>
              <w:right w:val="single" w:sz="4" w:space="0" w:color="auto"/>
            </w:tcBorders>
            <w:hideMark/>
          </w:tcPr>
          <w:p w14:paraId="107B2F68" w14:textId="77777777" w:rsidR="005B0880" w:rsidRPr="00330C17" w:rsidRDefault="005B0880" w:rsidP="007063D3">
            <w:pPr>
              <w:spacing w:line="240" w:lineRule="auto"/>
              <w:ind w:firstLine="0"/>
              <w:jc w:val="left"/>
              <w:rPr>
                <w:lang w:val="sv-SE"/>
              </w:rPr>
            </w:pPr>
            <w:r w:rsidRPr="00330C17">
              <w:rPr>
                <w:lang w:val="sv-SE"/>
              </w:rPr>
              <w:t>Siti Aminah, 2016-2017</w:t>
            </w:r>
          </w:p>
        </w:tc>
        <w:tc>
          <w:tcPr>
            <w:tcW w:w="2062" w:type="dxa"/>
            <w:tcBorders>
              <w:top w:val="single" w:sz="4" w:space="0" w:color="auto"/>
              <w:left w:val="single" w:sz="4" w:space="0" w:color="auto"/>
              <w:bottom w:val="single" w:sz="4" w:space="0" w:color="auto"/>
              <w:right w:val="single" w:sz="4" w:space="0" w:color="auto"/>
            </w:tcBorders>
            <w:hideMark/>
          </w:tcPr>
          <w:p w14:paraId="60D6580F" w14:textId="77777777" w:rsidR="005B0880" w:rsidRPr="00330C17" w:rsidRDefault="005B0880" w:rsidP="007063D3">
            <w:pPr>
              <w:spacing w:line="240" w:lineRule="auto"/>
              <w:ind w:firstLine="0"/>
              <w:jc w:val="left"/>
              <w:rPr>
                <w:lang w:val="sv-SE"/>
              </w:rPr>
            </w:pPr>
            <w:r w:rsidRPr="00330C17">
              <w:rPr>
                <w:lang w:val="sv-SE"/>
              </w:rPr>
              <w:t>Laporan yang diberikan berupa monitoring siswa pada saat di sekolah.</w:t>
            </w:r>
          </w:p>
        </w:tc>
        <w:tc>
          <w:tcPr>
            <w:tcW w:w="2562" w:type="dxa"/>
            <w:tcBorders>
              <w:top w:val="single" w:sz="4" w:space="0" w:color="auto"/>
              <w:left w:val="single" w:sz="4" w:space="0" w:color="auto"/>
              <w:bottom w:val="single" w:sz="4" w:space="0" w:color="auto"/>
              <w:right w:val="single" w:sz="4" w:space="0" w:color="auto"/>
            </w:tcBorders>
            <w:hideMark/>
          </w:tcPr>
          <w:p w14:paraId="19FD28E5" w14:textId="7EA4B0E3" w:rsidR="005B0880" w:rsidRPr="00330C17" w:rsidRDefault="005B0880" w:rsidP="00BE6CFB">
            <w:pPr>
              <w:spacing w:line="240" w:lineRule="auto"/>
              <w:ind w:firstLine="0"/>
              <w:jc w:val="left"/>
              <w:rPr>
                <w:lang w:val="sv-SE"/>
              </w:rPr>
            </w:pPr>
            <w:r w:rsidRPr="00330C17">
              <w:rPr>
                <w:lang w:val="sv-SE"/>
              </w:rPr>
              <w:t>Laporan digunakan untuk merancang dan membangun Sistem Monitoring Siswa pada SD Methodist-5 Kota Pagar Alam Berbasis Web</w:t>
            </w:r>
            <w:r w:rsidR="00BE6CFB">
              <w:rPr>
                <w:lang w:val="sv-SE"/>
              </w:rPr>
              <w:t>.</w:t>
            </w:r>
          </w:p>
        </w:tc>
      </w:tr>
      <w:tr w:rsidR="00033FC8" w14:paraId="7BA4B587" w14:textId="77777777" w:rsidTr="00BE6CFB">
        <w:trPr>
          <w:trHeight w:val="141"/>
        </w:trPr>
        <w:tc>
          <w:tcPr>
            <w:tcW w:w="486" w:type="dxa"/>
            <w:tcBorders>
              <w:top w:val="single" w:sz="4" w:space="0" w:color="auto"/>
              <w:left w:val="single" w:sz="4" w:space="0" w:color="auto"/>
              <w:bottom w:val="single" w:sz="4" w:space="0" w:color="auto"/>
              <w:right w:val="single" w:sz="4" w:space="0" w:color="auto"/>
            </w:tcBorders>
          </w:tcPr>
          <w:p w14:paraId="223640BA" w14:textId="78D4EC48" w:rsidR="00033FC8" w:rsidRDefault="00033FC8" w:rsidP="007063D3">
            <w:pPr>
              <w:spacing w:line="240" w:lineRule="auto"/>
              <w:ind w:firstLine="0"/>
              <w:jc w:val="left"/>
              <w:rPr>
                <w:lang w:val="sv-SE"/>
              </w:rPr>
            </w:pPr>
            <w:r>
              <w:rPr>
                <w:lang w:val="sv-SE"/>
              </w:rPr>
              <w:t>4</w:t>
            </w:r>
          </w:p>
        </w:tc>
        <w:tc>
          <w:tcPr>
            <w:tcW w:w="2097" w:type="dxa"/>
            <w:tcBorders>
              <w:top w:val="single" w:sz="4" w:space="0" w:color="auto"/>
              <w:left w:val="single" w:sz="4" w:space="0" w:color="auto"/>
              <w:bottom w:val="single" w:sz="4" w:space="0" w:color="auto"/>
              <w:right w:val="single" w:sz="4" w:space="0" w:color="auto"/>
            </w:tcBorders>
          </w:tcPr>
          <w:p w14:paraId="11F593F1" w14:textId="0F9695FF" w:rsidR="00747F50" w:rsidRPr="00747F50" w:rsidRDefault="00AF104B" w:rsidP="00747F50">
            <w:pPr>
              <w:spacing w:line="240" w:lineRule="auto"/>
              <w:ind w:firstLine="0"/>
              <w:jc w:val="left"/>
              <w:rPr>
                <w:lang w:val="sv-SE"/>
              </w:rPr>
            </w:pPr>
            <w:r>
              <w:rPr>
                <w:lang w:val="sv-SE"/>
              </w:rPr>
              <w:t>Rancang</w:t>
            </w:r>
            <w:r w:rsidR="00747F50" w:rsidRPr="00747F50">
              <w:rPr>
                <w:lang w:val="sv-SE"/>
              </w:rPr>
              <w:t xml:space="preserve"> </w:t>
            </w:r>
            <w:r>
              <w:rPr>
                <w:lang w:val="sv-SE"/>
              </w:rPr>
              <w:t>Bangun</w:t>
            </w:r>
            <w:r w:rsidR="00747F50" w:rsidRPr="00747F50">
              <w:rPr>
                <w:lang w:val="sv-SE"/>
              </w:rPr>
              <w:t xml:space="preserve"> </w:t>
            </w:r>
            <w:r>
              <w:rPr>
                <w:lang w:val="sv-SE"/>
              </w:rPr>
              <w:t>Sistem</w:t>
            </w:r>
            <w:r w:rsidR="00747F50" w:rsidRPr="00747F50">
              <w:rPr>
                <w:lang w:val="sv-SE"/>
              </w:rPr>
              <w:t xml:space="preserve"> </w:t>
            </w:r>
            <w:r>
              <w:rPr>
                <w:lang w:val="sv-SE"/>
              </w:rPr>
              <w:t>Informasi</w:t>
            </w:r>
            <w:r w:rsidR="00747F50" w:rsidRPr="00747F50">
              <w:rPr>
                <w:lang w:val="sv-SE"/>
              </w:rPr>
              <w:t xml:space="preserve"> </w:t>
            </w:r>
            <w:r>
              <w:rPr>
                <w:lang w:val="sv-SE"/>
              </w:rPr>
              <w:t>Monitoring Santri Berbasis Web dan Android</w:t>
            </w:r>
            <w:r w:rsidR="00747F50" w:rsidRPr="00747F50">
              <w:rPr>
                <w:lang w:val="sv-SE"/>
              </w:rPr>
              <w:t xml:space="preserve"> </w:t>
            </w:r>
            <w:r>
              <w:rPr>
                <w:lang w:val="sv-SE"/>
              </w:rPr>
              <w:t>Menggunakan</w:t>
            </w:r>
            <w:r w:rsidR="00747F50" w:rsidRPr="00747F50">
              <w:rPr>
                <w:lang w:val="sv-SE"/>
              </w:rPr>
              <w:t xml:space="preserve"> </w:t>
            </w:r>
            <w:r>
              <w:rPr>
                <w:lang w:val="sv-SE"/>
              </w:rPr>
              <w:t xml:space="preserve">Framework </w:t>
            </w:r>
            <w:r>
              <w:rPr>
                <w:lang w:val="sv-SE"/>
              </w:rPr>
              <w:lastRenderedPageBreak/>
              <w:t>Codeigniter</w:t>
            </w:r>
            <w:r w:rsidR="00747F50" w:rsidRPr="00747F50">
              <w:rPr>
                <w:lang w:val="sv-SE"/>
              </w:rPr>
              <w:t xml:space="preserve"> </w:t>
            </w:r>
            <w:r>
              <w:rPr>
                <w:lang w:val="sv-SE"/>
              </w:rPr>
              <w:t>dan</w:t>
            </w:r>
            <w:r w:rsidR="00747F50" w:rsidRPr="00747F50">
              <w:rPr>
                <w:lang w:val="sv-SE"/>
              </w:rPr>
              <w:t xml:space="preserve"> </w:t>
            </w:r>
          </w:p>
          <w:p w14:paraId="165DE555" w14:textId="0B8D8998" w:rsidR="00033FC8" w:rsidRPr="00330C17" w:rsidRDefault="00AF104B" w:rsidP="00747F50">
            <w:pPr>
              <w:spacing w:line="240" w:lineRule="auto"/>
              <w:ind w:firstLine="0"/>
              <w:jc w:val="left"/>
              <w:rPr>
                <w:lang w:val="sv-SE"/>
              </w:rPr>
            </w:pPr>
            <w:r>
              <w:rPr>
                <w:lang w:val="sv-SE"/>
              </w:rPr>
              <w:t>Android</w:t>
            </w:r>
            <w:r w:rsidR="00747F50" w:rsidRPr="00747F50">
              <w:rPr>
                <w:lang w:val="sv-SE"/>
              </w:rPr>
              <w:t xml:space="preserve"> </w:t>
            </w:r>
            <w:r>
              <w:rPr>
                <w:lang w:val="sv-SE"/>
              </w:rPr>
              <w:t>Studio</w:t>
            </w:r>
          </w:p>
        </w:tc>
        <w:tc>
          <w:tcPr>
            <w:tcW w:w="1920" w:type="dxa"/>
            <w:tcBorders>
              <w:top w:val="single" w:sz="4" w:space="0" w:color="auto"/>
              <w:left w:val="single" w:sz="4" w:space="0" w:color="auto"/>
              <w:bottom w:val="single" w:sz="4" w:space="0" w:color="auto"/>
              <w:right w:val="single" w:sz="4" w:space="0" w:color="auto"/>
            </w:tcBorders>
          </w:tcPr>
          <w:p w14:paraId="2B33A57A" w14:textId="0DDAEA3F" w:rsidR="00033FC8" w:rsidRPr="00330C17" w:rsidRDefault="00747F50" w:rsidP="007063D3">
            <w:pPr>
              <w:spacing w:line="240" w:lineRule="auto"/>
              <w:ind w:firstLine="0"/>
              <w:jc w:val="left"/>
              <w:rPr>
                <w:lang w:val="sv-SE"/>
              </w:rPr>
            </w:pPr>
            <w:r w:rsidRPr="00747F50">
              <w:rPr>
                <w:lang w:val="sv-SE"/>
              </w:rPr>
              <w:lastRenderedPageBreak/>
              <w:t>Muhamad Fikri Al Farizi</w:t>
            </w:r>
            <w:r>
              <w:rPr>
                <w:lang w:val="sv-SE"/>
              </w:rPr>
              <w:t>, 2022</w:t>
            </w:r>
          </w:p>
        </w:tc>
        <w:tc>
          <w:tcPr>
            <w:tcW w:w="2062" w:type="dxa"/>
            <w:tcBorders>
              <w:top w:val="single" w:sz="4" w:space="0" w:color="auto"/>
              <w:left w:val="single" w:sz="4" w:space="0" w:color="auto"/>
              <w:bottom w:val="single" w:sz="4" w:space="0" w:color="auto"/>
              <w:right w:val="single" w:sz="4" w:space="0" w:color="auto"/>
            </w:tcBorders>
          </w:tcPr>
          <w:p w14:paraId="77600A9D" w14:textId="5D3FACE9" w:rsidR="00033FC8" w:rsidRPr="00330C17" w:rsidRDefault="00747F50" w:rsidP="00747F50">
            <w:pPr>
              <w:spacing w:line="240" w:lineRule="auto"/>
              <w:ind w:firstLine="0"/>
              <w:jc w:val="left"/>
              <w:rPr>
                <w:lang w:val="sv-SE"/>
              </w:rPr>
            </w:pPr>
            <w:r>
              <w:rPr>
                <w:lang w:val="sv-SE"/>
              </w:rPr>
              <w:t>P</w:t>
            </w:r>
            <w:r w:rsidRPr="00747F50">
              <w:rPr>
                <w:lang w:val="sv-SE"/>
              </w:rPr>
              <w:t>engelola</w:t>
            </w:r>
            <w:r>
              <w:rPr>
                <w:lang w:val="sv-SE"/>
              </w:rPr>
              <w:t>an</w:t>
            </w:r>
            <w:r w:rsidRPr="00747F50">
              <w:rPr>
                <w:lang w:val="sv-SE"/>
              </w:rPr>
              <w:t xml:space="preserve"> data</w:t>
            </w:r>
            <w:r>
              <w:rPr>
                <w:lang w:val="sv-SE"/>
              </w:rPr>
              <w:t xml:space="preserve"> </w:t>
            </w:r>
            <w:r w:rsidRPr="00747F50">
              <w:rPr>
                <w:lang w:val="sv-SE"/>
              </w:rPr>
              <w:t>kegiatan santri meliputi</w:t>
            </w:r>
            <w:r>
              <w:rPr>
                <w:lang w:val="sv-SE"/>
              </w:rPr>
              <w:t xml:space="preserve"> </w:t>
            </w:r>
            <w:r w:rsidRPr="00747F50">
              <w:rPr>
                <w:lang w:val="sv-SE"/>
              </w:rPr>
              <w:t>data administrasi</w:t>
            </w:r>
            <w:r>
              <w:rPr>
                <w:lang w:val="sv-SE"/>
              </w:rPr>
              <w:t xml:space="preserve">, </w:t>
            </w:r>
            <w:r w:rsidRPr="00747F50">
              <w:rPr>
                <w:lang w:val="sv-SE"/>
              </w:rPr>
              <w:t>penjadwalan kegiatan,</w:t>
            </w:r>
            <w:r>
              <w:rPr>
                <w:lang w:val="sv-SE"/>
              </w:rPr>
              <w:t xml:space="preserve"> </w:t>
            </w:r>
            <w:r w:rsidRPr="00747F50">
              <w:rPr>
                <w:lang w:val="sv-SE"/>
              </w:rPr>
              <w:t>pembagian petugas</w:t>
            </w:r>
            <w:r>
              <w:rPr>
                <w:lang w:val="sv-SE"/>
              </w:rPr>
              <w:t xml:space="preserve"> </w:t>
            </w:r>
            <w:r w:rsidRPr="00747F50">
              <w:rPr>
                <w:lang w:val="sv-SE"/>
              </w:rPr>
              <w:t>kegiatan dan</w:t>
            </w:r>
            <w:r>
              <w:rPr>
                <w:lang w:val="sv-SE"/>
              </w:rPr>
              <w:t xml:space="preserve"> </w:t>
            </w:r>
            <w:r w:rsidRPr="00747F50">
              <w:rPr>
                <w:lang w:val="sv-SE"/>
              </w:rPr>
              <w:lastRenderedPageBreak/>
              <w:t>rekapitulasi hasil belajar</w:t>
            </w:r>
            <w:r>
              <w:rPr>
                <w:lang w:val="sv-SE"/>
              </w:rPr>
              <w:t xml:space="preserve"> </w:t>
            </w:r>
            <w:r w:rsidRPr="00747F50">
              <w:rPr>
                <w:lang w:val="sv-SE"/>
              </w:rPr>
              <w:t>tiap semester serta</w:t>
            </w:r>
            <w:r>
              <w:rPr>
                <w:lang w:val="sv-SE"/>
              </w:rPr>
              <w:t xml:space="preserve"> </w:t>
            </w:r>
            <w:r w:rsidRPr="00747F50">
              <w:rPr>
                <w:lang w:val="sv-SE"/>
              </w:rPr>
              <w:t>pengelolaan iuran</w:t>
            </w:r>
            <w:r>
              <w:rPr>
                <w:lang w:val="sv-SE"/>
              </w:rPr>
              <w:t xml:space="preserve"> </w:t>
            </w:r>
            <w:r w:rsidRPr="00747F50">
              <w:rPr>
                <w:lang w:val="sv-SE"/>
              </w:rPr>
              <w:t>bulanan</w:t>
            </w:r>
          </w:p>
        </w:tc>
        <w:tc>
          <w:tcPr>
            <w:tcW w:w="2562" w:type="dxa"/>
            <w:tcBorders>
              <w:top w:val="single" w:sz="4" w:space="0" w:color="auto"/>
              <w:left w:val="single" w:sz="4" w:space="0" w:color="auto"/>
              <w:bottom w:val="single" w:sz="4" w:space="0" w:color="auto"/>
              <w:right w:val="single" w:sz="4" w:space="0" w:color="auto"/>
            </w:tcBorders>
          </w:tcPr>
          <w:p w14:paraId="3A842C4F" w14:textId="1637837D" w:rsidR="00033FC8" w:rsidRPr="00330C17" w:rsidRDefault="00747F50" w:rsidP="007063D3">
            <w:pPr>
              <w:spacing w:line="240" w:lineRule="auto"/>
              <w:ind w:firstLine="0"/>
              <w:jc w:val="left"/>
              <w:rPr>
                <w:lang w:val="sv-SE"/>
              </w:rPr>
            </w:pPr>
            <w:r>
              <w:rPr>
                <w:lang w:val="sv-SE"/>
              </w:rPr>
              <w:lastRenderedPageBreak/>
              <w:t>Laporan digunakan orang tua dan guru untuk mempermudah mendapatkan informasi data administrasi dan kegiatan santri selama ada di pondok pesantren.</w:t>
            </w:r>
          </w:p>
        </w:tc>
      </w:tr>
      <w:tr w:rsidR="00033FC8" w14:paraId="15CDA5AA" w14:textId="77777777" w:rsidTr="00BE6CFB">
        <w:trPr>
          <w:trHeight w:val="1484"/>
        </w:trPr>
        <w:tc>
          <w:tcPr>
            <w:tcW w:w="486" w:type="dxa"/>
            <w:tcBorders>
              <w:top w:val="single" w:sz="4" w:space="0" w:color="auto"/>
              <w:left w:val="single" w:sz="4" w:space="0" w:color="auto"/>
              <w:bottom w:val="single" w:sz="4" w:space="0" w:color="auto"/>
              <w:right w:val="single" w:sz="4" w:space="0" w:color="auto"/>
            </w:tcBorders>
          </w:tcPr>
          <w:p w14:paraId="757756AD" w14:textId="0D592F19" w:rsidR="00033FC8" w:rsidRDefault="00033FC8" w:rsidP="007063D3">
            <w:pPr>
              <w:spacing w:line="240" w:lineRule="auto"/>
              <w:ind w:firstLine="0"/>
              <w:jc w:val="left"/>
              <w:rPr>
                <w:lang w:val="sv-SE"/>
              </w:rPr>
            </w:pPr>
            <w:r>
              <w:rPr>
                <w:lang w:val="sv-SE"/>
              </w:rPr>
              <w:t>5</w:t>
            </w:r>
          </w:p>
        </w:tc>
        <w:tc>
          <w:tcPr>
            <w:tcW w:w="2097" w:type="dxa"/>
            <w:tcBorders>
              <w:top w:val="single" w:sz="4" w:space="0" w:color="auto"/>
              <w:left w:val="single" w:sz="4" w:space="0" w:color="auto"/>
              <w:bottom w:val="single" w:sz="4" w:space="0" w:color="auto"/>
              <w:right w:val="single" w:sz="4" w:space="0" w:color="auto"/>
            </w:tcBorders>
          </w:tcPr>
          <w:p w14:paraId="7E45322A" w14:textId="23A20E3F" w:rsidR="00033FC8" w:rsidRPr="00330C17" w:rsidRDefault="001E0166" w:rsidP="001E0166">
            <w:pPr>
              <w:spacing w:line="240" w:lineRule="auto"/>
              <w:ind w:firstLine="0"/>
              <w:jc w:val="left"/>
              <w:rPr>
                <w:lang w:val="sv-SE"/>
              </w:rPr>
            </w:pPr>
            <w:r w:rsidRPr="001E0166">
              <w:rPr>
                <w:lang w:val="sv-SE"/>
              </w:rPr>
              <w:t>Perancangan Aplikasi Monitoring Tahfidz</w:t>
            </w:r>
            <w:r>
              <w:rPr>
                <w:lang w:val="sv-SE"/>
              </w:rPr>
              <w:t xml:space="preserve"> </w:t>
            </w:r>
            <w:r w:rsidRPr="001E0166">
              <w:rPr>
                <w:lang w:val="sv-SE"/>
              </w:rPr>
              <w:t>Berbasis Android Di</w:t>
            </w:r>
            <w:r>
              <w:rPr>
                <w:lang w:val="sv-SE"/>
              </w:rPr>
              <w:t xml:space="preserve"> </w:t>
            </w:r>
            <w:r w:rsidRPr="001E0166">
              <w:rPr>
                <w:lang w:val="sv-SE"/>
              </w:rPr>
              <w:t>SMP IT Cahaya Hati</w:t>
            </w:r>
          </w:p>
        </w:tc>
        <w:tc>
          <w:tcPr>
            <w:tcW w:w="1920" w:type="dxa"/>
            <w:tcBorders>
              <w:top w:val="single" w:sz="4" w:space="0" w:color="auto"/>
              <w:left w:val="single" w:sz="4" w:space="0" w:color="auto"/>
              <w:bottom w:val="single" w:sz="4" w:space="0" w:color="auto"/>
              <w:right w:val="single" w:sz="4" w:space="0" w:color="auto"/>
            </w:tcBorders>
          </w:tcPr>
          <w:p w14:paraId="3FA27742" w14:textId="5E02AAA8" w:rsidR="00033FC8" w:rsidRPr="001E0166" w:rsidRDefault="001E0166" w:rsidP="007063D3">
            <w:pPr>
              <w:spacing w:line="240" w:lineRule="auto"/>
              <w:ind w:firstLine="0"/>
              <w:jc w:val="left"/>
              <w:rPr>
                <w:lang w:val="en-US"/>
              </w:rPr>
            </w:pPr>
            <w:r>
              <w:t>Revy Abdullah Syauki</w:t>
            </w:r>
            <w:r>
              <w:rPr>
                <w:lang w:val="en-US"/>
              </w:rPr>
              <w:t>, 2023</w:t>
            </w:r>
          </w:p>
        </w:tc>
        <w:tc>
          <w:tcPr>
            <w:tcW w:w="2062" w:type="dxa"/>
            <w:tcBorders>
              <w:top w:val="single" w:sz="4" w:space="0" w:color="auto"/>
              <w:left w:val="single" w:sz="4" w:space="0" w:color="auto"/>
              <w:bottom w:val="single" w:sz="4" w:space="0" w:color="auto"/>
              <w:right w:val="single" w:sz="4" w:space="0" w:color="auto"/>
            </w:tcBorders>
          </w:tcPr>
          <w:p w14:paraId="1DC1D2A4" w14:textId="2ADCF6A4" w:rsidR="001E0166" w:rsidRDefault="001E0166" w:rsidP="001E0166">
            <w:pPr>
              <w:spacing w:line="240" w:lineRule="auto"/>
              <w:ind w:firstLine="0"/>
              <w:jc w:val="left"/>
              <w:rPr>
                <w:lang w:val="sv-SE"/>
              </w:rPr>
            </w:pPr>
            <w:r w:rsidRPr="00330C17">
              <w:rPr>
                <w:lang w:val="sv-SE"/>
              </w:rPr>
              <w:t xml:space="preserve">Laporan yang diberikan berupa proses </w:t>
            </w:r>
            <w:r>
              <w:rPr>
                <w:lang w:val="sv-SE"/>
              </w:rPr>
              <w:t>hafalan atau tahfiz</w:t>
            </w:r>
            <w:r w:rsidRPr="00330C17">
              <w:rPr>
                <w:lang w:val="sv-SE"/>
              </w:rPr>
              <w:t xml:space="preserve"> siswa.</w:t>
            </w:r>
          </w:p>
          <w:p w14:paraId="56C5FE82" w14:textId="77777777" w:rsidR="00033FC8" w:rsidRPr="00330C17" w:rsidRDefault="00033FC8" w:rsidP="007063D3">
            <w:pPr>
              <w:spacing w:line="240" w:lineRule="auto"/>
              <w:ind w:firstLine="0"/>
              <w:jc w:val="left"/>
              <w:rPr>
                <w:lang w:val="sv-SE"/>
              </w:rPr>
            </w:pPr>
          </w:p>
        </w:tc>
        <w:tc>
          <w:tcPr>
            <w:tcW w:w="2562" w:type="dxa"/>
            <w:tcBorders>
              <w:top w:val="single" w:sz="4" w:space="0" w:color="auto"/>
              <w:left w:val="single" w:sz="4" w:space="0" w:color="auto"/>
              <w:bottom w:val="single" w:sz="4" w:space="0" w:color="auto"/>
              <w:right w:val="single" w:sz="4" w:space="0" w:color="auto"/>
            </w:tcBorders>
          </w:tcPr>
          <w:p w14:paraId="04C1B1C6" w14:textId="584A20FB" w:rsidR="00033FC8" w:rsidRPr="00330C17" w:rsidRDefault="001E0166" w:rsidP="00C42DAB">
            <w:pPr>
              <w:keepNext/>
              <w:spacing w:line="240" w:lineRule="auto"/>
              <w:ind w:firstLine="0"/>
              <w:jc w:val="left"/>
              <w:rPr>
                <w:lang w:val="sv-SE"/>
              </w:rPr>
            </w:pPr>
            <w:r w:rsidRPr="00330C17">
              <w:rPr>
                <w:lang w:val="sv-SE"/>
              </w:rPr>
              <w:t xml:space="preserve">Laporan diberikan kepada guru terkait dengan data dan informasi yang berkaitan dengan pelaksanaan monitoring </w:t>
            </w:r>
            <w:r>
              <w:rPr>
                <w:lang w:val="sv-SE"/>
              </w:rPr>
              <w:t>hafalan atau tahfiz</w:t>
            </w:r>
            <w:r w:rsidRPr="00330C17">
              <w:rPr>
                <w:lang w:val="sv-SE"/>
              </w:rPr>
              <w:t xml:space="preserve"> siswa lewat website.</w:t>
            </w:r>
          </w:p>
        </w:tc>
      </w:tr>
    </w:tbl>
    <w:p w14:paraId="738FA3E4" w14:textId="127E4C1A" w:rsidR="00C42DAB" w:rsidRPr="00C42DAB" w:rsidRDefault="00C42DAB">
      <w:pPr>
        <w:pStyle w:val="Caption"/>
        <w:rPr>
          <w:sz w:val="22"/>
          <w:szCs w:val="22"/>
        </w:rPr>
      </w:pPr>
      <w:r w:rsidRPr="00C42DAB">
        <w:rPr>
          <w:sz w:val="22"/>
          <w:szCs w:val="22"/>
        </w:rPr>
        <w:t xml:space="preserve">Tabel </w:t>
      </w:r>
      <w:r w:rsidRPr="00C42DAB">
        <w:rPr>
          <w:sz w:val="22"/>
          <w:szCs w:val="22"/>
          <w:lang w:val="en-US"/>
        </w:rPr>
        <w:t>2.1 Penelitian terdahulu</w:t>
      </w:r>
    </w:p>
    <w:p w14:paraId="6C2624EA" w14:textId="01A29744" w:rsidR="002367B5" w:rsidRPr="00021801" w:rsidRDefault="00782B56" w:rsidP="00782B56">
      <w:pPr>
        <w:pStyle w:val="IsiParagraf"/>
        <w:ind w:firstLine="720"/>
        <w:rPr>
          <w:color w:val="auto"/>
        </w:rPr>
      </w:pPr>
      <w:r w:rsidRPr="00782B56">
        <w:rPr>
          <w:color w:val="auto"/>
          <w:lang w:val="id-ID"/>
        </w:rPr>
        <w:t xml:space="preserve">Dari tabel perbandingan sistem monitoring terdahulu belum ada sistem yang sudah menerapkan sistem </w:t>
      </w:r>
      <w:r>
        <w:rPr>
          <w:color w:val="auto"/>
        </w:rPr>
        <w:t>monitoring kegiatan keagamaan dan kegiatan harian</w:t>
      </w:r>
      <w:r w:rsidRPr="00782B56">
        <w:rPr>
          <w:color w:val="auto"/>
          <w:lang w:val="id-ID"/>
        </w:rPr>
        <w:t xml:space="preserve"> yang dilaporkan harian</w:t>
      </w:r>
      <w:r>
        <w:rPr>
          <w:color w:val="auto"/>
        </w:rPr>
        <w:t xml:space="preserve"> maupun</w:t>
      </w:r>
      <w:r w:rsidRPr="00782B56">
        <w:rPr>
          <w:color w:val="auto"/>
          <w:lang w:val="id-ID"/>
        </w:rPr>
        <w:t xml:space="preserve"> bulanan. Pelaporan pada sistem terdahulu memiliki mekanisme yang hampir sama di semua sistem yaitu memberikan catatan </w:t>
      </w:r>
      <w:r w:rsidR="00FE532E">
        <w:rPr>
          <w:color w:val="auto"/>
        </w:rPr>
        <w:t>pelaporan kegiatan keagamaan hanya</w:t>
      </w:r>
      <w:r w:rsidRPr="00782B56">
        <w:rPr>
          <w:color w:val="auto"/>
          <w:lang w:val="id-ID"/>
        </w:rPr>
        <w:t xml:space="preserve"> berupa catatan </w:t>
      </w:r>
      <w:r w:rsidR="00FE532E">
        <w:rPr>
          <w:color w:val="auto"/>
        </w:rPr>
        <w:t>hafalan atau laporan ibadah</w:t>
      </w:r>
      <w:r w:rsidRPr="00782B56">
        <w:rPr>
          <w:color w:val="auto"/>
          <w:lang w:val="id-ID"/>
        </w:rPr>
        <w:t xml:space="preserve">. Dari hasil penelitian terdahulu dibutuhkan sebuah sistem yang memberikan laporan </w:t>
      </w:r>
      <w:r w:rsidR="00520B6A">
        <w:rPr>
          <w:color w:val="auto"/>
        </w:rPr>
        <w:t>kegiatan keagamaan dan kegiatan harian</w:t>
      </w:r>
      <w:r w:rsidRPr="00782B56">
        <w:rPr>
          <w:color w:val="auto"/>
          <w:lang w:val="id-ID"/>
        </w:rPr>
        <w:t xml:space="preserve"> secara lengkap yang dilaporkan harian</w:t>
      </w:r>
      <w:r w:rsidR="00520B6A">
        <w:rPr>
          <w:color w:val="auto"/>
        </w:rPr>
        <w:t xml:space="preserve"> maupun</w:t>
      </w:r>
      <w:r w:rsidRPr="00782B56">
        <w:rPr>
          <w:color w:val="auto"/>
          <w:lang w:val="id-ID"/>
        </w:rPr>
        <w:t xml:space="preserve"> bulanan. Selain dengan sistem pelaporan terdapat juga sistem yang membantu orang tua untuk mengetahui </w:t>
      </w:r>
      <w:r w:rsidR="00520B6A">
        <w:rPr>
          <w:color w:val="auto"/>
        </w:rPr>
        <w:t>kegiatan</w:t>
      </w:r>
      <w:r w:rsidRPr="00782B56">
        <w:rPr>
          <w:color w:val="auto"/>
          <w:lang w:val="id-ID"/>
        </w:rPr>
        <w:t xml:space="preserve"> </w:t>
      </w:r>
      <w:r w:rsidR="00520B6A">
        <w:rPr>
          <w:color w:val="auto"/>
        </w:rPr>
        <w:t>siswa</w:t>
      </w:r>
      <w:r w:rsidRPr="00782B56">
        <w:rPr>
          <w:color w:val="auto"/>
          <w:lang w:val="id-ID"/>
        </w:rPr>
        <w:t xml:space="preserve"> saat berada di </w:t>
      </w:r>
      <w:r w:rsidR="00520B6A">
        <w:rPr>
          <w:color w:val="auto"/>
        </w:rPr>
        <w:t>sekolah</w:t>
      </w:r>
      <w:r w:rsidRPr="00782B56">
        <w:rPr>
          <w:color w:val="auto"/>
          <w:lang w:val="id-ID"/>
        </w:rPr>
        <w:t>. Dengan sistem yang akan dibangun orang tua</w:t>
      </w:r>
      <w:r w:rsidR="00520B6A">
        <w:rPr>
          <w:color w:val="auto"/>
        </w:rPr>
        <w:t xml:space="preserve"> dan guru</w:t>
      </w:r>
      <w:r w:rsidRPr="00782B56">
        <w:rPr>
          <w:color w:val="auto"/>
          <w:lang w:val="id-ID"/>
        </w:rPr>
        <w:t xml:space="preserve"> dapat terbantu dengan sistem monitoring dalam memantau </w:t>
      </w:r>
      <w:r w:rsidR="00520B6A">
        <w:rPr>
          <w:color w:val="auto"/>
        </w:rPr>
        <w:t xml:space="preserve">kegiatan keagamaan dan kegiatan harian </w:t>
      </w:r>
      <w:r w:rsidRPr="00782B56">
        <w:rPr>
          <w:color w:val="auto"/>
          <w:lang w:val="id-ID"/>
        </w:rPr>
        <w:t xml:space="preserve">yang dinilai kurang </w:t>
      </w:r>
      <w:r w:rsidR="00520B6A">
        <w:rPr>
          <w:color w:val="auto"/>
        </w:rPr>
        <w:t xml:space="preserve">dalam memonitoring </w:t>
      </w:r>
      <w:r w:rsidRPr="00782B56">
        <w:rPr>
          <w:color w:val="auto"/>
          <w:lang w:val="id-ID"/>
        </w:rPr>
        <w:t>kegiatan</w:t>
      </w:r>
      <w:r w:rsidR="00520B6A">
        <w:rPr>
          <w:color w:val="auto"/>
        </w:rPr>
        <w:t xml:space="preserve"> siswa</w:t>
      </w:r>
      <w:r w:rsidRPr="00782B56">
        <w:rPr>
          <w:color w:val="auto"/>
          <w:lang w:val="id-ID"/>
        </w:rPr>
        <w:t xml:space="preserve"> di sekolah</w:t>
      </w:r>
      <w:r w:rsidR="00520B6A">
        <w:rPr>
          <w:color w:val="auto"/>
        </w:rPr>
        <w:t xml:space="preserve"> maupun di rumah</w:t>
      </w:r>
      <w:r w:rsidRPr="00782B56">
        <w:rPr>
          <w:color w:val="auto"/>
          <w:lang w:val="id-ID"/>
        </w:rPr>
        <w:t>.</w:t>
      </w:r>
    </w:p>
    <w:p w14:paraId="423718F4" w14:textId="77777777" w:rsidR="00E02433" w:rsidRPr="00021801" w:rsidRDefault="00E02433" w:rsidP="00021801">
      <w:pPr>
        <w:pStyle w:val="IsiParagraf"/>
        <w:rPr>
          <w:color w:val="auto"/>
        </w:rPr>
      </w:pPr>
    </w:p>
    <w:sectPr w:rsidR="00E02433" w:rsidRPr="00021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8D26CA"/>
    <w:multiLevelType w:val="multilevel"/>
    <w:tmpl w:val="7DEE7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E00CF"/>
    <w:multiLevelType w:val="hybridMultilevel"/>
    <w:tmpl w:val="AE3CD2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5DB4C0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 w15:restartNumberingAfterBreak="0">
    <w:nsid w:val="496A32BB"/>
    <w:multiLevelType w:val="hybridMultilevel"/>
    <w:tmpl w:val="70C826F8"/>
    <w:lvl w:ilvl="0" w:tplc="8306F11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B14058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1F7D64"/>
    <w:multiLevelType w:val="multilevel"/>
    <w:tmpl w:val="A488A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B7190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4"/>
  </w:num>
  <w:num w:numId="4" w16cid:durableId="740102463">
    <w:abstractNumId w:val="7"/>
  </w:num>
  <w:num w:numId="5" w16cid:durableId="1328094824">
    <w:abstractNumId w:val="3"/>
  </w:num>
  <w:num w:numId="6" w16cid:durableId="377582995">
    <w:abstractNumId w:val="6"/>
  </w:num>
  <w:num w:numId="7" w16cid:durableId="1371801392">
    <w:abstractNumId w:val="8"/>
  </w:num>
  <w:num w:numId="8" w16cid:durableId="273368453">
    <w:abstractNumId w:val="5"/>
  </w:num>
  <w:num w:numId="9" w16cid:durableId="1439563898">
    <w:abstractNumId w:val="2"/>
  </w:num>
  <w:num w:numId="10" w16cid:durableId="1882203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00371"/>
    <w:rsid w:val="00006B48"/>
    <w:rsid w:val="000135F7"/>
    <w:rsid w:val="00021801"/>
    <w:rsid w:val="00033FC8"/>
    <w:rsid w:val="00045B11"/>
    <w:rsid w:val="00065AEB"/>
    <w:rsid w:val="000A4866"/>
    <w:rsid w:val="000C333B"/>
    <w:rsid w:val="000C371E"/>
    <w:rsid w:val="000D3D61"/>
    <w:rsid w:val="000E2B14"/>
    <w:rsid w:val="000F1771"/>
    <w:rsid w:val="00126C15"/>
    <w:rsid w:val="00141D9A"/>
    <w:rsid w:val="00142F3C"/>
    <w:rsid w:val="00170ABC"/>
    <w:rsid w:val="00182891"/>
    <w:rsid w:val="001C5785"/>
    <w:rsid w:val="001E0166"/>
    <w:rsid w:val="001F6496"/>
    <w:rsid w:val="00212142"/>
    <w:rsid w:val="00215AA4"/>
    <w:rsid w:val="002367B5"/>
    <w:rsid w:val="00243AA4"/>
    <w:rsid w:val="0027556A"/>
    <w:rsid w:val="00281FAA"/>
    <w:rsid w:val="002909C8"/>
    <w:rsid w:val="002915D5"/>
    <w:rsid w:val="00292F09"/>
    <w:rsid w:val="002A3BE3"/>
    <w:rsid w:val="002B0C10"/>
    <w:rsid w:val="002F5DCA"/>
    <w:rsid w:val="00304591"/>
    <w:rsid w:val="00330C17"/>
    <w:rsid w:val="0033786F"/>
    <w:rsid w:val="00350A49"/>
    <w:rsid w:val="003603BC"/>
    <w:rsid w:val="003835F3"/>
    <w:rsid w:val="003A08F1"/>
    <w:rsid w:val="003E3426"/>
    <w:rsid w:val="003E372B"/>
    <w:rsid w:val="003E3F74"/>
    <w:rsid w:val="003E5319"/>
    <w:rsid w:val="004342DC"/>
    <w:rsid w:val="00445C35"/>
    <w:rsid w:val="00450CE8"/>
    <w:rsid w:val="0048783D"/>
    <w:rsid w:val="0049008C"/>
    <w:rsid w:val="004B7575"/>
    <w:rsid w:val="004D0FF1"/>
    <w:rsid w:val="004E6AAF"/>
    <w:rsid w:val="004F3F03"/>
    <w:rsid w:val="004F66EC"/>
    <w:rsid w:val="00504E30"/>
    <w:rsid w:val="00520B6A"/>
    <w:rsid w:val="0052183C"/>
    <w:rsid w:val="0054064C"/>
    <w:rsid w:val="0055394B"/>
    <w:rsid w:val="005542BE"/>
    <w:rsid w:val="00555486"/>
    <w:rsid w:val="005A17D7"/>
    <w:rsid w:val="005B0880"/>
    <w:rsid w:val="005C03B9"/>
    <w:rsid w:val="005C4DF3"/>
    <w:rsid w:val="005D72C1"/>
    <w:rsid w:val="005E67E0"/>
    <w:rsid w:val="005F2FB0"/>
    <w:rsid w:val="00642124"/>
    <w:rsid w:val="00654A3D"/>
    <w:rsid w:val="0065704B"/>
    <w:rsid w:val="006754D9"/>
    <w:rsid w:val="006901D5"/>
    <w:rsid w:val="006B5616"/>
    <w:rsid w:val="006B5EB3"/>
    <w:rsid w:val="006C46E3"/>
    <w:rsid w:val="006F30C3"/>
    <w:rsid w:val="007047D3"/>
    <w:rsid w:val="007063D3"/>
    <w:rsid w:val="007259BB"/>
    <w:rsid w:val="00743D46"/>
    <w:rsid w:val="00747F50"/>
    <w:rsid w:val="00780CF3"/>
    <w:rsid w:val="00782B56"/>
    <w:rsid w:val="007837F2"/>
    <w:rsid w:val="00786ED3"/>
    <w:rsid w:val="007A3B24"/>
    <w:rsid w:val="007B58CB"/>
    <w:rsid w:val="007C2453"/>
    <w:rsid w:val="007D3D6E"/>
    <w:rsid w:val="007D7996"/>
    <w:rsid w:val="007E597B"/>
    <w:rsid w:val="00800B4E"/>
    <w:rsid w:val="0081129C"/>
    <w:rsid w:val="00824240"/>
    <w:rsid w:val="008243A8"/>
    <w:rsid w:val="00870F51"/>
    <w:rsid w:val="00872757"/>
    <w:rsid w:val="00882446"/>
    <w:rsid w:val="008A1EC1"/>
    <w:rsid w:val="008D7E39"/>
    <w:rsid w:val="008E4A00"/>
    <w:rsid w:val="00905CFC"/>
    <w:rsid w:val="0091775C"/>
    <w:rsid w:val="00930BC7"/>
    <w:rsid w:val="009517B8"/>
    <w:rsid w:val="009554CF"/>
    <w:rsid w:val="00963BC4"/>
    <w:rsid w:val="00973AA3"/>
    <w:rsid w:val="009861ED"/>
    <w:rsid w:val="0099449B"/>
    <w:rsid w:val="009E7ABD"/>
    <w:rsid w:val="009F251B"/>
    <w:rsid w:val="00A30061"/>
    <w:rsid w:val="00A350FD"/>
    <w:rsid w:val="00A77C31"/>
    <w:rsid w:val="00A958C0"/>
    <w:rsid w:val="00A95C46"/>
    <w:rsid w:val="00AA6116"/>
    <w:rsid w:val="00AD3DBA"/>
    <w:rsid w:val="00AF104B"/>
    <w:rsid w:val="00B1399C"/>
    <w:rsid w:val="00B27338"/>
    <w:rsid w:val="00B57B56"/>
    <w:rsid w:val="00B83008"/>
    <w:rsid w:val="00BA4FA4"/>
    <w:rsid w:val="00BB0FBC"/>
    <w:rsid w:val="00BE6CFB"/>
    <w:rsid w:val="00C42DAB"/>
    <w:rsid w:val="00C44AC6"/>
    <w:rsid w:val="00C628DB"/>
    <w:rsid w:val="00C63B1C"/>
    <w:rsid w:val="00C77FDA"/>
    <w:rsid w:val="00CA33A0"/>
    <w:rsid w:val="00CB69F7"/>
    <w:rsid w:val="00CB6EDB"/>
    <w:rsid w:val="00CC637B"/>
    <w:rsid w:val="00CF22CF"/>
    <w:rsid w:val="00D21E06"/>
    <w:rsid w:val="00D26500"/>
    <w:rsid w:val="00D35BE6"/>
    <w:rsid w:val="00D616A7"/>
    <w:rsid w:val="00D66068"/>
    <w:rsid w:val="00D81C43"/>
    <w:rsid w:val="00DC4DFD"/>
    <w:rsid w:val="00DC7AF8"/>
    <w:rsid w:val="00DD531E"/>
    <w:rsid w:val="00DE52F9"/>
    <w:rsid w:val="00E00766"/>
    <w:rsid w:val="00E02433"/>
    <w:rsid w:val="00E04DE3"/>
    <w:rsid w:val="00E2755D"/>
    <w:rsid w:val="00E338FA"/>
    <w:rsid w:val="00E63514"/>
    <w:rsid w:val="00E67F5B"/>
    <w:rsid w:val="00E82B5E"/>
    <w:rsid w:val="00ED2B29"/>
    <w:rsid w:val="00EF66D2"/>
    <w:rsid w:val="00EF728C"/>
    <w:rsid w:val="00F06DFB"/>
    <w:rsid w:val="00F930EE"/>
    <w:rsid w:val="00FB572C"/>
    <w:rsid w:val="00FB5B5F"/>
    <w:rsid w:val="00FC3A06"/>
    <w:rsid w:val="00FD00A3"/>
    <w:rsid w:val="00FE532E"/>
    <w:rsid w:val="00FF4A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uiPriority w:val="39"/>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 w:type="character" w:styleId="PlaceholderText">
    <w:name w:val="Placeholder Text"/>
    <w:basedOn w:val="DefaultParagraphFont"/>
    <w:uiPriority w:val="99"/>
    <w:semiHidden/>
    <w:rsid w:val="000F17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50652">
      <w:bodyDiv w:val="1"/>
      <w:marLeft w:val="0"/>
      <w:marRight w:val="0"/>
      <w:marTop w:val="0"/>
      <w:marBottom w:val="0"/>
      <w:divBdr>
        <w:top w:val="none" w:sz="0" w:space="0" w:color="auto"/>
        <w:left w:val="none" w:sz="0" w:space="0" w:color="auto"/>
        <w:bottom w:val="none" w:sz="0" w:space="0" w:color="auto"/>
        <w:right w:val="none" w:sz="0" w:space="0" w:color="auto"/>
      </w:divBdr>
    </w:div>
    <w:div w:id="1474130311">
      <w:bodyDiv w:val="1"/>
      <w:marLeft w:val="0"/>
      <w:marRight w:val="0"/>
      <w:marTop w:val="0"/>
      <w:marBottom w:val="0"/>
      <w:divBdr>
        <w:top w:val="none" w:sz="0" w:space="0" w:color="auto"/>
        <w:left w:val="none" w:sz="0" w:space="0" w:color="auto"/>
        <w:bottom w:val="none" w:sz="0" w:space="0" w:color="auto"/>
        <w:right w:val="none" w:sz="0" w:space="0" w:color="auto"/>
      </w:divBdr>
    </w:div>
    <w:div w:id="19372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238</cp:revision>
  <dcterms:created xsi:type="dcterms:W3CDTF">2023-03-18T06:53:00Z</dcterms:created>
  <dcterms:modified xsi:type="dcterms:W3CDTF">2024-03-16T04:11:00Z</dcterms:modified>
</cp:coreProperties>
</file>