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232"/>
      </w:tblGrid>
      <w:tr w:rsidR="00FE3416" w:rsidTr="00832E79">
        <w:trPr>
          <w:trHeight w:hRule="exact" w:val="11740"/>
        </w:trPr>
        <w:tc>
          <w:tcPr>
            <w:tcW w:w="9232" w:type="dxa"/>
            <w:tcBorders>
              <w:top w:val="double" w:sz="52" w:space="0" w:color="000000"/>
              <w:left w:val="double" w:sz="52" w:space="0" w:color="000000"/>
              <w:bottom w:val="double" w:sz="52" w:space="0" w:color="000000"/>
              <w:right w:val="double" w:sz="52" w:space="0" w:color="000000"/>
            </w:tcBorders>
          </w:tcPr>
          <w:p w:rsidR="00FE3416" w:rsidRDefault="00FE3416" w:rsidP="00832E79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snapToGrid w:val="0"/>
              <w:rPr>
                <w:rFonts w:ascii="Tahoma" w:hAnsi="Tahoma" w:cs="Tahoma"/>
                <w:sz w:val="56"/>
                <w:szCs w:val="56"/>
                <w:lang w:val="es-ES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32"/>
              </w:rPr>
            </w:pPr>
            <w:r>
              <w:rPr>
                <w:rFonts w:ascii="Tahoma" w:hAnsi="Tahoma" w:cs="Tahoma"/>
                <w:b/>
                <w:bCs/>
                <w:sz w:val="32"/>
              </w:rPr>
              <w:t>Departamento Administrativo</w:t>
            </w: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32"/>
              </w:rPr>
            </w:pPr>
            <w:r>
              <w:rPr>
                <w:rFonts w:ascii="Tahoma" w:hAnsi="Tahoma" w:cs="Tahoma"/>
                <w:b/>
                <w:bCs/>
                <w:sz w:val="32"/>
              </w:rPr>
              <w:t>Nacional de Estadística</w:t>
            </w:r>
          </w:p>
          <w:p w:rsidR="00FE3416" w:rsidRDefault="00FE3416" w:rsidP="00832E79">
            <w:pPr>
              <w:jc w:val="center"/>
              <w:rPr>
                <w:rFonts w:ascii="Tahoma" w:hAnsi="Tahoma" w:cs="Tahoma"/>
                <w:sz w:val="30"/>
                <w:szCs w:val="56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sz w:val="30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30"/>
                <w:szCs w:val="40"/>
              </w:rPr>
              <w:t>Dirección de Metodología y Producción Estadística</w:t>
            </w:r>
          </w:p>
          <w:p w:rsidR="00FE3416" w:rsidRDefault="00FE3416" w:rsidP="00832E79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rPr>
                <w:rFonts w:ascii="Tahoma" w:hAnsi="Tahoma" w:cs="Tahoma"/>
                <w:sz w:val="56"/>
                <w:szCs w:val="56"/>
                <w:lang w:val="es-CO"/>
              </w:rPr>
            </w:pPr>
          </w:p>
          <w:p w:rsidR="00FE3416" w:rsidRDefault="0053361E" w:rsidP="00832E79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rPr>
                <w:rFonts w:ascii="Tahoma" w:hAnsi="Tahoma" w:cs="Tahoma"/>
                <w:sz w:val="56"/>
                <w:szCs w:val="56"/>
                <w:lang w:val="es-CO"/>
              </w:rPr>
            </w:pPr>
            <w:r w:rsidRPr="0053361E">
              <w:rPr>
                <w:rFonts w:ascii="Tahoma" w:hAnsi="Tahoma" w:cs="Tahoma"/>
              </w:rPr>
              <w:pict>
                <v:group id="_x0000_s1034" style="position:absolute;margin-left:133.3pt;margin-top:37.95pt;width:176.4pt;height:108pt;z-index:251660288;mso-wrap-distance-left:0;mso-wrap-distance-right:0;mso-position-horizontal-relative:margin" coordorigin="2666,4240" coordsize="3528,2160">
                  <o:lock v:ext="edit" text="t"/>
                  <v:shape id="_x0000_s1035" style="position:absolute;left:2666;top:4240;width:3528;height:1496;v-text-anchor:middle" coordsize="2706,1274" path="m,l2706,r,335l2703,335r-628,l2069,327r-6,-8l2056,311r-7,-7l2041,297r-7,-5l2026,286r-10,-6l2007,276r-9,-5l1989,268r-10,-3l1969,263r-11,-2l1948,260r-11,l1937,260r,l1937,260r,l1937,260r,l1937,260r,l1936,260r,l1936,260r-2,l1934,260r,l1934,260r-15,1l1903,263r-15,4l1874,271r-14,7l1847,286r-12,8l1824,304r-10,10l1805,326r-8,12l1790,352r-6,14l1780,380r-4,15l1775,411r,l1775,412r,l1775,412r,1l1775,413r,2l1775,415r,1l1775,416r,1l1775,417r,l1775,418r,l1775,419r,l1775,420r,l1775,421r,l1775,423r,l1775,423r,1l1775,424r,1l1775,425r,1l1775,426r,1l1775,427r1,16l1780,458r4,15l1790,486r7,13l1805,511r9,13l1824,534r11,10l1847,552r13,8l1874,566r14,6l1903,575r16,2l1934,579r,l1934,579r,l1934,579r,l1936,579r,l1936,579r,l1936,579r,l1937,579r,l1937,579r,l1937,579r11,-2l1959,576r12,-1l1981,572r12,-4l2003,565r9,-5l2021,555r9,-6l2039,542r8,-7l2055,528r7,-7l2069,511r6,-8l2080,494r623,l2706,494r,315l2075,809r-6,-8l2063,793r-7,-8l2049,778r-8,-7l2034,765r-8,-5l2016,754r-9,-5l1998,745r-9,-4l1979,739r-10,-2l1958,735r-10,-2l1937,733r-16,2l1905,737r-16,3l1874,746r-15,7l1847,761r-13,9l1822,780r-11,12l1802,804r-8,13l1788,831r-6,14l1778,861r-3,16l1775,893r,16l1778,925r4,15l1788,954r6,15l1802,982r9,12l1822,1006r12,10l1847,1025r12,8l1874,1040r15,4l1905,1049r16,2l1937,1052r11,-1l1959,1050r12,-1l1981,1046r12,-4l2003,1039r9,-5l2021,1028r9,-5l2039,1016r8,-7l2055,1002r7,-8l2069,986r6,-9l2080,968r626,l2706,1274,,1274,,xe" fillcolor="#df177a" stroked="f">
                    <v:fill color2="#20e885"/>
                  </v:shape>
                  <v:shape id="_x0000_s1036" style="position:absolute;left:2666;top:5817;width:3528;height:583;v-text-anchor:middle" coordsize="2698,501" o:spt="100" adj="0,,0" path="m,l301,r22,l343,1r19,3l382,5r17,3l415,11r16,4l444,19r14,5l471,29r12,7l495,41r11,7l516,56r10,8l536,72r8,9l551,90r8,9l566,110r6,10l578,130r5,12l587,152r4,12l595,176r2,11l599,200r1,12l603,224r,12l603,250r,19l602,287r-3,17l597,320r-3,15l590,350r-5,12l579,374r-6,11l566,395r-8,10l550,415r-8,9l533,432r-10,8l513,448r-10,7l491,462r-11,5l469,473r-12,4l446,482r-12,3l422,488r-16,3l390,493r-16,3l358,498r-15,1l329,500r-14,1l301,501,,501,,xm203,114r,274l252,388r16,l282,388r13,-2l307,385r10,-2l327,382r8,-2l343,377r6,-3l356,370r5,-3l367,362r5,-5l376,352r5,-7l385,340r4,-8l391,324r3,-9l395,304r3,-11l399,280r1,-13l400,252r-1,-18l398,216r-3,-16l391,185r-5,-13l381,161r-7,-9l366,144r-9,-7l347,130r-13,-4l320,121r-14,-2l290,115r-18,-1l253,114r-50,xm1074,418r-231,l811,501r-207,l851,r221,l1318,501r-212,l1074,418xm1031,310l959,130,886,310r145,xm1384,r189,l1820,278,1820,r191,l2011,501r-191,l1574,227r,274l1384,501,1384,xm2145,r543,l2688,107r-340,l2348,187r315,l2663,290r-315,l2348,388r350,l2698,501r-553,l2145,xe" fillcolor="black" stroked="f">
                    <v:stroke joinstyle="round"/>
                    <v:formulas/>
                    <v:path o:connecttype="segments"/>
                  </v:shape>
                  <w10:wrap anchorx="margin"/>
                </v:group>
              </w:pict>
            </w:r>
          </w:p>
          <w:p w:rsidR="00FE3416" w:rsidRDefault="00FE3416" w:rsidP="00832E79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rPr>
                <w:rFonts w:ascii="Tahoma" w:hAnsi="Tahoma" w:cs="Tahoma"/>
                <w:sz w:val="56"/>
                <w:szCs w:val="56"/>
                <w:lang w:val="es-CO"/>
              </w:rPr>
            </w:pPr>
          </w:p>
          <w:p w:rsidR="00FE3416" w:rsidRDefault="00FE3416" w:rsidP="00FE3416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jc w:val="center"/>
              <w:rPr>
                <w:rFonts w:ascii="Tahoma" w:hAnsi="Tahoma" w:cs="Tahoma"/>
                <w:sz w:val="40"/>
                <w:szCs w:val="40"/>
                <w:lang w:val="es-CO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</w:p>
          <w:p w:rsidR="00FE3416" w:rsidRDefault="00FE3416" w:rsidP="00832E79">
            <w:pPr>
              <w:jc w:val="center"/>
              <w:rPr>
                <w:rFonts w:ascii="Tahoma" w:hAnsi="Tahoma" w:cs="Tahoma"/>
                <w:sz w:val="24"/>
                <w:szCs w:val="40"/>
                <w:lang w:val="es-CO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>MANUAL DE</w:t>
            </w:r>
            <w:r w:rsidR="00A9749D">
              <w:rPr>
                <w:rFonts w:ascii="Tahoma" w:hAnsi="Tahoma" w:cs="Tahoma"/>
                <w:b/>
                <w:bCs/>
                <w:sz w:val="24"/>
              </w:rPr>
              <w:t>L</w:t>
            </w:r>
            <w:r>
              <w:rPr>
                <w:rFonts w:ascii="Tahoma" w:hAnsi="Tahoma" w:cs="Tahoma"/>
                <w:b/>
                <w:bCs/>
                <w:sz w:val="24"/>
              </w:rPr>
              <w:t xml:space="preserve"> SISTEMA</w:t>
            </w:r>
          </w:p>
          <w:p w:rsidR="00FE3416" w:rsidRDefault="008418E0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>Rediseño Muestra Mensual de Hoteles</w:t>
            </w:r>
            <w:r w:rsidR="00FE3416" w:rsidRPr="00FE3416">
              <w:rPr>
                <w:rFonts w:ascii="Tahoma" w:hAnsi="Tahoma" w:cs="Tahoma"/>
                <w:b/>
                <w:bCs/>
                <w:sz w:val="24"/>
              </w:rPr>
              <w:t xml:space="preserve"> </w:t>
            </w:r>
          </w:p>
          <w:p w:rsidR="00FE3416" w:rsidRDefault="00FE3416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>“FORMULARIO ELECTRÓNICO”</w:t>
            </w:r>
          </w:p>
          <w:p w:rsidR="00E96FEA" w:rsidRDefault="00B25E93" w:rsidP="00832E79">
            <w:pPr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>Versión 1.1</w:t>
            </w:r>
          </w:p>
          <w:p w:rsidR="00FE3416" w:rsidRDefault="00FE3416" w:rsidP="00832E79">
            <w:pPr>
              <w:pStyle w:val="Ttulo1"/>
              <w:numPr>
                <w:ilvl w:val="0"/>
                <w:numId w:val="0"/>
              </w:numPr>
              <w:rPr>
                <w:rFonts w:ascii="Tahoma" w:hAnsi="Tahoma" w:cs="Tahoma"/>
                <w:sz w:val="24"/>
                <w:szCs w:val="56"/>
                <w:lang w:val="es-CO"/>
              </w:rPr>
            </w:pPr>
          </w:p>
          <w:p w:rsidR="00FE3416" w:rsidRDefault="008418E0" w:rsidP="00832E79">
            <w:pPr>
              <w:jc w:val="center"/>
              <w:rPr>
                <w:rFonts w:ascii="Tahoma" w:hAnsi="Tahoma" w:cs="Tahoma"/>
                <w:b/>
                <w:bCs/>
                <w:sz w:val="24"/>
                <w:lang w:val="es-CO"/>
              </w:rPr>
            </w:pPr>
            <w:r>
              <w:rPr>
                <w:rFonts w:ascii="Tahoma" w:hAnsi="Tahoma" w:cs="Tahoma"/>
                <w:b/>
                <w:bCs/>
                <w:sz w:val="24"/>
              </w:rPr>
              <w:t>XXXX 2012</w:t>
            </w:r>
          </w:p>
          <w:p w:rsidR="00FE3416" w:rsidRDefault="00FE3416" w:rsidP="00832E79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jc w:val="center"/>
              <w:rPr>
                <w:rFonts w:ascii="Tahoma" w:hAnsi="Tahoma" w:cs="Tahoma"/>
                <w:sz w:val="56"/>
                <w:szCs w:val="56"/>
                <w:lang w:val="es-CO"/>
              </w:rPr>
            </w:pPr>
          </w:p>
        </w:tc>
      </w:tr>
    </w:tbl>
    <w:p w:rsidR="00FE3416" w:rsidRDefault="00FE3416" w:rsidP="00FE3416">
      <w:pPr>
        <w:pStyle w:val="Ttulo"/>
        <w:rPr>
          <w:rFonts w:ascii="Tahoma" w:hAnsi="Tahoma" w:cs="Tahoma"/>
        </w:rPr>
      </w:pPr>
    </w:p>
    <w:p w:rsidR="005D3B28" w:rsidRDefault="005D3B28"/>
    <w:p w:rsidR="00FE3416" w:rsidRDefault="00FE3416"/>
    <w:p w:rsidR="00FE3416" w:rsidRDefault="00FE3416"/>
    <w:p w:rsidR="00FE3416" w:rsidRDefault="00FE3416"/>
    <w:p w:rsidR="000019F0" w:rsidRDefault="000019F0" w:rsidP="000019F0">
      <w:pPr>
        <w:suppressAutoHyphens w:val="0"/>
        <w:spacing w:after="200" w:line="276" w:lineRule="auto"/>
      </w:pPr>
    </w:p>
    <w:p w:rsidR="00D04458" w:rsidRDefault="00D04458" w:rsidP="008418E0">
      <w:pPr>
        <w:suppressAutoHyphens w:val="0"/>
        <w:spacing w:after="200" w:line="276" w:lineRule="auto"/>
      </w:pPr>
    </w:p>
    <w:sectPr w:rsidR="00D04458" w:rsidSect="002150D2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0C7" w:rsidRDefault="004960C7" w:rsidP="002150D2">
      <w:r>
        <w:separator/>
      </w:r>
    </w:p>
  </w:endnote>
  <w:endnote w:type="continuationSeparator" w:id="0">
    <w:p w:rsidR="004960C7" w:rsidRDefault="004960C7" w:rsidP="00215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0C7" w:rsidRDefault="004960C7" w:rsidP="002150D2">
      <w:r>
        <w:separator/>
      </w:r>
    </w:p>
  </w:footnote>
  <w:footnote w:type="continuationSeparator" w:id="0">
    <w:p w:rsidR="004960C7" w:rsidRDefault="004960C7" w:rsidP="002150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94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668"/>
      <w:gridCol w:w="5191"/>
      <w:gridCol w:w="2335"/>
    </w:tblGrid>
    <w:tr w:rsidR="002150D2" w:rsidTr="007A52C4">
      <w:trPr>
        <w:cantSplit/>
        <w:trHeight w:val="972"/>
      </w:trPr>
      <w:tc>
        <w:tcPr>
          <w:tcW w:w="1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150D2" w:rsidRDefault="002150D2" w:rsidP="00832E79">
          <w:pPr>
            <w:pStyle w:val="Encabezado"/>
            <w:snapToGrid w:val="0"/>
            <w:ind w:right="360"/>
            <w:rPr>
              <w:rFonts w:ascii="Tahoma" w:hAnsi="Tahoma" w:cs="Tahoma"/>
            </w:rPr>
          </w:pPr>
        </w:p>
        <w:p w:rsidR="002150D2" w:rsidRDefault="002150D2" w:rsidP="00832E79">
          <w:pPr>
            <w:pStyle w:val="Encabezado"/>
            <w:ind w:right="200"/>
            <w:jc w:val="center"/>
            <w:rPr>
              <w:rFonts w:ascii="Tahoma" w:hAnsi="Tahoma" w:cs="Tahoma"/>
              <w:b/>
              <w:bCs/>
              <w:sz w:val="24"/>
              <w:szCs w:val="24"/>
            </w:rPr>
          </w:pPr>
          <w:r>
            <w:rPr>
              <w:rFonts w:ascii="Tahoma" w:hAnsi="Tahoma" w:cs="Tahoma"/>
              <w:noProof/>
              <w:lang w:val="es-CO" w:eastAsia="es-CO"/>
            </w:rPr>
            <w:drawing>
              <wp:inline distT="0" distB="0" distL="0" distR="0">
                <wp:extent cx="581025" cy="409575"/>
                <wp:effectExtent l="1905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150D2" w:rsidRDefault="008418E0" w:rsidP="002150D2">
          <w:pPr>
            <w:pStyle w:val="Encabezado"/>
            <w:snapToGrid w:val="0"/>
            <w:spacing w:line="360" w:lineRule="aut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sz w:val="24"/>
            </w:rPr>
            <w:t>Rediseño Muestra Mensual de Hoteles</w:t>
          </w:r>
        </w:p>
      </w:tc>
      <w:tc>
        <w:tcPr>
          <w:tcW w:w="2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A52C4" w:rsidRDefault="007A52C4" w:rsidP="007A52C4">
          <w:pPr>
            <w:pStyle w:val="Encabezado"/>
            <w:spacing w:line="360" w:lineRule="auto"/>
            <w:ind w:right="360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</w:t>
          </w:r>
          <w:r>
            <w:rPr>
              <w:i/>
              <w:iCs/>
              <w:sz w:val="16"/>
              <w:szCs w:val="16"/>
            </w:rPr>
            <w:t>: SI-MMH-MSI-01</w:t>
          </w:r>
        </w:p>
        <w:p w:rsidR="007A52C4" w:rsidRDefault="007A52C4" w:rsidP="007A52C4">
          <w:pPr>
            <w:pStyle w:val="Encabezado"/>
            <w:spacing w:line="360" w:lineRule="auto"/>
            <w:ind w:right="110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 : 01</w:t>
          </w:r>
        </w:p>
        <w:p w:rsidR="007A52C4" w:rsidRDefault="007A52C4" w:rsidP="007A52C4">
          <w:pPr>
            <w:pStyle w:val="Encabezado"/>
            <w:spacing w:line="360" w:lineRule="auto"/>
            <w:ind w:right="360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 xml:space="preserve">Página : </w:t>
          </w:r>
          <w:r>
            <w:rPr>
              <w:snapToGrid w:val="0"/>
              <w:sz w:val="16"/>
              <w:szCs w:val="16"/>
            </w:rPr>
            <w:fldChar w:fldCharType="begin"/>
          </w:r>
          <w:r>
            <w:rPr>
              <w:snapToGrid w:val="0"/>
              <w:sz w:val="16"/>
              <w:szCs w:val="16"/>
            </w:rPr>
            <w:instrText xml:space="preserve"> PAGE </w:instrText>
          </w:r>
          <w:r>
            <w:rPr>
              <w:snapToGrid w:val="0"/>
              <w:sz w:val="16"/>
              <w:szCs w:val="16"/>
            </w:rPr>
            <w:fldChar w:fldCharType="separate"/>
          </w:r>
          <w:r>
            <w:rPr>
              <w:noProof/>
              <w:snapToGrid w:val="0"/>
              <w:sz w:val="16"/>
              <w:szCs w:val="16"/>
            </w:rPr>
            <w:t>2</w:t>
          </w:r>
          <w:r>
            <w:rPr>
              <w:snapToGrid w:val="0"/>
              <w:sz w:val="16"/>
              <w:szCs w:val="16"/>
            </w:rPr>
            <w:fldChar w:fldCharType="end"/>
          </w:r>
          <w:r>
            <w:rPr>
              <w:snapToGrid w:val="0"/>
              <w:sz w:val="16"/>
              <w:szCs w:val="16"/>
            </w:rPr>
            <w:t xml:space="preserve"> de 45</w:t>
          </w:r>
        </w:p>
        <w:p w:rsidR="002150D2" w:rsidRDefault="007A52C4" w:rsidP="007A52C4">
          <w:pPr>
            <w:pStyle w:val="Encabezado"/>
            <w:spacing w:line="360" w:lineRule="auto"/>
            <w:ind w:right="360"/>
            <w:rPr>
              <w:rFonts w:ascii="Tahoma" w:hAnsi="Tahoma" w:cs="Tahoma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Fecha: DD-MM-AA</w:t>
          </w:r>
        </w:p>
      </w:tc>
    </w:tr>
  </w:tbl>
  <w:p w:rsidR="002150D2" w:rsidRDefault="002150D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A3"/>
    <w:multiLevelType w:val="multilevel"/>
    <w:tmpl w:val="9372F7A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416"/>
    <w:rsid w:val="000019F0"/>
    <w:rsid w:val="001121C2"/>
    <w:rsid w:val="00146144"/>
    <w:rsid w:val="002150D2"/>
    <w:rsid w:val="00265B16"/>
    <w:rsid w:val="00315DBE"/>
    <w:rsid w:val="00393CB0"/>
    <w:rsid w:val="003A74BC"/>
    <w:rsid w:val="004960C7"/>
    <w:rsid w:val="004A15B9"/>
    <w:rsid w:val="0053361E"/>
    <w:rsid w:val="005621AC"/>
    <w:rsid w:val="005B01C9"/>
    <w:rsid w:val="005D3B28"/>
    <w:rsid w:val="006D54E8"/>
    <w:rsid w:val="007004C0"/>
    <w:rsid w:val="00705715"/>
    <w:rsid w:val="0070751E"/>
    <w:rsid w:val="007A52C4"/>
    <w:rsid w:val="007B68B3"/>
    <w:rsid w:val="007E29B6"/>
    <w:rsid w:val="008418E0"/>
    <w:rsid w:val="00872C80"/>
    <w:rsid w:val="008769F6"/>
    <w:rsid w:val="008B467A"/>
    <w:rsid w:val="008D2488"/>
    <w:rsid w:val="00902A3D"/>
    <w:rsid w:val="009E2EFA"/>
    <w:rsid w:val="009E45C2"/>
    <w:rsid w:val="00A11181"/>
    <w:rsid w:val="00A9749D"/>
    <w:rsid w:val="00AB7740"/>
    <w:rsid w:val="00B00EE9"/>
    <w:rsid w:val="00B25E93"/>
    <w:rsid w:val="00C51D70"/>
    <w:rsid w:val="00D04458"/>
    <w:rsid w:val="00D113B8"/>
    <w:rsid w:val="00D116B5"/>
    <w:rsid w:val="00D71A6A"/>
    <w:rsid w:val="00E96FEA"/>
    <w:rsid w:val="00F36E92"/>
    <w:rsid w:val="00F54501"/>
    <w:rsid w:val="00F64643"/>
    <w:rsid w:val="00F74A3A"/>
    <w:rsid w:val="00FD3FC1"/>
    <w:rsid w:val="00FE3416"/>
    <w:rsid w:val="00FE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1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FE3416"/>
    <w:pPr>
      <w:keepNext/>
      <w:numPr>
        <w:numId w:val="1"/>
      </w:numPr>
      <w:tabs>
        <w:tab w:val="clear" w:pos="432"/>
        <w:tab w:val="num" w:pos="0"/>
      </w:tabs>
      <w:spacing w:before="240" w:after="60"/>
      <w:ind w:left="0" w:firstLine="0"/>
      <w:outlineLvl w:val="0"/>
    </w:pPr>
    <w:rPr>
      <w:rFonts w:ascii="Arial" w:hAnsi="Arial"/>
      <w:b/>
      <w:kern w:val="1"/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96FE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FE3416"/>
    <w:pPr>
      <w:keepNext/>
      <w:numPr>
        <w:ilvl w:val="3"/>
        <w:numId w:val="1"/>
      </w:numPr>
      <w:tabs>
        <w:tab w:val="clear" w:pos="864"/>
        <w:tab w:val="num" w:pos="0"/>
      </w:tabs>
      <w:ind w:left="0"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FE3416"/>
    <w:pPr>
      <w:keepNext/>
      <w:numPr>
        <w:ilvl w:val="4"/>
        <w:numId w:val="1"/>
      </w:numPr>
      <w:tabs>
        <w:tab w:val="clear" w:pos="1008"/>
        <w:tab w:val="num" w:pos="0"/>
      </w:tabs>
      <w:ind w:left="0" w:firstLine="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FE3416"/>
    <w:pPr>
      <w:keepNext/>
      <w:numPr>
        <w:ilvl w:val="5"/>
        <w:numId w:val="1"/>
      </w:numPr>
      <w:tabs>
        <w:tab w:val="clear" w:pos="1152"/>
        <w:tab w:val="num" w:pos="0"/>
      </w:tabs>
      <w:ind w:left="0" w:right="-91" w:firstLine="0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ar"/>
    <w:qFormat/>
    <w:rsid w:val="00FE3416"/>
    <w:pPr>
      <w:keepNext/>
      <w:numPr>
        <w:ilvl w:val="6"/>
        <w:numId w:val="1"/>
      </w:numPr>
      <w:tabs>
        <w:tab w:val="clear" w:pos="1296"/>
        <w:tab w:val="num" w:pos="0"/>
      </w:tabs>
      <w:ind w:left="0" w:firstLine="0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link w:val="Ttulo8Car"/>
    <w:qFormat/>
    <w:rsid w:val="00FE3416"/>
    <w:pPr>
      <w:keepNext/>
      <w:numPr>
        <w:ilvl w:val="7"/>
        <w:numId w:val="1"/>
      </w:numPr>
      <w:tabs>
        <w:tab w:val="clear" w:pos="1440"/>
        <w:tab w:val="num" w:pos="0"/>
      </w:tabs>
      <w:ind w:left="0" w:firstLine="0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link w:val="Ttulo9Car"/>
    <w:qFormat/>
    <w:rsid w:val="00FE3416"/>
    <w:pPr>
      <w:keepNext/>
      <w:numPr>
        <w:ilvl w:val="8"/>
        <w:numId w:val="1"/>
      </w:numPr>
      <w:tabs>
        <w:tab w:val="clear" w:pos="1584"/>
        <w:tab w:val="num" w:pos="0"/>
      </w:tabs>
      <w:ind w:left="0" w:firstLine="0"/>
      <w:jc w:val="both"/>
      <w:outlineLvl w:val="8"/>
    </w:pPr>
    <w:rPr>
      <w:b/>
      <w:bCs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E3416"/>
    <w:rPr>
      <w:rFonts w:ascii="Arial" w:eastAsia="Times New Roman" w:hAnsi="Arial" w:cs="Times New Roman"/>
      <w:b/>
      <w:kern w:val="1"/>
      <w:sz w:val="28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E96FEA"/>
    <w:rPr>
      <w:rFonts w:ascii="Arial" w:eastAsia="Times New Roman" w:hAnsi="Arial" w:cs="Times New Roman"/>
      <w:b/>
      <w:sz w:val="24"/>
      <w:szCs w:val="20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FE3416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5Car">
    <w:name w:val="Título 5 Car"/>
    <w:basedOn w:val="Fuentedeprrafopredeter"/>
    <w:link w:val="Ttulo5"/>
    <w:rsid w:val="00FE3416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rsid w:val="00FE3416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7Car">
    <w:name w:val="Título 7 Car"/>
    <w:basedOn w:val="Fuentedeprrafopredeter"/>
    <w:link w:val="Ttulo7"/>
    <w:rsid w:val="00FE3416"/>
    <w:rPr>
      <w:rFonts w:ascii="Arial" w:eastAsia="Times New Roman" w:hAnsi="Arial" w:cs="Times New Roman"/>
      <w:b/>
      <w:sz w:val="28"/>
      <w:szCs w:val="20"/>
      <w:lang w:eastAsia="ar-SA"/>
    </w:rPr>
  </w:style>
  <w:style w:type="character" w:customStyle="1" w:styleId="Ttulo8Car">
    <w:name w:val="Título 8 Car"/>
    <w:basedOn w:val="Fuentedeprrafopredeter"/>
    <w:link w:val="Ttulo8"/>
    <w:rsid w:val="00FE3416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rsid w:val="00FE3416"/>
    <w:rPr>
      <w:rFonts w:ascii="Times New Roman" w:eastAsia="Times New Roman" w:hAnsi="Times New Roman" w:cs="Times New Roman"/>
      <w:b/>
      <w:bCs/>
      <w:i/>
      <w:iCs/>
      <w:sz w:val="24"/>
      <w:szCs w:val="20"/>
      <w:lang w:eastAsia="ar-SA"/>
    </w:rPr>
  </w:style>
  <w:style w:type="paragraph" w:styleId="Ttulo">
    <w:name w:val="Title"/>
    <w:basedOn w:val="Normal"/>
    <w:next w:val="Normal"/>
    <w:link w:val="TtuloCar"/>
    <w:qFormat/>
    <w:rsid w:val="00FE3416"/>
    <w:pPr>
      <w:jc w:val="center"/>
    </w:pPr>
    <w:rPr>
      <w:rFonts w:ascii="Arial" w:hAnsi="Arial"/>
      <w:b/>
      <w:sz w:val="28"/>
    </w:rPr>
  </w:style>
  <w:style w:type="character" w:customStyle="1" w:styleId="TtuloCar">
    <w:name w:val="Título Car"/>
    <w:basedOn w:val="Fuentedeprrafopredeter"/>
    <w:link w:val="Ttulo"/>
    <w:rsid w:val="00FE3416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34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Textoindependiente">
    <w:name w:val="Body Text"/>
    <w:basedOn w:val="Normal"/>
    <w:link w:val="TextoindependienteCar"/>
    <w:rsid w:val="005B01C9"/>
    <w:pPr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B01C9"/>
    <w:rPr>
      <w:rFonts w:ascii="Arial" w:eastAsia="Times New Roman" w:hAnsi="Arial" w:cs="Times New Roman"/>
      <w:sz w:val="24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1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1C9"/>
    <w:rPr>
      <w:rFonts w:ascii="Tahoma" w:eastAsia="Times New Roman" w:hAnsi="Tahoma" w:cs="Tahoma"/>
      <w:sz w:val="16"/>
      <w:szCs w:val="16"/>
      <w:lang w:eastAsia="ar-SA"/>
    </w:rPr>
  </w:style>
  <w:style w:type="paragraph" w:styleId="Encabezado">
    <w:name w:val="header"/>
    <w:basedOn w:val="Normal"/>
    <w:link w:val="EncabezadoCar"/>
    <w:unhideWhenUsed/>
    <w:rsid w:val="002150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150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2150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50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19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19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19F0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019F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019F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0019F0"/>
    <w:pPr>
      <w:spacing w:after="100"/>
      <w:ind w:left="400"/>
    </w:pPr>
  </w:style>
  <w:style w:type="character" w:customStyle="1" w:styleId="apple-style-span">
    <w:name w:val="apple-style-span"/>
    <w:basedOn w:val="Fuentedeprrafopredeter"/>
    <w:rsid w:val="00D116B5"/>
  </w:style>
  <w:style w:type="character" w:customStyle="1" w:styleId="apple-converted-space">
    <w:name w:val="apple-converted-space"/>
    <w:basedOn w:val="Fuentedeprrafopredeter"/>
    <w:rsid w:val="00D116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6FB2-4150-42EA-A254-1298DC31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84104-876-8607966-89314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kjmoralesp</dc:creator>
  <cp:lastModifiedBy>fajaimesm</cp:lastModifiedBy>
  <cp:revision>12</cp:revision>
  <dcterms:created xsi:type="dcterms:W3CDTF">2011-12-08T16:09:00Z</dcterms:created>
  <dcterms:modified xsi:type="dcterms:W3CDTF">2012-03-14T14:46:00Z</dcterms:modified>
</cp:coreProperties>
</file>