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  <w:keepNext/>
        <w:keepLines/>
      </w:pPr>
      <w:r>
        <w:rPr>
          <w:b/>
          <w:color w:val="CC0000"/>
          <w:sz w:val="32"/>
        </w:rPr>
        <w:t>Manus – toastmaster Anders &amp; Michelles bryllup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[1]  </w:t>
      </w:r>
      <w:r>
        <w:rPr>
          <w:b/>
          <w:color w:val="CC0000"/>
          <w:sz w:val="26"/>
        </w:rPr>
        <w:t>Maarud-historie (valgfri lokalfarge)</w:t>
      </w:r>
    </w:p>
    <w:p>
      <w:pPr>
        <w:keepNext/>
        <w:keepLines/>
      </w:pPr>
      <w:r>
        <w:rPr>
          <w:i/>
          <w:color w:val="CC0000"/>
          <w:sz w:val="20"/>
        </w:rPr>
        <w:t>Maarud-historie (2 linjer – valgfri lokalfarge, verifisert):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ja: dere feirer bryllup i selve chipsens fødeby.»</w:t>
      </w:r>
    </w:p>
    <w:p>
      <w:pPr>
        <w:keepNext/>
        <w:keepLines/>
      </w:pPr>
      <w:r>
        <w:rPr>
          <w:i/>
          <w:color w:val="CC0000"/>
          <w:sz w:val="20"/>
        </w:rPr>
        <w:t>Verifisert (potetgull fra 1936, Stang/USA-tur – kilde: Wikipedia/maarudgaard.no).</w:t>
      </w:r>
    </w:p>
    <w:p>
      <w:pPr>
        <w:keepNext/>
        <w:keepLines/>
      </w:pPr>
      <w:r>
        <w:rPr>
          <w:i/>
          <w:color w:val="CC0000"/>
          <w:sz w:val="20"/>
        </w:rPr>
        <w:t>Maarud-historie – din råversjon (UTKAST, ikke verifisert – les advarsel):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«Gården ble stiftet i 1936. Så gikk det tre-fire år, og så kom krigen.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Etter den ble gården brukt i et oppgjør med krigsforbrytelser.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regionen her har jo en fortid – fra nazisympatisører til tjuvjakt, stjeling og gjedde i Glomma.»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[2]  </w:t>
      </w:r>
      <w:r>
        <w:rPr>
          <w:b/>
          <w:color w:val="CC0000"/>
          <w:sz w:val="26"/>
        </w:rPr>
        <w:t>A — Varm velkomst + wow</w:t>
      </w:r>
    </w:p>
    <w:p>
      <w:pPr>
        <w:keepNext/>
        <w:keepLines/>
      </w:pPr>
      <w:r>
        <w:rPr>
          <w:i/>
          <w:color w:val="CC0000"/>
          <w:sz w:val="20"/>
        </w:rPr>
        <w:t>[blikk: sveip rom. Smil før første ord.]</w:t>
      </w:r>
    </w:p>
    <w:p>
      <w:pPr>
        <w:keepNext/>
        <w:keepLines/>
      </w:pPr>
      <w:r>
        <w:rPr>
          <w:b w:val="0"/>
          <w:color w:val="000000"/>
          <w:sz w:val="25"/>
        </w:rPr>
        <w:t>Velkommen alle sammen.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Takk for en strålende dag så langt. Dette har jeg gledet meg lenge til.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Wow, for et lokale.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Jeg sliter egentlig med å forstå min egen stillingsbeskrivelse her i kveld som toastmaster.</w:t>
      </w:r>
    </w:p>
    <w:p>
      <w:pPr>
        <w:keepNext/>
        <w:keepLines/>
      </w:pPr>
      <w:r>
        <w:rPr>
          <w:i/>
          <w:color w:val="CC0000"/>
          <w:sz w:val="20"/>
        </w:rPr>
        <w:t>(bygg)</w:t>
      </w:r>
      <w:r>
        <w:rPr>
          <w:b w:val="0"/>
          <w:color w:val="000000"/>
          <w:sz w:val="25"/>
        </w:rPr>
        <w:t xml:space="preserve"> Lydtekniker, DJ, fotograf, prest … alle fagfolk er på plass.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så mye kompetanse i rommet – hva er vitsen med meg?</w:t>
      </w:r>
    </w:p>
    <w:p>
      <w:pPr>
        <w:keepNext/>
        <w:keepLines/>
      </w:pPr>
      <w:r>
        <w:rPr>
          <w:i/>
          <w:color w:val="CC0000"/>
          <w:sz w:val="20"/>
        </w:rPr>
        <w:t>(LAND 2 sek)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Heldigvis er jeg byråkrat i staten.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jeg er ekspert på å gjøre meg viktig på de minste ting.</w:t>
      </w:r>
    </w:p>
    <w:p>
      <w:pPr>
        <w:keepNext/>
        <w:keepLines/>
      </w:pPr>
      <w:r>
        <w:rPr>
          <w:i/>
          <w:color w:val="CC0000"/>
          <w:sz w:val="20"/>
        </w:rPr>
        <w:t>[CHEKHOV PLANT 1: «jeg var imot» – betales ut i Stikk 2 («den tar vi senere»).]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Akkurat som den gangen jeg aktivt forsøkte å forhindre at dere to ble sammen.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Men akkurat den saken, den tar vi senere i kveld.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keepNext/>
        <w:keepLines/>
      </w:pPr>
      <w:r>
        <w:rPr>
          <w:i/>
          <w:color w:val="CC0000"/>
          <w:sz w:val="20"/>
        </w:rPr>
        <w:t>[Alt. 7 – Fake-out: «det sterkeste båndet» (brudepar → Anders og meg). Lever de tre «så …»-linjene helt oppriktig – ikke flir.]</w:t>
      </w:r>
    </w:p>
    <w:p>
      <w:pPr>
        <w:keepNext/>
        <w:keepLines/>
      </w:pPr>
      <w:r>
        <w:rPr>
          <w:i/>
          <w:color w:val="CC0000"/>
          <w:sz w:val="20"/>
        </w:rPr>
        <w:t>(varm, oppriktig – la rommet tro du hyller brudeparet)</w:t>
      </w:r>
      <w:r>
        <w:rPr>
          <w:b w:val="0"/>
          <w:color w:val="000000"/>
          <w:sz w:val="25"/>
        </w:rPr>
        <w:t xml:space="preserve"> «Det finnes få par med et så sterkt og kraftfullt bånd som dette.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snakker selvfølgelig om … </w:t>
      </w:r>
      <w:r>
        <w:rPr>
          <w:i/>
          <w:color w:val="CC0000"/>
          <w:sz w:val="20"/>
        </w:rPr>
        <w:t>(LAND 2 sek)</w:t>
      </w:r>
      <w:r>
        <w:rPr>
          <w:b w:val="0"/>
          <w:color w:val="000000"/>
          <w:sz w:val="25"/>
        </w:rPr>
        <w:t xml:space="preserve"> Anders. Og meg.»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[3]  </w:t>
      </w:r>
      <w:r>
        <w:rPr>
          <w:b/>
          <w:color w:val="CC0000"/>
          <w:sz w:val="26"/>
        </w:rPr>
        <w:t>C — Setter tonen</w:t>
      </w:r>
    </w:p>
    <w:p>
      <w:pPr>
        <w:keepNext/>
        <w:keepLines/>
      </w:pPr>
      <w:r>
        <w:rPr>
          <w:b w:val="0"/>
          <w:color w:val="000000"/>
          <w:sz w:val="25"/>
        </w:rPr>
        <w:t>Dette blir en innmari kul fest. Vi skal kose oss til de sene nattetimer.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vårt ansvar her i kveld: å hoie opp brudeparet, talerne og de som trenger det mest.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[4]  </w:t>
      </w:r>
      <w:r>
        <w:rPr>
          <w:b/>
          <w:color w:val="CC0000"/>
          <w:sz w:val="26"/>
        </w:rPr>
        <w:t>D — Én oppfordring + brudeparet inn (servietter som startflagg)</w:t>
      </w:r>
    </w:p>
    <w:p>
      <w:pPr>
        <w:keepNext/>
        <w:keepLines/>
      </w:pPr>
      <w:r>
        <w:rPr>
          <w:i/>
          <w:color w:val="CC0000"/>
          <w:sz w:val="20"/>
        </w:rPr>
        <w:t>[CHEKHOV PLANT 3: servietten – pay off i Stikk 4.]</w:t>
      </w:r>
    </w:p>
    <w:p>
      <w:pPr>
        <w:keepNext/>
        <w:keepLines/>
      </w:pPr>
      <w:r>
        <w:rPr>
          <w:i/>
          <w:color w:val="CC0000"/>
          <w:sz w:val="20"/>
        </w:rPr>
        <w:t>(varm, ro – senk tempoet helt ned)</w:t>
      </w:r>
      <w:r>
        <w:rPr>
          <w:b w:val="0"/>
          <w:color w:val="000000"/>
          <w:sz w:val="25"/>
        </w:rPr>
        <w:t xml:space="preserve"> Men aller først ber jeg dere om én ting i løpet av kvelden.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Lukk øynene et lite øyeblikk.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Og tenk, helt for dere selv: hvordan kan JEG bidra til at dette blir det beste bryllupet jeg noen gang har vært i?</w:t>
      </w:r>
    </w:p>
    <w:p>
      <w:pPr>
        <w:keepNext/>
        <w:keepLines/>
      </w:pPr>
      <w:r>
        <w:rPr>
          <w:i/>
          <w:color w:val="CC0000"/>
          <w:sz w:val="20"/>
        </w:rPr>
        <w:t>(LAND 3 sek. La spørsmålet henge.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Så kan dere åpne øynene igjen.</w:t>
      </w:r>
    </w:p>
    <w:p>
      <w:pPr>
        <w:keepNext/>
        <w:keepLines/>
      </w:pPr>
      <w:r>
        <w:rPr>
          <w:i/>
          <w:color w:val="CC0000"/>
          <w:sz w:val="20"/>
        </w:rPr>
        <w:t>[CROWD WORK – løft rommet før inngangen. La hvert svar få sin reaksjon; spill på trøkket. Forhåndsprogrammert = trygt (standup-teknikk §4).]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Og før vi slipper dem inn – la oss teste litt hvem som er her i kveld!</w:t>
      </w:r>
    </w:p>
    <w:p>
      <w:pPr>
        <w:keepNext/>
        <w:keepLines/>
      </w:pPr>
      <w:r>
        <w:rPr>
          <w:i/>
          <w:color w:val="CC0000"/>
          <w:sz w:val="20"/>
        </w:rPr>
        <w:t>(til salen)</w:t>
      </w:r>
      <w:r>
        <w:rPr>
          <w:b w:val="0"/>
          <w:color w:val="000000"/>
          <w:sz w:val="25"/>
        </w:rPr>
        <w:t xml:space="preserve"> Gi lyd fra dere dersom dere er … i familie med Anders!</w:t>
      </w:r>
    </w:p>
    <w:p>
      <w:pPr>
        <w:keepNext/>
        <w:keepLines/>
      </w:pPr>
      <w:r>
        <w:rPr>
          <w:i/>
          <w:color w:val="CC0000"/>
          <w:sz w:val="20"/>
        </w:rPr>
        <w:t>(beat – la dem svare)</w:t>
      </w:r>
      <w:r>
        <w:rPr>
          <w:b w:val="0"/>
          <w:color w:val="000000"/>
          <w:sz w:val="25"/>
        </w:rPr>
        <w:t xml:space="preserve"> Eyyy, det var trøkk!</w:t>
      </w:r>
    </w:p>
    <w:p>
      <w:pPr>
        <w:keepNext/>
        <w:keepLines/>
      </w:pPr>
      <w:r>
        <w:rPr>
          <w:i/>
          <w:color w:val="CC0000"/>
          <w:sz w:val="20"/>
        </w:rPr>
        <w:t>(løft)</w:t>
      </w:r>
      <w:r>
        <w:rPr>
          <w:b w:val="0"/>
          <w:color w:val="000000"/>
          <w:sz w:val="25"/>
        </w:rPr>
        <w:t xml:space="preserve"> Hva med … i familie med Michelle?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Oi – den var det enda mer trøkk i!</w:t>
      </w:r>
    </w:p>
    <w:p>
      <w:pPr>
        <w:keepNext/>
        <w:keepLines/>
      </w:pPr>
      <w:r>
        <w:rPr>
          <w:i/>
          <w:color w:val="CC0000"/>
          <w:sz w:val="20"/>
        </w:rPr>
        <w:t>(raskt)</w:t>
      </w:r>
      <w:r>
        <w:rPr>
          <w:b w:val="0"/>
          <w:color w:val="000000"/>
          <w:sz w:val="25"/>
        </w:rPr>
        <w:t xml:space="preserve"> Vennene av Anders?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Og vennene av Michelle?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Supert.</w:t>
      </w:r>
    </w:p>
    <w:p>
      <w:pPr>
        <w:keepNext/>
        <w:keepLines/>
      </w:pPr>
      <w:r>
        <w:rPr>
          <w:i/>
          <w:color w:val="CC0000"/>
          <w:sz w:val="20"/>
        </w:rPr>
        <w:t>(stigende)</w:t>
      </w:r>
      <w:r>
        <w:rPr>
          <w:b w:val="0"/>
          <w:color w:val="000000"/>
          <w:sz w:val="25"/>
        </w:rPr>
        <w:t xml:space="preserve"> Folkens – er vi klare for å ønske kveldens brudepar velkommen?</w:t>
      </w:r>
    </w:p>
    <w:p>
      <w:pPr>
        <w:keepNext/>
        <w:keepLines/>
      </w:pPr>
      <w:r>
        <w:rPr>
          <w:i/>
          <w:color w:val="CC0000"/>
          <w:sz w:val="20"/>
        </w:rPr>
        <w:t>[bygg energi – herfra og ut er det full gass]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For nå starter det for fullt. </w:t>
      </w: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Jeg ber dere reise dere.</w:t>
      </w:r>
    </w:p>
    <w:p>
      <w:pPr>
        <w:keepNext/>
        <w:keepLines/>
      </w:pPr>
      <w:r>
        <w:rPr>
          <w:i/>
          <w:color w:val="CC0000"/>
          <w:sz w:val="20"/>
        </w:rPr>
        <w:t>(vent til alle har reist seg)</w:t>
      </w:r>
      <w:r>
        <w:rPr>
          <w:b w:val="0"/>
          <w:color w:val="000000"/>
          <w:sz w:val="25"/>
        </w:rPr>
        <w:t xml:space="preserve"> Ta serviettene foran dere – hvit, foldet, på bordet.</w:t>
      </w:r>
    </w:p>
    <w:p>
      <w:pPr>
        <w:keepNext/>
        <w:keepLines/>
      </w:pPr>
      <w:r>
        <w:rPr>
          <w:i/>
          <w:color w:val="CC0000"/>
          <w:sz w:val="20"/>
        </w:rPr>
        <w:t>(varm, høyere energi)</w:t>
      </w:r>
      <w:r>
        <w:rPr>
          <w:b w:val="0"/>
          <w:color w:val="000000"/>
          <w:sz w:val="25"/>
        </w:rPr>
        <w:t xml:space="preserve"> Dette er startflagget. Når musikken begynner, svinger vi dem høyt – og jubler. </w:t>
      </w:r>
      <w:r>
        <w:rPr>
          <w:i/>
          <w:color w:val="CC0000"/>
          <w:sz w:val="20"/>
        </w:rPr>
        <w:t>(løft øyenbryn)</w:t>
      </w:r>
      <w:r>
        <w:rPr>
          <w:b w:val="0"/>
          <w:color w:val="000000"/>
          <w:sz w:val="25"/>
        </w:rPr>
        <w:t xml:space="preserve"> Klare?</w:t>
      </w:r>
    </w:p>
    <w:p>
      <w:pPr>
        <w:keepNext/>
        <w:keepLines/>
      </w:pPr>
      <w:r>
        <w:rPr>
          <w:i/>
          <w:color w:val="CC0000"/>
          <w:sz w:val="20"/>
        </w:rPr>
        <w:t>[Simen: Let's Get Ready to Rumble! – full volum]</w:t>
      </w:r>
    </w:p>
    <w:p>
      <w:pPr>
        <w:keepNext/>
        <w:keepLines/>
      </w:pPr>
      <w:r>
        <w:rPr>
          <w:b w:val="0"/>
          <w:color w:val="000000"/>
          <w:sz w:val="25"/>
        </w:rPr>
        <w:t>Ta imot kveldens enestående brudepar:</w:t>
      </w:r>
    </w:p>
    <w:p>
      <w:pPr>
        <w:keepNext/>
        <w:keepLines/>
      </w:pPr>
      <w:r>
        <w:rPr>
          <w:b/>
          <w:color w:val="000000"/>
          <w:sz w:val="25"/>
        </w:rPr>
        <w:t>Michelle og Anders!</w:t>
      </w:r>
    </w:p>
    <w:p>
      <w:pPr>
        <w:keepNext/>
        <w:keepLines/>
      </w:pPr>
      <w:r>
        <w:rPr>
          <w:i/>
          <w:color w:val="CC0000"/>
          <w:sz w:val="20"/>
        </w:rPr>
        <w:t>[brudeparet inn 30–45 sek. Stå på siden, klapp med, ikke snakk.]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[5]  </w:t>
      </w:r>
      <w:r>
        <w:rPr>
          <w:b/>
          <w:color w:val="CC0000"/>
          <w:sz w:val="26"/>
        </w:rPr>
        <w:t>E — Regi-info etter at brudeparet sitter</w:t>
      </w:r>
    </w:p>
    <w:p>
      <w:pPr>
        <w:keepNext/>
        <w:keepLines/>
      </w:pPr>
      <w:r>
        <w:rPr>
          <w:i/>
          <w:color w:val="CC0000"/>
          <w:sz w:val="20"/>
        </w:rPr>
        <w:t>[vent til de sitter. 3 sek. Smil mot dem.]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– jada, det blir et sånt bryllup.</w:t>
      </w:r>
    </w:p>
    <w:p>
      <w:pPr>
        <w:keepNext/>
        <w:keepLines/>
      </w:pPr>
      <w:r>
        <w:rPr>
          <w:b w:val="0"/>
          <w:color w:val="000000"/>
          <w:sz w:val="25"/>
        </w:rPr>
        <w:t>Det er bare å spenne fast setebeltet: tre timer med mat, taler og praktiske ting.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har tolv taler på programmet i kveld. </w:t>
      </w: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Skulle noen brenne inne med en ekstra tale, er dere hjertelig velkomne til å holde den.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bussen hjem.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Klokka 02:30.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blir tradisjoner i kveld – tramping i gulvet og klirring i glasset. Er sidemannen din ny i bryllupsgamet, forklar i forkant.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Dersom dere trenger noe sterkere for å holde ut stemmen min hele kvelden, er baren også åpen for sprit. Kort sagt: ingen går tørste hjem fra en skikkelig hedmarksfest på Skarnes.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maten: den serveres i to runder, så ingen grunn til å laste opp tallerkenen første gang. Det kommer mer av det samme – og det er nok til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liten beskjed fra bruden selv: ved inngangen står det ei gjestebok. Legg gjerne igjen en hilsen … </w:t>
      </w:r>
      <w:r>
        <w:rPr>
          <w:i/>
          <w:color w:val="CC0000"/>
          <w:sz w:val="20"/>
        </w:rPr>
        <w:t>(tørr, smil)</w:t>
      </w:r>
      <w:r>
        <w:rPr>
          <w:b w:val="0"/>
          <w:color w:val="000000"/>
          <w:sz w:val="25"/>
        </w:rPr>
        <w:t xml:space="preserve"> og dere får rate bryllupet, om dere tør.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Nødutgangene er </w:t>
      </w:r>
      <w:r>
        <w:rPr>
          <w:i/>
          <w:color w:val="CC0000"/>
          <w:sz w:val="20"/>
        </w:rPr>
        <w:t>[peker]</w:t>
      </w:r>
      <w:r>
        <w:rPr>
          <w:b w:val="0"/>
          <w:color w:val="000000"/>
          <w:sz w:val="25"/>
        </w:rPr>
        <w:t>. Hvis det brenner, går vi ut der – og hjelper hverandre.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[6]  </w:t>
      </w:r>
      <w:r>
        <w:rPr>
          <w:b/>
          <w:color w:val="CC0000"/>
          <w:sz w:val="26"/>
        </w:rPr>
        <w:t>E2 — Skål til lydmannen (Simen)</w:t>
      </w:r>
    </w:p>
    <w:p>
      <w:pPr>
        <w:keepNext/>
        <w:keepLines/>
      </w:pPr>
      <w:r>
        <w:rPr>
          <w:i/>
          <w:color w:val="CC0000"/>
          <w:sz w:val="20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5"/>
        </w:rPr>
        <w:t>Simen Borgen Messelt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fikk itte Matoma eller David Guetta …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… men dette er faen meg nesten det samma.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Skål for Simen!</w:t>
      </w:r>
    </w:p>
    <w:p>
      <w:pPr>
        <w:keepNext/>
        <w:keepLines/>
      </w:pPr>
      <w:r>
        <w:rPr>
          <w:i/>
          <w:color w:val="CC0000"/>
          <w:sz w:val="20"/>
        </w:rPr>
        <w:t>[kort skål. Simen sitter ved lydbordet – trenger ikke reise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[7]  </w:t>
      </w:r>
      <w:r>
        <w:rPr>
          <w:b/>
          <w:color w:val="CC0000"/>
          <w:sz w:val="26"/>
        </w:rPr>
        <w:t>Intro tale 1 — Werner Seigerud (brudens far)</w:t>
      </w:r>
    </w:p>
    <w:p>
      <w:pPr>
        <w:keepNext/>
        <w:keepLines/>
      </w:pPr>
      <w:r>
        <w:rPr>
          <w:i/>
          <w:color w:val="CC0000"/>
          <w:sz w:val="20"/>
        </w:rPr>
        <w:t>[Intro-sang: Optimist – Jahn Teigen, 20 sek]</w:t>
      </w:r>
    </w:p>
    <w:p>
      <w:pPr>
        <w:keepNext/>
        <w:keepLines/>
      </w:pPr>
      <w:r>
        <w:rPr>
          <w:b w:val="0"/>
          <w:color w:val="000000"/>
          <w:sz w:val="25"/>
        </w:rPr>
        <w:t>Og før vi går til buffet – det er én mann som skal ha ordet først.</w:t>
      </w:r>
    </w:p>
    <w:p>
      <w:pPr>
        <w:keepNext/>
        <w:keepLines/>
      </w:pPr>
      <w:r>
        <w:rPr>
          <w:b w:val="0"/>
          <w:color w:val="000000"/>
          <w:sz w:val="25"/>
        </w:rPr>
        <w:t>Rallysjåfør. Fabrikksjef og hestemanager. Det er få som har like kule titler på visittkortet som Werner Seigerud.</w:t>
      </w:r>
    </w:p>
    <w:p>
      <w:pPr>
        <w:keepNext/>
        <w:keepLines/>
      </w:pPr>
      <w:r>
        <w:rPr>
          <w:i/>
          <w:color w:val="CC0000"/>
          <w:sz w:val="20"/>
        </w:rPr>
        <w:t>🔔 HUSK (gj.gang 1): hold deg til TRE titler, ikke fire – det bryter rytmen.</w:t>
      </w:r>
    </w:p>
    <w:p>
      <w:pPr>
        <w:keepNext/>
        <w:keepLines/>
      </w:pPr>
      <w:r>
        <w:rPr>
          <w:b w:val="0"/>
          <w:color w:val="000000"/>
          <w:sz w:val="25"/>
        </w:rPr>
        <w:t>Men etter å ha snakket med ham, er det én ting han er mest stolt av – og det er Michelle.</w:t>
      </w:r>
    </w:p>
    <w:p>
      <w:pPr>
        <w:keepNext/>
        <w:keepLines/>
      </w:pPr>
      <w:r>
        <w:rPr>
          <w:i/>
          <w:color w:val="CC0000"/>
          <w:sz w:val="20"/>
        </w:rPr>
        <w:t xml:space="preserve">🔴 HUSK: «Michelle» er den emosjonelle landingen – la den lande </w:t>
      </w:r>
      <w:r>
        <w:rPr>
          <w:b w:val="0"/>
          <w:color w:val="000000"/>
          <w:sz w:val="25"/>
        </w:rPr>
        <w:t>(beat)</w:t>
      </w:r>
      <w:r>
        <w:rPr>
          <w:i/>
          <w:color w:val="CC0000"/>
          <w:sz w:val="20"/>
        </w:rPr>
        <w:t xml:space="preserve"> før du går videre.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For dere som ikke kjenner Werner: en rolig, raus «superpappa» med knusktørr humor, som sjelden sier mye – men som alltid har stilt opp. Han har kjørt dem land og strand rundt med hest i alle år.</w:t>
      </w:r>
    </w:p>
    <w:p>
      <w:pPr>
        <w:keepNext/>
        <w:keepLines/>
      </w:pPr>
      <w:r>
        <w:rPr>
          <w:i/>
          <w:color w:val="CC0000"/>
          <w:sz w:val="20"/>
        </w:rPr>
        <w:t>(lun, beat)</w:t>
      </w:r>
      <w:r>
        <w:rPr>
          <w:b w:val="0"/>
          <w:color w:val="000000"/>
          <w:sz w:val="25"/>
        </w:rPr>
        <w:t xml:space="preserve"> Og kjenner jeg Werner rett, gleder han seg allerede til neste kapittel: å bli bestefar en vakker dag.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er nok ikke den eneste i rommet som småhåper på noen smårollinger etter hvert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helt uten press, selvsagt.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far – </w:t>
      </w:r>
      <w:r>
        <w:rPr>
          <w:b/>
          <w:color w:val="000000"/>
          <w:sz w:val="25"/>
        </w:rPr>
        <w:t>Werner Seigerud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[8]  </w:t>
      </w:r>
      <w:r>
        <w:rPr>
          <w:b/>
          <w:color w:val="CC0000"/>
          <w:sz w:val="26"/>
        </w:rPr>
        <w:t>Matpresentasjon — FF-jentene presenterer maten</w:t>
      </w:r>
    </w:p>
    <w:p>
      <w:pPr>
        <w:keepNext/>
        <w:keepLines/>
      </w:pPr>
      <w:r>
        <w:rPr>
          <w:i/>
          <w:color w:val="CC0000"/>
          <w:sz w:val="20"/>
        </w:rPr>
        <w:t>[Rett etter Werners tale. FF-jentene = «Feminin og fornem» (Michelles Ås-venninner, samme gjeng som Tale 10). Oda-rollen avklares nærmere – poenget her er at FF-jentene presenterer maten. Første servering (forrett) åpnes rett etter denne presentasjonen – se under.]</w:t>
      </w:r>
    </w:p>
    <w:p>
      <w:pPr>
        <w:keepNext/>
        <w:keepLines/>
      </w:pPr>
      <w:r>
        <w:rPr>
          <w:i/>
          <w:color w:val="CC0000"/>
          <w:sz w:val="20"/>
        </w:rPr>
        <w:t>(varm, oppriktig)</w:t>
      </w:r>
      <w:r>
        <w:rPr>
          <w:b w:val="0"/>
          <w:color w:val="000000"/>
          <w:sz w:val="25"/>
        </w:rPr>
        <w:t xml:space="preserve"> Før vi går videre – la meg fortelle hva kjøkkenet har til oss i kveld. Men aller først en liten hyllest.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Jentene som presenterer maten stiller på dugnad for foreningen. De bruker helga og fritida si på å gjøre denne kvelden bedre for oss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 står det respekt av. La oss gi en skikkelig applaus til </w:t>
      </w:r>
      <w:r>
        <w:rPr>
          <w:b/>
          <w:color w:val="000000"/>
          <w:sz w:val="25"/>
        </w:rPr>
        <w:t>Feminin og Fornem-jentene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[applaus. FF-jentene frem.]</w:t>
      </w:r>
    </w:p>
    <w:p>
      <w:pPr>
        <w:keepNext/>
        <w:keepLines/>
      </w:pPr>
      <w:r>
        <w:rPr>
          <w:i/>
          <w:color w:val="CC0000"/>
          <w:sz w:val="20"/>
        </w:rPr>
        <w:t>[Menypresentasjon, 1–2 min. FF-jentene presenterer rettene.]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Tusen takk, jenter.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[9]  </w:t>
      </w:r>
      <w:r>
        <w:rPr>
          <w:b/>
          <w:color w:val="CC0000"/>
          <w:sz w:val="26"/>
        </w:rPr>
        <w:t>🍽️ Første servering — forrett (buffet 1 åpnes)</w:t>
      </w:r>
    </w:p>
    <w:p>
      <w:pPr>
        <w:keepNext/>
        <w:keepLines/>
      </w:pPr>
      <w:r>
        <w:rPr>
          <w:i/>
          <w:color w:val="CC0000"/>
          <w:sz w:val="20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er forretten servert – første buffet er åpen. Vel bekomme!</w:t>
      </w:r>
    </w:p>
    <w:p>
      <w:pPr>
        <w:keepNext/>
        <w:keepLines/>
      </w:pPr>
      <w:r>
        <w:rPr>
          <w:i/>
          <w:color w:val="CC0000"/>
          <w:sz w:val="20"/>
        </w:rPr>
        <w:t>(Folk henter forrett og setter seg igjen. Vent med Anders' tale til alle sitter.)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[10]  </w:t>
      </w:r>
      <w:r>
        <w:rPr>
          <w:b/>
          <w:color w:val="CC0000"/>
          <w:sz w:val="26"/>
        </w:rPr>
        <w:t>Intro tale 2 — Anders til Michelle</w:t>
      </w:r>
    </w:p>
    <w:p>
      <w:pPr>
        <w:keepNext/>
        <w:keepLines/>
      </w:pPr>
      <w:r>
        <w:rPr>
          <w:i/>
          <w:color w:val="CC0000"/>
          <w:sz w:val="20"/>
        </w:rPr>
        <w:t>[Intro-sang: Burning Love,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Neste taler er 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 xml:space="preserve"> …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Men de fleste vil nok først og fremst beskrive deg som smart.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Men når det kommer til bryllupsplanlegging, der har han steppet ut av gamet helt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Anders har planlagt dette bryllupet ned til minste detalj. Han er ekstremt opptatt av servietter og har brukt timer på å velge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Bordplasseringen har han tenkt på i flere måneder – blomster, og det er ikke måte på hva han har planlagt for dette bryllupet.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mannen baker pizzaboller som om det var en del av en forretningsplan.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rett og slett ikke måte på hva Anders har bidratt med – på sitt eget bryllup.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>. Scenen er din.</w:t>
      </w:r>
    </w:p>
    <w:p>
      <w:pPr>
        <w:keepNext/>
        <w:keepLines/>
      </w:pPr>
      <w:r>
        <w:rPr>
          <w:i/>
          <w:color w:val="CC0000"/>
          <w:sz w:val="20"/>
        </w:rPr>
        <w:t>[Tale 2,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[11]  </w:t>
      </w:r>
      <w:r>
        <w:rPr>
          <w:b/>
          <w:color w:val="CC0000"/>
          <w:sz w:val="26"/>
        </w:rPr>
        <w:t>Intro tale 3 — Michelle (brudens tale, paret-utveksling)</w:t>
      </w:r>
    </w:p>
    <w:p>
      <w:pPr>
        <w:keepNext/>
        <w:keepLines/>
      </w:pPr>
      <w:r>
        <w:rPr>
          <w:i/>
          <w:color w:val="CC0000"/>
          <w:sz w:val="20"/>
        </w:rPr>
        <w:t>[Intro-sang: Mamma Mia, 20 sek. Tonen senkes – feminin og fornem.]</w:t>
      </w:r>
    </w:p>
    <w:p>
      <w:pPr>
        <w:keepNext/>
        <w:keepLines/>
      </w:pPr>
      <w:r>
        <w:rPr>
          <w:i/>
          <w:color w:val="CC0000"/>
          <w:sz w:val="20"/>
        </w:rPr>
        <w:t>(Pause. Bytt rytme. Senke skuldrene.)</w:t>
      </w:r>
    </w:p>
    <w:p>
      <w:pPr>
        <w:keepNext/>
        <w:keepLines/>
      </w:pPr>
      <w:r>
        <w:rPr>
          <w:b w:val="0"/>
          <w:color w:val="000000"/>
          <w:sz w:val="25"/>
        </w:rPr>
        <w:t>Jeg ringte rundt i forkant, og særlig én kommentar ble hengende igjen – fra tanta mi Kjersti, Michelles svigermor: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«Hu var da ei veldig søt jinta, hu jinta hu dærre Michelle.»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der har hun helt rett. Men Michelle er mye mer enn som så.</w:t>
      </w:r>
    </w:p>
    <w:p>
      <w:pPr>
        <w:keepNext/>
        <w:keepLines/>
      </w:pPr>
      <w:r>
        <w:rPr>
          <w:i/>
          <w:color w:val="CC0000"/>
          <w:sz w:val="20"/>
        </w:rPr>
        <w:t>(varm, lett ironisk)</w:t>
      </w:r>
      <w:r>
        <w:rPr>
          <w:b w:val="0"/>
          <w:color w:val="000000"/>
          <w:sz w:val="25"/>
        </w:rPr>
        <w:t xml:space="preserve"> Detaljfokusert, glad i baking, med et øye for det som skal være akkurat riktig.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sett og vis har hun og Anders funnet hverandre i detaljene.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går igjen hos alle jeg har snakket med: Michelle har alltid vært en ledertype – nysgjerrig, uredd, en som kan snakke med hvem som helst.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vokste opp i stallen og konkurrerte med hest – og hun er faktisk den som har planlagt det meste av kvelden dere sitter i akkurat nå.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Anders har nettopp fortalt oss hvem Michelle er for ham – og det er sjelden vi får høre brudens egne ord så tidlig i et bryllup.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I kveld får vi.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 – </w:t>
      </w:r>
      <w:r>
        <w:rPr>
          <w:b/>
          <w:color w:val="000000"/>
          <w:sz w:val="25"/>
        </w:rPr>
        <w:t>Michelle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3, 5 min – Michelles egne ord, feminin og fornem levering.]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[12]  </w:t>
      </w:r>
      <w:r>
        <w:rPr>
          <w:b/>
          <w:color w:val="CC0000"/>
          <w:sz w:val="26"/>
        </w:rPr>
        <w:t>Intro tale 4 — Kjersti + Erik Nilsen (Anders' foreldre)</w:t>
      </w:r>
    </w:p>
    <w:p>
      <w:pPr>
        <w:keepNext/>
        <w:keepLines/>
      </w:pPr>
      <w:r>
        <w:rPr>
          <w:i/>
          <w:color w:val="CC0000"/>
          <w:sz w:val="20"/>
        </w:rPr>
        <w:t>[Intro-sang: Power of Love, 20 sek. «Arv eller miljø»-grep fra Lars/Julie §3.3, flettet med Erik Nilsens tog-profil.]</w:t>
      </w:r>
    </w:p>
    <w:p>
      <w:pPr>
        <w:keepNext/>
        <w:keepLines/>
      </w:pPr>
      <w:r>
        <w:rPr>
          <w:b w:val="0"/>
          <w:color w:val="000000"/>
          <w:sz w:val="25"/>
        </w:rPr>
        <w:t>Mye av det vi ser i Anders i dag stammer fra hjemmet.</w:t>
      </w:r>
    </w:p>
    <w:p>
      <w:pPr>
        <w:keepNext/>
        <w:keepLines/>
      </w:pPr>
      <w:r>
        <w:rPr>
          <w:b w:val="0"/>
          <w:color w:val="000000"/>
          <w:sz w:val="25"/>
        </w:rPr>
        <w:t>Viljen til å optimalisere. Kjærligheten til naturen. Og det rotet vi ikke skal snakke om.</w:t>
      </w:r>
    </w:p>
    <w:p>
      <w:pPr>
        <w:keepNext/>
        <w:keepLines/>
      </w:pPr>
      <w:r>
        <w:rPr>
          <w:b w:val="0"/>
          <w:color w:val="000000"/>
          <w:sz w:val="25"/>
        </w:rPr>
        <w:t>Faren – Erik Nilsen – har bygget en karriere på å holde ting på rett spor. Bokstavelig talt.</w:t>
      </w:r>
    </w:p>
    <w:p>
      <w:pPr>
        <w:keepNext/>
        <w:keepLines/>
      </w:pPr>
      <w:r>
        <w:rPr>
          <w:i/>
          <w:color w:val="CC0000"/>
          <w:sz w:val="20"/>
        </w:rPr>
        <w:t>[Bygg «de ringer Erik»-strukturen – eskaler de tre, og la salen svare på den siste. Spiller på Hold the Line / «hold linjen».]</w:t>
      </w:r>
    </w:p>
    <w:p>
      <w:pPr>
        <w:keepNext/>
        <w:keepLines/>
      </w:pPr>
      <w:r>
        <w:rPr>
          <w:b w:val="0"/>
          <w:color w:val="000000"/>
          <w:sz w:val="25"/>
        </w:rPr>
        <w:t>Når Bane NOR står fast og toget må fram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Når Forsvaret skal trappe opp satsingen på digitalisering og data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når vi i kveld skal ha den aller beste til å snakke for brudgommens foreldre … </w:t>
      </w:r>
      <w:r>
        <w:rPr>
          <w:i/>
          <w:color w:val="CC0000"/>
          <w:sz w:val="20"/>
        </w:rPr>
        <w:t>(varm, til salen)</w:t>
      </w:r>
      <w:r>
        <w:rPr>
          <w:b w:val="0"/>
          <w:color w:val="000000"/>
          <w:sz w:val="25"/>
        </w:rPr>
        <w:t xml:space="preserve"> hvem ringer vi da?</w:t>
      </w:r>
    </w:p>
    <w:p>
      <w:pPr>
        <w:keepNext/>
        <w:keepLines/>
      </w:pPr>
      <w:r>
        <w:rPr>
          <w:i/>
          <w:color w:val="CC0000"/>
          <w:sz w:val="20"/>
        </w:rPr>
        <w:t>(2 sek – la salen svare)</w:t>
      </w:r>
    </w:p>
    <w:p>
      <w:pPr>
        <w:keepNext/>
        <w:keepLines/>
      </w:pPr>
      <w:r>
        <w:rPr>
          <w:b/>
          <w:color w:val="000000"/>
          <w:sz w:val="25"/>
        </w:rPr>
        <w:t>Erik Nilsen!</w:t>
      </w:r>
    </w:p>
    <w:p>
      <w:pPr>
        <w:keepNext/>
        <w:keepLines/>
      </w:pPr>
      <w:r>
        <w:rPr>
          <w:i/>
          <w:color w:val="CC0000"/>
          <w:sz w:val="20"/>
        </w:rPr>
        <w:t>(Folkens – er vi klare?)</w:t>
      </w:r>
    </w:p>
    <w:p>
      <w:pPr>
        <w:keepNext/>
        <w:keepLines/>
      </w:pPr>
      <w:r>
        <w:rPr>
          <w:b w:val="0"/>
          <w:color w:val="000000"/>
          <w:sz w:val="25"/>
        </w:rPr>
        <w:t>Hvis noen kan forklare hvordan Anders endelig kom frem i rute, er det ham.</w:t>
      </w:r>
    </w:p>
    <w:p>
      <w:pPr>
        <w:keepNext/>
        <w:keepLines/>
      </w:pPr>
      <w:r>
        <w:rPr>
          <w:b w:val="0"/>
          <w:color w:val="000000"/>
          <w:sz w:val="25"/>
        </w:rPr>
        <w:t>Og kjærligheten til naturen – den er kanskje fra moren?</w:t>
      </w:r>
    </w:p>
    <w:p>
      <w:pPr>
        <w:keepNext/>
        <w:keepLines/>
      </w:pPr>
      <w:r>
        <w:rPr>
          <w:b w:val="0"/>
          <w:color w:val="000000"/>
          <w:sz w:val="25"/>
        </w:rPr>
        <w:t>Er det arv eller miljø? Det skal vi få høre mer om nå.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imot brudgommens foreldre – </w:t>
      </w:r>
      <w:r>
        <w:rPr>
          <w:b/>
          <w:color w:val="000000"/>
          <w:sz w:val="25"/>
        </w:rPr>
        <w:t>Kjersti og Erik Nilsen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4,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[13]  </w:t>
      </w:r>
      <w:r>
        <w:rPr>
          <w:b/>
          <w:color w:val="CC0000"/>
          <w:sz w:val="26"/>
        </w:rPr>
        <w:t>Pause 10–15 min (18:58–19:10)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 så langt.</w:t>
      </w:r>
    </w:p>
    <w:p>
      <w:pPr>
        <w:keepNext/>
        <w:keepLines/>
      </w:pPr>
      <w:r>
        <w:rPr>
          <w:b w:val="0"/>
          <w:color w:val="000000"/>
          <w:sz w:val="25"/>
        </w:rPr>
        <w:t>Et kvarters felles pause. Strekk beina, besøk toalettene, fyll glassene.</w:t>
      </w:r>
    </w:p>
    <w:p>
      <w:pPr>
        <w:keepNext/>
        <w:keepLines/>
      </w:pPr>
      <w:r>
        <w:rPr>
          <w:b w:val="0"/>
          <w:color w:val="000000"/>
          <w:sz w:val="25"/>
        </w:rPr>
        <w:t>Hovedretten kommer rett over.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[14]  </w:t>
      </w:r>
      <w:r>
        <w:rPr>
          <w:b/>
          <w:color w:val="CC0000"/>
          <w:sz w:val="26"/>
        </w:rPr>
        <w:t>Buffet 2 — hovedrett (19:10–19:40, 30 min)</w:t>
      </w:r>
    </w:p>
    <w:p>
      <w:pPr>
        <w:keepNext/>
        <w:keepLines/>
      </w:pPr>
      <w:r>
        <w:rPr>
          <w:i/>
          <w:color w:val="CC0000"/>
          <w:sz w:val="20"/>
        </w:rPr>
        <w:t>[Ingen tale under buffet-runden. Folk henter mat.]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[15]  </w:t>
      </w:r>
      <w:r>
        <w:rPr>
          <w:b/>
          <w:color w:val="CC0000"/>
          <w:sz w:val="26"/>
        </w:rPr>
        <w:t>Kjernehistorie – setup (30 sek)</w:t>
      </w:r>
    </w:p>
    <w:p>
      <w:pPr>
        <w:keepNext/>
        <w:keepLines/>
      </w:pPr>
      <w:r>
        <w:rPr>
          <w:i/>
          <w:color w:val="CC0000"/>
          <w:sz w:val="20"/>
        </w:rPr>
        <w:t>[CHEKHOV PAY OFF 1: «jeg var imot» – plant fra Stikk 1 B.]</w:t>
      </w:r>
    </w:p>
    <w:p>
      <w:pPr>
        <w:keepNext/>
        <w:keepLines/>
      </w:pPr>
      <w:r>
        <w:rPr>
          <w:i/>
          <w:color w:val="CC0000"/>
          <w:sz w:val="20"/>
        </w:rPr>
        <w:t>[blikk: brudeparet. Hold blikket på dem mens du sier neste linje.]</w:t>
      </w:r>
    </w:p>
    <w:p>
      <w:pPr>
        <w:keepNext/>
        <w:keepLines/>
      </w:pPr>
      <w:r>
        <w:rPr>
          <w:i/>
          <w:color w:val="CC0000"/>
          <w:sz w:val="20"/>
        </w:rPr>
        <w:t>—tempo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—register ned—</w:t>
      </w:r>
    </w:p>
    <w:p>
      <w:pPr>
        <w:keepNext/>
        <w:keepLines/>
      </w:pPr>
      <w:r>
        <w:rPr>
          <w:b w:val="0"/>
          <w:color w:val="000000"/>
          <w:sz w:val="25"/>
        </w:rPr>
        <w:t>I begynnelsen av denne talen sa jeg at jeg var imot at de ble sammen.</w:t>
      </w:r>
    </w:p>
    <w:p>
      <w:pPr>
        <w:keepNext/>
        <w:keepLines/>
      </w:pPr>
      <w:r>
        <w:rPr>
          <w:i/>
          <w:color w:val="CC0000"/>
          <w:sz w:val="20"/>
        </w:rPr>
        <w:t>(LAND – 4 sek.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stemmer.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La meg fortelle hvorfor.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[16]  </w:t>
      </w:r>
      <w:r>
        <w:rPr>
          <w:b/>
          <w:color w:val="CC0000"/>
          <w:sz w:val="26"/>
        </w:rPr>
        <w:t>B — Skoleballet og en sommer som nesten avgjorde det (90 sek)</w:t>
      </w:r>
    </w:p>
    <w:p>
      <w:pPr>
        <w:keepNext/>
        <w:keepLines/>
      </w:pPr>
      <w:r>
        <w:rPr>
          <w:i/>
          <w:color w:val="CC0000"/>
          <w:sz w:val="20"/>
        </w:rPr>
        <w:t>—tempo opp—</w:t>
      </w:r>
    </w:p>
    <w:p>
      <w:pPr>
        <w:keepNext/>
        <w:keepLines/>
      </w:pPr>
      <w:r>
        <w:rPr>
          <w:b w:val="0"/>
          <w:color w:val="000000"/>
          <w:sz w:val="25"/>
        </w:rPr>
        <w:t>Det første ekte tegnet kom i 6. klasse.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Skoleballet.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Anders – tolv år gammel, allerede god på fest.</w:t>
      </w:r>
    </w:p>
    <w:p>
      <w:pPr>
        <w:keepNext/>
        <w:keepLines/>
      </w:pPr>
      <w:r>
        <w:rPr>
          <w:b w:val="0"/>
          <w:color w:val="000000"/>
          <w:sz w:val="25"/>
        </w:rPr>
        <w:t>Michelle – tolv år gammel, og hun visste nøyaktig hva hun gjorde.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Det er en av Cathrine og Anettes favoritthistorier.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Sitatet fra storesøstrene har gått igjen i alle familieselskaper siden:</w:t>
      </w:r>
    </w:p>
    <w:p>
      <w:pPr>
        <w:keepNext/>
        <w:keepLines/>
      </w:pPr>
      <w:r>
        <w:rPr>
          <w:b w:val="0"/>
          <w:color w:val="000000"/>
          <w:sz w:val="25"/>
        </w:rPr>
        <w:t>«Hu player deg rundt lillefingern, Anders.»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</w:p>
    <w:p>
      <w:pPr>
        <w:keepNext/>
        <w:keepLines/>
      </w:pPr>
      <w:r>
        <w:rPr>
          <w:b w:val="0"/>
          <w:color w:val="000000"/>
          <w:sz w:val="25"/>
        </w:rPr>
        <w:t>Og det gjorde hun.</w:t>
      </w:r>
    </w:p>
    <w:p>
      <w:pPr>
        <w:keepNext/>
        <w:keepLines/>
      </w:pPr>
      <w:r>
        <w:rPr>
          <w:b w:val="0"/>
          <w:color w:val="000000"/>
          <w:sz w:val="25"/>
        </w:rPr>
        <w:t>I årevis.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—tempo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(dempet, alvorlig)</w:t>
      </w:r>
    </w:p>
    <w:p>
      <w:pPr>
        <w:keepNext/>
        <w:keepLines/>
      </w:pPr>
      <w:r>
        <w:rPr>
          <w:b w:val="0"/>
          <w:color w:val="000000"/>
          <w:sz w:val="25"/>
        </w:rPr>
        <w:t>Helt til sommeren 2015.</w:t>
      </w:r>
    </w:p>
    <w:p>
      <w:pPr>
        <w:keepNext/>
        <w:keepLines/>
      </w:pPr>
      <w:r>
        <w:rPr>
          <w:i/>
          <w:color w:val="CC0000"/>
          <w:sz w:val="20"/>
        </w:rPr>
        <w:t>(LAND – 4 sek. La rytmen bryte.)</w:t>
      </w:r>
    </w:p>
    <w:p>
      <w:pPr>
        <w:keepNext/>
        <w:keepLines/>
      </w:pPr>
      <w:r>
        <w:rPr>
          <w:i/>
          <w:color w:val="CC0000"/>
          <w:sz w:val="20"/>
        </w:rPr>
        <w:t>(myk, fortrolig)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 hadde vært interessert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Mer enn Michelle.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Og til slutt sa han det rett ut: hvis dette ikke skulle bli noe, kunne de ikke henge så mye –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«jeg har følelser for deg, og da må jeg få litt avstand, så jeg kommer meg over deg.»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Så de tok avstand.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Fem, seks uker uten et ord.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En hel sommerferie.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Stille.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Slutt – trodde vi.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Familien lurte.</w:t>
      </w:r>
    </w:p>
    <w:p>
      <w:pPr>
        <w:keepNext/>
        <w:keepLines/>
      </w:pPr>
      <w:r>
        <w:rPr>
          <w:b w:val="0"/>
          <w:color w:val="000000"/>
          <w:sz w:val="25"/>
        </w:rPr>
        <w:t>Vennegjengen lurte.</w:t>
      </w:r>
    </w:p>
    <w:p>
      <w:pPr>
        <w:keepNext/>
        <w:keepLines/>
      </w:pPr>
      <w:r>
        <w:rPr>
          <w:b w:val="0"/>
          <w:color w:val="000000"/>
          <w:sz w:val="25"/>
        </w:rPr>
        <w:t>Werner lurte sannsynligvis også – men sa ingenting.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Werner sier sjelden noe.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komme. Det er din tørreste linje. Vent på den.)</w:t>
      </w:r>
    </w:p>
    <w:p>
      <w:pPr>
        <w:keepNext/>
        <w:keepLines/>
      </w:pPr>
      <w:r>
        <w:rPr>
          <w:i/>
          <w:color w:val="CC0000"/>
          <w:sz w:val="20"/>
        </w:rPr>
        <w:t>[blikk: Werner. Lite nikk.]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[17]  </w:t>
      </w:r>
      <w:r>
        <w:rPr>
          <w:b/>
          <w:color w:val="CC0000"/>
          <w:sz w:val="26"/>
        </w:rPr>
        <w:t>Pay off for «jeg var imot» (60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lavmælt)</w:t>
      </w:r>
    </w:p>
    <w:p>
      <w:pPr>
        <w:keepNext/>
        <w:keepLines/>
      </w:pPr>
      <w:r>
        <w:rPr>
          <w:b w:val="0"/>
          <w:color w:val="000000"/>
          <w:sz w:val="25"/>
        </w:rPr>
        <w:t>Det var her jeg ble imot.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(fortrolig)</w:t>
      </w:r>
      <w:r>
        <w:rPr>
          <w:b w:val="0"/>
          <w:color w:val="000000"/>
          <w:sz w:val="25"/>
        </w:rPr>
        <w:t xml:space="preserve"> Jeg er fetteren hans. Jeg så det fra utsiden. Jeg så at Anders var helt borte i henne – og at Michelle ikke var helt der ennå.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I familien begynte vi å snakke om det. Hvis hun ikke var sikker, burde kanskje Anders spare seg selv.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(varm, men tydelig)</w:t>
      </w:r>
    </w:p>
    <w:p>
      <w:pPr>
        <w:keepNext/>
        <w:keepLines/>
      </w:pPr>
      <w:r>
        <w:rPr>
          <w:b w:val="0"/>
          <w:color w:val="000000"/>
          <w:sz w:val="25"/>
        </w:rPr>
        <w:t>Jeg sa det høyt: gi deg, gutt – hun er ikke interessert.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var første gang av mange ganger jeg har tatt feil i et familieselskap.</w:t>
      </w:r>
    </w:p>
    <w:p>
      <w:pPr>
        <w:keepNext/>
        <w:keepLines/>
      </w:pPr>
      <w:r>
        <w:rPr>
          <w:i/>
          <w:color w:val="CC0000"/>
          <w:sz w:val="20"/>
        </w:rPr>
        <w:t>(2 sek – la latter komme. Det er en mild, varm latter, ikke en stor.)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</w:p>
    <w:p>
      <w:pPr>
        <w:keepNext/>
        <w:keepLines/>
      </w:pPr>
      <w:r>
        <w:rPr>
          <w:b w:val="0"/>
          <w:color w:val="000000"/>
          <w:sz w:val="25"/>
        </w:rPr>
        <w:t>For så skjedde noe.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Even – Anders' forlover – la ut et bilde på storyen sin.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Anders. På en fest. I en sofa.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en annen jente.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Og det var ikke Anders som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var Michelle.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I det øyeblikket – da hun så ham sitte der med en annen – skjønte Michelle noe hun ikke helt hadde innrømmet for seg selv: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At hun var mye mer glad i ham enn hun trodde.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At hun ikke ante hvor avhengig hun egentlig var.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Dagen etter sendte hun en melding.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Og etter det snakket de sammen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hver eneste dag.</w:t>
      </w:r>
    </w:p>
    <w:p>
      <w:pPr>
        <w:keepNext/>
        <w:keepLines/>
      </w:pPr>
      <w:r>
        <w:rPr>
          <w:i/>
          <w:color w:val="CC0000"/>
          <w:sz w:val="20"/>
        </w:rPr>
        <w:t>(LAND – 4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[18]  </w:t>
      </w:r>
      <w:r>
        <w:rPr>
          <w:b/>
          <w:color w:val="CC0000"/>
          <w:sz w:val="26"/>
        </w:rPr>
        <w:t>Landing (30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varm)</w:t>
      </w:r>
    </w:p>
    <w:p>
      <w:pPr>
        <w:keepNext/>
        <w:keepLines/>
      </w:pPr>
      <w:r>
        <w:rPr>
          <w:i/>
          <w:color w:val="CC0000"/>
          <w:sz w:val="20"/>
        </w:rPr>
        <w:t>[blikk: brudeparet]</w:t>
      </w:r>
    </w:p>
    <w:p>
      <w:pPr>
        <w:keepNext/>
        <w:keepLines/>
      </w:pPr>
      <w:r>
        <w:rPr>
          <w:b w:val="0"/>
          <w:color w:val="000000"/>
          <w:sz w:val="25"/>
        </w:rPr>
        <w:t>Det vi kan lære av denne historien er ikke at kjærlighet er enkel.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er at den noen ganger trenger en pause.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Og noen ganger trenger den et bilde av en feil jente før vi forstår hvem som er den rette.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Anders hadde forstått det for lengst.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Michelle forstod det sommeren 2015 – da hun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resten av oss – inkludert fetteren som var imot – forstod det da vi så dem komme inn her i kveld.</w:t>
      </w:r>
    </w:p>
    <w:p>
      <w:pPr>
        <w:keepNext/>
        <w:keepLines/>
      </w:pPr>
      <w:r>
        <w:rPr>
          <w:i/>
          <w:color w:val="CC0000"/>
          <w:sz w:val="20"/>
        </w:rPr>
        <w:t>(LAND – 5 sek. Hold blikket på brudeparet.)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[19]  </w:t>
      </w:r>
      <w:r>
        <w:rPr>
          <w:b/>
          <w:color w:val="CC0000"/>
          <w:sz w:val="26"/>
        </w:rPr>
        <w:t>Intro tale 5 — Helene (forlover brud)</w:t>
      </w:r>
    </w:p>
    <w:p>
      <w:pPr>
        <w:keepNext/>
        <w:keepLines/>
      </w:pPr>
      <w:r>
        <w:rPr>
          <w:i/>
          <w:color w:val="CC0000"/>
          <w:sz w:val="20"/>
        </w:rPr>
        <w:t>[Intro-sang: Fanga av ein stormvind – Kjartan Lauritzen, 45 sek]</w:t>
      </w:r>
    </w:p>
    <w:p>
      <w:pPr>
        <w:keepNext/>
        <w:keepLines/>
      </w:pPr>
      <w:r>
        <w:rPr>
          <w:b w:val="0"/>
          <w:color w:val="000000"/>
          <w:sz w:val="25"/>
        </w:rPr>
        <w:t>Helt fra Tromsø – der naturen er vill og himmelen vid – kommer kveldens neste taler.</w:t>
      </w:r>
    </w:p>
    <w:p>
      <w:pPr>
        <w:keepNext/>
        <w:keepLines/>
      </w:pPr>
      <w:r>
        <w:rPr>
          <w:b w:val="0"/>
          <w:color w:val="000000"/>
          <w:sz w:val="25"/>
        </w:rPr>
        <w:t>Hun jobber til daglig med å skape ro i landskap.</w:t>
      </w:r>
    </w:p>
    <w:p>
      <w:pPr>
        <w:keepNext/>
        <w:keepLines/>
      </w:pPr>
      <w:r>
        <w:rPr>
          <w:b w:val="0"/>
          <w:color w:val="000000"/>
          <w:sz w:val="25"/>
        </w:rPr>
        <w:t>I kveld gir hun oss et landskap av ord.</w:t>
      </w:r>
    </w:p>
    <w:p>
      <w:pPr>
        <w:keepNext/>
        <w:keepLines/>
      </w:pPr>
      <w:r>
        <w:rPr>
          <w:i/>
          <w:color w:val="CC0000"/>
          <w:sz w:val="20"/>
        </w:rPr>
        <w:t>(energi, til salen)</w:t>
      </w:r>
      <w:r>
        <w:rPr>
          <w:b w:val="0"/>
          <w:color w:val="000000"/>
          <w:sz w:val="25"/>
        </w:rPr>
        <w:t xml:space="preserve"> Og folkens – Helene har en av de aller viktigste rollene her i kveld.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er </w:t>
      </w:r>
      <w:r>
        <w:rPr>
          <w:b/>
          <w:color w:val="000000"/>
          <w:sz w:val="25"/>
        </w:rPr>
        <w:t>brudens forlover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er et jævlig viktig verv, folkens.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sjukt svært.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Applaus til brudens forlover – </w:t>
      </w:r>
      <w:r>
        <w:rPr>
          <w:b/>
          <w:color w:val="000000"/>
          <w:sz w:val="25"/>
        </w:rPr>
        <w:t>Helene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5,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[20]  </w:t>
      </w:r>
      <w:r>
        <w:rPr>
          <w:b/>
          <w:color w:val="CC0000"/>
          <w:sz w:val="26"/>
        </w:rPr>
        <w:t>Thunderstruck-flaske ruller</w:t>
      </w:r>
    </w:p>
    <w:p>
      <w:pPr>
        <w:keepNext/>
        <w:keepLines/>
      </w:pPr>
      <w:r>
        <w:rPr>
          <w:i/>
          <w:color w:val="CC0000"/>
          <w:sz w:val="20"/>
        </w:rPr>
        <w:t>[Etter Helenes tale, før Even. Even-bordet får utdelt en flaske øl/cider. DJ starter Thunderstruck på lav volum.]</w:t>
      </w:r>
    </w:p>
    <w:p>
      <w:pPr>
        <w:keepNext/>
        <w:keepLines/>
      </w:pPr>
      <w:r>
        <w:rPr>
          <w:b w:val="0"/>
          <w:color w:val="000000"/>
          <w:sz w:val="25"/>
        </w:rPr>
        <w:t>Før neste taler – en liten regel.</w:t>
      </w:r>
    </w:p>
    <w:p>
      <w:pPr>
        <w:keepNext/>
        <w:keepLines/>
      </w:pPr>
      <w:r>
        <w:rPr>
          <w:b w:val="0"/>
          <w:color w:val="000000"/>
          <w:sz w:val="25"/>
        </w:rPr>
        <w:t>Jeg sender denne flasken rundt forlover-bordet. Hver gang AC/DC sier «thunder» – drikker den som holder.</w:t>
      </w:r>
    </w:p>
    <w:p>
      <w:pPr>
        <w:keepNext/>
        <w:keepLines/>
      </w:pPr>
      <w:r>
        <w:rPr>
          <w:i/>
          <w:color w:val="CC0000"/>
          <w:sz w:val="20"/>
        </w:rPr>
        <w:t>(45 sek Thunderstruck. Trykket bygges. Fade ned.)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[21]  </w:t>
      </w:r>
      <w:r>
        <w:rPr>
          <w:b/>
          <w:color w:val="CC0000"/>
          <w:sz w:val="26"/>
        </w:rPr>
        <w:t>Intro tale 6 — Even (forlover brudgom)</w:t>
      </w:r>
    </w:p>
    <w:p>
      <w:pPr>
        <w:keepNext/>
        <w:keepLines/>
      </w:pPr>
      <w:r>
        <w:rPr>
          <w:i/>
          <w:color w:val="CC0000"/>
          <w:sz w:val="20"/>
        </w:rPr>
        <w:t>[Intro-sang: Let's Get Ready to Rumble!, 30 sek]</w:t>
      </w:r>
    </w:p>
    <w:p>
      <w:pPr>
        <w:keepNext/>
        <w:keepLines/>
      </w:pPr>
      <w:r>
        <w:rPr>
          <w:b w:val="0"/>
          <w:color w:val="000000"/>
          <w:sz w:val="25"/>
        </w:rPr>
        <w:t>Neste taler kjenner Anders på godt og vondt.</w:t>
      </w:r>
    </w:p>
    <w:p>
      <w:pPr>
        <w:keepNext/>
        <w:keepLines/>
      </w:pPr>
      <w:r>
        <w:rPr>
          <w:b w:val="0"/>
          <w:color w:val="000000"/>
          <w:sz w:val="25"/>
        </w:rPr>
        <w:t>Og på benkpress.</w:t>
      </w:r>
    </w:p>
    <w:p>
      <w:pPr>
        <w:keepNext/>
        <w:keepLines/>
      </w:pPr>
      <w:r>
        <w:rPr>
          <w:b w:val="0"/>
          <w:color w:val="000000"/>
          <w:sz w:val="25"/>
        </w:rPr>
        <w:t>Han vet hva Anders klarer i toppform. Spørsmålet er hva han klarer å avsløre på tre minutter.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Jeg har kjent Even en stund selv – en sindig og snill type.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husker noe Anders sa om ham da vi var små:</w:t>
      </w:r>
    </w:p>
    <w:p>
      <w:pPr>
        <w:keepNext/>
        <w:keepLines/>
      </w:pPr>
      <w:r>
        <w:rPr>
          <w:i/>
          <w:color w:val="CC0000"/>
          <w:sz w:val="20"/>
        </w:rPr>
        <w:t>(lun, sitat)</w:t>
      </w:r>
      <w:r>
        <w:rPr>
          <w:b w:val="0"/>
          <w:color w:val="000000"/>
          <w:sz w:val="25"/>
        </w:rPr>
        <w:t xml:space="preserve"> «Du Fredrik – vet du hva jeg liker med Even?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lar meg spille. Jeg trenger ikke bytte på – han lar meg bare spille.»</w:t>
      </w:r>
    </w:p>
    <w:p>
      <w:pPr>
        <w:keepNext/>
        <w:keepLines/>
      </w:pPr>
      <w:r>
        <w:rPr>
          <w:i/>
          <w:color w:val="CC0000"/>
          <w:sz w:val="20"/>
        </w:rPr>
        <w:t>(varm, beat)</w:t>
      </w:r>
      <w:r>
        <w:rPr>
          <w:b w:val="0"/>
          <w:color w:val="000000"/>
          <w:sz w:val="25"/>
        </w:rPr>
        <w:t xml:space="preserve"> Finere kan vel en liten gutt knapt beskrive en bestevenn.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Vær så god – brudgommens forlover, </w:t>
      </w:r>
      <w:r>
        <w:rPr>
          <w:b/>
          <w:color w:val="000000"/>
          <w:sz w:val="25"/>
        </w:rPr>
        <w:t>Even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6,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[22]  </w:t>
      </w:r>
      <w:r>
        <w:rPr>
          <w:b/>
          <w:color w:val="CC0000"/>
          <w:sz w:val="26"/>
        </w:rPr>
        <w:t>Intro tale 7 — Ingrid + Ola (Anders' søsken,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Crazy Train, 15 sek. «Gå sakte mot personen»-grep fra Lars/Julie §3.2 – Fredrik beveger seg sakte mot Olas bord.]</w:t>
      </w:r>
    </w:p>
    <w:p>
      <w:pPr>
        <w:keepNext/>
        <w:keepLines/>
      </w:pPr>
      <w:r>
        <w:rPr>
          <w:b w:val="0"/>
          <w:color w:val="000000"/>
          <w:sz w:val="25"/>
        </w:rPr>
        <w:t>Anders har én bror og én søster – og i kveld får vi høre fra begge.</w:t>
      </w:r>
    </w:p>
    <w:p>
      <w:pPr>
        <w:keepNext/>
        <w:keepLines/>
      </w:pPr>
      <w:r>
        <w:rPr>
          <w:i/>
          <w:color w:val="CC0000"/>
          <w:sz w:val="20"/>
        </w:rPr>
        <w:t>[Ingrid først – varm og ekte.]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 settes det stor pris på.</w:t>
      </w:r>
    </w:p>
    <w:p>
      <w:pPr>
        <w:keepNext/>
        <w:keepLines/>
      </w:pPr>
      <w:r>
        <w:rPr>
          <w:i/>
          <w:color w:val="CC0000"/>
          <w:sz w:val="20"/>
        </w:rPr>
        <w:t>[Ola – eskalerende, ironisk CV. Helt seriøst ansikt, bygg større og større.]</w:t>
      </w:r>
    </w:p>
    <w:p>
      <w:pPr>
        <w:keepNext/>
        <w:keepLines/>
      </w:pPr>
      <w:r>
        <w:rPr>
          <w:b w:val="0"/>
          <w:color w:val="000000"/>
          <w:sz w:val="25"/>
        </w:rPr>
        <w:t>Ola har reist helt fra Bergen for å være her – og det er en mann med en viss fartstid.</w:t>
      </w:r>
    </w:p>
    <w:p>
      <w:pPr>
        <w:keepNext/>
        <w:keepLines/>
      </w:pPr>
      <w:r>
        <w:rPr>
          <w:i/>
          <w:color w:val="CC0000"/>
          <w:sz w:val="20"/>
        </w:rPr>
        <w:t>(tørr, bygg)</w:t>
      </w:r>
      <w:r>
        <w:rPr>
          <w:b w:val="0"/>
          <w:color w:val="000000"/>
          <w:sz w:val="25"/>
        </w:rPr>
        <w:t xml:space="preserve"> Tidligere en av Norges beste fotballspillere.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Deretter damemagnet uten sidestykke.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– etter sigende – en av landets hardeste </w:t>
      </w:r>
      <w:r>
        <w:rPr>
          <w:i/>
          <w:color w:val="CC0000"/>
          <w:sz w:val="20"/>
        </w:rPr>
        <w:t>[rallysjåfører? «rullestol/rullesjef» var utydelig i opptaket – avklar ordet]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bar det til Ås: med i gjengen «Juicy», sentral i Samfunnet, og økonomisjef med et av de største vervene på huset.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valgte han down under – Australia.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NHH i Bergen.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går ryktene om utveksling til en av Europas aller beste tekniske skoler.</w:t>
      </w:r>
    </w:p>
    <w:p>
      <w:pPr>
        <w:keepNext/>
        <w:keepLines/>
      </w:pPr>
      <w:r>
        <w:rPr>
          <w:i/>
          <w:color w:val="CC0000"/>
          <w:sz w:val="20"/>
        </w:rPr>
        <w:t>(varm, smil)</w:t>
      </w:r>
      <w:r>
        <w:rPr>
          <w:b w:val="0"/>
          <w:color w:val="000000"/>
          <w:sz w:val="25"/>
        </w:rPr>
        <w:t xml:space="preserve"> Dette er en «upcoming» stor mann. Følg med på Ola.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To brødre. Én familiebil. Én sportsbil. Spørsmålet er hvem som er hvem.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Svaret er ikke det du tror.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 kveld kommer det i samlet pakke – ta imot brudgommens søsken, </w:t>
      </w:r>
      <w:r>
        <w:rPr>
          <w:b/>
          <w:color w:val="000000"/>
          <w:sz w:val="25"/>
        </w:rPr>
        <w:t>Ingrid og Ola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7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[23]  </w:t>
      </w:r>
      <w:r>
        <w:rPr>
          <w:b/>
          <w:color w:val="CC0000"/>
          <w:sz w:val="26"/>
        </w:rPr>
        <w:t>Intro tale 8 — Cathrine + Anette (Michelles storesøstre,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Walking On Sunshine,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Vi har nettopp hørt fra Anders' søsken.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Da balanserer vi – med Michelles side.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Michelle har ikke én storesøster.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har to.</w:t>
      </w:r>
    </w:p>
    <w:p>
      <w:pPr>
        <w:keepNext/>
        <w:keepLines/>
      </w:pPr>
      <w:r>
        <w:rPr>
          <w:i/>
          <w:color w:val="CC0000"/>
          <w:sz w:val="20"/>
        </w:rPr>
        <w:t>(personlig, varm)</w:t>
      </w:r>
      <w:r>
        <w:rPr>
          <w:b w:val="0"/>
          <w:color w:val="000000"/>
          <w:sz w:val="25"/>
        </w:rPr>
        <w:t xml:space="preserve"> Jeg har ikke møtt Cathrine og Anette så mange ganger. Men ut ifra samtalene jeg har hatt, sitter jeg igjen med to tanker.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første: dette er gode mødre, gode forbilder – sterke, ressurssterke damer.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andre: jeg ser utrolig mye Michelle i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mener jeg som et stort kompliment – for bruden er tross alt den viktigste her i kveld.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Men Michelle har sagt det selv, og finere kan det ikke sies: hun har vært heldig som ikke bare har hatt én mamma – ikke to – men hele tre mødre.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Cathrine og Anette har stått ved siden av henne hele veien. Gode rollemodeller, og de tryggeste støttespillerne en lillesøster kan ha.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storesøstre, i felles regi – </w:t>
      </w:r>
      <w:r>
        <w:rPr>
          <w:b/>
          <w:color w:val="000000"/>
          <w:sz w:val="25"/>
        </w:rPr>
        <w:t>Cathrine og Anette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8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[24]  </w:t>
      </w:r>
      <w:r>
        <w:rPr>
          <w:b/>
          <w:color w:val="CC0000"/>
          <w:sz w:val="26"/>
        </w:rPr>
        <w:t>Pause 22 min (20:13–20:35)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taler.</w:t>
      </w:r>
    </w:p>
    <w:p>
      <w:pPr>
        <w:keepNext/>
        <w:keepLines/>
      </w:pPr>
      <w:r>
        <w:rPr>
          <w:b w:val="0"/>
          <w:color w:val="000000"/>
          <w:sz w:val="25"/>
        </w:rPr>
        <w:t>Tjueto minutter pause. Fireball-baren åpner, kaffen er klar, dessert kommer rett over.</w:t>
      </w:r>
    </w:p>
    <w:p>
      <w:pPr>
        <w:keepNext/>
        <w:keepLines/>
      </w:pPr>
      <w:r>
        <w:rPr>
          <w:i/>
          <w:color w:val="CC0000"/>
          <w:sz w:val="20"/>
        </w:rPr>
        <w:t>(Midt i pausen, ca 20:25: Fireball-runde 2, annonsert kort fra mygg.)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[25]  </w:t>
      </w:r>
      <w:r>
        <w:rPr>
          <w:b/>
          <w:color w:val="CC0000"/>
          <w:sz w:val="26"/>
        </w:rPr>
        <w:t>Buffet 3 / dessert (20:35–20:55, 20 min)</w:t>
      </w:r>
    </w:p>
    <w:p>
      <w:pPr>
        <w:keepNext/>
        <w:keepLines/>
      </w:pPr>
      <w:r>
        <w:rPr>
          <w:i/>
          <w:color w:val="CC0000"/>
          <w:sz w:val="20"/>
        </w:rPr>
        <w:t>[Dessert serveres. Folk setter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[26]  </w:t>
      </w:r>
      <w:r>
        <w:rPr>
          <w:b/>
          <w:color w:val="CC0000"/>
          <w:sz w:val="26"/>
        </w:rPr>
        <w:t>Dessert — talerunde 3 (21:00–21:25)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[27]  </w:t>
      </w:r>
      <w:r>
        <w:rPr>
          <w:b/>
          <w:color w:val="CC0000"/>
          <w:sz w:val="26"/>
        </w:rPr>
        <w:t>Intro tale 9 — Kongsvinger-vennene (Michelles barndomsvenner)</w:t>
      </w:r>
    </w:p>
    <w:p>
      <w:pPr>
        <w:keepNext/>
        <w:keepLines/>
      </w:pPr>
      <w:r>
        <w:rPr>
          <w:i/>
          <w:color w:val="CC0000"/>
          <w:sz w:val="20"/>
        </w:rPr>
        <w:t>[Intro-sang: Forza Vinger – Blodrødt, 20 sek. Lokal forankring – sangen kjenner publikum fra Vinger.]</w:t>
      </w:r>
    </w:p>
    <w:p>
      <w:pPr>
        <w:keepNext/>
        <w:keepLines/>
      </w:pPr>
      <w:r>
        <w:rPr>
          <w:b w:val="0"/>
          <w:color w:val="000000"/>
          <w:sz w:val="25"/>
        </w:rPr>
        <w:t>Det finnes folk som har vært der hele veien.</w:t>
      </w:r>
    </w:p>
    <w:p>
      <w:pPr>
        <w:keepNext/>
        <w:keepLines/>
      </w:pPr>
      <w:r>
        <w:rPr>
          <w:b w:val="0"/>
          <w:color w:val="000000"/>
          <w:sz w:val="25"/>
        </w:rPr>
        <w:t>Som vet hvor Michelle bodde, hvilken skole hun gikk på, hvilken fotballbane hun løp rundt.</w:t>
      </w:r>
    </w:p>
    <w:p>
      <w:pPr>
        <w:keepNext/>
        <w:keepLines/>
      </w:pPr>
      <w:r>
        <w:rPr>
          <w:b w:val="0"/>
          <w:color w:val="000000"/>
          <w:sz w:val="25"/>
        </w:rPr>
        <w:t>Vennegjengen som har sett Michelle vokse fra Kongsvinger til Maarud.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vel imot brudens barndomsvenner – </w:t>
      </w:r>
      <w:r>
        <w:rPr>
          <w:b/>
          <w:color w:val="000000"/>
          <w:sz w:val="25"/>
        </w:rPr>
        <w:t>Kongsvinger-vennene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9, 5 min –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[28]  </w:t>
      </w:r>
      <w:r>
        <w:rPr>
          <w:b/>
          <w:color w:val="CC0000"/>
          <w:sz w:val="26"/>
        </w:rPr>
        <w:t>Intro tale 10 — «Feminin og fornem» (Michelles Ås-gjeng)</w:t>
      </w:r>
    </w:p>
    <w:p>
      <w:pPr>
        <w:keepNext/>
        <w:keepLines/>
      </w:pPr>
      <w:r>
        <w:rPr>
          <w:i/>
          <w:color w:val="CC0000"/>
          <w:sz w:val="20"/>
        </w:rPr>
        <w:t>[Intro-sang: Voulez-Vous, 20 sek. Tonen skal matche gjengnavnet – elegant, sjarmerende, lett ironisk.]</w:t>
      </w:r>
    </w:p>
    <w:p>
      <w:pPr>
        <w:keepNext/>
        <w:keepLines/>
      </w:pPr>
      <w:r>
        <w:rPr>
          <w:b w:val="0"/>
          <w:color w:val="000000"/>
          <w:sz w:val="25"/>
        </w:rPr>
        <w:t>Det finnes vennegjenger med beskjedne navn.</w:t>
      </w:r>
    </w:p>
    <w:p>
      <w:pPr>
        <w:keepNext/>
        <w:keepLines/>
      </w:pPr>
      <w:r>
        <w:rPr>
          <w:b w:val="0"/>
          <w:color w:val="000000"/>
          <w:sz w:val="25"/>
        </w:rPr>
        <w:t>«Gutta». «Tirsdagsklubben». «Vinkjellergjengen».</w:t>
      </w:r>
    </w:p>
    <w:p>
      <w:pPr>
        <w:keepNext/>
        <w:keepLines/>
      </w:pPr>
      <w:r>
        <w:rPr>
          <w:b w:val="0"/>
          <w:color w:val="000000"/>
          <w:sz w:val="25"/>
        </w:rPr>
        <w:t>Og så finnes det vennegjenger som har bestemt seg for å være – og jeg siterer – feminine og fornemme. Og holdt på det siden NMBU.</w:t>
      </w:r>
    </w:p>
    <w:p>
      <w:pPr>
        <w:keepNext/>
        <w:keepLines/>
      </w:pPr>
      <w:r>
        <w:rPr>
          <w:b w:val="0"/>
          <w:color w:val="000000"/>
          <w:sz w:val="25"/>
        </w:rPr>
        <w:t>Michelle har én slik gjeng.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vel imot brudens Ås-gjeng – </w:t>
      </w:r>
      <w:r>
        <w:rPr>
          <w:b/>
          <w:color w:val="000000"/>
          <w:sz w:val="25"/>
        </w:rPr>
        <w:t>«Feminin og fornem»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10, 5 min – Ås-gjengen,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[29]  </w:t>
      </w:r>
      <w:r>
        <w:rPr>
          <w:b/>
          <w:color w:val="CC0000"/>
          <w:sz w:val="26"/>
        </w:rPr>
        <w:t>Intro tale 11 — Tom Christian (venn av Anders, kveldens siste tale)</w:t>
      </w:r>
    </w:p>
    <w:p>
      <w:pPr>
        <w:keepNext/>
        <w:keepLines/>
      </w:pPr>
      <w:r>
        <w:rPr>
          <w:i/>
          <w:color w:val="CC0000"/>
          <w:sz w:val="20"/>
        </w:rPr>
        <w:t>[Intro-sang: Hold the Line (#24), 15 sek]</w:t>
      </w:r>
    </w:p>
    <w:p>
      <w:pPr>
        <w:keepNext/>
        <w:keepLines/>
      </w:pPr>
      <w:r>
        <w:rPr>
          <w:b w:val="0"/>
          <w:color w:val="000000"/>
          <w:sz w:val="25"/>
        </w:rPr>
        <w:t>Når man har holdt det gående til denne timen i et bryllup, er det fordi det er noe man ikke vil gå glipp av.</w:t>
      </w:r>
    </w:p>
    <w:p>
      <w:pPr>
        <w:keepNext/>
        <w:keepLines/>
      </w:pPr>
      <w:r>
        <w:rPr>
          <w:b w:val="0"/>
          <w:color w:val="000000"/>
          <w:sz w:val="25"/>
        </w:rPr>
        <w:t>Kveldens siste taler er en svært tilstedeværende – og til tider fraværende – type. Tidligere europamester i taekwondo.</w:t>
      </w:r>
    </w:p>
    <w:p>
      <w:pPr>
        <w:keepNext/>
        <w:keepLines/>
      </w:pPr>
      <w:r>
        <w:rPr>
          <w:b w:val="0"/>
          <w:color w:val="000000"/>
          <w:sz w:val="25"/>
        </w:rPr>
        <w:t>Han er en god venn av Anders – og det å ha venner som blir værende lenge, både i livet og i bryllupet, sier sitt.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gode venn – </w:t>
      </w:r>
      <w:r>
        <w:rPr>
          <w:b/>
          <w:color w:val="000000"/>
          <w:sz w:val="25"/>
        </w:rPr>
        <w:t>Tom Christian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11, 3 min – kveldens siste tale.]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[30]  </w:t>
      </w:r>
      <w:r>
        <w:rPr>
          <w:b/>
          <w:color w:val="CC0000"/>
          <w:sz w:val="26"/>
        </w:rPr>
        <w:t>Innslag — Broderskapet Unity (kveldens siste show)</w:t>
      </w:r>
    </w:p>
    <w:p>
      <w:pPr>
        <w:keepNext/>
        <w:keepLines/>
      </w:pPr>
      <w:r>
        <w:rPr>
          <w:i/>
          <w:color w:val="CC0000"/>
          <w:sz w:val="20"/>
        </w:rPr>
        <w:t>[Intro-sang: Enter Sandman, 15 sek. Tung, dramatisk – matcher broderskap-energien. Kveldens siste show, etter Tom Christian.]</w:t>
      </w:r>
    </w:p>
    <w:p>
      <w:pPr>
        <w:keepNext/>
        <w:keepLines/>
      </w:pPr>
      <w:r>
        <w:rPr>
          <w:b w:val="0"/>
          <w:color w:val="000000"/>
          <w:sz w:val="25"/>
        </w:rPr>
        <w:t>Hver gang en mann gifter seg, mister han noen rettigheter.</w:t>
      </w:r>
    </w:p>
    <w:p>
      <w:pPr>
        <w:keepNext/>
        <w:keepLines/>
      </w:pPr>
      <w:r>
        <w:rPr>
          <w:b w:val="0"/>
          <w:color w:val="000000"/>
          <w:sz w:val="25"/>
        </w:rPr>
        <w:t>Heldigvis er det noen som har samlet seg i et broderskap for å passe på at han ikke mister minnene.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Ås-gjeng – </w:t>
      </w:r>
      <w:r>
        <w:rPr>
          <w:b/>
          <w:color w:val="000000"/>
          <w:sz w:val="25"/>
        </w:rPr>
        <w:t>Broderskapet Unity</w:t>
      </w:r>
      <w:r>
        <w:rPr>
          <w:b w:val="0"/>
          <w:color w:val="000000"/>
          <w:sz w:val="25"/>
        </w:rPr>
        <w:t>. Scenen er deres.</w:t>
      </w:r>
    </w:p>
    <w:p>
      <w:pPr>
        <w:keepNext/>
        <w:keepLines/>
      </w:pPr>
      <w:r>
        <w:rPr>
          <w:i/>
          <w:color w:val="CC0000"/>
          <w:sz w:val="20"/>
        </w:rPr>
        <w:t>[Innslag, 5 min – sang / sketsj / tale, fleksibelt format. Avklart med gjengen på forhånd: hva, varighet, tekniske behov.]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[31]  </w:t>
      </w:r>
      <w:r>
        <w:rPr>
          <w:b/>
          <w:color w:val="CC0000"/>
          <w:sz w:val="26"/>
        </w:rPr>
        <w:t>Avsluttende hilsen — til Anders</w:t>
      </w:r>
    </w:p>
    <w:p>
      <w:pPr>
        <w:keepNext/>
        <w:keepLines/>
      </w:pPr>
      <w:r>
        <w:rPr>
          <w:i/>
          <w:color w:val="CC0000"/>
          <w:sz w:val="20"/>
        </w:rPr>
        <w:t>[Toastmasterens siste, varme ord. Rolig og oppriktig. Hold blikket på Anders.]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stor applaus til Broderskapet Unity!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(varm, personlig)</w:t>
      </w:r>
      <w:r>
        <w:rPr>
          <w:b w:val="0"/>
          <w:color w:val="000000"/>
          <w:sz w:val="25"/>
        </w:rPr>
        <w:t xml:space="preserve"> Og helt til slutt vil jeg si én ting.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har snakket med mange i forkant av denne kvelden – familien, gutta fra Vinger, jaktlaget.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tror ikke du helt skjønner det selv, Anders – hvilket forbilde du er for folk.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Du er positiv. Du lytter.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snakker jeg på vegne av jaktlaget, familien og kompisene fra Vinger: du er et forbilde, Anders.</w:t>
      </w:r>
    </w:p>
    <w:p>
      <w:pPr>
        <w:keepNext/>
        <w:keepLines/>
      </w:pPr>
      <w:r>
        <w:rPr>
          <w:i/>
          <w:color w:val="CC0000"/>
          <w:sz w:val="20"/>
        </w:rPr>
        <w:t>(tørr, lite smil)</w:t>
      </w:r>
      <w:r>
        <w:rPr>
          <w:b w:val="0"/>
          <w:color w:val="000000"/>
          <w:sz w:val="25"/>
        </w:rPr>
        <w:t xml:space="preserve"> Du kan til og med smi en spiker.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finnes vel ikke en større rettesnor på at man er på akkurat rett sted i livet.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[32]  </w:t>
      </w:r>
      <w:r>
        <w:rPr>
          <w:b/>
          <w:color w:val="CC0000"/>
          <w:sz w:val="26"/>
        </w:rPr>
        <w:t>Avslutning — Händerna mot himmelen + omrigg til dans</w:t>
      </w:r>
    </w:p>
    <w:p>
      <w:pPr>
        <w:keepNext/>
        <w:keepLines/>
      </w:pPr>
      <w:r>
        <w:rPr>
          <w:i/>
          <w:color w:val="CC0000"/>
          <w:sz w:val="20"/>
        </w:rPr>
        <w:t xml:space="preserve">[Etter den avsluttende hilsenen. Händerna mot himmelen spilles. Deretter 15–20 min omrigg der dansegulvet gjøres klart – de to bordene </w:t>
      </w:r>
      <w:r>
        <w:rPr>
          <w:b w:val="0"/>
          <w:color w:val="000000"/>
          <w:sz w:val="25"/>
        </w:rPr>
        <w:t>[spesifiser hvilke]</w:t>
      </w:r>
      <w:r>
        <w:rPr>
          <w:i/>
          <w:color w:val="CC0000"/>
          <w:sz w:val="20"/>
        </w:rPr>
        <w:t xml:space="preserve"> flyttes.]</w:t>
      </w:r>
    </w:p>
    <w:p>
      <w:pPr>
        <w:keepNext/>
        <w:keepLines/>
      </w:pPr>
      <w:r>
        <w:rPr>
          <w:i/>
          <w:color w:val="CC0000"/>
          <w:sz w:val="20"/>
        </w:rPr>
        <w:t>(energi)</w:t>
      </w:r>
      <w:r>
        <w:rPr>
          <w:b w:val="0"/>
          <w:color w:val="000000"/>
          <w:sz w:val="25"/>
        </w:rPr>
        <w:t xml:space="preserve"> Og da løfter vi taket sammen – </w:t>
      </w:r>
      <w:r>
        <w:rPr>
          <w:b/>
          <w:color w:val="000000"/>
          <w:sz w:val="25"/>
        </w:rPr>
        <w:t>Händerna mot himmelen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[Händerna mot himmelen spilles – syng og dans med.]</w:t>
      </w:r>
    </w:p>
    <w:p>
      <w:pPr>
        <w:keepNext/>
        <w:keepLines/>
      </w:pPr>
      <w:r>
        <w:rPr>
          <w:i/>
          <w:color w:val="CC0000"/>
          <w:sz w:val="20"/>
        </w:rPr>
        <w:t>(praktisk, vennlig)</w:t>
      </w:r>
      <w:r>
        <w:rPr>
          <w:b w:val="0"/>
          <w:color w:val="000000"/>
          <w:sz w:val="25"/>
        </w:rPr>
        <w:t xml:space="preserve"> Mens vi rigger om til dansegulv – det tar en 15–20 minutter – er det fritt fram å strekke på beina, ta litt frisk luft eller fylle glasset.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 to bordene </w:t>
      </w:r>
      <w:r>
        <w:rPr>
          <w:i/>
          <w:color w:val="CC0000"/>
          <w:sz w:val="20"/>
        </w:rPr>
        <w:t>[pek]</w:t>
      </w:r>
      <w:r>
        <w:rPr>
          <w:b w:val="0"/>
          <w:color w:val="000000"/>
          <w:sz w:val="25"/>
        </w:rPr>
        <w:t xml:space="preserve"> flyttes for å gi plass, så hold dem gjerne klare.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[33]  </w:t>
      </w:r>
      <w:r>
        <w:rPr>
          <w:b/>
          <w:color w:val="CC0000"/>
          <w:sz w:val="26"/>
        </w:rPr>
        <w:t>Dansen åpner</w:t>
      </w:r>
    </w:p>
    <w:p>
      <w:pPr>
        <w:keepNext/>
        <w:keepLines/>
      </w:pPr>
      <w:r>
        <w:rPr>
          <w:b w:val="0"/>
          <w:color w:val="000000"/>
          <w:sz w:val="25"/>
        </w:rPr>
        <w:t>Takk for maten! En applaus til kjøkkenet.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Baren er åpen. Dansegulvet er åpent. Siste bussavgang er </w:t>
      </w:r>
      <w:r>
        <w:rPr>
          <w:b/>
          <w:color w:val="000000"/>
          <w:sz w:val="25"/>
        </w:rPr>
        <w:t>02:30</w:t>
      </w:r>
      <w:r>
        <w:rPr>
          <w:b w:val="0"/>
          <w:color w:val="000000"/>
          <w:sz w:val="25"/>
        </w:rPr>
        <w:t xml:space="preserve"> – og det er kveldens eneste buss. Ta godt vare på hverandre, og på brudeparet.</w:t>
      </w:r>
    </w:p>
    <w:p>
      <w:pPr>
        <w:keepNext/>
        <w:keepLines/>
      </w:pPr>
      <w:r>
        <w:rPr>
          <w:b w:val="0"/>
          <w:color w:val="000000"/>
          <w:sz w:val="25"/>
        </w:rPr>
        <w:t>Ta imot – Anders og Michelle, inn på dansegulvet!</w:t>
      </w:r>
    </w:p>
    <w:p>
      <w:pPr>
        <w:keepNext/>
        <w:keepLines/>
      </w:pPr>
      <w:r>
        <w:rPr>
          <w:i/>
          <w:color w:val="CC0000"/>
          <w:sz w:val="20"/>
        </w:rPr>
        <w:t>[Musikk: åpningsdans]</w:t>
      </w:r>
    </w:p>
    <w:sectPr w:rsidR="00FC693F" w:rsidRPr="0006063C" w:rsidSect="00034616">
      <w:footerReference w:type="default" r:id="rId9"/>
      <w:pgSz w:w="16838" w:h="11906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