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0032114C">
            <w:pPr>
              <w:spacing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4324B1D3" w:rsidR="0032114C" w:rsidRPr="0032114C" w:rsidRDefault="00C73CB5" w:rsidP="0032114C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00C06D" w14:textId="4633EB7D" w:rsidR="00885110" w:rsidRPr="001C2DAB" w:rsidRDefault="00885110" w:rsidP="0032114C">
            <w:pPr>
              <w:spacing w:before="240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1C2DAB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0FC14B4F" w14:textId="71C6BA66" w:rsidR="00885110" w:rsidRPr="0032114C" w:rsidRDefault="001C2DAB" w:rsidP="0032114C">
            <w:pPr>
              <w:spacing w:before="240"/>
              <w:rPr>
                <w:rFonts w:eastAsiaTheme="majorEastAsia"/>
                <w:sz w:val="24"/>
                <w:szCs w:val="24"/>
              </w:rPr>
            </w:pPr>
            <w:r w:rsidRPr="001C2DAB">
              <w:rPr>
                <w:rFonts w:eastAsiaTheme="majorEastAsia"/>
                <w:sz w:val="24"/>
                <w:szCs w:val="24"/>
              </w:rPr>
              <w:t xml:space="preserve">Las ramas de desarrollo de software correspondientes al certificado en programación de software son las que mejor se alinean con mis intereses personales, </w:t>
            </w:r>
          </w:p>
          <w:p w14:paraId="71FEE85B" w14:textId="18417057" w:rsidR="00885110" w:rsidRPr="001C2DAB" w:rsidRDefault="08C995CB" w:rsidP="0032114C">
            <w:pPr>
              <w:spacing w:before="240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>A partir de las c</w:t>
            </w:r>
            <w:r w:rsidR="00173725" w:rsidRPr="001C2DAB">
              <w:rPr>
                <w:rFonts w:eastAsiaTheme="majorEastAsia"/>
                <w:b/>
                <w:bCs/>
                <w:sz w:val="24"/>
                <w:szCs w:val="24"/>
              </w:rPr>
              <w:t>ertificaciones que obtienes a lo</w:t>
            </w: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1C2DAB">
              <w:rPr>
                <w:rFonts w:eastAsiaTheme="majorEastAsia"/>
                <w:b/>
                <w:bCs/>
                <w:sz w:val="24"/>
                <w:szCs w:val="24"/>
              </w:rPr>
              <w:t>? ¿Por qué?</w:t>
            </w:r>
          </w:p>
          <w:p w14:paraId="7F4CD3A0" w14:textId="6FE9D795" w:rsidR="0032114C" w:rsidRPr="0032114C" w:rsidRDefault="001C2DAB" w:rsidP="0032114C">
            <w:pPr>
              <w:spacing w:before="240"/>
              <w:jc w:val="both"/>
              <w:rPr>
                <w:rFonts w:ascii="Calibri" w:hAnsi="Calibri"/>
                <w:sz w:val="24"/>
                <w:szCs w:val="24"/>
              </w:rPr>
            </w:pPr>
            <w:r w:rsidRPr="001C2DAB">
              <w:rPr>
                <w:rFonts w:ascii="Calibri" w:hAnsi="Calibri"/>
                <w:sz w:val="24"/>
                <w:szCs w:val="24"/>
              </w:rPr>
              <w:t>No existe un valor intrínseco en las certificaciones obtenidas, pero sí sirven como evidencia de las capacidades del alumno, particularmente aquellas que puedan ser atractivas a posibles empleadores futuros.</w:t>
            </w:r>
          </w:p>
        </w:tc>
      </w:tr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0032114C">
            <w:pPr>
              <w:spacing w:before="24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E4F3307" w14:textId="05E44FC4" w:rsidR="00C73CB5" w:rsidRPr="001C2DAB" w:rsidRDefault="00C73CB5" w:rsidP="0032114C">
            <w:pPr>
              <w:tabs>
                <w:tab w:val="left" w:pos="454"/>
              </w:tabs>
              <w:spacing w:before="240" w:after="16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5B04FAF" w14:textId="0CD6BEAA" w:rsidR="00C73CB5" w:rsidRPr="001C2DAB" w:rsidRDefault="001C2DAB" w:rsidP="0032114C">
            <w:pPr>
              <w:spacing w:before="240"/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Las competencias relacionadas con el proceso de programación, más que diseño, arquitectura, u otros procesos más administrativos, son mi punto más fuerte, junto con el dominio del idioma inglés. Asimismo, las competencias relacionadas a los ya mencionados procesos más administrativos son posiblemente mi punto más débil.</w:t>
            </w:r>
          </w:p>
        </w:tc>
      </w:tr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0032114C">
            <w:pPr>
              <w:spacing w:before="24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7D797DE" w14:textId="3CA523F1" w:rsidR="00C73CB5" w:rsidRPr="001C2DAB" w:rsidRDefault="5C765F78" w:rsidP="0032114C">
            <w:pPr>
              <w:tabs>
                <w:tab w:val="left" w:pos="454"/>
              </w:tabs>
              <w:spacing w:before="240" w:after="16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lastRenderedPageBreak/>
              <w:t>¿Cuáles son tus principales intereses profesionales? ¿Hay alguna área de desempeño que te interese más?</w:t>
            </w:r>
          </w:p>
          <w:p w14:paraId="5AF35F84" w14:textId="0DE3A1F1" w:rsidR="002C4FB7" w:rsidRPr="0032114C" w:rsidRDefault="0032114C" w:rsidP="0032114C">
            <w:pPr>
              <w:tabs>
                <w:tab w:val="left" w:pos="454"/>
              </w:tabs>
              <w:spacing w:before="240"/>
              <w:jc w:val="both"/>
              <w:rPr>
                <w:rFonts w:eastAsiaTheme="majorEastAsia"/>
                <w:sz w:val="24"/>
                <w:szCs w:val="24"/>
              </w:rPr>
            </w:pPr>
            <w:r w:rsidRPr="0032114C">
              <w:rPr>
                <w:rFonts w:eastAsiaTheme="majorEastAsia"/>
                <w:sz w:val="24"/>
                <w:szCs w:val="24"/>
              </w:rPr>
              <w:t xml:space="preserve">Mis </w:t>
            </w:r>
            <w:r>
              <w:rPr>
                <w:rFonts w:eastAsiaTheme="majorEastAsia"/>
                <w:sz w:val="24"/>
                <w:szCs w:val="24"/>
              </w:rPr>
              <w:t>intereses profesionales se alinean más con el área de desarrollo de software.</w:t>
            </w:r>
          </w:p>
          <w:p w14:paraId="42E650E7" w14:textId="1931E1DA" w:rsidR="00C73CB5" w:rsidRPr="001C2DAB" w:rsidRDefault="00C73CB5" w:rsidP="0032114C">
            <w:pPr>
              <w:tabs>
                <w:tab w:val="left" w:pos="454"/>
              </w:tabs>
              <w:spacing w:before="240" w:after="16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587BC661" w:rsidR="06340B72" w:rsidRPr="001C2DAB" w:rsidRDefault="0032114C" w:rsidP="0032114C">
            <w:pPr>
              <w:tabs>
                <w:tab w:val="left" w:pos="454"/>
              </w:tabs>
              <w:spacing w:before="240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competencias definidas como “</w:t>
            </w:r>
            <w:r w:rsidRPr="0032114C">
              <w:rPr>
                <w:rFonts w:eastAsiaTheme="majorEastAsia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</w:t>
            </w:r>
            <w:r>
              <w:rPr>
                <w:rFonts w:eastAsiaTheme="majorEastAsia"/>
                <w:sz w:val="24"/>
                <w:szCs w:val="24"/>
              </w:rPr>
              <w:t>”, “</w:t>
            </w:r>
            <w:r w:rsidRPr="0032114C">
              <w:rPr>
                <w:rFonts w:eastAsiaTheme="majorEastAsia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</w:t>
            </w:r>
            <w:r>
              <w:rPr>
                <w:rFonts w:eastAsiaTheme="majorEastAsia"/>
                <w:sz w:val="24"/>
                <w:szCs w:val="24"/>
              </w:rPr>
              <w:t>”, e “</w:t>
            </w:r>
            <w:r w:rsidRPr="0032114C">
              <w:rPr>
                <w:rFonts w:eastAsiaTheme="majorEastAsia"/>
                <w:sz w:val="24"/>
                <w:szCs w:val="24"/>
              </w:rPr>
              <w:t>Implementar soluciones sistémicas integrales para automatizar u optimizar procesos de negocio de acuerdo a las necesidades de la organización</w:t>
            </w:r>
            <w:r>
              <w:rPr>
                <w:rFonts w:eastAsiaTheme="majorEastAsia"/>
                <w:sz w:val="24"/>
                <w:szCs w:val="24"/>
              </w:rPr>
              <w:t>” son las que mejor se alinean con mis intereses profesionales, y son competencias que llevo ejerciendo por más de 10 años, por lo que me parecen suficientemente fuertes.</w:t>
            </w:r>
          </w:p>
          <w:p w14:paraId="3A3FA3B6" w14:textId="3775BD86" w:rsidR="7A014772" w:rsidRPr="001C2DAB" w:rsidRDefault="7A014772" w:rsidP="0032114C">
            <w:pPr>
              <w:tabs>
                <w:tab w:val="left" w:pos="454"/>
              </w:tabs>
              <w:spacing w:before="240" w:after="16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626E5BB" w14:textId="1E311F8F" w:rsidR="00C73CB5" w:rsidRPr="001C2DAB" w:rsidRDefault="0032114C" w:rsidP="0032114C">
            <w:pPr>
              <w:spacing w:before="24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Dentro de los siguientes 5 años preferiría no estar laburando dentro del área informática, sino en algún campo más artístico.</w:t>
            </w:r>
          </w:p>
        </w:tc>
      </w:tr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0032114C">
            <w:pPr>
              <w:spacing w:before="240"/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0DF08F3" w14:textId="22FFAC27" w:rsidR="00C73CB5" w:rsidRPr="001C2DAB" w:rsidRDefault="00C73CB5" w:rsidP="0032114C">
            <w:pPr>
              <w:tabs>
                <w:tab w:val="left" w:pos="454"/>
              </w:tabs>
              <w:spacing w:before="240" w:after="16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0E21A376" w:rsidR="002C4FB7" w:rsidRPr="0032114C" w:rsidRDefault="0032114C" w:rsidP="0032114C">
            <w:pPr>
              <w:tabs>
                <w:tab w:val="left" w:pos="454"/>
              </w:tabs>
              <w:spacing w:before="240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Sólo un proyecto APT fue diseñado previamente, y es el que se está desarrollando actualmente como proyecto de Capstone. Este proyecto no se relaciona particularmente con mis proyecciones profesionales.</w:t>
            </w:r>
          </w:p>
          <w:p w14:paraId="17674585" w14:textId="77777777" w:rsidR="00C73CB5" w:rsidRPr="001C2DAB" w:rsidRDefault="00C73CB5" w:rsidP="0032114C">
            <w:pPr>
              <w:tabs>
                <w:tab w:val="left" w:pos="454"/>
              </w:tabs>
              <w:spacing w:before="240" w:after="16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1C2DAB" w:rsidRDefault="00C73CB5" w:rsidP="0032114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spacing w:before="24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13C7007E" w14:textId="18F0A671" w:rsidR="001C2DAB" w:rsidRPr="001C2DAB" w:rsidRDefault="0032114C" w:rsidP="0032114C">
            <w:pPr>
              <w:tabs>
                <w:tab w:val="left" w:pos="1021"/>
              </w:tabs>
              <w:spacing w:before="240" w:after="160"/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Sería de mi particular interés desarrollar herramientas más relacionadas con procesos artísticos, especialmente proyectos digitales.</w:t>
            </w:r>
          </w:p>
          <w:p w14:paraId="4F9506C2" w14:textId="4FE4CAD8" w:rsidR="001C2DAB" w:rsidRPr="001C2DAB" w:rsidRDefault="00C73CB5" w:rsidP="0032114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spacing w:before="24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BD10C68" w14:textId="6C38E025" w:rsidR="001C2DAB" w:rsidRPr="001C2DAB" w:rsidRDefault="0032114C" w:rsidP="0032114C">
            <w:pPr>
              <w:spacing w:before="240" w:after="160"/>
              <w:ind w:left="360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Actualmente me encuentro en proceso de construir un framework para desarrollo de videojuegos en HTML5. Es un proyecto del que he aprendido inmensamente, y que sería mucho más de mi interés que el proyecto que se encuentra actualmente en desarrollo con fines académicos.</w:t>
            </w:r>
          </w:p>
          <w:p w14:paraId="619C75BE" w14:textId="0DF97C8D" w:rsidR="00C73CB5" w:rsidRPr="0032114C" w:rsidRDefault="00C73CB5" w:rsidP="0032114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spacing w:before="24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C2DAB">
              <w:rPr>
                <w:rFonts w:eastAsiaTheme="majorEastAsia"/>
                <w:b/>
                <w:bCs/>
                <w:sz w:val="24"/>
                <w:szCs w:val="24"/>
              </w:rPr>
              <w:t xml:space="preserve">¿En qué contexto se debería situar este Proyecto APT? </w:t>
            </w:r>
          </w:p>
          <w:p w14:paraId="11B17C1E" w14:textId="7E5250CC" w:rsidR="00C73CB5" w:rsidRPr="001C2DAB" w:rsidRDefault="00044EE9" w:rsidP="0032114C">
            <w:pPr>
              <w:tabs>
                <w:tab w:val="left" w:pos="1021"/>
              </w:tabs>
              <w:spacing w:before="240"/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>Es un proyecto con fines únicamente personales y no sería capaz de desarrollarlo en otro contexto, incluso uno académico.</w:t>
            </w: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A1DB9E" w14:textId="77777777" w:rsidR="00906686" w:rsidRDefault="00906686" w:rsidP="00DF38AE">
      <w:pPr>
        <w:spacing w:after="0" w:line="240" w:lineRule="auto"/>
      </w:pPr>
      <w:r>
        <w:separator/>
      </w:r>
    </w:p>
  </w:endnote>
  <w:endnote w:type="continuationSeparator" w:id="0">
    <w:p w14:paraId="4E59FD25" w14:textId="77777777" w:rsidR="00906686" w:rsidRDefault="0090668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402C91" w14:textId="77777777" w:rsidR="00906686" w:rsidRDefault="00906686" w:rsidP="00DF38AE">
      <w:pPr>
        <w:spacing w:after="0" w:line="240" w:lineRule="auto"/>
      </w:pPr>
      <w:r>
        <w:separator/>
      </w:r>
    </w:p>
  </w:footnote>
  <w:footnote w:type="continuationSeparator" w:id="0">
    <w:p w14:paraId="409F44AC" w14:textId="77777777" w:rsidR="00906686" w:rsidRDefault="0090668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E35F9"/>
    <w:multiLevelType w:val="hybridMultilevel"/>
    <w:tmpl w:val="93604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387624">
    <w:abstractNumId w:val="3"/>
  </w:num>
  <w:num w:numId="2" w16cid:durableId="1781759073">
    <w:abstractNumId w:val="8"/>
  </w:num>
  <w:num w:numId="3" w16cid:durableId="1912158174">
    <w:abstractNumId w:val="13"/>
  </w:num>
  <w:num w:numId="4" w16cid:durableId="1160270430">
    <w:abstractNumId w:val="29"/>
  </w:num>
  <w:num w:numId="5" w16cid:durableId="693771245">
    <w:abstractNumId w:val="31"/>
  </w:num>
  <w:num w:numId="6" w16cid:durableId="53044088">
    <w:abstractNumId w:val="4"/>
  </w:num>
  <w:num w:numId="7" w16cid:durableId="83384231">
    <w:abstractNumId w:val="11"/>
  </w:num>
  <w:num w:numId="8" w16cid:durableId="1039009441">
    <w:abstractNumId w:val="20"/>
  </w:num>
  <w:num w:numId="9" w16cid:durableId="1861503267">
    <w:abstractNumId w:val="16"/>
  </w:num>
  <w:num w:numId="10" w16cid:durableId="466357976">
    <w:abstractNumId w:val="9"/>
  </w:num>
  <w:num w:numId="11" w16cid:durableId="51077718">
    <w:abstractNumId w:val="25"/>
  </w:num>
  <w:num w:numId="12" w16cid:durableId="1111097378">
    <w:abstractNumId w:val="36"/>
  </w:num>
  <w:num w:numId="13" w16cid:durableId="896086490">
    <w:abstractNumId w:val="30"/>
  </w:num>
  <w:num w:numId="14" w16cid:durableId="899484892">
    <w:abstractNumId w:val="1"/>
  </w:num>
  <w:num w:numId="15" w16cid:durableId="155997139">
    <w:abstractNumId w:val="37"/>
  </w:num>
  <w:num w:numId="16" w16cid:durableId="483476744">
    <w:abstractNumId w:val="22"/>
  </w:num>
  <w:num w:numId="17" w16cid:durableId="2142769786">
    <w:abstractNumId w:val="18"/>
  </w:num>
  <w:num w:numId="18" w16cid:durableId="1441948850">
    <w:abstractNumId w:val="32"/>
  </w:num>
  <w:num w:numId="19" w16cid:durableId="2050377779">
    <w:abstractNumId w:val="10"/>
  </w:num>
  <w:num w:numId="20" w16cid:durableId="2055811122">
    <w:abstractNumId w:val="40"/>
  </w:num>
  <w:num w:numId="21" w16cid:durableId="1061906494">
    <w:abstractNumId w:val="35"/>
  </w:num>
  <w:num w:numId="22" w16cid:durableId="2117288798">
    <w:abstractNumId w:val="14"/>
  </w:num>
  <w:num w:numId="23" w16cid:durableId="1692952758">
    <w:abstractNumId w:val="15"/>
  </w:num>
  <w:num w:numId="24" w16cid:durableId="1691183640">
    <w:abstractNumId w:val="5"/>
  </w:num>
  <w:num w:numId="25" w16cid:durableId="1534687277">
    <w:abstractNumId w:val="17"/>
  </w:num>
  <w:num w:numId="26" w16cid:durableId="344020391">
    <w:abstractNumId w:val="21"/>
  </w:num>
  <w:num w:numId="27" w16cid:durableId="1014235316">
    <w:abstractNumId w:val="24"/>
  </w:num>
  <w:num w:numId="28" w16cid:durableId="932858047">
    <w:abstractNumId w:val="0"/>
  </w:num>
  <w:num w:numId="29" w16cid:durableId="2074572541">
    <w:abstractNumId w:val="19"/>
  </w:num>
  <w:num w:numId="30" w16cid:durableId="810638344">
    <w:abstractNumId w:val="23"/>
  </w:num>
  <w:num w:numId="31" w16cid:durableId="1285817106">
    <w:abstractNumId w:val="2"/>
  </w:num>
  <w:num w:numId="32" w16cid:durableId="565456440">
    <w:abstractNumId w:val="7"/>
  </w:num>
  <w:num w:numId="33" w16cid:durableId="325982708">
    <w:abstractNumId w:val="33"/>
  </w:num>
  <w:num w:numId="34" w16cid:durableId="1836454469">
    <w:abstractNumId w:val="39"/>
  </w:num>
  <w:num w:numId="35" w16cid:durableId="1821073343">
    <w:abstractNumId w:val="6"/>
  </w:num>
  <w:num w:numId="36" w16cid:durableId="1739207224">
    <w:abstractNumId w:val="26"/>
  </w:num>
  <w:num w:numId="37" w16cid:durableId="1007635220">
    <w:abstractNumId w:val="38"/>
  </w:num>
  <w:num w:numId="38" w16cid:durableId="212235479">
    <w:abstractNumId w:val="28"/>
  </w:num>
  <w:num w:numId="39" w16cid:durableId="2126732818">
    <w:abstractNumId w:val="27"/>
  </w:num>
  <w:num w:numId="40" w16cid:durableId="1679232646">
    <w:abstractNumId w:val="34"/>
  </w:num>
  <w:num w:numId="41" w16cid:durableId="28701216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4EE9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2DAB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14C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6686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1C9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IGNACIO GONZALEZ GUERRERO</cp:lastModifiedBy>
  <cp:revision>41</cp:revision>
  <cp:lastPrinted>2019-12-16T20:10:00Z</cp:lastPrinted>
  <dcterms:created xsi:type="dcterms:W3CDTF">2021-12-31T12:50:00Z</dcterms:created>
  <dcterms:modified xsi:type="dcterms:W3CDTF">2025-08-30T23:05:00Z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