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D5626" w14:textId="77777777" w:rsidR="00B3529D" w:rsidRPr="007D4331" w:rsidRDefault="00B3529D" w:rsidP="00B3529D">
      <w:pPr>
        <w:jc w:val="center"/>
        <w:rPr>
          <w:rFonts w:ascii="Arial" w:hAnsi="Arial" w:cs="Arial"/>
          <w:sz w:val="22"/>
          <w:szCs w:val="22"/>
          <w:lang w:val="es-VE"/>
        </w:rPr>
      </w:pPr>
      <w:r w:rsidRPr="007D4331">
        <w:rPr>
          <w:rFonts w:ascii="Arial" w:hAnsi="Arial" w:cs="Arial"/>
          <w:noProof/>
          <w:sz w:val="22"/>
          <w:szCs w:val="22"/>
          <w:lang w:val="es-VE" w:eastAsia="es-VE"/>
        </w:rPr>
        <w:drawing>
          <wp:anchor distT="0" distB="0" distL="114300" distR="114300" simplePos="0" relativeHeight="251659264" behindDoc="0" locked="0" layoutInCell="1" allowOverlap="1" wp14:anchorId="358CB308" wp14:editId="71BCF865">
            <wp:simplePos x="0" y="0"/>
            <wp:positionH relativeFrom="column">
              <wp:posOffset>80645</wp:posOffset>
            </wp:positionH>
            <wp:positionV relativeFrom="paragraph">
              <wp:posOffset>60374</wp:posOffset>
            </wp:positionV>
            <wp:extent cx="761365" cy="758190"/>
            <wp:effectExtent l="0" t="0" r="635" b="381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cstate="print"/>
                    <a:srcRect/>
                    <a:stretch>
                      <a:fillRect/>
                    </a:stretch>
                  </pic:blipFill>
                  <pic:spPr bwMode="auto">
                    <a:xfrm>
                      <a:off x="0" y="0"/>
                      <a:ext cx="761365" cy="758190"/>
                    </a:xfrm>
                    <a:prstGeom prst="rect">
                      <a:avLst/>
                    </a:prstGeom>
                    <a:noFill/>
                    <a:ln w="9525">
                      <a:noFill/>
                      <a:miter lim="800000"/>
                      <a:headEnd/>
                      <a:tailEnd/>
                    </a:ln>
                  </pic:spPr>
                </pic:pic>
              </a:graphicData>
            </a:graphic>
          </wp:anchor>
        </w:drawing>
      </w:r>
      <w:r w:rsidRPr="007D4331">
        <w:rPr>
          <w:rFonts w:ascii="Arial" w:hAnsi="Arial" w:cs="Arial"/>
          <w:noProof/>
          <w:sz w:val="22"/>
          <w:szCs w:val="22"/>
          <w:lang w:val="es-VE" w:eastAsia="es-VE"/>
        </w:rPr>
        <w:drawing>
          <wp:anchor distT="0" distB="0" distL="114300" distR="114300" simplePos="0" relativeHeight="251660288" behindDoc="0" locked="0" layoutInCell="1" allowOverlap="1" wp14:anchorId="79922742" wp14:editId="76F916D2">
            <wp:simplePos x="0" y="0"/>
            <wp:positionH relativeFrom="column">
              <wp:posOffset>5076190</wp:posOffset>
            </wp:positionH>
            <wp:positionV relativeFrom="paragraph">
              <wp:posOffset>145464</wp:posOffset>
            </wp:positionV>
            <wp:extent cx="754380" cy="683260"/>
            <wp:effectExtent l="0" t="0" r="7620" b="2540"/>
            <wp:wrapNone/>
            <wp:docPr id="56" name="Imagen 56" descr="ESCUDO DF31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DF31 (NUEVO)"/>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754380" cy="683260"/>
                    </a:xfrm>
                    <a:prstGeom prst="rect">
                      <a:avLst/>
                    </a:prstGeom>
                    <a:noFill/>
                    <a:ln w="9525">
                      <a:noFill/>
                      <a:miter lim="800000"/>
                      <a:headEnd/>
                      <a:tailEnd/>
                    </a:ln>
                  </pic:spPr>
                </pic:pic>
              </a:graphicData>
            </a:graphic>
          </wp:anchor>
        </w:drawing>
      </w:r>
      <w:r>
        <w:rPr>
          <w:rFonts w:ascii="Arial" w:hAnsi="Arial" w:cs="Arial"/>
          <w:sz w:val="22"/>
          <w:szCs w:val="22"/>
          <w:lang w:val="es-VE"/>
        </w:rPr>
        <w:t xml:space="preserve">REPÚBLICA </w:t>
      </w:r>
      <w:r w:rsidRPr="007D4331">
        <w:rPr>
          <w:rFonts w:ascii="Arial" w:hAnsi="Arial" w:cs="Arial"/>
          <w:sz w:val="22"/>
          <w:szCs w:val="22"/>
          <w:lang w:val="es-VE"/>
        </w:rPr>
        <w:t>BOLIVARIANA DE VENEZUELA</w:t>
      </w:r>
    </w:p>
    <w:p w14:paraId="6A9EBD94" w14:textId="77777777" w:rsidR="00B3529D" w:rsidRPr="007D4331" w:rsidRDefault="00B3529D" w:rsidP="00B3529D">
      <w:pPr>
        <w:jc w:val="center"/>
        <w:rPr>
          <w:rFonts w:ascii="Arial" w:hAnsi="Arial" w:cs="Arial"/>
          <w:sz w:val="22"/>
          <w:szCs w:val="22"/>
          <w:lang w:val="es-VE"/>
        </w:rPr>
      </w:pPr>
      <w:r w:rsidRPr="007D4331">
        <w:rPr>
          <w:rFonts w:ascii="Arial" w:hAnsi="Arial" w:cs="Arial"/>
          <w:sz w:val="22"/>
          <w:szCs w:val="22"/>
          <w:lang w:val="es-VE"/>
        </w:rPr>
        <w:t>MINISTERIO DEL PODER POPULAR PARA LA DEFENSA</w:t>
      </w:r>
    </w:p>
    <w:p w14:paraId="66DBC56F" w14:textId="77777777" w:rsidR="00B3529D" w:rsidRPr="007D4331" w:rsidRDefault="00B3529D" w:rsidP="00B3529D">
      <w:pPr>
        <w:jc w:val="center"/>
        <w:rPr>
          <w:rFonts w:ascii="Arial" w:hAnsi="Arial" w:cs="Arial"/>
          <w:sz w:val="22"/>
          <w:szCs w:val="22"/>
          <w:lang w:val="es-VE"/>
        </w:rPr>
      </w:pPr>
      <w:r w:rsidRPr="007D4331">
        <w:rPr>
          <w:rFonts w:ascii="Arial" w:hAnsi="Arial" w:cs="Arial"/>
          <w:sz w:val="22"/>
          <w:szCs w:val="22"/>
          <w:lang w:val="es-VE"/>
        </w:rPr>
        <w:t>FUERZA ARMADA NACIONAL BOLIVARIANA</w:t>
      </w:r>
    </w:p>
    <w:p w14:paraId="18321808" w14:textId="77777777" w:rsidR="00B3529D" w:rsidRPr="00462DDA" w:rsidRDefault="00B3529D" w:rsidP="00B3529D">
      <w:pPr>
        <w:jc w:val="center"/>
        <w:rPr>
          <w:rFonts w:ascii="Arial" w:hAnsi="Arial" w:cs="Arial"/>
          <w:b/>
          <w:sz w:val="22"/>
          <w:szCs w:val="22"/>
          <w:lang w:val="pt-BR"/>
        </w:rPr>
      </w:pPr>
      <w:r w:rsidRPr="00462DDA">
        <w:rPr>
          <w:rFonts w:ascii="Arial" w:hAnsi="Arial" w:cs="Arial"/>
          <w:b/>
          <w:sz w:val="22"/>
          <w:szCs w:val="22"/>
          <w:lang w:val="pt-BR"/>
        </w:rPr>
        <w:t>GUARDIA NACIONAL BOLIVARIANA</w:t>
      </w:r>
    </w:p>
    <w:p w14:paraId="54D0A32D" w14:textId="77777777" w:rsidR="00B3529D" w:rsidRPr="00462DDA" w:rsidRDefault="00B3529D" w:rsidP="00B3529D">
      <w:pPr>
        <w:jc w:val="center"/>
        <w:rPr>
          <w:rFonts w:ascii="Arial" w:hAnsi="Arial" w:cs="Arial"/>
          <w:sz w:val="22"/>
          <w:szCs w:val="22"/>
          <w:lang w:val="pt-BR"/>
        </w:rPr>
      </w:pPr>
      <w:r w:rsidRPr="00462DDA">
        <w:rPr>
          <w:rFonts w:ascii="Arial" w:hAnsi="Arial" w:cs="Arial"/>
          <w:sz w:val="22"/>
          <w:szCs w:val="22"/>
          <w:lang w:val="pt-BR"/>
        </w:rPr>
        <w:t>COMANDO DE ZONA Nº 11</w:t>
      </w:r>
    </w:p>
    <w:p w14:paraId="6310DEFF" w14:textId="77777777" w:rsidR="00B3529D" w:rsidRPr="00255774" w:rsidRDefault="00B3529D" w:rsidP="00B3529D">
      <w:pPr>
        <w:jc w:val="center"/>
        <w:rPr>
          <w:rFonts w:ascii="Arial" w:hAnsi="Arial" w:cs="Arial"/>
          <w:sz w:val="22"/>
          <w:szCs w:val="22"/>
          <w:lang w:val="es-VE"/>
        </w:rPr>
      </w:pPr>
      <w:r w:rsidRPr="00255774">
        <w:rPr>
          <w:rFonts w:ascii="Arial" w:hAnsi="Arial" w:cs="Arial"/>
          <w:sz w:val="22"/>
          <w:szCs w:val="22"/>
          <w:lang w:val="es-VE"/>
        </w:rPr>
        <w:t>DESTACAMENTO Nº 112</w:t>
      </w:r>
    </w:p>
    <w:p w14:paraId="1947BAD3" w14:textId="77777777" w:rsidR="00B3529D" w:rsidRDefault="00B3529D" w:rsidP="00B3529D">
      <w:pPr>
        <w:jc w:val="center"/>
        <w:rPr>
          <w:rFonts w:ascii="Arial" w:hAnsi="Arial" w:cs="Arial"/>
          <w:sz w:val="22"/>
          <w:szCs w:val="22"/>
          <w:lang w:val="es-VE"/>
        </w:rPr>
      </w:pPr>
      <w:r w:rsidRPr="007D4331">
        <w:rPr>
          <w:rFonts w:ascii="Arial" w:hAnsi="Arial" w:cs="Arial"/>
          <w:sz w:val="22"/>
          <w:szCs w:val="22"/>
          <w:lang w:val="es-VE"/>
        </w:rPr>
        <w:t>CUARTA COMPAÑÍA</w:t>
      </w:r>
    </w:p>
    <w:p w14:paraId="6FD6F07D" w14:textId="77777777" w:rsidR="00B3529D" w:rsidRPr="007D4331" w:rsidRDefault="00B3529D" w:rsidP="00B3529D">
      <w:pPr>
        <w:jc w:val="center"/>
        <w:rPr>
          <w:rFonts w:ascii="Arial" w:hAnsi="Arial" w:cs="Arial"/>
          <w:sz w:val="22"/>
          <w:szCs w:val="22"/>
          <w:lang w:val="es-VE"/>
        </w:rPr>
      </w:pPr>
      <w:r>
        <w:rPr>
          <w:rFonts w:ascii="Arial" w:hAnsi="Arial" w:cs="Arial"/>
          <w:sz w:val="22"/>
          <w:szCs w:val="22"/>
          <w:lang w:val="es-VE"/>
        </w:rPr>
        <w:t xml:space="preserve">PRIMER PELOTÓN </w:t>
      </w:r>
    </w:p>
    <w:p w14:paraId="23D4E253" w14:textId="77777777" w:rsidR="00B3529D" w:rsidRPr="00E1252A" w:rsidRDefault="00B3529D" w:rsidP="00B3529D">
      <w:pPr>
        <w:jc w:val="center"/>
        <w:rPr>
          <w:rFonts w:ascii="Arial" w:hAnsi="Arial" w:cs="Arial"/>
          <w:b/>
          <w:sz w:val="22"/>
          <w:szCs w:val="22"/>
          <w:u w:val="single"/>
          <w:lang w:val="es-VE"/>
        </w:rPr>
      </w:pPr>
      <w:r w:rsidRPr="00E1252A">
        <w:rPr>
          <w:rFonts w:ascii="Arial" w:hAnsi="Arial" w:cs="Arial"/>
          <w:b/>
          <w:sz w:val="22"/>
          <w:szCs w:val="22"/>
          <w:u w:val="single"/>
          <w:lang w:val="es-VE"/>
        </w:rPr>
        <w:t>COMANDO</w:t>
      </w:r>
    </w:p>
    <w:p w14:paraId="38FB47D2" w14:textId="77777777" w:rsidR="00B3529D" w:rsidRDefault="00B3529D" w:rsidP="00B3529D">
      <w:pPr>
        <w:jc w:val="right"/>
        <w:rPr>
          <w:rFonts w:ascii="Arial" w:hAnsi="Arial" w:cs="Arial"/>
          <w:sz w:val="22"/>
          <w:szCs w:val="22"/>
          <w:lang w:val="es-VE"/>
        </w:rPr>
      </w:pPr>
    </w:p>
    <w:p w14:paraId="1AFF0993" w14:textId="77777777" w:rsidR="00B3529D" w:rsidRPr="00E27436" w:rsidRDefault="00B3529D" w:rsidP="00B3529D">
      <w:pPr>
        <w:jc w:val="right"/>
        <w:rPr>
          <w:rFonts w:ascii="Arial" w:hAnsi="Arial" w:cs="Arial"/>
          <w:sz w:val="22"/>
          <w:szCs w:val="22"/>
          <w:lang w:val="es-VE"/>
        </w:rPr>
      </w:pPr>
      <w:proofErr w:type="spellStart"/>
      <w:r w:rsidRPr="00E27436">
        <w:rPr>
          <w:rFonts w:ascii="Arial" w:hAnsi="Arial" w:cs="Arial"/>
          <w:sz w:val="22"/>
          <w:szCs w:val="22"/>
          <w:lang w:val="es-VE"/>
        </w:rPr>
        <w:t>Paraguaipoa</w:t>
      </w:r>
      <w:proofErr w:type="spellEnd"/>
      <w:r w:rsidRPr="00E27436">
        <w:rPr>
          <w:rFonts w:ascii="Arial" w:hAnsi="Arial" w:cs="Arial"/>
          <w:sz w:val="22"/>
          <w:szCs w:val="22"/>
          <w:lang w:val="es-VE"/>
        </w:rPr>
        <w:t xml:space="preserve">, </w:t>
      </w:r>
      <w:r>
        <w:rPr>
          <w:rFonts w:ascii="Arial" w:hAnsi="Arial" w:cs="Arial"/>
          <w:sz w:val="22"/>
          <w:szCs w:val="22"/>
          <w:lang w:val="es-VE"/>
        </w:rPr>
        <w:t>07</w:t>
      </w:r>
      <w:r w:rsidRPr="00E27436">
        <w:rPr>
          <w:rFonts w:ascii="Arial" w:hAnsi="Arial" w:cs="Arial"/>
          <w:sz w:val="22"/>
          <w:szCs w:val="22"/>
          <w:lang w:val="es-VE"/>
        </w:rPr>
        <w:t xml:space="preserve"> de </w:t>
      </w:r>
      <w:r>
        <w:rPr>
          <w:rFonts w:ascii="Arial" w:hAnsi="Arial" w:cs="Arial"/>
          <w:sz w:val="22"/>
          <w:szCs w:val="22"/>
          <w:lang w:val="es-VE"/>
        </w:rPr>
        <w:t>Febrero</w:t>
      </w:r>
      <w:r w:rsidRPr="00E27436">
        <w:rPr>
          <w:rFonts w:ascii="Arial" w:hAnsi="Arial" w:cs="Arial"/>
          <w:sz w:val="22"/>
          <w:szCs w:val="22"/>
          <w:lang w:val="es-VE"/>
        </w:rPr>
        <w:t xml:space="preserve"> del 20</w:t>
      </w:r>
      <w:r>
        <w:rPr>
          <w:rFonts w:ascii="Arial" w:hAnsi="Arial" w:cs="Arial"/>
          <w:sz w:val="22"/>
          <w:szCs w:val="22"/>
          <w:lang w:val="es-VE"/>
        </w:rPr>
        <w:t>25</w:t>
      </w:r>
    </w:p>
    <w:p w14:paraId="451F0E6A" w14:textId="77777777" w:rsidR="00B3529D" w:rsidRPr="007D4331" w:rsidRDefault="00B3529D" w:rsidP="00B3529D">
      <w:pPr>
        <w:jc w:val="center"/>
        <w:rPr>
          <w:rFonts w:ascii="Arial" w:hAnsi="Arial" w:cs="Arial"/>
          <w:sz w:val="22"/>
          <w:szCs w:val="22"/>
          <w:lang w:val="es-VE"/>
        </w:rPr>
      </w:pPr>
      <w:r w:rsidRPr="00E27436">
        <w:rPr>
          <w:rFonts w:ascii="Arial" w:hAnsi="Arial" w:cs="Arial"/>
          <w:sz w:val="22"/>
          <w:szCs w:val="22"/>
          <w:lang w:val="es-VE"/>
        </w:rPr>
        <w:t xml:space="preserve">                                                                                       </w:t>
      </w:r>
      <w:r>
        <w:rPr>
          <w:rFonts w:ascii="Arial" w:hAnsi="Arial" w:cs="Arial"/>
          <w:sz w:val="22"/>
          <w:szCs w:val="22"/>
          <w:lang w:val="es-VE"/>
        </w:rPr>
        <w:t xml:space="preserve">  </w:t>
      </w:r>
    </w:p>
    <w:p w14:paraId="5378D352" w14:textId="77777777" w:rsidR="00B3529D" w:rsidRDefault="00B3529D" w:rsidP="00B3529D">
      <w:pPr>
        <w:pStyle w:val="Ttulo3"/>
        <w:tabs>
          <w:tab w:val="left" w:pos="6300"/>
        </w:tabs>
        <w:ind w:left="-540" w:right="-702"/>
        <w:jc w:val="center"/>
        <w:rPr>
          <w:rFonts w:ascii="Arial" w:hAnsi="Arial" w:cs="Arial"/>
          <w:b w:val="0"/>
          <w:sz w:val="22"/>
          <w:szCs w:val="22"/>
          <w:u w:val="single"/>
        </w:rPr>
      </w:pPr>
    </w:p>
    <w:p w14:paraId="5D4FD052" w14:textId="77777777" w:rsidR="00B3529D" w:rsidRDefault="00B3529D" w:rsidP="00B3529D">
      <w:pPr>
        <w:jc w:val="center"/>
        <w:rPr>
          <w:rFonts w:ascii="Arial" w:hAnsi="Arial" w:cs="Arial"/>
          <w:b/>
          <w:sz w:val="22"/>
          <w:szCs w:val="22"/>
          <w:u w:val="single"/>
          <w:lang w:val="es-VE"/>
        </w:rPr>
      </w:pPr>
      <w:r w:rsidRPr="007D4331">
        <w:rPr>
          <w:rFonts w:ascii="Arial" w:hAnsi="Arial" w:cs="Arial"/>
          <w:b/>
          <w:sz w:val="22"/>
          <w:szCs w:val="22"/>
          <w:u w:val="single"/>
          <w:lang w:val="es-VE"/>
        </w:rPr>
        <w:t>CONSTANCIA DE RETENCIÓN</w:t>
      </w:r>
      <w:r>
        <w:rPr>
          <w:rFonts w:ascii="Arial" w:hAnsi="Arial" w:cs="Arial"/>
          <w:b/>
          <w:sz w:val="22"/>
          <w:szCs w:val="22"/>
          <w:u w:val="single"/>
          <w:lang w:val="es-VE"/>
        </w:rPr>
        <w:t xml:space="preserve"> Y NOTIFICACIÓN </w:t>
      </w:r>
    </w:p>
    <w:p w14:paraId="59F7CA55" w14:textId="77777777" w:rsidR="00B3529D" w:rsidRPr="00D92E2E" w:rsidRDefault="00B3529D" w:rsidP="00B3529D">
      <w:pPr>
        <w:rPr>
          <w:lang w:val="es-VE"/>
        </w:rPr>
      </w:pPr>
    </w:p>
    <w:p w14:paraId="1219F1FA" w14:textId="77777777" w:rsidR="00B3529D" w:rsidRDefault="00B3529D" w:rsidP="00B3529D">
      <w:pPr>
        <w:pStyle w:val="Textoindependiente"/>
        <w:tabs>
          <w:tab w:val="left" w:pos="6300"/>
        </w:tabs>
        <w:spacing w:line="276" w:lineRule="auto"/>
        <w:ind w:right="-186"/>
        <w:jc w:val="both"/>
        <w:rPr>
          <w:rFonts w:ascii="Arial" w:hAnsi="Arial" w:cs="Arial"/>
          <w:lang w:val="es-VE"/>
        </w:rPr>
      </w:pPr>
      <w:r w:rsidRPr="007D4331">
        <w:rPr>
          <w:rFonts w:ascii="Arial" w:hAnsi="Arial" w:cs="Arial"/>
          <w:sz w:val="22"/>
          <w:szCs w:val="22"/>
          <w:lang w:val="es-VE"/>
        </w:rPr>
        <w:t xml:space="preserve">                       </w:t>
      </w:r>
      <w:r w:rsidRPr="00CD4A2D">
        <w:rPr>
          <w:rFonts w:ascii="Arial" w:hAnsi="Arial" w:cs="Arial"/>
          <w:lang w:val="es-VE"/>
        </w:rPr>
        <w:t>POR MEDIO DE LA PRESENTE SE HACE CONSTAR QUE LE FUE RETENIDO A</w:t>
      </w:r>
      <w:r>
        <w:rPr>
          <w:rFonts w:ascii="Arial" w:hAnsi="Arial" w:cs="Arial"/>
          <w:lang w:val="es-VE"/>
        </w:rPr>
        <w:t xml:space="preserve">L CIUDADANO: </w:t>
      </w:r>
      <w:r>
        <w:rPr>
          <w:rFonts w:ascii="Arial" w:hAnsi="Arial" w:cs="Arial"/>
          <w:b/>
          <w:lang w:val="es-VE"/>
        </w:rPr>
        <w:t xml:space="preserve">JORGE LUIS FERNÁNDEZ ATENCIO, </w:t>
      </w:r>
      <w:r>
        <w:rPr>
          <w:rFonts w:ascii="Arial" w:hAnsi="Arial" w:cs="Arial"/>
          <w:lang w:val="es-VE"/>
        </w:rPr>
        <w:t xml:space="preserve">TITULAR DE LA CEDULA DE IDENTIDAD </w:t>
      </w:r>
      <w:r w:rsidRPr="00DD32B1">
        <w:rPr>
          <w:rFonts w:ascii="Arial" w:hAnsi="Arial" w:cs="Arial"/>
          <w:b/>
          <w:lang w:val="es-VE"/>
        </w:rPr>
        <w:t>N° V-</w:t>
      </w:r>
      <w:r>
        <w:rPr>
          <w:rFonts w:ascii="Arial" w:hAnsi="Arial" w:cs="Arial"/>
          <w:b/>
          <w:lang w:val="es-VE"/>
        </w:rPr>
        <w:t>19.838.339</w:t>
      </w:r>
      <w:r>
        <w:rPr>
          <w:rFonts w:ascii="Arial" w:hAnsi="Arial" w:cs="Arial"/>
          <w:lang w:val="es-VE"/>
        </w:rPr>
        <w:t xml:space="preserve">, DE 39 </w:t>
      </w:r>
      <w:r w:rsidRPr="001C1C16">
        <w:rPr>
          <w:rFonts w:ascii="Arial" w:hAnsi="Arial" w:cs="Arial"/>
          <w:lang w:val="es-VE"/>
        </w:rPr>
        <w:t xml:space="preserve">AÑOS DE EDAD, DE NACIONALIDAD </w:t>
      </w:r>
      <w:r>
        <w:rPr>
          <w:rFonts w:ascii="Arial" w:hAnsi="Arial" w:cs="Arial"/>
          <w:lang w:val="es-VE"/>
        </w:rPr>
        <w:t>VENEZOLANA</w:t>
      </w:r>
      <w:r w:rsidRPr="001C1C16">
        <w:rPr>
          <w:rFonts w:ascii="Arial" w:hAnsi="Arial" w:cs="Arial"/>
          <w:lang w:val="es-VE"/>
        </w:rPr>
        <w:t>, FECHA DE NACIMIENTO</w:t>
      </w:r>
      <w:r>
        <w:rPr>
          <w:rFonts w:ascii="Arial" w:hAnsi="Arial" w:cs="Arial"/>
          <w:lang w:val="es-VE"/>
        </w:rPr>
        <w:t xml:space="preserve"> 23-08-1985,</w:t>
      </w:r>
      <w:r w:rsidRPr="001C1C16">
        <w:rPr>
          <w:rFonts w:ascii="Arial" w:hAnsi="Arial" w:cs="Arial"/>
          <w:lang w:val="es-VE"/>
        </w:rPr>
        <w:t xml:space="preserve"> DE PROFESIÓN U OFICIO </w:t>
      </w:r>
      <w:r>
        <w:rPr>
          <w:rFonts w:ascii="Arial" w:hAnsi="Arial" w:cs="Arial"/>
          <w:lang w:val="es-VE"/>
        </w:rPr>
        <w:t>TOMO TAXISTA</w:t>
      </w:r>
      <w:r w:rsidRPr="001C1C16">
        <w:rPr>
          <w:rFonts w:ascii="Arial" w:hAnsi="Arial" w:cs="Arial"/>
          <w:lang w:val="es-VE"/>
        </w:rPr>
        <w:t>, RESIDENCIAD</w:t>
      </w:r>
      <w:r>
        <w:rPr>
          <w:rFonts w:ascii="Arial" w:hAnsi="Arial" w:cs="Arial"/>
          <w:lang w:val="es-VE"/>
        </w:rPr>
        <w:t xml:space="preserve">O EN EL SECTOR LOS ÁNGELES, CASA S/N, MUNICIPIO INDÍGENA BOLIVARIANO GUAJIRA ESTADO ZULIA, </w:t>
      </w:r>
      <w:r>
        <w:rPr>
          <w:rFonts w:ascii="Arial" w:hAnsi="Arial" w:cs="Arial"/>
        </w:rPr>
        <w:t xml:space="preserve">TELÉFONO CELULAR +3188045090, </w:t>
      </w:r>
      <w:r>
        <w:rPr>
          <w:rFonts w:ascii="Arial" w:hAnsi="Arial"/>
        </w:rPr>
        <w:t xml:space="preserve">LO </w:t>
      </w:r>
      <w:r w:rsidRPr="00CD4A2D">
        <w:rPr>
          <w:rFonts w:ascii="Arial" w:hAnsi="Arial"/>
        </w:rPr>
        <w:t>SIGUIENTE:</w:t>
      </w:r>
      <w:r w:rsidRPr="00CD4A2D">
        <w:rPr>
          <w:rFonts w:ascii="Arial" w:hAnsi="Arial" w:cs="Arial"/>
          <w:lang w:val="es-VE"/>
        </w:rPr>
        <w:t xml:space="preserve"> </w:t>
      </w:r>
    </w:p>
    <w:p w14:paraId="0864C829" w14:textId="77777777" w:rsidR="00B3529D" w:rsidRDefault="00B3529D" w:rsidP="00B3529D">
      <w:pPr>
        <w:pStyle w:val="Textoindependiente"/>
        <w:tabs>
          <w:tab w:val="left" w:pos="6300"/>
        </w:tabs>
        <w:spacing w:line="276" w:lineRule="auto"/>
        <w:ind w:right="-186"/>
        <w:jc w:val="both"/>
        <w:rPr>
          <w:rFonts w:ascii="Arial" w:hAnsi="Arial" w:cs="Arial"/>
          <w:lang w:val="es-VE"/>
        </w:rPr>
      </w:pPr>
    </w:p>
    <w:p w14:paraId="1D5F732F" w14:textId="77777777" w:rsidR="00B3529D" w:rsidRDefault="00B3529D" w:rsidP="00B3529D">
      <w:pPr>
        <w:jc w:val="both"/>
        <w:rPr>
          <w:rFonts w:ascii="Arial" w:hAnsi="Arial" w:cs="Arial"/>
          <w:b/>
          <w:sz w:val="18"/>
          <w:szCs w:val="18"/>
          <w:lang w:val="es-VE"/>
        </w:rPr>
      </w:pPr>
      <w:r>
        <w:rPr>
          <w:rFonts w:ascii="Arial" w:hAnsi="Arial" w:cs="Arial"/>
          <w:b/>
          <w:sz w:val="18"/>
          <w:szCs w:val="18"/>
          <w:lang w:val="es-VE"/>
        </w:rPr>
        <w:t xml:space="preserve">UN (01) MOTOR FUERA DE BORDA, MARCA MARINE AGROPARTES, MODELO TE15B, MOTOR 15 HOP, SERIAL Z08058452.  </w:t>
      </w:r>
    </w:p>
    <w:p w14:paraId="71D2A4F1" w14:textId="77777777" w:rsidR="00B3529D" w:rsidRDefault="00B3529D" w:rsidP="00B3529D">
      <w:pPr>
        <w:jc w:val="both"/>
        <w:rPr>
          <w:rFonts w:ascii="Arial" w:hAnsi="Arial" w:cs="Arial"/>
          <w:b/>
          <w:sz w:val="18"/>
          <w:szCs w:val="18"/>
          <w:lang w:val="es-VE"/>
        </w:rPr>
      </w:pPr>
    </w:p>
    <w:p w14:paraId="390EADB5" w14:textId="77777777" w:rsidR="00B3529D" w:rsidRDefault="00B3529D" w:rsidP="00B3529D">
      <w:pPr>
        <w:jc w:val="both"/>
        <w:rPr>
          <w:rFonts w:ascii="Arial" w:hAnsi="Arial" w:cs="Arial"/>
          <w:b/>
          <w:sz w:val="18"/>
          <w:szCs w:val="18"/>
          <w:lang w:val="es-VE"/>
        </w:rPr>
      </w:pPr>
    </w:p>
    <w:p w14:paraId="032AD1D9" w14:textId="77777777" w:rsidR="00B3529D" w:rsidRDefault="00B3529D" w:rsidP="00B3529D">
      <w:pPr>
        <w:pStyle w:val="Textoindependiente"/>
        <w:tabs>
          <w:tab w:val="left" w:pos="6300"/>
        </w:tabs>
        <w:ind w:right="45"/>
        <w:rPr>
          <w:rFonts w:ascii="Arial" w:hAnsi="Arial" w:cs="Arial"/>
          <w:lang w:val="es-VE"/>
        </w:rPr>
      </w:pPr>
      <w:r w:rsidRPr="004273AD">
        <w:rPr>
          <w:rFonts w:ascii="Arial" w:hAnsi="Arial" w:cs="Arial"/>
          <w:b/>
          <w:u w:val="single"/>
          <w:lang w:val="es-VE"/>
        </w:rPr>
        <w:t>CAUSA DE LA RETENCIÓN</w:t>
      </w:r>
      <w:r w:rsidRPr="004273AD">
        <w:rPr>
          <w:rFonts w:ascii="Arial" w:hAnsi="Arial" w:cs="Arial"/>
          <w:u w:val="single"/>
          <w:lang w:val="es-VE"/>
        </w:rPr>
        <w:t>:</w:t>
      </w:r>
      <w:r w:rsidRPr="00CD4A2D">
        <w:rPr>
          <w:rFonts w:ascii="Arial" w:hAnsi="Arial" w:cs="Arial"/>
          <w:lang w:val="es-VE"/>
        </w:rPr>
        <w:t xml:space="preserve"> </w:t>
      </w:r>
      <w:r>
        <w:rPr>
          <w:rFonts w:ascii="Arial" w:hAnsi="Arial" w:cs="Arial"/>
          <w:lang w:val="es-VE"/>
        </w:rPr>
        <w:t>NO PRESENTAR LA PLANILLA DE LIQUIDACIÓN DE GRAVAMES.</w:t>
      </w:r>
    </w:p>
    <w:p w14:paraId="1CC12430" w14:textId="77777777" w:rsidR="00B3529D" w:rsidRPr="007D4331" w:rsidRDefault="00B3529D" w:rsidP="00B3529D">
      <w:pPr>
        <w:pStyle w:val="Textoindependiente"/>
        <w:tabs>
          <w:tab w:val="left" w:pos="6300"/>
        </w:tabs>
        <w:ind w:right="45"/>
        <w:rPr>
          <w:rFonts w:ascii="Arial" w:hAnsi="Arial" w:cs="Arial"/>
          <w:sz w:val="22"/>
          <w:szCs w:val="22"/>
          <w:lang w:val="es-VE"/>
        </w:rPr>
      </w:pPr>
      <w:r>
        <w:rPr>
          <w:rFonts w:ascii="Arial" w:hAnsi="Arial" w:cs="Arial"/>
          <w:sz w:val="22"/>
          <w:szCs w:val="22"/>
          <w:lang w:val="es-VE"/>
        </w:rPr>
        <w:t xml:space="preserve"> </w:t>
      </w:r>
    </w:p>
    <w:p w14:paraId="3895FB50" w14:textId="77777777" w:rsidR="00B3529D" w:rsidRDefault="00B3529D" w:rsidP="00B3529D">
      <w:pPr>
        <w:rPr>
          <w:rFonts w:ascii="Arial" w:hAnsi="Arial" w:cs="Arial"/>
          <w:lang w:val="es-VE"/>
        </w:rPr>
      </w:pPr>
      <w:r w:rsidRPr="00CD4A2D">
        <w:rPr>
          <w:rFonts w:ascii="Arial" w:hAnsi="Arial" w:cs="Arial"/>
          <w:b/>
          <w:u w:val="single"/>
          <w:lang w:val="es-VE"/>
        </w:rPr>
        <w:t>LUGAR Y FECHA DE LA RETENCIÓN</w:t>
      </w:r>
      <w:r w:rsidRPr="00CD4A2D">
        <w:rPr>
          <w:rFonts w:ascii="Arial" w:hAnsi="Arial" w:cs="Arial"/>
          <w:lang w:val="es-VE"/>
        </w:rPr>
        <w:t xml:space="preserve">: PARAGUAIPOA, </w:t>
      </w:r>
      <w:r>
        <w:rPr>
          <w:rFonts w:ascii="Arial" w:hAnsi="Arial" w:cs="Arial"/>
          <w:lang w:val="es-VE"/>
        </w:rPr>
        <w:t>07 DE</w:t>
      </w:r>
      <w:r w:rsidRPr="00CD4A2D">
        <w:rPr>
          <w:rFonts w:ascii="Arial" w:hAnsi="Arial" w:cs="Arial"/>
          <w:lang w:val="es-VE"/>
        </w:rPr>
        <w:t xml:space="preserve"> </w:t>
      </w:r>
      <w:r>
        <w:rPr>
          <w:rFonts w:ascii="Arial" w:hAnsi="Arial" w:cs="Arial"/>
          <w:lang w:val="es-VE"/>
        </w:rPr>
        <w:t>FEBRERO DEL 2025.</w:t>
      </w:r>
    </w:p>
    <w:p w14:paraId="6CD70D8B" w14:textId="77777777" w:rsidR="00B3529D" w:rsidRDefault="00B3529D" w:rsidP="00B3529D">
      <w:pPr>
        <w:rPr>
          <w:rFonts w:ascii="Arial" w:hAnsi="Arial" w:cs="Arial"/>
          <w:lang w:val="es-VE"/>
        </w:rPr>
      </w:pPr>
    </w:p>
    <w:p w14:paraId="112F7367" w14:textId="77777777" w:rsidR="00B3529D" w:rsidRPr="00CD4A2D" w:rsidRDefault="00B3529D" w:rsidP="00B3529D">
      <w:pPr>
        <w:pStyle w:val="Textoindependiente"/>
        <w:tabs>
          <w:tab w:val="left" w:pos="6300"/>
        </w:tabs>
        <w:ind w:right="-186"/>
        <w:rPr>
          <w:rFonts w:ascii="Arial" w:hAnsi="Arial" w:cs="Arial"/>
          <w:b/>
          <w:u w:val="single"/>
          <w:lang w:val="es-VE"/>
        </w:rPr>
      </w:pPr>
    </w:p>
    <w:p w14:paraId="646AEB17" w14:textId="77777777" w:rsidR="00B3529D" w:rsidRPr="00D57A96" w:rsidRDefault="00B3529D" w:rsidP="00B3529D">
      <w:pPr>
        <w:jc w:val="both"/>
        <w:rPr>
          <w:rFonts w:ascii="Arial" w:hAnsi="Arial" w:cs="Arial"/>
          <w:lang w:val="es-VE"/>
        </w:rPr>
      </w:pPr>
      <w:r w:rsidRPr="00CD4A2D">
        <w:rPr>
          <w:rFonts w:ascii="Arial" w:hAnsi="Arial" w:cs="Arial"/>
          <w:b/>
          <w:u w:val="single"/>
          <w:lang w:val="es-VE"/>
        </w:rPr>
        <w:t>NOTA</w:t>
      </w:r>
      <w:r w:rsidRPr="00CD4A2D">
        <w:rPr>
          <w:rFonts w:ascii="Arial" w:hAnsi="Arial" w:cs="Arial"/>
          <w:lang w:val="es-VE"/>
        </w:rPr>
        <w:t xml:space="preserve">: </w:t>
      </w:r>
      <w:r>
        <w:rPr>
          <w:rFonts w:ascii="Arial" w:hAnsi="Arial" w:cs="Arial"/>
          <w:lang w:val="es-VE"/>
        </w:rPr>
        <w:t xml:space="preserve">SE DEJA CONSTANCIA QUE REFERIDO CIUDADANO (A)  </w:t>
      </w:r>
      <w:r w:rsidRPr="00CD4A2D">
        <w:rPr>
          <w:rFonts w:ascii="Arial" w:hAnsi="Arial" w:cs="Arial"/>
          <w:lang w:val="es-VE"/>
        </w:rPr>
        <w:t xml:space="preserve">DURANTE SU ESTADÍA EN ESTA UNIDAD NO </w:t>
      </w:r>
      <w:r>
        <w:rPr>
          <w:rFonts w:ascii="Arial" w:hAnsi="Arial" w:cs="Arial"/>
          <w:lang w:val="es-VE"/>
        </w:rPr>
        <w:t xml:space="preserve">FUE </w:t>
      </w:r>
      <w:r w:rsidRPr="00CD4A2D">
        <w:rPr>
          <w:rFonts w:ascii="Arial" w:hAnsi="Arial" w:cs="Arial"/>
          <w:lang w:val="es-VE"/>
        </w:rPr>
        <w:t xml:space="preserve">OBJETO DE TRATOS CRUELES, NI SE </w:t>
      </w:r>
      <w:r>
        <w:rPr>
          <w:rFonts w:ascii="Arial" w:hAnsi="Arial" w:cs="Arial"/>
          <w:lang w:val="es-VE"/>
        </w:rPr>
        <w:t>E</w:t>
      </w:r>
      <w:r w:rsidRPr="00CD4A2D">
        <w:rPr>
          <w:rFonts w:ascii="Arial" w:hAnsi="Arial" w:cs="Arial"/>
          <w:lang w:val="es-VE"/>
        </w:rPr>
        <w:t>L</w:t>
      </w:r>
      <w:r>
        <w:rPr>
          <w:rFonts w:ascii="Arial" w:hAnsi="Arial" w:cs="Arial"/>
          <w:lang w:val="es-VE"/>
        </w:rPr>
        <w:t xml:space="preserve"> H</w:t>
      </w:r>
      <w:r w:rsidRPr="00CD4A2D">
        <w:rPr>
          <w:rFonts w:ascii="Arial" w:hAnsi="Arial" w:cs="Arial"/>
          <w:lang w:val="es-VE"/>
        </w:rPr>
        <w:t>A EXIGI</w:t>
      </w:r>
      <w:r>
        <w:rPr>
          <w:rFonts w:ascii="Arial" w:hAnsi="Arial" w:cs="Arial"/>
          <w:lang w:val="es-VE"/>
        </w:rPr>
        <w:t>DO</w:t>
      </w:r>
      <w:r w:rsidRPr="00CD4A2D">
        <w:rPr>
          <w:rFonts w:ascii="Arial" w:hAnsi="Arial" w:cs="Arial"/>
          <w:lang w:val="es-VE"/>
        </w:rPr>
        <w:t xml:space="preserve"> NINGÚN TIPO DE DADIVA</w:t>
      </w:r>
      <w:r>
        <w:rPr>
          <w:rFonts w:ascii="Arial" w:hAnsi="Arial" w:cs="Arial"/>
          <w:lang w:val="es-VE"/>
        </w:rPr>
        <w:t xml:space="preserve"> O DINERO</w:t>
      </w:r>
      <w:r w:rsidRPr="00D57A96">
        <w:rPr>
          <w:rFonts w:ascii="Arial" w:hAnsi="Arial" w:cs="Arial"/>
          <w:lang w:val="es-VE"/>
        </w:rPr>
        <w:t>, ASÍ MISMO SE LE NOTIFICA QUE DEBERÁ PRESENTARSE EN LA ADUANA SUBALTERNA DE PARAGUACHÓN CON SEDE EN GUARERO, A LOS FINES DE REALIZAR LAS RESPECTIVAS DILIGENCIAS LEGALES CORRESPONDIENTES.</w:t>
      </w:r>
    </w:p>
    <w:p w14:paraId="74C9C5CB" w14:textId="77777777" w:rsidR="00B3529D" w:rsidRDefault="00B3529D" w:rsidP="00B3529D">
      <w:pPr>
        <w:pStyle w:val="Textoindependiente"/>
        <w:tabs>
          <w:tab w:val="left" w:pos="6300"/>
        </w:tabs>
        <w:rPr>
          <w:rFonts w:ascii="Arial" w:hAnsi="Arial" w:cs="Arial"/>
          <w:lang w:val="es-VE"/>
        </w:rPr>
      </w:pPr>
    </w:p>
    <w:p w14:paraId="7BB5E0EC" w14:textId="77777777" w:rsidR="00B3529D" w:rsidRDefault="00B3529D" w:rsidP="00B3529D">
      <w:pPr>
        <w:pStyle w:val="Textoindependiente"/>
        <w:tabs>
          <w:tab w:val="left" w:pos="6300"/>
        </w:tabs>
        <w:rPr>
          <w:rFonts w:ascii="Arial" w:hAnsi="Arial" w:cs="Arial"/>
          <w:lang w:val="es-VE"/>
        </w:rPr>
      </w:pPr>
    </w:p>
    <w:p w14:paraId="0B82B865" w14:textId="77777777" w:rsidR="00B3529D" w:rsidRDefault="00B3529D" w:rsidP="00B3529D">
      <w:pPr>
        <w:pStyle w:val="Textoindependiente"/>
        <w:tabs>
          <w:tab w:val="left" w:pos="6300"/>
        </w:tabs>
        <w:rPr>
          <w:rFonts w:ascii="Arial" w:hAnsi="Arial" w:cs="Arial"/>
          <w:lang w:val="es-VE"/>
        </w:rPr>
      </w:pPr>
      <w:r w:rsidRPr="00CD4A2D">
        <w:rPr>
          <w:rFonts w:ascii="Arial" w:hAnsi="Arial" w:cs="Arial"/>
          <w:lang w:val="es-VE"/>
        </w:rPr>
        <w:t>CONFORME</w:t>
      </w:r>
      <w:r>
        <w:rPr>
          <w:rFonts w:ascii="Arial" w:hAnsi="Arial" w:cs="Arial"/>
          <w:lang w:val="es-VE"/>
        </w:rPr>
        <w:t xml:space="preserve"> FIRMAN:</w:t>
      </w:r>
      <w:r w:rsidRPr="00CD4A2D">
        <w:rPr>
          <w:rFonts w:ascii="Arial" w:hAnsi="Arial" w:cs="Arial"/>
          <w:lang w:val="es-VE"/>
        </w:rPr>
        <w:t xml:space="preserve"> </w:t>
      </w:r>
      <w:r>
        <w:rPr>
          <w:rFonts w:ascii="Arial" w:hAnsi="Arial" w:cs="Arial"/>
          <w:lang w:val="es-VE"/>
        </w:rPr>
        <w:t xml:space="preserve">                                                                                                          </w:t>
      </w:r>
    </w:p>
    <w:p w14:paraId="30E8BB81" w14:textId="77777777" w:rsidR="00B3529D" w:rsidRDefault="00B3529D" w:rsidP="00B3529D">
      <w:pPr>
        <w:rPr>
          <w:rFonts w:ascii="Arial" w:hAnsi="Arial" w:cs="Arial"/>
          <w:b/>
          <w:sz w:val="22"/>
          <w:szCs w:val="22"/>
        </w:rPr>
      </w:pPr>
    </w:p>
    <w:p w14:paraId="6B6E2245" w14:textId="77777777" w:rsidR="00B3529D" w:rsidRDefault="00B3529D" w:rsidP="00B3529D">
      <w:pPr>
        <w:rPr>
          <w:rFonts w:ascii="Arial" w:hAnsi="Arial" w:cs="Arial"/>
          <w:b/>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31"/>
      </w:tblGrid>
      <w:tr w:rsidR="00B3529D" w14:paraId="2B166C6F" w14:textId="77777777" w:rsidTr="005B5825">
        <w:tc>
          <w:tcPr>
            <w:tcW w:w="4747" w:type="dxa"/>
          </w:tcPr>
          <w:p w14:paraId="7B25AC2C" w14:textId="77777777" w:rsidR="00B3529D" w:rsidRPr="007F22B7" w:rsidRDefault="00B3529D" w:rsidP="005B5825">
            <w:pPr>
              <w:spacing w:line="360" w:lineRule="auto"/>
              <w:jc w:val="center"/>
              <w:rPr>
                <w:rFonts w:ascii="Arial" w:hAnsi="Arial" w:cs="Arial"/>
                <w:b/>
                <w:sz w:val="21"/>
                <w:szCs w:val="21"/>
                <w:lang w:val="es-VE"/>
              </w:rPr>
            </w:pPr>
            <w:r>
              <w:rPr>
                <w:rFonts w:ascii="Arial" w:hAnsi="Arial" w:cs="Arial"/>
                <w:b/>
                <w:sz w:val="21"/>
                <w:szCs w:val="21"/>
                <w:lang w:val="es-VE"/>
              </w:rPr>
              <w:t>SM</w:t>
            </w:r>
            <w:r w:rsidRPr="00315132">
              <w:rPr>
                <w:rFonts w:ascii="Arial" w:hAnsi="Arial" w:cs="Arial"/>
                <w:b/>
                <w:sz w:val="21"/>
                <w:szCs w:val="21"/>
                <w:lang w:val="es-VE"/>
              </w:rPr>
              <w:t>/</w:t>
            </w:r>
            <w:r>
              <w:rPr>
                <w:rFonts w:ascii="Arial" w:hAnsi="Arial" w:cs="Arial"/>
                <w:b/>
                <w:sz w:val="21"/>
                <w:szCs w:val="21"/>
                <w:lang w:val="es-VE"/>
              </w:rPr>
              <w:t>3</w:t>
            </w:r>
            <w:r w:rsidRPr="00315132">
              <w:rPr>
                <w:rFonts w:ascii="Arial" w:hAnsi="Arial" w:cs="Arial"/>
                <w:b/>
                <w:sz w:val="21"/>
                <w:szCs w:val="21"/>
                <w:lang w:val="es-VE"/>
              </w:rPr>
              <w:t xml:space="preserve">. </w:t>
            </w:r>
            <w:r w:rsidRPr="00E46366">
              <w:rPr>
                <w:rFonts w:ascii="Arial" w:hAnsi="Arial" w:cs="Arial"/>
                <w:b/>
                <w:sz w:val="21"/>
                <w:szCs w:val="21"/>
                <w:lang w:val="es-VE"/>
              </w:rPr>
              <w:t xml:space="preserve">FINOL CASTILLO ANGEL </w:t>
            </w:r>
          </w:p>
        </w:tc>
        <w:tc>
          <w:tcPr>
            <w:tcW w:w="4747" w:type="dxa"/>
          </w:tcPr>
          <w:p w14:paraId="6F4AFE9B" w14:textId="77777777" w:rsidR="00B3529D" w:rsidRPr="002027B9" w:rsidRDefault="00B3529D" w:rsidP="005B5825">
            <w:pPr>
              <w:jc w:val="center"/>
              <w:rPr>
                <w:rFonts w:ascii="Arial" w:hAnsi="Arial" w:cs="Arial"/>
                <w:b/>
                <w:sz w:val="22"/>
                <w:szCs w:val="22"/>
                <w:lang w:val="es-VE"/>
              </w:rPr>
            </w:pPr>
            <w:r>
              <w:rPr>
                <w:rFonts w:ascii="Arial" w:hAnsi="Arial" w:cs="Arial"/>
                <w:b/>
                <w:lang w:val="es-VE"/>
              </w:rPr>
              <w:t>JOSE LUIS FERNANDEZ ATENCIO</w:t>
            </w:r>
          </w:p>
        </w:tc>
      </w:tr>
      <w:tr w:rsidR="00B3529D" w14:paraId="4C5F89B5" w14:textId="77777777" w:rsidTr="005B5825">
        <w:tc>
          <w:tcPr>
            <w:tcW w:w="4747" w:type="dxa"/>
          </w:tcPr>
          <w:p w14:paraId="164A9600" w14:textId="77777777" w:rsidR="00B3529D" w:rsidRPr="000C6B4B" w:rsidRDefault="00B3529D" w:rsidP="005B5825">
            <w:pPr>
              <w:jc w:val="center"/>
              <w:rPr>
                <w:rFonts w:ascii="Arial" w:hAnsi="Arial" w:cs="Arial"/>
                <w:b/>
                <w:lang w:val="es-VE"/>
              </w:rPr>
            </w:pPr>
            <w:r w:rsidRPr="001211EC">
              <w:rPr>
                <w:rFonts w:ascii="Arial" w:hAnsi="Arial" w:cs="Arial"/>
                <w:b/>
                <w:lang w:val="es-VE"/>
              </w:rPr>
              <w:t>FUNCIONARIO ACTUANTE</w:t>
            </w:r>
          </w:p>
        </w:tc>
        <w:tc>
          <w:tcPr>
            <w:tcW w:w="4747" w:type="dxa"/>
          </w:tcPr>
          <w:p w14:paraId="46692FE7" w14:textId="77777777" w:rsidR="00B3529D" w:rsidRPr="000C6B4B" w:rsidRDefault="00B3529D" w:rsidP="005B5825">
            <w:pPr>
              <w:jc w:val="center"/>
              <w:rPr>
                <w:rFonts w:ascii="Arial" w:hAnsi="Arial" w:cs="Arial"/>
                <w:b/>
                <w:lang w:val="es-VE"/>
              </w:rPr>
            </w:pPr>
            <w:r w:rsidRPr="004273AD">
              <w:rPr>
                <w:rFonts w:ascii="Arial" w:hAnsi="Arial" w:cs="Arial"/>
                <w:b/>
                <w:lang w:val="es-VE"/>
              </w:rPr>
              <w:t>PROPIETARIO O RESPONSABLE</w:t>
            </w:r>
            <w:r>
              <w:rPr>
                <w:rFonts w:ascii="Arial" w:hAnsi="Arial" w:cs="Arial"/>
                <w:b/>
                <w:lang w:val="es-VE"/>
              </w:rPr>
              <w:t xml:space="preserve"> </w:t>
            </w:r>
          </w:p>
        </w:tc>
      </w:tr>
    </w:tbl>
    <w:p w14:paraId="0832C7F6" w14:textId="77777777" w:rsidR="00B3529D" w:rsidRDefault="00B3529D" w:rsidP="00B3529D">
      <w:pPr>
        <w:rPr>
          <w:rFonts w:ascii="Arial" w:hAnsi="Arial" w:cs="Arial"/>
          <w:b/>
          <w:sz w:val="22"/>
          <w:szCs w:val="22"/>
        </w:rPr>
      </w:pPr>
    </w:p>
    <w:p w14:paraId="1F2DEEBA" w14:textId="77777777" w:rsidR="00B3529D" w:rsidRDefault="00B3529D" w:rsidP="00B3529D">
      <w:pPr>
        <w:rPr>
          <w:rFonts w:ascii="Arial" w:hAnsi="Arial" w:cs="Arial"/>
          <w:b/>
          <w:sz w:val="22"/>
          <w:szCs w:val="22"/>
        </w:rPr>
      </w:pPr>
    </w:p>
    <w:p w14:paraId="402C1E8D" w14:textId="77777777" w:rsidR="00B3529D" w:rsidRDefault="00B3529D" w:rsidP="00B3529D">
      <w:pPr>
        <w:rPr>
          <w:rFonts w:ascii="Arial" w:hAnsi="Arial" w:cs="Arial"/>
          <w:b/>
          <w:sz w:val="22"/>
          <w:szCs w:val="22"/>
        </w:rPr>
      </w:pPr>
    </w:p>
    <w:p w14:paraId="779CDDE9" w14:textId="77777777" w:rsidR="00B3529D" w:rsidRDefault="00B3529D" w:rsidP="00B3529D">
      <w:pPr>
        <w:rPr>
          <w:rFonts w:ascii="Arial" w:hAnsi="Arial" w:cs="Arial"/>
          <w:b/>
          <w:sz w:val="22"/>
          <w:szCs w:val="22"/>
        </w:rPr>
      </w:pPr>
    </w:p>
    <w:p w14:paraId="57FA39EA" w14:textId="77777777" w:rsidR="00B3529D" w:rsidRDefault="00B3529D" w:rsidP="00B3529D">
      <w:pPr>
        <w:rPr>
          <w:rFonts w:ascii="Arial" w:hAnsi="Arial" w:cs="Arial"/>
          <w:b/>
          <w:sz w:val="22"/>
          <w:szCs w:val="22"/>
        </w:rPr>
      </w:pPr>
    </w:p>
    <w:p w14:paraId="5FE6EB45" w14:textId="77777777" w:rsidR="00141E45" w:rsidRPr="00B3529D" w:rsidRDefault="00141E45" w:rsidP="00B3529D">
      <w:bookmarkStart w:id="0" w:name="_GoBack"/>
      <w:bookmarkEnd w:id="0"/>
    </w:p>
    <w:sectPr w:rsidR="00141E45" w:rsidRPr="00B3529D" w:rsidSect="00333E60">
      <w:pgSz w:w="12240" w:h="15840"/>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34B5"/>
    <w:multiLevelType w:val="multilevel"/>
    <w:tmpl w:val="A3660540"/>
    <w:lvl w:ilvl="0">
      <w:start w:val="1"/>
      <w:numFmt w:val="decimal"/>
      <w:lvlText w:val="%1."/>
      <w:lvlJc w:val="left"/>
      <w:pPr>
        <w:ind w:left="720" w:hanging="360"/>
      </w:pPr>
      <w:rPr>
        <w:b w:val="0"/>
      </w:rPr>
    </w:lvl>
    <w:lvl w:ilvl="1">
      <w:start w:val="115"/>
      <w:numFmt w:val="decimal"/>
      <w:isLgl/>
      <w:lvlText w:val="%1.%2"/>
      <w:lvlJc w:val="left"/>
      <w:pPr>
        <w:ind w:left="1395" w:hanging="1035"/>
      </w:pPr>
      <w:rPr>
        <w:rFonts w:hint="default"/>
        <w:b w:val="0"/>
        <w:u w:val="none"/>
      </w:rPr>
    </w:lvl>
    <w:lvl w:ilvl="2">
      <w:numFmt w:val="decimalZero"/>
      <w:isLgl/>
      <w:lvlText w:val="%1.%2.%3"/>
      <w:lvlJc w:val="left"/>
      <w:pPr>
        <w:ind w:left="1395" w:hanging="1035"/>
      </w:pPr>
      <w:rPr>
        <w:rFonts w:hint="default"/>
        <w:b w:val="0"/>
        <w:u w:val="none"/>
      </w:rPr>
    </w:lvl>
    <w:lvl w:ilvl="3">
      <w:start w:val="1"/>
      <w:numFmt w:val="decimal"/>
      <w:isLgl/>
      <w:lvlText w:val="%1.%2.%3.%4"/>
      <w:lvlJc w:val="left"/>
      <w:pPr>
        <w:ind w:left="1395" w:hanging="1035"/>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1">
    <w:nsid w:val="105A12D3"/>
    <w:multiLevelType w:val="multilevel"/>
    <w:tmpl w:val="A3660540"/>
    <w:lvl w:ilvl="0">
      <w:start w:val="1"/>
      <w:numFmt w:val="decimal"/>
      <w:lvlText w:val="%1."/>
      <w:lvlJc w:val="left"/>
      <w:pPr>
        <w:ind w:left="720" w:hanging="360"/>
      </w:pPr>
      <w:rPr>
        <w:b w:val="0"/>
      </w:rPr>
    </w:lvl>
    <w:lvl w:ilvl="1">
      <w:start w:val="115"/>
      <w:numFmt w:val="decimal"/>
      <w:isLgl/>
      <w:lvlText w:val="%1.%2"/>
      <w:lvlJc w:val="left"/>
      <w:pPr>
        <w:ind w:left="1395" w:hanging="1035"/>
      </w:pPr>
      <w:rPr>
        <w:rFonts w:hint="default"/>
        <w:b w:val="0"/>
        <w:u w:val="none"/>
      </w:rPr>
    </w:lvl>
    <w:lvl w:ilvl="2">
      <w:numFmt w:val="decimalZero"/>
      <w:isLgl/>
      <w:lvlText w:val="%1.%2.%3"/>
      <w:lvlJc w:val="left"/>
      <w:pPr>
        <w:ind w:left="1319" w:hanging="1035"/>
      </w:pPr>
      <w:rPr>
        <w:rFonts w:hint="default"/>
        <w:b w:val="0"/>
        <w:u w:val="none"/>
      </w:rPr>
    </w:lvl>
    <w:lvl w:ilvl="3">
      <w:start w:val="1"/>
      <w:numFmt w:val="decimal"/>
      <w:isLgl/>
      <w:lvlText w:val="%1.%2.%3.%4"/>
      <w:lvlJc w:val="left"/>
      <w:pPr>
        <w:ind w:left="1395" w:hanging="1035"/>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2">
    <w:nsid w:val="17AE21E3"/>
    <w:multiLevelType w:val="hybridMultilevel"/>
    <w:tmpl w:val="2318A512"/>
    <w:lvl w:ilvl="0" w:tplc="6F62A406">
      <w:start w:val="2"/>
      <w:numFmt w:val="bullet"/>
      <w:lvlText w:val="-"/>
      <w:lvlJc w:val="left"/>
      <w:pPr>
        <w:ind w:left="462" w:hanging="360"/>
      </w:pPr>
      <w:rPr>
        <w:rFonts w:ascii="Arial" w:eastAsia="Times New Roman" w:hAnsi="Arial" w:cs="Arial" w:hint="default"/>
      </w:rPr>
    </w:lvl>
    <w:lvl w:ilvl="1" w:tplc="200A0003" w:tentative="1">
      <w:start w:val="1"/>
      <w:numFmt w:val="bullet"/>
      <w:lvlText w:val="o"/>
      <w:lvlJc w:val="left"/>
      <w:pPr>
        <w:ind w:left="1182" w:hanging="360"/>
      </w:pPr>
      <w:rPr>
        <w:rFonts w:ascii="Courier New" w:hAnsi="Courier New" w:cs="Courier New" w:hint="default"/>
      </w:rPr>
    </w:lvl>
    <w:lvl w:ilvl="2" w:tplc="200A0005" w:tentative="1">
      <w:start w:val="1"/>
      <w:numFmt w:val="bullet"/>
      <w:lvlText w:val=""/>
      <w:lvlJc w:val="left"/>
      <w:pPr>
        <w:ind w:left="1902" w:hanging="360"/>
      </w:pPr>
      <w:rPr>
        <w:rFonts w:ascii="Wingdings" w:hAnsi="Wingdings" w:hint="default"/>
      </w:rPr>
    </w:lvl>
    <w:lvl w:ilvl="3" w:tplc="200A0001" w:tentative="1">
      <w:start w:val="1"/>
      <w:numFmt w:val="bullet"/>
      <w:lvlText w:val=""/>
      <w:lvlJc w:val="left"/>
      <w:pPr>
        <w:ind w:left="2622" w:hanging="360"/>
      </w:pPr>
      <w:rPr>
        <w:rFonts w:ascii="Symbol" w:hAnsi="Symbol" w:hint="default"/>
      </w:rPr>
    </w:lvl>
    <w:lvl w:ilvl="4" w:tplc="200A0003" w:tentative="1">
      <w:start w:val="1"/>
      <w:numFmt w:val="bullet"/>
      <w:lvlText w:val="o"/>
      <w:lvlJc w:val="left"/>
      <w:pPr>
        <w:ind w:left="3342" w:hanging="360"/>
      </w:pPr>
      <w:rPr>
        <w:rFonts w:ascii="Courier New" w:hAnsi="Courier New" w:cs="Courier New" w:hint="default"/>
      </w:rPr>
    </w:lvl>
    <w:lvl w:ilvl="5" w:tplc="200A0005" w:tentative="1">
      <w:start w:val="1"/>
      <w:numFmt w:val="bullet"/>
      <w:lvlText w:val=""/>
      <w:lvlJc w:val="left"/>
      <w:pPr>
        <w:ind w:left="4062" w:hanging="360"/>
      </w:pPr>
      <w:rPr>
        <w:rFonts w:ascii="Wingdings" w:hAnsi="Wingdings" w:hint="default"/>
      </w:rPr>
    </w:lvl>
    <w:lvl w:ilvl="6" w:tplc="200A0001" w:tentative="1">
      <w:start w:val="1"/>
      <w:numFmt w:val="bullet"/>
      <w:lvlText w:val=""/>
      <w:lvlJc w:val="left"/>
      <w:pPr>
        <w:ind w:left="4782" w:hanging="360"/>
      </w:pPr>
      <w:rPr>
        <w:rFonts w:ascii="Symbol" w:hAnsi="Symbol" w:hint="default"/>
      </w:rPr>
    </w:lvl>
    <w:lvl w:ilvl="7" w:tplc="200A0003" w:tentative="1">
      <w:start w:val="1"/>
      <w:numFmt w:val="bullet"/>
      <w:lvlText w:val="o"/>
      <w:lvlJc w:val="left"/>
      <w:pPr>
        <w:ind w:left="5502" w:hanging="360"/>
      </w:pPr>
      <w:rPr>
        <w:rFonts w:ascii="Courier New" w:hAnsi="Courier New" w:cs="Courier New" w:hint="default"/>
      </w:rPr>
    </w:lvl>
    <w:lvl w:ilvl="8" w:tplc="200A0005" w:tentative="1">
      <w:start w:val="1"/>
      <w:numFmt w:val="bullet"/>
      <w:lvlText w:val=""/>
      <w:lvlJc w:val="left"/>
      <w:pPr>
        <w:ind w:left="6222" w:hanging="360"/>
      </w:pPr>
      <w:rPr>
        <w:rFonts w:ascii="Wingdings" w:hAnsi="Wingdings" w:hint="default"/>
      </w:rPr>
    </w:lvl>
  </w:abstractNum>
  <w:abstractNum w:abstractNumId="3">
    <w:nsid w:val="62580D24"/>
    <w:multiLevelType w:val="hybridMultilevel"/>
    <w:tmpl w:val="C1D48CE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01"/>
    <w:rsid w:val="00002D2B"/>
    <w:rsid w:val="000064F6"/>
    <w:rsid w:val="00006AF2"/>
    <w:rsid w:val="0001235F"/>
    <w:rsid w:val="00013573"/>
    <w:rsid w:val="000146E2"/>
    <w:rsid w:val="00023C72"/>
    <w:rsid w:val="000306C4"/>
    <w:rsid w:val="000344DD"/>
    <w:rsid w:val="00036C09"/>
    <w:rsid w:val="00037C5A"/>
    <w:rsid w:val="00041C0A"/>
    <w:rsid w:val="000423F1"/>
    <w:rsid w:val="00045C8E"/>
    <w:rsid w:val="000731C4"/>
    <w:rsid w:val="00081E28"/>
    <w:rsid w:val="0008201C"/>
    <w:rsid w:val="000B6800"/>
    <w:rsid w:val="000E1617"/>
    <w:rsid w:val="00100D21"/>
    <w:rsid w:val="00105CC0"/>
    <w:rsid w:val="00114650"/>
    <w:rsid w:val="00137B41"/>
    <w:rsid w:val="001400F4"/>
    <w:rsid w:val="00141E45"/>
    <w:rsid w:val="001516D0"/>
    <w:rsid w:val="00161220"/>
    <w:rsid w:val="00174470"/>
    <w:rsid w:val="00192271"/>
    <w:rsid w:val="001B3A70"/>
    <w:rsid w:val="001C4429"/>
    <w:rsid w:val="001D1E96"/>
    <w:rsid w:val="001D2E9E"/>
    <w:rsid w:val="001D4F12"/>
    <w:rsid w:val="001F1877"/>
    <w:rsid w:val="001F2EC6"/>
    <w:rsid w:val="001F646E"/>
    <w:rsid w:val="0020686B"/>
    <w:rsid w:val="0021052E"/>
    <w:rsid w:val="00213A9C"/>
    <w:rsid w:val="0022050F"/>
    <w:rsid w:val="002662EC"/>
    <w:rsid w:val="00291F75"/>
    <w:rsid w:val="002936F5"/>
    <w:rsid w:val="002A1C84"/>
    <w:rsid w:val="002B4EB1"/>
    <w:rsid w:val="002C0AAC"/>
    <w:rsid w:val="002F17BC"/>
    <w:rsid w:val="002F2B5B"/>
    <w:rsid w:val="00313E27"/>
    <w:rsid w:val="00315132"/>
    <w:rsid w:val="00317B5D"/>
    <w:rsid w:val="00326690"/>
    <w:rsid w:val="003309E6"/>
    <w:rsid w:val="00333E60"/>
    <w:rsid w:val="0033629F"/>
    <w:rsid w:val="003371A5"/>
    <w:rsid w:val="00340FDE"/>
    <w:rsid w:val="00343572"/>
    <w:rsid w:val="003548BB"/>
    <w:rsid w:val="00355F30"/>
    <w:rsid w:val="003707BC"/>
    <w:rsid w:val="00377E64"/>
    <w:rsid w:val="00390523"/>
    <w:rsid w:val="003B43D9"/>
    <w:rsid w:val="003C0770"/>
    <w:rsid w:val="003D2DCC"/>
    <w:rsid w:val="003D7F97"/>
    <w:rsid w:val="003E3E7F"/>
    <w:rsid w:val="003E5886"/>
    <w:rsid w:val="003F57A7"/>
    <w:rsid w:val="00407C30"/>
    <w:rsid w:val="00411C90"/>
    <w:rsid w:val="0041457D"/>
    <w:rsid w:val="0043031B"/>
    <w:rsid w:val="00435E01"/>
    <w:rsid w:val="004512FF"/>
    <w:rsid w:val="00457BE9"/>
    <w:rsid w:val="00463867"/>
    <w:rsid w:val="004815E8"/>
    <w:rsid w:val="004B16FB"/>
    <w:rsid w:val="004B6D29"/>
    <w:rsid w:val="004D006D"/>
    <w:rsid w:val="004F109B"/>
    <w:rsid w:val="004F39E8"/>
    <w:rsid w:val="004F59E5"/>
    <w:rsid w:val="00536861"/>
    <w:rsid w:val="00541E89"/>
    <w:rsid w:val="00543DD2"/>
    <w:rsid w:val="00544C9C"/>
    <w:rsid w:val="00585F2D"/>
    <w:rsid w:val="0059337F"/>
    <w:rsid w:val="005A34EA"/>
    <w:rsid w:val="005A6EAE"/>
    <w:rsid w:val="005B3710"/>
    <w:rsid w:val="005B4F9C"/>
    <w:rsid w:val="005C49BB"/>
    <w:rsid w:val="005D5470"/>
    <w:rsid w:val="005E1AA8"/>
    <w:rsid w:val="005E687A"/>
    <w:rsid w:val="005F1EE4"/>
    <w:rsid w:val="005F326F"/>
    <w:rsid w:val="0061245F"/>
    <w:rsid w:val="00641D22"/>
    <w:rsid w:val="00655F69"/>
    <w:rsid w:val="00665159"/>
    <w:rsid w:val="0066620D"/>
    <w:rsid w:val="00667F23"/>
    <w:rsid w:val="00692D80"/>
    <w:rsid w:val="00693911"/>
    <w:rsid w:val="006D3CAE"/>
    <w:rsid w:val="006D47DB"/>
    <w:rsid w:val="006D7A29"/>
    <w:rsid w:val="00701BD2"/>
    <w:rsid w:val="007106F7"/>
    <w:rsid w:val="00732712"/>
    <w:rsid w:val="007607A1"/>
    <w:rsid w:val="00762660"/>
    <w:rsid w:val="0076503B"/>
    <w:rsid w:val="0078273B"/>
    <w:rsid w:val="0078459A"/>
    <w:rsid w:val="007C2FB8"/>
    <w:rsid w:val="007D712F"/>
    <w:rsid w:val="007E2845"/>
    <w:rsid w:val="007F22B7"/>
    <w:rsid w:val="007F3B05"/>
    <w:rsid w:val="00815AC7"/>
    <w:rsid w:val="00816EEF"/>
    <w:rsid w:val="0085200D"/>
    <w:rsid w:val="008753DE"/>
    <w:rsid w:val="00886A04"/>
    <w:rsid w:val="00896CA4"/>
    <w:rsid w:val="008A34DC"/>
    <w:rsid w:val="008A6680"/>
    <w:rsid w:val="008B10A1"/>
    <w:rsid w:val="008B7396"/>
    <w:rsid w:val="008B7888"/>
    <w:rsid w:val="008C4983"/>
    <w:rsid w:val="008D5D45"/>
    <w:rsid w:val="008D7BDF"/>
    <w:rsid w:val="008E3BC5"/>
    <w:rsid w:val="009054D6"/>
    <w:rsid w:val="00911265"/>
    <w:rsid w:val="00917B38"/>
    <w:rsid w:val="00930770"/>
    <w:rsid w:val="00947B90"/>
    <w:rsid w:val="009613D4"/>
    <w:rsid w:val="00963D72"/>
    <w:rsid w:val="00986BEE"/>
    <w:rsid w:val="00987267"/>
    <w:rsid w:val="00993571"/>
    <w:rsid w:val="009A56B9"/>
    <w:rsid w:val="009C5148"/>
    <w:rsid w:val="009C7C11"/>
    <w:rsid w:val="009D7A26"/>
    <w:rsid w:val="009E1B32"/>
    <w:rsid w:val="009E587D"/>
    <w:rsid w:val="00A010D9"/>
    <w:rsid w:val="00A02E63"/>
    <w:rsid w:val="00A237DB"/>
    <w:rsid w:val="00A73E51"/>
    <w:rsid w:val="00A8676E"/>
    <w:rsid w:val="00A93E49"/>
    <w:rsid w:val="00AB5C89"/>
    <w:rsid w:val="00AB5DF2"/>
    <w:rsid w:val="00AC240E"/>
    <w:rsid w:val="00AD2208"/>
    <w:rsid w:val="00AE06DA"/>
    <w:rsid w:val="00AE445E"/>
    <w:rsid w:val="00AF35A1"/>
    <w:rsid w:val="00AF477D"/>
    <w:rsid w:val="00AF53BF"/>
    <w:rsid w:val="00B073F8"/>
    <w:rsid w:val="00B3182B"/>
    <w:rsid w:val="00B3529D"/>
    <w:rsid w:val="00B44A23"/>
    <w:rsid w:val="00B50E15"/>
    <w:rsid w:val="00B568A7"/>
    <w:rsid w:val="00B604B5"/>
    <w:rsid w:val="00B77941"/>
    <w:rsid w:val="00B84453"/>
    <w:rsid w:val="00BA6E09"/>
    <w:rsid w:val="00BB4293"/>
    <w:rsid w:val="00BB6BD9"/>
    <w:rsid w:val="00BB6FC4"/>
    <w:rsid w:val="00BC1405"/>
    <w:rsid w:val="00BC730E"/>
    <w:rsid w:val="00BF3F00"/>
    <w:rsid w:val="00BF5F3E"/>
    <w:rsid w:val="00C05B20"/>
    <w:rsid w:val="00C0754D"/>
    <w:rsid w:val="00C25506"/>
    <w:rsid w:val="00C35093"/>
    <w:rsid w:val="00C52450"/>
    <w:rsid w:val="00C53FFE"/>
    <w:rsid w:val="00C718C9"/>
    <w:rsid w:val="00C7348D"/>
    <w:rsid w:val="00C81FD0"/>
    <w:rsid w:val="00C86A28"/>
    <w:rsid w:val="00CA3A46"/>
    <w:rsid w:val="00CC0863"/>
    <w:rsid w:val="00CE1E1C"/>
    <w:rsid w:val="00CE66C5"/>
    <w:rsid w:val="00D26B65"/>
    <w:rsid w:val="00D32A60"/>
    <w:rsid w:val="00D335D1"/>
    <w:rsid w:val="00D3648A"/>
    <w:rsid w:val="00D56E53"/>
    <w:rsid w:val="00D61157"/>
    <w:rsid w:val="00D71218"/>
    <w:rsid w:val="00D82C13"/>
    <w:rsid w:val="00D91575"/>
    <w:rsid w:val="00DA57A1"/>
    <w:rsid w:val="00DA7AE8"/>
    <w:rsid w:val="00DC5179"/>
    <w:rsid w:val="00DC5B2F"/>
    <w:rsid w:val="00DC7E35"/>
    <w:rsid w:val="00DD25CF"/>
    <w:rsid w:val="00DF14BA"/>
    <w:rsid w:val="00E062FF"/>
    <w:rsid w:val="00E27807"/>
    <w:rsid w:val="00E46366"/>
    <w:rsid w:val="00E50F16"/>
    <w:rsid w:val="00E85F66"/>
    <w:rsid w:val="00E863CD"/>
    <w:rsid w:val="00E9566E"/>
    <w:rsid w:val="00EC105E"/>
    <w:rsid w:val="00EC4388"/>
    <w:rsid w:val="00F036E0"/>
    <w:rsid w:val="00F1597A"/>
    <w:rsid w:val="00F30430"/>
    <w:rsid w:val="00F364E3"/>
    <w:rsid w:val="00F43F24"/>
    <w:rsid w:val="00F50CE6"/>
    <w:rsid w:val="00F54DB3"/>
    <w:rsid w:val="00F65AED"/>
    <w:rsid w:val="00F72710"/>
    <w:rsid w:val="00F740E1"/>
    <w:rsid w:val="00F82613"/>
    <w:rsid w:val="00F9030B"/>
    <w:rsid w:val="00FA7E5B"/>
    <w:rsid w:val="00FB1DA9"/>
    <w:rsid w:val="00FD014A"/>
    <w:rsid w:val="00FF563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2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435E01"/>
    <w:pPr>
      <w:keepNext/>
      <w:autoSpaceDE w:val="0"/>
      <w:autoSpaceDN w:val="0"/>
      <w:adjustRightInd w:val="0"/>
      <w:jc w:val="center"/>
      <w:outlineLvl w:val="0"/>
    </w:pPr>
    <w:rPr>
      <w:rFonts w:ascii="Tahoma" w:hAnsi="Tahoma"/>
      <w:color w:val="000000"/>
      <w:sz w:val="28"/>
    </w:rPr>
  </w:style>
  <w:style w:type="paragraph" w:styleId="Ttulo2">
    <w:name w:val="heading 2"/>
    <w:basedOn w:val="Normal"/>
    <w:next w:val="Normal"/>
    <w:link w:val="Ttulo2Car"/>
    <w:qFormat/>
    <w:rsid w:val="00435E0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semiHidden/>
    <w:unhideWhenUsed/>
    <w:qFormat/>
    <w:rsid w:val="008A6680"/>
    <w:pPr>
      <w:keepNext/>
      <w:keepLines/>
      <w:spacing w:before="200"/>
      <w:outlineLvl w:val="2"/>
    </w:pPr>
    <w:rPr>
      <w:rFonts w:asciiTheme="majorHAnsi" w:eastAsiaTheme="majorEastAsia" w:hAnsiTheme="majorHAnsi" w:cstheme="majorBidi"/>
      <w:b/>
      <w:bCs/>
      <w:color w:val="4F81BD" w:themeColor="accent1"/>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5E01"/>
    <w:rPr>
      <w:rFonts w:ascii="Tahoma" w:eastAsia="Times New Roman" w:hAnsi="Tahoma" w:cs="Times New Roman"/>
      <w:color w:val="000000"/>
      <w:sz w:val="28"/>
      <w:szCs w:val="20"/>
      <w:lang w:val="es-ES" w:eastAsia="es-ES"/>
    </w:rPr>
  </w:style>
  <w:style w:type="character" w:customStyle="1" w:styleId="Ttulo2Car">
    <w:name w:val="Título 2 Car"/>
    <w:basedOn w:val="Fuentedeprrafopredeter"/>
    <w:link w:val="Ttulo2"/>
    <w:rsid w:val="00435E01"/>
    <w:rPr>
      <w:rFonts w:ascii="Arial" w:eastAsia="Times New Roman" w:hAnsi="Arial" w:cs="Arial"/>
      <w:b/>
      <w:bCs/>
      <w:i/>
      <w:iCs/>
      <w:sz w:val="28"/>
      <w:szCs w:val="28"/>
      <w:lang w:val="es-ES" w:eastAsia="es-ES"/>
    </w:rPr>
  </w:style>
  <w:style w:type="paragraph" w:styleId="Textoindependiente">
    <w:name w:val="Body Text"/>
    <w:basedOn w:val="Normal"/>
    <w:link w:val="TextoindependienteCar"/>
    <w:rsid w:val="00435E01"/>
    <w:pPr>
      <w:spacing w:after="120"/>
    </w:pPr>
  </w:style>
  <w:style w:type="character" w:customStyle="1" w:styleId="TextoindependienteCar">
    <w:name w:val="Texto independiente Car"/>
    <w:basedOn w:val="Fuentedeprrafopredeter"/>
    <w:link w:val="Textoindependiente"/>
    <w:rsid w:val="00435E01"/>
    <w:rPr>
      <w:rFonts w:ascii="Times New Roman" w:eastAsia="Times New Roman" w:hAnsi="Times New Roman" w:cs="Times New Roman"/>
      <w:sz w:val="20"/>
      <w:szCs w:val="20"/>
      <w:lang w:val="es-ES" w:eastAsia="es-ES"/>
    </w:rPr>
  </w:style>
  <w:style w:type="paragraph" w:styleId="Ttulo">
    <w:name w:val="Title"/>
    <w:aliases w:val="Título Car Car Car Car Car Car Car,Título Car Car Car Car,Título Car Car Car Car Car Car,Título Car Car Car,Título Car Car Car Car Car,Título Car Car Car Car Car Car Car Car,Título Car Car Car Car Car Car Car Car Car Car Car Car Car Car Car Car,C"/>
    <w:basedOn w:val="Normal"/>
    <w:link w:val="TtuloCar"/>
    <w:qFormat/>
    <w:rsid w:val="00435E01"/>
    <w:pPr>
      <w:widowControl w:val="0"/>
      <w:jc w:val="center"/>
    </w:pPr>
    <w:rPr>
      <w:snapToGrid w:val="0"/>
      <w:sz w:val="24"/>
    </w:rPr>
  </w:style>
  <w:style w:type="character" w:customStyle="1" w:styleId="TtuloCar">
    <w:name w:val="Título Car"/>
    <w:aliases w:val="Título Car Car Car Car Car Car Car Car1,Título Car Car Car Car Car1,Título Car Car Car Car Car Car Car1,Título Car Car Car Car1,Título Car Car Car Car Car Car1,Título Car Car Car Car Car Car Car Car Car,C Car"/>
    <w:basedOn w:val="Fuentedeprrafopredeter"/>
    <w:link w:val="Ttulo"/>
    <w:rsid w:val="00435E01"/>
    <w:rPr>
      <w:rFonts w:ascii="Times New Roman" w:eastAsia="Times New Roman" w:hAnsi="Times New Roman" w:cs="Times New Roman"/>
      <w:snapToGrid w:val="0"/>
      <w:sz w:val="24"/>
      <w:szCs w:val="20"/>
      <w:lang w:val="es-ES" w:eastAsia="es-ES"/>
    </w:rPr>
  </w:style>
  <w:style w:type="table" w:styleId="Tablaconcuadrcula">
    <w:name w:val="Table Grid"/>
    <w:basedOn w:val="Tablanormal"/>
    <w:rsid w:val="00DC7E35"/>
    <w:pPr>
      <w:spacing w:after="0" w:line="240" w:lineRule="auto"/>
    </w:pPr>
    <w:rPr>
      <w:rFonts w:ascii="Times New Roman" w:eastAsia="Times New Roman" w:hAnsi="Times New Roman" w:cs="Times New Roman"/>
      <w:sz w:val="20"/>
      <w:szCs w:val="20"/>
      <w:lang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E50F16"/>
    <w:pPr>
      <w:spacing w:after="120"/>
    </w:pPr>
    <w:rPr>
      <w:sz w:val="16"/>
      <w:szCs w:val="16"/>
    </w:rPr>
  </w:style>
  <w:style w:type="character" w:customStyle="1" w:styleId="Textoindependiente3Car">
    <w:name w:val="Texto independiente 3 Car"/>
    <w:basedOn w:val="Fuentedeprrafopredeter"/>
    <w:link w:val="Textoindependiente3"/>
    <w:rsid w:val="00E50F16"/>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uiPriority w:val="99"/>
    <w:semiHidden/>
    <w:unhideWhenUsed/>
    <w:rsid w:val="00732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712"/>
    <w:rPr>
      <w:rFonts w:ascii="Tahoma" w:eastAsia="Times New Roman" w:hAnsi="Tahoma" w:cs="Tahoma"/>
      <w:sz w:val="16"/>
      <w:szCs w:val="16"/>
      <w:lang w:val="es-ES" w:eastAsia="es-ES"/>
    </w:rPr>
  </w:style>
  <w:style w:type="character" w:customStyle="1" w:styleId="Ttulo3Car">
    <w:name w:val="Título 3 Car"/>
    <w:basedOn w:val="Fuentedeprrafopredeter"/>
    <w:link w:val="Ttulo3"/>
    <w:uiPriority w:val="9"/>
    <w:semiHidden/>
    <w:rsid w:val="008A6680"/>
    <w:rPr>
      <w:rFonts w:asciiTheme="majorHAnsi" w:eastAsiaTheme="majorEastAsia" w:hAnsiTheme="majorHAnsi" w:cstheme="majorBidi"/>
      <w:b/>
      <w:bCs/>
      <w:color w:val="4F81BD" w:themeColor="accent1"/>
      <w:sz w:val="24"/>
      <w:szCs w:val="24"/>
      <w:lang w:eastAsia="es-ES"/>
    </w:rPr>
  </w:style>
  <w:style w:type="paragraph" w:styleId="Prrafodelista">
    <w:name w:val="List Paragraph"/>
    <w:basedOn w:val="Normal"/>
    <w:uiPriority w:val="34"/>
    <w:qFormat/>
    <w:rsid w:val="00FF56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2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435E01"/>
    <w:pPr>
      <w:keepNext/>
      <w:autoSpaceDE w:val="0"/>
      <w:autoSpaceDN w:val="0"/>
      <w:adjustRightInd w:val="0"/>
      <w:jc w:val="center"/>
      <w:outlineLvl w:val="0"/>
    </w:pPr>
    <w:rPr>
      <w:rFonts w:ascii="Tahoma" w:hAnsi="Tahoma"/>
      <w:color w:val="000000"/>
      <w:sz w:val="28"/>
    </w:rPr>
  </w:style>
  <w:style w:type="paragraph" w:styleId="Ttulo2">
    <w:name w:val="heading 2"/>
    <w:basedOn w:val="Normal"/>
    <w:next w:val="Normal"/>
    <w:link w:val="Ttulo2Car"/>
    <w:qFormat/>
    <w:rsid w:val="00435E0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semiHidden/>
    <w:unhideWhenUsed/>
    <w:qFormat/>
    <w:rsid w:val="008A6680"/>
    <w:pPr>
      <w:keepNext/>
      <w:keepLines/>
      <w:spacing w:before="200"/>
      <w:outlineLvl w:val="2"/>
    </w:pPr>
    <w:rPr>
      <w:rFonts w:asciiTheme="majorHAnsi" w:eastAsiaTheme="majorEastAsia" w:hAnsiTheme="majorHAnsi" w:cstheme="majorBidi"/>
      <w:b/>
      <w:bCs/>
      <w:color w:val="4F81BD" w:themeColor="accent1"/>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5E01"/>
    <w:rPr>
      <w:rFonts w:ascii="Tahoma" w:eastAsia="Times New Roman" w:hAnsi="Tahoma" w:cs="Times New Roman"/>
      <w:color w:val="000000"/>
      <w:sz w:val="28"/>
      <w:szCs w:val="20"/>
      <w:lang w:val="es-ES" w:eastAsia="es-ES"/>
    </w:rPr>
  </w:style>
  <w:style w:type="character" w:customStyle="1" w:styleId="Ttulo2Car">
    <w:name w:val="Título 2 Car"/>
    <w:basedOn w:val="Fuentedeprrafopredeter"/>
    <w:link w:val="Ttulo2"/>
    <w:rsid w:val="00435E01"/>
    <w:rPr>
      <w:rFonts w:ascii="Arial" w:eastAsia="Times New Roman" w:hAnsi="Arial" w:cs="Arial"/>
      <w:b/>
      <w:bCs/>
      <w:i/>
      <w:iCs/>
      <w:sz w:val="28"/>
      <w:szCs w:val="28"/>
      <w:lang w:val="es-ES" w:eastAsia="es-ES"/>
    </w:rPr>
  </w:style>
  <w:style w:type="paragraph" w:styleId="Textoindependiente">
    <w:name w:val="Body Text"/>
    <w:basedOn w:val="Normal"/>
    <w:link w:val="TextoindependienteCar"/>
    <w:rsid w:val="00435E01"/>
    <w:pPr>
      <w:spacing w:after="120"/>
    </w:pPr>
  </w:style>
  <w:style w:type="character" w:customStyle="1" w:styleId="TextoindependienteCar">
    <w:name w:val="Texto independiente Car"/>
    <w:basedOn w:val="Fuentedeprrafopredeter"/>
    <w:link w:val="Textoindependiente"/>
    <w:rsid w:val="00435E01"/>
    <w:rPr>
      <w:rFonts w:ascii="Times New Roman" w:eastAsia="Times New Roman" w:hAnsi="Times New Roman" w:cs="Times New Roman"/>
      <w:sz w:val="20"/>
      <w:szCs w:val="20"/>
      <w:lang w:val="es-ES" w:eastAsia="es-ES"/>
    </w:rPr>
  </w:style>
  <w:style w:type="paragraph" w:styleId="Ttulo">
    <w:name w:val="Title"/>
    <w:aliases w:val="Título Car Car Car Car Car Car Car,Título Car Car Car Car,Título Car Car Car Car Car Car,Título Car Car Car,Título Car Car Car Car Car,Título Car Car Car Car Car Car Car Car,Título Car Car Car Car Car Car Car Car Car Car Car Car Car Car Car Car,C"/>
    <w:basedOn w:val="Normal"/>
    <w:link w:val="TtuloCar"/>
    <w:qFormat/>
    <w:rsid w:val="00435E01"/>
    <w:pPr>
      <w:widowControl w:val="0"/>
      <w:jc w:val="center"/>
    </w:pPr>
    <w:rPr>
      <w:snapToGrid w:val="0"/>
      <w:sz w:val="24"/>
    </w:rPr>
  </w:style>
  <w:style w:type="character" w:customStyle="1" w:styleId="TtuloCar">
    <w:name w:val="Título Car"/>
    <w:aliases w:val="Título Car Car Car Car Car Car Car Car1,Título Car Car Car Car Car1,Título Car Car Car Car Car Car Car1,Título Car Car Car Car1,Título Car Car Car Car Car Car1,Título Car Car Car Car Car Car Car Car Car,C Car"/>
    <w:basedOn w:val="Fuentedeprrafopredeter"/>
    <w:link w:val="Ttulo"/>
    <w:rsid w:val="00435E01"/>
    <w:rPr>
      <w:rFonts w:ascii="Times New Roman" w:eastAsia="Times New Roman" w:hAnsi="Times New Roman" w:cs="Times New Roman"/>
      <w:snapToGrid w:val="0"/>
      <w:sz w:val="24"/>
      <w:szCs w:val="20"/>
      <w:lang w:val="es-ES" w:eastAsia="es-ES"/>
    </w:rPr>
  </w:style>
  <w:style w:type="table" w:styleId="Tablaconcuadrcula">
    <w:name w:val="Table Grid"/>
    <w:basedOn w:val="Tablanormal"/>
    <w:rsid w:val="00DC7E35"/>
    <w:pPr>
      <w:spacing w:after="0" w:line="240" w:lineRule="auto"/>
    </w:pPr>
    <w:rPr>
      <w:rFonts w:ascii="Times New Roman" w:eastAsia="Times New Roman" w:hAnsi="Times New Roman" w:cs="Times New Roman"/>
      <w:sz w:val="20"/>
      <w:szCs w:val="20"/>
      <w:lang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E50F16"/>
    <w:pPr>
      <w:spacing w:after="120"/>
    </w:pPr>
    <w:rPr>
      <w:sz w:val="16"/>
      <w:szCs w:val="16"/>
    </w:rPr>
  </w:style>
  <w:style w:type="character" w:customStyle="1" w:styleId="Textoindependiente3Car">
    <w:name w:val="Texto independiente 3 Car"/>
    <w:basedOn w:val="Fuentedeprrafopredeter"/>
    <w:link w:val="Textoindependiente3"/>
    <w:rsid w:val="00E50F16"/>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uiPriority w:val="99"/>
    <w:semiHidden/>
    <w:unhideWhenUsed/>
    <w:rsid w:val="00732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712"/>
    <w:rPr>
      <w:rFonts w:ascii="Tahoma" w:eastAsia="Times New Roman" w:hAnsi="Tahoma" w:cs="Tahoma"/>
      <w:sz w:val="16"/>
      <w:szCs w:val="16"/>
      <w:lang w:val="es-ES" w:eastAsia="es-ES"/>
    </w:rPr>
  </w:style>
  <w:style w:type="character" w:customStyle="1" w:styleId="Ttulo3Car">
    <w:name w:val="Título 3 Car"/>
    <w:basedOn w:val="Fuentedeprrafopredeter"/>
    <w:link w:val="Ttulo3"/>
    <w:uiPriority w:val="9"/>
    <w:semiHidden/>
    <w:rsid w:val="008A6680"/>
    <w:rPr>
      <w:rFonts w:asciiTheme="majorHAnsi" w:eastAsiaTheme="majorEastAsia" w:hAnsiTheme="majorHAnsi" w:cstheme="majorBidi"/>
      <w:b/>
      <w:bCs/>
      <w:color w:val="4F81BD" w:themeColor="accent1"/>
      <w:sz w:val="24"/>
      <w:szCs w:val="24"/>
      <w:lang w:eastAsia="es-ES"/>
    </w:rPr>
  </w:style>
  <w:style w:type="paragraph" w:styleId="Prrafodelista">
    <w:name w:val="List Paragraph"/>
    <w:basedOn w:val="Normal"/>
    <w:uiPriority w:val="34"/>
    <w:qFormat/>
    <w:rsid w:val="00FF5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D94D8-24B8-410F-B65C-BDB23E78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260</Words>
  <Characters>1431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10</cp:revision>
  <cp:lastPrinted>2025-02-09T19:58:00Z</cp:lastPrinted>
  <dcterms:created xsi:type="dcterms:W3CDTF">2025-02-08T01:36:00Z</dcterms:created>
  <dcterms:modified xsi:type="dcterms:W3CDTF">2025-06-08T17:15:00Z</dcterms:modified>
</cp:coreProperties>
</file>