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D71D2A">
      <w:pPr>
        <w:spacing w:line="276" w:lineRule="auto"/>
      </w:pPr>
      <w:r>
        <w:rPr>
          <w:rFonts w:ascii="Arial" w:eastAsia="Arial" w:hAnsi="Arial" w:cs="Arial"/>
          <w:sz w:val="60"/>
          <w:szCs w:val="60"/>
        </w:rPr>
        <w:t>Declaração de Escopo</w:t>
      </w:r>
    </w:p>
    <w:p w:rsidR="00B43639" w:rsidRDefault="004913C1">
      <w:pPr>
        <w:spacing w:line="276" w:lineRule="auto"/>
      </w:pPr>
      <w:r>
        <w:rPr>
          <w:rFonts w:ascii="Arial" w:eastAsia="Arial" w:hAnsi="Arial" w:cs="Arial"/>
        </w:rPr>
        <w:t>TRESDBHC v1.0</w:t>
      </w: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D71D2A">
      <w:pPr>
        <w:spacing w:line="276" w:lineRule="auto"/>
      </w:pPr>
      <w:r>
        <w:rPr>
          <w:rFonts w:ascii="Arial" w:eastAsia="Arial" w:hAnsi="Arial" w:cs="Arial"/>
          <w:b/>
          <w:sz w:val="32"/>
          <w:szCs w:val="32"/>
        </w:rPr>
        <w:lastRenderedPageBreak/>
        <w:t>Histórico das Revisões</w:t>
      </w:r>
    </w:p>
    <w:p w:rsidR="00B43639" w:rsidRDefault="00B43639">
      <w:pPr>
        <w:tabs>
          <w:tab w:val="center" w:pos="4419"/>
          <w:tab w:val="right" w:pos="8838"/>
        </w:tabs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B43639">
        <w:tc>
          <w:tcPr>
            <w:tcW w:w="1520" w:type="dxa"/>
            <w:shd w:val="clear" w:color="auto" w:fill="CFE2F3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B43639">
        <w:trPr>
          <w:trHeight w:val="860"/>
        </w:trPr>
        <w:tc>
          <w:tcPr>
            <w:tcW w:w="1520" w:type="dxa"/>
            <w:vAlign w:val="center"/>
          </w:tcPr>
          <w:p w:rsidR="00B43639" w:rsidRPr="00B70305" w:rsidRDefault="00B70305" w:rsidP="00B70305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17/09</w:t>
            </w:r>
            <w:r w:rsidR="00D71D2A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B43639" w:rsidRDefault="00D71D2A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B43639" w:rsidRDefault="00D71D2A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B43639">
        <w:trPr>
          <w:trHeight w:val="860"/>
        </w:trPr>
        <w:tc>
          <w:tcPr>
            <w:tcW w:w="152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B43639" w:rsidRDefault="00B43639">
            <w:pPr>
              <w:keepLines/>
              <w:widowControl w:val="0"/>
              <w:spacing w:after="120"/>
            </w:pPr>
          </w:p>
        </w:tc>
      </w:tr>
      <w:tr w:rsidR="00B43639">
        <w:trPr>
          <w:trHeight w:val="860"/>
        </w:trPr>
        <w:tc>
          <w:tcPr>
            <w:tcW w:w="152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B43639" w:rsidRDefault="00B43639">
            <w:pPr>
              <w:keepLines/>
              <w:widowControl w:val="0"/>
              <w:spacing w:after="120"/>
            </w:pPr>
          </w:p>
        </w:tc>
      </w:tr>
    </w:tbl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/>
    <w:p w:rsidR="00B43639" w:rsidRDefault="00B43639"/>
    <w:p w:rsidR="00B43639" w:rsidRDefault="00B43639"/>
    <w:p w:rsidR="00B43639" w:rsidRDefault="00B43639"/>
    <w:sdt>
      <w:sdtPr>
        <w:rPr>
          <w:rFonts w:ascii="Calibri" w:eastAsia="Calibri" w:hAnsi="Calibri" w:cs="Calibri"/>
          <w:color w:val="000000"/>
          <w:sz w:val="22"/>
          <w:szCs w:val="22"/>
        </w:rPr>
        <w:id w:val="1462691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43C1" w:rsidRDefault="008E43C1">
          <w:pPr>
            <w:pStyle w:val="CabealhodoSumrio"/>
          </w:pPr>
          <w:r>
            <w:t>Sumário</w:t>
          </w:r>
        </w:p>
        <w:p w:rsidR="008E43C1" w:rsidRDefault="008E43C1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3450" w:history="1">
            <w:r w:rsidRPr="00C9779B">
              <w:rPr>
                <w:rStyle w:val="Hyperlink"/>
                <w:rFonts w:ascii="Arial" w:eastAsia="Arial" w:hAnsi="Arial" w:cs="Arial"/>
                <w:noProof/>
              </w:rPr>
              <w:t>1  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3C1" w:rsidRDefault="00454A5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593451" w:history="1">
            <w:r w:rsidR="008E43C1" w:rsidRPr="00C9779B">
              <w:rPr>
                <w:rStyle w:val="Hyperlink"/>
                <w:rFonts w:ascii="Arial" w:eastAsia="Arial" w:hAnsi="Arial" w:cs="Arial"/>
                <w:noProof/>
              </w:rPr>
              <w:t>2  Situação atual e justificativa do projeto</w:t>
            </w:r>
            <w:r w:rsidR="008E43C1">
              <w:rPr>
                <w:noProof/>
                <w:webHidden/>
              </w:rPr>
              <w:tab/>
            </w:r>
            <w:r w:rsidR="008E43C1">
              <w:rPr>
                <w:noProof/>
                <w:webHidden/>
              </w:rPr>
              <w:fldChar w:fldCharType="begin"/>
            </w:r>
            <w:r w:rsidR="008E43C1">
              <w:rPr>
                <w:noProof/>
                <w:webHidden/>
              </w:rPr>
              <w:instrText xml:space="preserve"> PAGEREF _Toc423593451 \h </w:instrText>
            </w:r>
            <w:r w:rsidR="008E43C1">
              <w:rPr>
                <w:noProof/>
                <w:webHidden/>
              </w:rPr>
            </w:r>
            <w:r w:rsidR="008E43C1">
              <w:rPr>
                <w:noProof/>
                <w:webHidden/>
              </w:rPr>
              <w:fldChar w:fldCharType="separate"/>
            </w:r>
            <w:r w:rsidR="008E43C1">
              <w:rPr>
                <w:noProof/>
                <w:webHidden/>
              </w:rPr>
              <w:t>3</w:t>
            </w:r>
            <w:r w:rsidR="008E43C1">
              <w:rPr>
                <w:noProof/>
                <w:webHidden/>
              </w:rPr>
              <w:fldChar w:fldCharType="end"/>
            </w:r>
          </w:hyperlink>
        </w:p>
        <w:p w:rsidR="008E43C1" w:rsidRDefault="00454A5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593452" w:history="1">
            <w:r w:rsidR="008E43C1" w:rsidRPr="00C9779B">
              <w:rPr>
                <w:rStyle w:val="Hyperlink"/>
                <w:rFonts w:ascii="Arial" w:eastAsia="Arial" w:hAnsi="Arial" w:cs="Arial"/>
                <w:noProof/>
              </w:rPr>
              <w:t>3  Objetivos e critérios de sucesso do projeto</w:t>
            </w:r>
            <w:r w:rsidR="008E43C1">
              <w:rPr>
                <w:noProof/>
                <w:webHidden/>
              </w:rPr>
              <w:tab/>
            </w:r>
            <w:r w:rsidR="008E43C1">
              <w:rPr>
                <w:noProof/>
                <w:webHidden/>
              </w:rPr>
              <w:fldChar w:fldCharType="begin"/>
            </w:r>
            <w:r w:rsidR="008E43C1">
              <w:rPr>
                <w:noProof/>
                <w:webHidden/>
              </w:rPr>
              <w:instrText xml:space="preserve"> PAGEREF _Toc423593452 \h </w:instrText>
            </w:r>
            <w:r w:rsidR="008E43C1">
              <w:rPr>
                <w:noProof/>
                <w:webHidden/>
              </w:rPr>
            </w:r>
            <w:r w:rsidR="008E43C1">
              <w:rPr>
                <w:noProof/>
                <w:webHidden/>
              </w:rPr>
              <w:fldChar w:fldCharType="separate"/>
            </w:r>
            <w:r w:rsidR="008E43C1">
              <w:rPr>
                <w:noProof/>
                <w:webHidden/>
              </w:rPr>
              <w:t>3</w:t>
            </w:r>
            <w:r w:rsidR="008E43C1">
              <w:rPr>
                <w:noProof/>
                <w:webHidden/>
              </w:rPr>
              <w:fldChar w:fldCharType="end"/>
            </w:r>
          </w:hyperlink>
        </w:p>
        <w:p w:rsidR="008E43C1" w:rsidRDefault="00454A5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593453" w:history="1">
            <w:r w:rsidR="008E43C1" w:rsidRPr="00C9779B">
              <w:rPr>
                <w:rStyle w:val="Hyperlink"/>
                <w:rFonts w:ascii="Arial" w:eastAsia="Arial" w:hAnsi="Arial" w:cs="Arial"/>
                <w:noProof/>
              </w:rPr>
              <w:t>4  Escopo do Projeto</w:t>
            </w:r>
            <w:r w:rsidR="008E43C1">
              <w:rPr>
                <w:noProof/>
                <w:webHidden/>
              </w:rPr>
              <w:tab/>
            </w:r>
            <w:r w:rsidR="008E43C1">
              <w:rPr>
                <w:noProof/>
                <w:webHidden/>
              </w:rPr>
              <w:fldChar w:fldCharType="begin"/>
            </w:r>
            <w:r w:rsidR="008E43C1">
              <w:rPr>
                <w:noProof/>
                <w:webHidden/>
              </w:rPr>
              <w:instrText xml:space="preserve"> PAGEREF _Toc423593453 \h </w:instrText>
            </w:r>
            <w:r w:rsidR="008E43C1">
              <w:rPr>
                <w:noProof/>
                <w:webHidden/>
              </w:rPr>
            </w:r>
            <w:r w:rsidR="008E43C1">
              <w:rPr>
                <w:noProof/>
                <w:webHidden/>
              </w:rPr>
              <w:fldChar w:fldCharType="separate"/>
            </w:r>
            <w:r w:rsidR="008E43C1">
              <w:rPr>
                <w:noProof/>
                <w:webHidden/>
              </w:rPr>
              <w:t>3</w:t>
            </w:r>
            <w:r w:rsidR="008E43C1">
              <w:rPr>
                <w:noProof/>
                <w:webHidden/>
              </w:rPr>
              <w:fldChar w:fldCharType="end"/>
            </w:r>
          </w:hyperlink>
        </w:p>
        <w:p w:rsidR="008E43C1" w:rsidRDefault="00454A5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593454" w:history="1">
            <w:r w:rsidR="008E43C1" w:rsidRPr="00C9779B">
              <w:rPr>
                <w:rStyle w:val="Hyperlink"/>
                <w:rFonts w:ascii="Arial" w:eastAsia="Arial" w:hAnsi="Arial" w:cs="Arial"/>
                <w:noProof/>
              </w:rPr>
              <w:t>6  Exclusões do projeto / Fora do Escopo</w:t>
            </w:r>
            <w:r w:rsidR="008E43C1">
              <w:rPr>
                <w:noProof/>
                <w:webHidden/>
              </w:rPr>
              <w:tab/>
            </w:r>
            <w:r w:rsidR="008E43C1">
              <w:rPr>
                <w:noProof/>
                <w:webHidden/>
              </w:rPr>
              <w:fldChar w:fldCharType="begin"/>
            </w:r>
            <w:r w:rsidR="008E43C1">
              <w:rPr>
                <w:noProof/>
                <w:webHidden/>
              </w:rPr>
              <w:instrText xml:space="preserve"> PAGEREF _Toc423593454 \h </w:instrText>
            </w:r>
            <w:r w:rsidR="008E43C1">
              <w:rPr>
                <w:noProof/>
                <w:webHidden/>
              </w:rPr>
            </w:r>
            <w:r w:rsidR="008E43C1">
              <w:rPr>
                <w:noProof/>
                <w:webHidden/>
              </w:rPr>
              <w:fldChar w:fldCharType="separate"/>
            </w:r>
            <w:r w:rsidR="008E43C1">
              <w:rPr>
                <w:noProof/>
                <w:webHidden/>
              </w:rPr>
              <w:t>3</w:t>
            </w:r>
            <w:r w:rsidR="008E43C1">
              <w:rPr>
                <w:noProof/>
                <w:webHidden/>
              </w:rPr>
              <w:fldChar w:fldCharType="end"/>
            </w:r>
          </w:hyperlink>
        </w:p>
        <w:p w:rsidR="008E43C1" w:rsidRDefault="008E43C1">
          <w:r>
            <w:rPr>
              <w:b/>
              <w:bCs/>
            </w:rPr>
            <w:fldChar w:fldCharType="end"/>
          </w:r>
        </w:p>
      </w:sdtContent>
    </w:sdt>
    <w:p w:rsidR="00B43639" w:rsidRDefault="00D71D2A">
      <w:hyperlink r:id="rId7"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hyperlink w:anchor="_Toc422750596"/>
    </w:p>
    <w:p w:rsidR="00B43639" w:rsidRDefault="00454A5A">
      <w:pPr>
        <w:jc w:val="both"/>
      </w:pPr>
      <w:hyperlink w:anchor="_Toc422750596"/>
    </w:p>
    <w:p w:rsidR="00B43639" w:rsidRDefault="00454A5A">
      <w:pPr>
        <w:jc w:val="both"/>
      </w:pPr>
      <w:hyperlink w:anchor="_Toc422750596"/>
    </w:p>
    <w:p w:rsidR="00B43639" w:rsidRDefault="00454A5A">
      <w:pPr>
        <w:jc w:val="both"/>
      </w:pPr>
      <w:hyperlink w:anchor="_Toc422750596"/>
    </w:p>
    <w:p w:rsidR="00B43639" w:rsidRDefault="00D71D2A" w:rsidP="00AB41C1">
      <w:pPr>
        <w:pStyle w:val="Ttulo1"/>
        <w:ind w:left="0" w:firstLine="0"/>
        <w:jc w:val="both"/>
      </w:pPr>
      <w:bookmarkStart w:id="0" w:name="h.gjdgxs" w:colFirst="0" w:colLast="0"/>
      <w:bookmarkStart w:id="1" w:name="_Toc423593450"/>
      <w:bookmarkEnd w:id="0"/>
      <w:proofErr w:type="gramStart"/>
      <w:r>
        <w:rPr>
          <w:rFonts w:ascii="Arial" w:eastAsia="Arial" w:hAnsi="Arial" w:cs="Arial"/>
          <w:color w:val="000000"/>
        </w:rPr>
        <w:t>1  Objetivos</w:t>
      </w:r>
      <w:proofErr w:type="gramEnd"/>
      <w:r>
        <w:rPr>
          <w:rFonts w:ascii="Arial" w:eastAsia="Arial" w:hAnsi="Arial" w:cs="Arial"/>
          <w:color w:val="000000"/>
        </w:rPr>
        <w:t xml:space="preserve"> deste documento</w:t>
      </w:r>
      <w:bookmarkEnd w:id="1"/>
    </w:p>
    <w:p w:rsidR="00B43639" w:rsidRDefault="00D71D2A">
      <w:pPr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>Descrever de forma clara o escopo do projeto.</w:t>
      </w:r>
    </w:p>
    <w:p w:rsidR="00B43639" w:rsidRDefault="00B43639">
      <w:pPr>
        <w:jc w:val="both"/>
      </w:pPr>
    </w:p>
    <w:p w:rsidR="00B43639" w:rsidRDefault="00D71D2A" w:rsidP="00AB41C1">
      <w:pPr>
        <w:pStyle w:val="Ttulo1"/>
        <w:ind w:left="0" w:firstLine="0"/>
        <w:jc w:val="both"/>
      </w:pPr>
      <w:bookmarkStart w:id="2" w:name="h.30j0zll" w:colFirst="0" w:colLast="0"/>
      <w:bookmarkStart w:id="3" w:name="_Toc423593451"/>
      <w:bookmarkEnd w:id="2"/>
      <w:proofErr w:type="gramStart"/>
      <w:r>
        <w:rPr>
          <w:rFonts w:ascii="Arial" w:eastAsia="Arial" w:hAnsi="Arial" w:cs="Arial"/>
          <w:color w:val="000000"/>
        </w:rPr>
        <w:t>2  Situação</w:t>
      </w:r>
      <w:proofErr w:type="gramEnd"/>
      <w:r>
        <w:rPr>
          <w:rFonts w:ascii="Arial" w:eastAsia="Arial" w:hAnsi="Arial" w:cs="Arial"/>
          <w:color w:val="000000"/>
        </w:rPr>
        <w:t xml:space="preserve"> atual e justificativa do projeto</w:t>
      </w:r>
      <w:bookmarkEnd w:id="3"/>
    </w:p>
    <w:p w:rsidR="00B43639" w:rsidRDefault="00D71D2A" w:rsidP="00CC1438">
      <w:pPr>
        <w:tabs>
          <w:tab w:val="center" w:pos="4320"/>
          <w:tab w:val="right" w:pos="8640"/>
        </w:tabs>
        <w:ind w:left="709" w:firstLine="709"/>
        <w:jc w:val="both"/>
      </w:pPr>
      <w:bookmarkStart w:id="4" w:name="h.k6ideiou7bn9" w:colFirst="0" w:colLast="0"/>
      <w:bookmarkEnd w:id="4"/>
      <w:r>
        <w:rPr>
          <w:rFonts w:ascii="Arial" w:eastAsia="Arial" w:hAnsi="Arial" w:cs="Arial"/>
          <w:sz w:val="24"/>
          <w:szCs w:val="24"/>
        </w:rPr>
        <w:t xml:space="preserve">Atualmente o sistema </w:t>
      </w:r>
      <w:r w:rsidR="00CC1438">
        <w:rPr>
          <w:rFonts w:ascii="Arial" w:eastAsia="Arial" w:hAnsi="Arial" w:cs="Arial"/>
          <w:sz w:val="24"/>
          <w:szCs w:val="24"/>
        </w:rPr>
        <w:t>SMD não controla de maneira eficaz as informações dos contratos</w:t>
      </w:r>
      <w:r w:rsidR="00004CDF">
        <w:rPr>
          <w:rFonts w:ascii="Arial" w:eastAsia="Arial" w:hAnsi="Arial" w:cs="Arial"/>
          <w:sz w:val="24"/>
          <w:szCs w:val="24"/>
        </w:rPr>
        <w:t xml:space="preserve"> dos clientes e dos dados que são coletados dos clientes e a maneira a qual e replicado os dados não </w:t>
      </w:r>
      <w:proofErr w:type="gramStart"/>
      <w:r w:rsidR="00004CDF">
        <w:rPr>
          <w:rFonts w:ascii="Arial" w:eastAsia="Arial" w:hAnsi="Arial" w:cs="Arial"/>
          <w:sz w:val="24"/>
          <w:szCs w:val="24"/>
        </w:rPr>
        <w:t>e</w:t>
      </w:r>
      <w:proofErr w:type="gramEnd"/>
      <w:r w:rsidR="00004CD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04CDF">
        <w:rPr>
          <w:rFonts w:ascii="Arial" w:eastAsia="Arial" w:hAnsi="Arial" w:cs="Arial"/>
          <w:sz w:val="24"/>
          <w:szCs w:val="24"/>
        </w:rPr>
        <w:t>feita</w:t>
      </w:r>
      <w:proofErr w:type="spellEnd"/>
      <w:r w:rsidR="00004CDF">
        <w:rPr>
          <w:rFonts w:ascii="Arial" w:eastAsia="Arial" w:hAnsi="Arial" w:cs="Arial"/>
          <w:sz w:val="24"/>
          <w:szCs w:val="24"/>
        </w:rPr>
        <w:t xml:space="preserve"> da maneira mais </w:t>
      </w:r>
      <w:proofErr w:type="spellStart"/>
      <w:r w:rsidR="00004CDF">
        <w:rPr>
          <w:rFonts w:ascii="Arial" w:eastAsia="Arial" w:hAnsi="Arial" w:cs="Arial"/>
          <w:sz w:val="24"/>
          <w:szCs w:val="24"/>
        </w:rPr>
        <w:t>agradevel</w:t>
      </w:r>
      <w:proofErr w:type="spellEnd"/>
      <w:r w:rsidR="00004CDF">
        <w:rPr>
          <w:rFonts w:ascii="Arial" w:eastAsia="Arial" w:hAnsi="Arial" w:cs="Arial"/>
          <w:sz w:val="24"/>
          <w:szCs w:val="24"/>
        </w:rPr>
        <w:t>.</w:t>
      </w:r>
    </w:p>
    <w:p w:rsidR="00B43639" w:rsidRDefault="00B43639">
      <w:pPr>
        <w:jc w:val="both"/>
      </w:pPr>
    </w:p>
    <w:p w:rsidR="00B43639" w:rsidRDefault="00D71D2A" w:rsidP="00AB41C1">
      <w:pPr>
        <w:pStyle w:val="Ttulo1"/>
        <w:ind w:left="0" w:firstLine="0"/>
        <w:jc w:val="both"/>
      </w:pPr>
      <w:bookmarkStart w:id="5" w:name="h.n40hphekz8o1" w:colFirst="0" w:colLast="0"/>
      <w:bookmarkStart w:id="6" w:name="_Toc423593452"/>
      <w:bookmarkEnd w:id="5"/>
      <w:proofErr w:type="gramStart"/>
      <w:r>
        <w:rPr>
          <w:rFonts w:ascii="Arial" w:eastAsia="Arial" w:hAnsi="Arial" w:cs="Arial"/>
          <w:color w:val="000000"/>
        </w:rPr>
        <w:t>3  Objetivos</w:t>
      </w:r>
      <w:proofErr w:type="gramEnd"/>
      <w:r>
        <w:rPr>
          <w:rFonts w:ascii="Arial" w:eastAsia="Arial" w:hAnsi="Arial" w:cs="Arial"/>
          <w:color w:val="000000"/>
        </w:rPr>
        <w:t xml:space="preserve"> e critérios de sucesso do projeto</w:t>
      </w:r>
      <w:bookmarkEnd w:id="6"/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ab/>
        <w:t>O projeto será considerado um sucesso se atender a todos os critérios de aceitação das entregas, respeitar as restrições e cumprir o cronograma de execução.</w:t>
      </w:r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ab/>
        <w:t>As restrições e os critérios de aceitação das entregas estão detalhados abaixo.</w:t>
      </w:r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ab/>
        <w:t>- O cronograma de execução é um anexo do plano de gerenciamento do projeto.</w:t>
      </w:r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ab/>
        <w:t xml:space="preserve"> - O projeto será considerado um sucesso se atender a todos os critérios de aceitação das entregas, respeitar as restrições e cumprir o cronograma de execução.</w:t>
      </w:r>
    </w:p>
    <w:p w:rsidR="00AB41C1" w:rsidRDefault="00AB41C1" w:rsidP="00AB41C1">
      <w:pPr>
        <w:pStyle w:val="Ttulo1"/>
        <w:ind w:left="0" w:firstLine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bookmarkStart w:id="7" w:name="h.3znysh7" w:colFirst="0" w:colLast="0"/>
      <w:bookmarkStart w:id="8" w:name="_Toc423593453"/>
      <w:bookmarkEnd w:id="7"/>
    </w:p>
    <w:p w:rsidR="00B43639" w:rsidRDefault="00D71D2A" w:rsidP="00AB41C1">
      <w:pPr>
        <w:pStyle w:val="Ttulo1"/>
        <w:ind w:left="0" w:firstLine="0"/>
        <w:jc w:val="both"/>
      </w:pPr>
      <w:proofErr w:type="gramStart"/>
      <w:r>
        <w:rPr>
          <w:rFonts w:ascii="Arial" w:eastAsia="Arial" w:hAnsi="Arial" w:cs="Arial"/>
          <w:color w:val="000000"/>
        </w:rPr>
        <w:t>4  Escopo</w:t>
      </w:r>
      <w:proofErr w:type="gramEnd"/>
      <w:r>
        <w:rPr>
          <w:rFonts w:ascii="Arial" w:eastAsia="Arial" w:hAnsi="Arial" w:cs="Arial"/>
          <w:color w:val="000000"/>
        </w:rPr>
        <w:t xml:space="preserve"> do Projeto</w:t>
      </w:r>
      <w:bookmarkEnd w:id="8"/>
    </w:p>
    <w:p w:rsidR="00B43639" w:rsidRDefault="00D71D2A">
      <w:pPr>
        <w:spacing w:line="276" w:lineRule="auto"/>
        <w:ind w:left="720" w:firstLine="696"/>
        <w:jc w:val="both"/>
      </w:pPr>
      <w:r>
        <w:rPr>
          <w:rFonts w:ascii="Arial" w:eastAsia="Arial" w:hAnsi="Arial" w:cs="Arial"/>
          <w:sz w:val="24"/>
          <w:szCs w:val="24"/>
        </w:rPr>
        <w:t xml:space="preserve">O projeto visa </w:t>
      </w:r>
      <w:r w:rsidR="00FB4F5C">
        <w:rPr>
          <w:rFonts w:ascii="Arial" w:eastAsia="Arial" w:hAnsi="Arial" w:cs="Arial"/>
          <w:sz w:val="24"/>
          <w:szCs w:val="24"/>
        </w:rPr>
        <w:t>refazer o atual SMD e criar uma nova forma de coleta e replicação dos dados</w:t>
      </w:r>
    </w:p>
    <w:p w:rsidR="00B43639" w:rsidRDefault="00B43639">
      <w:pPr>
        <w:spacing w:line="276" w:lineRule="auto"/>
      </w:pPr>
    </w:p>
    <w:p w:rsidR="00B43639" w:rsidRDefault="00D71D2A">
      <w:pPr>
        <w:spacing w:line="276" w:lineRule="auto"/>
      </w:pPr>
      <w:proofErr w:type="gramStart"/>
      <w:r>
        <w:rPr>
          <w:rFonts w:ascii="Arial" w:eastAsia="Arial" w:hAnsi="Arial" w:cs="Arial"/>
          <w:b/>
          <w:sz w:val="28"/>
          <w:szCs w:val="28"/>
        </w:rPr>
        <w:t>5  Escopo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de Produto</w:t>
      </w:r>
    </w:p>
    <w:p w:rsidR="00B43639" w:rsidRDefault="00D71D2A">
      <w:pPr>
        <w:spacing w:line="276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escopo do produto consiste </w:t>
      </w:r>
      <w:r w:rsidR="00C900AF">
        <w:rPr>
          <w:rFonts w:ascii="Arial" w:eastAsia="Arial" w:hAnsi="Arial" w:cs="Arial"/>
          <w:sz w:val="24"/>
          <w:szCs w:val="24"/>
        </w:rPr>
        <w:t>em duas partes, o A</w:t>
      </w:r>
      <w:r w:rsidR="005A0B90">
        <w:rPr>
          <w:rFonts w:ascii="Arial" w:eastAsia="Arial" w:hAnsi="Arial" w:cs="Arial"/>
          <w:sz w:val="24"/>
          <w:szCs w:val="24"/>
        </w:rPr>
        <w:t>gente que coleta e replica os dados</w:t>
      </w:r>
      <w:r w:rsidR="00B6295C">
        <w:rPr>
          <w:rFonts w:ascii="Arial" w:eastAsia="Arial" w:hAnsi="Arial" w:cs="Arial"/>
          <w:sz w:val="24"/>
          <w:szCs w:val="24"/>
        </w:rPr>
        <w:t>, a remodelagem do SMD atual.</w:t>
      </w:r>
    </w:p>
    <w:p w:rsidR="000E7357" w:rsidRDefault="000E7357">
      <w:pPr>
        <w:spacing w:line="276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agente deve ser um recurso</w:t>
      </w:r>
      <w:r w:rsidR="00F773CB">
        <w:rPr>
          <w:rFonts w:ascii="Arial" w:eastAsia="Arial" w:hAnsi="Arial" w:cs="Arial"/>
          <w:sz w:val="24"/>
          <w:szCs w:val="24"/>
        </w:rPr>
        <w:t xml:space="preserve"> no Sistema Operacional do cliente</w:t>
      </w:r>
      <w:r>
        <w:rPr>
          <w:rFonts w:ascii="Arial" w:eastAsia="Arial" w:hAnsi="Arial" w:cs="Arial"/>
          <w:sz w:val="24"/>
          <w:szCs w:val="24"/>
        </w:rPr>
        <w:t xml:space="preserve"> que coletara os dados </w:t>
      </w:r>
      <w:proofErr w:type="spellStart"/>
      <w:r>
        <w:rPr>
          <w:rFonts w:ascii="Arial" w:eastAsia="Arial" w:hAnsi="Arial" w:cs="Arial"/>
          <w:sz w:val="24"/>
          <w:szCs w:val="24"/>
        </w:rPr>
        <w:t>independente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plataforma e este não deve salvar os dados dentro do banco do cliente, o mesmo dev</w:t>
      </w:r>
      <w:r w:rsidR="005D5421">
        <w:rPr>
          <w:rFonts w:ascii="Arial" w:eastAsia="Arial" w:hAnsi="Arial" w:cs="Arial"/>
          <w:sz w:val="24"/>
          <w:szCs w:val="24"/>
        </w:rPr>
        <w:t>e coletar os dados e enviar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5421">
        <w:rPr>
          <w:rFonts w:ascii="Arial" w:eastAsia="Arial" w:hAnsi="Arial" w:cs="Arial"/>
          <w:sz w:val="24"/>
          <w:szCs w:val="24"/>
        </w:rPr>
        <w:t xml:space="preserve">diretamente para </w:t>
      </w:r>
      <w:r>
        <w:rPr>
          <w:rFonts w:ascii="Arial" w:eastAsia="Arial" w:hAnsi="Arial" w:cs="Arial"/>
          <w:sz w:val="24"/>
          <w:szCs w:val="24"/>
        </w:rPr>
        <w:t>o banco mantido pela 3DB.</w:t>
      </w:r>
      <w:r w:rsidR="004353C5">
        <w:rPr>
          <w:rFonts w:ascii="Arial" w:eastAsia="Arial" w:hAnsi="Arial" w:cs="Arial"/>
          <w:sz w:val="24"/>
          <w:szCs w:val="24"/>
        </w:rPr>
        <w:t xml:space="preserve"> O agente deve ser implantado e iniciado quando um contrato for estabelecido.</w:t>
      </w:r>
    </w:p>
    <w:p w:rsidR="007A66C7" w:rsidRDefault="007A66C7">
      <w:pPr>
        <w:spacing w:line="276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remodelagem do SMD atual que não e subdividido </w:t>
      </w:r>
      <w:r w:rsidR="002362B5">
        <w:rPr>
          <w:rFonts w:ascii="Arial" w:eastAsia="Arial" w:hAnsi="Arial" w:cs="Arial"/>
          <w:sz w:val="24"/>
          <w:szCs w:val="24"/>
        </w:rPr>
        <w:t xml:space="preserve">em nem feito com as melhores </w:t>
      </w:r>
      <w:proofErr w:type="spellStart"/>
      <w:r w:rsidR="002362B5">
        <w:rPr>
          <w:rFonts w:ascii="Arial" w:eastAsia="Arial" w:hAnsi="Arial" w:cs="Arial"/>
          <w:sz w:val="24"/>
          <w:szCs w:val="24"/>
        </w:rPr>
        <w:t>praticas</w:t>
      </w:r>
      <w:proofErr w:type="spellEnd"/>
      <w:r w:rsidR="002362B5">
        <w:rPr>
          <w:rFonts w:ascii="Arial" w:eastAsia="Arial" w:hAnsi="Arial" w:cs="Arial"/>
          <w:sz w:val="24"/>
          <w:szCs w:val="24"/>
        </w:rPr>
        <w:t xml:space="preserve"> de modelagem</w:t>
      </w:r>
      <w:r w:rsidR="00B64D95">
        <w:rPr>
          <w:rFonts w:ascii="Arial" w:eastAsia="Arial" w:hAnsi="Arial" w:cs="Arial"/>
          <w:sz w:val="24"/>
          <w:szCs w:val="24"/>
        </w:rPr>
        <w:t xml:space="preserve"> agora será refeito. Este será composto de módulos</w:t>
      </w:r>
      <w:r w:rsidR="005F658F">
        <w:rPr>
          <w:rFonts w:ascii="Arial" w:eastAsia="Arial" w:hAnsi="Arial" w:cs="Arial"/>
          <w:sz w:val="24"/>
          <w:szCs w:val="24"/>
        </w:rPr>
        <w:t xml:space="preserve"> que são</w:t>
      </w:r>
      <w:r w:rsidR="00B64D95">
        <w:rPr>
          <w:rFonts w:ascii="Arial" w:eastAsia="Arial" w:hAnsi="Arial" w:cs="Arial"/>
          <w:sz w:val="24"/>
          <w:szCs w:val="24"/>
        </w:rPr>
        <w:t>: Técnico, Administrativo, Comercial, Cliente, Relatórios e Auditoria</w:t>
      </w:r>
      <w:r w:rsidR="005F658F">
        <w:rPr>
          <w:rFonts w:ascii="Arial" w:eastAsia="Arial" w:hAnsi="Arial" w:cs="Arial"/>
          <w:sz w:val="24"/>
          <w:szCs w:val="24"/>
        </w:rPr>
        <w:t>.</w:t>
      </w:r>
    </w:p>
    <w:p w:rsidR="005F658F" w:rsidRDefault="005F658F">
      <w:pPr>
        <w:spacing w:line="276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remodelagem será realizada para atender todos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esse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módulos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O modulo técnico será composto de cadastro de servidores, bancos e as </w:t>
      </w:r>
      <w:proofErr w:type="spellStart"/>
      <w:r>
        <w:rPr>
          <w:rFonts w:ascii="Arial" w:eastAsia="Arial" w:hAnsi="Arial" w:cs="Arial"/>
          <w:sz w:val="24"/>
          <w:szCs w:val="24"/>
        </w:rPr>
        <w:t>analises</w:t>
      </w:r>
      <w:proofErr w:type="spellEnd"/>
      <w:r w:rsidR="00E7525B">
        <w:rPr>
          <w:rFonts w:ascii="Arial" w:eastAsia="Arial" w:hAnsi="Arial" w:cs="Arial"/>
          <w:sz w:val="24"/>
          <w:szCs w:val="24"/>
        </w:rPr>
        <w:t xml:space="preserve"> que devem ser efetuadas. O </w:t>
      </w:r>
      <w:proofErr w:type="gramStart"/>
      <w:r w:rsidR="00E7525B">
        <w:rPr>
          <w:rFonts w:ascii="Arial" w:eastAsia="Arial" w:hAnsi="Arial" w:cs="Arial"/>
          <w:sz w:val="24"/>
          <w:szCs w:val="24"/>
        </w:rPr>
        <w:t>modulo Administrativo</w:t>
      </w:r>
      <w:proofErr w:type="gramEnd"/>
      <w:r w:rsidR="00E7525B">
        <w:rPr>
          <w:rFonts w:ascii="Arial" w:eastAsia="Arial" w:hAnsi="Arial" w:cs="Arial"/>
          <w:sz w:val="24"/>
          <w:szCs w:val="24"/>
        </w:rPr>
        <w:t xml:space="preserve"> fara os cadastros dos contratos e de todas as informações </w:t>
      </w:r>
      <w:r w:rsidR="00E431D4">
        <w:rPr>
          <w:rFonts w:ascii="Arial" w:eastAsia="Arial" w:hAnsi="Arial" w:cs="Arial"/>
          <w:sz w:val="24"/>
          <w:szCs w:val="24"/>
        </w:rPr>
        <w:t xml:space="preserve">relativas aos clientes e também o método de cobrança, cadastrara também os colaboradores </w:t>
      </w:r>
      <w:r w:rsidR="00E431D4">
        <w:rPr>
          <w:rFonts w:ascii="Arial" w:eastAsia="Arial" w:hAnsi="Arial" w:cs="Arial"/>
          <w:sz w:val="24"/>
          <w:szCs w:val="24"/>
        </w:rPr>
        <w:lastRenderedPageBreak/>
        <w:t>pertencentes a 3DB. O modulo comercial será pertinente a todas as necessidades do comercial. O modulo do cliente será uma interface onde</w:t>
      </w:r>
      <w:r w:rsidR="00A14FDD">
        <w:rPr>
          <w:rFonts w:ascii="Arial" w:eastAsia="Arial" w:hAnsi="Arial" w:cs="Arial"/>
          <w:sz w:val="24"/>
          <w:szCs w:val="24"/>
        </w:rPr>
        <w:t xml:space="preserve"> o mesmo poderá ver todas as informações coletadas de todos os seu banco e suas respectivas analises. O modulo de Relatórios </w:t>
      </w:r>
      <w:r w:rsidR="00D43C68">
        <w:rPr>
          <w:rFonts w:ascii="Arial" w:eastAsia="Arial" w:hAnsi="Arial" w:cs="Arial"/>
          <w:sz w:val="24"/>
          <w:szCs w:val="24"/>
        </w:rPr>
        <w:t>será pertinente aos relatórios que serão gerados para controle. O modulo de Auditoria fara a auditoria de tudo que acontecera na nova versão do SMD.</w:t>
      </w:r>
      <w:bookmarkStart w:id="9" w:name="_GoBack"/>
      <w:bookmarkEnd w:id="9"/>
    </w:p>
    <w:p w:rsidR="00B6295C" w:rsidRDefault="00B6295C">
      <w:pPr>
        <w:spacing w:line="276" w:lineRule="auto"/>
        <w:ind w:left="720" w:firstLine="720"/>
        <w:jc w:val="both"/>
      </w:pPr>
    </w:p>
    <w:p w:rsidR="00B43639" w:rsidRDefault="00B43639"/>
    <w:p w:rsidR="00B43639" w:rsidRDefault="00D71D2A" w:rsidP="00AC1465">
      <w:pPr>
        <w:pStyle w:val="Ttulo1"/>
        <w:ind w:left="0" w:firstLine="0"/>
      </w:pPr>
      <w:bookmarkStart w:id="10" w:name="h.2et92p0" w:colFirst="0" w:colLast="0"/>
      <w:bookmarkStart w:id="11" w:name="_Toc423593454"/>
      <w:bookmarkEnd w:id="10"/>
      <w:proofErr w:type="gramStart"/>
      <w:r>
        <w:rPr>
          <w:rFonts w:ascii="Arial" w:eastAsia="Arial" w:hAnsi="Arial" w:cs="Arial"/>
          <w:color w:val="000000"/>
        </w:rPr>
        <w:t>6  Exclusões</w:t>
      </w:r>
      <w:proofErr w:type="gramEnd"/>
      <w:r>
        <w:rPr>
          <w:rFonts w:ascii="Arial" w:eastAsia="Arial" w:hAnsi="Arial" w:cs="Arial"/>
          <w:color w:val="000000"/>
        </w:rPr>
        <w:t xml:space="preserve"> do projeto / Fora do Escopo</w:t>
      </w:r>
      <w:bookmarkEnd w:id="11"/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>Não entra no escopo do projeto serviços que não foram listados na declaração de escopo</w:t>
      </w:r>
    </w:p>
    <w:p w:rsidR="00B43639" w:rsidRDefault="00B43639"/>
    <w:sectPr w:rsidR="00B43639">
      <w:footerReference w:type="default" r:id="rId8"/>
      <w:footerReference w:type="first" r:id="rId9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5A" w:rsidRDefault="00454A5A">
      <w:r>
        <w:separator/>
      </w:r>
    </w:p>
  </w:endnote>
  <w:endnote w:type="continuationSeparator" w:id="0">
    <w:p w:rsidR="00454A5A" w:rsidRDefault="00454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39" w:rsidRDefault="00D71D2A">
    <w:pPr>
      <w:jc w:val="right"/>
    </w:pPr>
    <w:r>
      <w:fldChar w:fldCharType="begin"/>
    </w:r>
    <w:r>
      <w:instrText>PAGE</w:instrText>
    </w:r>
    <w:r>
      <w:fldChar w:fldCharType="separate"/>
    </w:r>
    <w:r w:rsidR="00D43C6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39" w:rsidRDefault="00B436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5A" w:rsidRDefault="00454A5A">
      <w:r>
        <w:separator/>
      </w:r>
    </w:p>
  </w:footnote>
  <w:footnote w:type="continuationSeparator" w:id="0">
    <w:p w:rsidR="00454A5A" w:rsidRDefault="00454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3639"/>
    <w:rsid w:val="00004CDF"/>
    <w:rsid w:val="000D0273"/>
    <w:rsid w:val="000E7357"/>
    <w:rsid w:val="002362B5"/>
    <w:rsid w:val="004353C5"/>
    <w:rsid w:val="00454A5A"/>
    <w:rsid w:val="00487ABB"/>
    <w:rsid w:val="004913C1"/>
    <w:rsid w:val="00571E58"/>
    <w:rsid w:val="005A0B90"/>
    <w:rsid w:val="005D5421"/>
    <w:rsid w:val="005F658F"/>
    <w:rsid w:val="006C7CD3"/>
    <w:rsid w:val="007A66C7"/>
    <w:rsid w:val="00895E7D"/>
    <w:rsid w:val="008E43C1"/>
    <w:rsid w:val="00901705"/>
    <w:rsid w:val="00986B47"/>
    <w:rsid w:val="009D5C65"/>
    <w:rsid w:val="00A14FDD"/>
    <w:rsid w:val="00A67C23"/>
    <w:rsid w:val="00AB41C1"/>
    <w:rsid w:val="00AC1465"/>
    <w:rsid w:val="00B43639"/>
    <w:rsid w:val="00B439EF"/>
    <w:rsid w:val="00B6295C"/>
    <w:rsid w:val="00B64D95"/>
    <w:rsid w:val="00B70305"/>
    <w:rsid w:val="00C900AF"/>
    <w:rsid w:val="00CC1438"/>
    <w:rsid w:val="00D43C68"/>
    <w:rsid w:val="00D71D2A"/>
    <w:rsid w:val="00E431D4"/>
    <w:rsid w:val="00E7525B"/>
    <w:rsid w:val="00E831E3"/>
    <w:rsid w:val="00EA481E"/>
    <w:rsid w:val="00F773CB"/>
    <w:rsid w:val="00FB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A8D93-C469-4EEC-9066-029CA20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8E43C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E43C1"/>
    <w:pPr>
      <w:spacing w:after="100"/>
    </w:pPr>
  </w:style>
  <w:style w:type="character" w:styleId="Hyperlink">
    <w:name w:val="Hyperlink"/>
    <w:basedOn w:val="Fontepargpadro"/>
    <w:uiPriority w:val="99"/>
    <w:unhideWhenUsed/>
    <w:rsid w:val="008E4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AE180-EB6D-4A34-883B-9CA63DD7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32</cp:revision>
  <dcterms:created xsi:type="dcterms:W3CDTF">2015-07-02T12:41:00Z</dcterms:created>
  <dcterms:modified xsi:type="dcterms:W3CDTF">2015-09-18T00:51:00Z</dcterms:modified>
</cp:coreProperties>
</file>