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7233" w14:textId="77777777" w:rsidR="00A1689E" w:rsidRPr="00C5299A" w:rsidRDefault="00A1689E" w:rsidP="00A1689E">
      <w:pPr>
        <w:ind w:firstLine="708"/>
        <w:jc w:val="left"/>
        <w:rPr>
          <w:rFonts w:eastAsiaTheme="minorEastAsia" w:cs="Times New Roman"/>
          <w:szCs w:val="24"/>
        </w:rPr>
      </w:pPr>
    </w:p>
    <w:p w14:paraId="26DAAD60" w14:textId="77777777" w:rsidR="001B3616" w:rsidRPr="00C5299A" w:rsidRDefault="001B3616" w:rsidP="001B3616">
      <w:pPr>
        <w:ind w:firstLine="708"/>
        <w:rPr>
          <w:rFonts w:cs="Times New Roman"/>
          <w:szCs w:val="24"/>
        </w:rPr>
      </w:pPr>
    </w:p>
    <w:p w14:paraId="69002CDE" w14:textId="4D7EE290" w:rsidR="001B3616" w:rsidRDefault="00662504" w:rsidP="0066250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a construção da curva característica do transistor foi utilizado no circuito em que </w:t>
      </w:r>
      <w:proofErr w:type="spellStart"/>
      <w:r>
        <w:rPr>
          <w:rFonts w:cs="Times New Roman"/>
          <w:szCs w:val="24"/>
        </w:rPr>
        <w:t>Rc</w:t>
      </w:r>
      <w:proofErr w:type="spellEnd"/>
      <w:r>
        <w:rPr>
          <w:rFonts w:cs="Times New Roman"/>
          <w:szCs w:val="24"/>
        </w:rPr>
        <w:t xml:space="preserve"> = 2,2 kΩ e Rb = 2,2 MΩ</w:t>
      </w:r>
      <w:r w:rsidR="0082633E">
        <w:rPr>
          <w:rFonts w:cs="Times New Roman"/>
          <w:szCs w:val="24"/>
        </w:rPr>
        <w:t xml:space="preserve"> e com a Eq. (4) é possível obter que:</w:t>
      </w:r>
    </w:p>
    <w:p w14:paraId="08570FE2" w14:textId="1C6FCFC6" w:rsidR="0082633E" w:rsidRPr="0082633E" w:rsidRDefault="0082633E" w:rsidP="00662504">
      <w:pPr>
        <w:ind w:firstLine="708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Isat=6,82 mA</m:t>
          </m:r>
        </m:oMath>
      </m:oMathPara>
    </w:p>
    <w:p w14:paraId="0882A25E" w14:textId="31AEEA41" w:rsidR="0082633E" w:rsidRDefault="0082633E" w:rsidP="00662504">
      <w:pPr>
        <w:ind w:firstLine="708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Além disso, na</w:t>
      </w:r>
      <w:r w:rsidR="006C7F81">
        <w:rPr>
          <w:rFonts w:eastAsiaTheme="minorEastAsia" w:cs="Times New Roman"/>
          <w:szCs w:val="24"/>
        </w:rPr>
        <w:t xml:space="preserve"> Tabela 1 podemos obter que:</w:t>
      </w:r>
    </w:p>
    <w:p w14:paraId="1E5D8D17" w14:textId="2F7FB812" w:rsidR="006C7F81" w:rsidRPr="006C7F81" w:rsidRDefault="006C7F81" w:rsidP="00662504">
      <w:pPr>
        <w:ind w:firstLine="708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Vce=12,97 V</m:t>
          </m:r>
        </m:oMath>
      </m:oMathPara>
    </w:p>
    <w:p w14:paraId="51C55DC9" w14:textId="2BCDA605" w:rsidR="006C7F81" w:rsidRPr="006C7F81" w:rsidRDefault="006C7F81" w:rsidP="00662504">
      <w:pPr>
        <w:ind w:firstLine="708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Ib=2,02 uA</m:t>
          </m:r>
        </m:oMath>
      </m:oMathPara>
    </w:p>
    <w:p w14:paraId="0B66D1C8" w14:textId="70F983CC" w:rsidR="006C7F81" w:rsidRPr="006C7F81" w:rsidRDefault="00EC75B5" w:rsidP="00662504">
      <w:pPr>
        <w:ind w:firstLine="708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Com estes dados é possível fazer a curva característica do transistor na figura a seguir:</w:t>
      </w:r>
      <w:bookmarkStart w:id="0" w:name="_GoBack"/>
      <w:bookmarkEnd w:id="0"/>
    </w:p>
    <w:p w14:paraId="2B8499A8" w14:textId="19079F65" w:rsidR="009F35BA" w:rsidRPr="00C5299A" w:rsidRDefault="009F35BA" w:rsidP="004E7434">
      <w:pPr>
        <w:ind w:firstLine="708"/>
        <w:rPr>
          <w:rFonts w:cs="Times New Roman"/>
          <w:szCs w:val="24"/>
        </w:rPr>
      </w:pPr>
    </w:p>
    <w:p w14:paraId="547AA59B" w14:textId="003002D4" w:rsidR="009F35BA" w:rsidRPr="00C5299A" w:rsidRDefault="009F35BA" w:rsidP="004E7434">
      <w:pPr>
        <w:ind w:firstLine="708"/>
        <w:rPr>
          <w:rFonts w:cs="Times New Roman"/>
          <w:szCs w:val="24"/>
        </w:rPr>
      </w:pPr>
    </w:p>
    <w:p w14:paraId="4CE9387C" w14:textId="6AE3077F" w:rsidR="009F35BA" w:rsidRPr="00C5299A" w:rsidRDefault="009F35BA" w:rsidP="004E7434">
      <w:pPr>
        <w:ind w:firstLine="708"/>
        <w:rPr>
          <w:rFonts w:cs="Times New Roman"/>
          <w:szCs w:val="24"/>
        </w:rPr>
      </w:pPr>
    </w:p>
    <w:sectPr w:rsidR="009F35BA" w:rsidRPr="00C5299A" w:rsidSect="00EC0164">
      <w:headerReference w:type="default" r:id="rId8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812E1" w14:textId="77777777" w:rsidR="00022D54" w:rsidRDefault="00022D54" w:rsidP="00237E68">
      <w:pPr>
        <w:spacing w:after="0" w:line="240" w:lineRule="auto"/>
      </w:pPr>
      <w:r>
        <w:separator/>
      </w:r>
    </w:p>
  </w:endnote>
  <w:endnote w:type="continuationSeparator" w:id="0">
    <w:p w14:paraId="555FA0B0" w14:textId="77777777" w:rsidR="00022D54" w:rsidRDefault="00022D54" w:rsidP="0023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FAB78" w14:textId="77777777" w:rsidR="00022D54" w:rsidRDefault="00022D54" w:rsidP="00237E68">
      <w:pPr>
        <w:spacing w:after="0" w:line="240" w:lineRule="auto"/>
      </w:pPr>
      <w:r>
        <w:separator/>
      </w:r>
    </w:p>
  </w:footnote>
  <w:footnote w:type="continuationSeparator" w:id="0">
    <w:p w14:paraId="5E795C64" w14:textId="77777777" w:rsidR="00022D54" w:rsidRDefault="00022D54" w:rsidP="00237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9551690"/>
      <w:docPartObj>
        <w:docPartGallery w:val="Page Numbers (Top of Page)"/>
        <w:docPartUnique/>
      </w:docPartObj>
    </w:sdtPr>
    <w:sdtEndPr/>
    <w:sdtContent>
      <w:p w14:paraId="3687D1B5" w14:textId="77777777" w:rsidR="006550C7" w:rsidRDefault="006550C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1384E8EB" w14:textId="77777777" w:rsidR="006550C7" w:rsidRDefault="006550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73F5"/>
    <w:multiLevelType w:val="multilevel"/>
    <w:tmpl w:val="A1E8C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11662E87"/>
    <w:multiLevelType w:val="hybridMultilevel"/>
    <w:tmpl w:val="603E9DA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F568F9"/>
    <w:multiLevelType w:val="hybridMultilevel"/>
    <w:tmpl w:val="628ABF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6A98"/>
    <w:multiLevelType w:val="multilevel"/>
    <w:tmpl w:val="495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A1495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3DEA6C5A"/>
    <w:multiLevelType w:val="hybridMultilevel"/>
    <w:tmpl w:val="21EE0332"/>
    <w:lvl w:ilvl="0" w:tplc="74CE6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66FDB"/>
    <w:multiLevelType w:val="hybridMultilevel"/>
    <w:tmpl w:val="FBDAA7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463AA"/>
    <w:multiLevelType w:val="hybridMultilevel"/>
    <w:tmpl w:val="5D1C8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33164"/>
    <w:multiLevelType w:val="multilevel"/>
    <w:tmpl w:val="2C121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64"/>
    <w:rsid w:val="00022C21"/>
    <w:rsid w:val="00022D54"/>
    <w:rsid w:val="00023168"/>
    <w:rsid w:val="000431A7"/>
    <w:rsid w:val="0005346E"/>
    <w:rsid w:val="000554B9"/>
    <w:rsid w:val="00055627"/>
    <w:rsid w:val="0007589B"/>
    <w:rsid w:val="000868DE"/>
    <w:rsid w:val="000A44C2"/>
    <w:rsid w:val="000B29F3"/>
    <w:rsid w:val="000B58C0"/>
    <w:rsid w:val="000C52F3"/>
    <w:rsid w:val="00110307"/>
    <w:rsid w:val="00111932"/>
    <w:rsid w:val="00122224"/>
    <w:rsid w:val="00122895"/>
    <w:rsid w:val="00132EE7"/>
    <w:rsid w:val="00151BBB"/>
    <w:rsid w:val="00166C47"/>
    <w:rsid w:val="0019207C"/>
    <w:rsid w:val="001B167A"/>
    <w:rsid w:val="001B3616"/>
    <w:rsid w:val="001C31F1"/>
    <w:rsid w:val="001E1A0C"/>
    <w:rsid w:val="001E1CDD"/>
    <w:rsid w:val="002274E3"/>
    <w:rsid w:val="00237E68"/>
    <w:rsid w:val="00242E26"/>
    <w:rsid w:val="00250EE9"/>
    <w:rsid w:val="00260A2D"/>
    <w:rsid w:val="0026778A"/>
    <w:rsid w:val="00271A15"/>
    <w:rsid w:val="002C622C"/>
    <w:rsid w:val="00313766"/>
    <w:rsid w:val="003239B9"/>
    <w:rsid w:val="003407A2"/>
    <w:rsid w:val="00342EDD"/>
    <w:rsid w:val="003A0F24"/>
    <w:rsid w:val="003A40CC"/>
    <w:rsid w:val="003D1259"/>
    <w:rsid w:val="003D1BFB"/>
    <w:rsid w:val="003F044C"/>
    <w:rsid w:val="003F6286"/>
    <w:rsid w:val="003F7C96"/>
    <w:rsid w:val="00423331"/>
    <w:rsid w:val="00432689"/>
    <w:rsid w:val="00434DEB"/>
    <w:rsid w:val="00452E73"/>
    <w:rsid w:val="0047188D"/>
    <w:rsid w:val="00496963"/>
    <w:rsid w:val="004B0482"/>
    <w:rsid w:val="004D020C"/>
    <w:rsid w:val="004E7434"/>
    <w:rsid w:val="004F569F"/>
    <w:rsid w:val="00537F16"/>
    <w:rsid w:val="00551B63"/>
    <w:rsid w:val="00552CE2"/>
    <w:rsid w:val="005863B6"/>
    <w:rsid w:val="005B1DE9"/>
    <w:rsid w:val="005F1AF8"/>
    <w:rsid w:val="00620306"/>
    <w:rsid w:val="006249D1"/>
    <w:rsid w:val="006550C7"/>
    <w:rsid w:val="00662504"/>
    <w:rsid w:val="0068015F"/>
    <w:rsid w:val="0069308D"/>
    <w:rsid w:val="006C7F81"/>
    <w:rsid w:val="006D3973"/>
    <w:rsid w:val="006E63A3"/>
    <w:rsid w:val="006F1296"/>
    <w:rsid w:val="006F4D9A"/>
    <w:rsid w:val="0073433C"/>
    <w:rsid w:val="00752C86"/>
    <w:rsid w:val="007540AC"/>
    <w:rsid w:val="00771614"/>
    <w:rsid w:val="00775BA8"/>
    <w:rsid w:val="00786306"/>
    <w:rsid w:val="007B09C5"/>
    <w:rsid w:val="007B172F"/>
    <w:rsid w:val="007B3707"/>
    <w:rsid w:val="007C708F"/>
    <w:rsid w:val="007E0727"/>
    <w:rsid w:val="007E4CEA"/>
    <w:rsid w:val="007E7C55"/>
    <w:rsid w:val="007F71CD"/>
    <w:rsid w:val="008002E7"/>
    <w:rsid w:val="00803C60"/>
    <w:rsid w:val="0082483C"/>
    <w:rsid w:val="00824E54"/>
    <w:rsid w:val="0082633E"/>
    <w:rsid w:val="0085044C"/>
    <w:rsid w:val="008504D0"/>
    <w:rsid w:val="00851889"/>
    <w:rsid w:val="00864906"/>
    <w:rsid w:val="00867D03"/>
    <w:rsid w:val="00891647"/>
    <w:rsid w:val="008A624A"/>
    <w:rsid w:val="008B1050"/>
    <w:rsid w:val="008B4EDD"/>
    <w:rsid w:val="008B60A7"/>
    <w:rsid w:val="008C5DB3"/>
    <w:rsid w:val="008D03BF"/>
    <w:rsid w:val="008D508B"/>
    <w:rsid w:val="008E399C"/>
    <w:rsid w:val="00910168"/>
    <w:rsid w:val="00917C61"/>
    <w:rsid w:val="00931D26"/>
    <w:rsid w:val="0093730F"/>
    <w:rsid w:val="00962ABF"/>
    <w:rsid w:val="009802C1"/>
    <w:rsid w:val="00983A51"/>
    <w:rsid w:val="009A3042"/>
    <w:rsid w:val="009A4338"/>
    <w:rsid w:val="009A4FCD"/>
    <w:rsid w:val="009B3165"/>
    <w:rsid w:val="009D2887"/>
    <w:rsid w:val="009D40A6"/>
    <w:rsid w:val="009E719C"/>
    <w:rsid w:val="009F35BA"/>
    <w:rsid w:val="00A070C1"/>
    <w:rsid w:val="00A1689E"/>
    <w:rsid w:val="00A56F18"/>
    <w:rsid w:val="00A65289"/>
    <w:rsid w:val="00A84E16"/>
    <w:rsid w:val="00A92ED2"/>
    <w:rsid w:val="00AA64C9"/>
    <w:rsid w:val="00AD5A84"/>
    <w:rsid w:val="00AF33F9"/>
    <w:rsid w:val="00AF7D25"/>
    <w:rsid w:val="00B10D68"/>
    <w:rsid w:val="00B50E1A"/>
    <w:rsid w:val="00B52152"/>
    <w:rsid w:val="00B56FF1"/>
    <w:rsid w:val="00B84EDC"/>
    <w:rsid w:val="00BB4701"/>
    <w:rsid w:val="00BC03D8"/>
    <w:rsid w:val="00C5299A"/>
    <w:rsid w:val="00C57B17"/>
    <w:rsid w:val="00C72EF7"/>
    <w:rsid w:val="00C7456D"/>
    <w:rsid w:val="00C96FC0"/>
    <w:rsid w:val="00CA7312"/>
    <w:rsid w:val="00CA7CCF"/>
    <w:rsid w:val="00CC235A"/>
    <w:rsid w:val="00CC2630"/>
    <w:rsid w:val="00D06F8E"/>
    <w:rsid w:val="00D07B06"/>
    <w:rsid w:val="00D72AA2"/>
    <w:rsid w:val="00D85548"/>
    <w:rsid w:val="00D9328A"/>
    <w:rsid w:val="00DF62EF"/>
    <w:rsid w:val="00E638B8"/>
    <w:rsid w:val="00E90D6B"/>
    <w:rsid w:val="00EB44EE"/>
    <w:rsid w:val="00EB5344"/>
    <w:rsid w:val="00EC0164"/>
    <w:rsid w:val="00EC75B5"/>
    <w:rsid w:val="00EE6467"/>
    <w:rsid w:val="00F30BA5"/>
    <w:rsid w:val="00F352BC"/>
    <w:rsid w:val="00F553CB"/>
    <w:rsid w:val="00F55C28"/>
    <w:rsid w:val="00FB3954"/>
    <w:rsid w:val="00F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5CD3B"/>
  <w15:chartTrackingRefBased/>
  <w15:docId w15:val="{342E05E4-0AE0-4B64-A225-DB18C5BA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164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Seção primária"/>
    <w:basedOn w:val="Normal"/>
    <w:next w:val="Normal"/>
    <w:link w:val="Ttulo1Char"/>
    <w:uiPriority w:val="9"/>
    <w:qFormat/>
    <w:rsid w:val="00EC0164"/>
    <w:pPr>
      <w:keepNext/>
      <w:keepLines/>
      <w:spacing w:after="360" w:afterAutospacing="0"/>
      <w:ind w:firstLine="0"/>
      <w:contextualSpacing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Seção Secundária"/>
    <w:basedOn w:val="Normal"/>
    <w:next w:val="Normal"/>
    <w:link w:val="Ttulo2Char"/>
    <w:uiPriority w:val="9"/>
    <w:unhideWhenUsed/>
    <w:qFormat/>
    <w:rsid w:val="00AD5A84"/>
    <w:pPr>
      <w:keepNext/>
      <w:keepLines/>
      <w:spacing w:before="360" w:after="360" w:afterAutospacing="0"/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ção primária Char"/>
    <w:basedOn w:val="Fontepargpadro"/>
    <w:link w:val="Ttulo1"/>
    <w:uiPriority w:val="9"/>
    <w:rsid w:val="00EC016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aliases w:val="Seção Secundária Char"/>
    <w:basedOn w:val="Fontepargpadro"/>
    <w:link w:val="Ttulo2"/>
    <w:uiPriority w:val="9"/>
    <w:rsid w:val="00AD5A84"/>
    <w:rPr>
      <w:rFonts w:ascii="Times New Roman" w:eastAsiaTheme="majorEastAsia" w:hAnsi="Times New Roman" w:cstheme="majorBidi"/>
      <w:caps/>
      <w:sz w:val="24"/>
      <w:szCs w:val="26"/>
    </w:rPr>
  </w:style>
  <w:style w:type="paragraph" w:styleId="SemEspaamento">
    <w:name w:val="No Spacing"/>
    <w:aliases w:val="Capa"/>
    <w:uiPriority w:val="1"/>
    <w:qFormat/>
    <w:rsid w:val="00EC0164"/>
    <w:pPr>
      <w:spacing w:after="0" w:line="360" w:lineRule="auto"/>
      <w:jc w:val="center"/>
    </w:pPr>
    <w:rPr>
      <w:rFonts w:ascii="Times New Roman" w:hAnsi="Times New Roman"/>
      <w:b/>
      <w:caps/>
      <w:sz w:val="24"/>
    </w:rPr>
  </w:style>
  <w:style w:type="paragraph" w:styleId="Ttulo">
    <w:name w:val="Title"/>
    <w:aliases w:val="Seção terciaria"/>
    <w:basedOn w:val="Normal"/>
    <w:next w:val="Normal"/>
    <w:link w:val="TtuloChar"/>
    <w:uiPriority w:val="10"/>
    <w:qFormat/>
    <w:rsid w:val="00AD5A84"/>
    <w:pPr>
      <w:spacing w:before="360" w:after="360" w:afterAutospacing="0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Seção terciaria Char"/>
    <w:basedOn w:val="Fontepargpadro"/>
    <w:link w:val="Ttulo"/>
    <w:uiPriority w:val="10"/>
    <w:rsid w:val="00AD5A84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AD5A84"/>
    <w:pPr>
      <w:spacing w:before="360" w:after="360" w:afterAutospacing="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D5A84"/>
    <w:rPr>
      <w:rFonts w:ascii="Times New Roman" w:hAnsi="Times New Roman"/>
      <w:iCs/>
      <w:sz w:val="20"/>
    </w:rPr>
  </w:style>
  <w:style w:type="paragraph" w:styleId="PargrafodaLista">
    <w:name w:val="List Paragraph"/>
    <w:basedOn w:val="Normal"/>
    <w:uiPriority w:val="34"/>
    <w:qFormat/>
    <w:rsid w:val="0069308D"/>
    <w:pPr>
      <w:spacing w:after="160" w:afterAutospacing="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69308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624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002E7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37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7E6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37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7E68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020C"/>
    <w:p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020C"/>
  </w:style>
  <w:style w:type="paragraph" w:styleId="Sumrio2">
    <w:name w:val="toc 2"/>
    <w:basedOn w:val="Normal"/>
    <w:next w:val="Normal"/>
    <w:autoRedefine/>
    <w:uiPriority w:val="39"/>
    <w:unhideWhenUsed/>
    <w:rsid w:val="004D020C"/>
    <w:pPr>
      <w:ind w:left="240"/>
    </w:pPr>
  </w:style>
  <w:style w:type="character" w:styleId="Forte">
    <w:name w:val="Strong"/>
    <w:basedOn w:val="Fontepargpadro"/>
    <w:uiPriority w:val="22"/>
    <w:qFormat/>
    <w:rsid w:val="007C708F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A92ED2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A92ED2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9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8E"/>
    <w:rsid w:val="00A34DDA"/>
    <w:rsid w:val="00E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1C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C3D03-FDD7-47BA-8312-D44164EB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Robert</dc:creator>
  <cp:keywords/>
  <dc:description/>
  <cp:lastModifiedBy>Yuri Lima</cp:lastModifiedBy>
  <cp:revision>3</cp:revision>
  <cp:lastPrinted>2018-05-09T22:15:00Z</cp:lastPrinted>
  <dcterms:created xsi:type="dcterms:W3CDTF">2018-06-06T00:07:00Z</dcterms:created>
  <dcterms:modified xsi:type="dcterms:W3CDTF">2018-06-06T00:08:00Z</dcterms:modified>
</cp:coreProperties>
</file>