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863751" w14:textId="77777777" w:rsidR="004C1E85" w:rsidRPr="004C1E85" w:rsidRDefault="004C1E85" w:rsidP="004C1E85">
      <w:pPr>
        <w:spacing w:before="100" w:beforeAutospacing="1" w:after="100" w:afterAutospacing="1"/>
        <w:outlineLvl w:val="0"/>
        <w:rPr>
          <w:rFonts w:ascii="Times New Roman" w:eastAsia="Times New Roman" w:hAnsi="Times New Roman" w:cs="Times New Roman"/>
          <w:b/>
          <w:bCs/>
          <w:kern w:val="36"/>
          <w:sz w:val="48"/>
          <w:szCs w:val="48"/>
          <w:lang w:eastAsia="es-MX"/>
          <w14:ligatures w14:val="none"/>
        </w:rPr>
      </w:pPr>
      <w:r w:rsidRPr="004C1E85">
        <w:rPr>
          <w:rFonts w:ascii="Times New Roman" w:eastAsia="Times New Roman" w:hAnsi="Times New Roman" w:cs="Times New Roman"/>
          <w:b/>
          <w:bCs/>
          <w:kern w:val="36"/>
          <w:sz w:val="48"/>
          <w:szCs w:val="48"/>
          <w:lang w:eastAsia="es-MX"/>
          <w14:ligatures w14:val="none"/>
        </w:rPr>
        <w:t>CONTENIDO 1</w:t>
      </w:r>
    </w:p>
    <w:p w14:paraId="2205212E"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39D693D7" w14:textId="77777777" w:rsidR="004C1E85" w:rsidRPr="004C1E85" w:rsidRDefault="004C1E85" w:rsidP="004C1E85">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4C1E85">
        <w:rPr>
          <w:rFonts w:ascii="Times New Roman" w:eastAsia="Times New Roman" w:hAnsi="Times New Roman" w:cs="Times New Roman"/>
          <w:b/>
          <w:bCs/>
          <w:kern w:val="0"/>
          <w:sz w:val="36"/>
          <w:szCs w:val="36"/>
          <w:lang w:eastAsia="es-MX"/>
          <w14:ligatures w14:val="none"/>
        </w:rPr>
        <w:t>Pilar 2 – Finanzas y presupuesto</w:t>
      </w:r>
    </w:p>
    <w:p w14:paraId="77F2666F" w14:textId="77777777" w:rsidR="004C1E85" w:rsidRPr="004C1E85" w:rsidRDefault="00C31E53" w:rsidP="004C1E85">
      <w:pPr>
        <w:rPr>
          <w:rFonts w:ascii="Times New Roman" w:eastAsia="Times New Roman" w:hAnsi="Times New Roman" w:cs="Times New Roman"/>
          <w:kern w:val="0"/>
          <w:lang w:eastAsia="es-MX"/>
          <w14:ligatures w14:val="none"/>
        </w:rPr>
      </w:pPr>
      <w:r w:rsidRPr="00C31E53">
        <w:rPr>
          <w:rFonts w:ascii="Times New Roman" w:eastAsia="Times New Roman" w:hAnsi="Times New Roman" w:cs="Times New Roman"/>
          <w:noProof/>
          <w:kern w:val="0"/>
          <w:lang w:eastAsia="es-MX"/>
        </w:rPr>
        <w:pict w14:anchorId="5BDF2932">
          <v:rect id="_x0000_i1039" alt="" style="width:441.9pt;height:.05pt;mso-width-percent:0;mso-height-percent:0;mso-width-percent:0;mso-height-percent:0" o:hralign="center" o:hrstd="t" o:hr="t" fillcolor="#a0a0a0" stroked="f"/>
        </w:pict>
      </w:r>
    </w:p>
    <w:p w14:paraId="2950AD88" w14:textId="77777777" w:rsidR="004C1E85" w:rsidRPr="004C1E85" w:rsidRDefault="004C1E85" w:rsidP="004C1E85">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4C1E85">
        <w:rPr>
          <w:rFonts w:ascii="Times New Roman" w:eastAsia="Times New Roman" w:hAnsi="Times New Roman" w:cs="Times New Roman"/>
          <w:b/>
          <w:bCs/>
          <w:kern w:val="0"/>
          <w:sz w:val="36"/>
          <w:szCs w:val="36"/>
          <w:lang w:eastAsia="es-MX"/>
          <w14:ligatures w14:val="none"/>
        </w:rPr>
        <w:t>H1: Cómo armar un presupuesto anual para tu auto sin quedarte corto</w:t>
      </w:r>
    </w:p>
    <w:p w14:paraId="171E01F7"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753E261C"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b/>
          <w:bCs/>
          <w:kern w:val="0"/>
          <w:lang w:eastAsia="es-MX"/>
          <w14:ligatures w14:val="none"/>
        </w:rPr>
        <w:t>Slug:</w:t>
      </w:r>
    </w:p>
    <w:p w14:paraId="6C490804"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/presupuesto-anual-auto-chile</w:t>
      </w:r>
    </w:p>
    <w:p w14:paraId="48C5676E"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581DC90A"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b/>
          <w:bCs/>
          <w:kern w:val="0"/>
          <w:lang w:eastAsia="es-MX"/>
          <w14:ligatures w14:val="none"/>
        </w:rPr>
        <w:t xml:space="preserve">Meta </w:t>
      </w:r>
      <w:proofErr w:type="spellStart"/>
      <w:r w:rsidRPr="004C1E85">
        <w:rPr>
          <w:rFonts w:ascii="Times New Roman" w:eastAsia="Times New Roman" w:hAnsi="Times New Roman" w:cs="Times New Roman"/>
          <w:b/>
          <w:bCs/>
          <w:kern w:val="0"/>
          <w:lang w:eastAsia="es-MX"/>
          <w14:ligatures w14:val="none"/>
        </w:rPr>
        <w:t>description</w:t>
      </w:r>
      <w:proofErr w:type="spellEnd"/>
      <w:r w:rsidRPr="004C1E85">
        <w:rPr>
          <w:rFonts w:ascii="Times New Roman" w:eastAsia="Times New Roman" w:hAnsi="Times New Roman" w:cs="Times New Roman"/>
          <w:b/>
          <w:bCs/>
          <w:kern w:val="0"/>
          <w:lang w:eastAsia="es-MX"/>
          <w14:ligatures w14:val="none"/>
        </w:rPr>
        <w:t>:</w:t>
      </w:r>
    </w:p>
    <w:p w14:paraId="09B67BEC"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 xml:space="preserve">Aprende a calcular el presupuesto anual real de tu auto en Chile considerando mantención, seguro, permisos y gastos ocultos. Descubre cuándo conviene evaluar un </w:t>
      </w:r>
      <w:proofErr w:type="spellStart"/>
      <w:r w:rsidRPr="004C1E85">
        <w:rPr>
          <w:rFonts w:ascii="Times New Roman" w:eastAsia="Times New Roman" w:hAnsi="Times New Roman" w:cs="Times New Roman"/>
          <w:kern w:val="0"/>
          <w:lang w:eastAsia="es-MX"/>
          <w14:ligatures w14:val="none"/>
        </w:rPr>
        <w:t>rent</w:t>
      </w:r>
      <w:proofErr w:type="spellEnd"/>
      <w:r w:rsidRPr="004C1E85">
        <w:rPr>
          <w:rFonts w:ascii="Times New Roman" w:eastAsia="Times New Roman" w:hAnsi="Times New Roman" w:cs="Times New Roman"/>
          <w:kern w:val="0"/>
          <w:lang w:eastAsia="es-MX"/>
          <w14:ligatures w14:val="none"/>
        </w:rPr>
        <w:t xml:space="preserve"> a car mensual.</w:t>
      </w:r>
    </w:p>
    <w:p w14:paraId="38BCC6CE"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3D239DE9"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roofErr w:type="spellStart"/>
      <w:r w:rsidRPr="004C1E85">
        <w:rPr>
          <w:rFonts w:ascii="Times New Roman" w:eastAsia="Times New Roman" w:hAnsi="Times New Roman" w:cs="Times New Roman"/>
          <w:b/>
          <w:bCs/>
          <w:kern w:val="0"/>
          <w:lang w:eastAsia="es-MX"/>
          <w14:ligatures w14:val="none"/>
        </w:rPr>
        <w:t>Keyword</w:t>
      </w:r>
      <w:proofErr w:type="spellEnd"/>
      <w:r w:rsidRPr="004C1E85">
        <w:rPr>
          <w:rFonts w:ascii="Times New Roman" w:eastAsia="Times New Roman" w:hAnsi="Times New Roman" w:cs="Times New Roman"/>
          <w:b/>
          <w:bCs/>
          <w:kern w:val="0"/>
          <w:lang w:eastAsia="es-MX"/>
          <w14:ligatures w14:val="none"/>
        </w:rPr>
        <w:t xml:space="preserve"> principal:</w:t>
      </w:r>
    </w:p>
    <w:p w14:paraId="1A6DBBA7"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presupuesto anual auto</w:t>
      </w:r>
    </w:p>
    <w:p w14:paraId="7EC4BE7F"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5CCCFD41"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roofErr w:type="spellStart"/>
      <w:r w:rsidRPr="004C1E85">
        <w:rPr>
          <w:rFonts w:ascii="Times New Roman" w:eastAsia="Times New Roman" w:hAnsi="Times New Roman" w:cs="Times New Roman"/>
          <w:b/>
          <w:bCs/>
          <w:kern w:val="0"/>
          <w:lang w:eastAsia="es-MX"/>
          <w14:ligatures w14:val="none"/>
        </w:rPr>
        <w:t>Keywords</w:t>
      </w:r>
      <w:proofErr w:type="spellEnd"/>
      <w:r w:rsidRPr="004C1E85">
        <w:rPr>
          <w:rFonts w:ascii="Times New Roman" w:eastAsia="Times New Roman" w:hAnsi="Times New Roman" w:cs="Times New Roman"/>
          <w:b/>
          <w:bCs/>
          <w:kern w:val="0"/>
          <w:lang w:eastAsia="es-MX"/>
          <w14:ligatures w14:val="none"/>
        </w:rPr>
        <w:t xml:space="preserve"> secundarias:</w:t>
      </w:r>
    </w:p>
    <w:p w14:paraId="3F1C8ED7"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 xml:space="preserve">costo de mantener un auto en Chile, gastos reales auto, </w:t>
      </w:r>
      <w:proofErr w:type="spellStart"/>
      <w:r w:rsidRPr="004C1E85">
        <w:rPr>
          <w:rFonts w:ascii="Times New Roman" w:eastAsia="Times New Roman" w:hAnsi="Times New Roman" w:cs="Times New Roman"/>
          <w:kern w:val="0"/>
          <w:lang w:eastAsia="es-MX"/>
          <w14:ligatures w14:val="none"/>
        </w:rPr>
        <w:t>rent</w:t>
      </w:r>
      <w:proofErr w:type="spellEnd"/>
      <w:r w:rsidRPr="004C1E85">
        <w:rPr>
          <w:rFonts w:ascii="Times New Roman" w:eastAsia="Times New Roman" w:hAnsi="Times New Roman" w:cs="Times New Roman"/>
          <w:kern w:val="0"/>
          <w:lang w:eastAsia="es-MX"/>
          <w14:ligatures w14:val="none"/>
        </w:rPr>
        <w:t xml:space="preserve"> a car mensual, arriendo de autos, alternativa a comprar auto</w:t>
      </w:r>
    </w:p>
    <w:p w14:paraId="45A09AFB" w14:textId="77777777" w:rsidR="004C1E85" w:rsidRPr="004C1E85" w:rsidRDefault="00C31E53" w:rsidP="004C1E85">
      <w:pPr>
        <w:rPr>
          <w:rFonts w:ascii="Times New Roman" w:eastAsia="Times New Roman" w:hAnsi="Times New Roman" w:cs="Times New Roman"/>
          <w:kern w:val="0"/>
          <w:lang w:eastAsia="es-MX"/>
          <w14:ligatures w14:val="none"/>
        </w:rPr>
      </w:pPr>
      <w:r w:rsidRPr="00C31E53">
        <w:rPr>
          <w:rFonts w:ascii="Times New Roman" w:eastAsia="Times New Roman" w:hAnsi="Times New Roman" w:cs="Times New Roman"/>
          <w:noProof/>
          <w:kern w:val="0"/>
          <w:lang w:eastAsia="es-MX"/>
        </w:rPr>
        <w:pict w14:anchorId="1B3C4300">
          <v:rect id="_x0000_i1038" alt="" style="width:441.9pt;height:.05pt;mso-width-percent:0;mso-height-percent:0;mso-width-percent:0;mso-height-percent:0" o:hralign="center" o:hrstd="t" o:hr="t" fillcolor="#a0a0a0" stroked="f"/>
        </w:pict>
      </w:r>
    </w:p>
    <w:p w14:paraId="3D6676F6" w14:textId="77777777" w:rsidR="004C1E85" w:rsidRPr="004C1E85" w:rsidRDefault="004C1E85" w:rsidP="004C1E85">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4C1E85">
        <w:rPr>
          <w:rFonts w:ascii="Times New Roman" w:eastAsia="Times New Roman" w:hAnsi="Times New Roman" w:cs="Times New Roman"/>
          <w:b/>
          <w:bCs/>
          <w:kern w:val="0"/>
          <w:sz w:val="27"/>
          <w:szCs w:val="27"/>
          <w:lang w:eastAsia="es-MX"/>
          <w14:ligatures w14:val="none"/>
        </w:rPr>
        <w:t>Artículo</w:t>
      </w:r>
    </w:p>
    <w:p w14:paraId="1EEE84CD"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3F696040"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lastRenderedPageBreak/>
        <w:t>Tener un auto propio en Chile sigue siendo una aspiración común, pero pocas personas calculan correctamente cuánto cuesta mantenerlo durante un año completo. Más allá del precio de compra, el verdadero desafío está en los gastos acumulados que muchas veces no se ven a simple vista.</w:t>
      </w:r>
    </w:p>
    <w:p w14:paraId="489E3E6F"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79CDF13A"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Si quieres evitar quedarte corto financieramente, necesitas armar un presupuesto anual realista.</w:t>
      </w:r>
    </w:p>
    <w:p w14:paraId="6CAC3428"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2559C690" w14:textId="77777777" w:rsidR="004C1E85" w:rsidRPr="004C1E85" w:rsidRDefault="004C1E85" w:rsidP="004C1E85">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4C1E85">
        <w:rPr>
          <w:rFonts w:ascii="Times New Roman" w:eastAsia="Times New Roman" w:hAnsi="Times New Roman" w:cs="Times New Roman"/>
          <w:b/>
          <w:bCs/>
          <w:kern w:val="0"/>
          <w:sz w:val="36"/>
          <w:szCs w:val="36"/>
          <w:lang w:eastAsia="es-MX"/>
          <w14:ligatures w14:val="none"/>
        </w:rPr>
        <w:t>1. Los gastos fijos que siempre debes considerar</w:t>
      </w:r>
    </w:p>
    <w:p w14:paraId="002348AD"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64A7B776"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Un auto implica compromisos permanentes:</w:t>
      </w:r>
    </w:p>
    <w:p w14:paraId="113626ED" w14:textId="77777777" w:rsidR="004C1E85" w:rsidRPr="004C1E85" w:rsidRDefault="004C1E85" w:rsidP="004C1E85">
      <w:pPr>
        <w:numPr>
          <w:ilvl w:val="0"/>
          <w:numId w:val="12"/>
        </w:num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Permiso de circulación</w:t>
      </w:r>
    </w:p>
    <w:p w14:paraId="65801A07" w14:textId="77777777" w:rsidR="004C1E85" w:rsidRPr="004C1E85" w:rsidRDefault="004C1E85" w:rsidP="004C1E85">
      <w:pPr>
        <w:numPr>
          <w:ilvl w:val="0"/>
          <w:numId w:val="12"/>
        </w:num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Seguro obligatorio (SOAP)</w:t>
      </w:r>
    </w:p>
    <w:p w14:paraId="7E7366C4" w14:textId="77777777" w:rsidR="004C1E85" w:rsidRPr="004C1E85" w:rsidRDefault="004C1E85" w:rsidP="004C1E85">
      <w:pPr>
        <w:numPr>
          <w:ilvl w:val="0"/>
          <w:numId w:val="12"/>
        </w:num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Seguro automotriz</w:t>
      </w:r>
    </w:p>
    <w:p w14:paraId="2C3A6072" w14:textId="77777777" w:rsidR="004C1E85" w:rsidRPr="004C1E85" w:rsidRDefault="004C1E85" w:rsidP="004C1E85">
      <w:pPr>
        <w:numPr>
          <w:ilvl w:val="0"/>
          <w:numId w:val="12"/>
        </w:num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Revisión técnica</w:t>
      </w:r>
    </w:p>
    <w:p w14:paraId="5692B6FA" w14:textId="77777777" w:rsidR="004C1E85" w:rsidRPr="004C1E85" w:rsidRDefault="004C1E85" w:rsidP="004C1E85">
      <w:pPr>
        <w:numPr>
          <w:ilvl w:val="0"/>
          <w:numId w:val="12"/>
        </w:num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Mantenciones programadas</w:t>
      </w:r>
    </w:p>
    <w:p w14:paraId="55826C30" w14:textId="77777777" w:rsidR="004C1E85" w:rsidRPr="004C1E85" w:rsidRDefault="004C1E85" w:rsidP="004C1E85">
      <w:pPr>
        <w:numPr>
          <w:ilvl w:val="0"/>
          <w:numId w:val="12"/>
        </w:num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Combustible</w:t>
      </w:r>
    </w:p>
    <w:p w14:paraId="077D3F57"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6AF38E2C"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Estos costos pueden representar varios millones de pesos al año, dependiendo del modelo y uso.</w:t>
      </w:r>
    </w:p>
    <w:p w14:paraId="1CA21636"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113AE292" w14:textId="77777777" w:rsidR="004C1E85" w:rsidRPr="004C1E85" w:rsidRDefault="004C1E85" w:rsidP="004C1E85">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4C1E85">
        <w:rPr>
          <w:rFonts w:ascii="Times New Roman" w:eastAsia="Times New Roman" w:hAnsi="Times New Roman" w:cs="Times New Roman"/>
          <w:b/>
          <w:bCs/>
          <w:kern w:val="0"/>
          <w:sz w:val="36"/>
          <w:szCs w:val="36"/>
          <w:lang w:eastAsia="es-MX"/>
          <w14:ligatures w14:val="none"/>
        </w:rPr>
        <w:t>2. Los gastos invisibles que casi nadie calcula</w:t>
      </w:r>
    </w:p>
    <w:p w14:paraId="1B12C36C"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39DFCB8B"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Aquí es donde muchos fallan:</w:t>
      </w:r>
    </w:p>
    <w:p w14:paraId="59906E02" w14:textId="77777777" w:rsidR="004C1E85" w:rsidRPr="004C1E85" w:rsidRDefault="004C1E85" w:rsidP="004C1E85">
      <w:pPr>
        <w:numPr>
          <w:ilvl w:val="0"/>
          <w:numId w:val="13"/>
        </w:num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Cambio de neumáticos</w:t>
      </w:r>
    </w:p>
    <w:p w14:paraId="14D92CC1" w14:textId="77777777" w:rsidR="004C1E85" w:rsidRPr="004C1E85" w:rsidRDefault="004C1E85" w:rsidP="004C1E85">
      <w:pPr>
        <w:numPr>
          <w:ilvl w:val="0"/>
          <w:numId w:val="13"/>
        </w:num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Multas</w:t>
      </w:r>
    </w:p>
    <w:p w14:paraId="6A969C69" w14:textId="77777777" w:rsidR="004C1E85" w:rsidRPr="004C1E85" w:rsidRDefault="004C1E85" w:rsidP="004C1E85">
      <w:pPr>
        <w:numPr>
          <w:ilvl w:val="0"/>
          <w:numId w:val="13"/>
        </w:num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Peajes</w:t>
      </w:r>
    </w:p>
    <w:p w14:paraId="2EFB601B" w14:textId="77777777" w:rsidR="004C1E85" w:rsidRPr="004C1E85" w:rsidRDefault="004C1E85" w:rsidP="004C1E85">
      <w:pPr>
        <w:numPr>
          <w:ilvl w:val="0"/>
          <w:numId w:val="13"/>
        </w:num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Estacionamientos</w:t>
      </w:r>
    </w:p>
    <w:p w14:paraId="7CA2BE3A" w14:textId="77777777" w:rsidR="004C1E85" w:rsidRPr="004C1E85" w:rsidRDefault="004C1E85" w:rsidP="004C1E85">
      <w:pPr>
        <w:numPr>
          <w:ilvl w:val="0"/>
          <w:numId w:val="13"/>
        </w:num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Lavados</w:t>
      </w:r>
    </w:p>
    <w:p w14:paraId="0A68AFC9" w14:textId="77777777" w:rsidR="004C1E85" w:rsidRPr="004C1E85" w:rsidRDefault="004C1E85" w:rsidP="004C1E85">
      <w:pPr>
        <w:numPr>
          <w:ilvl w:val="0"/>
          <w:numId w:val="13"/>
        </w:num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Reparaciones imprevistas</w:t>
      </w:r>
    </w:p>
    <w:p w14:paraId="6D2C571B" w14:textId="77777777" w:rsidR="004C1E85" w:rsidRPr="004C1E85" w:rsidRDefault="004C1E85" w:rsidP="004C1E85">
      <w:pPr>
        <w:numPr>
          <w:ilvl w:val="0"/>
          <w:numId w:val="13"/>
        </w:num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Depreciación del vehículo</w:t>
      </w:r>
    </w:p>
    <w:p w14:paraId="5916A3A3"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549095BB"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La depreciación es uno de los factores más ignorados: un auto nuevo puede perder entre 15% y 25% de su valor el primer año.</w:t>
      </w:r>
    </w:p>
    <w:p w14:paraId="49CD07E4"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59B49150" w14:textId="77777777" w:rsidR="004C1E85" w:rsidRPr="004C1E85" w:rsidRDefault="004C1E85" w:rsidP="004C1E85">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4C1E85">
        <w:rPr>
          <w:rFonts w:ascii="Times New Roman" w:eastAsia="Times New Roman" w:hAnsi="Times New Roman" w:cs="Times New Roman"/>
          <w:b/>
          <w:bCs/>
          <w:kern w:val="0"/>
          <w:sz w:val="36"/>
          <w:szCs w:val="36"/>
          <w:lang w:eastAsia="es-MX"/>
          <w14:ligatures w14:val="none"/>
        </w:rPr>
        <w:t>3. Cómo estructurar tu presupuesto anual</w:t>
      </w:r>
    </w:p>
    <w:p w14:paraId="7F37A1F2"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144CB2BC"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Una forma práctica es:</w:t>
      </w:r>
    </w:p>
    <w:p w14:paraId="5D718679" w14:textId="77777777" w:rsidR="004C1E85" w:rsidRPr="004C1E85" w:rsidRDefault="004C1E85" w:rsidP="004C1E85">
      <w:pPr>
        <w:numPr>
          <w:ilvl w:val="0"/>
          <w:numId w:val="14"/>
        </w:num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Sumar todos los gastos fijos.</w:t>
      </w:r>
    </w:p>
    <w:p w14:paraId="6740C84A" w14:textId="77777777" w:rsidR="004C1E85" w:rsidRPr="004C1E85" w:rsidRDefault="004C1E85" w:rsidP="004C1E85">
      <w:pPr>
        <w:numPr>
          <w:ilvl w:val="0"/>
          <w:numId w:val="14"/>
        </w:num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Agregar un promedio de gastos variables.</w:t>
      </w:r>
    </w:p>
    <w:p w14:paraId="3B50B425" w14:textId="77777777" w:rsidR="004C1E85" w:rsidRPr="004C1E85" w:rsidRDefault="004C1E85" w:rsidP="004C1E85">
      <w:pPr>
        <w:numPr>
          <w:ilvl w:val="0"/>
          <w:numId w:val="14"/>
        </w:num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Incluir un fondo de emergencia del 10%–15%.</w:t>
      </w:r>
    </w:p>
    <w:p w14:paraId="221BD38C" w14:textId="77777777" w:rsidR="004C1E85" w:rsidRPr="004C1E85" w:rsidRDefault="004C1E85" w:rsidP="004C1E85">
      <w:pPr>
        <w:numPr>
          <w:ilvl w:val="0"/>
          <w:numId w:val="14"/>
        </w:num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Dividir el total en costo mensual real.</w:t>
      </w:r>
    </w:p>
    <w:p w14:paraId="208F6F1D"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39A6696D"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Al hacer este ejercicio, muchas personas descubren que el costo mensual supera lo que imaginaban.</w:t>
      </w:r>
    </w:p>
    <w:p w14:paraId="402755C9"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4012DC08" w14:textId="77777777" w:rsidR="004C1E85" w:rsidRPr="004C1E85" w:rsidRDefault="004C1E85" w:rsidP="004C1E85">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4C1E85">
        <w:rPr>
          <w:rFonts w:ascii="Times New Roman" w:eastAsia="Times New Roman" w:hAnsi="Times New Roman" w:cs="Times New Roman"/>
          <w:b/>
          <w:bCs/>
          <w:kern w:val="0"/>
          <w:sz w:val="36"/>
          <w:szCs w:val="36"/>
          <w:lang w:eastAsia="es-MX"/>
          <w14:ligatures w14:val="none"/>
        </w:rPr>
        <w:t>4. ¿Y si no necesitas auto todo el año?</w:t>
      </w:r>
    </w:p>
    <w:p w14:paraId="2E8FFAD8"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6497056F"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 xml:space="preserve">Aquí aparece una alternativa interesante: el </w:t>
      </w:r>
      <w:proofErr w:type="spellStart"/>
      <w:r w:rsidRPr="004C1E85">
        <w:rPr>
          <w:rFonts w:ascii="Times New Roman" w:eastAsia="Times New Roman" w:hAnsi="Times New Roman" w:cs="Times New Roman"/>
          <w:kern w:val="0"/>
          <w:lang w:eastAsia="es-MX"/>
          <w14:ligatures w14:val="none"/>
        </w:rPr>
        <w:t>rent</w:t>
      </w:r>
      <w:proofErr w:type="spellEnd"/>
      <w:r w:rsidRPr="004C1E85">
        <w:rPr>
          <w:rFonts w:ascii="Times New Roman" w:eastAsia="Times New Roman" w:hAnsi="Times New Roman" w:cs="Times New Roman"/>
          <w:kern w:val="0"/>
          <w:lang w:eastAsia="es-MX"/>
          <w14:ligatures w14:val="none"/>
        </w:rPr>
        <w:t xml:space="preserve"> a car mensual o el arriendo flexible.</w:t>
      </w:r>
    </w:p>
    <w:p w14:paraId="10B872C8"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0F181503"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Si usas el auto solo por temporadas, viajes o proyectos específicos, puede ser más eficiente optar por un modelo de arriendo de autos que incluya seguro, mantención y asistencia en un solo pago.</w:t>
      </w:r>
    </w:p>
    <w:p w14:paraId="29EAC9F7"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2F52D336"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 xml:space="preserve">Hoy el mercado ofrece desde </w:t>
      </w:r>
      <w:proofErr w:type="spellStart"/>
      <w:r w:rsidRPr="004C1E85">
        <w:rPr>
          <w:rFonts w:ascii="Times New Roman" w:eastAsia="Times New Roman" w:hAnsi="Times New Roman" w:cs="Times New Roman"/>
          <w:kern w:val="0"/>
          <w:lang w:eastAsia="es-MX"/>
          <w14:ligatures w14:val="none"/>
        </w:rPr>
        <w:t>rent</w:t>
      </w:r>
      <w:proofErr w:type="spellEnd"/>
      <w:r w:rsidRPr="004C1E85">
        <w:rPr>
          <w:rFonts w:ascii="Times New Roman" w:eastAsia="Times New Roman" w:hAnsi="Times New Roman" w:cs="Times New Roman"/>
          <w:kern w:val="0"/>
          <w:lang w:eastAsia="es-MX"/>
          <w14:ligatures w14:val="none"/>
        </w:rPr>
        <w:t xml:space="preserve"> a car económico hasta opciones más completas, lo que permite ajustar el gasto a tu necesidad real.</w:t>
      </w:r>
    </w:p>
    <w:p w14:paraId="177D873A" w14:textId="77777777" w:rsidR="004C1E85" w:rsidRPr="004C1E85" w:rsidRDefault="00C31E53" w:rsidP="004C1E85">
      <w:pPr>
        <w:rPr>
          <w:rFonts w:ascii="Times New Roman" w:eastAsia="Times New Roman" w:hAnsi="Times New Roman" w:cs="Times New Roman"/>
          <w:kern w:val="0"/>
          <w:lang w:eastAsia="es-MX"/>
          <w14:ligatures w14:val="none"/>
        </w:rPr>
      </w:pPr>
      <w:r w:rsidRPr="00C31E53">
        <w:rPr>
          <w:rFonts w:ascii="Times New Roman" w:eastAsia="Times New Roman" w:hAnsi="Times New Roman" w:cs="Times New Roman"/>
          <w:noProof/>
          <w:kern w:val="0"/>
          <w:lang w:eastAsia="es-MX"/>
        </w:rPr>
        <w:pict w14:anchorId="71E316B0">
          <v:rect id="_x0000_i1037" alt="" style="width:441.9pt;height:.05pt;mso-width-percent:0;mso-height-percent:0;mso-width-percent:0;mso-height-percent:0" o:hralign="center" o:hrstd="t" o:hr="t" fillcolor="#a0a0a0" stroked="f"/>
        </w:pict>
      </w:r>
    </w:p>
    <w:p w14:paraId="45B96FEC" w14:textId="77777777" w:rsidR="004C1E85" w:rsidRPr="004C1E85" w:rsidRDefault="004C1E85" w:rsidP="004C1E85">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4C1E85">
        <w:rPr>
          <w:rFonts w:ascii="Times New Roman" w:eastAsia="Times New Roman" w:hAnsi="Times New Roman" w:cs="Times New Roman"/>
          <w:b/>
          <w:bCs/>
          <w:kern w:val="0"/>
          <w:sz w:val="27"/>
          <w:szCs w:val="27"/>
          <w:lang w:eastAsia="es-MX"/>
          <w14:ligatures w14:val="none"/>
        </w:rPr>
        <w:t>CTA</w:t>
      </w:r>
    </w:p>
    <w:p w14:paraId="76077EE2"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189B8F40"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 xml:space="preserve">Antes de comprometer tu presupuesto anual, revisa las opciones de </w:t>
      </w:r>
      <w:proofErr w:type="spellStart"/>
      <w:r w:rsidRPr="004C1E85">
        <w:rPr>
          <w:rFonts w:ascii="Times New Roman" w:eastAsia="Times New Roman" w:hAnsi="Times New Roman" w:cs="Times New Roman"/>
          <w:kern w:val="0"/>
          <w:lang w:eastAsia="es-MX"/>
          <w14:ligatures w14:val="none"/>
        </w:rPr>
        <w:t>rent</w:t>
      </w:r>
      <w:proofErr w:type="spellEnd"/>
      <w:r w:rsidRPr="004C1E85">
        <w:rPr>
          <w:rFonts w:ascii="Times New Roman" w:eastAsia="Times New Roman" w:hAnsi="Times New Roman" w:cs="Times New Roman"/>
          <w:kern w:val="0"/>
          <w:lang w:eastAsia="es-MX"/>
          <w14:ligatures w14:val="none"/>
        </w:rPr>
        <w:t xml:space="preserve"> a car mensual de </w:t>
      </w:r>
      <w:proofErr w:type="spellStart"/>
      <w:r w:rsidRPr="004C1E85">
        <w:rPr>
          <w:rFonts w:ascii="Times New Roman" w:eastAsia="Times New Roman" w:hAnsi="Times New Roman" w:cs="Times New Roman"/>
          <w:kern w:val="0"/>
          <w:lang w:eastAsia="es-MX"/>
          <w14:ligatures w14:val="none"/>
        </w:rPr>
        <w:t>MittaGO</w:t>
      </w:r>
      <w:proofErr w:type="spellEnd"/>
      <w:r w:rsidRPr="004C1E85">
        <w:rPr>
          <w:rFonts w:ascii="Times New Roman" w:eastAsia="Times New Roman" w:hAnsi="Times New Roman" w:cs="Times New Roman"/>
          <w:kern w:val="0"/>
          <w:lang w:eastAsia="es-MX"/>
          <w14:ligatures w14:val="none"/>
        </w:rPr>
        <w:t xml:space="preserve"> y evalúa si una alternativa flexible puede ayudarte a optimizar tus finanzas.</w:t>
      </w:r>
    </w:p>
    <w:p w14:paraId="22D35A80" w14:textId="77777777" w:rsidR="004C1E85" w:rsidRPr="004C1E85" w:rsidRDefault="00C31E53" w:rsidP="004C1E85">
      <w:pPr>
        <w:rPr>
          <w:rFonts w:ascii="Times New Roman" w:eastAsia="Times New Roman" w:hAnsi="Times New Roman" w:cs="Times New Roman"/>
          <w:kern w:val="0"/>
          <w:lang w:eastAsia="es-MX"/>
          <w14:ligatures w14:val="none"/>
        </w:rPr>
      </w:pPr>
      <w:r w:rsidRPr="00C31E53">
        <w:rPr>
          <w:rFonts w:ascii="Times New Roman" w:eastAsia="Times New Roman" w:hAnsi="Times New Roman" w:cs="Times New Roman"/>
          <w:noProof/>
          <w:kern w:val="0"/>
          <w:lang w:eastAsia="es-MX"/>
        </w:rPr>
        <w:pict w14:anchorId="2FEA46EA">
          <v:rect id="_x0000_i1036" alt="" style="width:441.9pt;height:.05pt;mso-width-percent:0;mso-height-percent:0;mso-width-percent:0;mso-height-percent:0" o:hralign="center" o:hrstd="t" o:hr="t" fillcolor="#a0a0a0" stroked="f"/>
        </w:pict>
      </w:r>
    </w:p>
    <w:p w14:paraId="2143A895" w14:textId="77777777" w:rsidR="004C1E85" w:rsidRPr="004C1E85" w:rsidRDefault="004C1E85" w:rsidP="004C1E85">
      <w:pPr>
        <w:spacing w:before="100" w:beforeAutospacing="1" w:after="100" w:afterAutospacing="1"/>
        <w:outlineLvl w:val="0"/>
        <w:rPr>
          <w:rFonts w:ascii="Times New Roman" w:eastAsia="Times New Roman" w:hAnsi="Times New Roman" w:cs="Times New Roman"/>
          <w:b/>
          <w:bCs/>
          <w:kern w:val="36"/>
          <w:sz w:val="48"/>
          <w:szCs w:val="48"/>
          <w:lang w:eastAsia="es-MX"/>
          <w14:ligatures w14:val="none"/>
        </w:rPr>
      </w:pPr>
      <w:r w:rsidRPr="004C1E85">
        <w:rPr>
          <w:rFonts w:ascii="Times New Roman" w:eastAsia="Times New Roman" w:hAnsi="Times New Roman" w:cs="Times New Roman"/>
          <w:b/>
          <w:bCs/>
          <w:kern w:val="36"/>
          <w:sz w:val="48"/>
          <w:szCs w:val="48"/>
          <w:lang w:eastAsia="es-MX"/>
          <w14:ligatures w14:val="none"/>
        </w:rPr>
        <w:t>CONTENIDO 2</w:t>
      </w:r>
    </w:p>
    <w:p w14:paraId="3BA72BEE"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174D0E19" w14:textId="77777777" w:rsidR="004C1E85" w:rsidRPr="004C1E85" w:rsidRDefault="004C1E85" w:rsidP="004C1E85">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4C1E85">
        <w:rPr>
          <w:rFonts w:ascii="Times New Roman" w:eastAsia="Times New Roman" w:hAnsi="Times New Roman" w:cs="Times New Roman"/>
          <w:b/>
          <w:bCs/>
          <w:kern w:val="0"/>
          <w:sz w:val="36"/>
          <w:szCs w:val="36"/>
          <w:lang w:eastAsia="es-MX"/>
          <w14:ligatures w14:val="none"/>
        </w:rPr>
        <w:t>Pilar 3 – Suscripción y alternativas</w:t>
      </w:r>
    </w:p>
    <w:p w14:paraId="0222973F" w14:textId="77777777" w:rsidR="004C1E85" w:rsidRPr="004C1E85" w:rsidRDefault="00C31E53" w:rsidP="004C1E85">
      <w:pPr>
        <w:rPr>
          <w:rFonts w:ascii="Times New Roman" w:eastAsia="Times New Roman" w:hAnsi="Times New Roman" w:cs="Times New Roman"/>
          <w:kern w:val="0"/>
          <w:lang w:eastAsia="es-MX"/>
          <w14:ligatures w14:val="none"/>
        </w:rPr>
      </w:pPr>
      <w:r w:rsidRPr="00C31E53">
        <w:rPr>
          <w:rFonts w:ascii="Times New Roman" w:eastAsia="Times New Roman" w:hAnsi="Times New Roman" w:cs="Times New Roman"/>
          <w:noProof/>
          <w:kern w:val="0"/>
          <w:lang w:eastAsia="es-MX"/>
        </w:rPr>
        <w:pict w14:anchorId="49AF44EA">
          <v:rect id="_x0000_i1035" alt="" style="width:441.9pt;height:.05pt;mso-width-percent:0;mso-height-percent:0;mso-width-percent:0;mso-height-percent:0" o:hralign="center" o:hrstd="t" o:hr="t" fillcolor="#a0a0a0" stroked="f"/>
        </w:pict>
      </w:r>
    </w:p>
    <w:p w14:paraId="04110E47" w14:textId="77777777" w:rsidR="004C1E85" w:rsidRPr="004C1E85" w:rsidRDefault="004C1E85" w:rsidP="004C1E85">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4C1E85">
        <w:rPr>
          <w:rFonts w:ascii="Times New Roman" w:eastAsia="Times New Roman" w:hAnsi="Times New Roman" w:cs="Times New Roman"/>
          <w:b/>
          <w:bCs/>
          <w:kern w:val="0"/>
          <w:sz w:val="36"/>
          <w:szCs w:val="36"/>
          <w:lang w:eastAsia="es-MX"/>
          <w14:ligatures w14:val="none"/>
        </w:rPr>
        <w:t>H1: Suscripción de autos en Chile: qué incluye, cuánto cuesta y para quién conviene</w:t>
      </w:r>
    </w:p>
    <w:p w14:paraId="1D5D6ABA"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23D41D22"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b/>
          <w:bCs/>
          <w:kern w:val="0"/>
          <w:lang w:eastAsia="es-MX"/>
          <w14:ligatures w14:val="none"/>
        </w:rPr>
        <w:t>Slug:</w:t>
      </w:r>
    </w:p>
    <w:p w14:paraId="1B6E5518"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w:t>
      </w:r>
      <w:proofErr w:type="spellStart"/>
      <w:r w:rsidRPr="004C1E85">
        <w:rPr>
          <w:rFonts w:ascii="Times New Roman" w:eastAsia="Times New Roman" w:hAnsi="Times New Roman" w:cs="Times New Roman"/>
          <w:kern w:val="0"/>
          <w:lang w:eastAsia="es-MX"/>
          <w14:ligatures w14:val="none"/>
        </w:rPr>
        <w:t>suscripcion</w:t>
      </w:r>
      <w:proofErr w:type="spellEnd"/>
      <w:r w:rsidRPr="004C1E85">
        <w:rPr>
          <w:rFonts w:ascii="Times New Roman" w:eastAsia="Times New Roman" w:hAnsi="Times New Roman" w:cs="Times New Roman"/>
          <w:kern w:val="0"/>
          <w:lang w:eastAsia="es-MX"/>
          <w14:ligatures w14:val="none"/>
        </w:rPr>
        <w:t>-autos-chile</w:t>
      </w:r>
    </w:p>
    <w:p w14:paraId="72C32A3B"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44381DF2"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b/>
          <w:bCs/>
          <w:kern w:val="0"/>
          <w:lang w:eastAsia="es-MX"/>
          <w14:ligatures w14:val="none"/>
        </w:rPr>
        <w:t xml:space="preserve">Meta </w:t>
      </w:r>
      <w:proofErr w:type="spellStart"/>
      <w:r w:rsidRPr="004C1E85">
        <w:rPr>
          <w:rFonts w:ascii="Times New Roman" w:eastAsia="Times New Roman" w:hAnsi="Times New Roman" w:cs="Times New Roman"/>
          <w:b/>
          <w:bCs/>
          <w:kern w:val="0"/>
          <w:lang w:eastAsia="es-MX"/>
          <w14:ligatures w14:val="none"/>
        </w:rPr>
        <w:t>description</w:t>
      </w:r>
      <w:proofErr w:type="spellEnd"/>
      <w:r w:rsidRPr="004C1E85">
        <w:rPr>
          <w:rFonts w:ascii="Times New Roman" w:eastAsia="Times New Roman" w:hAnsi="Times New Roman" w:cs="Times New Roman"/>
          <w:b/>
          <w:bCs/>
          <w:kern w:val="0"/>
          <w:lang w:eastAsia="es-MX"/>
          <w14:ligatures w14:val="none"/>
        </w:rPr>
        <w:t>:</w:t>
      </w:r>
    </w:p>
    <w:p w14:paraId="37E19C90"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 xml:space="preserve">Descubre cómo funciona la suscripción de autos en Chile, qué incluye y cuándo conviene frente a comprar o leasing. Una alternativa moderna al </w:t>
      </w:r>
      <w:proofErr w:type="spellStart"/>
      <w:r w:rsidRPr="004C1E85">
        <w:rPr>
          <w:rFonts w:ascii="Times New Roman" w:eastAsia="Times New Roman" w:hAnsi="Times New Roman" w:cs="Times New Roman"/>
          <w:kern w:val="0"/>
          <w:lang w:eastAsia="es-MX"/>
          <w14:ligatures w14:val="none"/>
        </w:rPr>
        <w:t>rent</w:t>
      </w:r>
      <w:proofErr w:type="spellEnd"/>
      <w:r w:rsidRPr="004C1E85">
        <w:rPr>
          <w:rFonts w:ascii="Times New Roman" w:eastAsia="Times New Roman" w:hAnsi="Times New Roman" w:cs="Times New Roman"/>
          <w:kern w:val="0"/>
          <w:lang w:eastAsia="es-MX"/>
          <w14:ligatures w14:val="none"/>
        </w:rPr>
        <w:t xml:space="preserve"> a car tradicional.</w:t>
      </w:r>
    </w:p>
    <w:p w14:paraId="65401D5F"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67B3B647"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roofErr w:type="spellStart"/>
      <w:r w:rsidRPr="004C1E85">
        <w:rPr>
          <w:rFonts w:ascii="Times New Roman" w:eastAsia="Times New Roman" w:hAnsi="Times New Roman" w:cs="Times New Roman"/>
          <w:b/>
          <w:bCs/>
          <w:kern w:val="0"/>
          <w:lang w:eastAsia="es-MX"/>
          <w14:ligatures w14:val="none"/>
        </w:rPr>
        <w:t>Keyword</w:t>
      </w:r>
      <w:proofErr w:type="spellEnd"/>
      <w:r w:rsidRPr="004C1E85">
        <w:rPr>
          <w:rFonts w:ascii="Times New Roman" w:eastAsia="Times New Roman" w:hAnsi="Times New Roman" w:cs="Times New Roman"/>
          <w:b/>
          <w:bCs/>
          <w:kern w:val="0"/>
          <w:lang w:eastAsia="es-MX"/>
          <w14:ligatures w14:val="none"/>
        </w:rPr>
        <w:t xml:space="preserve"> principal:</w:t>
      </w:r>
    </w:p>
    <w:p w14:paraId="7464A9CA"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suscripción de autos en Chile</w:t>
      </w:r>
    </w:p>
    <w:p w14:paraId="54D2AF14"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3193867B"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roofErr w:type="spellStart"/>
      <w:r w:rsidRPr="004C1E85">
        <w:rPr>
          <w:rFonts w:ascii="Times New Roman" w:eastAsia="Times New Roman" w:hAnsi="Times New Roman" w:cs="Times New Roman"/>
          <w:b/>
          <w:bCs/>
          <w:kern w:val="0"/>
          <w:lang w:eastAsia="es-MX"/>
          <w14:ligatures w14:val="none"/>
        </w:rPr>
        <w:t>Keywords</w:t>
      </w:r>
      <w:proofErr w:type="spellEnd"/>
      <w:r w:rsidRPr="004C1E85">
        <w:rPr>
          <w:rFonts w:ascii="Times New Roman" w:eastAsia="Times New Roman" w:hAnsi="Times New Roman" w:cs="Times New Roman"/>
          <w:b/>
          <w:bCs/>
          <w:kern w:val="0"/>
          <w:lang w:eastAsia="es-MX"/>
          <w14:ligatures w14:val="none"/>
        </w:rPr>
        <w:t xml:space="preserve"> secundarias:</w:t>
      </w:r>
    </w:p>
    <w:p w14:paraId="039AEBF6"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roofErr w:type="spellStart"/>
      <w:r w:rsidRPr="004C1E85">
        <w:rPr>
          <w:rFonts w:ascii="Times New Roman" w:eastAsia="Times New Roman" w:hAnsi="Times New Roman" w:cs="Times New Roman"/>
          <w:kern w:val="0"/>
          <w:lang w:eastAsia="es-MX"/>
          <w14:ligatures w14:val="none"/>
        </w:rPr>
        <w:t>rent</w:t>
      </w:r>
      <w:proofErr w:type="spellEnd"/>
      <w:r w:rsidRPr="004C1E85">
        <w:rPr>
          <w:rFonts w:ascii="Times New Roman" w:eastAsia="Times New Roman" w:hAnsi="Times New Roman" w:cs="Times New Roman"/>
          <w:kern w:val="0"/>
          <w:lang w:eastAsia="es-MX"/>
          <w14:ligatures w14:val="none"/>
        </w:rPr>
        <w:t xml:space="preserve"> a car mensual, arriendo por meses, </w:t>
      </w:r>
      <w:proofErr w:type="spellStart"/>
      <w:r w:rsidRPr="004C1E85">
        <w:rPr>
          <w:rFonts w:ascii="Times New Roman" w:eastAsia="Times New Roman" w:hAnsi="Times New Roman" w:cs="Times New Roman"/>
          <w:kern w:val="0"/>
          <w:lang w:eastAsia="es-MX"/>
          <w14:ligatures w14:val="none"/>
        </w:rPr>
        <w:t>rent</w:t>
      </w:r>
      <w:proofErr w:type="spellEnd"/>
      <w:r w:rsidRPr="004C1E85">
        <w:rPr>
          <w:rFonts w:ascii="Times New Roman" w:eastAsia="Times New Roman" w:hAnsi="Times New Roman" w:cs="Times New Roman"/>
          <w:kern w:val="0"/>
          <w:lang w:eastAsia="es-MX"/>
          <w14:ligatures w14:val="none"/>
        </w:rPr>
        <w:t xml:space="preserve"> a car empresas, renting automotriz, movilidad flexible</w:t>
      </w:r>
    </w:p>
    <w:p w14:paraId="695AF696" w14:textId="77777777" w:rsidR="004C1E85" w:rsidRPr="004C1E85" w:rsidRDefault="00C31E53" w:rsidP="004C1E85">
      <w:pPr>
        <w:rPr>
          <w:rFonts w:ascii="Times New Roman" w:eastAsia="Times New Roman" w:hAnsi="Times New Roman" w:cs="Times New Roman"/>
          <w:kern w:val="0"/>
          <w:lang w:eastAsia="es-MX"/>
          <w14:ligatures w14:val="none"/>
        </w:rPr>
      </w:pPr>
      <w:r w:rsidRPr="00C31E53">
        <w:rPr>
          <w:rFonts w:ascii="Times New Roman" w:eastAsia="Times New Roman" w:hAnsi="Times New Roman" w:cs="Times New Roman"/>
          <w:noProof/>
          <w:kern w:val="0"/>
          <w:lang w:eastAsia="es-MX"/>
        </w:rPr>
        <w:lastRenderedPageBreak/>
        <w:pict w14:anchorId="63F3B0E7">
          <v:rect id="_x0000_i1034" alt="" style="width:441.9pt;height:.05pt;mso-width-percent:0;mso-height-percent:0;mso-width-percent:0;mso-height-percent:0" o:hralign="center" o:hrstd="t" o:hr="t" fillcolor="#a0a0a0" stroked="f"/>
        </w:pict>
      </w:r>
    </w:p>
    <w:p w14:paraId="61B2B780" w14:textId="77777777" w:rsidR="004C1E85" w:rsidRPr="004C1E85" w:rsidRDefault="004C1E85" w:rsidP="004C1E85">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4C1E85">
        <w:rPr>
          <w:rFonts w:ascii="Times New Roman" w:eastAsia="Times New Roman" w:hAnsi="Times New Roman" w:cs="Times New Roman"/>
          <w:b/>
          <w:bCs/>
          <w:kern w:val="0"/>
          <w:sz w:val="27"/>
          <w:szCs w:val="27"/>
          <w:lang w:eastAsia="es-MX"/>
          <w14:ligatures w14:val="none"/>
        </w:rPr>
        <w:t>Artículo</w:t>
      </w:r>
    </w:p>
    <w:p w14:paraId="20368FA1"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6830DD11"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La forma en que las personas acceden a un vehículo está cambiando. La suscripción de autos en Chile se posiciona como una alternativa moderna frente a la compra tradicional o el leasing.</w:t>
      </w:r>
    </w:p>
    <w:p w14:paraId="359DBD41"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7F72258D"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Pero ¿qué significa realmente suscribirse a un auto?</w:t>
      </w:r>
    </w:p>
    <w:p w14:paraId="5917823D"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75EC4D47" w14:textId="77777777" w:rsidR="004C1E85" w:rsidRPr="004C1E85" w:rsidRDefault="004C1E85" w:rsidP="004C1E85">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4C1E85">
        <w:rPr>
          <w:rFonts w:ascii="Times New Roman" w:eastAsia="Times New Roman" w:hAnsi="Times New Roman" w:cs="Times New Roman"/>
          <w:b/>
          <w:bCs/>
          <w:kern w:val="0"/>
          <w:sz w:val="36"/>
          <w:szCs w:val="36"/>
          <w:lang w:eastAsia="es-MX"/>
          <w14:ligatures w14:val="none"/>
        </w:rPr>
        <w:t>¿Qué incluye una suscripción?</w:t>
      </w:r>
    </w:p>
    <w:p w14:paraId="055D84F2"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6FC1FDF8"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Generalmente contempla:</w:t>
      </w:r>
    </w:p>
    <w:p w14:paraId="00390CEE" w14:textId="77777777" w:rsidR="004C1E85" w:rsidRPr="004C1E85" w:rsidRDefault="004C1E85" w:rsidP="004C1E85">
      <w:pPr>
        <w:numPr>
          <w:ilvl w:val="0"/>
          <w:numId w:val="15"/>
        </w:num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Uso del vehículo</w:t>
      </w:r>
    </w:p>
    <w:p w14:paraId="27B1C76D" w14:textId="77777777" w:rsidR="004C1E85" w:rsidRPr="004C1E85" w:rsidRDefault="004C1E85" w:rsidP="004C1E85">
      <w:pPr>
        <w:numPr>
          <w:ilvl w:val="0"/>
          <w:numId w:val="15"/>
        </w:num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Seguro</w:t>
      </w:r>
    </w:p>
    <w:p w14:paraId="6A3C6694" w14:textId="77777777" w:rsidR="004C1E85" w:rsidRPr="004C1E85" w:rsidRDefault="004C1E85" w:rsidP="004C1E85">
      <w:pPr>
        <w:numPr>
          <w:ilvl w:val="0"/>
          <w:numId w:val="15"/>
        </w:num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Mantenciones</w:t>
      </w:r>
    </w:p>
    <w:p w14:paraId="2A383D05" w14:textId="77777777" w:rsidR="004C1E85" w:rsidRPr="004C1E85" w:rsidRDefault="004C1E85" w:rsidP="004C1E85">
      <w:pPr>
        <w:numPr>
          <w:ilvl w:val="0"/>
          <w:numId w:val="15"/>
        </w:num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Asistencia en ruta</w:t>
      </w:r>
    </w:p>
    <w:p w14:paraId="4A89A8F4" w14:textId="77777777" w:rsidR="004C1E85" w:rsidRPr="004C1E85" w:rsidRDefault="004C1E85" w:rsidP="004C1E85">
      <w:pPr>
        <w:numPr>
          <w:ilvl w:val="0"/>
          <w:numId w:val="15"/>
        </w:num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Permisos</w:t>
      </w:r>
    </w:p>
    <w:p w14:paraId="1E238510"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53B48A48"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Todo en una cuota mensual fija.</w:t>
      </w:r>
    </w:p>
    <w:p w14:paraId="5029D355"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6F9D4249"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Esto elimina la incertidumbre financiera que muchas veces implica tener un vehículo propio.</w:t>
      </w:r>
    </w:p>
    <w:p w14:paraId="7F04E5A0"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79EA15BF" w14:textId="77777777" w:rsidR="004C1E85" w:rsidRPr="004C1E85" w:rsidRDefault="004C1E85" w:rsidP="004C1E85">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4C1E85">
        <w:rPr>
          <w:rFonts w:ascii="Times New Roman" w:eastAsia="Times New Roman" w:hAnsi="Times New Roman" w:cs="Times New Roman"/>
          <w:b/>
          <w:bCs/>
          <w:kern w:val="0"/>
          <w:sz w:val="36"/>
          <w:szCs w:val="36"/>
          <w:lang w:eastAsia="es-MX"/>
          <w14:ligatures w14:val="none"/>
        </w:rPr>
        <w:t>¿Cuánto cuesta comparado con comprar?</w:t>
      </w:r>
    </w:p>
    <w:p w14:paraId="24512C83"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59255543"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Comprar un auto requiere pie, financiamiento y asumir depreciación.</w:t>
      </w:r>
    </w:p>
    <w:p w14:paraId="0844C39C"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5110EA19"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 xml:space="preserve">La suscripción o el </w:t>
      </w:r>
      <w:proofErr w:type="spellStart"/>
      <w:r w:rsidRPr="004C1E85">
        <w:rPr>
          <w:rFonts w:ascii="Times New Roman" w:eastAsia="Times New Roman" w:hAnsi="Times New Roman" w:cs="Times New Roman"/>
          <w:kern w:val="0"/>
          <w:lang w:eastAsia="es-MX"/>
          <w14:ligatures w14:val="none"/>
        </w:rPr>
        <w:t>rent</w:t>
      </w:r>
      <w:proofErr w:type="spellEnd"/>
      <w:r w:rsidRPr="004C1E85">
        <w:rPr>
          <w:rFonts w:ascii="Times New Roman" w:eastAsia="Times New Roman" w:hAnsi="Times New Roman" w:cs="Times New Roman"/>
          <w:kern w:val="0"/>
          <w:lang w:eastAsia="es-MX"/>
          <w14:ligatures w14:val="none"/>
        </w:rPr>
        <w:t xml:space="preserve"> a car por meses permiten acceder al vehículo sin endeudamiento de largo plazo, pagando solo por el período que lo necesitas.</w:t>
      </w:r>
    </w:p>
    <w:p w14:paraId="10F1A44A"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2138713E" w14:textId="77777777" w:rsidR="004C1E85" w:rsidRPr="004C1E85" w:rsidRDefault="004C1E85" w:rsidP="004C1E85">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4C1E85">
        <w:rPr>
          <w:rFonts w:ascii="Times New Roman" w:eastAsia="Times New Roman" w:hAnsi="Times New Roman" w:cs="Times New Roman"/>
          <w:b/>
          <w:bCs/>
          <w:kern w:val="0"/>
          <w:sz w:val="36"/>
          <w:szCs w:val="36"/>
          <w:lang w:eastAsia="es-MX"/>
          <w14:ligatures w14:val="none"/>
        </w:rPr>
        <w:t>¿Para quién conviene?</w:t>
      </w:r>
    </w:p>
    <w:p w14:paraId="0D5D2082" w14:textId="77777777" w:rsidR="004C1E85" w:rsidRPr="004C1E85" w:rsidRDefault="004C1E85" w:rsidP="004C1E85">
      <w:pPr>
        <w:numPr>
          <w:ilvl w:val="0"/>
          <w:numId w:val="16"/>
        </w:num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Profesionales jóvenes que cambian de ciudad</w:t>
      </w:r>
    </w:p>
    <w:p w14:paraId="48B4CB8E" w14:textId="77777777" w:rsidR="004C1E85" w:rsidRPr="004C1E85" w:rsidRDefault="004C1E85" w:rsidP="004C1E85">
      <w:pPr>
        <w:numPr>
          <w:ilvl w:val="0"/>
          <w:numId w:val="16"/>
        </w:num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Personas que trabajan por proyectos</w:t>
      </w:r>
    </w:p>
    <w:p w14:paraId="5AF1E67E" w14:textId="77777777" w:rsidR="004C1E85" w:rsidRPr="004C1E85" w:rsidRDefault="004C1E85" w:rsidP="004C1E85">
      <w:pPr>
        <w:numPr>
          <w:ilvl w:val="0"/>
          <w:numId w:val="16"/>
        </w:num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Empresas que necesitan movilidad flexible</w:t>
      </w:r>
    </w:p>
    <w:p w14:paraId="0D245CCC" w14:textId="77777777" w:rsidR="004C1E85" w:rsidRPr="004C1E85" w:rsidRDefault="004C1E85" w:rsidP="004C1E85">
      <w:pPr>
        <w:numPr>
          <w:ilvl w:val="0"/>
          <w:numId w:val="16"/>
        </w:num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Emprendedores</w:t>
      </w:r>
    </w:p>
    <w:p w14:paraId="4708BC99"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35382627"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 xml:space="preserve">Para empresas, el modelo de </w:t>
      </w:r>
      <w:proofErr w:type="spellStart"/>
      <w:r w:rsidRPr="004C1E85">
        <w:rPr>
          <w:rFonts w:ascii="Times New Roman" w:eastAsia="Times New Roman" w:hAnsi="Times New Roman" w:cs="Times New Roman"/>
          <w:kern w:val="0"/>
          <w:lang w:eastAsia="es-MX"/>
          <w14:ligatures w14:val="none"/>
        </w:rPr>
        <w:t>rent</w:t>
      </w:r>
      <w:proofErr w:type="spellEnd"/>
      <w:r w:rsidRPr="004C1E85">
        <w:rPr>
          <w:rFonts w:ascii="Times New Roman" w:eastAsia="Times New Roman" w:hAnsi="Times New Roman" w:cs="Times New Roman"/>
          <w:kern w:val="0"/>
          <w:lang w:eastAsia="es-MX"/>
          <w14:ligatures w14:val="none"/>
        </w:rPr>
        <w:t xml:space="preserve"> a car empresas puede resultar más eficiente que mantener flotas propias.</w:t>
      </w:r>
    </w:p>
    <w:p w14:paraId="461C8793"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4F89F156" w14:textId="77777777" w:rsidR="004C1E85" w:rsidRPr="004C1E85" w:rsidRDefault="004C1E85" w:rsidP="004C1E85">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4C1E85">
        <w:rPr>
          <w:rFonts w:ascii="Times New Roman" w:eastAsia="Times New Roman" w:hAnsi="Times New Roman" w:cs="Times New Roman"/>
          <w:b/>
          <w:bCs/>
          <w:kern w:val="0"/>
          <w:sz w:val="36"/>
          <w:szCs w:val="36"/>
          <w:lang w:eastAsia="es-MX"/>
          <w14:ligatures w14:val="none"/>
        </w:rPr>
        <w:t>Flexibilidad como ventaja principal</w:t>
      </w:r>
    </w:p>
    <w:p w14:paraId="79FC4F66"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5F7EF01E"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La gran diferencia es la libertad: puedes cambiar de modelo, ajustar plazos o cancelar sin quedar atado a un crédito de varios años.</w:t>
      </w:r>
    </w:p>
    <w:p w14:paraId="23CE96AD" w14:textId="77777777" w:rsidR="004C1E85" w:rsidRPr="004C1E85" w:rsidRDefault="00C31E53" w:rsidP="004C1E85">
      <w:pPr>
        <w:rPr>
          <w:rFonts w:ascii="Times New Roman" w:eastAsia="Times New Roman" w:hAnsi="Times New Roman" w:cs="Times New Roman"/>
          <w:kern w:val="0"/>
          <w:lang w:eastAsia="es-MX"/>
          <w14:ligatures w14:val="none"/>
        </w:rPr>
      </w:pPr>
      <w:r w:rsidRPr="00C31E53">
        <w:rPr>
          <w:rFonts w:ascii="Times New Roman" w:eastAsia="Times New Roman" w:hAnsi="Times New Roman" w:cs="Times New Roman"/>
          <w:noProof/>
          <w:kern w:val="0"/>
          <w:lang w:eastAsia="es-MX"/>
        </w:rPr>
        <w:pict w14:anchorId="16D67D57">
          <v:rect id="_x0000_i1033" alt="" style="width:441.9pt;height:.05pt;mso-width-percent:0;mso-height-percent:0;mso-width-percent:0;mso-height-percent:0" o:hralign="center" o:hrstd="t" o:hr="t" fillcolor="#a0a0a0" stroked="f"/>
        </w:pict>
      </w:r>
    </w:p>
    <w:p w14:paraId="47773447" w14:textId="77777777" w:rsidR="004C1E85" w:rsidRPr="004C1E85" w:rsidRDefault="004C1E85" w:rsidP="004C1E85">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4C1E85">
        <w:rPr>
          <w:rFonts w:ascii="Times New Roman" w:eastAsia="Times New Roman" w:hAnsi="Times New Roman" w:cs="Times New Roman"/>
          <w:b/>
          <w:bCs/>
          <w:kern w:val="0"/>
          <w:sz w:val="27"/>
          <w:szCs w:val="27"/>
          <w:lang w:eastAsia="es-MX"/>
          <w14:ligatures w14:val="none"/>
        </w:rPr>
        <w:t>CTA</w:t>
      </w:r>
    </w:p>
    <w:p w14:paraId="431D61EF"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5942D501"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 xml:space="preserve">Conoce las alternativas de movilidad flexible de </w:t>
      </w:r>
      <w:proofErr w:type="spellStart"/>
      <w:r w:rsidRPr="004C1E85">
        <w:rPr>
          <w:rFonts w:ascii="Times New Roman" w:eastAsia="Times New Roman" w:hAnsi="Times New Roman" w:cs="Times New Roman"/>
          <w:kern w:val="0"/>
          <w:lang w:eastAsia="es-MX"/>
          <w14:ligatures w14:val="none"/>
        </w:rPr>
        <w:t>MittaGO</w:t>
      </w:r>
      <w:proofErr w:type="spellEnd"/>
      <w:r w:rsidRPr="004C1E85">
        <w:rPr>
          <w:rFonts w:ascii="Times New Roman" w:eastAsia="Times New Roman" w:hAnsi="Times New Roman" w:cs="Times New Roman"/>
          <w:kern w:val="0"/>
          <w:lang w:eastAsia="es-MX"/>
          <w14:ligatures w14:val="none"/>
        </w:rPr>
        <w:t xml:space="preserve"> y descubre si la suscripción o el </w:t>
      </w:r>
      <w:proofErr w:type="spellStart"/>
      <w:r w:rsidRPr="004C1E85">
        <w:rPr>
          <w:rFonts w:ascii="Times New Roman" w:eastAsia="Times New Roman" w:hAnsi="Times New Roman" w:cs="Times New Roman"/>
          <w:kern w:val="0"/>
          <w:lang w:eastAsia="es-MX"/>
          <w14:ligatures w14:val="none"/>
        </w:rPr>
        <w:t>rent</w:t>
      </w:r>
      <w:proofErr w:type="spellEnd"/>
      <w:r w:rsidRPr="004C1E85">
        <w:rPr>
          <w:rFonts w:ascii="Times New Roman" w:eastAsia="Times New Roman" w:hAnsi="Times New Roman" w:cs="Times New Roman"/>
          <w:kern w:val="0"/>
          <w:lang w:eastAsia="es-MX"/>
          <w14:ligatures w14:val="none"/>
        </w:rPr>
        <w:t xml:space="preserve"> a car mensual es la opción ideal para tu etapa actual.</w:t>
      </w:r>
    </w:p>
    <w:p w14:paraId="73F276A1" w14:textId="77777777" w:rsidR="004C1E85" w:rsidRPr="004C1E85" w:rsidRDefault="00C31E53" w:rsidP="004C1E85">
      <w:pPr>
        <w:rPr>
          <w:rFonts w:ascii="Times New Roman" w:eastAsia="Times New Roman" w:hAnsi="Times New Roman" w:cs="Times New Roman"/>
          <w:kern w:val="0"/>
          <w:lang w:eastAsia="es-MX"/>
          <w14:ligatures w14:val="none"/>
        </w:rPr>
      </w:pPr>
      <w:r w:rsidRPr="00C31E53">
        <w:rPr>
          <w:rFonts w:ascii="Times New Roman" w:eastAsia="Times New Roman" w:hAnsi="Times New Roman" w:cs="Times New Roman"/>
          <w:noProof/>
          <w:kern w:val="0"/>
          <w:lang w:eastAsia="es-MX"/>
        </w:rPr>
        <w:pict w14:anchorId="3D9329E7">
          <v:rect id="_x0000_i1032" alt="" style="width:441.9pt;height:.05pt;mso-width-percent:0;mso-height-percent:0;mso-width-percent:0;mso-height-percent:0" o:hralign="center" o:hrstd="t" o:hr="t" fillcolor="#a0a0a0" stroked="f"/>
        </w:pict>
      </w:r>
    </w:p>
    <w:p w14:paraId="37BDF493" w14:textId="77777777" w:rsidR="004C1E85" w:rsidRPr="004C1E85" w:rsidRDefault="004C1E85" w:rsidP="004C1E85">
      <w:pPr>
        <w:spacing w:before="100" w:beforeAutospacing="1" w:after="100" w:afterAutospacing="1"/>
        <w:outlineLvl w:val="0"/>
        <w:rPr>
          <w:rFonts w:ascii="Times New Roman" w:eastAsia="Times New Roman" w:hAnsi="Times New Roman" w:cs="Times New Roman"/>
          <w:b/>
          <w:bCs/>
          <w:kern w:val="36"/>
          <w:sz w:val="48"/>
          <w:szCs w:val="48"/>
          <w:lang w:eastAsia="es-MX"/>
          <w14:ligatures w14:val="none"/>
        </w:rPr>
      </w:pPr>
      <w:r w:rsidRPr="004C1E85">
        <w:rPr>
          <w:rFonts w:ascii="Times New Roman" w:eastAsia="Times New Roman" w:hAnsi="Times New Roman" w:cs="Times New Roman"/>
          <w:b/>
          <w:bCs/>
          <w:kern w:val="36"/>
          <w:sz w:val="48"/>
          <w:szCs w:val="48"/>
          <w:lang w:eastAsia="es-MX"/>
          <w14:ligatures w14:val="none"/>
        </w:rPr>
        <w:t>CONTENIDO 3</w:t>
      </w:r>
    </w:p>
    <w:p w14:paraId="0D5C8F6F"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32F75B9C" w14:textId="77777777" w:rsidR="004C1E85" w:rsidRPr="004C1E85" w:rsidRDefault="004C1E85" w:rsidP="004C1E85">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4C1E85">
        <w:rPr>
          <w:rFonts w:ascii="Times New Roman" w:eastAsia="Times New Roman" w:hAnsi="Times New Roman" w:cs="Times New Roman"/>
          <w:b/>
          <w:bCs/>
          <w:kern w:val="0"/>
          <w:sz w:val="36"/>
          <w:szCs w:val="36"/>
          <w:lang w:eastAsia="es-MX"/>
          <w14:ligatures w14:val="none"/>
        </w:rPr>
        <w:t xml:space="preserve">Pilar 4 – </w:t>
      </w:r>
      <w:proofErr w:type="spellStart"/>
      <w:r w:rsidRPr="004C1E85">
        <w:rPr>
          <w:rFonts w:ascii="Times New Roman" w:eastAsia="Times New Roman" w:hAnsi="Times New Roman" w:cs="Times New Roman"/>
          <w:b/>
          <w:bCs/>
          <w:kern w:val="0"/>
          <w:sz w:val="36"/>
          <w:szCs w:val="36"/>
          <w:lang w:eastAsia="es-MX"/>
          <w14:ligatures w14:val="none"/>
        </w:rPr>
        <w:t>Lifestyle</w:t>
      </w:r>
      <w:proofErr w:type="spellEnd"/>
      <w:r w:rsidRPr="004C1E85">
        <w:rPr>
          <w:rFonts w:ascii="Times New Roman" w:eastAsia="Times New Roman" w:hAnsi="Times New Roman" w:cs="Times New Roman"/>
          <w:b/>
          <w:bCs/>
          <w:kern w:val="0"/>
          <w:sz w:val="36"/>
          <w:szCs w:val="36"/>
          <w:lang w:eastAsia="es-MX"/>
          <w14:ligatures w14:val="none"/>
        </w:rPr>
        <w:t xml:space="preserve"> y uso</w:t>
      </w:r>
    </w:p>
    <w:p w14:paraId="568231AF" w14:textId="77777777" w:rsidR="004C1E85" w:rsidRPr="004C1E85" w:rsidRDefault="00C31E53" w:rsidP="004C1E85">
      <w:pPr>
        <w:rPr>
          <w:rFonts w:ascii="Times New Roman" w:eastAsia="Times New Roman" w:hAnsi="Times New Roman" w:cs="Times New Roman"/>
          <w:kern w:val="0"/>
          <w:lang w:eastAsia="es-MX"/>
          <w14:ligatures w14:val="none"/>
        </w:rPr>
      </w:pPr>
      <w:r w:rsidRPr="00C31E53">
        <w:rPr>
          <w:rFonts w:ascii="Times New Roman" w:eastAsia="Times New Roman" w:hAnsi="Times New Roman" w:cs="Times New Roman"/>
          <w:noProof/>
          <w:kern w:val="0"/>
          <w:lang w:eastAsia="es-MX"/>
        </w:rPr>
        <w:lastRenderedPageBreak/>
        <w:pict w14:anchorId="51BB5EB4">
          <v:rect id="_x0000_i1031" alt="" style="width:441.9pt;height:.05pt;mso-width-percent:0;mso-height-percent:0;mso-width-percent:0;mso-height-percent:0" o:hralign="center" o:hrstd="t" o:hr="t" fillcolor="#a0a0a0" stroked="f"/>
        </w:pict>
      </w:r>
    </w:p>
    <w:p w14:paraId="5BB8E163" w14:textId="77777777" w:rsidR="004C1E85" w:rsidRPr="004C1E85" w:rsidRDefault="004C1E85" w:rsidP="004C1E85">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4C1E85">
        <w:rPr>
          <w:rFonts w:ascii="Times New Roman" w:eastAsia="Times New Roman" w:hAnsi="Times New Roman" w:cs="Times New Roman"/>
          <w:b/>
          <w:bCs/>
          <w:kern w:val="0"/>
          <w:sz w:val="36"/>
          <w:szCs w:val="36"/>
          <w:lang w:eastAsia="es-MX"/>
          <w14:ligatures w14:val="none"/>
        </w:rPr>
        <w:t>H1: ¿Realmente necesitas un auto propio hoy? Depende de cómo lo usas</w:t>
      </w:r>
    </w:p>
    <w:p w14:paraId="5EAB727F"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725462AD"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b/>
          <w:bCs/>
          <w:kern w:val="0"/>
          <w:lang w:eastAsia="es-MX"/>
          <w14:ligatures w14:val="none"/>
        </w:rPr>
        <w:t>Slug:</w:t>
      </w:r>
    </w:p>
    <w:p w14:paraId="2A5A804F"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/necesito-auto-propio-o-arriendo</w:t>
      </w:r>
    </w:p>
    <w:p w14:paraId="6CF91B1B"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2B91D4CB"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b/>
          <w:bCs/>
          <w:kern w:val="0"/>
          <w:lang w:eastAsia="es-MX"/>
          <w14:ligatures w14:val="none"/>
        </w:rPr>
        <w:t xml:space="preserve">Meta </w:t>
      </w:r>
      <w:proofErr w:type="spellStart"/>
      <w:r w:rsidRPr="004C1E85">
        <w:rPr>
          <w:rFonts w:ascii="Times New Roman" w:eastAsia="Times New Roman" w:hAnsi="Times New Roman" w:cs="Times New Roman"/>
          <w:b/>
          <w:bCs/>
          <w:kern w:val="0"/>
          <w:lang w:eastAsia="es-MX"/>
          <w14:ligatures w14:val="none"/>
        </w:rPr>
        <w:t>description</w:t>
      </w:r>
      <w:proofErr w:type="spellEnd"/>
      <w:r w:rsidRPr="004C1E85">
        <w:rPr>
          <w:rFonts w:ascii="Times New Roman" w:eastAsia="Times New Roman" w:hAnsi="Times New Roman" w:cs="Times New Roman"/>
          <w:b/>
          <w:bCs/>
          <w:kern w:val="0"/>
          <w:lang w:eastAsia="es-MX"/>
          <w14:ligatures w14:val="none"/>
        </w:rPr>
        <w:t>:</w:t>
      </w:r>
    </w:p>
    <w:p w14:paraId="149D3E80"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 xml:space="preserve">Antes de comprar un auto, analiza cómo realmente lo usas. Descubre cuándo conviene un </w:t>
      </w:r>
      <w:proofErr w:type="spellStart"/>
      <w:r w:rsidRPr="004C1E85">
        <w:rPr>
          <w:rFonts w:ascii="Times New Roman" w:eastAsia="Times New Roman" w:hAnsi="Times New Roman" w:cs="Times New Roman"/>
          <w:kern w:val="0"/>
          <w:lang w:eastAsia="es-MX"/>
          <w14:ligatures w14:val="none"/>
        </w:rPr>
        <w:t>rent</w:t>
      </w:r>
      <w:proofErr w:type="spellEnd"/>
      <w:r w:rsidRPr="004C1E85">
        <w:rPr>
          <w:rFonts w:ascii="Times New Roman" w:eastAsia="Times New Roman" w:hAnsi="Times New Roman" w:cs="Times New Roman"/>
          <w:kern w:val="0"/>
          <w:lang w:eastAsia="es-MX"/>
          <w14:ligatures w14:val="none"/>
        </w:rPr>
        <w:t xml:space="preserve"> a car cerca de ti o arriendo por días en lugar de propiedad.</w:t>
      </w:r>
    </w:p>
    <w:p w14:paraId="6F73644D"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38DBD9D4"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roofErr w:type="spellStart"/>
      <w:r w:rsidRPr="004C1E85">
        <w:rPr>
          <w:rFonts w:ascii="Times New Roman" w:eastAsia="Times New Roman" w:hAnsi="Times New Roman" w:cs="Times New Roman"/>
          <w:b/>
          <w:bCs/>
          <w:kern w:val="0"/>
          <w:lang w:eastAsia="es-MX"/>
          <w14:ligatures w14:val="none"/>
        </w:rPr>
        <w:t>Keyword</w:t>
      </w:r>
      <w:proofErr w:type="spellEnd"/>
      <w:r w:rsidRPr="004C1E85">
        <w:rPr>
          <w:rFonts w:ascii="Times New Roman" w:eastAsia="Times New Roman" w:hAnsi="Times New Roman" w:cs="Times New Roman"/>
          <w:b/>
          <w:bCs/>
          <w:kern w:val="0"/>
          <w:lang w:eastAsia="es-MX"/>
          <w14:ligatures w14:val="none"/>
        </w:rPr>
        <w:t xml:space="preserve"> principal:</w:t>
      </w:r>
    </w:p>
    <w:p w14:paraId="65407D98"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necesito un auto propio</w:t>
      </w:r>
    </w:p>
    <w:p w14:paraId="761F196A"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221EF89D"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roofErr w:type="spellStart"/>
      <w:r w:rsidRPr="004C1E85">
        <w:rPr>
          <w:rFonts w:ascii="Times New Roman" w:eastAsia="Times New Roman" w:hAnsi="Times New Roman" w:cs="Times New Roman"/>
          <w:b/>
          <w:bCs/>
          <w:kern w:val="0"/>
          <w:lang w:eastAsia="es-MX"/>
          <w14:ligatures w14:val="none"/>
        </w:rPr>
        <w:t>Keywords</w:t>
      </w:r>
      <w:proofErr w:type="spellEnd"/>
      <w:r w:rsidRPr="004C1E85">
        <w:rPr>
          <w:rFonts w:ascii="Times New Roman" w:eastAsia="Times New Roman" w:hAnsi="Times New Roman" w:cs="Times New Roman"/>
          <w:b/>
          <w:bCs/>
          <w:kern w:val="0"/>
          <w:lang w:eastAsia="es-MX"/>
          <w14:ligatures w14:val="none"/>
        </w:rPr>
        <w:t xml:space="preserve"> secundarias:</w:t>
      </w:r>
    </w:p>
    <w:p w14:paraId="19345151"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roofErr w:type="spellStart"/>
      <w:r w:rsidRPr="004C1E85">
        <w:rPr>
          <w:rFonts w:ascii="Times New Roman" w:eastAsia="Times New Roman" w:hAnsi="Times New Roman" w:cs="Times New Roman"/>
          <w:kern w:val="0"/>
          <w:lang w:eastAsia="es-MX"/>
          <w14:ligatures w14:val="none"/>
        </w:rPr>
        <w:t>rent</w:t>
      </w:r>
      <w:proofErr w:type="spellEnd"/>
      <w:r w:rsidRPr="004C1E85">
        <w:rPr>
          <w:rFonts w:ascii="Times New Roman" w:eastAsia="Times New Roman" w:hAnsi="Times New Roman" w:cs="Times New Roman"/>
          <w:kern w:val="0"/>
          <w:lang w:eastAsia="es-MX"/>
          <w14:ligatures w14:val="none"/>
        </w:rPr>
        <w:t xml:space="preserve"> a car cerca de </w:t>
      </w:r>
      <w:proofErr w:type="spellStart"/>
      <w:r w:rsidRPr="004C1E85">
        <w:rPr>
          <w:rFonts w:ascii="Times New Roman" w:eastAsia="Times New Roman" w:hAnsi="Times New Roman" w:cs="Times New Roman"/>
          <w:kern w:val="0"/>
          <w:lang w:eastAsia="es-MX"/>
          <w14:ligatures w14:val="none"/>
        </w:rPr>
        <w:t>mi</w:t>
      </w:r>
      <w:proofErr w:type="spellEnd"/>
      <w:r w:rsidRPr="004C1E85">
        <w:rPr>
          <w:rFonts w:ascii="Times New Roman" w:eastAsia="Times New Roman" w:hAnsi="Times New Roman" w:cs="Times New Roman"/>
          <w:kern w:val="0"/>
          <w:lang w:eastAsia="es-MX"/>
          <w14:ligatures w14:val="none"/>
        </w:rPr>
        <w:t xml:space="preserve">, </w:t>
      </w:r>
      <w:proofErr w:type="spellStart"/>
      <w:r w:rsidRPr="004C1E85">
        <w:rPr>
          <w:rFonts w:ascii="Times New Roman" w:eastAsia="Times New Roman" w:hAnsi="Times New Roman" w:cs="Times New Roman"/>
          <w:kern w:val="0"/>
          <w:lang w:eastAsia="es-MX"/>
          <w14:ligatures w14:val="none"/>
        </w:rPr>
        <w:t>rent</w:t>
      </w:r>
      <w:proofErr w:type="spellEnd"/>
      <w:r w:rsidRPr="004C1E85">
        <w:rPr>
          <w:rFonts w:ascii="Times New Roman" w:eastAsia="Times New Roman" w:hAnsi="Times New Roman" w:cs="Times New Roman"/>
          <w:kern w:val="0"/>
          <w:lang w:eastAsia="es-MX"/>
          <w14:ligatures w14:val="none"/>
        </w:rPr>
        <w:t xml:space="preserve"> a car económico, arriendo de autos por días, movilidad urbana</w:t>
      </w:r>
    </w:p>
    <w:p w14:paraId="07203F56" w14:textId="77777777" w:rsidR="004C1E85" w:rsidRPr="004C1E85" w:rsidRDefault="00C31E53" w:rsidP="004C1E85">
      <w:pPr>
        <w:rPr>
          <w:rFonts w:ascii="Times New Roman" w:eastAsia="Times New Roman" w:hAnsi="Times New Roman" w:cs="Times New Roman"/>
          <w:kern w:val="0"/>
          <w:lang w:eastAsia="es-MX"/>
          <w14:ligatures w14:val="none"/>
        </w:rPr>
      </w:pPr>
      <w:r w:rsidRPr="00C31E53">
        <w:rPr>
          <w:rFonts w:ascii="Times New Roman" w:eastAsia="Times New Roman" w:hAnsi="Times New Roman" w:cs="Times New Roman"/>
          <w:noProof/>
          <w:kern w:val="0"/>
          <w:lang w:eastAsia="es-MX"/>
        </w:rPr>
        <w:pict w14:anchorId="1C2D0CCA">
          <v:rect id="_x0000_i1030" alt="" style="width:441.9pt;height:.05pt;mso-width-percent:0;mso-height-percent:0;mso-width-percent:0;mso-height-percent:0" o:hralign="center" o:hrstd="t" o:hr="t" fillcolor="#a0a0a0" stroked="f"/>
        </w:pict>
      </w:r>
    </w:p>
    <w:p w14:paraId="7B2A6E7A" w14:textId="77777777" w:rsidR="004C1E85" w:rsidRPr="004C1E85" w:rsidRDefault="004C1E85" w:rsidP="004C1E85">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4C1E85">
        <w:rPr>
          <w:rFonts w:ascii="Times New Roman" w:eastAsia="Times New Roman" w:hAnsi="Times New Roman" w:cs="Times New Roman"/>
          <w:b/>
          <w:bCs/>
          <w:kern w:val="0"/>
          <w:sz w:val="27"/>
          <w:szCs w:val="27"/>
          <w:lang w:eastAsia="es-MX"/>
          <w14:ligatures w14:val="none"/>
        </w:rPr>
        <w:t>Artículo</w:t>
      </w:r>
    </w:p>
    <w:p w14:paraId="25DD2CEB"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3110EABF"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Durante años, tener auto propio fue sinónimo de estabilidad y progreso. Pero el contexto actual —trabajo híbrido, teletrabajo y ciudades más conectadas— ha cambiado esa lógica.</w:t>
      </w:r>
    </w:p>
    <w:p w14:paraId="710A5DC7"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35BC8491"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La pregunta correcta hoy no es “¿puedo comprar un auto?”, sino “¿realmente lo necesito?”</w:t>
      </w:r>
    </w:p>
    <w:p w14:paraId="1C369076"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7450B3EA" w14:textId="77777777" w:rsidR="004C1E85" w:rsidRPr="004C1E85" w:rsidRDefault="004C1E85" w:rsidP="004C1E85">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4C1E85">
        <w:rPr>
          <w:rFonts w:ascii="Times New Roman" w:eastAsia="Times New Roman" w:hAnsi="Times New Roman" w:cs="Times New Roman"/>
          <w:b/>
          <w:bCs/>
          <w:kern w:val="0"/>
          <w:sz w:val="36"/>
          <w:szCs w:val="36"/>
          <w:lang w:eastAsia="es-MX"/>
          <w14:ligatures w14:val="none"/>
        </w:rPr>
        <w:lastRenderedPageBreak/>
        <w:t>Analiza tu frecuencia de uso</w:t>
      </w:r>
    </w:p>
    <w:p w14:paraId="571308EC"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104A3BC0"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Si lo usas:</w:t>
      </w:r>
    </w:p>
    <w:p w14:paraId="0AE2EB74" w14:textId="77777777" w:rsidR="004C1E85" w:rsidRPr="004C1E85" w:rsidRDefault="004C1E85" w:rsidP="004C1E85">
      <w:pPr>
        <w:numPr>
          <w:ilvl w:val="0"/>
          <w:numId w:val="17"/>
        </w:num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Todos los días → puede justificarse propiedad.</w:t>
      </w:r>
    </w:p>
    <w:p w14:paraId="3E6F652E" w14:textId="77777777" w:rsidR="004C1E85" w:rsidRPr="004C1E85" w:rsidRDefault="004C1E85" w:rsidP="004C1E85">
      <w:pPr>
        <w:numPr>
          <w:ilvl w:val="0"/>
          <w:numId w:val="17"/>
        </w:num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Solo fines de semana → quizás no.</w:t>
      </w:r>
    </w:p>
    <w:p w14:paraId="52897DB6" w14:textId="77777777" w:rsidR="004C1E85" w:rsidRPr="004C1E85" w:rsidRDefault="004C1E85" w:rsidP="004C1E85">
      <w:pPr>
        <w:numPr>
          <w:ilvl w:val="0"/>
          <w:numId w:val="17"/>
        </w:num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Solo para viajes → probablemente no.</w:t>
      </w:r>
    </w:p>
    <w:p w14:paraId="7FA88D73"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004768EC"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Muchas personas descubren que usan su auto menos del 40% del tiempo.</w:t>
      </w:r>
    </w:p>
    <w:p w14:paraId="4E90C7D4"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234EDC4C" w14:textId="77777777" w:rsidR="004C1E85" w:rsidRPr="004C1E85" w:rsidRDefault="004C1E85" w:rsidP="004C1E85">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4C1E85">
        <w:rPr>
          <w:rFonts w:ascii="Times New Roman" w:eastAsia="Times New Roman" w:hAnsi="Times New Roman" w:cs="Times New Roman"/>
          <w:b/>
          <w:bCs/>
          <w:kern w:val="0"/>
          <w:sz w:val="36"/>
          <w:szCs w:val="36"/>
          <w:lang w:eastAsia="es-MX"/>
          <w14:ligatures w14:val="none"/>
        </w:rPr>
        <w:t>El costo por uso real</w:t>
      </w:r>
    </w:p>
    <w:p w14:paraId="23660E07"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1D34E1C9"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Si sumas gastos anuales y los divides por los días efectivos de uso, el costo por día puede ser muy alto.</w:t>
      </w:r>
    </w:p>
    <w:p w14:paraId="10C69B30"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2E3C38A3"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 xml:space="preserve">En esos casos, un </w:t>
      </w:r>
      <w:proofErr w:type="spellStart"/>
      <w:r w:rsidRPr="004C1E85">
        <w:rPr>
          <w:rFonts w:ascii="Times New Roman" w:eastAsia="Times New Roman" w:hAnsi="Times New Roman" w:cs="Times New Roman"/>
          <w:kern w:val="0"/>
          <w:lang w:eastAsia="es-MX"/>
          <w14:ligatures w14:val="none"/>
        </w:rPr>
        <w:t>rent</w:t>
      </w:r>
      <w:proofErr w:type="spellEnd"/>
      <w:r w:rsidRPr="004C1E85">
        <w:rPr>
          <w:rFonts w:ascii="Times New Roman" w:eastAsia="Times New Roman" w:hAnsi="Times New Roman" w:cs="Times New Roman"/>
          <w:kern w:val="0"/>
          <w:lang w:eastAsia="es-MX"/>
          <w14:ligatures w14:val="none"/>
        </w:rPr>
        <w:t xml:space="preserve"> a car cerca de ti o incluso un </w:t>
      </w:r>
      <w:proofErr w:type="spellStart"/>
      <w:r w:rsidRPr="004C1E85">
        <w:rPr>
          <w:rFonts w:ascii="Times New Roman" w:eastAsia="Times New Roman" w:hAnsi="Times New Roman" w:cs="Times New Roman"/>
          <w:kern w:val="0"/>
          <w:lang w:eastAsia="es-MX"/>
          <w14:ligatures w14:val="none"/>
        </w:rPr>
        <w:t>rent</w:t>
      </w:r>
      <w:proofErr w:type="spellEnd"/>
      <w:r w:rsidRPr="004C1E85">
        <w:rPr>
          <w:rFonts w:ascii="Times New Roman" w:eastAsia="Times New Roman" w:hAnsi="Times New Roman" w:cs="Times New Roman"/>
          <w:kern w:val="0"/>
          <w:lang w:eastAsia="es-MX"/>
          <w14:ligatures w14:val="none"/>
        </w:rPr>
        <w:t xml:space="preserve"> a car aeropuerto para viajes puntuales puede ser más eficiente.</w:t>
      </w:r>
    </w:p>
    <w:p w14:paraId="57558188"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065720B7" w14:textId="77777777" w:rsidR="004C1E85" w:rsidRPr="004C1E85" w:rsidRDefault="004C1E85" w:rsidP="004C1E85">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4C1E85">
        <w:rPr>
          <w:rFonts w:ascii="Times New Roman" w:eastAsia="Times New Roman" w:hAnsi="Times New Roman" w:cs="Times New Roman"/>
          <w:b/>
          <w:bCs/>
          <w:kern w:val="0"/>
          <w:sz w:val="36"/>
          <w:szCs w:val="36"/>
          <w:lang w:eastAsia="es-MX"/>
          <w14:ligatures w14:val="none"/>
        </w:rPr>
        <w:t>Movilidad inteligente</w:t>
      </w:r>
    </w:p>
    <w:p w14:paraId="578ECBF2"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1C32D6FC"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Hoy puedes elegir:</w:t>
      </w:r>
    </w:p>
    <w:p w14:paraId="656E53BE" w14:textId="77777777" w:rsidR="004C1E85" w:rsidRPr="004C1E85" w:rsidRDefault="004C1E85" w:rsidP="004C1E85">
      <w:pPr>
        <w:numPr>
          <w:ilvl w:val="0"/>
          <w:numId w:val="18"/>
        </w:num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Arriendo por días</w:t>
      </w:r>
    </w:p>
    <w:p w14:paraId="548F83D4" w14:textId="77777777" w:rsidR="004C1E85" w:rsidRPr="004C1E85" w:rsidRDefault="004C1E85" w:rsidP="004C1E85">
      <w:pPr>
        <w:numPr>
          <w:ilvl w:val="0"/>
          <w:numId w:val="18"/>
        </w:numPr>
        <w:spacing w:before="100" w:beforeAutospacing="1" w:after="100" w:afterAutospacing="1"/>
        <w:rPr>
          <w:rFonts w:ascii="Times New Roman" w:eastAsia="Times New Roman" w:hAnsi="Times New Roman" w:cs="Times New Roman"/>
          <w:kern w:val="0"/>
          <w:lang w:eastAsia="es-MX"/>
          <w14:ligatures w14:val="none"/>
        </w:rPr>
      </w:pPr>
      <w:proofErr w:type="spellStart"/>
      <w:r w:rsidRPr="004C1E85">
        <w:rPr>
          <w:rFonts w:ascii="Times New Roman" w:eastAsia="Times New Roman" w:hAnsi="Times New Roman" w:cs="Times New Roman"/>
          <w:kern w:val="0"/>
          <w:lang w:eastAsia="es-MX"/>
          <w14:ligatures w14:val="none"/>
        </w:rPr>
        <w:t>Rent</w:t>
      </w:r>
      <w:proofErr w:type="spellEnd"/>
      <w:r w:rsidRPr="004C1E85">
        <w:rPr>
          <w:rFonts w:ascii="Times New Roman" w:eastAsia="Times New Roman" w:hAnsi="Times New Roman" w:cs="Times New Roman"/>
          <w:kern w:val="0"/>
          <w:lang w:eastAsia="es-MX"/>
          <w14:ligatures w14:val="none"/>
        </w:rPr>
        <w:t xml:space="preserve"> a car económico</w:t>
      </w:r>
    </w:p>
    <w:p w14:paraId="20C133C2" w14:textId="77777777" w:rsidR="004C1E85" w:rsidRPr="004C1E85" w:rsidRDefault="004C1E85" w:rsidP="004C1E85">
      <w:pPr>
        <w:numPr>
          <w:ilvl w:val="0"/>
          <w:numId w:val="18"/>
        </w:num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Arriendo por semanas</w:t>
      </w:r>
    </w:p>
    <w:p w14:paraId="2EEB67DA" w14:textId="77777777" w:rsidR="004C1E85" w:rsidRPr="004C1E85" w:rsidRDefault="004C1E85" w:rsidP="004C1E85">
      <w:pPr>
        <w:numPr>
          <w:ilvl w:val="0"/>
          <w:numId w:val="18"/>
        </w:numPr>
        <w:spacing w:before="100" w:beforeAutospacing="1" w:after="100" w:afterAutospacing="1"/>
        <w:rPr>
          <w:rFonts w:ascii="Times New Roman" w:eastAsia="Times New Roman" w:hAnsi="Times New Roman" w:cs="Times New Roman"/>
          <w:kern w:val="0"/>
          <w:lang w:eastAsia="es-MX"/>
          <w14:ligatures w14:val="none"/>
        </w:rPr>
      </w:pPr>
      <w:proofErr w:type="spellStart"/>
      <w:r w:rsidRPr="004C1E85">
        <w:rPr>
          <w:rFonts w:ascii="Times New Roman" w:eastAsia="Times New Roman" w:hAnsi="Times New Roman" w:cs="Times New Roman"/>
          <w:kern w:val="0"/>
          <w:lang w:eastAsia="es-MX"/>
          <w14:ligatures w14:val="none"/>
        </w:rPr>
        <w:t>Rent</w:t>
      </w:r>
      <w:proofErr w:type="spellEnd"/>
      <w:r w:rsidRPr="004C1E85">
        <w:rPr>
          <w:rFonts w:ascii="Times New Roman" w:eastAsia="Times New Roman" w:hAnsi="Times New Roman" w:cs="Times New Roman"/>
          <w:kern w:val="0"/>
          <w:lang w:eastAsia="es-MX"/>
          <w14:ligatures w14:val="none"/>
        </w:rPr>
        <w:t xml:space="preserve"> a car mensual</w:t>
      </w:r>
    </w:p>
    <w:p w14:paraId="17FBEFE3"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372E9B33"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El secreto está en pagar por uso, no por posesión.</w:t>
      </w:r>
    </w:p>
    <w:p w14:paraId="1204D529" w14:textId="77777777" w:rsidR="004C1E85" w:rsidRPr="004C1E85" w:rsidRDefault="00C31E53" w:rsidP="004C1E85">
      <w:pPr>
        <w:rPr>
          <w:rFonts w:ascii="Times New Roman" w:eastAsia="Times New Roman" w:hAnsi="Times New Roman" w:cs="Times New Roman"/>
          <w:kern w:val="0"/>
          <w:lang w:eastAsia="es-MX"/>
          <w14:ligatures w14:val="none"/>
        </w:rPr>
      </w:pPr>
      <w:r w:rsidRPr="00C31E53">
        <w:rPr>
          <w:rFonts w:ascii="Times New Roman" w:eastAsia="Times New Roman" w:hAnsi="Times New Roman" w:cs="Times New Roman"/>
          <w:noProof/>
          <w:kern w:val="0"/>
          <w:lang w:eastAsia="es-MX"/>
        </w:rPr>
        <w:lastRenderedPageBreak/>
        <w:pict w14:anchorId="07505C5B">
          <v:rect id="_x0000_i1029" alt="" style="width:441.9pt;height:.05pt;mso-width-percent:0;mso-height-percent:0;mso-width-percent:0;mso-height-percent:0" o:hralign="center" o:hrstd="t" o:hr="t" fillcolor="#a0a0a0" stroked="f"/>
        </w:pict>
      </w:r>
    </w:p>
    <w:p w14:paraId="5E72535E" w14:textId="77777777" w:rsidR="004C1E85" w:rsidRPr="004C1E85" w:rsidRDefault="004C1E85" w:rsidP="004C1E85">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4C1E85">
        <w:rPr>
          <w:rFonts w:ascii="Times New Roman" w:eastAsia="Times New Roman" w:hAnsi="Times New Roman" w:cs="Times New Roman"/>
          <w:b/>
          <w:bCs/>
          <w:kern w:val="0"/>
          <w:sz w:val="27"/>
          <w:szCs w:val="27"/>
          <w:lang w:eastAsia="es-MX"/>
          <w14:ligatures w14:val="none"/>
        </w:rPr>
        <w:t>CTA</w:t>
      </w:r>
    </w:p>
    <w:p w14:paraId="62F5364E"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74314385"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 xml:space="preserve">Evalúa cómo usas tu vehículo y revisa las opciones de </w:t>
      </w:r>
      <w:proofErr w:type="spellStart"/>
      <w:r w:rsidRPr="004C1E85">
        <w:rPr>
          <w:rFonts w:ascii="Times New Roman" w:eastAsia="Times New Roman" w:hAnsi="Times New Roman" w:cs="Times New Roman"/>
          <w:kern w:val="0"/>
          <w:lang w:eastAsia="es-MX"/>
          <w14:ligatures w14:val="none"/>
        </w:rPr>
        <w:t>rent</w:t>
      </w:r>
      <w:proofErr w:type="spellEnd"/>
      <w:r w:rsidRPr="004C1E85">
        <w:rPr>
          <w:rFonts w:ascii="Times New Roman" w:eastAsia="Times New Roman" w:hAnsi="Times New Roman" w:cs="Times New Roman"/>
          <w:kern w:val="0"/>
          <w:lang w:eastAsia="es-MX"/>
          <w14:ligatures w14:val="none"/>
        </w:rPr>
        <w:t xml:space="preserve"> a car disponibles en </w:t>
      </w:r>
      <w:proofErr w:type="spellStart"/>
      <w:r w:rsidRPr="004C1E85">
        <w:rPr>
          <w:rFonts w:ascii="Times New Roman" w:eastAsia="Times New Roman" w:hAnsi="Times New Roman" w:cs="Times New Roman"/>
          <w:kern w:val="0"/>
          <w:lang w:eastAsia="es-MX"/>
          <w14:ligatures w14:val="none"/>
        </w:rPr>
        <w:t>MittaGO</w:t>
      </w:r>
      <w:proofErr w:type="spellEnd"/>
      <w:r w:rsidRPr="004C1E85">
        <w:rPr>
          <w:rFonts w:ascii="Times New Roman" w:eastAsia="Times New Roman" w:hAnsi="Times New Roman" w:cs="Times New Roman"/>
          <w:kern w:val="0"/>
          <w:lang w:eastAsia="es-MX"/>
          <w14:ligatures w14:val="none"/>
        </w:rPr>
        <w:t xml:space="preserve"> para elegir movilidad flexible según tu necesidad real.</w:t>
      </w:r>
    </w:p>
    <w:p w14:paraId="20F848D1" w14:textId="77777777" w:rsidR="004C1E85" w:rsidRPr="004C1E85" w:rsidRDefault="00C31E53" w:rsidP="004C1E85">
      <w:pPr>
        <w:rPr>
          <w:rFonts w:ascii="Times New Roman" w:eastAsia="Times New Roman" w:hAnsi="Times New Roman" w:cs="Times New Roman"/>
          <w:kern w:val="0"/>
          <w:lang w:eastAsia="es-MX"/>
          <w14:ligatures w14:val="none"/>
        </w:rPr>
      </w:pPr>
      <w:r w:rsidRPr="00C31E53">
        <w:rPr>
          <w:rFonts w:ascii="Times New Roman" w:eastAsia="Times New Roman" w:hAnsi="Times New Roman" w:cs="Times New Roman"/>
          <w:noProof/>
          <w:kern w:val="0"/>
          <w:lang w:eastAsia="es-MX"/>
        </w:rPr>
        <w:pict w14:anchorId="30F3C0AA">
          <v:rect id="_x0000_i1028" alt="" style="width:441.9pt;height:.05pt;mso-width-percent:0;mso-height-percent:0;mso-width-percent:0;mso-height-percent:0" o:hralign="center" o:hrstd="t" o:hr="t" fillcolor="#a0a0a0" stroked="f"/>
        </w:pict>
      </w:r>
    </w:p>
    <w:p w14:paraId="700E4B5F" w14:textId="77777777" w:rsidR="004C1E85" w:rsidRPr="004C1E85" w:rsidRDefault="004C1E85" w:rsidP="004C1E85">
      <w:pPr>
        <w:spacing w:before="100" w:beforeAutospacing="1" w:after="100" w:afterAutospacing="1"/>
        <w:outlineLvl w:val="0"/>
        <w:rPr>
          <w:rFonts w:ascii="Times New Roman" w:eastAsia="Times New Roman" w:hAnsi="Times New Roman" w:cs="Times New Roman"/>
          <w:b/>
          <w:bCs/>
          <w:kern w:val="36"/>
          <w:sz w:val="48"/>
          <w:szCs w:val="48"/>
          <w:lang w:eastAsia="es-MX"/>
          <w14:ligatures w14:val="none"/>
        </w:rPr>
      </w:pPr>
      <w:r w:rsidRPr="004C1E85">
        <w:rPr>
          <w:rFonts w:ascii="Times New Roman" w:eastAsia="Times New Roman" w:hAnsi="Times New Roman" w:cs="Times New Roman"/>
          <w:b/>
          <w:bCs/>
          <w:kern w:val="36"/>
          <w:sz w:val="48"/>
          <w:szCs w:val="48"/>
          <w:lang w:eastAsia="es-MX"/>
          <w14:ligatures w14:val="none"/>
        </w:rPr>
        <w:t>CONTENIDO 4</w:t>
      </w:r>
    </w:p>
    <w:p w14:paraId="6F6E665B"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7959B228" w14:textId="77777777" w:rsidR="004C1E85" w:rsidRPr="004C1E85" w:rsidRDefault="004C1E85" w:rsidP="004C1E85">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4C1E85">
        <w:rPr>
          <w:rFonts w:ascii="Times New Roman" w:eastAsia="Times New Roman" w:hAnsi="Times New Roman" w:cs="Times New Roman"/>
          <w:b/>
          <w:bCs/>
          <w:kern w:val="0"/>
          <w:sz w:val="36"/>
          <w:szCs w:val="36"/>
          <w:lang w:eastAsia="es-MX"/>
          <w14:ligatures w14:val="none"/>
        </w:rPr>
        <w:t>Pilar 5 – Educación práctica</w:t>
      </w:r>
    </w:p>
    <w:p w14:paraId="0114A78A" w14:textId="77777777" w:rsidR="004C1E85" w:rsidRPr="004C1E85" w:rsidRDefault="00C31E53" w:rsidP="004C1E85">
      <w:pPr>
        <w:rPr>
          <w:rFonts w:ascii="Times New Roman" w:eastAsia="Times New Roman" w:hAnsi="Times New Roman" w:cs="Times New Roman"/>
          <w:kern w:val="0"/>
          <w:lang w:eastAsia="es-MX"/>
          <w14:ligatures w14:val="none"/>
        </w:rPr>
      </w:pPr>
      <w:r w:rsidRPr="00C31E53">
        <w:rPr>
          <w:rFonts w:ascii="Times New Roman" w:eastAsia="Times New Roman" w:hAnsi="Times New Roman" w:cs="Times New Roman"/>
          <w:noProof/>
          <w:kern w:val="0"/>
          <w:lang w:eastAsia="es-MX"/>
        </w:rPr>
        <w:pict w14:anchorId="1232F6AD">
          <v:rect id="_x0000_i1027" alt="" style="width:441.9pt;height:.05pt;mso-width-percent:0;mso-height-percent:0;mso-width-percent:0;mso-height-percent:0" o:hralign="center" o:hrstd="t" o:hr="t" fillcolor="#a0a0a0" stroked="f"/>
        </w:pict>
      </w:r>
    </w:p>
    <w:p w14:paraId="106C081E" w14:textId="77777777" w:rsidR="004C1E85" w:rsidRPr="004C1E85" w:rsidRDefault="004C1E85" w:rsidP="004C1E85">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4C1E85">
        <w:rPr>
          <w:rFonts w:ascii="Times New Roman" w:eastAsia="Times New Roman" w:hAnsi="Times New Roman" w:cs="Times New Roman"/>
          <w:b/>
          <w:bCs/>
          <w:kern w:val="0"/>
          <w:sz w:val="36"/>
          <w:szCs w:val="36"/>
          <w:lang w:eastAsia="es-MX"/>
          <w14:ligatures w14:val="none"/>
        </w:rPr>
        <w:t>H1: Errores financieros comunes al comprar un auto (y cómo evitarlos)</w:t>
      </w:r>
    </w:p>
    <w:p w14:paraId="1B80161B"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1BDCD96C"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b/>
          <w:bCs/>
          <w:kern w:val="0"/>
          <w:lang w:eastAsia="es-MX"/>
          <w14:ligatures w14:val="none"/>
        </w:rPr>
        <w:t>Slug:</w:t>
      </w:r>
    </w:p>
    <w:p w14:paraId="028DCAA2"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/errores-financieros-comprar-auto</w:t>
      </w:r>
    </w:p>
    <w:p w14:paraId="14A36223"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5AF89A2A"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b/>
          <w:bCs/>
          <w:kern w:val="0"/>
          <w:lang w:eastAsia="es-MX"/>
          <w14:ligatures w14:val="none"/>
        </w:rPr>
        <w:t xml:space="preserve">Meta </w:t>
      </w:r>
      <w:proofErr w:type="spellStart"/>
      <w:r w:rsidRPr="004C1E85">
        <w:rPr>
          <w:rFonts w:ascii="Times New Roman" w:eastAsia="Times New Roman" w:hAnsi="Times New Roman" w:cs="Times New Roman"/>
          <w:b/>
          <w:bCs/>
          <w:kern w:val="0"/>
          <w:lang w:eastAsia="es-MX"/>
          <w14:ligatures w14:val="none"/>
        </w:rPr>
        <w:t>description</w:t>
      </w:r>
      <w:proofErr w:type="spellEnd"/>
      <w:r w:rsidRPr="004C1E85">
        <w:rPr>
          <w:rFonts w:ascii="Times New Roman" w:eastAsia="Times New Roman" w:hAnsi="Times New Roman" w:cs="Times New Roman"/>
          <w:b/>
          <w:bCs/>
          <w:kern w:val="0"/>
          <w:lang w:eastAsia="es-MX"/>
          <w14:ligatures w14:val="none"/>
        </w:rPr>
        <w:t>:</w:t>
      </w:r>
    </w:p>
    <w:p w14:paraId="0E3F345C"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 xml:space="preserve">Evita los errores financieros más comunes al comprar un auto en Chile y descubre cuándo conviene evaluar un </w:t>
      </w:r>
      <w:proofErr w:type="spellStart"/>
      <w:r w:rsidRPr="004C1E85">
        <w:rPr>
          <w:rFonts w:ascii="Times New Roman" w:eastAsia="Times New Roman" w:hAnsi="Times New Roman" w:cs="Times New Roman"/>
          <w:kern w:val="0"/>
          <w:lang w:eastAsia="es-MX"/>
          <w14:ligatures w14:val="none"/>
        </w:rPr>
        <w:t>rent</w:t>
      </w:r>
      <w:proofErr w:type="spellEnd"/>
      <w:r w:rsidRPr="004C1E85">
        <w:rPr>
          <w:rFonts w:ascii="Times New Roman" w:eastAsia="Times New Roman" w:hAnsi="Times New Roman" w:cs="Times New Roman"/>
          <w:kern w:val="0"/>
          <w:lang w:eastAsia="es-MX"/>
          <w14:ligatures w14:val="none"/>
        </w:rPr>
        <w:t xml:space="preserve"> a car o arriendo flexible.</w:t>
      </w:r>
    </w:p>
    <w:p w14:paraId="29C86937"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08793AE0"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roofErr w:type="spellStart"/>
      <w:r w:rsidRPr="004C1E85">
        <w:rPr>
          <w:rFonts w:ascii="Times New Roman" w:eastAsia="Times New Roman" w:hAnsi="Times New Roman" w:cs="Times New Roman"/>
          <w:b/>
          <w:bCs/>
          <w:kern w:val="0"/>
          <w:lang w:eastAsia="es-MX"/>
          <w14:ligatures w14:val="none"/>
        </w:rPr>
        <w:t>Keyword</w:t>
      </w:r>
      <w:proofErr w:type="spellEnd"/>
      <w:r w:rsidRPr="004C1E85">
        <w:rPr>
          <w:rFonts w:ascii="Times New Roman" w:eastAsia="Times New Roman" w:hAnsi="Times New Roman" w:cs="Times New Roman"/>
          <w:b/>
          <w:bCs/>
          <w:kern w:val="0"/>
          <w:lang w:eastAsia="es-MX"/>
          <w14:ligatures w14:val="none"/>
        </w:rPr>
        <w:t xml:space="preserve"> principal:</w:t>
      </w:r>
    </w:p>
    <w:p w14:paraId="2DD45953"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errores al comprar un auto</w:t>
      </w:r>
    </w:p>
    <w:p w14:paraId="46739699"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5B65566E"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roofErr w:type="spellStart"/>
      <w:r w:rsidRPr="004C1E85">
        <w:rPr>
          <w:rFonts w:ascii="Times New Roman" w:eastAsia="Times New Roman" w:hAnsi="Times New Roman" w:cs="Times New Roman"/>
          <w:b/>
          <w:bCs/>
          <w:kern w:val="0"/>
          <w:lang w:eastAsia="es-MX"/>
          <w14:ligatures w14:val="none"/>
        </w:rPr>
        <w:t>Keywords</w:t>
      </w:r>
      <w:proofErr w:type="spellEnd"/>
      <w:r w:rsidRPr="004C1E85">
        <w:rPr>
          <w:rFonts w:ascii="Times New Roman" w:eastAsia="Times New Roman" w:hAnsi="Times New Roman" w:cs="Times New Roman"/>
          <w:b/>
          <w:bCs/>
          <w:kern w:val="0"/>
          <w:lang w:eastAsia="es-MX"/>
          <w14:ligatures w14:val="none"/>
        </w:rPr>
        <w:t xml:space="preserve"> secundarias:</w:t>
      </w:r>
    </w:p>
    <w:p w14:paraId="59B1948C"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lastRenderedPageBreak/>
        <w:t xml:space="preserve">financiamiento automotriz Chile, crédito automotriz, </w:t>
      </w:r>
      <w:proofErr w:type="spellStart"/>
      <w:r w:rsidRPr="004C1E85">
        <w:rPr>
          <w:rFonts w:ascii="Times New Roman" w:eastAsia="Times New Roman" w:hAnsi="Times New Roman" w:cs="Times New Roman"/>
          <w:kern w:val="0"/>
          <w:lang w:eastAsia="es-MX"/>
          <w14:ligatures w14:val="none"/>
        </w:rPr>
        <w:t>rent</w:t>
      </w:r>
      <w:proofErr w:type="spellEnd"/>
      <w:r w:rsidRPr="004C1E85">
        <w:rPr>
          <w:rFonts w:ascii="Times New Roman" w:eastAsia="Times New Roman" w:hAnsi="Times New Roman" w:cs="Times New Roman"/>
          <w:kern w:val="0"/>
          <w:lang w:eastAsia="es-MX"/>
          <w14:ligatures w14:val="none"/>
        </w:rPr>
        <w:t xml:space="preserve"> a car mensual, alternativa a comprar auto</w:t>
      </w:r>
    </w:p>
    <w:p w14:paraId="0C9CAFDB" w14:textId="77777777" w:rsidR="004C1E85" w:rsidRPr="004C1E85" w:rsidRDefault="00C31E53" w:rsidP="004C1E85">
      <w:pPr>
        <w:rPr>
          <w:rFonts w:ascii="Times New Roman" w:eastAsia="Times New Roman" w:hAnsi="Times New Roman" w:cs="Times New Roman"/>
          <w:kern w:val="0"/>
          <w:lang w:eastAsia="es-MX"/>
          <w14:ligatures w14:val="none"/>
        </w:rPr>
      </w:pPr>
      <w:r w:rsidRPr="00C31E53">
        <w:rPr>
          <w:rFonts w:ascii="Times New Roman" w:eastAsia="Times New Roman" w:hAnsi="Times New Roman" w:cs="Times New Roman"/>
          <w:noProof/>
          <w:kern w:val="0"/>
          <w:lang w:eastAsia="es-MX"/>
        </w:rPr>
        <w:pict w14:anchorId="482E182C">
          <v:rect id="_x0000_i1026" alt="" style="width:441.9pt;height:.05pt;mso-width-percent:0;mso-height-percent:0;mso-width-percent:0;mso-height-percent:0" o:hralign="center" o:hrstd="t" o:hr="t" fillcolor="#a0a0a0" stroked="f"/>
        </w:pict>
      </w:r>
    </w:p>
    <w:p w14:paraId="721314BC" w14:textId="77777777" w:rsidR="004C1E85" w:rsidRPr="004C1E85" w:rsidRDefault="004C1E85" w:rsidP="004C1E85">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4C1E85">
        <w:rPr>
          <w:rFonts w:ascii="Times New Roman" w:eastAsia="Times New Roman" w:hAnsi="Times New Roman" w:cs="Times New Roman"/>
          <w:b/>
          <w:bCs/>
          <w:kern w:val="0"/>
          <w:sz w:val="27"/>
          <w:szCs w:val="27"/>
          <w:lang w:eastAsia="es-MX"/>
          <w14:ligatures w14:val="none"/>
        </w:rPr>
        <w:t>Artículo</w:t>
      </w:r>
    </w:p>
    <w:p w14:paraId="610F68A1"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272DDDE7"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Comprar un auto es una decisión emocional, pero también financiera. Y cuando no se analiza con frialdad, puede convertirse en un error costoso.</w:t>
      </w:r>
    </w:p>
    <w:p w14:paraId="25A6B299"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071E5C98" w14:textId="77777777" w:rsidR="004C1E85" w:rsidRPr="004C1E85" w:rsidRDefault="004C1E85" w:rsidP="004C1E85">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4C1E85">
        <w:rPr>
          <w:rFonts w:ascii="Times New Roman" w:eastAsia="Times New Roman" w:hAnsi="Times New Roman" w:cs="Times New Roman"/>
          <w:b/>
          <w:bCs/>
          <w:kern w:val="0"/>
          <w:sz w:val="36"/>
          <w:szCs w:val="36"/>
          <w:lang w:eastAsia="es-MX"/>
          <w14:ligatures w14:val="none"/>
        </w:rPr>
        <w:t>Error 1: No calcular el costo total</w:t>
      </w:r>
    </w:p>
    <w:p w14:paraId="32D2F1DC"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61955911"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Muchos miran solo la cuota del crédito.</w:t>
      </w:r>
    </w:p>
    <w:p w14:paraId="3986BA57"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Pero el costo real incluye:</w:t>
      </w:r>
    </w:p>
    <w:p w14:paraId="00A77B4B" w14:textId="77777777" w:rsidR="004C1E85" w:rsidRPr="004C1E85" w:rsidRDefault="004C1E85" w:rsidP="004C1E85">
      <w:pPr>
        <w:numPr>
          <w:ilvl w:val="0"/>
          <w:numId w:val="19"/>
        </w:num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Intereses</w:t>
      </w:r>
    </w:p>
    <w:p w14:paraId="34319E00" w14:textId="77777777" w:rsidR="004C1E85" w:rsidRPr="004C1E85" w:rsidRDefault="004C1E85" w:rsidP="004C1E85">
      <w:pPr>
        <w:numPr>
          <w:ilvl w:val="0"/>
          <w:numId w:val="19"/>
        </w:num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Seguro</w:t>
      </w:r>
    </w:p>
    <w:p w14:paraId="6E8730DA" w14:textId="77777777" w:rsidR="004C1E85" w:rsidRPr="004C1E85" w:rsidRDefault="004C1E85" w:rsidP="004C1E85">
      <w:pPr>
        <w:numPr>
          <w:ilvl w:val="0"/>
          <w:numId w:val="19"/>
        </w:num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Mantención</w:t>
      </w:r>
    </w:p>
    <w:p w14:paraId="536A1225" w14:textId="77777777" w:rsidR="004C1E85" w:rsidRPr="004C1E85" w:rsidRDefault="004C1E85" w:rsidP="004C1E85">
      <w:pPr>
        <w:numPr>
          <w:ilvl w:val="0"/>
          <w:numId w:val="19"/>
        </w:num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Permisos</w:t>
      </w:r>
    </w:p>
    <w:p w14:paraId="2746E9BD" w14:textId="77777777" w:rsidR="004C1E85" w:rsidRPr="004C1E85" w:rsidRDefault="004C1E85" w:rsidP="004C1E85">
      <w:pPr>
        <w:numPr>
          <w:ilvl w:val="0"/>
          <w:numId w:val="19"/>
        </w:num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Depreciación</w:t>
      </w:r>
    </w:p>
    <w:p w14:paraId="6681B865"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198BF880" w14:textId="77777777" w:rsidR="004C1E85" w:rsidRPr="004C1E85" w:rsidRDefault="004C1E85" w:rsidP="004C1E85">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4C1E85">
        <w:rPr>
          <w:rFonts w:ascii="Times New Roman" w:eastAsia="Times New Roman" w:hAnsi="Times New Roman" w:cs="Times New Roman"/>
          <w:b/>
          <w:bCs/>
          <w:kern w:val="0"/>
          <w:sz w:val="36"/>
          <w:szCs w:val="36"/>
          <w:lang w:eastAsia="es-MX"/>
          <w14:ligatures w14:val="none"/>
        </w:rPr>
        <w:t>Error 2: Comprar más auto del que necesitas</w:t>
      </w:r>
    </w:p>
    <w:p w14:paraId="29C8F901"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1E055F2D"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Elegir por estatus en vez de uso real eleva todos los costos asociados.</w:t>
      </w:r>
    </w:p>
    <w:p w14:paraId="4F210395"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40935AD9" w14:textId="77777777" w:rsidR="004C1E85" w:rsidRPr="004C1E85" w:rsidRDefault="004C1E85" w:rsidP="004C1E85">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4C1E85">
        <w:rPr>
          <w:rFonts w:ascii="Times New Roman" w:eastAsia="Times New Roman" w:hAnsi="Times New Roman" w:cs="Times New Roman"/>
          <w:b/>
          <w:bCs/>
          <w:kern w:val="0"/>
          <w:sz w:val="36"/>
          <w:szCs w:val="36"/>
          <w:lang w:eastAsia="es-MX"/>
          <w14:ligatures w14:val="none"/>
        </w:rPr>
        <w:t>Error 3: No evaluar alternativas</w:t>
      </w:r>
    </w:p>
    <w:p w14:paraId="70110A00"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58B993AA"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 xml:space="preserve">Hoy existen modelos como el </w:t>
      </w:r>
      <w:proofErr w:type="spellStart"/>
      <w:r w:rsidRPr="004C1E85">
        <w:rPr>
          <w:rFonts w:ascii="Times New Roman" w:eastAsia="Times New Roman" w:hAnsi="Times New Roman" w:cs="Times New Roman"/>
          <w:kern w:val="0"/>
          <w:lang w:eastAsia="es-MX"/>
          <w14:ligatures w14:val="none"/>
        </w:rPr>
        <w:t>rent</w:t>
      </w:r>
      <w:proofErr w:type="spellEnd"/>
      <w:r w:rsidRPr="004C1E85">
        <w:rPr>
          <w:rFonts w:ascii="Times New Roman" w:eastAsia="Times New Roman" w:hAnsi="Times New Roman" w:cs="Times New Roman"/>
          <w:kern w:val="0"/>
          <w:lang w:eastAsia="es-MX"/>
          <w14:ligatures w14:val="none"/>
        </w:rPr>
        <w:t xml:space="preserve"> a car mensual o el arriendo flexible que pueden ajustarse mejor a ciertas etapas de vida.</w:t>
      </w:r>
    </w:p>
    <w:p w14:paraId="6262CFBA"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03C7ECCA"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Especialmente en contextos de cambio laboral o movilidad urbana variable.</w:t>
      </w:r>
    </w:p>
    <w:p w14:paraId="27D3A92C"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7E0DC1C4" w14:textId="77777777" w:rsidR="004C1E85" w:rsidRPr="004C1E85" w:rsidRDefault="004C1E85" w:rsidP="004C1E85">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4C1E85">
        <w:rPr>
          <w:rFonts w:ascii="Times New Roman" w:eastAsia="Times New Roman" w:hAnsi="Times New Roman" w:cs="Times New Roman"/>
          <w:b/>
          <w:bCs/>
          <w:kern w:val="0"/>
          <w:sz w:val="36"/>
          <w:szCs w:val="36"/>
          <w:lang w:eastAsia="es-MX"/>
          <w14:ligatures w14:val="none"/>
        </w:rPr>
        <w:t>Error 4: No considerar la liquidez</w:t>
      </w:r>
    </w:p>
    <w:p w14:paraId="70CF72A9"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616EC457"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Invertir gran parte del ahorro en un activo que pierde valor puede afectar tu estabilidad financiera.</w:t>
      </w:r>
    </w:p>
    <w:p w14:paraId="716F1CB0" w14:textId="77777777" w:rsidR="004C1E85" w:rsidRPr="004C1E85" w:rsidRDefault="00C31E53" w:rsidP="004C1E85">
      <w:pPr>
        <w:rPr>
          <w:rFonts w:ascii="Times New Roman" w:eastAsia="Times New Roman" w:hAnsi="Times New Roman" w:cs="Times New Roman"/>
          <w:kern w:val="0"/>
          <w:lang w:eastAsia="es-MX"/>
          <w14:ligatures w14:val="none"/>
        </w:rPr>
      </w:pPr>
      <w:r w:rsidRPr="00C31E53">
        <w:rPr>
          <w:rFonts w:ascii="Times New Roman" w:eastAsia="Times New Roman" w:hAnsi="Times New Roman" w:cs="Times New Roman"/>
          <w:noProof/>
          <w:kern w:val="0"/>
          <w:lang w:eastAsia="es-MX"/>
        </w:rPr>
        <w:pict w14:anchorId="2B623B35">
          <v:rect id="_x0000_i1025" alt="" style="width:441.9pt;height:.05pt;mso-width-percent:0;mso-height-percent:0;mso-width-percent:0;mso-height-percent:0" o:hralign="center" o:hrstd="t" o:hr="t" fillcolor="#a0a0a0" stroked="f"/>
        </w:pict>
      </w:r>
    </w:p>
    <w:p w14:paraId="4EAC7908" w14:textId="77777777" w:rsidR="004C1E85" w:rsidRPr="004C1E85" w:rsidRDefault="004C1E85" w:rsidP="004C1E85">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4C1E85">
        <w:rPr>
          <w:rFonts w:ascii="Times New Roman" w:eastAsia="Times New Roman" w:hAnsi="Times New Roman" w:cs="Times New Roman"/>
          <w:b/>
          <w:bCs/>
          <w:kern w:val="0"/>
          <w:sz w:val="27"/>
          <w:szCs w:val="27"/>
          <w:lang w:eastAsia="es-MX"/>
          <w14:ligatures w14:val="none"/>
        </w:rPr>
        <w:t>CTA</w:t>
      </w:r>
    </w:p>
    <w:p w14:paraId="49AC13BA"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p>
    <w:p w14:paraId="697DAF05" w14:textId="77777777" w:rsidR="004C1E85" w:rsidRPr="004C1E85" w:rsidRDefault="004C1E85" w:rsidP="004C1E85">
      <w:pPr>
        <w:spacing w:before="100" w:beforeAutospacing="1" w:after="100" w:afterAutospacing="1"/>
        <w:rPr>
          <w:rFonts w:ascii="Times New Roman" w:eastAsia="Times New Roman" w:hAnsi="Times New Roman" w:cs="Times New Roman"/>
          <w:kern w:val="0"/>
          <w:lang w:eastAsia="es-MX"/>
          <w14:ligatures w14:val="none"/>
        </w:rPr>
      </w:pPr>
      <w:r w:rsidRPr="004C1E85">
        <w:rPr>
          <w:rFonts w:ascii="Times New Roman" w:eastAsia="Times New Roman" w:hAnsi="Times New Roman" w:cs="Times New Roman"/>
          <w:kern w:val="0"/>
          <w:lang w:eastAsia="es-MX"/>
          <w14:ligatures w14:val="none"/>
        </w:rPr>
        <w:t xml:space="preserve">Antes de tomar una decisión definitiva, revisa las alternativas de movilidad flexible que ofrece </w:t>
      </w:r>
      <w:proofErr w:type="spellStart"/>
      <w:r w:rsidRPr="004C1E85">
        <w:rPr>
          <w:rFonts w:ascii="Times New Roman" w:eastAsia="Times New Roman" w:hAnsi="Times New Roman" w:cs="Times New Roman"/>
          <w:kern w:val="0"/>
          <w:lang w:eastAsia="es-MX"/>
          <w14:ligatures w14:val="none"/>
        </w:rPr>
        <w:t>MittaGO</w:t>
      </w:r>
      <w:proofErr w:type="spellEnd"/>
      <w:r w:rsidRPr="004C1E85">
        <w:rPr>
          <w:rFonts w:ascii="Times New Roman" w:eastAsia="Times New Roman" w:hAnsi="Times New Roman" w:cs="Times New Roman"/>
          <w:kern w:val="0"/>
          <w:lang w:eastAsia="es-MX"/>
          <w14:ligatures w14:val="none"/>
        </w:rPr>
        <w:t xml:space="preserve"> y evalúa si un </w:t>
      </w:r>
      <w:proofErr w:type="spellStart"/>
      <w:r w:rsidRPr="004C1E85">
        <w:rPr>
          <w:rFonts w:ascii="Times New Roman" w:eastAsia="Times New Roman" w:hAnsi="Times New Roman" w:cs="Times New Roman"/>
          <w:kern w:val="0"/>
          <w:lang w:eastAsia="es-MX"/>
          <w14:ligatures w14:val="none"/>
        </w:rPr>
        <w:t>rent</w:t>
      </w:r>
      <w:proofErr w:type="spellEnd"/>
      <w:r w:rsidRPr="004C1E85">
        <w:rPr>
          <w:rFonts w:ascii="Times New Roman" w:eastAsia="Times New Roman" w:hAnsi="Times New Roman" w:cs="Times New Roman"/>
          <w:kern w:val="0"/>
          <w:lang w:eastAsia="es-MX"/>
          <w14:ligatures w14:val="none"/>
        </w:rPr>
        <w:t xml:space="preserve"> a car puede adaptarse mejor a tu realidad financiera.</w:t>
      </w:r>
    </w:p>
    <w:p w14:paraId="5C87369B" w14:textId="77777777" w:rsidR="004C1E85" w:rsidRPr="004C1E85" w:rsidRDefault="004C1E85" w:rsidP="004C1E85"/>
    <w:sectPr w:rsidR="004C1E85" w:rsidRPr="004C1E8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40B40"/>
    <w:multiLevelType w:val="multilevel"/>
    <w:tmpl w:val="A09A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A0492"/>
    <w:multiLevelType w:val="multilevel"/>
    <w:tmpl w:val="F35E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97969"/>
    <w:multiLevelType w:val="multilevel"/>
    <w:tmpl w:val="20A2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F3879"/>
    <w:multiLevelType w:val="multilevel"/>
    <w:tmpl w:val="7ECA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85754"/>
    <w:multiLevelType w:val="multilevel"/>
    <w:tmpl w:val="EB1EA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7979E4"/>
    <w:multiLevelType w:val="multilevel"/>
    <w:tmpl w:val="0346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0514A7"/>
    <w:multiLevelType w:val="multilevel"/>
    <w:tmpl w:val="EEE4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4223F8"/>
    <w:multiLevelType w:val="multilevel"/>
    <w:tmpl w:val="3320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503331"/>
    <w:multiLevelType w:val="multilevel"/>
    <w:tmpl w:val="56B4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0513D0"/>
    <w:multiLevelType w:val="multilevel"/>
    <w:tmpl w:val="91FC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551B8A"/>
    <w:multiLevelType w:val="multilevel"/>
    <w:tmpl w:val="4EAC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081017"/>
    <w:multiLevelType w:val="multilevel"/>
    <w:tmpl w:val="DE02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BB65AE"/>
    <w:multiLevelType w:val="multilevel"/>
    <w:tmpl w:val="1722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627119"/>
    <w:multiLevelType w:val="multilevel"/>
    <w:tmpl w:val="1B66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6464BA"/>
    <w:multiLevelType w:val="multilevel"/>
    <w:tmpl w:val="E7FC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EF232F"/>
    <w:multiLevelType w:val="multilevel"/>
    <w:tmpl w:val="08EA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F96F0F"/>
    <w:multiLevelType w:val="multilevel"/>
    <w:tmpl w:val="A45E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797C7B"/>
    <w:multiLevelType w:val="multilevel"/>
    <w:tmpl w:val="9096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8C7C0C"/>
    <w:multiLevelType w:val="multilevel"/>
    <w:tmpl w:val="60E6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5160144">
    <w:abstractNumId w:val="5"/>
  </w:num>
  <w:num w:numId="2" w16cid:durableId="1717391780">
    <w:abstractNumId w:val="6"/>
  </w:num>
  <w:num w:numId="3" w16cid:durableId="1069771075">
    <w:abstractNumId w:val="15"/>
  </w:num>
  <w:num w:numId="4" w16cid:durableId="2062049317">
    <w:abstractNumId w:val="11"/>
  </w:num>
  <w:num w:numId="5" w16cid:durableId="604314920">
    <w:abstractNumId w:val="14"/>
  </w:num>
  <w:num w:numId="6" w16cid:durableId="193926847">
    <w:abstractNumId w:val="12"/>
  </w:num>
  <w:num w:numId="7" w16cid:durableId="1356614038">
    <w:abstractNumId w:val="8"/>
  </w:num>
  <w:num w:numId="8" w16cid:durableId="1219394211">
    <w:abstractNumId w:val="13"/>
  </w:num>
  <w:num w:numId="9" w16cid:durableId="168524498">
    <w:abstractNumId w:val="0"/>
  </w:num>
  <w:num w:numId="10" w16cid:durableId="1235623075">
    <w:abstractNumId w:val="16"/>
  </w:num>
  <w:num w:numId="11" w16cid:durableId="1616791491">
    <w:abstractNumId w:val="1"/>
  </w:num>
  <w:num w:numId="12" w16cid:durableId="1360469532">
    <w:abstractNumId w:val="10"/>
  </w:num>
  <w:num w:numId="13" w16cid:durableId="1321152065">
    <w:abstractNumId w:val="17"/>
  </w:num>
  <w:num w:numId="14" w16cid:durableId="589240988">
    <w:abstractNumId w:val="4"/>
  </w:num>
  <w:num w:numId="15" w16cid:durableId="2073963755">
    <w:abstractNumId w:val="3"/>
  </w:num>
  <w:num w:numId="16" w16cid:durableId="1937865430">
    <w:abstractNumId w:val="7"/>
  </w:num>
  <w:num w:numId="17" w16cid:durableId="902179531">
    <w:abstractNumId w:val="18"/>
  </w:num>
  <w:num w:numId="18" w16cid:durableId="1969584552">
    <w:abstractNumId w:val="2"/>
  </w:num>
  <w:num w:numId="19" w16cid:durableId="991843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E85"/>
    <w:rsid w:val="004C1E85"/>
    <w:rsid w:val="009D4422"/>
    <w:rsid w:val="00C31E5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12670"/>
  <w15:chartTrackingRefBased/>
  <w15:docId w15:val="{77657249-BD5F-0E41-BB88-6EEFAB61A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4C1E85"/>
    <w:pPr>
      <w:spacing w:before="100" w:beforeAutospacing="1" w:after="100" w:afterAutospacing="1"/>
      <w:outlineLvl w:val="0"/>
    </w:pPr>
    <w:rPr>
      <w:rFonts w:ascii="Times New Roman" w:eastAsia="Times New Roman" w:hAnsi="Times New Roman" w:cs="Times New Roman"/>
      <w:b/>
      <w:bCs/>
      <w:kern w:val="36"/>
      <w:sz w:val="48"/>
      <w:szCs w:val="48"/>
      <w:lang w:eastAsia="es-MX"/>
      <w14:ligatures w14:val="none"/>
    </w:rPr>
  </w:style>
  <w:style w:type="paragraph" w:styleId="Ttulo2">
    <w:name w:val="heading 2"/>
    <w:basedOn w:val="Normal"/>
    <w:link w:val="Ttulo2Car"/>
    <w:uiPriority w:val="9"/>
    <w:qFormat/>
    <w:rsid w:val="004C1E85"/>
    <w:pPr>
      <w:spacing w:before="100" w:beforeAutospacing="1" w:after="100" w:afterAutospacing="1"/>
      <w:outlineLvl w:val="1"/>
    </w:pPr>
    <w:rPr>
      <w:rFonts w:ascii="Times New Roman" w:eastAsia="Times New Roman" w:hAnsi="Times New Roman" w:cs="Times New Roman"/>
      <w:b/>
      <w:bCs/>
      <w:kern w:val="0"/>
      <w:sz w:val="36"/>
      <w:szCs w:val="36"/>
      <w:lang w:eastAsia="es-MX"/>
      <w14:ligatures w14:val="none"/>
    </w:rPr>
  </w:style>
  <w:style w:type="paragraph" w:styleId="Ttulo3">
    <w:name w:val="heading 3"/>
    <w:basedOn w:val="Normal"/>
    <w:link w:val="Ttulo3Car"/>
    <w:uiPriority w:val="9"/>
    <w:qFormat/>
    <w:rsid w:val="004C1E85"/>
    <w:pPr>
      <w:spacing w:before="100" w:beforeAutospacing="1" w:after="100" w:afterAutospacing="1"/>
      <w:outlineLvl w:val="2"/>
    </w:pPr>
    <w:rPr>
      <w:rFonts w:ascii="Times New Roman" w:eastAsia="Times New Roman" w:hAnsi="Times New Roman" w:cs="Times New Roman"/>
      <w:b/>
      <w:bCs/>
      <w:kern w:val="0"/>
      <w:sz w:val="27"/>
      <w:szCs w:val="27"/>
      <w:lang w:eastAsia="es-MX"/>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C1E85"/>
    <w:rPr>
      <w:rFonts w:ascii="Times New Roman" w:eastAsia="Times New Roman" w:hAnsi="Times New Roman" w:cs="Times New Roman"/>
      <w:b/>
      <w:bCs/>
      <w:kern w:val="36"/>
      <w:sz w:val="48"/>
      <w:szCs w:val="48"/>
      <w:lang w:eastAsia="es-MX"/>
      <w14:ligatures w14:val="none"/>
    </w:rPr>
  </w:style>
  <w:style w:type="character" w:customStyle="1" w:styleId="Ttulo2Car">
    <w:name w:val="Título 2 Car"/>
    <w:basedOn w:val="Fuentedeprrafopredeter"/>
    <w:link w:val="Ttulo2"/>
    <w:uiPriority w:val="9"/>
    <w:rsid w:val="004C1E85"/>
    <w:rPr>
      <w:rFonts w:ascii="Times New Roman" w:eastAsia="Times New Roman" w:hAnsi="Times New Roman" w:cs="Times New Roman"/>
      <w:b/>
      <w:bCs/>
      <w:kern w:val="0"/>
      <w:sz w:val="36"/>
      <w:szCs w:val="36"/>
      <w:lang w:eastAsia="es-MX"/>
      <w14:ligatures w14:val="none"/>
    </w:rPr>
  </w:style>
  <w:style w:type="character" w:customStyle="1" w:styleId="Ttulo3Car">
    <w:name w:val="Título 3 Car"/>
    <w:basedOn w:val="Fuentedeprrafopredeter"/>
    <w:link w:val="Ttulo3"/>
    <w:uiPriority w:val="9"/>
    <w:rsid w:val="004C1E85"/>
    <w:rPr>
      <w:rFonts w:ascii="Times New Roman" w:eastAsia="Times New Roman" w:hAnsi="Times New Roman" w:cs="Times New Roman"/>
      <w:b/>
      <w:bCs/>
      <w:kern w:val="0"/>
      <w:sz w:val="27"/>
      <w:szCs w:val="27"/>
      <w:lang w:eastAsia="es-MX"/>
      <w14:ligatures w14:val="none"/>
    </w:rPr>
  </w:style>
  <w:style w:type="paragraph" w:customStyle="1" w:styleId="p1">
    <w:name w:val="p1"/>
    <w:basedOn w:val="Normal"/>
    <w:rsid w:val="004C1E85"/>
    <w:pPr>
      <w:spacing w:before="100" w:beforeAutospacing="1" w:after="100" w:afterAutospacing="1"/>
    </w:pPr>
    <w:rPr>
      <w:rFonts w:ascii="Times New Roman" w:eastAsia="Times New Roman" w:hAnsi="Times New Roman" w:cs="Times New Roman"/>
      <w:kern w:val="0"/>
      <w:lang w:eastAsia="es-MX"/>
      <w14:ligatures w14:val="none"/>
    </w:rPr>
  </w:style>
  <w:style w:type="character" w:customStyle="1" w:styleId="s1">
    <w:name w:val="s1"/>
    <w:basedOn w:val="Fuentedeprrafopredeter"/>
    <w:rsid w:val="004C1E85"/>
  </w:style>
  <w:style w:type="paragraph" w:customStyle="1" w:styleId="p2">
    <w:name w:val="p2"/>
    <w:basedOn w:val="Normal"/>
    <w:rsid w:val="004C1E85"/>
    <w:pPr>
      <w:spacing w:before="100" w:beforeAutospacing="1" w:after="100" w:afterAutospacing="1"/>
    </w:pPr>
    <w:rPr>
      <w:rFonts w:ascii="Times New Roman" w:eastAsia="Times New Roman" w:hAnsi="Times New Roman" w:cs="Times New Roman"/>
      <w:kern w:val="0"/>
      <w:lang w:eastAsia="es-MX"/>
      <w14:ligatures w14:val="none"/>
    </w:rPr>
  </w:style>
  <w:style w:type="paragraph" w:customStyle="1" w:styleId="p3">
    <w:name w:val="p3"/>
    <w:basedOn w:val="Normal"/>
    <w:rsid w:val="004C1E85"/>
    <w:pPr>
      <w:spacing w:before="100" w:beforeAutospacing="1" w:after="100" w:afterAutospacing="1"/>
    </w:pPr>
    <w:rPr>
      <w:rFonts w:ascii="Times New Roman" w:eastAsia="Times New Roman" w:hAnsi="Times New Roman" w:cs="Times New Roman"/>
      <w:kern w:val="0"/>
      <w:lang w:eastAsia="es-MX"/>
      <w14:ligatures w14:val="none"/>
    </w:rPr>
  </w:style>
  <w:style w:type="paragraph" w:customStyle="1" w:styleId="p4">
    <w:name w:val="p4"/>
    <w:basedOn w:val="Normal"/>
    <w:rsid w:val="004C1E85"/>
    <w:pPr>
      <w:spacing w:before="100" w:beforeAutospacing="1" w:after="100" w:afterAutospacing="1"/>
    </w:pPr>
    <w:rPr>
      <w:rFonts w:ascii="Times New Roman" w:eastAsia="Times New Roman" w:hAnsi="Times New Roman" w:cs="Times New Roman"/>
      <w:kern w:val="0"/>
      <w:lang w:eastAsia="es-MX"/>
      <w14:ligatures w14:val="none"/>
    </w:rPr>
  </w:style>
  <w:style w:type="paragraph" w:customStyle="1" w:styleId="p5">
    <w:name w:val="p5"/>
    <w:basedOn w:val="Normal"/>
    <w:rsid w:val="004C1E85"/>
    <w:pPr>
      <w:spacing w:before="100" w:beforeAutospacing="1" w:after="100" w:afterAutospacing="1"/>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304831">
      <w:bodyDiv w:val="1"/>
      <w:marLeft w:val="0"/>
      <w:marRight w:val="0"/>
      <w:marTop w:val="0"/>
      <w:marBottom w:val="0"/>
      <w:divBdr>
        <w:top w:val="none" w:sz="0" w:space="0" w:color="auto"/>
        <w:left w:val="none" w:sz="0" w:space="0" w:color="auto"/>
        <w:bottom w:val="none" w:sz="0" w:space="0" w:color="auto"/>
        <w:right w:val="none" w:sz="0" w:space="0" w:color="auto"/>
      </w:divBdr>
    </w:div>
    <w:div w:id="543831317">
      <w:bodyDiv w:val="1"/>
      <w:marLeft w:val="0"/>
      <w:marRight w:val="0"/>
      <w:marTop w:val="0"/>
      <w:marBottom w:val="0"/>
      <w:divBdr>
        <w:top w:val="none" w:sz="0" w:space="0" w:color="auto"/>
        <w:left w:val="none" w:sz="0" w:space="0" w:color="auto"/>
        <w:bottom w:val="none" w:sz="0" w:space="0" w:color="auto"/>
        <w:right w:val="none" w:sz="0" w:space="0" w:color="auto"/>
      </w:divBdr>
    </w:div>
    <w:div w:id="1067728707">
      <w:bodyDiv w:val="1"/>
      <w:marLeft w:val="0"/>
      <w:marRight w:val="0"/>
      <w:marTop w:val="0"/>
      <w:marBottom w:val="0"/>
      <w:divBdr>
        <w:top w:val="none" w:sz="0" w:space="0" w:color="auto"/>
        <w:left w:val="none" w:sz="0" w:space="0" w:color="auto"/>
        <w:bottom w:val="none" w:sz="0" w:space="0" w:color="auto"/>
        <w:right w:val="none" w:sz="0" w:space="0" w:color="auto"/>
      </w:divBdr>
    </w:div>
    <w:div w:id="1441341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1145</Words>
  <Characters>6300</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Castro</dc:creator>
  <cp:keywords/>
  <dc:description/>
  <cp:lastModifiedBy>Hugo Castro</cp:lastModifiedBy>
  <cp:revision>1</cp:revision>
  <dcterms:created xsi:type="dcterms:W3CDTF">2026-02-12T13:11:00Z</dcterms:created>
  <dcterms:modified xsi:type="dcterms:W3CDTF">2026-02-12T13:28:00Z</dcterms:modified>
</cp:coreProperties>
</file>