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××市林业局文件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×林函〔2025〕3号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关于2025年植树节活动相关事宜的询问函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各区县林业局、各相关单位：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为深入贯彻落实习近平生态文明思想，扎实推进国土绿化行动，切实做好2025年植树节相关工作，现就有关事项进行询问，请各单位认真研究并按时反馈。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植树节活动筹备情况。请各单位详细说明2025年植树节活动筹备工作进展情况，包括但不限于：活动主题确定情况、活动时间安排、活动地点选址、参与人员规模、植树任务分配等具体内容。同时，请说明是否制定了详细的活动实施方案和应急预案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苗木准备情况。请各单位如实反映植树节所需苗木的准备情况，包括苗木种类、数量、规格、来源以及质量检验情况。特别要说明是否按照适地适树原则选择了适宜的树种，是否做好了苗木的检疫和养护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三、技术指导与培训安排。请各单位说明是否组织了专业技术力量为植树活动提供技术指导，是否对参与植树的人员进行了必要的技术培训，培训内容包括植树要领、后期管护要求等具体内容。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四、资金保障情况。请各单位详细说明植树节活动经费预算及落实情况，包括资金来源、使用计划、监管措施等。特别要说明是否存在资金缺口及相应的解决措施。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五、宣传动员工作。请各单位说明植树节宣传动员工作的开展情况，包括宣传形式、宣传内容、预期效果等。是否通过多种渠道广泛宣传植树造林的重要意义，营造全民参与的良好氛围。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六、后期管护安排。请各单位说明植树后的管护工作安排，包括管护责任主体、管护措施、检查验收机制等。要确保栽一棵、活一棵，植一片、绿一片。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七、存在困难与建议。请各单位结合实际，如实反映在植树节活动筹备过程中遇到的困难和问题，并提出具有建设性的意见和建议。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请各单位高度重视此次询问工作，认真梳理相关情况，形成书面材料，于2025年2月28日前报送至市林业局生态保护处。联系人：王明，联系电话：12345678901。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特此函询。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××市林业局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2025年二月十五日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（此件主动公开）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抄送：市人民政府办公室、市绿化委员会办公室。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××市林业局办公室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2025年2月16日印发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