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Quattrocento Sans" w:cs="Quattrocento Sans" w:eastAsia="Quattrocento Sans" w:hAnsi="Quattrocento Sans"/>
          <w:b w:val="1"/>
          <w:color w:val="1f4e79"/>
          <w:sz w:val="40"/>
          <w:szCs w:val="40"/>
        </w:rPr>
      </w:pPr>
      <w:r w:rsidDel="00000000" w:rsidR="00000000" w:rsidRPr="00000000">
        <w:rPr>
          <w:b w:val="1"/>
          <w:color w:val="1f4e79"/>
          <w:sz w:val="22"/>
          <w:szCs w:val="22"/>
        </w:rPr>
        <w:drawing>
          <wp:inline distB="0" distT="0" distL="114300" distR="114300">
            <wp:extent cx="4775835" cy="2517140"/>
            <wp:effectExtent b="0" l="0" r="0" t="0"/>
            <wp:docPr descr="uapa" id="1" name="image2.png"/>
            <a:graphic>
              <a:graphicData uri="http://schemas.openxmlformats.org/drawingml/2006/picture">
                <pic:pic>
                  <pic:nvPicPr>
                    <pic:cNvPr descr="uapa" id="0" name="image2.png"/>
                    <pic:cNvPicPr preferRelativeResize="0"/>
                  </pic:nvPicPr>
                  <pic:blipFill>
                    <a:blip r:embed="rId6"/>
                    <a:srcRect b="0" l="0" r="0" t="0"/>
                    <a:stretch>
                      <a:fillRect/>
                    </a:stretch>
                  </pic:blipFill>
                  <pic:spPr>
                    <a:xfrm>
                      <a:off x="0" y="0"/>
                      <a:ext cx="4775835" cy="2517140"/>
                    </a:xfrm>
                    <a:prstGeom prst="rect"/>
                    <a:ln/>
                  </pic:spPr>
                </pic:pic>
              </a:graphicData>
            </a:graphic>
          </wp:inline>
        </w:drawing>
      </w:r>
      <w:r w:rsidDel="00000000" w:rsidR="00000000" w:rsidRPr="00000000">
        <w:rPr>
          <w:rFonts w:ascii="Quattrocento Sans" w:cs="Quattrocento Sans" w:eastAsia="Quattrocento Sans" w:hAnsi="Quattrocento Sans"/>
          <w:b w:val="1"/>
          <w:color w:val="1f4e79"/>
          <w:sz w:val="40"/>
          <w:szCs w:val="40"/>
          <w:rtl w:val="0"/>
        </w:rPr>
        <w:t xml:space="preserve">Escuela de Ingeniería y Tecnología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b w:val="1"/>
          <w:color w:val="1f4e79"/>
          <w:sz w:val="36"/>
          <w:szCs w:val="36"/>
        </w:rPr>
      </w:pPr>
      <w:r w:rsidDel="00000000" w:rsidR="00000000" w:rsidRPr="00000000">
        <w:rPr>
          <w:rFonts w:ascii="Quattrocento Sans" w:cs="Quattrocento Sans" w:eastAsia="Quattrocento Sans" w:hAnsi="Quattrocento Sans"/>
          <w:b w:val="1"/>
          <w:color w:val="1f4e79"/>
          <w:sz w:val="36"/>
          <w:szCs w:val="36"/>
          <w:rtl w:val="0"/>
        </w:rPr>
        <w:t xml:space="preserve">Tema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Sistema de Administración de Escuelas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b w:val="1"/>
          <w:color w:val="1f4e79"/>
          <w:sz w:val="36"/>
          <w:szCs w:val="36"/>
        </w:rPr>
      </w:pPr>
      <w:r w:rsidDel="00000000" w:rsidR="00000000" w:rsidRPr="00000000">
        <w:rPr>
          <w:rFonts w:ascii="Quattrocento Sans" w:cs="Quattrocento Sans" w:eastAsia="Quattrocento Sans" w:hAnsi="Quattrocento Sans"/>
          <w:b w:val="1"/>
          <w:color w:val="1f4e79"/>
          <w:sz w:val="36"/>
          <w:szCs w:val="36"/>
          <w:rtl w:val="0"/>
        </w:rPr>
        <w:t xml:space="preserve">Participante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Emanuel Simón T. </w:t>
        <w:tab/>
        <w:tab/>
        <w:t xml:space="preserve">14-6495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b w:val="1"/>
          <w:color w:val="1f4e79"/>
          <w:sz w:val="36"/>
          <w:szCs w:val="36"/>
        </w:rPr>
      </w:pPr>
      <w:r w:rsidDel="00000000" w:rsidR="00000000" w:rsidRPr="00000000">
        <w:rPr>
          <w:rFonts w:ascii="Quattrocento Sans" w:cs="Quattrocento Sans" w:eastAsia="Quattrocento Sans" w:hAnsi="Quattrocento Sans"/>
          <w:b w:val="1"/>
          <w:color w:val="1f4e79"/>
          <w:sz w:val="36"/>
          <w:szCs w:val="36"/>
          <w:rtl w:val="0"/>
        </w:rPr>
        <w:t xml:space="preserve">Asignatura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 Sistema de Base de Datos II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b w:val="1"/>
          <w:color w:val="1f4e79"/>
          <w:sz w:val="36"/>
          <w:szCs w:val="36"/>
        </w:rPr>
      </w:pPr>
      <w:r w:rsidDel="00000000" w:rsidR="00000000" w:rsidRPr="00000000">
        <w:rPr>
          <w:rFonts w:ascii="Quattrocento Sans" w:cs="Quattrocento Sans" w:eastAsia="Quattrocento Sans" w:hAnsi="Quattrocento Sans"/>
          <w:b w:val="1"/>
          <w:color w:val="1f4e79"/>
          <w:sz w:val="36"/>
          <w:szCs w:val="36"/>
          <w:rtl w:val="0"/>
        </w:rPr>
        <w:t xml:space="preserve">Profesor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Yordi Morán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b w:val="1"/>
          <w:color w:val="1f4e79"/>
          <w:sz w:val="36"/>
          <w:szCs w:val="36"/>
        </w:rPr>
      </w:pPr>
      <w:r w:rsidDel="00000000" w:rsidR="00000000" w:rsidRPr="00000000">
        <w:rPr>
          <w:rFonts w:ascii="Quattrocento Sans" w:cs="Quattrocento Sans" w:eastAsia="Quattrocento Sans" w:hAnsi="Quattrocento Sans"/>
          <w:b w:val="1"/>
          <w:color w:val="1f4e79"/>
          <w:sz w:val="36"/>
          <w:szCs w:val="36"/>
          <w:rtl w:val="0"/>
        </w:rPr>
        <w:t xml:space="preserve">Fecha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25 de abril de 2016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Santiago, Rep. Dom.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Introducción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Las bases de datos tienen una gran relevancia a nivel personal, pero más si cabe, a nivel empresarial, y se consideran una de las mayores aportaciones que ha dado la informática a las empresas. En la actualidad, cualquier organización que se precie, por pequeña que sea, debe contar con una base de Datos, pero para que sea todo lo efectiva que debe, no basta con tenerla: hay que saber cómo gestionarlas y crearlas.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En el caso de que la compañía no se cuente con una persona que se encargue de esta labor, existe la posibilidad de contratar a una empresa externa que se encargue.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2"/>
          <w:szCs w:val="22"/>
          <w:rtl w:val="0"/>
        </w:rPr>
        <w:t xml:space="preserve">Con el siguiente trabajo se busca presentar un sistema de administración de escuelas, con base de datos diseñada en SQL Server 2014. En este se mostrarán los modelos entidad-relación (E-R), que está basado en una percepción del mundo real consistente en objetos básicos llamados entidades y de relaciones entre estos objetos; modelo relacional</w:t>
      </w:r>
      <w:r w:rsidDel="00000000" w:rsidR="00000000" w:rsidRPr="00000000">
        <w:rPr>
          <w:rFonts w:ascii="Quattrocento Sans" w:cs="Quattrocento Sans" w:eastAsia="Quattrocento Sans" w:hAnsi="Quattrocento Sans"/>
          <w:rtl w:val="0"/>
        </w:rPr>
        <w:t xml:space="preserve"> que nos permite visualizar la estructura de una base de datos y las relaciones entre los datos, los metadatos que funciona básicamente como el diccionario de los datos, y finalmente el script, que es el código escrito en lenguaje SQL en el cual está escrita la base de datos.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Problemática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El sistema de administración de escuela está apto para ser utilizado por cualquier institución que cuente con un sitio web. Al implementarlo, los usuarios podrán tener acceso 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Información sobre el estudiante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Información sobre el padre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Información sobre los profesores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Información sobre las asignaturas disponibles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Información sobre grados, y secciones en caso de que aplique.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Información sobre fechas de exámenes y resultados de estos.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Horario de los estudiantes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Este operar</w:t>
      </w:r>
      <w:r w:rsidDel="00000000" w:rsidR="00000000" w:rsidRPr="00000000">
        <w:rPr>
          <w:rFonts w:ascii="Quattrocento Sans" w:cs="Quattrocento Sans" w:eastAsia="Quattrocento Sans" w:hAnsi="Quattrocento Sans"/>
          <w:rtl w:val="0"/>
        </w:rPr>
        <w:t xml:space="preserve">á</w:t>
      </w:r>
      <w:r w:rsidDel="00000000" w:rsidR="00000000" w:rsidRPr="00000000">
        <w:rPr>
          <w:rFonts w:ascii="Quattrocento Sans" w:cs="Quattrocento Sans" w:eastAsia="Quattrocento Sans" w:hAnsi="Quattrocento Sans"/>
          <w:sz w:val="22"/>
          <w:szCs w:val="22"/>
          <w:rtl w:val="0"/>
        </w:rPr>
        <w:t xml:space="preserve"> de la siguiente manera: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Un colegio o escuela tiene una gran cantidad de estudiantes y maestros. También cuenta con diferentes materias a ser ensenadas. Hay cursos que solo serán asignados a alumnos en el nivel correspondiente.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El nivel de los estudiantes estará categorizado en cursos y secciones. Un estudiante puede estar en 4to de bachiller, pero si hay un gran número de estudiantes se dividirá en secciones. Ej: 4to A, 4to B, etc…</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Cada estudiante estará en un curso único durante el año que curse.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Uno o más cursos serán asignados a un maestro.</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Asistencia será tomada en cuenta diariamente por su profesor.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2"/>
          <w:szCs w:val="22"/>
        </w:rPr>
      </w:pPr>
      <w:r w:rsidDel="00000000" w:rsidR="00000000" w:rsidRPr="00000000">
        <w:rPr>
          <w:rFonts w:ascii="Quattrocento Sans" w:cs="Quattrocento Sans" w:eastAsia="Quattrocento Sans" w:hAnsi="Quattrocento Sans"/>
          <w:b w:val="0"/>
          <w:sz w:val="22"/>
          <w:szCs w:val="22"/>
          <w:rtl w:val="0"/>
        </w:rPr>
        <w:t xml:space="preserve">Habrá exámenes para cada materia, los cuales serán guardados individualmente.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Modelo Entidad-Relación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Pr>
        <w:drawing>
          <wp:inline distB="0" distT="0" distL="0" distR="0">
            <wp:extent cx="6316345" cy="5852160"/>
            <wp:effectExtent b="0" l="0" r="0" t="0"/>
            <wp:docPr descr="registro_escuela_trabajo_final" id="3" name="image3.jpg"/>
            <a:graphic>
              <a:graphicData uri="http://schemas.openxmlformats.org/drawingml/2006/picture">
                <pic:pic>
                  <pic:nvPicPr>
                    <pic:cNvPr descr="registro_escuela_trabajo_final" id="0" name="image3.jpg"/>
                    <pic:cNvPicPr preferRelativeResize="0"/>
                  </pic:nvPicPr>
                  <pic:blipFill>
                    <a:blip r:embed="rId7"/>
                    <a:srcRect b="0" l="0" r="0" t="0"/>
                    <a:stretch>
                      <a:fillRect/>
                    </a:stretch>
                  </pic:blipFill>
                  <pic:spPr>
                    <a:xfrm>
                      <a:off x="0" y="0"/>
                      <a:ext cx="6316345" cy="58521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Modelo Relacional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Pr>
        <w:drawing>
          <wp:inline distB="0" distT="0" distL="0" distR="0">
            <wp:extent cx="6332220" cy="5751830"/>
            <wp:effectExtent b="0" l="0" r="0" t="0"/>
            <wp:docPr descr="C:\Users\MelvinAntonio\Documents\UAPA\DB I\final\registro_escuela_trabajo_final_relacional.jpg" id="2" name="image1.jpg"/>
            <a:graphic>
              <a:graphicData uri="http://schemas.openxmlformats.org/drawingml/2006/picture">
                <pic:pic>
                  <pic:nvPicPr>
                    <pic:cNvPr descr="C:\Users\MelvinAntonio\Documents\UAPA\DB I\final\registro_escuela_trabajo_final_relacional.jpg" id="0" name="image1.jpg"/>
                    <pic:cNvPicPr preferRelativeResize="0"/>
                  </pic:nvPicPr>
                  <pic:blipFill>
                    <a:blip r:embed="rId8"/>
                    <a:srcRect b="0" l="0" r="0" t="0"/>
                    <a:stretch>
                      <a:fillRect/>
                    </a:stretch>
                  </pic:blipFill>
                  <pic:spPr>
                    <a:xfrm>
                      <a:off x="0" y="0"/>
                      <a:ext cx="6332220" cy="57518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Metadatos o Diccionario de Datos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1"/>
        <w:tblW w:w="8629.0" w:type="dxa"/>
        <w:jc w:val="center"/>
        <w:tblInd w:w="-115.0" w:type="dxa"/>
        <w:tblLayout w:type="fixed"/>
        <w:tblLook w:val="0400"/>
      </w:tblPr>
      <w:tblGrid>
        <w:gridCol w:w="2140"/>
        <w:gridCol w:w="616"/>
        <w:gridCol w:w="1018"/>
        <w:gridCol w:w="4855"/>
        <w:tblGridChange w:id="0">
          <w:tblGrid>
            <w:gridCol w:w="2140"/>
            <w:gridCol w:w="616"/>
            <w:gridCol w:w="1018"/>
            <w:gridCol w:w="4855"/>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Usuarios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todos los usuarios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id_usuario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Correo electronico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Dirrecion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fecha_nac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nacimiento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fecha_insc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inscripcion del usuario a la escuela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telefono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Teléfono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 del usuario</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2"/>
        <w:tblW w:w="8709.0" w:type="dxa"/>
        <w:jc w:val="center"/>
        <w:tblInd w:w="-115.0" w:type="dxa"/>
        <w:tblLayout w:type="fixed"/>
        <w:tblLook w:val="0400"/>
      </w:tblPr>
      <w:tblGrid>
        <w:gridCol w:w="2140"/>
        <w:gridCol w:w="616"/>
        <w:gridCol w:w="1017"/>
        <w:gridCol w:w="4936"/>
        <w:tblGridChange w:id="0">
          <w:tblGrid>
            <w:gridCol w:w="2140"/>
            <w:gridCol w:w="616"/>
            <w:gridCol w:w="1017"/>
            <w:gridCol w:w="4936"/>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Estudiantes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RedID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todos los estudiantes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id_estudiante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Correo electronico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fecha_nac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nacimiento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fecha_insc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inscripcion del estudiante a la escuela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telefono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Teléfono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id_padre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id_profesor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 de estudiante en examen</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br w:type="page"/>
      </w:r>
      <w:r w:rsidDel="00000000" w:rsidR="00000000" w:rsidRPr="00000000">
        <w:rPr>
          <w:rtl w:val="0"/>
        </w:rPr>
      </w:r>
    </w:p>
    <w:tbl>
      <w:tblPr>
        <w:tblStyle w:val="Table3"/>
        <w:tblW w:w="8540.0" w:type="dxa"/>
        <w:jc w:val="center"/>
        <w:tblInd w:w="-115.0" w:type="dxa"/>
        <w:tblLayout w:type="fixed"/>
        <w:tblLook w:val="0400"/>
      </w:tblPr>
      <w:tblGrid>
        <w:gridCol w:w="2140"/>
        <w:gridCol w:w="623"/>
        <w:gridCol w:w="1205"/>
        <w:gridCol w:w="4572"/>
        <w:tblGridChange w:id="0">
          <w:tblGrid>
            <w:gridCol w:w="2140"/>
            <w:gridCol w:w="623"/>
            <w:gridCol w:w="1205"/>
            <w:gridCol w:w="4572"/>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RedID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todos los profesores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id_profesor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Correo electronico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fecha_nac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nacimiento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fecha_insc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contratación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telefono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Teléfono del profesor</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 del profesor</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4"/>
        <w:tblW w:w="8539.0" w:type="dxa"/>
        <w:jc w:val="center"/>
        <w:tblInd w:w="-115.0" w:type="dxa"/>
        <w:tblLayout w:type="fixed"/>
        <w:tblLook w:val="0400"/>
      </w:tblPr>
      <w:tblGrid>
        <w:gridCol w:w="2100"/>
        <w:gridCol w:w="616"/>
        <w:gridCol w:w="1075"/>
        <w:gridCol w:w="4748"/>
        <w:tblGridChange w:id="0">
          <w:tblGrid>
            <w:gridCol w:w="2100"/>
            <w:gridCol w:w="616"/>
            <w:gridCol w:w="1075"/>
            <w:gridCol w:w="4748"/>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toda la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id_administracion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Correo electronico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fecha_nac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nacimiento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fecha_insc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contratación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telefono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Teléfono de administración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 de administración</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5"/>
        <w:tblW w:w="8540.0" w:type="dxa"/>
        <w:jc w:val="center"/>
        <w:tblInd w:w="-115.0" w:type="dxa"/>
        <w:tblLayout w:type="fixed"/>
        <w:tblLook w:val="0400"/>
      </w:tblPr>
      <w:tblGrid>
        <w:gridCol w:w="2140"/>
        <w:gridCol w:w="722"/>
        <w:gridCol w:w="1396"/>
        <w:gridCol w:w="4282"/>
        <w:tblGridChange w:id="0">
          <w:tblGrid>
            <w:gridCol w:w="2140"/>
            <w:gridCol w:w="722"/>
            <w:gridCol w:w="1396"/>
            <w:gridCol w:w="4282"/>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LOGIN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LOGIN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loginID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LOGIN por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id_usuario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contrasena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Contrasena del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estado_de_usuario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Usuario está Activo/Inactivo</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br w:type="page"/>
      </w:r>
      <w:r w:rsidDel="00000000" w:rsidR="00000000" w:rsidRPr="00000000">
        <w:rPr>
          <w:rtl w:val="0"/>
        </w:rPr>
      </w:r>
    </w:p>
    <w:tbl>
      <w:tblPr>
        <w:tblStyle w:val="Table6"/>
        <w:tblW w:w="8667.0" w:type="dxa"/>
        <w:jc w:val="center"/>
        <w:tblInd w:w="-115.0" w:type="dxa"/>
        <w:tblLayout w:type="fixed"/>
        <w:tblLook w:val="0400"/>
      </w:tblPr>
      <w:tblGrid>
        <w:gridCol w:w="2266"/>
        <w:gridCol w:w="635"/>
        <w:gridCol w:w="1227"/>
        <w:gridCol w:w="4539"/>
        <w:tblGridChange w:id="0">
          <w:tblGrid>
            <w:gridCol w:w="2266"/>
            <w:gridCol w:w="635"/>
            <w:gridCol w:w="1227"/>
            <w:gridCol w:w="4539"/>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Grado &amp; Sección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cada grado y sección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id_grado_seccion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grado y sección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estatus_grado_seccion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"Cursando" o "Finalizado"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observacion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Año en el que se cursa el grado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la sección</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7"/>
        <w:tblW w:w="8666.0" w:type="dxa"/>
        <w:jc w:val="center"/>
        <w:tblInd w:w="-115.0" w:type="dxa"/>
        <w:tblLayout w:type="fixed"/>
        <w:tblLook w:val="0400"/>
      </w:tblPr>
      <w:tblGrid>
        <w:gridCol w:w="2266"/>
        <w:gridCol w:w="764"/>
        <w:gridCol w:w="1475"/>
        <w:gridCol w:w="4161"/>
        <w:tblGridChange w:id="0">
          <w:tblGrid>
            <w:gridCol w:w="2266"/>
            <w:gridCol w:w="764"/>
            <w:gridCol w:w="1475"/>
            <w:gridCol w:w="4161"/>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Cursos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la sección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id_estudiante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id_grado_seccion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grado y sección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estatus_grado_seccion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"Cursando" o "Finalizado"</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8"/>
        <w:tblW w:w="8594.0" w:type="dxa"/>
        <w:jc w:val="center"/>
        <w:tblInd w:w="-115.0" w:type="dxa"/>
        <w:tblLayout w:type="fixed"/>
        <w:tblLook w:val="0400"/>
      </w:tblPr>
      <w:tblGrid>
        <w:gridCol w:w="2140"/>
        <w:gridCol w:w="616"/>
        <w:gridCol w:w="1088"/>
        <w:gridCol w:w="4750"/>
        <w:tblGridChange w:id="0">
          <w:tblGrid>
            <w:gridCol w:w="2140"/>
            <w:gridCol w:w="616"/>
            <w:gridCol w:w="1088"/>
            <w:gridCol w:w="475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Resultados de Exámenes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cada resultado de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id_estudiante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estudiante que toma el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en la que se toma el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 de estudiante en examen</w:t>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9"/>
        <w:tblW w:w="8540.0" w:type="dxa"/>
        <w:jc w:val="center"/>
        <w:tblInd w:w="-115.0" w:type="dxa"/>
        <w:tblLayout w:type="fixed"/>
        <w:tblLook w:val="0400"/>
      </w:tblPr>
      <w:tblGrid>
        <w:gridCol w:w="2140"/>
        <w:gridCol w:w="623"/>
        <w:gridCol w:w="1202"/>
        <w:gridCol w:w="4575"/>
        <w:tblGridChange w:id="0">
          <w:tblGrid>
            <w:gridCol w:w="2140"/>
            <w:gridCol w:w="623"/>
            <w:gridCol w:w="1202"/>
            <w:gridCol w:w="4575"/>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 </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Exámenes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cada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del examen que se toma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en la que se toma el examen</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br w:type="page"/>
      </w:r>
      <w:r w:rsidDel="00000000" w:rsidR="00000000" w:rsidRPr="00000000">
        <w:rPr>
          <w:rtl w:val="0"/>
        </w:rPr>
      </w:r>
    </w:p>
    <w:tbl>
      <w:tblPr>
        <w:tblStyle w:val="Table10"/>
        <w:tblW w:w="8540.0" w:type="dxa"/>
        <w:jc w:val="center"/>
        <w:tblInd w:w="-115.0" w:type="dxa"/>
        <w:tblLayout w:type="fixed"/>
        <w:tblLook w:val="0400"/>
      </w:tblPr>
      <w:tblGrid>
        <w:gridCol w:w="2140"/>
        <w:gridCol w:w="753"/>
        <w:gridCol w:w="1456"/>
        <w:gridCol w:w="4191"/>
        <w:tblGridChange w:id="0">
          <w:tblGrid>
            <w:gridCol w:w="2140"/>
            <w:gridCol w:w="753"/>
            <w:gridCol w:w="1456"/>
            <w:gridCol w:w="4191"/>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Inscripción de Materias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cada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id_estudiante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estudiante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id_grado_seccion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grado &amp; sección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id_materia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la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horario_materia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 de la materia</w:t>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11"/>
        <w:tblW w:w="8582.0" w:type="dxa"/>
        <w:jc w:val="center"/>
        <w:tblInd w:w="-115.0" w:type="dxa"/>
        <w:tblLayout w:type="fixed"/>
        <w:tblLook w:val="0400"/>
      </w:tblPr>
      <w:tblGrid>
        <w:gridCol w:w="2140"/>
        <w:gridCol w:w="616"/>
        <w:gridCol w:w="1108"/>
        <w:gridCol w:w="4718"/>
        <w:tblGridChange w:id="0">
          <w:tblGrid>
            <w:gridCol w:w="2140"/>
            <w:gridCol w:w="616"/>
            <w:gridCol w:w="1108"/>
            <w:gridCol w:w="4718"/>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Materias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cada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id_materia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la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nombre_materia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 la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descripcion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Descripción de la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id_examen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examen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horario_materia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Horario en el que se imparte la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id_profesor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profesor que imparte materia</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id_estudiante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estudiante que toma materia</w:t>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tbl>
      <w:tblPr>
        <w:tblStyle w:val="Table12"/>
        <w:tblW w:w="8480.0" w:type="dxa"/>
        <w:jc w:val="center"/>
        <w:tblInd w:w="-115.0" w:type="dxa"/>
        <w:tblLayout w:type="fixed"/>
        <w:tblLook w:val="0400"/>
      </w:tblPr>
      <w:tblGrid>
        <w:gridCol w:w="2100"/>
        <w:gridCol w:w="658"/>
        <w:gridCol w:w="1270"/>
        <w:gridCol w:w="4452"/>
        <w:tblGridChange w:id="0">
          <w:tblGrid>
            <w:gridCol w:w="2100"/>
            <w:gridCol w:w="658"/>
            <w:gridCol w:w="1270"/>
            <w:gridCol w:w="4452"/>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todos los padres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Apellido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Correo electronico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fecha_nac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Direccion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fecha_insc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nacimiento del padre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telefono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contratación del padre</w:t>
            </w:r>
          </w:p>
        </w:tc>
      </w:tr>
      <w:tr>
        <w:trPr>
          <w:trHeight w:val="280"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id_usuario</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Teléfono del padre</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br w:type="page"/>
      </w:r>
      <w:r w:rsidDel="00000000" w:rsidR="00000000" w:rsidRPr="00000000">
        <w:rPr>
          <w:rtl w:val="0"/>
        </w:rPr>
      </w:r>
    </w:p>
    <w:tbl>
      <w:tblPr>
        <w:tblStyle w:val="Table13"/>
        <w:tblW w:w="8578.0" w:type="dxa"/>
        <w:jc w:val="left"/>
        <w:tblInd w:w="693.0" w:type="dxa"/>
        <w:tblLayout w:type="fixed"/>
        <w:tblLook w:val="0400"/>
      </w:tblPr>
      <w:tblGrid>
        <w:gridCol w:w="2140"/>
        <w:gridCol w:w="616"/>
        <w:gridCol w:w="1117"/>
        <w:gridCol w:w="4705"/>
        <w:tblGridChange w:id="0">
          <w:tblGrid>
            <w:gridCol w:w="2140"/>
            <w:gridCol w:w="616"/>
            <w:gridCol w:w="1117"/>
            <w:gridCol w:w="4705"/>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Autores</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Emanuel Simón </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Sistema</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 Administración de Escuelas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Relación</w:t>
            </w:r>
          </w:p>
        </w:tc>
        <w:tc>
          <w:tcPr>
            <w:gridSpan w:val="3"/>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Acceso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Atributo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Longitud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Record ID de cada instancia de logueo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loginID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 de login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fecha_acceso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acceso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ip_acceso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IP con la que acceso el usuario</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ip_nopermitida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IP no permitida para acceso de usuario</w:t>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Scripts para la creación de la base de datos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160" w:line="259" w:lineRule="auto"/>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color w:val="4472c4"/>
          <w:sz w:val="20"/>
          <w:szCs w:val="20"/>
          <w:rtl w:val="0"/>
        </w:rPr>
        <w:t xml:space="preserve">Adjuntos.</w:t>
      </w:r>
      <w:r w:rsidDel="00000000" w:rsidR="00000000" w:rsidRPr="00000000">
        <w:br w:type="page"/>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Conclusión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En este trabajo se puede apreciar como el sistema de administración de escuelas ayudaría a salvar la información de sus profesores al igual que de su alumnado profesores, para dar fácil acceso así al progreso del anterior.</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En los diagramas se puede ver la relación de cada uno de las entidades (cosas importantes) con sus atributos (detalles).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En el diccionario de datos el nombre de cada dato, el tipo que es, cuantos caracteres ocupará y una descripción de cómo será usado.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rFonts w:ascii="Quattrocento Sans" w:cs="Quattrocento Sans" w:eastAsia="Quattrocento Sans" w:hAnsi="Quattrocento Sans"/>
          <w:sz w:val="22"/>
          <w:szCs w:val="22"/>
        </w:rPr>
      </w:pPr>
      <w:bookmarkStart w:colFirst="0" w:colLast="0" w:name="_gjdgxs" w:id="0"/>
      <w:bookmarkEnd w:id="0"/>
      <w:r w:rsidDel="00000000" w:rsidR="00000000" w:rsidRPr="00000000">
        <w:rPr>
          <w:rtl w:val="0"/>
        </w:rPr>
      </w:r>
    </w:p>
    <w:sectPr>
      <w:footerReference r:id="rId9" w:type="default"/>
      <w:footerReference r:id="rId10" w:type="first"/>
      <w:pgSz w:h="15840" w:w="12240"/>
      <w:pgMar w:bottom="851" w:top="851"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