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E9B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</w:p>
    <w:p w14:paraId="4CAF95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Добрый день, мы представляем проект по разработке робота с компьютерным зрением для точечного земледелия. (</w:t>
      </w:r>
      <w:r>
        <w:rPr>
          <w:rFonts w:ascii="Times New Roman" w:hAnsi="Times New Roman" w:cs="Times New Roman"/>
          <w:b/>
          <w:sz w:val="28"/>
          <w:szCs w:val="28"/>
        </w:rPr>
        <w:t>10 сек) Артем</w:t>
      </w:r>
    </w:p>
    <w:p w14:paraId="50D2B6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</w:p>
    <w:p w14:paraId="1C8680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Выделенная нами проблема заключается в высоких затратах фермеров на обработку почвы и растений.</w:t>
      </w:r>
    </w:p>
    <w:p w14:paraId="12F11A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Она возникла вследствие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ежедневного повышения спроса на сельскохозяйственную продукцию,</w:t>
      </w:r>
      <w:r>
        <w:rPr>
          <w:rFonts w:ascii="Times New Roman" w:hAnsi="Times New Roman" w:cs="Times New Roman"/>
          <w:sz w:val="28"/>
          <w:szCs w:val="28"/>
        </w:rPr>
        <w:t xml:space="preserve"> низкого уровня развития отечественного рынка промышленной робототехники, небольшого количества представленных решений и сложности автоматизации в данной области.</w:t>
      </w:r>
    </w:p>
    <w:p w14:paraId="14A21CA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Наша задача – расширить рынок своим решением и оптимизировать вышеупомянутые расходы. </w:t>
      </w:r>
      <w:r>
        <w:rPr>
          <w:rFonts w:ascii="Times New Roman" w:hAnsi="Times New Roman" w:cs="Times New Roman"/>
          <w:b/>
          <w:sz w:val="28"/>
          <w:szCs w:val="28"/>
        </w:rPr>
        <w:t>(30 сек) Артем</w:t>
      </w:r>
    </w:p>
    <w:p w14:paraId="3822BE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</w:p>
    <w:p w14:paraId="079D8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данный момент проблема решается не самым эффективным образом: обработка растений </w:t>
      </w:r>
      <w:r>
        <w:rPr>
          <w:rFonts w:ascii="Times New Roman" w:hAnsi="Times New Roman" w:cs="Times New Roman"/>
          <w:sz w:val="28"/>
          <w:szCs w:val="28"/>
          <w:lang w:val="ru-RU"/>
        </w:rPr>
        <w:t>осуществляется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людьми. (</w:t>
      </w:r>
      <w:r>
        <w:rPr>
          <w:rFonts w:ascii="Times New Roman" w:hAnsi="Times New Roman" w:cs="Times New Roman"/>
          <w:b/>
          <w:sz w:val="28"/>
          <w:szCs w:val="28"/>
        </w:rPr>
        <w:t>5 сек) Аня</w:t>
      </w:r>
    </w:p>
    <w:p w14:paraId="30039B7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</w:p>
    <w:p w14:paraId="3E6DFC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Наше решение – </w:t>
      </w:r>
      <w:r>
        <w:rPr>
          <w:rFonts w:ascii="Times New Roman" w:hAnsi="Times New Roman" w:cs="Times New Roman"/>
          <w:sz w:val="28"/>
          <w:szCs w:val="28"/>
          <w:lang w:val="en-US"/>
        </w:rPr>
        <w:t>VistaCrop</w:t>
      </w:r>
      <w:r>
        <w:rPr>
          <w:rFonts w:ascii="Times New Roman" w:hAnsi="Times New Roman" w:cs="Times New Roman"/>
          <w:sz w:val="28"/>
          <w:szCs w:val="28"/>
        </w:rPr>
        <w:t>, призвано исключить человеческий фактор, снижающий производительность и повышающий риски, повысить качество конечной продукции, а также упростить производство и освоение промышленных роботов</w:t>
      </w:r>
      <w:r>
        <w:rPr>
          <w:rFonts w:ascii="Times New Roman" w:hAnsi="Times New Roman" w:cs="Times New Roman"/>
          <w:b/>
          <w:sz w:val="28"/>
          <w:szCs w:val="28"/>
        </w:rPr>
        <w:t>. (15 сек) Аня</w:t>
      </w:r>
    </w:p>
    <w:p w14:paraId="42C0FC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</w:p>
    <w:p w14:paraId="373C9F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Наш робот будет реализован при помощи следующих ключевых технологий: </w:t>
      </w:r>
      <w:r>
        <w:rPr>
          <w:rFonts w:ascii="Times New Roman" w:hAnsi="Times New Roman" w:cs="Times New Roman"/>
          <w:sz w:val="28"/>
          <w:szCs w:val="28"/>
          <w:lang w:val="en-US"/>
        </w:rPr>
        <w:t>YOLOv</w:t>
      </w:r>
      <w:r>
        <w:rPr>
          <w:rFonts w:ascii="Times New Roman" w:hAnsi="Times New Roman" w:cs="Times New Roman"/>
          <w:sz w:val="28"/>
          <w:szCs w:val="28"/>
        </w:rPr>
        <w:t xml:space="preserve">8 - продвинутая нейросеть для обнаружения, классификации и выделения объектов, </w:t>
      </w:r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r>
        <w:rPr>
          <w:rFonts w:ascii="Times New Roman" w:hAnsi="Times New Roman" w:cs="Times New Roman"/>
          <w:sz w:val="28"/>
          <w:szCs w:val="28"/>
        </w:rPr>
        <w:t xml:space="preserve"> – платформа, обеспечивающая связь программной и аппаратной частей, а также собранные </w:t>
      </w:r>
      <w:r>
        <w:rPr>
          <w:rFonts w:ascii="Times New Roman" w:hAnsi="Times New Roman" w:cs="Times New Roman"/>
          <w:sz w:val="28"/>
          <w:szCs w:val="28"/>
          <w:lang w:val="en-US"/>
        </w:rPr>
        <w:t>dataset</w:t>
      </w:r>
      <w:r>
        <w:rPr>
          <w:rFonts w:ascii="Times New Roman" w:hAnsi="Times New Roman" w:cs="Times New Roman"/>
          <w:sz w:val="28"/>
          <w:szCs w:val="28"/>
        </w:rPr>
        <w:t xml:space="preserve">’ы, суммарным объемом 14000 фотографий. </w:t>
      </w:r>
      <w:r>
        <w:rPr>
          <w:rFonts w:ascii="Times New Roman" w:hAnsi="Times New Roman" w:cs="Times New Roman"/>
          <w:b/>
          <w:sz w:val="28"/>
          <w:szCs w:val="28"/>
        </w:rPr>
        <w:t>(30 сек) Артем</w:t>
      </w:r>
    </w:p>
    <w:p w14:paraId="4BD9B3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</w:p>
    <w:p w14:paraId="7A2441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Наша целевая аудитория - В2В и В2С сегменты, то есть юридические и физические лица из отрасли сельского хозяйства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>(10 сек) Аня</w:t>
      </w:r>
    </w:p>
    <w:p w14:paraId="01747E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</w:p>
    <w:p w14:paraId="52F458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Говоря о бизнес-модели, хочется отметить несколько ключевых сегментов: основными партнёрами из разных предметных областей нашей деятельности станут поставщики сырья, юридические компании, арендодатели помещений и администраторы ПО. К издержкам будут относиться зарплаты сотрудникам, аренда помещений и серверных мощностей, реклама и сырьё для производства. Что касается доходов, ключевыми потоками станут прямая продажа и сдача продукта в аренду. Также хотелось бы отметить важную часть ценностного предложения – модульность конструкции, что поможет персонализировать робота под конкретные нужды. </w:t>
      </w:r>
      <w:r>
        <w:rPr>
          <w:rFonts w:ascii="Times New Roman" w:hAnsi="Times New Roman" w:cs="Times New Roman"/>
          <w:b/>
          <w:sz w:val="28"/>
          <w:szCs w:val="28"/>
        </w:rPr>
        <w:t>(30 сек) Аня</w:t>
      </w:r>
    </w:p>
    <w:p w14:paraId="159CF4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</w:p>
    <w:p w14:paraId="1D78BF8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Сейчас на рынке представлено три решения: из них два отечественных и одно зарубежное, ныне недоступное в связи с политической ситуацией. Оба отечественных решения предоставляют роботов только в аренду, что в долгосрочной перспективе будет дороже. </w:t>
      </w:r>
      <w:r>
        <w:rPr>
          <w:rFonts w:ascii="Times New Roman" w:hAnsi="Times New Roman" w:cs="Times New Roman"/>
          <w:sz w:val="28"/>
          <w:szCs w:val="28"/>
          <w:lang w:val="en-US"/>
        </w:rPr>
        <w:t>VistaCrop</w:t>
      </w:r>
      <w:r>
        <w:rPr>
          <w:rFonts w:ascii="Times New Roman" w:hAnsi="Times New Roman" w:cs="Times New Roman"/>
          <w:sz w:val="28"/>
          <w:szCs w:val="28"/>
        </w:rPr>
        <w:t xml:space="preserve"> же будет продаваться, что существенно снизит затраты предпринимателей. </w:t>
      </w:r>
      <w:r>
        <w:rPr>
          <w:rFonts w:ascii="Times New Roman" w:hAnsi="Times New Roman" w:cs="Times New Roman"/>
          <w:b/>
          <w:sz w:val="28"/>
          <w:szCs w:val="28"/>
        </w:rPr>
        <w:t>(30 сек) Артем</w:t>
      </w:r>
    </w:p>
    <w:p w14:paraId="2A5B057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</w:p>
    <w:p w14:paraId="4E7FA2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Рынок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TAM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включает в себя 20000 промышленных роботов, средняя цена которых составляет 5млн 320тыс руб.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Рынок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SAM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составляет 25% рынка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TAM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Рынок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SOM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часть рынка, которую мы планируем взять под контроль к 2028 году.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(10 сек) Артем</w:t>
      </w:r>
    </w:p>
    <w:p w14:paraId="77234C4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10-11</w:t>
      </w:r>
    </w:p>
    <w:p w14:paraId="79A1F0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Спасибо за внимание, мы готовы ответить на ваши вопросы </w:t>
      </w:r>
      <w:r>
        <w:rPr>
          <w:rFonts w:ascii="Times New Roman" w:hAnsi="Times New Roman" w:cs="Times New Roman"/>
          <w:b/>
          <w:sz w:val="28"/>
          <w:szCs w:val="28"/>
        </w:rPr>
        <w:t>(5 сек) Артем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3EE"/>
    <w:rsid w:val="001013EE"/>
    <w:rsid w:val="001671AA"/>
    <w:rsid w:val="002E7CAC"/>
    <w:rsid w:val="007A20D3"/>
    <w:rsid w:val="00990B49"/>
    <w:rsid w:val="00A21C58"/>
    <w:rsid w:val="00B83AC7"/>
    <w:rsid w:val="00C817E6"/>
    <w:rsid w:val="00E83ECA"/>
    <w:rsid w:val="00FE37A6"/>
    <w:rsid w:val="1F62660C"/>
    <w:rsid w:val="21B429D5"/>
    <w:rsid w:val="29112357"/>
    <w:rsid w:val="7AA9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358</Words>
  <Characters>2041</Characters>
  <Lines>17</Lines>
  <Paragraphs>4</Paragraphs>
  <TotalTime>198</TotalTime>
  <ScaleCrop>false</ScaleCrop>
  <LinksUpToDate>false</LinksUpToDate>
  <CharactersWithSpaces>2395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2025-12-09T15:45:00Z</dcterms:created>
  <dc:creator>user</dc:creator>
  <cp:lastModifiedBy>user</cp:lastModifiedBy>
  <dcterms:modified xsi:type="dcterms:W3CDTF">2025-12-09T20:53:49Z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79AF4014DC6C458C87DCC69A70DCF214_12</vt:lpwstr>
  </property>
</Properties>
</file>