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E6" w:rsidRDefault="008B71E6" w:rsidP="008B71E6"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7AB3776" wp14:editId="5E7B7FA9">
            <wp:simplePos x="0" y="0"/>
            <wp:positionH relativeFrom="column">
              <wp:posOffset>-784860</wp:posOffset>
            </wp:positionH>
            <wp:positionV relativeFrom="paragraph">
              <wp:posOffset>-387985</wp:posOffset>
            </wp:positionV>
            <wp:extent cx="2876550" cy="742315"/>
            <wp:effectExtent l="0" t="0" r="0" b="63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8836" w:type="dxa"/>
        <w:tblLook w:val="04A0" w:firstRow="1" w:lastRow="0" w:firstColumn="1" w:lastColumn="0" w:noHBand="0" w:noVBand="1"/>
      </w:tblPr>
      <w:tblGrid>
        <w:gridCol w:w="2943"/>
        <w:gridCol w:w="5893"/>
      </w:tblGrid>
      <w:tr w:rsidR="008B71E6" w:rsidRPr="00EC7C37" w:rsidTr="00BF6AAE">
        <w:trPr>
          <w:trHeight w:val="742"/>
        </w:trPr>
        <w:tc>
          <w:tcPr>
            <w:tcW w:w="2943" w:type="dxa"/>
          </w:tcPr>
          <w:p w:rsidR="008B71E6" w:rsidRDefault="008B71E6" w:rsidP="00BF6AAE"/>
          <w:p w:rsidR="008B71E6" w:rsidRDefault="008B71E6" w:rsidP="00BF6AAE"/>
          <w:p w:rsidR="008B71E6" w:rsidRPr="00EC7C37" w:rsidRDefault="008B71E6" w:rsidP="006C1209">
            <w:r w:rsidRPr="00EC7C37">
              <w:t>N</w:t>
            </w:r>
            <w:r w:rsidR="006C1209">
              <w:t>°</w:t>
            </w:r>
            <w:r w:rsidRPr="00EC7C37">
              <w:t xml:space="preserve"> 1      </w:t>
            </w:r>
          </w:p>
        </w:tc>
        <w:tc>
          <w:tcPr>
            <w:tcW w:w="5893" w:type="dxa"/>
          </w:tcPr>
          <w:p w:rsidR="008B71E6" w:rsidRDefault="008B71E6" w:rsidP="00BF6AAE">
            <w:pPr>
              <w:jc w:val="center"/>
            </w:pPr>
          </w:p>
          <w:p w:rsidR="008B71E6" w:rsidRPr="00EC7C37" w:rsidRDefault="008B71E6" w:rsidP="00BF6AAE">
            <w:pPr>
              <w:jc w:val="center"/>
            </w:pPr>
            <w:r>
              <w:t>P</w:t>
            </w:r>
            <w:r w:rsidR="008E046D">
              <w:t>agina de A</w:t>
            </w:r>
            <w:r w:rsidRPr="00EC7C37">
              <w:t>utenticação</w:t>
            </w:r>
          </w:p>
        </w:tc>
      </w:tr>
      <w:tr w:rsidR="008B71E6" w:rsidRPr="00EC7C37" w:rsidTr="00BF6AAE">
        <w:trPr>
          <w:trHeight w:val="2024"/>
        </w:trPr>
        <w:tc>
          <w:tcPr>
            <w:tcW w:w="8836" w:type="dxa"/>
            <w:gridSpan w:val="2"/>
          </w:tcPr>
          <w:p w:rsidR="008B71E6" w:rsidRDefault="008B71E6" w:rsidP="00BF6AAE"/>
          <w:p w:rsidR="008B71E6" w:rsidRDefault="008B71E6" w:rsidP="00BF6AAE">
            <w:pPr>
              <w:jc w:val="both"/>
            </w:pPr>
          </w:p>
          <w:p w:rsidR="008B71E6" w:rsidRPr="00EC7C37" w:rsidRDefault="008B71E6" w:rsidP="0005471D">
            <w:pPr>
              <w:jc w:val="both"/>
            </w:pPr>
            <w:r w:rsidRPr="00EC7C37">
              <w:t xml:space="preserve">Usuário ou administrador terá que inserir seu </w:t>
            </w:r>
            <w:proofErr w:type="spellStart"/>
            <w:r w:rsidRPr="00EC7C37">
              <w:t>Logi</w:t>
            </w:r>
            <w:r w:rsidR="008E046D">
              <w:t>n</w:t>
            </w:r>
            <w:proofErr w:type="spellEnd"/>
            <w:r w:rsidRPr="00EC7C37">
              <w:t xml:space="preserve"> e senha para autentificara seu acesso, clicar em entrar para fazer autenticação, e opção de “Esqueceu sua senha?”, em casa do esquecimento de usuário.</w:t>
            </w:r>
          </w:p>
        </w:tc>
      </w:tr>
      <w:tr w:rsidR="008B71E6" w:rsidRPr="00EC7C37" w:rsidTr="00BF6AAE">
        <w:trPr>
          <w:trHeight w:val="4075"/>
        </w:trPr>
        <w:tc>
          <w:tcPr>
            <w:tcW w:w="8836" w:type="dxa"/>
            <w:gridSpan w:val="2"/>
          </w:tcPr>
          <w:p w:rsidR="008B71E6" w:rsidRDefault="008B71E6" w:rsidP="00BF6AAE">
            <w:pPr>
              <w:pStyle w:val="PargrafodaLista"/>
            </w:pPr>
          </w:p>
          <w:p w:rsidR="008B71E6" w:rsidRDefault="008B71E6" w:rsidP="00BF6AAE">
            <w:pPr>
              <w:pStyle w:val="PargrafodaLista"/>
            </w:pPr>
          </w:p>
          <w:p w:rsidR="008B71E6" w:rsidRDefault="008B71E6" w:rsidP="008B71E6">
            <w:pPr>
              <w:pStyle w:val="PargrafodaLista"/>
              <w:numPr>
                <w:ilvl w:val="0"/>
                <w:numId w:val="14"/>
              </w:numPr>
              <w:spacing w:line="360" w:lineRule="auto"/>
            </w:pPr>
            <w:r>
              <w:t>O sistema apresenta uma caixa de autenticação para o usuário ou administrador.</w:t>
            </w:r>
          </w:p>
          <w:p w:rsidR="008B71E6" w:rsidRDefault="008B71E6" w:rsidP="008B71E6">
            <w:pPr>
              <w:pStyle w:val="PargrafodaLista"/>
              <w:numPr>
                <w:ilvl w:val="0"/>
                <w:numId w:val="14"/>
              </w:numPr>
              <w:spacing w:line="360" w:lineRule="auto"/>
            </w:pPr>
            <w:r>
              <w:t>Após inserir dados para o acesso, acionar a opção “entrar”.</w:t>
            </w:r>
          </w:p>
          <w:p w:rsidR="008B71E6" w:rsidRDefault="008B71E6" w:rsidP="008B71E6">
            <w:pPr>
              <w:pStyle w:val="PargrafodaLista"/>
              <w:numPr>
                <w:ilvl w:val="0"/>
                <w:numId w:val="15"/>
              </w:numPr>
            </w:pPr>
            <w:r>
              <w:t xml:space="preserve"> Verifica si os campos foram preenchidos.</w:t>
            </w:r>
          </w:p>
          <w:p w:rsidR="008B71E6" w:rsidRDefault="008B71E6" w:rsidP="008B71E6">
            <w:pPr>
              <w:pStyle w:val="PargrafodaLista"/>
              <w:numPr>
                <w:ilvl w:val="0"/>
                <w:numId w:val="15"/>
              </w:numPr>
            </w:pPr>
            <w:r>
              <w:t xml:space="preserve"> Verifica si usuário e senhas estão corretos.   </w:t>
            </w:r>
          </w:p>
          <w:p w:rsidR="008B71E6" w:rsidRDefault="008B71E6" w:rsidP="008B71E6">
            <w:pPr>
              <w:pStyle w:val="PargrafodaLista"/>
              <w:numPr>
                <w:ilvl w:val="0"/>
                <w:numId w:val="15"/>
              </w:numPr>
              <w:spacing w:line="360" w:lineRule="auto"/>
            </w:pPr>
            <w:r>
              <w:t xml:space="preserve"> Autenticação do sistema com o usuário.</w:t>
            </w:r>
          </w:p>
          <w:p w:rsidR="008B71E6" w:rsidRDefault="008B71E6" w:rsidP="00BF6AAE">
            <w:pPr>
              <w:spacing w:line="360" w:lineRule="auto"/>
            </w:pPr>
            <w:r>
              <w:t xml:space="preserve">        3.      Se usuário escolher opção “Esqueceu sua senha?”.</w:t>
            </w:r>
          </w:p>
          <w:p w:rsidR="008B71E6" w:rsidRDefault="008B71E6" w:rsidP="00BF6AAE">
            <w:pPr>
              <w:pStyle w:val="SemEspaamento"/>
            </w:pPr>
            <w:r>
              <w:tab/>
            </w:r>
            <w:r>
              <w:tab/>
              <w:t xml:space="preserve">   1.    Sistema apresenta tela.</w:t>
            </w:r>
          </w:p>
          <w:p w:rsidR="008B71E6" w:rsidRDefault="008B71E6" w:rsidP="00BF6AAE">
            <w:pPr>
              <w:pStyle w:val="SemEspaamento"/>
            </w:pPr>
            <w:r>
              <w:tab/>
            </w:r>
            <w:r>
              <w:tab/>
              <w:t xml:space="preserve">   2.    Selecionar opção de enviar.</w:t>
            </w:r>
          </w:p>
          <w:p w:rsidR="008B71E6" w:rsidRDefault="008B71E6" w:rsidP="00BF6AAE">
            <w:pPr>
              <w:pStyle w:val="SemEspaamento"/>
            </w:pPr>
            <w:r>
              <w:tab/>
            </w:r>
            <w:r>
              <w:tab/>
              <w:t xml:space="preserve">   3.    Sistema identifica se usuário e senha inseridos estão corretos.</w:t>
            </w:r>
          </w:p>
          <w:p w:rsidR="008B71E6" w:rsidRDefault="008B71E6" w:rsidP="00BF6AAE">
            <w:pPr>
              <w:pStyle w:val="SemEspaamento"/>
            </w:pPr>
            <w:r>
              <w:tab/>
            </w:r>
            <w:r>
              <w:tab/>
              <w:t xml:space="preserve">   4.    Pede e-mail e cadastrado pra reenvio de nova senha.  </w:t>
            </w:r>
          </w:p>
        </w:tc>
      </w:tr>
    </w:tbl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Default="008B71E6" w:rsidP="008B71E6">
      <w:pPr>
        <w:pStyle w:val="SemEspaamento"/>
      </w:pPr>
    </w:p>
    <w:p w:rsidR="008B71E6" w:rsidRPr="00956666" w:rsidRDefault="008B71E6" w:rsidP="008B71E6">
      <w:pPr>
        <w:pStyle w:val="SemEspaamento"/>
      </w:pPr>
      <w:r>
        <w:t xml:space="preserve">   </w:t>
      </w:r>
    </w:p>
    <w:p w:rsidR="00FA34F2" w:rsidRPr="00956666" w:rsidRDefault="008B71E6" w:rsidP="00FA34F2">
      <w:pPr>
        <w:pStyle w:val="SemEspaament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3EE1B2A0" wp14:editId="738E6C94">
            <wp:simplePos x="0" y="0"/>
            <wp:positionH relativeFrom="column">
              <wp:posOffset>-765810</wp:posOffset>
            </wp:positionH>
            <wp:positionV relativeFrom="paragraph">
              <wp:posOffset>-578485</wp:posOffset>
            </wp:positionV>
            <wp:extent cx="2876550" cy="74231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8820" w:type="dxa"/>
        <w:tblLook w:val="04A0" w:firstRow="1" w:lastRow="0" w:firstColumn="1" w:lastColumn="0" w:noHBand="0" w:noVBand="1"/>
      </w:tblPr>
      <w:tblGrid>
        <w:gridCol w:w="2960"/>
        <w:gridCol w:w="5860"/>
      </w:tblGrid>
      <w:tr w:rsidR="00FA34F2" w:rsidTr="00CB24C3">
        <w:trPr>
          <w:trHeight w:val="868"/>
        </w:trPr>
        <w:tc>
          <w:tcPr>
            <w:tcW w:w="2960" w:type="dxa"/>
          </w:tcPr>
          <w:p w:rsidR="00FA34F2" w:rsidRDefault="00FA34F2" w:rsidP="00CB24C3">
            <w:pPr>
              <w:pStyle w:val="SemEspaamento"/>
            </w:pPr>
          </w:p>
          <w:p w:rsidR="00FA34F2" w:rsidRDefault="00FA34F2" w:rsidP="00CB24C3">
            <w:pPr>
              <w:pStyle w:val="SemEspaamento"/>
            </w:pPr>
          </w:p>
          <w:p w:rsidR="00FA34F2" w:rsidRDefault="006C1209" w:rsidP="00CB24C3">
            <w:pPr>
              <w:pStyle w:val="SemEspaamento"/>
            </w:pPr>
            <w:r>
              <w:t>N°</w:t>
            </w:r>
            <w:r w:rsidR="00FA34F2">
              <w:t xml:space="preserve"> 2</w:t>
            </w:r>
          </w:p>
        </w:tc>
        <w:tc>
          <w:tcPr>
            <w:tcW w:w="5860" w:type="dxa"/>
          </w:tcPr>
          <w:p w:rsidR="00FA34F2" w:rsidRDefault="00FA34F2" w:rsidP="00CB24C3">
            <w:pPr>
              <w:pStyle w:val="SemEspaamento"/>
              <w:jc w:val="center"/>
            </w:pPr>
          </w:p>
          <w:p w:rsidR="00FA34F2" w:rsidRDefault="008E046D" w:rsidP="00CB24C3">
            <w:pPr>
              <w:pStyle w:val="SemEspaamento"/>
              <w:jc w:val="center"/>
            </w:pPr>
            <w:r>
              <w:t>Pagina de O</w:t>
            </w:r>
            <w:r w:rsidR="00FA34F2">
              <w:t xml:space="preserve">pção </w:t>
            </w:r>
          </w:p>
        </w:tc>
      </w:tr>
      <w:tr w:rsidR="00FA34F2" w:rsidTr="00CB24C3">
        <w:trPr>
          <w:trHeight w:val="296"/>
        </w:trPr>
        <w:tc>
          <w:tcPr>
            <w:tcW w:w="8820" w:type="dxa"/>
            <w:gridSpan w:val="2"/>
          </w:tcPr>
          <w:p w:rsidR="00FA34F2" w:rsidRDefault="00FA34F2" w:rsidP="00CB24C3">
            <w:pPr>
              <w:pStyle w:val="SemEspaamento"/>
              <w:jc w:val="center"/>
            </w:pPr>
          </w:p>
          <w:p w:rsidR="00FA34F2" w:rsidRDefault="00FA34F2" w:rsidP="0005471D">
            <w:pPr>
              <w:pStyle w:val="SemEspaamento"/>
              <w:jc w:val="both"/>
            </w:pPr>
            <w:bookmarkStart w:id="0" w:name="_GoBack"/>
            <w:bookmarkEnd w:id="0"/>
          </w:p>
          <w:p w:rsidR="00FA34F2" w:rsidRDefault="00FA34F2" w:rsidP="0005471D">
            <w:pPr>
              <w:pStyle w:val="SemEspaamento"/>
              <w:jc w:val="both"/>
            </w:pPr>
            <w:r>
              <w:t xml:space="preserve">Após autenticação concluída, abre se pagina de opção, nela se escolhe opção de caixa de produtos e serviços. </w:t>
            </w:r>
          </w:p>
          <w:p w:rsidR="00FA34F2" w:rsidRDefault="00FA34F2" w:rsidP="00CB24C3">
            <w:pPr>
              <w:pStyle w:val="SemEspaamento"/>
            </w:pPr>
          </w:p>
          <w:p w:rsidR="00FA34F2" w:rsidRDefault="00FA34F2" w:rsidP="00CB24C3">
            <w:pPr>
              <w:pStyle w:val="SemEspaamento"/>
            </w:pPr>
          </w:p>
        </w:tc>
      </w:tr>
      <w:tr w:rsidR="00FA34F2" w:rsidTr="00CB24C3">
        <w:trPr>
          <w:trHeight w:val="296"/>
        </w:trPr>
        <w:tc>
          <w:tcPr>
            <w:tcW w:w="8820" w:type="dxa"/>
            <w:gridSpan w:val="2"/>
          </w:tcPr>
          <w:p w:rsidR="00FA34F2" w:rsidRDefault="00FA34F2" w:rsidP="00CB24C3"/>
          <w:p w:rsidR="00FA34F2" w:rsidRDefault="00FA34F2" w:rsidP="00FA34F2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 xml:space="preserve"> O sistema apresenta uma caixa de opção, que escolhera oque será feito no momento.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Primeira opção caixa.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2"/>
              </w:numPr>
            </w:pPr>
            <w:r>
              <w:t>Indicara produto que será vendido.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2"/>
              </w:numPr>
            </w:pPr>
            <w:r>
              <w:t>Mostra valor de produto.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2"/>
              </w:numPr>
            </w:pPr>
            <w:r>
              <w:t>Emite nota fiscal.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2"/>
              </w:numPr>
            </w:pPr>
            <w:r>
              <w:t>Formula orçamentos.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2"/>
              </w:numPr>
            </w:pPr>
            <w:r>
              <w:t>Mostrara referencias do medicamento.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2"/>
              </w:numPr>
              <w:spacing w:line="360" w:lineRule="auto"/>
            </w:pPr>
            <w:r>
              <w:t>Faz consulta com o nome do cliente.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1"/>
              </w:numPr>
              <w:spacing w:line="360" w:lineRule="auto"/>
            </w:pPr>
            <w:r>
              <w:t>Segunda opção Produtos.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3"/>
              </w:numPr>
            </w:pPr>
            <w:r>
              <w:t>Cadastro do produto.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3"/>
              </w:numPr>
            </w:pPr>
            <w:r>
              <w:t>Indicação de valor de produto.</w:t>
            </w:r>
          </w:p>
          <w:p w:rsidR="00FA34F2" w:rsidRDefault="00FA34F2" w:rsidP="00FA34F2">
            <w:pPr>
              <w:pStyle w:val="PargrafodaLista"/>
              <w:numPr>
                <w:ilvl w:val="0"/>
                <w:numId w:val="3"/>
              </w:numPr>
              <w:spacing w:line="360" w:lineRule="auto"/>
            </w:pPr>
            <w:r>
              <w:t>Pesquisa e informações do produto.</w:t>
            </w:r>
          </w:p>
          <w:p w:rsidR="00FA34F2" w:rsidRDefault="00FA34F2" w:rsidP="00CB24C3">
            <w:pPr>
              <w:spacing w:line="360" w:lineRule="auto"/>
            </w:pPr>
            <w:r>
              <w:t xml:space="preserve">      4.    Terceira opção Serviços </w:t>
            </w:r>
          </w:p>
          <w:p w:rsidR="00FA34F2" w:rsidRDefault="00FA34F2" w:rsidP="00B2397E">
            <w:pPr>
              <w:pStyle w:val="PargrafodaLista"/>
              <w:numPr>
                <w:ilvl w:val="0"/>
                <w:numId w:val="13"/>
              </w:numPr>
            </w:pPr>
            <w:r>
              <w:t>Cadastro de clientes.</w:t>
            </w:r>
          </w:p>
          <w:p w:rsidR="00FA34F2" w:rsidRDefault="00FA34F2" w:rsidP="00B2397E">
            <w:pPr>
              <w:pStyle w:val="PargrafodaLista"/>
              <w:numPr>
                <w:ilvl w:val="0"/>
                <w:numId w:val="13"/>
              </w:numPr>
            </w:pPr>
            <w:r>
              <w:t>Cadastros de usuário e funcionário.</w:t>
            </w:r>
          </w:p>
          <w:p w:rsidR="00FA34F2" w:rsidRDefault="00FA34F2" w:rsidP="00B2397E">
            <w:pPr>
              <w:pStyle w:val="PargrafodaLista"/>
              <w:numPr>
                <w:ilvl w:val="0"/>
                <w:numId w:val="13"/>
              </w:numPr>
            </w:pPr>
            <w:r>
              <w:t>Cadastro de fornecedores.</w:t>
            </w:r>
          </w:p>
          <w:p w:rsidR="00FA34F2" w:rsidRDefault="00FA34F2" w:rsidP="00B2397E">
            <w:pPr>
              <w:pStyle w:val="PargrafodaLista"/>
              <w:numPr>
                <w:ilvl w:val="0"/>
                <w:numId w:val="13"/>
              </w:numPr>
            </w:pPr>
            <w:r>
              <w:t>Controle de equipamento.</w:t>
            </w:r>
          </w:p>
          <w:p w:rsidR="00FA34F2" w:rsidRDefault="00FA34F2" w:rsidP="00CB24C3"/>
          <w:p w:rsidR="00FA34F2" w:rsidRDefault="00FA34F2" w:rsidP="00CB24C3"/>
        </w:tc>
      </w:tr>
    </w:tbl>
    <w:p w:rsidR="009A0761" w:rsidRDefault="007C66CD"/>
    <w:p w:rsidR="001006F1" w:rsidRDefault="001006F1"/>
    <w:p w:rsidR="001006F1" w:rsidRDefault="001006F1"/>
    <w:p w:rsidR="001006F1" w:rsidRDefault="001006F1"/>
    <w:p w:rsidR="001006F1" w:rsidRDefault="001006F1"/>
    <w:p w:rsidR="001006F1" w:rsidRDefault="001006F1"/>
    <w:p w:rsidR="001006F1" w:rsidRDefault="001006F1"/>
    <w:p w:rsidR="001006F1" w:rsidRDefault="001006F1"/>
    <w:p w:rsidR="001006F1" w:rsidRDefault="001006F1"/>
    <w:p w:rsidR="001006F1" w:rsidRDefault="001006F1"/>
    <w:p w:rsidR="001006F1" w:rsidRDefault="001006F1"/>
    <w:p w:rsidR="008B71E6" w:rsidRDefault="008B71E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3EE1B2A0" wp14:editId="738E6C94">
            <wp:simplePos x="0" y="0"/>
            <wp:positionH relativeFrom="column">
              <wp:posOffset>-632460</wp:posOffset>
            </wp:positionH>
            <wp:positionV relativeFrom="paragraph">
              <wp:posOffset>-540385</wp:posOffset>
            </wp:positionV>
            <wp:extent cx="2876550" cy="742315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4"/>
      </w:tblGrid>
      <w:tr w:rsidR="001006F1" w:rsidTr="008B71E6">
        <w:tc>
          <w:tcPr>
            <w:tcW w:w="3510" w:type="dxa"/>
          </w:tcPr>
          <w:p w:rsidR="00887B4A" w:rsidRDefault="00887B4A"/>
          <w:p w:rsidR="00887B4A" w:rsidRDefault="00887B4A" w:rsidP="008B71E6">
            <w:pPr>
              <w:spacing w:line="360" w:lineRule="auto"/>
            </w:pPr>
          </w:p>
          <w:p w:rsidR="001006F1" w:rsidRDefault="006C1209" w:rsidP="008B71E6">
            <w:pPr>
              <w:spacing w:line="360" w:lineRule="auto"/>
            </w:pPr>
            <w:r>
              <w:t>N° 3</w:t>
            </w:r>
          </w:p>
        </w:tc>
        <w:tc>
          <w:tcPr>
            <w:tcW w:w="5134" w:type="dxa"/>
          </w:tcPr>
          <w:p w:rsidR="00887B4A" w:rsidRDefault="001006F1">
            <w:r>
              <w:t xml:space="preserve"> </w:t>
            </w:r>
          </w:p>
          <w:p w:rsidR="00887B4A" w:rsidRDefault="00887B4A"/>
          <w:p w:rsidR="001006F1" w:rsidRDefault="008E046D" w:rsidP="00887B4A">
            <w:pPr>
              <w:jc w:val="center"/>
            </w:pPr>
            <w:r>
              <w:t>Opção c</w:t>
            </w:r>
            <w:r w:rsidR="001006F1">
              <w:t>aixa</w:t>
            </w:r>
          </w:p>
        </w:tc>
      </w:tr>
      <w:tr w:rsidR="001006F1" w:rsidTr="00A43411">
        <w:tc>
          <w:tcPr>
            <w:tcW w:w="8644" w:type="dxa"/>
            <w:gridSpan w:val="2"/>
          </w:tcPr>
          <w:p w:rsidR="00887B4A" w:rsidRDefault="00887B4A" w:rsidP="00887B4A"/>
          <w:p w:rsidR="00887B4A" w:rsidRDefault="00887B4A" w:rsidP="00887B4A"/>
          <w:p w:rsidR="001006F1" w:rsidRDefault="001006F1" w:rsidP="0005471D">
            <w:pPr>
              <w:jc w:val="both"/>
            </w:pPr>
            <w:r>
              <w:t>Após a autenticação da pagina inicial,</w:t>
            </w:r>
            <w:r w:rsidR="00887B4A">
              <w:t xml:space="preserve"> e a escolha</w:t>
            </w:r>
            <w:r>
              <w:t xml:space="preserve"> </w:t>
            </w:r>
            <w:r w:rsidR="00887B4A">
              <w:t>n</w:t>
            </w:r>
            <w:r>
              <w:t>a pagina de opções</w:t>
            </w:r>
            <w:r w:rsidR="00887B4A">
              <w:t>,</w:t>
            </w:r>
            <w:r>
              <w:t xml:space="preserve"> iremos pra primeira opção caixa</w:t>
            </w:r>
            <w:r w:rsidR="00887B4A">
              <w:t>,</w:t>
            </w:r>
            <w:r>
              <w:t xml:space="preserve"> que será responsável para</w:t>
            </w:r>
            <w:r w:rsidR="00887B4A">
              <w:t>,</w:t>
            </w:r>
            <w:r>
              <w:t xml:space="preserve"> Indicara produto que será vendido</w:t>
            </w:r>
            <w:r w:rsidR="00887B4A">
              <w:t>,</w:t>
            </w:r>
            <w:r>
              <w:t xml:space="preserve"> Mostra valor de produto</w:t>
            </w:r>
            <w:r w:rsidR="00887B4A">
              <w:t>,</w:t>
            </w:r>
            <w:r>
              <w:t xml:space="preserve"> Emite nota fiscal</w:t>
            </w:r>
            <w:r w:rsidR="00887B4A">
              <w:t>,</w:t>
            </w:r>
            <w:r>
              <w:t xml:space="preserve"> Formula orçamentos</w:t>
            </w:r>
            <w:r w:rsidR="00887B4A">
              <w:t>, m</w:t>
            </w:r>
            <w:r>
              <w:t>ostrara referencias do medicamento</w:t>
            </w:r>
            <w:r w:rsidR="00887B4A">
              <w:t>,</w:t>
            </w:r>
            <w:r>
              <w:t xml:space="preserve"> </w:t>
            </w:r>
            <w:r w:rsidR="00887B4A">
              <w:t>irar fazer</w:t>
            </w:r>
            <w:r>
              <w:t xml:space="preserve"> consulta com o nome do cliente.</w:t>
            </w:r>
          </w:p>
          <w:p w:rsidR="00887B4A" w:rsidRDefault="00887B4A" w:rsidP="00887B4A"/>
          <w:p w:rsidR="00887B4A" w:rsidRDefault="00887B4A" w:rsidP="00887B4A"/>
        </w:tc>
      </w:tr>
      <w:tr w:rsidR="00887B4A" w:rsidTr="003317BF">
        <w:tc>
          <w:tcPr>
            <w:tcW w:w="8644" w:type="dxa"/>
            <w:gridSpan w:val="2"/>
          </w:tcPr>
          <w:p w:rsidR="00B2397E" w:rsidRDefault="00B2397E" w:rsidP="00B2397E">
            <w:pPr>
              <w:pStyle w:val="PargrafodaLista"/>
            </w:pPr>
          </w:p>
          <w:p w:rsidR="00B2397E" w:rsidRDefault="00B2397E" w:rsidP="00B2397E"/>
          <w:p w:rsidR="00B2397E" w:rsidRDefault="00B2397E" w:rsidP="00B2397E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t>O sistema aparece uma nova pagina, após a escolha, o sistema mostrará um formulário</w:t>
            </w:r>
            <w:r w:rsidR="008B71E6">
              <w:t>,</w:t>
            </w:r>
            <w:r>
              <w:t xml:space="preserve"> p</w:t>
            </w:r>
            <w:r w:rsidR="008B71E6">
              <w:t>a</w:t>
            </w:r>
            <w:r>
              <w:t xml:space="preserve">ra </w:t>
            </w:r>
            <w:r w:rsidR="008B71E6">
              <w:t>concluir a</w:t>
            </w:r>
            <w:r>
              <w:t xml:space="preserve"> operação de caixa. </w:t>
            </w:r>
          </w:p>
          <w:p w:rsidR="00887B4A" w:rsidRDefault="00D06EDF" w:rsidP="00B2397E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t>Abrir</w:t>
            </w:r>
            <w:r w:rsidR="00887B4A">
              <w:t xml:space="preserve"> venda 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6"/>
              </w:numPr>
            </w:pPr>
            <w:r>
              <w:t>Verificar nome de usuário ou funcionário.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6"/>
              </w:numPr>
            </w:pPr>
            <w:r>
              <w:t>Pesquisar nome de Cliente.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6"/>
              </w:numPr>
            </w:pPr>
            <w:r>
              <w:t>Indica produto que será vendido.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6"/>
              </w:numPr>
            </w:pPr>
            <w:r>
              <w:t>Aparece valor de produto indicado.</w:t>
            </w:r>
          </w:p>
          <w:p w:rsidR="00D06EDF" w:rsidRDefault="00D06EDF" w:rsidP="00B2397E">
            <w:pPr>
              <w:pStyle w:val="PargrafodaLista"/>
              <w:numPr>
                <w:ilvl w:val="0"/>
                <w:numId w:val="6"/>
              </w:numPr>
              <w:spacing w:line="360" w:lineRule="auto"/>
            </w:pPr>
            <w:r>
              <w:t xml:space="preserve">Mostra referencia de </w:t>
            </w:r>
            <w:r w:rsidR="001D0CBC">
              <w:t>Produto</w:t>
            </w:r>
            <w:r>
              <w:t>.</w:t>
            </w:r>
          </w:p>
          <w:p w:rsidR="00D06EDF" w:rsidRDefault="00D06EDF" w:rsidP="00B2397E">
            <w:pPr>
              <w:pStyle w:val="PargrafodaLista"/>
              <w:numPr>
                <w:ilvl w:val="0"/>
                <w:numId w:val="5"/>
              </w:numPr>
              <w:spacing w:line="360" w:lineRule="auto"/>
            </w:pPr>
            <w:r>
              <w:t xml:space="preserve">Conclusão de venda 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7"/>
              </w:numPr>
            </w:pPr>
            <w:r>
              <w:t>Forma de pagamento</w:t>
            </w:r>
            <w:r w:rsidR="00B2397E">
              <w:t>.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7"/>
              </w:numPr>
            </w:pPr>
            <w:r>
              <w:t>Cartão ou dinheiro</w:t>
            </w:r>
            <w:r w:rsidR="00B2397E">
              <w:t>.</w:t>
            </w:r>
          </w:p>
          <w:p w:rsidR="00D06EDF" w:rsidRDefault="00D06EDF" w:rsidP="00B2397E">
            <w:pPr>
              <w:pStyle w:val="PargrafodaLista"/>
              <w:numPr>
                <w:ilvl w:val="0"/>
                <w:numId w:val="7"/>
              </w:numPr>
              <w:spacing w:line="360" w:lineRule="auto"/>
            </w:pPr>
            <w:r>
              <w:t xml:space="preserve">Credito ou </w:t>
            </w:r>
            <w:r w:rsidR="00B2397E">
              <w:t>debito.</w:t>
            </w:r>
          </w:p>
          <w:p w:rsidR="00D06EDF" w:rsidRDefault="00D06EDF" w:rsidP="00B2397E">
            <w:pPr>
              <w:spacing w:line="360" w:lineRule="auto"/>
            </w:pPr>
            <w:r>
              <w:t xml:space="preserve">       3.    Finalizar compra </w:t>
            </w:r>
          </w:p>
          <w:p w:rsidR="00D06EDF" w:rsidRDefault="00D06EDF" w:rsidP="00D06EDF">
            <w:pPr>
              <w:pStyle w:val="PargrafodaLista"/>
              <w:numPr>
                <w:ilvl w:val="0"/>
                <w:numId w:val="11"/>
              </w:numPr>
            </w:pPr>
            <w:r>
              <w:t>Emitir comprovante credita ou debito</w:t>
            </w:r>
            <w:r w:rsidR="00B2397E">
              <w:t>.</w:t>
            </w:r>
          </w:p>
          <w:p w:rsidR="00D06EDF" w:rsidRDefault="00D06EDF" w:rsidP="00B2397E">
            <w:pPr>
              <w:pStyle w:val="PargrafodaLista"/>
              <w:numPr>
                <w:ilvl w:val="0"/>
                <w:numId w:val="11"/>
              </w:numPr>
              <w:spacing w:line="360" w:lineRule="auto"/>
            </w:pPr>
            <w:r>
              <w:t>Emitir nota fiscal</w:t>
            </w:r>
            <w:r w:rsidR="00B2397E">
              <w:t>.</w:t>
            </w:r>
            <w:r>
              <w:t xml:space="preserve"> </w:t>
            </w:r>
          </w:p>
          <w:p w:rsidR="00D06EDF" w:rsidRDefault="00D06EDF" w:rsidP="00B2397E">
            <w:pPr>
              <w:spacing w:line="360" w:lineRule="auto"/>
            </w:pPr>
            <w:r>
              <w:t xml:space="preserve">       4.    Orçamento </w:t>
            </w:r>
          </w:p>
          <w:p w:rsidR="00D06EDF" w:rsidRDefault="00B2397E" w:rsidP="00D06EDF">
            <w:pPr>
              <w:pStyle w:val="PargrafodaLista"/>
              <w:numPr>
                <w:ilvl w:val="0"/>
                <w:numId w:val="9"/>
              </w:numPr>
            </w:pPr>
            <w:r>
              <w:t xml:space="preserve">Verificar nome de usuário ou funcionário. </w:t>
            </w:r>
          </w:p>
          <w:p w:rsidR="00B2397E" w:rsidRDefault="00B2397E" w:rsidP="00D06EDF">
            <w:pPr>
              <w:pStyle w:val="PargrafodaLista"/>
              <w:numPr>
                <w:ilvl w:val="0"/>
                <w:numId w:val="9"/>
              </w:numPr>
            </w:pPr>
            <w:r>
              <w:t xml:space="preserve">Pesquisar nome de cliente. </w:t>
            </w:r>
          </w:p>
          <w:p w:rsidR="00B2397E" w:rsidRDefault="00B2397E" w:rsidP="00D06EDF">
            <w:pPr>
              <w:pStyle w:val="PargrafodaLista"/>
              <w:numPr>
                <w:ilvl w:val="0"/>
                <w:numId w:val="9"/>
              </w:numPr>
            </w:pPr>
            <w:r>
              <w:t xml:space="preserve">Indicar produto. </w:t>
            </w:r>
          </w:p>
          <w:p w:rsidR="00B2397E" w:rsidRDefault="00B2397E" w:rsidP="00D06EDF">
            <w:pPr>
              <w:pStyle w:val="PargrafodaLista"/>
              <w:numPr>
                <w:ilvl w:val="0"/>
                <w:numId w:val="9"/>
              </w:numPr>
            </w:pPr>
            <w:r>
              <w:t>Aparecer valor de produto indicado.</w:t>
            </w:r>
          </w:p>
          <w:p w:rsidR="00B2397E" w:rsidRDefault="00B2397E" w:rsidP="00D06EDF">
            <w:pPr>
              <w:pStyle w:val="PargrafodaLista"/>
              <w:numPr>
                <w:ilvl w:val="0"/>
                <w:numId w:val="9"/>
              </w:numPr>
            </w:pPr>
            <w:r>
              <w:t xml:space="preserve">Mostrar referencia de produto. </w:t>
            </w:r>
          </w:p>
          <w:p w:rsidR="00B2397E" w:rsidRDefault="00B2397E" w:rsidP="00D06EDF">
            <w:pPr>
              <w:pStyle w:val="PargrafodaLista"/>
              <w:numPr>
                <w:ilvl w:val="0"/>
                <w:numId w:val="9"/>
              </w:numPr>
            </w:pPr>
            <w:r>
              <w:t xml:space="preserve">Fazer impressão de orçamento. </w:t>
            </w:r>
          </w:p>
          <w:p w:rsidR="00D06EDF" w:rsidRDefault="00D06EDF" w:rsidP="00D06EDF">
            <w:r>
              <w:t xml:space="preserve">              </w:t>
            </w:r>
          </w:p>
          <w:p w:rsidR="00D06EDF" w:rsidRDefault="00D06EDF" w:rsidP="00D06EDF"/>
          <w:p w:rsidR="00B2397E" w:rsidRDefault="00B2397E" w:rsidP="00D06EDF"/>
        </w:tc>
      </w:tr>
    </w:tbl>
    <w:p w:rsidR="003F493C" w:rsidRDefault="003F493C"/>
    <w:p w:rsidR="003F493C" w:rsidRDefault="003F493C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493C" w:rsidTr="003F493C">
        <w:tc>
          <w:tcPr>
            <w:tcW w:w="4322" w:type="dxa"/>
          </w:tcPr>
          <w:p w:rsidR="003F493C" w:rsidRDefault="001D0CBC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479DA2FB" wp14:editId="05824005">
                  <wp:simplePos x="0" y="0"/>
                  <wp:positionH relativeFrom="column">
                    <wp:posOffset>-728345</wp:posOffset>
                  </wp:positionH>
                  <wp:positionV relativeFrom="paragraph">
                    <wp:posOffset>-691515</wp:posOffset>
                  </wp:positionV>
                  <wp:extent cx="2876550" cy="742315"/>
                  <wp:effectExtent l="0" t="0" r="0" b="63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m títul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493C" w:rsidRDefault="003F493C"/>
          <w:p w:rsidR="001D0CBC" w:rsidRDefault="001D0CBC"/>
          <w:p w:rsidR="003F493C" w:rsidRDefault="003F493C" w:rsidP="001D0CBC">
            <w:pPr>
              <w:spacing w:line="360" w:lineRule="auto"/>
            </w:pPr>
            <w:r>
              <w:t>N° 4</w:t>
            </w:r>
          </w:p>
        </w:tc>
        <w:tc>
          <w:tcPr>
            <w:tcW w:w="4322" w:type="dxa"/>
          </w:tcPr>
          <w:p w:rsidR="003F493C" w:rsidRDefault="003F493C" w:rsidP="003F493C">
            <w:pPr>
              <w:jc w:val="center"/>
            </w:pPr>
          </w:p>
          <w:p w:rsidR="001D0CBC" w:rsidRDefault="001D0CBC" w:rsidP="003F493C">
            <w:pPr>
              <w:jc w:val="center"/>
            </w:pPr>
          </w:p>
          <w:p w:rsidR="003F493C" w:rsidRDefault="003F493C" w:rsidP="003F493C">
            <w:pPr>
              <w:jc w:val="center"/>
            </w:pPr>
            <w:r>
              <w:t>Opção Produto</w:t>
            </w:r>
          </w:p>
        </w:tc>
      </w:tr>
      <w:tr w:rsidR="003F493C" w:rsidTr="00A00552">
        <w:tc>
          <w:tcPr>
            <w:tcW w:w="8644" w:type="dxa"/>
            <w:gridSpan w:val="2"/>
          </w:tcPr>
          <w:p w:rsidR="003F493C" w:rsidRDefault="003F493C"/>
          <w:p w:rsidR="001D0CBC" w:rsidRDefault="001D0CBC"/>
          <w:p w:rsidR="003F493C" w:rsidRDefault="003F493C" w:rsidP="0005471D">
            <w:pPr>
              <w:jc w:val="both"/>
            </w:pPr>
            <w:r>
              <w:t xml:space="preserve">Após a autenticação da página inicial, e a escolha na página de opções, iremos pra segunda opção produtos, que será, Cadastro do produto, Indicação de valor de </w:t>
            </w:r>
            <w:r w:rsidR="000C1610">
              <w:t>produto e Pesquisa informações s</w:t>
            </w:r>
            <w:r>
              <w:t xml:space="preserve">obre </w:t>
            </w:r>
            <w:r w:rsidR="000C1610">
              <w:t>os produtos.</w:t>
            </w:r>
          </w:p>
          <w:p w:rsidR="003F493C" w:rsidRDefault="003F493C" w:rsidP="003F493C"/>
        </w:tc>
      </w:tr>
      <w:tr w:rsidR="003F493C" w:rsidTr="002102A5">
        <w:tc>
          <w:tcPr>
            <w:tcW w:w="8644" w:type="dxa"/>
            <w:gridSpan w:val="2"/>
          </w:tcPr>
          <w:p w:rsidR="003F493C" w:rsidRDefault="003F493C"/>
          <w:p w:rsidR="001D0CBC" w:rsidRDefault="001D0CBC"/>
          <w:p w:rsidR="000C1610" w:rsidRDefault="000C1610" w:rsidP="000C1610">
            <w:pPr>
              <w:pStyle w:val="PargrafodaLista"/>
              <w:numPr>
                <w:ilvl w:val="0"/>
                <w:numId w:val="17"/>
              </w:numPr>
              <w:spacing w:line="360" w:lineRule="auto"/>
            </w:pPr>
            <w:r>
              <w:t>O sistema apresentara uma tela para o cadastro do produto, indicando oque ira conter na ficha do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7"/>
              </w:numPr>
              <w:spacing w:line="360" w:lineRule="auto"/>
            </w:pPr>
            <w:r>
              <w:t>Toda a informação exigida, na hora do cadastro dos produtos, será de preenchimento obrigatório.</w:t>
            </w:r>
          </w:p>
          <w:p w:rsidR="001D0CBC" w:rsidRDefault="001D0CBC" w:rsidP="000C1610">
            <w:pPr>
              <w:pStyle w:val="PargrafodaLista"/>
              <w:numPr>
                <w:ilvl w:val="0"/>
                <w:numId w:val="17"/>
              </w:numPr>
              <w:spacing w:line="360" w:lineRule="auto"/>
            </w:pPr>
            <w:r>
              <w:t xml:space="preserve">Tudor que for inserido no cadastro de produtos, será indicado, como “referencia do produto”, na hora que for efetuar a compra na opção caixa. </w:t>
            </w:r>
          </w:p>
          <w:p w:rsidR="000C1610" w:rsidRDefault="000C1610" w:rsidP="001D0CBC">
            <w:pPr>
              <w:pStyle w:val="PargrafodaLista"/>
              <w:numPr>
                <w:ilvl w:val="0"/>
                <w:numId w:val="17"/>
              </w:numPr>
              <w:spacing w:line="360" w:lineRule="auto"/>
            </w:pPr>
            <w:r>
              <w:t>Cadastrar 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Nome do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Código do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Valor que terá 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Fornecedora do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Gênero do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Bula do medicamento.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Utilidade do produto “pra que serve?”.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Dicas sobre 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Formula do produto.</w:t>
            </w:r>
          </w:p>
          <w:p w:rsidR="000C1610" w:rsidRDefault="000C1610" w:rsidP="000C1610">
            <w:pPr>
              <w:pStyle w:val="PargrafodaLista"/>
              <w:numPr>
                <w:ilvl w:val="0"/>
                <w:numId w:val="18"/>
              </w:numPr>
            </w:pPr>
            <w:r>
              <w:t>Prateleira que será colocado.</w:t>
            </w:r>
          </w:p>
          <w:p w:rsidR="000C1610" w:rsidRDefault="000C1610" w:rsidP="000C1610">
            <w:pPr>
              <w:ind w:left="720"/>
            </w:pPr>
          </w:p>
          <w:p w:rsidR="000C1610" w:rsidRDefault="000C1610" w:rsidP="000C1610">
            <w:pPr>
              <w:pStyle w:val="PargrafodaLista"/>
              <w:ind w:left="1080"/>
            </w:pPr>
          </w:p>
        </w:tc>
      </w:tr>
    </w:tbl>
    <w:p w:rsidR="003D10EB" w:rsidRDefault="003D10EB"/>
    <w:p w:rsidR="003D10EB" w:rsidRDefault="003D10E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D10EB" w:rsidTr="003D10EB">
        <w:tc>
          <w:tcPr>
            <w:tcW w:w="4322" w:type="dxa"/>
          </w:tcPr>
          <w:p w:rsidR="003D10EB" w:rsidRDefault="008E046D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28A6ADF5" wp14:editId="1D6C4A00">
                  <wp:simplePos x="0" y="0"/>
                  <wp:positionH relativeFrom="column">
                    <wp:posOffset>-721995</wp:posOffset>
                  </wp:positionH>
                  <wp:positionV relativeFrom="paragraph">
                    <wp:posOffset>-675897</wp:posOffset>
                  </wp:positionV>
                  <wp:extent cx="2876550" cy="742315"/>
                  <wp:effectExtent l="0" t="0" r="0" b="63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m títul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10EB" w:rsidRDefault="003D10EB"/>
          <w:p w:rsidR="008E046D" w:rsidRDefault="008E046D"/>
          <w:p w:rsidR="003D10EB" w:rsidRDefault="003D10EB" w:rsidP="008E046D">
            <w:pPr>
              <w:spacing w:line="360" w:lineRule="auto"/>
            </w:pPr>
            <w:r>
              <w:t>Nº 5</w:t>
            </w:r>
          </w:p>
        </w:tc>
        <w:tc>
          <w:tcPr>
            <w:tcW w:w="4322" w:type="dxa"/>
          </w:tcPr>
          <w:p w:rsidR="003D10EB" w:rsidRDefault="003D10EB">
            <w:r>
              <w:t xml:space="preserve"> </w:t>
            </w:r>
          </w:p>
          <w:p w:rsidR="008E046D" w:rsidRDefault="008E046D" w:rsidP="008E046D">
            <w:pPr>
              <w:jc w:val="center"/>
            </w:pPr>
          </w:p>
          <w:p w:rsidR="003D10EB" w:rsidRDefault="003D10EB" w:rsidP="008E046D">
            <w:pPr>
              <w:jc w:val="center"/>
            </w:pPr>
            <w:r>
              <w:t>Opção Serviços</w:t>
            </w:r>
          </w:p>
        </w:tc>
      </w:tr>
      <w:tr w:rsidR="003D10EB" w:rsidTr="00762492">
        <w:tc>
          <w:tcPr>
            <w:tcW w:w="8644" w:type="dxa"/>
            <w:gridSpan w:val="2"/>
          </w:tcPr>
          <w:p w:rsidR="003D10EB" w:rsidRDefault="003D10EB"/>
          <w:p w:rsidR="008E046D" w:rsidRDefault="008E046D"/>
          <w:p w:rsidR="003D10EB" w:rsidRDefault="003D10EB" w:rsidP="0005471D">
            <w:pPr>
              <w:jc w:val="both"/>
            </w:pPr>
            <w:r>
              <w:t>Após a autenticação da página inicial, e a escolha na página de opções,</w:t>
            </w:r>
            <w:r>
              <w:t xml:space="preserve"> irmos pra opção de serviços, que será </w:t>
            </w:r>
            <w:r>
              <w:t>Cad</w:t>
            </w:r>
            <w:r>
              <w:t>astros de usuário e funcionário,</w:t>
            </w:r>
            <w:r w:rsidR="008E046D">
              <w:t xml:space="preserve"> </w:t>
            </w:r>
            <w:r>
              <w:t>Cadastro de fornecedores,</w:t>
            </w:r>
            <w:r w:rsidR="008E046D">
              <w:t xml:space="preserve"> </w:t>
            </w:r>
            <w:r w:rsidR="008E046D">
              <w:t>Cadastro de clientes</w:t>
            </w:r>
            <w:r w:rsidR="008E046D">
              <w:t>,</w:t>
            </w:r>
            <w:r>
              <w:t xml:space="preserve"> </w:t>
            </w:r>
            <w:r>
              <w:t>Controle de equipamento.</w:t>
            </w:r>
          </w:p>
          <w:p w:rsidR="003D10EB" w:rsidRDefault="003D10EB"/>
        </w:tc>
      </w:tr>
      <w:tr w:rsidR="003D10EB" w:rsidTr="00016887">
        <w:tc>
          <w:tcPr>
            <w:tcW w:w="8644" w:type="dxa"/>
            <w:gridSpan w:val="2"/>
          </w:tcPr>
          <w:p w:rsidR="003D10EB" w:rsidRDefault="003D10EB"/>
          <w:p w:rsidR="008E046D" w:rsidRDefault="008E046D"/>
          <w:p w:rsidR="008E046D" w:rsidRDefault="008E046D"/>
          <w:p w:rsidR="00BD6A8C" w:rsidRDefault="008F2615" w:rsidP="008E046D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 xml:space="preserve">O sistema irar apresenta uma barra </w:t>
            </w:r>
            <w:r w:rsidR="001C2815">
              <w:t>de opções</w:t>
            </w:r>
          </w:p>
          <w:p w:rsidR="008F2615" w:rsidRDefault="008F2615" w:rsidP="008F2615">
            <w:pPr>
              <w:pStyle w:val="PargrafodaLista"/>
              <w:numPr>
                <w:ilvl w:val="0"/>
                <w:numId w:val="21"/>
              </w:numPr>
            </w:pPr>
            <w:r>
              <w:t>Opção de cadastro de usuários e funcionários.</w:t>
            </w:r>
          </w:p>
          <w:p w:rsidR="008F2615" w:rsidRDefault="008F2615" w:rsidP="008F2615">
            <w:pPr>
              <w:pStyle w:val="PargrafodaLista"/>
              <w:numPr>
                <w:ilvl w:val="0"/>
                <w:numId w:val="21"/>
              </w:numPr>
            </w:pPr>
            <w:r>
              <w:t>Cadastro de fornecedores.</w:t>
            </w:r>
          </w:p>
          <w:p w:rsidR="008F2615" w:rsidRDefault="008F2615" w:rsidP="008F2615">
            <w:pPr>
              <w:pStyle w:val="PargrafodaLista"/>
              <w:numPr>
                <w:ilvl w:val="0"/>
                <w:numId w:val="21"/>
              </w:numPr>
            </w:pPr>
            <w:r>
              <w:t>Cadastro de clientes.</w:t>
            </w:r>
          </w:p>
          <w:p w:rsidR="008F2615" w:rsidRDefault="008F2615" w:rsidP="008E046D">
            <w:pPr>
              <w:pStyle w:val="PargrafodaLista"/>
              <w:numPr>
                <w:ilvl w:val="0"/>
                <w:numId w:val="21"/>
              </w:numPr>
              <w:spacing w:line="360" w:lineRule="auto"/>
            </w:pPr>
            <w:r>
              <w:t>Controle de equipamentos.</w:t>
            </w:r>
          </w:p>
          <w:p w:rsidR="008F2615" w:rsidRDefault="008F2615" w:rsidP="008E046D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>Na escola da opção cadastro de usuários e funcionários</w:t>
            </w:r>
          </w:p>
          <w:p w:rsidR="008F2615" w:rsidRDefault="008F2615" w:rsidP="008F2615">
            <w:pPr>
              <w:pStyle w:val="PargrafodaLista"/>
              <w:numPr>
                <w:ilvl w:val="0"/>
                <w:numId w:val="22"/>
              </w:numPr>
            </w:pPr>
            <w:r>
              <w:t>Nome do</w:t>
            </w:r>
            <w:r w:rsidR="00F10092">
              <w:t xml:space="preserve"> Usuário e funcionário.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2"/>
              </w:numPr>
            </w:pPr>
            <w:r>
              <w:t>Numero de registro. (caso farmacêutico)</w:t>
            </w:r>
          </w:p>
          <w:p w:rsidR="00F10092" w:rsidRDefault="00F10092" w:rsidP="008F2615">
            <w:pPr>
              <w:pStyle w:val="PargrafodaLista"/>
              <w:numPr>
                <w:ilvl w:val="0"/>
                <w:numId w:val="22"/>
              </w:numPr>
            </w:pPr>
            <w:r>
              <w:t>Cargo do funcionário (caixa, vendedor, estoquista, farmacêutico e gerente).</w:t>
            </w:r>
          </w:p>
          <w:p w:rsidR="00F10092" w:rsidRDefault="00F10092" w:rsidP="008E046D">
            <w:pPr>
              <w:pStyle w:val="PargrafodaLista"/>
              <w:numPr>
                <w:ilvl w:val="0"/>
                <w:numId w:val="22"/>
              </w:numPr>
              <w:spacing w:line="360" w:lineRule="auto"/>
            </w:pPr>
            <w:r>
              <w:t>Limite de acesso.</w:t>
            </w:r>
          </w:p>
          <w:p w:rsidR="001C2815" w:rsidRDefault="001C2815" w:rsidP="008E046D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>Cadastro de fornecedor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3"/>
              </w:numPr>
            </w:pPr>
            <w:r>
              <w:t>Nome de emprese.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3"/>
              </w:numPr>
            </w:pPr>
            <w:r>
              <w:t>CNPJ de empresa.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3"/>
              </w:numPr>
            </w:pPr>
            <w:r>
              <w:t>Produtos a serem fornecidos.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3"/>
              </w:numPr>
            </w:pPr>
            <w:r>
              <w:t>Nome de vendedor da fornecedora.</w:t>
            </w:r>
          </w:p>
          <w:p w:rsidR="001C2815" w:rsidRDefault="001C2815" w:rsidP="008E046D">
            <w:pPr>
              <w:pStyle w:val="PargrafodaLista"/>
              <w:numPr>
                <w:ilvl w:val="0"/>
                <w:numId w:val="23"/>
              </w:numPr>
              <w:spacing w:line="360" w:lineRule="auto"/>
            </w:pPr>
            <w:r>
              <w:t>Nome de empresa de transporte.</w:t>
            </w:r>
          </w:p>
          <w:p w:rsidR="001C2815" w:rsidRDefault="001C2815" w:rsidP="008E046D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 xml:space="preserve">Cadastro de cliente 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4"/>
              </w:numPr>
            </w:pPr>
            <w:r>
              <w:t>Nome de cliente.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4"/>
              </w:numPr>
            </w:pPr>
            <w:r>
              <w:t>CPF.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4"/>
              </w:numPr>
            </w:pPr>
            <w:r>
              <w:t xml:space="preserve">Telefone. 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4"/>
              </w:numPr>
            </w:pPr>
            <w:r>
              <w:t>E-mail para o envio automático de promoções.</w:t>
            </w:r>
          </w:p>
          <w:p w:rsidR="001C2815" w:rsidRDefault="001C2815" w:rsidP="001C2815">
            <w:pPr>
              <w:pStyle w:val="PargrafodaLista"/>
              <w:numPr>
                <w:ilvl w:val="0"/>
                <w:numId w:val="24"/>
              </w:numPr>
            </w:pPr>
            <w:r>
              <w:t>Endereço (Para entregas).</w:t>
            </w:r>
          </w:p>
          <w:p w:rsidR="001C2815" w:rsidRDefault="008E046D" w:rsidP="008E046D">
            <w:pPr>
              <w:pStyle w:val="PargrafodaLista"/>
              <w:numPr>
                <w:ilvl w:val="0"/>
                <w:numId w:val="24"/>
              </w:numPr>
              <w:spacing w:line="360" w:lineRule="auto"/>
            </w:pPr>
            <w:r>
              <w:t>Receita (Para clientes fidelizados).</w:t>
            </w:r>
          </w:p>
          <w:p w:rsidR="008E046D" w:rsidRDefault="008E046D" w:rsidP="008E046D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>
              <w:t>Controle de equipamento</w:t>
            </w:r>
          </w:p>
          <w:p w:rsidR="008E046D" w:rsidRDefault="008E046D" w:rsidP="008E046D">
            <w:pPr>
              <w:pStyle w:val="PargrafodaLista"/>
              <w:numPr>
                <w:ilvl w:val="0"/>
                <w:numId w:val="25"/>
              </w:numPr>
            </w:pPr>
            <w:r>
              <w:t>Nome de equipamento.</w:t>
            </w:r>
          </w:p>
          <w:p w:rsidR="008E046D" w:rsidRDefault="008E046D" w:rsidP="008E046D">
            <w:pPr>
              <w:pStyle w:val="PargrafodaLista"/>
              <w:numPr>
                <w:ilvl w:val="0"/>
                <w:numId w:val="25"/>
              </w:numPr>
            </w:pPr>
            <w:r>
              <w:t xml:space="preserve">Local que si encontra equipamento. </w:t>
            </w:r>
          </w:p>
          <w:p w:rsidR="008E046D" w:rsidRDefault="008E046D" w:rsidP="008E046D">
            <w:pPr>
              <w:pStyle w:val="PargrafodaLista"/>
              <w:numPr>
                <w:ilvl w:val="0"/>
                <w:numId w:val="25"/>
              </w:numPr>
            </w:pPr>
            <w:r>
              <w:t>Configuração de equipamento.</w:t>
            </w:r>
          </w:p>
          <w:p w:rsidR="008E046D" w:rsidRDefault="008E046D" w:rsidP="008E046D">
            <w:pPr>
              <w:pStyle w:val="PargrafodaLista"/>
              <w:numPr>
                <w:ilvl w:val="0"/>
                <w:numId w:val="25"/>
              </w:numPr>
            </w:pPr>
            <w:r>
              <w:t>Utilidade de equipamento.</w:t>
            </w:r>
          </w:p>
          <w:p w:rsidR="00F10092" w:rsidRDefault="00F10092" w:rsidP="00F10092"/>
          <w:p w:rsidR="008E046D" w:rsidRDefault="008E046D" w:rsidP="00F10092"/>
        </w:tc>
      </w:tr>
    </w:tbl>
    <w:p w:rsidR="001006F1" w:rsidRDefault="001006F1"/>
    <w:sectPr w:rsidR="00100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305"/>
    <w:multiLevelType w:val="hybridMultilevel"/>
    <w:tmpl w:val="5A307302"/>
    <w:lvl w:ilvl="0" w:tplc="F40C2CF2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31742F"/>
    <w:multiLevelType w:val="hybridMultilevel"/>
    <w:tmpl w:val="CA2EEB00"/>
    <w:lvl w:ilvl="0" w:tplc="F40C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C0D5A"/>
    <w:multiLevelType w:val="hybridMultilevel"/>
    <w:tmpl w:val="91667F2E"/>
    <w:lvl w:ilvl="0" w:tplc="6C14C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280B75"/>
    <w:multiLevelType w:val="hybridMultilevel"/>
    <w:tmpl w:val="0E96F140"/>
    <w:lvl w:ilvl="0" w:tplc="5C1AA5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1F01140F"/>
    <w:multiLevelType w:val="hybridMultilevel"/>
    <w:tmpl w:val="B2166E9A"/>
    <w:lvl w:ilvl="0" w:tplc="75F4A8D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21027B08"/>
    <w:multiLevelType w:val="hybridMultilevel"/>
    <w:tmpl w:val="40D81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174B2"/>
    <w:multiLevelType w:val="hybridMultilevel"/>
    <w:tmpl w:val="2D686EEE"/>
    <w:lvl w:ilvl="0" w:tplc="9A9A927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2E386580"/>
    <w:multiLevelType w:val="hybridMultilevel"/>
    <w:tmpl w:val="F07A1E12"/>
    <w:lvl w:ilvl="0" w:tplc="14149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CA6EC4"/>
    <w:multiLevelType w:val="hybridMultilevel"/>
    <w:tmpl w:val="25B4B33E"/>
    <w:lvl w:ilvl="0" w:tplc="8FDA35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3F183652"/>
    <w:multiLevelType w:val="hybridMultilevel"/>
    <w:tmpl w:val="D786ED8A"/>
    <w:lvl w:ilvl="0" w:tplc="CF2C8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25371"/>
    <w:multiLevelType w:val="hybridMultilevel"/>
    <w:tmpl w:val="0E96F140"/>
    <w:lvl w:ilvl="0" w:tplc="5C1AA5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>
    <w:nsid w:val="44A068E2"/>
    <w:multiLevelType w:val="hybridMultilevel"/>
    <w:tmpl w:val="2B745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231DE"/>
    <w:multiLevelType w:val="hybridMultilevel"/>
    <w:tmpl w:val="A6A45950"/>
    <w:lvl w:ilvl="0" w:tplc="75F4A8D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000CE"/>
    <w:multiLevelType w:val="hybridMultilevel"/>
    <w:tmpl w:val="A2505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E75E4"/>
    <w:multiLevelType w:val="hybridMultilevel"/>
    <w:tmpl w:val="46D6DDBA"/>
    <w:lvl w:ilvl="0" w:tplc="15000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9444D"/>
    <w:multiLevelType w:val="hybridMultilevel"/>
    <w:tmpl w:val="DEAE6466"/>
    <w:lvl w:ilvl="0" w:tplc="AA04FE9A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>
    <w:nsid w:val="59BE188F"/>
    <w:multiLevelType w:val="hybridMultilevel"/>
    <w:tmpl w:val="CCD0E5AA"/>
    <w:lvl w:ilvl="0" w:tplc="F40C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B6514"/>
    <w:multiLevelType w:val="hybridMultilevel"/>
    <w:tmpl w:val="E7009122"/>
    <w:lvl w:ilvl="0" w:tplc="EAFC6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D35EA4"/>
    <w:multiLevelType w:val="hybridMultilevel"/>
    <w:tmpl w:val="DF147B52"/>
    <w:lvl w:ilvl="0" w:tplc="6720C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9E4A22"/>
    <w:multiLevelType w:val="hybridMultilevel"/>
    <w:tmpl w:val="A3906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4725F8"/>
    <w:multiLevelType w:val="hybridMultilevel"/>
    <w:tmpl w:val="B43C12E4"/>
    <w:lvl w:ilvl="0" w:tplc="F40C2CF2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1">
    <w:nsid w:val="75E471BD"/>
    <w:multiLevelType w:val="hybridMultilevel"/>
    <w:tmpl w:val="F6189C3A"/>
    <w:lvl w:ilvl="0" w:tplc="00DEB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98697B"/>
    <w:multiLevelType w:val="hybridMultilevel"/>
    <w:tmpl w:val="DF32439E"/>
    <w:lvl w:ilvl="0" w:tplc="6E60F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9B455B"/>
    <w:multiLevelType w:val="hybridMultilevel"/>
    <w:tmpl w:val="5B009382"/>
    <w:lvl w:ilvl="0" w:tplc="5BA8A898">
      <w:start w:val="1"/>
      <w:numFmt w:val="decimal"/>
      <w:lvlText w:val="%1."/>
      <w:lvlJc w:val="left"/>
      <w:pPr>
        <w:ind w:left="1965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4">
    <w:nsid w:val="7933753E"/>
    <w:multiLevelType w:val="hybridMultilevel"/>
    <w:tmpl w:val="5B009382"/>
    <w:lvl w:ilvl="0" w:tplc="5BA8A898">
      <w:start w:val="1"/>
      <w:numFmt w:val="decimal"/>
      <w:lvlText w:val="%1."/>
      <w:lvlJc w:val="left"/>
      <w:pPr>
        <w:ind w:left="1965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9"/>
  </w:num>
  <w:num w:numId="5">
    <w:abstractNumId w:val="5"/>
  </w:num>
  <w:num w:numId="6">
    <w:abstractNumId w:val="18"/>
  </w:num>
  <w:num w:numId="7">
    <w:abstractNumId w:val="1"/>
  </w:num>
  <w:num w:numId="8">
    <w:abstractNumId w:val="20"/>
  </w:num>
  <w:num w:numId="9">
    <w:abstractNumId w:val="16"/>
  </w:num>
  <w:num w:numId="10">
    <w:abstractNumId w:val="0"/>
  </w:num>
  <w:num w:numId="11">
    <w:abstractNumId w:val="4"/>
  </w:num>
  <w:num w:numId="12">
    <w:abstractNumId w:val="12"/>
  </w:num>
  <w:num w:numId="13">
    <w:abstractNumId w:val="23"/>
  </w:num>
  <w:num w:numId="14">
    <w:abstractNumId w:val="22"/>
  </w:num>
  <w:num w:numId="15">
    <w:abstractNumId w:val="15"/>
  </w:num>
  <w:num w:numId="16">
    <w:abstractNumId w:val="3"/>
  </w:num>
  <w:num w:numId="17">
    <w:abstractNumId w:val="13"/>
  </w:num>
  <w:num w:numId="18">
    <w:abstractNumId w:val="9"/>
  </w:num>
  <w:num w:numId="19">
    <w:abstractNumId w:val="24"/>
  </w:num>
  <w:num w:numId="20">
    <w:abstractNumId w:val="11"/>
  </w:num>
  <w:num w:numId="21">
    <w:abstractNumId w:val="14"/>
  </w:num>
  <w:num w:numId="22">
    <w:abstractNumId w:val="17"/>
  </w:num>
  <w:num w:numId="23">
    <w:abstractNumId w:val="21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F2"/>
    <w:rsid w:val="0005471D"/>
    <w:rsid w:val="000C1610"/>
    <w:rsid w:val="001006F1"/>
    <w:rsid w:val="001C2815"/>
    <w:rsid w:val="001D0CBC"/>
    <w:rsid w:val="001F4D2F"/>
    <w:rsid w:val="002B34AD"/>
    <w:rsid w:val="00374CA7"/>
    <w:rsid w:val="003D10EB"/>
    <w:rsid w:val="003F493C"/>
    <w:rsid w:val="006C1209"/>
    <w:rsid w:val="00887B4A"/>
    <w:rsid w:val="008B71E6"/>
    <w:rsid w:val="008E046D"/>
    <w:rsid w:val="008F2615"/>
    <w:rsid w:val="009F09CF"/>
    <w:rsid w:val="00B2397E"/>
    <w:rsid w:val="00BD6A8C"/>
    <w:rsid w:val="00C0053C"/>
    <w:rsid w:val="00D06EDF"/>
    <w:rsid w:val="00E85EA9"/>
    <w:rsid w:val="00F10092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4F2"/>
    <w:pPr>
      <w:ind w:left="720"/>
      <w:contextualSpacing/>
    </w:pPr>
  </w:style>
  <w:style w:type="paragraph" w:styleId="SemEspaamento">
    <w:name w:val="No Spacing"/>
    <w:uiPriority w:val="1"/>
    <w:qFormat/>
    <w:rsid w:val="00FA34F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A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4F2"/>
    <w:pPr>
      <w:ind w:left="720"/>
      <w:contextualSpacing/>
    </w:pPr>
  </w:style>
  <w:style w:type="paragraph" w:styleId="SemEspaamento">
    <w:name w:val="No Spacing"/>
    <w:uiPriority w:val="1"/>
    <w:qFormat/>
    <w:rsid w:val="00FA34F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A3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Cristiano Jesus Silva</cp:lastModifiedBy>
  <cp:revision>11</cp:revision>
  <dcterms:created xsi:type="dcterms:W3CDTF">2015-09-03T19:01:00Z</dcterms:created>
  <dcterms:modified xsi:type="dcterms:W3CDTF">2015-09-11T19:28:00Z</dcterms:modified>
</cp:coreProperties>
</file>