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0523E" w14:textId="77777777" w:rsidR="00031CB7" w:rsidRDefault="00031CB7"/>
    <w:p w14:paraId="2C3EAA5D" w14:textId="77777777" w:rsidR="00956BC1" w:rsidRDefault="00956BC1"/>
    <w:p w14:paraId="42AADEF9" w14:textId="77777777" w:rsidR="00956BC1" w:rsidRDefault="00956BC1"/>
    <w:p w14:paraId="0D2BD5D7" w14:textId="77777777" w:rsidR="00956BC1" w:rsidRDefault="00956BC1"/>
    <w:p w14:paraId="42809321" w14:textId="77777777" w:rsidR="00956BC1" w:rsidRDefault="00956BC1"/>
    <w:p w14:paraId="67732756" w14:textId="77777777" w:rsidR="00956BC1" w:rsidRDefault="00956BC1"/>
    <w:p w14:paraId="210A417C" w14:textId="77777777" w:rsidR="00956BC1" w:rsidRDefault="00956BC1"/>
    <w:p w14:paraId="1FE6ECEF" w14:textId="77777777" w:rsidR="00956BC1" w:rsidRDefault="00956BC1"/>
    <w:p w14:paraId="503129B9" w14:textId="77777777" w:rsidR="00956BC1" w:rsidRDefault="00956BC1"/>
    <w:p w14:paraId="5A7E935F" w14:textId="77777777" w:rsidR="00956BC1" w:rsidRDefault="00956BC1"/>
    <w:p w14:paraId="2742EA2E" w14:textId="77777777" w:rsidR="00956BC1" w:rsidRDefault="00956BC1"/>
    <w:p w14:paraId="2A3BF30B" w14:textId="77777777" w:rsidR="00956BC1" w:rsidRDefault="00956BC1"/>
    <w:p w14:paraId="4A90C1C8" w14:textId="77777777" w:rsidR="00956BC1" w:rsidRDefault="00956BC1"/>
    <w:p w14:paraId="3EF021F2" w14:textId="77777777" w:rsidR="00956BC1" w:rsidRDefault="00956BC1"/>
    <w:p w14:paraId="1802721E" w14:textId="77777777" w:rsidR="00956BC1" w:rsidRDefault="00956BC1"/>
    <w:p w14:paraId="3368E5B9" w14:textId="77777777" w:rsidR="00956BC1" w:rsidRDefault="00956BC1"/>
    <w:p w14:paraId="23EEC15E" w14:textId="77777777" w:rsidR="00956BC1" w:rsidRDefault="00956BC1"/>
    <w:p w14:paraId="6968C59F" w14:textId="77777777" w:rsidR="00956BC1" w:rsidRDefault="00956BC1"/>
    <w:p w14:paraId="022B9C5C" w14:textId="77777777" w:rsidR="00956BC1" w:rsidRDefault="00956BC1"/>
    <w:p w14:paraId="2E6BBC8A" w14:textId="77777777" w:rsidR="00956BC1" w:rsidRDefault="00956BC1"/>
    <w:p w14:paraId="2D5A50D5" w14:textId="77777777" w:rsidR="00956BC1" w:rsidRDefault="00956BC1"/>
    <w:p w14:paraId="18619916" w14:textId="77777777" w:rsidR="00956BC1" w:rsidRDefault="00956BC1"/>
    <w:p w14:paraId="2D74E231" w14:textId="77777777" w:rsidR="00956BC1" w:rsidRDefault="00956BC1"/>
    <w:p w14:paraId="09BFAB7F" w14:textId="77777777" w:rsidR="00956BC1" w:rsidRDefault="00956BC1"/>
    <w:p w14:paraId="69350A30" w14:textId="77777777" w:rsidR="00956BC1" w:rsidRDefault="00956BC1"/>
    <w:p w14:paraId="273E697B" w14:textId="77777777" w:rsidR="00956BC1" w:rsidRDefault="00956BC1"/>
    <w:p w14:paraId="507AAFFA" w14:textId="77777777" w:rsidR="00956BC1" w:rsidRDefault="00956BC1"/>
    <w:p w14:paraId="4B0142FA" w14:textId="77777777" w:rsidR="00956BC1" w:rsidRDefault="00956BC1"/>
    <w:p w14:paraId="04DE7D3E" w14:textId="77777777" w:rsidR="00956BC1" w:rsidRDefault="00956BC1"/>
    <w:p w14:paraId="0CB48851" w14:textId="77777777" w:rsidR="00956BC1" w:rsidRDefault="00956BC1"/>
    <w:p w14:paraId="5B260C5A" w14:textId="77777777" w:rsidR="00956BC1" w:rsidRDefault="00956BC1"/>
    <w:sdt>
      <w:sdtPr>
        <w:rPr>
          <w:rFonts w:asciiTheme="minorBidi" w:eastAsiaTheme="minorHAnsi" w:hAnsiTheme="minorBidi" w:cstheme="minorBidi"/>
          <w:color w:val="auto"/>
          <w:kern w:val="2"/>
          <w:sz w:val="22"/>
          <w:szCs w:val="22"/>
          <w:lang w:eastAsia="en-US"/>
          <w14:ligatures w14:val="standardContextual"/>
        </w:rPr>
        <w:id w:val="-1179343624"/>
        <w:docPartObj>
          <w:docPartGallery w:val="Table of Contents"/>
          <w:docPartUnique/>
        </w:docPartObj>
      </w:sdtPr>
      <w:sdtEndPr>
        <w:rPr>
          <w:b/>
          <w:bCs/>
        </w:rPr>
      </w:sdtEndPr>
      <w:sdtContent>
        <w:p w14:paraId="3146302E" w14:textId="4B7183D1" w:rsidR="00804BD9" w:rsidRPr="0025729E" w:rsidRDefault="00804BD9" w:rsidP="0025729E">
          <w:pPr>
            <w:pStyle w:val="Cabealhodondice"/>
            <w:spacing w:line="360" w:lineRule="auto"/>
            <w:rPr>
              <w:rFonts w:asciiTheme="minorBidi" w:hAnsiTheme="minorBidi" w:cstheme="minorBidi"/>
            </w:rPr>
          </w:pPr>
          <w:r w:rsidRPr="0025729E">
            <w:rPr>
              <w:rFonts w:asciiTheme="minorBidi" w:hAnsiTheme="minorBidi" w:cstheme="minorBidi"/>
            </w:rPr>
            <w:t>Índice</w:t>
          </w:r>
        </w:p>
        <w:p w14:paraId="6F0B32F5" w14:textId="77EF3ABD" w:rsidR="00EC4C61" w:rsidRDefault="00804BD9">
          <w:pPr>
            <w:pStyle w:val="ndice1"/>
            <w:tabs>
              <w:tab w:val="right" w:leader="dot" w:pos="8494"/>
            </w:tabs>
            <w:rPr>
              <w:rFonts w:eastAsiaTheme="minorEastAsia"/>
              <w:noProof/>
              <w:kern w:val="0"/>
              <w:lang w:eastAsia="pt-PT"/>
              <w14:ligatures w14:val="none"/>
            </w:rPr>
          </w:pPr>
          <w:r w:rsidRPr="0025729E">
            <w:rPr>
              <w:rFonts w:asciiTheme="minorBidi" w:hAnsiTheme="minorBidi"/>
            </w:rPr>
            <w:fldChar w:fldCharType="begin"/>
          </w:r>
          <w:r w:rsidRPr="0025729E">
            <w:rPr>
              <w:rFonts w:asciiTheme="minorBidi" w:hAnsiTheme="minorBidi"/>
            </w:rPr>
            <w:instrText xml:space="preserve"> TOC \o "1-3" \h \z \u </w:instrText>
          </w:r>
          <w:r w:rsidRPr="0025729E">
            <w:rPr>
              <w:rFonts w:asciiTheme="minorBidi" w:hAnsiTheme="minorBidi"/>
            </w:rPr>
            <w:fldChar w:fldCharType="separate"/>
          </w:r>
          <w:hyperlink w:anchor="_Toc133876373" w:history="1">
            <w:r w:rsidR="00EC4C61" w:rsidRPr="004E49EF">
              <w:rPr>
                <w:rStyle w:val="Hiperligao"/>
                <w:rFonts w:asciiTheme="minorBidi" w:hAnsiTheme="minorBidi"/>
                <w:noProof/>
              </w:rPr>
              <w:t>Introdução</w:t>
            </w:r>
            <w:r w:rsidR="00EC4C61">
              <w:rPr>
                <w:noProof/>
                <w:webHidden/>
              </w:rPr>
              <w:tab/>
            </w:r>
            <w:r w:rsidR="00EC4C61">
              <w:rPr>
                <w:noProof/>
                <w:webHidden/>
              </w:rPr>
              <w:fldChar w:fldCharType="begin"/>
            </w:r>
            <w:r w:rsidR="00EC4C61">
              <w:rPr>
                <w:noProof/>
                <w:webHidden/>
              </w:rPr>
              <w:instrText xml:space="preserve"> PAGEREF _Toc133876373 \h </w:instrText>
            </w:r>
            <w:r w:rsidR="00EC4C61">
              <w:rPr>
                <w:noProof/>
                <w:webHidden/>
              </w:rPr>
            </w:r>
            <w:r w:rsidR="00EC4C61">
              <w:rPr>
                <w:noProof/>
                <w:webHidden/>
              </w:rPr>
              <w:fldChar w:fldCharType="separate"/>
            </w:r>
            <w:r w:rsidR="00EC4C61">
              <w:rPr>
                <w:noProof/>
                <w:webHidden/>
              </w:rPr>
              <w:t>3</w:t>
            </w:r>
            <w:r w:rsidR="00EC4C61">
              <w:rPr>
                <w:noProof/>
                <w:webHidden/>
              </w:rPr>
              <w:fldChar w:fldCharType="end"/>
            </w:r>
          </w:hyperlink>
        </w:p>
        <w:p w14:paraId="1BAEE69B" w14:textId="07C7DC3C" w:rsidR="00EC4C61" w:rsidRDefault="00000000">
          <w:pPr>
            <w:pStyle w:val="ndice1"/>
            <w:tabs>
              <w:tab w:val="right" w:leader="dot" w:pos="8494"/>
            </w:tabs>
            <w:rPr>
              <w:rFonts w:eastAsiaTheme="minorEastAsia"/>
              <w:noProof/>
              <w:kern w:val="0"/>
              <w:lang w:eastAsia="pt-PT"/>
              <w14:ligatures w14:val="none"/>
            </w:rPr>
          </w:pPr>
          <w:hyperlink w:anchor="_Toc133876374" w:history="1">
            <w:r w:rsidR="00EC4C61" w:rsidRPr="004E49EF">
              <w:rPr>
                <w:rStyle w:val="Hiperligao"/>
                <w:rFonts w:asciiTheme="minorBidi" w:hAnsiTheme="minorBidi"/>
                <w:noProof/>
              </w:rPr>
              <w:t>Preparação de dados</w:t>
            </w:r>
            <w:r w:rsidR="00EC4C61">
              <w:rPr>
                <w:noProof/>
                <w:webHidden/>
              </w:rPr>
              <w:tab/>
            </w:r>
            <w:r w:rsidR="00EC4C61">
              <w:rPr>
                <w:noProof/>
                <w:webHidden/>
              </w:rPr>
              <w:fldChar w:fldCharType="begin"/>
            </w:r>
            <w:r w:rsidR="00EC4C61">
              <w:rPr>
                <w:noProof/>
                <w:webHidden/>
              </w:rPr>
              <w:instrText xml:space="preserve"> PAGEREF _Toc133876374 \h </w:instrText>
            </w:r>
            <w:r w:rsidR="00EC4C61">
              <w:rPr>
                <w:noProof/>
                <w:webHidden/>
              </w:rPr>
            </w:r>
            <w:r w:rsidR="00EC4C61">
              <w:rPr>
                <w:noProof/>
                <w:webHidden/>
              </w:rPr>
              <w:fldChar w:fldCharType="separate"/>
            </w:r>
            <w:r w:rsidR="00EC4C61">
              <w:rPr>
                <w:noProof/>
                <w:webHidden/>
              </w:rPr>
              <w:t>4</w:t>
            </w:r>
            <w:r w:rsidR="00EC4C61">
              <w:rPr>
                <w:noProof/>
                <w:webHidden/>
              </w:rPr>
              <w:fldChar w:fldCharType="end"/>
            </w:r>
          </w:hyperlink>
        </w:p>
        <w:p w14:paraId="1FD176B1" w14:textId="580A0AA4" w:rsidR="00EC4C61" w:rsidRDefault="00000000">
          <w:pPr>
            <w:pStyle w:val="ndice1"/>
            <w:tabs>
              <w:tab w:val="right" w:leader="dot" w:pos="8494"/>
            </w:tabs>
            <w:rPr>
              <w:rFonts w:eastAsiaTheme="minorEastAsia"/>
              <w:noProof/>
              <w:kern w:val="0"/>
              <w:lang w:eastAsia="pt-PT"/>
              <w14:ligatures w14:val="none"/>
            </w:rPr>
          </w:pPr>
          <w:hyperlink w:anchor="_Toc133876375" w:history="1">
            <w:r w:rsidR="00EC4C61" w:rsidRPr="004E49EF">
              <w:rPr>
                <w:rStyle w:val="Hiperligao"/>
                <w:rFonts w:asciiTheme="minorBidi" w:hAnsiTheme="minorBidi"/>
                <w:noProof/>
              </w:rPr>
              <w:t>Ferramentas de exploração e visualização de dados</w:t>
            </w:r>
            <w:r w:rsidR="00EC4C61">
              <w:rPr>
                <w:noProof/>
                <w:webHidden/>
              </w:rPr>
              <w:tab/>
            </w:r>
            <w:r w:rsidR="00EC4C61">
              <w:rPr>
                <w:noProof/>
                <w:webHidden/>
              </w:rPr>
              <w:fldChar w:fldCharType="begin"/>
            </w:r>
            <w:r w:rsidR="00EC4C61">
              <w:rPr>
                <w:noProof/>
                <w:webHidden/>
              </w:rPr>
              <w:instrText xml:space="preserve"> PAGEREF _Toc133876375 \h </w:instrText>
            </w:r>
            <w:r w:rsidR="00EC4C61">
              <w:rPr>
                <w:noProof/>
                <w:webHidden/>
              </w:rPr>
            </w:r>
            <w:r w:rsidR="00EC4C61">
              <w:rPr>
                <w:noProof/>
                <w:webHidden/>
              </w:rPr>
              <w:fldChar w:fldCharType="separate"/>
            </w:r>
            <w:r w:rsidR="00EC4C61">
              <w:rPr>
                <w:noProof/>
                <w:webHidden/>
              </w:rPr>
              <w:t>4</w:t>
            </w:r>
            <w:r w:rsidR="00EC4C61">
              <w:rPr>
                <w:noProof/>
                <w:webHidden/>
              </w:rPr>
              <w:fldChar w:fldCharType="end"/>
            </w:r>
          </w:hyperlink>
        </w:p>
        <w:p w14:paraId="41C3287C" w14:textId="769B26CD" w:rsidR="00EC4C61" w:rsidRDefault="00000000">
          <w:pPr>
            <w:pStyle w:val="ndice1"/>
            <w:tabs>
              <w:tab w:val="right" w:leader="dot" w:pos="8494"/>
            </w:tabs>
            <w:rPr>
              <w:rFonts w:eastAsiaTheme="minorEastAsia"/>
              <w:noProof/>
              <w:kern w:val="0"/>
              <w:lang w:eastAsia="pt-PT"/>
              <w14:ligatures w14:val="none"/>
            </w:rPr>
          </w:pPr>
          <w:hyperlink w:anchor="_Toc133876376" w:history="1">
            <w:r w:rsidR="00EC4C61" w:rsidRPr="004E49EF">
              <w:rPr>
                <w:rStyle w:val="Hiperligao"/>
                <w:rFonts w:asciiTheme="minorBidi" w:hAnsiTheme="minorBidi"/>
                <w:noProof/>
              </w:rPr>
              <w:t>Técnicas de visualização de dados</w:t>
            </w:r>
            <w:r w:rsidR="00EC4C61">
              <w:rPr>
                <w:noProof/>
                <w:webHidden/>
              </w:rPr>
              <w:tab/>
            </w:r>
            <w:r w:rsidR="00EC4C61">
              <w:rPr>
                <w:noProof/>
                <w:webHidden/>
              </w:rPr>
              <w:fldChar w:fldCharType="begin"/>
            </w:r>
            <w:r w:rsidR="00EC4C61">
              <w:rPr>
                <w:noProof/>
                <w:webHidden/>
              </w:rPr>
              <w:instrText xml:space="preserve"> PAGEREF _Toc133876376 \h </w:instrText>
            </w:r>
            <w:r w:rsidR="00EC4C61">
              <w:rPr>
                <w:noProof/>
                <w:webHidden/>
              </w:rPr>
            </w:r>
            <w:r w:rsidR="00EC4C61">
              <w:rPr>
                <w:noProof/>
                <w:webHidden/>
              </w:rPr>
              <w:fldChar w:fldCharType="separate"/>
            </w:r>
            <w:r w:rsidR="00EC4C61">
              <w:rPr>
                <w:noProof/>
                <w:webHidden/>
              </w:rPr>
              <w:t>4</w:t>
            </w:r>
            <w:r w:rsidR="00EC4C61">
              <w:rPr>
                <w:noProof/>
                <w:webHidden/>
              </w:rPr>
              <w:fldChar w:fldCharType="end"/>
            </w:r>
          </w:hyperlink>
        </w:p>
        <w:p w14:paraId="76F5021F" w14:textId="4C09CDEE" w:rsidR="00EC4C61" w:rsidRDefault="00000000">
          <w:pPr>
            <w:pStyle w:val="ndice1"/>
            <w:tabs>
              <w:tab w:val="right" w:leader="dot" w:pos="8494"/>
            </w:tabs>
            <w:rPr>
              <w:rFonts w:eastAsiaTheme="minorEastAsia"/>
              <w:noProof/>
              <w:kern w:val="0"/>
              <w:lang w:eastAsia="pt-PT"/>
              <w14:ligatures w14:val="none"/>
            </w:rPr>
          </w:pPr>
          <w:hyperlink w:anchor="_Toc133876377" w:history="1">
            <w:r w:rsidR="00EC4C61" w:rsidRPr="004E49EF">
              <w:rPr>
                <w:rStyle w:val="Hiperligao"/>
                <w:rFonts w:asciiTheme="minorBidi" w:hAnsiTheme="minorBidi"/>
                <w:noProof/>
              </w:rPr>
              <w:t>Análise exploratória de dados</w:t>
            </w:r>
            <w:r w:rsidR="00EC4C61">
              <w:rPr>
                <w:noProof/>
                <w:webHidden/>
              </w:rPr>
              <w:tab/>
            </w:r>
            <w:r w:rsidR="00EC4C61">
              <w:rPr>
                <w:noProof/>
                <w:webHidden/>
              </w:rPr>
              <w:fldChar w:fldCharType="begin"/>
            </w:r>
            <w:r w:rsidR="00EC4C61">
              <w:rPr>
                <w:noProof/>
                <w:webHidden/>
              </w:rPr>
              <w:instrText xml:space="preserve"> PAGEREF _Toc133876377 \h </w:instrText>
            </w:r>
            <w:r w:rsidR="00EC4C61">
              <w:rPr>
                <w:noProof/>
                <w:webHidden/>
              </w:rPr>
            </w:r>
            <w:r w:rsidR="00EC4C61">
              <w:rPr>
                <w:noProof/>
                <w:webHidden/>
              </w:rPr>
              <w:fldChar w:fldCharType="separate"/>
            </w:r>
            <w:r w:rsidR="00EC4C61">
              <w:rPr>
                <w:noProof/>
                <w:webHidden/>
              </w:rPr>
              <w:t>4</w:t>
            </w:r>
            <w:r w:rsidR="00EC4C61">
              <w:rPr>
                <w:noProof/>
                <w:webHidden/>
              </w:rPr>
              <w:fldChar w:fldCharType="end"/>
            </w:r>
          </w:hyperlink>
        </w:p>
        <w:p w14:paraId="305F60BD" w14:textId="467F7A85" w:rsidR="00EC4C61" w:rsidRDefault="00000000">
          <w:pPr>
            <w:pStyle w:val="ndice1"/>
            <w:tabs>
              <w:tab w:val="right" w:leader="dot" w:pos="8494"/>
            </w:tabs>
            <w:rPr>
              <w:rFonts w:eastAsiaTheme="minorEastAsia"/>
              <w:noProof/>
              <w:kern w:val="0"/>
              <w:lang w:eastAsia="pt-PT"/>
              <w14:ligatures w14:val="none"/>
            </w:rPr>
          </w:pPr>
          <w:hyperlink w:anchor="_Toc133876378" w:history="1">
            <w:r w:rsidR="00EC4C61" w:rsidRPr="004E49EF">
              <w:rPr>
                <w:rStyle w:val="Hiperligao"/>
                <w:rFonts w:asciiTheme="minorBidi" w:hAnsiTheme="minorBidi"/>
                <w:noProof/>
              </w:rPr>
              <w:t>Casos de uso de exploração e visualização de dados</w:t>
            </w:r>
            <w:r w:rsidR="00EC4C61">
              <w:rPr>
                <w:noProof/>
                <w:webHidden/>
              </w:rPr>
              <w:tab/>
            </w:r>
            <w:r w:rsidR="00EC4C61">
              <w:rPr>
                <w:noProof/>
                <w:webHidden/>
              </w:rPr>
              <w:fldChar w:fldCharType="begin"/>
            </w:r>
            <w:r w:rsidR="00EC4C61">
              <w:rPr>
                <w:noProof/>
                <w:webHidden/>
              </w:rPr>
              <w:instrText xml:space="preserve"> PAGEREF _Toc133876378 \h </w:instrText>
            </w:r>
            <w:r w:rsidR="00EC4C61">
              <w:rPr>
                <w:noProof/>
                <w:webHidden/>
              </w:rPr>
            </w:r>
            <w:r w:rsidR="00EC4C61">
              <w:rPr>
                <w:noProof/>
                <w:webHidden/>
              </w:rPr>
              <w:fldChar w:fldCharType="separate"/>
            </w:r>
            <w:r w:rsidR="00EC4C61">
              <w:rPr>
                <w:noProof/>
                <w:webHidden/>
              </w:rPr>
              <w:t>4</w:t>
            </w:r>
            <w:r w:rsidR="00EC4C61">
              <w:rPr>
                <w:noProof/>
                <w:webHidden/>
              </w:rPr>
              <w:fldChar w:fldCharType="end"/>
            </w:r>
          </w:hyperlink>
        </w:p>
        <w:p w14:paraId="560F07B4" w14:textId="79DD812C" w:rsidR="00EC4C61" w:rsidRDefault="00000000">
          <w:pPr>
            <w:pStyle w:val="ndice1"/>
            <w:tabs>
              <w:tab w:val="right" w:leader="dot" w:pos="8494"/>
            </w:tabs>
            <w:rPr>
              <w:rFonts w:eastAsiaTheme="minorEastAsia"/>
              <w:noProof/>
              <w:kern w:val="0"/>
              <w:lang w:eastAsia="pt-PT"/>
              <w14:ligatures w14:val="none"/>
            </w:rPr>
          </w:pPr>
          <w:hyperlink w:anchor="_Toc133876379" w:history="1">
            <w:r w:rsidR="00EC4C61" w:rsidRPr="004E49EF">
              <w:rPr>
                <w:rStyle w:val="Hiperligao"/>
                <w:rFonts w:asciiTheme="minorBidi" w:hAnsiTheme="minorBidi"/>
                <w:noProof/>
              </w:rPr>
              <w:t>Desafios e tendências</w:t>
            </w:r>
            <w:r w:rsidR="00EC4C61">
              <w:rPr>
                <w:noProof/>
                <w:webHidden/>
              </w:rPr>
              <w:tab/>
            </w:r>
            <w:r w:rsidR="00EC4C61">
              <w:rPr>
                <w:noProof/>
                <w:webHidden/>
              </w:rPr>
              <w:fldChar w:fldCharType="begin"/>
            </w:r>
            <w:r w:rsidR="00EC4C61">
              <w:rPr>
                <w:noProof/>
                <w:webHidden/>
              </w:rPr>
              <w:instrText xml:space="preserve"> PAGEREF _Toc133876379 \h </w:instrText>
            </w:r>
            <w:r w:rsidR="00EC4C61">
              <w:rPr>
                <w:noProof/>
                <w:webHidden/>
              </w:rPr>
            </w:r>
            <w:r w:rsidR="00EC4C61">
              <w:rPr>
                <w:noProof/>
                <w:webHidden/>
              </w:rPr>
              <w:fldChar w:fldCharType="separate"/>
            </w:r>
            <w:r w:rsidR="00EC4C61">
              <w:rPr>
                <w:noProof/>
                <w:webHidden/>
              </w:rPr>
              <w:t>4</w:t>
            </w:r>
            <w:r w:rsidR="00EC4C61">
              <w:rPr>
                <w:noProof/>
                <w:webHidden/>
              </w:rPr>
              <w:fldChar w:fldCharType="end"/>
            </w:r>
          </w:hyperlink>
        </w:p>
        <w:p w14:paraId="19A76474" w14:textId="7A6F68D2" w:rsidR="00EC4C61" w:rsidRDefault="00000000">
          <w:pPr>
            <w:pStyle w:val="ndice1"/>
            <w:tabs>
              <w:tab w:val="right" w:leader="dot" w:pos="8494"/>
            </w:tabs>
            <w:rPr>
              <w:rFonts w:eastAsiaTheme="minorEastAsia"/>
              <w:noProof/>
              <w:kern w:val="0"/>
              <w:lang w:eastAsia="pt-PT"/>
              <w14:ligatures w14:val="none"/>
            </w:rPr>
          </w:pPr>
          <w:hyperlink w:anchor="_Toc133876380" w:history="1">
            <w:r w:rsidR="00EC4C61" w:rsidRPr="004E49EF">
              <w:rPr>
                <w:rStyle w:val="Hiperligao"/>
                <w:rFonts w:asciiTheme="minorBidi" w:hAnsiTheme="minorBidi"/>
                <w:noProof/>
              </w:rPr>
              <w:t>Conclusão</w:t>
            </w:r>
            <w:r w:rsidR="00EC4C61">
              <w:rPr>
                <w:noProof/>
                <w:webHidden/>
              </w:rPr>
              <w:tab/>
            </w:r>
            <w:r w:rsidR="00EC4C61">
              <w:rPr>
                <w:noProof/>
                <w:webHidden/>
              </w:rPr>
              <w:fldChar w:fldCharType="begin"/>
            </w:r>
            <w:r w:rsidR="00EC4C61">
              <w:rPr>
                <w:noProof/>
                <w:webHidden/>
              </w:rPr>
              <w:instrText xml:space="preserve"> PAGEREF _Toc133876380 \h </w:instrText>
            </w:r>
            <w:r w:rsidR="00EC4C61">
              <w:rPr>
                <w:noProof/>
                <w:webHidden/>
              </w:rPr>
            </w:r>
            <w:r w:rsidR="00EC4C61">
              <w:rPr>
                <w:noProof/>
                <w:webHidden/>
              </w:rPr>
              <w:fldChar w:fldCharType="separate"/>
            </w:r>
            <w:r w:rsidR="00EC4C61">
              <w:rPr>
                <w:noProof/>
                <w:webHidden/>
              </w:rPr>
              <w:t>4</w:t>
            </w:r>
            <w:r w:rsidR="00EC4C61">
              <w:rPr>
                <w:noProof/>
                <w:webHidden/>
              </w:rPr>
              <w:fldChar w:fldCharType="end"/>
            </w:r>
          </w:hyperlink>
        </w:p>
        <w:p w14:paraId="45C5645F" w14:textId="255B07AE" w:rsidR="00EC4C61" w:rsidRDefault="00000000">
          <w:pPr>
            <w:pStyle w:val="ndice1"/>
            <w:tabs>
              <w:tab w:val="right" w:leader="dot" w:pos="8494"/>
            </w:tabs>
            <w:rPr>
              <w:rFonts w:eastAsiaTheme="minorEastAsia"/>
              <w:noProof/>
              <w:kern w:val="0"/>
              <w:lang w:eastAsia="pt-PT"/>
              <w14:ligatures w14:val="none"/>
            </w:rPr>
          </w:pPr>
          <w:hyperlink w:anchor="_Toc133876381" w:history="1">
            <w:r w:rsidR="00EC4C61" w:rsidRPr="004E49EF">
              <w:rPr>
                <w:rStyle w:val="Hiperligao"/>
                <w:rFonts w:asciiTheme="minorBidi" w:hAnsiTheme="minorBidi"/>
                <w:noProof/>
              </w:rPr>
              <w:t>Bibliografia</w:t>
            </w:r>
            <w:r w:rsidR="00EC4C61">
              <w:rPr>
                <w:noProof/>
                <w:webHidden/>
              </w:rPr>
              <w:tab/>
            </w:r>
            <w:r w:rsidR="00EC4C61">
              <w:rPr>
                <w:noProof/>
                <w:webHidden/>
              </w:rPr>
              <w:fldChar w:fldCharType="begin"/>
            </w:r>
            <w:r w:rsidR="00EC4C61">
              <w:rPr>
                <w:noProof/>
                <w:webHidden/>
              </w:rPr>
              <w:instrText xml:space="preserve"> PAGEREF _Toc133876381 \h </w:instrText>
            </w:r>
            <w:r w:rsidR="00EC4C61">
              <w:rPr>
                <w:noProof/>
                <w:webHidden/>
              </w:rPr>
            </w:r>
            <w:r w:rsidR="00EC4C61">
              <w:rPr>
                <w:noProof/>
                <w:webHidden/>
              </w:rPr>
              <w:fldChar w:fldCharType="separate"/>
            </w:r>
            <w:r w:rsidR="00EC4C61">
              <w:rPr>
                <w:noProof/>
                <w:webHidden/>
              </w:rPr>
              <w:t>4</w:t>
            </w:r>
            <w:r w:rsidR="00EC4C61">
              <w:rPr>
                <w:noProof/>
                <w:webHidden/>
              </w:rPr>
              <w:fldChar w:fldCharType="end"/>
            </w:r>
          </w:hyperlink>
        </w:p>
        <w:p w14:paraId="40A86D20" w14:textId="4CCB7D0C" w:rsidR="00EC4C61" w:rsidRDefault="00000000">
          <w:pPr>
            <w:pStyle w:val="ndice1"/>
            <w:tabs>
              <w:tab w:val="right" w:leader="dot" w:pos="8494"/>
            </w:tabs>
            <w:rPr>
              <w:rFonts w:eastAsiaTheme="minorEastAsia"/>
              <w:noProof/>
              <w:kern w:val="0"/>
              <w:lang w:eastAsia="pt-PT"/>
              <w14:ligatures w14:val="none"/>
            </w:rPr>
          </w:pPr>
          <w:hyperlink w:anchor="_Toc133876382" w:history="1">
            <w:r w:rsidR="00EC4C61" w:rsidRPr="004E49EF">
              <w:rPr>
                <w:rStyle w:val="Hiperligao"/>
                <w:rFonts w:asciiTheme="minorBidi" w:hAnsiTheme="minorBidi"/>
                <w:noProof/>
              </w:rPr>
              <w:t>Webgrafia</w:t>
            </w:r>
            <w:r w:rsidR="00EC4C61">
              <w:rPr>
                <w:noProof/>
                <w:webHidden/>
              </w:rPr>
              <w:tab/>
            </w:r>
            <w:r w:rsidR="00EC4C61">
              <w:rPr>
                <w:noProof/>
                <w:webHidden/>
              </w:rPr>
              <w:fldChar w:fldCharType="begin"/>
            </w:r>
            <w:r w:rsidR="00EC4C61">
              <w:rPr>
                <w:noProof/>
                <w:webHidden/>
              </w:rPr>
              <w:instrText xml:space="preserve"> PAGEREF _Toc133876382 \h </w:instrText>
            </w:r>
            <w:r w:rsidR="00EC4C61">
              <w:rPr>
                <w:noProof/>
                <w:webHidden/>
              </w:rPr>
            </w:r>
            <w:r w:rsidR="00EC4C61">
              <w:rPr>
                <w:noProof/>
                <w:webHidden/>
              </w:rPr>
              <w:fldChar w:fldCharType="separate"/>
            </w:r>
            <w:r w:rsidR="00EC4C61">
              <w:rPr>
                <w:noProof/>
                <w:webHidden/>
              </w:rPr>
              <w:t>4</w:t>
            </w:r>
            <w:r w:rsidR="00EC4C61">
              <w:rPr>
                <w:noProof/>
                <w:webHidden/>
              </w:rPr>
              <w:fldChar w:fldCharType="end"/>
            </w:r>
          </w:hyperlink>
        </w:p>
        <w:p w14:paraId="6CB33059" w14:textId="186F2B96" w:rsidR="00804BD9" w:rsidRPr="0025729E" w:rsidRDefault="00804BD9" w:rsidP="0025729E">
          <w:pPr>
            <w:spacing w:line="360" w:lineRule="auto"/>
            <w:rPr>
              <w:rFonts w:asciiTheme="minorBidi" w:hAnsiTheme="minorBidi"/>
            </w:rPr>
          </w:pPr>
          <w:r w:rsidRPr="0025729E">
            <w:rPr>
              <w:rFonts w:asciiTheme="minorBidi" w:hAnsiTheme="minorBidi"/>
              <w:b/>
              <w:bCs/>
            </w:rPr>
            <w:fldChar w:fldCharType="end"/>
          </w:r>
        </w:p>
      </w:sdtContent>
    </w:sdt>
    <w:p w14:paraId="001BBAF7" w14:textId="77777777" w:rsidR="00956BC1" w:rsidRPr="0025729E" w:rsidRDefault="00956BC1" w:rsidP="0025729E">
      <w:pPr>
        <w:spacing w:line="360" w:lineRule="auto"/>
        <w:rPr>
          <w:rFonts w:asciiTheme="minorBidi" w:hAnsiTheme="minorBidi"/>
        </w:rPr>
      </w:pPr>
    </w:p>
    <w:p w14:paraId="2EA227BE" w14:textId="77777777" w:rsidR="00956BC1" w:rsidRPr="0025729E" w:rsidRDefault="00956BC1" w:rsidP="0025729E">
      <w:pPr>
        <w:spacing w:line="360" w:lineRule="auto"/>
        <w:rPr>
          <w:rFonts w:asciiTheme="minorBidi" w:hAnsiTheme="minorBidi"/>
        </w:rPr>
      </w:pPr>
    </w:p>
    <w:p w14:paraId="0741E6EE" w14:textId="77777777" w:rsidR="00956BC1" w:rsidRPr="0025729E" w:rsidRDefault="00956BC1" w:rsidP="0025729E">
      <w:pPr>
        <w:spacing w:line="360" w:lineRule="auto"/>
        <w:rPr>
          <w:rFonts w:asciiTheme="minorBidi" w:hAnsiTheme="minorBidi"/>
        </w:rPr>
      </w:pPr>
    </w:p>
    <w:p w14:paraId="1AC08305" w14:textId="77777777" w:rsidR="00956BC1" w:rsidRPr="0025729E" w:rsidRDefault="00956BC1" w:rsidP="0025729E">
      <w:pPr>
        <w:spacing w:line="360" w:lineRule="auto"/>
        <w:rPr>
          <w:rFonts w:asciiTheme="minorBidi" w:hAnsiTheme="minorBidi"/>
        </w:rPr>
      </w:pPr>
    </w:p>
    <w:p w14:paraId="500F8CB5" w14:textId="77777777" w:rsidR="00956BC1" w:rsidRPr="0025729E" w:rsidRDefault="00956BC1" w:rsidP="0025729E">
      <w:pPr>
        <w:spacing w:line="360" w:lineRule="auto"/>
        <w:rPr>
          <w:rFonts w:asciiTheme="minorBidi" w:hAnsiTheme="minorBidi"/>
        </w:rPr>
      </w:pPr>
    </w:p>
    <w:p w14:paraId="31ABBFD7" w14:textId="77777777" w:rsidR="00956BC1" w:rsidRPr="0025729E" w:rsidRDefault="00956BC1" w:rsidP="0025729E">
      <w:pPr>
        <w:spacing w:line="360" w:lineRule="auto"/>
        <w:rPr>
          <w:rFonts w:asciiTheme="minorBidi" w:hAnsiTheme="minorBidi"/>
        </w:rPr>
      </w:pPr>
    </w:p>
    <w:p w14:paraId="778ABE3D" w14:textId="77777777" w:rsidR="00956BC1" w:rsidRPr="0025729E" w:rsidRDefault="00956BC1" w:rsidP="0025729E">
      <w:pPr>
        <w:spacing w:line="360" w:lineRule="auto"/>
        <w:rPr>
          <w:rFonts w:asciiTheme="minorBidi" w:hAnsiTheme="minorBidi"/>
        </w:rPr>
      </w:pPr>
    </w:p>
    <w:p w14:paraId="46DE4D1A" w14:textId="77777777" w:rsidR="00956BC1" w:rsidRPr="0025729E" w:rsidRDefault="00956BC1" w:rsidP="0025729E">
      <w:pPr>
        <w:spacing w:line="360" w:lineRule="auto"/>
        <w:rPr>
          <w:rFonts w:asciiTheme="minorBidi" w:hAnsiTheme="minorBidi"/>
        </w:rPr>
      </w:pPr>
    </w:p>
    <w:p w14:paraId="2399F24E" w14:textId="77777777" w:rsidR="00956BC1" w:rsidRPr="0025729E" w:rsidRDefault="00956BC1" w:rsidP="0025729E">
      <w:pPr>
        <w:spacing w:line="360" w:lineRule="auto"/>
        <w:rPr>
          <w:rFonts w:asciiTheme="minorBidi" w:hAnsiTheme="minorBidi"/>
        </w:rPr>
      </w:pPr>
    </w:p>
    <w:p w14:paraId="3DC3F965" w14:textId="77777777" w:rsidR="00956BC1" w:rsidRPr="0025729E" w:rsidRDefault="00956BC1" w:rsidP="0025729E">
      <w:pPr>
        <w:spacing w:line="360" w:lineRule="auto"/>
        <w:rPr>
          <w:rFonts w:asciiTheme="minorBidi" w:hAnsiTheme="minorBidi"/>
        </w:rPr>
      </w:pPr>
    </w:p>
    <w:p w14:paraId="10981DE2" w14:textId="77777777" w:rsidR="00956BC1" w:rsidRPr="0025729E" w:rsidRDefault="00956BC1" w:rsidP="0025729E">
      <w:pPr>
        <w:spacing w:line="360" w:lineRule="auto"/>
        <w:rPr>
          <w:rFonts w:asciiTheme="minorBidi" w:hAnsiTheme="minorBidi"/>
        </w:rPr>
      </w:pPr>
    </w:p>
    <w:p w14:paraId="5D5A06B4" w14:textId="77777777" w:rsidR="00956BC1" w:rsidRPr="0025729E" w:rsidRDefault="00956BC1" w:rsidP="0025729E">
      <w:pPr>
        <w:spacing w:line="360" w:lineRule="auto"/>
        <w:rPr>
          <w:rFonts w:asciiTheme="minorBidi" w:hAnsiTheme="minorBidi"/>
        </w:rPr>
      </w:pPr>
    </w:p>
    <w:p w14:paraId="1E666153" w14:textId="77777777" w:rsidR="00956BC1" w:rsidRPr="0025729E" w:rsidRDefault="00956BC1" w:rsidP="0025729E">
      <w:pPr>
        <w:spacing w:line="360" w:lineRule="auto"/>
        <w:rPr>
          <w:rFonts w:asciiTheme="minorBidi" w:hAnsiTheme="minorBidi"/>
        </w:rPr>
      </w:pPr>
    </w:p>
    <w:p w14:paraId="018BF142" w14:textId="77777777" w:rsidR="00956BC1" w:rsidRPr="0025729E" w:rsidRDefault="00956BC1" w:rsidP="0025729E">
      <w:pPr>
        <w:spacing w:line="360" w:lineRule="auto"/>
        <w:rPr>
          <w:rFonts w:asciiTheme="minorBidi" w:hAnsiTheme="minorBidi"/>
        </w:rPr>
      </w:pPr>
    </w:p>
    <w:p w14:paraId="24E6182B" w14:textId="77777777" w:rsidR="00956BC1" w:rsidRPr="0025729E" w:rsidRDefault="00956BC1" w:rsidP="0025729E">
      <w:pPr>
        <w:spacing w:line="360" w:lineRule="auto"/>
        <w:rPr>
          <w:rFonts w:asciiTheme="minorBidi" w:hAnsiTheme="minorBidi"/>
        </w:rPr>
      </w:pPr>
    </w:p>
    <w:p w14:paraId="2E910438" w14:textId="77777777" w:rsidR="00D56525" w:rsidRDefault="00D56525" w:rsidP="0025729E">
      <w:pPr>
        <w:pStyle w:val="Ttulo1"/>
        <w:spacing w:line="360" w:lineRule="auto"/>
        <w:rPr>
          <w:rFonts w:asciiTheme="minorBidi" w:hAnsiTheme="minorBidi" w:cstheme="minorBidi"/>
        </w:rPr>
      </w:pPr>
      <w:bookmarkStart w:id="0" w:name="_Toc133876373"/>
    </w:p>
    <w:p w14:paraId="4826A9ED" w14:textId="4BDA4DF3" w:rsidR="00956BC1" w:rsidRPr="0025729E" w:rsidRDefault="00956BC1" w:rsidP="00C43959">
      <w:pPr>
        <w:pStyle w:val="Ttulo1"/>
        <w:spacing w:line="360" w:lineRule="auto"/>
        <w:rPr>
          <w:rFonts w:asciiTheme="minorBidi" w:hAnsiTheme="minorBidi"/>
        </w:rPr>
      </w:pPr>
      <w:r w:rsidRPr="0025729E">
        <w:rPr>
          <w:rFonts w:asciiTheme="minorBidi" w:hAnsiTheme="minorBidi" w:cstheme="minorBidi"/>
        </w:rPr>
        <w:t>Introdução</w:t>
      </w:r>
      <w:bookmarkEnd w:id="0"/>
    </w:p>
    <w:p w14:paraId="4AC4A182" w14:textId="77777777" w:rsidR="006259D4" w:rsidRDefault="00956BC1" w:rsidP="006259D4">
      <w:pPr>
        <w:spacing w:line="360" w:lineRule="auto"/>
        <w:ind w:firstLine="708"/>
        <w:jc w:val="both"/>
        <w:rPr>
          <w:rFonts w:asciiTheme="minorBidi" w:hAnsiTheme="minorBidi"/>
        </w:rPr>
      </w:pPr>
      <w:r w:rsidRPr="0025729E">
        <w:rPr>
          <w:rFonts w:asciiTheme="minorBidi" w:hAnsiTheme="minorBidi"/>
        </w:rPr>
        <w:t>No âmbito da unidade curricular de seminário f</w:t>
      </w:r>
      <w:r w:rsidR="004D2450" w:rsidRPr="0025729E">
        <w:rPr>
          <w:rFonts w:asciiTheme="minorBidi" w:hAnsiTheme="minorBidi"/>
        </w:rPr>
        <w:t>oi</w:t>
      </w:r>
      <w:r w:rsidRPr="0025729E">
        <w:rPr>
          <w:rFonts w:asciiTheme="minorBidi" w:hAnsiTheme="minorBidi"/>
        </w:rPr>
        <w:t xml:space="preserve"> pedido para de fazer um relatório sobre um de 15 temas dados a escolher, no qual este grupo optou pelo tema </w:t>
      </w:r>
      <w:r w:rsidR="004D2450" w:rsidRPr="0025729E">
        <w:rPr>
          <w:rFonts w:asciiTheme="minorBidi" w:hAnsiTheme="minorBidi"/>
        </w:rPr>
        <w:t>número</w:t>
      </w:r>
      <w:r w:rsidRPr="0025729E">
        <w:rPr>
          <w:rFonts w:asciiTheme="minorBidi" w:hAnsiTheme="minorBidi"/>
        </w:rPr>
        <w:t xml:space="preserve"> 15</w:t>
      </w:r>
      <w:r w:rsidR="004D2450" w:rsidRPr="0025729E">
        <w:rPr>
          <w:rFonts w:asciiTheme="minorBidi" w:hAnsiTheme="minorBidi"/>
        </w:rPr>
        <w:t>:</w:t>
      </w:r>
      <w:r w:rsidRPr="0025729E">
        <w:rPr>
          <w:rFonts w:asciiTheme="minorBidi" w:hAnsiTheme="minorBidi"/>
        </w:rPr>
        <w:t xml:space="preserve"> “Exploração e visualização de dados”. Ao longo deste relatório iremo-nos debruçar sobre </w:t>
      </w:r>
      <w:r w:rsidR="006259D4">
        <w:rPr>
          <w:rFonts w:asciiTheme="minorBidi" w:hAnsiTheme="minorBidi"/>
        </w:rPr>
        <w:t>os seguintes temas:</w:t>
      </w:r>
    </w:p>
    <w:p w14:paraId="0B0D98BC" w14:textId="77777777" w:rsidR="006259D4" w:rsidRPr="006259D4" w:rsidRDefault="006259D4" w:rsidP="006259D4">
      <w:pPr>
        <w:pStyle w:val="PargrafodaLista"/>
        <w:numPr>
          <w:ilvl w:val="0"/>
          <w:numId w:val="3"/>
        </w:numPr>
        <w:spacing w:line="360" w:lineRule="auto"/>
        <w:jc w:val="both"/>
        <w:rPr>
          <w:rFonts w:asciiTheme="minorBidi" w:hAnsiTheme="minorBidi"/>
        </w:rPr>
      </w:pPr>
      <w:r w:rsidRPr="006259D4">
        <w:rPr>
          <w:rFonts w:asciiTheme="minorBidi" w:hAnsiTheme="minorBidi"/>
        </w:rPr>
        <w:t>Preparação de dados;</w:t>
      </w:r>
    </w:p>
    <w:p w14:paraId="2EBFAD03" w14:textId="77777777" w:rsidR="006259D4" w:rsidRPr="006259D4" w:rsidRDefault="006259D4" w:rsidP="006259D4">
      <w:pPr>
        <w:pStyle w:val="PargrafodaLista"/>
        <w:numPr>
          <w:ilvl w:val="0"/>
          <w:numId w:val="3"/>
        </w:numPr>
        <w:spacing w:line="360" w:lineRule="auto"/>
        <w:jc w:val="both"/>
        <w:rPr>
          <w:rFonts w:asciiTheme="minorBidi" w:hAnsiTheme="minorBidi"/>
        </w:rPr>
      </w:pPr>
      <w:r w:rsidRPr="006259D4">
        <w:rPr>
          <w:rFonts w:asciiTheme="minorBidi" w:hAnsiTheme="minorBidi"/>
        </w:rPr>
        <w:t>Ferramentas de exploração e visualização de dados;</w:t>
      </w:r>
    </w:p>
    <w:p w14:paraId="53216247" w14:textId="0A5D208A" w:rsidR="006259D4" w:rsidRPr="006259D4" w:rsidRDefault="006259D4" w:rsidP="006259D4">
      <w:pPr>
        <w:pStyle w:val="PargrafodaLista"/>
        <w:numPr>
          <w:ilvl w:val="0"/>
          <w:numId w:val="3"/>
        </w:numPr>
        <w:spacing w:line="360" w:lineRule="auto"/>
        <w:jc w:val="both"/>
        <w:rPr>
          <w:rFonts w:asciiTheme="minorBidi" w:hAnsiTheme="minorBidi"/>
        </w:rPr>
      </w:pPr>
      <w:r w:rsidRPr="006259D4">
        <w:rPr>
          <w:rFonts w:asciiTheme="minorBidi" w:hAnsiTheme="minorBidi"/>
        </w:rPr>
        <w:t>Técnicas de visualização de dados;</w:t>
      </w:r>
    </w:p>
    <w:p w14:paraId="42C41D40" w14:textId="31B5F672" w:rsidR="006259D4" w:rsidRPr="006259D4" w:rsidRDefault="006259D4" w:rsidP="006259D4">
      <w:pPr>
        <w:pStyle w:val="PargrafodaLista"/>
        <w:numPr>
          <w:ilvl w:val="0"/>
          <w:numId w:val="3"/>
        </w:numPr>
        <w:spacing w:line="360" w:lineRule="auto"/>
        <w:jc w:val="both"/>
        <w:rPr>
          <w:rFonts w:asciiTheme="minorBidi" w:hAnsiTheme="minorBidi"/>
        </w:rPr>
      </w:pPr>
      <w:r w:rsidRPr="006259D4">
        <w:rPr>
          <w:rFonts w:asciiTheme="minorBidi" w:hAnsiTheme="minorBidi"/>
        </w:rPr>
        <w:t>Análise exploratória de dados;</w:t>
      </w:r>
    </w:p>
    <w:p w14:paraId="78A309D2" w14:textId="2CBC429D" w:rsidR="006259D4" w:rsidRPr="006259D4" w:rsidRDefault="006259D4" w:rsidP="006259D4">
      <w:pPr>
        <w:pStyle w:val="PargrafodaLista"/>
        <w:numPr>
          <w:ilvl w:val="0"/>
          <w:numId w:val="3"/>
        </w:numPr>
        <w:spacing w:line="360" w:lineRule="auto"/>
        <w:jc w:val="both"/>
        <w:rPr>
          <w:rFonts w:asciiTheme="minorBidi" w:hAnsiTheme="minorBidi"/>
        </w:rPr>
      </w:pPr>
      <w:r w:rsidRPr="006259D4">
        <w:rPr>
          <w:rFonts w:asciiTheme="minorBidi" w:hAnsiTheme="minorBidi"/>
        </w:rPr>
        <w:t>Casos de uso de exploração e visualização de dados;</w:t>
      </w:r>
    </w:p>
    <w:p w14:paraId="737F0E09" w14:textId="11FA39C4" w:rsidR="00956BC1" w:rsidRPr="005A1AAB" w:rsidRDefault="006259D4" w:rsidP="005A1AAB">
      <w:pPr>
        <w:pStyle w:val="PargrafodaLista"/>
        <w:numPr>
          <w:ilvl w:val="0"/>
          <w:numId w:val="3"/>
        </w:numPr>
        <w:spacing w:line="360" w:lineRule="auto"/>
        <w:jc w:val="both"/>
        <w:rPr>
          <w:rFonts w:asciiTheme="minorBidi" w:hAnsiTheme="minorBidi"/>
        </w:rPr>
      </w:pPr>
      <w:r w:rsidRPr="005A1AAB">
        <w:rPr>
          <w:rFonts w:asciiTheme="minorBidi" w:hAnsiTheme="minorBidi"/>
        </w:rPr>
        <w:t>Desafios e tendências</w:t>
      </w:r>
      <w:r w:rsidR="00AC4292" w:rsidRPr="005A1AAB">
        <w:rPr>
          <w:rFonts w:asciiTheme="minorBidi" w:hAnsiTheme="minorBidi"/>
        </w:rPr>
        <w:t>.</w:t>
      </w:r>
      <w:r w:rsidRPr="005A1AAB">
        <w:rPr>
          <w:rFonts w:asciiTheme="minorBidi" w:hAnsiTheme="minorBidi"/>
        </w:rPr>
        <w:t xml:space="preserve"> </w:t>
      </w:r>
    </w:p>
    <w:p w14:paraId="4B3B5E32" w14:textId="7BA42C04" w:rsidR="000C7447" w:rsidRDefault="00457BB2" w:rsidP="0025729E">
      <w:pPr>
        <w:spacing w:line="360" w:lineRule="auto"/>
        <w:ind w:firstLine="708"/>
        <w:jc w:val="both"/>
        <w:rPr>
          <w:rFonts w:asciiTheme="minorBidi" w:hAnsiTheme="minorBidi"/>
        </w:rPr>
      </w:pPr>
      <w:r w:rsidRPr="0025729E">
        <w:rPr>
          <w:rFonts w:asciiTheme="minorBidi" w:hAnsiTheme="minorBidi"/>
        </w:rPr>
        <w:t>Com o crescimento das novas tecnologias</w:t>
      </w:r>
      <w:r w:rsidR="00AC4292">
        <w:rPr>
          <w:rFonts w:asciiTheme="minorBidi" w:hAnsiTheme="minorBidi"/>
        </w:rPr>
        <w:t>,</w:t>
      </w:r>
      <w:r w:rsidR="00A87992">
        <w:rPr>
          <w:rFonts w:asciiTheme="minorBidi" w:hAnsiTheme="minorBidi"/>
        </w:rPr>
        <w:t xml:space="preserve"> o surgimento da internet das coisas, </w:t>
      </w:r>
      <w:r w:rsidRPr="0025729E">
        <w:rPr>
          <w:rFonts w:asciiTheme="minorBidi" w:hAnsiTheme="minorBidi"/>
        </w:rPr>
        <w:t>a rapidez com que a informação circula</w:t>
      </w:r>
      <w:r w:rsidR="00D2707D" w:rsidRPr="0025729E">
        <w:rPr>
          <w:rFonts w:asciiTheme="minorBidi" w:hAnsiTheme="minorBidi"/>
        </w:rPr>
        <w:t xml:space="preserve"> e</w:t>
      </w:r>
      <w:r w:rsidRPr="0025729E">
        <w:rPr>
          <w:rFonts w:asciiTheme="minorBidi" w:hAnsiTheme="minorBidi"/>
        </w:rPr>
        <w:t xml:space="preserve"> a capacidade</w:t>
      </w:r>
      <w:r w:rsidR="00A87992">
        <w:rPr>
          <w:rFonts w:asciiTheme="minorBidi" w:hAnsiTheme="minorBidi"/>
        </w:rPr>
        <w:t xml:space="preserve"> crescente de criação</w:t>
      </w:r>
      <w:r w:rsidR="00AC4292">
        <w:rPr>
          <w:rFonts w:asciiTheme="minorBidi" w:hAnsiTheme="minorBidi"/>
        </w:rPr>
        <w:t>,</w:t>
      </w:r>
      <w:r w:rsidR="00A87992">
        <w:rPr>
          <w:rFonts w:asciiTheme="minorBidi" w:hAnsiTheme="minorBidi"/>
        </w:rPr>
        <w:t xml:space="preserve"> </w:t>
      </w:r>
      <w:r w:rsidR="00AC4292">
        <w:rPr>
          <w:rFonts w:asciiTheme="minorBidi" w:hAnsiTheme="minorBidi"/>
        </w:rPr>
        <w:t xml:space="preserve">assim como, com o </w:t>
      </w:r>
      <w:r w:rsidR="00D2707D" w:rsidRPr="0025729E">
        <w:rPr>
          <w:rFonts w:asciiTheme="minorBidi" w:hAnsiTheme="minorBidi"/>
        </w:rPr>
        <w:t>armazena</w:t>
      </w:r>
      <w:r w:rsidR="00A87992">
        <w:rPr>
          <w:rFonts w:asciiTheme="minorBidi" w:hAnsiTheme="minorBidi"/>
        </w:rPr>
        <w:t>mento</w:t>
      </w:r>
      <w:r w:rsidRPr="0025729E">
        <w:rPr>
          <w:rFonts w:asciiTheme="minorBidi" w:hAnsiTheme="minorBidi"/>
        </w:rPr>
        <w:t xml:space="preserve"> </w:t>
      </w:r>
      <w:r w:rsidR="00A87992">
        <w:rPr>
          <w:rFonts w:asciiTheme="minorBidi" w:hAnsiTheme="minorBidi"/>
        </w:rPr>
        <w:t>de dados, estima</w:t>
      </w:r>
      <w:r w:rsidR="00AC4292">
        <w:rPr>
          <w:rFonts w:asciiTheme="minorBidi" w:hAnsiTheme="minorBidi"/>
        </w:rPr>
        <w:t>-</w:t>
      </w:r>
      <w:r w:rsidR="00A87992">
        <w:rPr>
          <w:rFonts w:asciiTheme="minorBidi" w:hAnsiTheme="minorBidi"/>
        </w:rPr>
        <w:t>se que em 2025 o tamanho da Esfera de Dados Global seja de 175 ZB</w:t>
      </w:r>
      <w:r w:rsidR="00AC4292">
        <w:rPr>
          <w:rFonts w:asciiTheme="minorBidi" w:hAnsiTheme="minorBidi"/>
        </w:rPr>
        <w:t xml:space="preserve"> </w:t>
      </w:r>
      <w:sdt>
        <w:sdtPr>
          <w:rPr>
            <w:rFonts w:asciiTheme="minorBidi" w:hAnsiTheme="minorBidi"/>
            <w:color w:val="000000"/>
          </w:rPr>
          <w:tag w:val="MENDELEY_CITATION_v3_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"/>
          <w:id w:val="2096814361"/>
          <w:placeholder>
            <w:docPart w:val="DefaultPlaceholder_-1854013440"/>
          </w:placeholder>
        </w:sdtPr>
        <w:sdtContent>
          <w:r w:rsidR="001B4607" w:rsidRPr="001B4607">
            <w:rPr>
              <w:rFonts w:asciiTheme="minorBidi" w:hAnsiTheme="minorBidi"/>
              <w:color w:val="000000"/>
            </w:rPr>
            <w:t>[1], [2]</w:t>
          </w:r>
        </w:sdtContent>
      </w:sdt>
      <w:r w:rsidR="00AC4292">
        <w:rPr>
          <w:rFonts w:asciiTheme="minorBidi" w:hAnsiTheme="minorBidi"/>
          <w:color w:val="000000"/>
        </w:rPr>
        <w:t>.</w:t>
      </w:r>
      <w:r w:rsidR="001E4EC6">
        <w:rPr>
          <w:rFonts w:asciiTheme="minorBidi" w:hAnsiTheme="minorBidi"/>
          <w:color w:val="000000"/>
        </w:rPr>
        <w:t xml:space="preserve"> </w:t>
      </w:r>
      <w:commentRangeStart w:id="1"/>
      <w:r w:rsidR="001E4EC6">
        <w:rPr>
          <w:rFonts w:asciiTheme="minorBidi" w:hAnsiTheme="minorBidi"/>
          <w:color w:val="000000"/>
        </w:rPr>
        <w:t>Tendo em conta que a exploração e visualização de dados</w:t>
      </w:r>
      <w:r w:rsidR="00D56525">
        <w:rPr>
          <w:rFonts w:asciiTheme="minorBidi" w:hAnsiTheme="minorBidi"/>
          <w:color w:val="000000"/>
        </w:rPr>
        <w:t xml:space="preserve"> é utilização de técnicas para apresentar e analisar informação</w:t>
      </w:r>
      <w:r w:rsidR="00E86B79">
        <w:rPr>
          <w:rFonts w:asciiTheme="minorBidi" w:hAnsiTheme="minorBidi"/>
          <w:color w:val="000000"/>
        </w:rPr>
        <w:t>, por vezes extremamente complexa, tanto pela sua estrutura como pela sua quantidade, como referido anteriormente, de forma transparente</w:t>
      </w:r>
      <w:commentRangeEnd w:id="1"/>
      <w:r w:rsidR="00655FD1">
        <w:rPr>
          <w:rStyle w:val="Refdecomentrio"/>
        </w:rPr>
        <w:commentReference w:id="1"/>
      </w:r>
      <w:r w:rsidR="00E86B79">
        <w:rPr>
          <w:rFonts w:asciiTheme="minorBidi" w:hAnsiTheme="minorBidi"/>
          <w:color w:val="000000"/>
        </w:rPr>
        <w:t xml:space="preserve">. </w:t>
      </w:r>
      <w:r w:rsidR="00ED7A9E">
        <w:rPr>
          <w:rFonts w:asciiTheme="minorBidi" w:hAnsiTheme="minorBidi"/>
        </w:rPr>
        <w:t xml:space="preserve">Isso </w:t>
      </w:r>
      <w:r w:rsidR="00D2707D" w:rsidRPr="0025729E">
        <w:rPr>
          <w:rFonts w:asciiTheme="minorBidi" w:hAnsiTheme="minorBidi"/>
        </w:rPr>
        <w:t>faz com que</w:t>
      </w:r>
      <w:r w:rsidRPr="0025729E">
        <w:rPr>
          <w:rFonts w:asciiTheme="minorBidi" w:hAnsiTheme="minorBidi"/>
        </w:rPr>
        <w:t xml:space="preserve"> a exploração de </w:t>
      </w:r>
      <w:r w:rsidR="00D2707D" w:rsidRPr="0025729E">
        <w:rPr>
          <w:rFonts w:asciiTheme="minorBidi" w:hAnsiTheme="minorBidi"/>
        </w:rPr>
        <w:t xml:space="preserve">dados e a sua visualização, nos </w:t>
      </w:r>
      <w:r w:rsidR="00ED7A9E">
        <w:rPr>
          <w:rFonts w:asciiTheme="minorBidi" w:hAnsiTheme="minorBidi"/>
        </w:rPr>
        <w:t>próximos</w:t>
      </w:r>
      <w:r w:rsidR="00D2707D" w:rsidRPr="0025729E">
        <w:rPr>
          <w:rFonts w:asciiTheme="minorBidi" w:hAnsiTheme="minorBidi"/>
        </w:rPr>
        <w:t xml:space="preserve"> anos, assuma um papel</w:t>
      </w:r>
      <w:r w:rsidR="00ED7A9E">
        <w:rPr>
          <w:rFonts w:asciiTheme="minorBidi" w:hAnsiTheme="minorBidi"/>
        </w:rPr>
        <w:t xml:space="preserve"> cada vez</w:t>
      </w:r>
      <w:r w:rsidR="00D2707D" w:rsidRPr="0025729E">
        <w:rPr>
          <w:rFonts w:asciiTheme="minorBidi" w:hAnsiTheme="minorBidi"/>
        </w:rPr>
        <w:t xml:space="preserve"> mais importante. </w:t>
      </w:r>
      <w:commentRangeStart w:id="2"/>
      <w:r w:rsidR="00C11C3E" w:rsidRPr="0025729E">
        <w:rPr>
          <w:rFonts w:asciiTheme="minorBidi" w:hAnsiTheme="minorBidi"/>
        </w:rPr>
        <w:t xml:space="preserve">A </w:t>
      </w:r>
      <w:r w:rsidR="003D31CD">
        <w:rPr>
          <w:rFonts w:asciiTheme="minorBidi" w:hAnsiTheme="minorBidi"/>
        </w:rPr>
        <w:t xml:space="preserve">exploração e </w:t>
      </w:r>
      <w:r w:rsidR="00C11C3E" w:rsidRPr="0025729E">
        <w:rPr>
          <w:rFonts w:asciiTheme="minorBidi" w:hAnsiTheme="minorBidi"/>
        </w:rPr>
        <w:t xml:space="preserve">visualização de dados é uma ferramenta poderosa para explorar, entender e comunicar informações complexas. </w:t>
      </w:r>
      <w:commentRangeEnd w:id="2"/>
      <w:r w:rsidR="00ED7A9E">
        <w:rPr>
          <w:rStyle w:val="Refdecomentrio"/>
        </w:rPr>
        <w:commentReference w:id="2"/>
      </w:r>
    </w:p>
    <w:p w14:paraId="019E8D89" w14:textId="2DAAE55A" w:rsidR="004D2450" w:rsidRPr="0025729E" w:rsidRDefault="00C11C3E" w:rsidP="0025729E">
      <w:pPr>
        <w:spacing w:line="360" w:lineRule="auto"/>
        <w:ind w:firstLine="708"/>
        <w:jc w:val="both"/>
        <w:rPr>
          <w:rFonts w:asciiTheme="minorBidi" w:hAnsiTheme="minorBidi"/>
        </w:rPr>
      </w:pPr>
      <w:r w:rsidRPr="0025729E">
        <w:rPr>
          <w:rFonts w:asciiTheme="minorBidi" w:hAnsiTheme="minorBidi"/>
        </w:rPr>
        <w:t>Como referido anteriormente</w:t>
      </w:r>
      <w:r w:rsidR="006D491D">
        <w:rPr>
          <w:rFonts w:asciiTheme="minorBidi" w:hAnsiTheme="minorBidi"/>
        </w:rPr>
        <w:t>,</w:t>
      </w:r>
      <w:r w:rsidRPr="0025729E">
        <w:rPr>
          <w:rFonts w:asciiTheme="minorBidi" w:hAnsiTheme="minorBidi"/>
        </w:rPr>
        <w:t xml:space="preserve"> devido a grande quantidade de dados que possuímos atualmente, pode ser difícil extrair </w:t>
      </w:r>
      <w:r w:rsidR="00ED7A9E">
        <w:rPr>
          <w:rFonts w:asciiTheme="minorBidi" w:hAnsiTheme="minorBidi"/>
        </w:rPr>
        <w:t>conhecimento</w:t>
      </w:r>
      <w:r w:rsidRPr="0025729E">
        <w:rPr>
          <w:rFonts w:asciiTheme="minorBidi" w:hAnsiTheme="minorBidi"/>
        </w:rPr>
        <w:t xml:space="preserve"> significativo apenas olhando para números e tabelas. </w:t>
      </w:r>
      <w:commentRangeStart w:id="3"/>
      <w:r w:rsidRPr="0025729E">
        <w:rPr>
          <w:rFonts w:asciiTheme="minorBidi" w:hAnsiTheme="minorBidi"/>
        </w:rPr>
        <w:t>É aí que a visualização de dados entra em jogo, permitindo que os usuários transformem informações em gráficos e diagramas facilmente compreensíveis.</w:t>
      </w:r>
      <w:commentRangeEnd w:id="3"/>
      <w:r w:rsidR="009E7E3E">
        <w:rPr>
          <w:rStyle w:val="Refdecomentrio"/>
        </w:rPr>
        <w:commentReference w:id="3"/>
      </w:r>
      <w:r w:rsidR="001759EA" w:rsidRPr="0025729E">
        <w:rPr>
          <w:rFonts w:asciiTheme="minorBidi" w:hAnsiTheme="minorBidi"/>
        </w:rPr>
        <w:t xml:space="preserve"> </w:t>
      </w:r>
      <w:commentRangeStart w:id="4"/>
      <w:r w:rsidR="001759EA" w:rsidRPr="0025729E">
        <w:rPr>
          <w:rFonts w:asciiTheme="minorBidi" w:hAnsiTheme="minorBidi"/>
        </w:rPr>
        <w:t>Além de ajudar a entender os dados, a visualização também tem o poder de revelar padrões, tendências e anomalias que podem não ser aparentes em formatos de dados brutos</w:t>
      </w:r>
      <w:r w:rsidR="003A048F" w:rsidRPr="0025729E">
        <w:rPr>
          <w:rFonts w:asciiTheme="minorBidi" w:hAnsiTheme="minorBidi"/>
        </w:rPr>
        <w:t xml:space="preserve"> </w:t>
      </w:r>
      <w:sdt>
        <w:sdtPr>
          <w:rPr>
            <w:rFonts w:asciiTheme="minorBidi" w:hAnsiTheme="minorBidi"/>
            <w:color w:val="000000"/>
          </w:rPr>
          <w:tag w:val="MENDELEY_CITATION_v3_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"/>
          <w:id w:val="-1433266312"/>
          <w:placeholder>
            <w:docPart w:val="DefaultPlaceholder_-1854013440"/>
          </w:placeholder>
        </w:sdtPr>
        <w:sdtContent>
          <w:r w:rsidR="001B4607" w:rsidRPr="001B4607">
            <w:rPr>
              <w:rFonts w:asciiTheme="minorBidi" w:eastAsia="Times New Roman" w:hAnsiTheme="minorBidi"/>
              <w:color w:val="000000"/>
            </w:rPr>
            <w:t>[3]</w:t>
          </w:r>
        </w:sdtContent>
      </w:sdt>
      <w:r w:rsidR="001759EA" w:rsidRPr="0025729E">
        <w:rPr>
          <w:rFonts w:asciiTheme="minorBidi" w:hAnsiTheme="minorBidi"/>
        </w:rPr>
        <w:t xml:space="preserve">. Ao visualizar dados, podemos descobrir relações e </w:t>
      </w:r>
      <w:r w:rsidR="005B7442">
        <w:rPr>
          <w:rFonts w:asciiTheme="minorBidi" w:hAnsiTheme="minorBidi"/>
        </w:rPr>
        <w:t xml:space="preserve">informação </w:t>
      </w:r>
      <w:r w:rsidR="005B7442" w:rsidRPr="0025729E">
        <w:rPr>
          <w:rFonts w:asciiTheme="minorBidi" w:hAnsiTheme="minorBidi"/>
        </w:rPr>
        <w:t>que</w:t>
      </w:r>
      <w:r w:rsidR="001759EA" w:rsidRPr="0025729E">
        <w:rPr>
          <w:rFonts w:asciiTheme="minorBidi" w:hAnsiTheme="minorBidi"/>
        </w:rPr>
        <w:t xml:space="preserve"> não seriam detetáveis de outra forma.</w:t>
      </w:r>
      <w:commentRangeEnd w:id="4"/>
      <w:r w:rsidR="009E7E3E">
        <w:rPr>
          <w:rStyle w:val="Refdecomentrio"/>
        </w:rPr>
        <w:commentReference w:id="4"/>
      </w:r>
    </w:p>
    <w:p w14:paraId="0C710781" w14:textId="4A0FBFC7" w:rsidR="00804BD9" w:rsidRDefault="00804BD9" w:rsidP="0025729E">
      <w:pPr>
        <w:pStyle w:val="Ttulo1"/>
        <w:spacing w:line="360" w:lineRule="auto"/>
        <w:rPr>
          <w:rFonts w:asciiTheme="minorBidi" w:hAnsiTheme="minorBidi" w:cstheme="minorBidi"/>
        </w:rPr>
      </w:pPr>
      <w:bookmarkStart w:id="5" w:name="_Toc133876374"/>
      <w:r w:rsidRPr="0025729E">
        <w:rPr>
          <w:rFonts w:asciiTheme="minorBidi" w:hAnsiTheme="minorBidi" w:cstheme="minorBidi"/>
        </w:rPr>
        <w:t>Preparação de dados</w:t>
      </w:r>
      <w:bookmarkEnd w:id="5"/>
    </w:p>
    <w:p w14:paraId="2D5607DE" w14:textId="5511B971" w:rsidR="00AD544F" w:rsidRDefault="00AD544F" w:rsidP="00C43959">
      <w:pPr>
        <w:spacing w:line="360" w:lineRule="auto"/>
        <w:rPr>
          <w:rFonts w:asciiTheme="minorBidi" w:hAnsiTheme="minorBidi"/>
        </w:rPr>
      </w:pPr>
      <w:r>
        <w:tab/>
      </w:r>
      <w:r w:rsidR="00333E97">
        <w:rPr>
          <w:rFonts w:asciiTheme="minorBidi" w:hAnsiTheme="minorBidi"/>
        </w:rPr>
        <w:t xml:space="preserve">A preparação de dados </w:t>
      </w:r>
      <w:r w:rsidR="00287863">
        <w:rPr>
          <w:rFonts w:asciiTheme="minorBidi" w:hAnsiTheme="minorBidi"/>
        </w:rPr>
        <w:t>é</w:t>
      </w:r>
      <w:r w:rsidR="00333E97">
        <w:rPr>
          <w:rFonts w:asciiTheme="minorBidi" w:hAnsiTheme="minorBidi"/>
        </w:rPr>
        <w:t xml:space="preserve"> um passo importante para a exploração e visualização de dados</w:t>
      </w:r>
      <w:r w:rsidR="005A24E1">
        <w:rPr>
          <w:rFonts w:asciiTheme="minorBidi" w:hAnsiTheme="minorBidi"/>
        </w:rPr>
        <w:t xml:space="preserve">, pois é nesta fase que se trabalha a qualidade dos dados, que </w:t>
      </w:r>
      <w:r w:rsidR="005A24E1">
        <w:rPr>
          <w:rFonts w:asciiTheme="minorBidi" w:hAnsiTheme="minorBidi"/>
        </w:rPr>
        <w:lastRenderedPageBreak/>
        <w:t>por vezes pode ser um processo demoroso</w:t>
      </w:r>
      <w:r w:rsidR="00F20DE7">
        <w:rPr>
          <w:rFonts w:asciiTheme="minorBidi" w:hAnsiTheme="minorBidi"/>
        </w:rPr>
        <w:t>.</w:t>
      </w:r>
      <w:r w:rsidR="00505798">
        <w:rPr>
          <w:rFonts w:asciiTheme="minorBidi" w:hAnsiTheme="minorBidi"/>
        </w:rPr>
        <w:t xml:space="preserve"> É neste processo que vamos determinar o que são os dados, melhorar a sua qualidade, </w:t>
      </w:r>
      <w:proofErr w:type="spellStart"/>
      <w:r w:rsidR="00505798">
        <w:rPr>
          <w:rFonts w:asciiTheme="minorBidi" w:hAnsiTheme="minorBidi"/>
        </w:rPr>
        <w:t>standarizar</w:t>
      </w:r>
      <w:proofErr w:type="spellEnd"/>
      <w:r w:rsidR="00E8101D">
        <w:rPr>
          <w:rFonts w:asciiTheme="minorBidi" w:hAnsiTheme="minorBidi"/>
        </w:rPr>
        <w:t>,</w:t>
      </w:r>
      <w:r w:rsidR="00505798">
        <w:rPr>
          <w:rFonts w:asciiTheme="minorBidi" w:hAnsiTheme="minorBidi"/>
        </w:rPr>
        <w:t xml:space="preserve"> consolidar</w:t>
      </w:r>
      <w:r w:rsidR="00E8101D">
        <w:rPr>
          <w:rFonts w:asciiTheme="minorBidi" w:hAnsiTheme="minorBidi"/>
        </w:rPr>
        <w:t xml:space="preserve"> e </w:t>
      </w:r>
      <w:proofErr w:type="gramStart"/>
      <w:r w:rsidR="00E8101D">
        <w:rPr>
          <w:rFonts w:asciiTheme="minorBidi" w:hAnsiTheme="minorBidi"/>
        </w:rPr>
        <w:t>transforma-los</w:t>
      </w:r>
      <w:proofErr w:type="gramEnd"/>
      <w:r w:rsidR="00E8101D">
        <w:rPr>
          <w:rFonts w:asciiTheme="minorBidi" w:hAnsiTheme="minorBidi"/>
        </w:rPr>
        <w:t xml:space="preserve"> par</w:t>
      </w:r>
      <w:r w:rsidR="00505798">
        <w:rPr>
          <w:rFonts w:asciiTheme="minorBidi" w:hAnsiTheme="minorBidi"/>
        </w:rPr>
        <w:t xml:space="preserve"> </w:t>
      </w:r>
      <w:r w:rsidR="00E8101D">
        <w:rPr>
          <w:rFonts w:asciiTheme="minorBidi" w:hAnsiTheme="minorBidi"/>
        </w:rPr>
        <w:t>que estes sejam uteis para posterior analise</w:t>
      </w:r>
      <w:sdt>
        <w:sdtPr>
          <w:rPr>
            <w:rFonts w:asciiTheme="minorBidi" w:hAnsiTheme="minorBidi"/>
            <w:color w:val="000000"/>
          </w:rPr>
          <w:tag w:val="MENDELEY_CITATION_v3_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"/>
          <w:id w:val="177388855"/>
          <w:placeholder>
            <w:docPart w:val="DefaultPlaceholder_-1854013440"/>
          </w:placeholder>
        </w:sdtPr>
        <w:sdtContent>
          <w:r w:rsidR="001B4607" w:rsidRPr="001B4607">
            <w:rPr>
              <w:rFonts w:asciiTheme="minorBidi" w:hAnsiTheme="minorBidi"/>
              <w:color w:val="000000"/>
            </w:rPr>
            <w:t>[4]</w:t>
          </w:r>
        </w:sdtContent>
      </w:sdt>
      <w:r w:rsidR="00E8101D">
        <w:rPr>
          <w:rFonts w:asciiTheme="minorBidi" w:hAnsiTheme="minorBidi"/>
        </w:rPr>
        <w:t>.</w:t>
      </w:r>
      <w:r w:rsidR="00FF7EA8">
        <w:rPr>
          <w:rFonts w:asciiTheme="minorBidi" w:hAnsiTheme="minorBidi"/>
        </w:rPr>
        <w:t xml:space="preserve"> </w:t>
      </w:r>
      <w:r w:rsidR="00C43959">
        <w:rPr>
          <w:rFonts w:asciiTheme="minorBidi" w:hAnsiTheme="minorBidi"/>
        </w:rPr>
        <w:t xml:space="preserve">A preparação dos dados é um passo importante também para a confiabilidade da base de dados, a partir do momento em que começamos a notar anomalias nos dados e não conseguimos perceber o porque a base de dados perde a sua credibilidade, e todo o conhecimento retirado dessa base de dados também fica comprometido. Por isso a preparação dos dados é importante para evitar </w:t>
      </w:r>
    </w:p>
    <w:p w14:paraId="0CAE7B87" w14:textId="77777777" w:rsidR="00C43959" w:rsidRPr="00633516" w:rsidRDefault="00C43959" w:rsidP="00C43959">
      <w:pPr>
        <w:spacing w:line="360" w:lineRule="auto"/>
        <w:rPr>
          <w:rFonts w:asciiTheme="minorBidi" w:hAnsiTheme="minorBidi"/>
        </w:rPr>
      </w:pPr>
    </w:p>
    <w:p w14:paraId="3CCD6744" w14:textId="76863A79" w:rsidR="0025729E" w:rsidRPr="0025729E" w:rsidRDefault="0025729E" w:rsidP="0025729E">
      <w:pPr>
        <w:pStyle w:val="Ttulo1"/>
        <w:spacing w:line="360" w:lineRule="auto"/>
        <w:rPr>
          <w:rFonts w:asciiTheme="minorBidi" w:hAnsiTheme="minorBidi" w:cstheme="minorBidi"/>
        </w:rPr>
      </w:pPr>
      <w:bookmarkStart w:id="6" w:name="_Toc133876375"/>
      <w:r w:rsidRPr="0025729E">
        <w:rPr>
          <w:rFonts w:asciiTheme="minorBidi" w:hAnsiTheme="minorBidi" w:cstheme="minorBidi"/>
        </w:rPr>
        <w:t>Ferramentas de exploração e visualização de dados</w:t>
      </w:r>
      <w:bookmarkEnd w:id="6"/>
    </w:p>
    <w:p w14:paraId="7F3FC1B2" w14:textId="79E9E688" w:rsidR="0025729E" w:rsidRPr="0025729E" w:rsidRDefault="0025729E" w:rsidP="0025729E">
      <w:pPr>
        <w:pStyle w:val="Ttulo1"/>
        <w:spacing w:line="360" w:lineRule="auto"/>
        <w:rPr>
          <w:rFonts w:asciiTheme="minorBidi" w:hAnsiTheme="minorBidi" w:cstheme="minorBidi"/>
        </w:rPr>
      </w:pPr>
      <w:bookmarkStart w:id="7" w:name="_Toc133876376"/>
      <w:r w:rsidRPr="0025729E">
        <w:rPr>
          <w:rFonts w:asciiTheme="minorBidi" w:hAnsiTheme="minorBidi" w:cstheme="minorBidi"/>
        </w:rPr>
        <w:t>Técnicas de visualização de dados</w:t>
      </w:r>
      <w:bookmarkEnd w:id="7"/>
    </w:p>
    <w:p w14:paraId="54B9D1CC" w14:textId="68B493A6" w:rsidR="00804BD9" w:rsidRPr="0025729E" w:rsidRDefault="00804BD9" w:rsidP="0025729E">
      <w:pPr>
        <w:pStyle w:val="Ttulo1"/>
        <w:spacing w:line="360" w:lineRule="auto"/>
        <w:rPr>
          <w:rFonts w:asciiTheme="minorBidi" w:hAnsiTheme="minorBidi" w:cstheme="minorBidi"/>
        </w:rPr>
      </w:pPr>
      <w:bookmarkStart w:id="8" w:name="_Toc133876377"/>
      <w:r w:rsidRPr="0025729E">
        <w:rPr>
          <w:rFonts w:asciiTheme="minorBidi" w:hAnsiTheme="minorBidi" w:cstheme="minorBidi"/>
        </w:rPr>
        <w:t>Análise exploratória de dados</w:t>
      </w:r>
      <w:bookmarkEnd w:id="8"/>
    </w:p>
    <w:p w14:paraId="59100E68" w14:textId="77777777" w:rsidR="0025729E" w:rsidRDefault="0025729E" w:rsidP="0025729E">
      <w:pPr>
        <w:pStyle w:val="Ttulo1"/>
        <w:spacing w:line="360" w:lineRule="auto"/>
        <w:rPr>
          <w:rFonts w:asciiTheme="minorBidi" w:hAnsiTheme="minorBidi" w:cstheme="minorBidi"/>
        </w:rPr>
      </w:pPr>
      <w:bookmarkStart w:id="9" w:name="_Toc133876378"/>
      <w:r w:rsidRPr="0025729E">
        <w:rPr>
          <w:rFonts w:asciiTheme="minorBidi" w:hAnsiTheme="minorBidi" w:cstheme="minorBidi"/>
        </w:rPr>
        <w:t>Casos de uso de exploração e visualização de dados</w:t>
      </w:r>
      <w:bookmarkEnd w:id="9"/>
    </w:p>
    <w:p w14:paraId="4C268D8D" w14:textId="5805A28B" w:rsidR="00804BD9" w:rsidRPr="0025729E" w:rsidRDefault="0025729E" w:rsidP="0025729E">
      <w:pPr>
        <w:pStyle w:val="Ttulo1"/>
        <w:spacing w:line="360" w:lineRule="auto"/>
        <w:rPr>
          <w:rFonts w:asciiTheme="minorBidi" w:hAnsiTheme="minorBidi" w:cstheme="minorBidi"/>
        </w:rPr>
      </w:pPr>
      <w:bookmarkStart w:id="10" w:name="_Toc133876379"/>
      <w:r w:rsidRPr="0025729E">
        <w:rPr>
          <w:rFonts w:asciiTheme="minorBidi" w:hAnsiTheme="minorBidi" w:cstheme="minorBidi"/>
        </w:rPr>
        <w:t>Desafios e tendências</w:t>
      </w:r>
      <w:bookmarkEnd w:id="10"/>
    </w:p>
    <w:p w14:paraId="7AE9BA0E" w14:textId="77777777" w:rsidR="0025729E" w:rsidRPr="00C761B4" w:rsidRDefault="00804BD9" w:rsidP="0025729E">
      <w:pPr>
        <w:pStyle w:val="Ttulo1"/>
        <w:spacing w:line="360" w:lineRule="auto"/>
        <w:rPr>
          <w:rFonts w:asciiTheme="minorBidi" w:hAnsiTheme="minorBidi" w:cstheme="minorBidi"/>
        </w:rPr>
      </w:pPr>
      <w:bookmarkStart w:id="11" w:name="_Toc133876380"/>
      <w:r w:rsidRPr="00AC4292">
        <w:rPr>
          <w:rFonts w:asciiTheme="minorBidi" w:hAnsiTheme="minorBidi" w:cstheme="minorBidi"/>
        </w:rPr>
        <w:t>Conclusão</w:t>
      </w:r>
      <w:bookmarkEnd w:id="11"/>
    </w:p>
    <w:p w14:paraId="1F9CCB04" w14:textId="308DDFB7" w:rsidR="003A048F" w:rsidRPr="00C761B4" w:rsidRDefault="0025729E" w:rsidP="0025729E">
      <w:pPr>
        <w:pStyle w:val="Ttulo1"/>
        <w:spacing w:line="360" w:lineRule="auto"/>
        <w:rPr>
          <w:rFonts w:asciiTheme="minorBidi" w:hAnsiTheme="minorBidi" w:cstheme="minorBidi"/>
        </w:rPr>
      </w:pPr>
      <w:bookmarkStart w:id="12" w:name="_Toc133876381"/>
      <w:r w:rsidRPr="00AC4292">
        <w:rPr>
          <w:rFonts w:asciiTheme="minorBidi" w:hAnsiTheme="minorBidi" w:cstheme="minorBidi"/>
        </w:rPr>
        <w:t>Bi</w:t>
      </w:r>
      <w:r w:rsidR="00EC4C61" w:rsidRPr="00AC4292">
        <w:rPr>
          <w:rFonts w:asciiTheme="minorBidi" w:hAnsiTheme="minorBidi" w:cstheme="minorBidi"/>
        </w:rPr>
        <w:t>blio</w:t>
      </w:r>
      <w:r w:rsidRPr="00AC4292">
        <w:rPr>
          <w:rFonts w:asciiTheme="minorBidi" w:hAnsiTheme="minorBidi" w:cstheme="minorBidi"/>
        </w:rPr>
        <w:t>grafia</w:t>
      </w:r>
      <w:bookmarkEnd w:id="12"/>
    </w:p>
    <w:sdt>
      <w:sdtPr>
        <w:rPr>
          <w:rFonts w:asciiTheme="minorBidi" w:eastAsiaTheme="majorEastAsia" w:hAnsiTheme="minorBidi" w:cstheme="majorBidi"/>
          <w:color w:val="2F5496" w:themeColor="accent1" w:themeShade="BF"/>
          <w:sz w:val="32"/>
          <w:szCs w:val="32"/>
        </w:rPr>
        <w:tag w:val="MENDELEY_BIBLIOGRAPHY"/>
        <w:id w:val="1098142391"/>
        <w:placeholder>
          <w:docPart w:val="DefaultPlaceholder_-1854013440"/>
        </w:placeholder>
      </w:sdtPr>
      <w:sdtEndPr>
        <w:rPr>
          <w:rFonts w:asciiTheme="majorHAnsi" w:hAnsiTheme="majorHAnsi"/>
        </w:rPr>
      </w:sdtEndPr>
      <w:sdtContent>
        <w:p w14:paraId="69427C0D" w14:textId="77777777" w:rsidR="001B4607" w:rsidRDefault="001B4607">
          <w:pPr>
            <w:autoSpaceDE w:val="0"/>
            <w:autoSpaceDN w:val="0"/>
            <w:ind w:hanging="640"/>
            <w:divId w:val="604194930"/>
            <w:rPr>
              <w:rFonts w:eastAsia="Times New Roman"/>
              <w:kern w:val="0"/>
              <w:sz w:val="24"/>
              <w:szCs w:val="24"/>
              <w14:ligatures w14:val="none"/>
            </w:rPr>
          </w:pPr>
          <w:r>
            <w:rPr>
              <w:rFonts w:eastAsia="Times New Roman"/>
            </w:rPr>
            <w:t>[1]</w:t>
          </w:r>
          <w:r>
            <w:rPr>
              <w:rFonts w:eastAsia="Times New Roman"/>
            </w:rPr>
            <w:tab/>
            <w:t xml:space="preserve">C. S. Rosa, “UNIVERSIDADE FEDERAL DE UBERLÂNDIA FACULDADE DE ENGENHARIA ELÉTRICA-PATOS DE MINAS ENGENHARIA ELETRÔNICA E DE TELECOMUNICAÇÕES Estudo sobre as técnicas e métodos de análise de dados no contexto de </w:t>
          </w:r>
          <w:proofErr w:type="spellStart"/>
          <w:r>
            <w:rPr>
              <w:rFonts w:eastAsia="Times New Roman"/>
            </w:rPr>
            <w:t>Big</w:t>
          </w:r>
          <w:proofErr w:type="spellEnd"/>
          <w:r>
            <w:rPr>
              <w:rFonts w:eastAsia="Times New Roman"/>
            </w:rPr>
            <w:t xml:space="preserve"> Data,” 2018.</w:t>
          </w:r>
        </w:p>
        <w:p w14:paraId="369DE680" w14:textId="77777777" w:rsidR="001B4607" w:rsidRPr="001B4607" w:rsidRDefault="001B4607">
          <w:pPr>
            <w:autoSpaceDE w:val="0"/>
            <w:autoSpaceDN w:val="0"/>
            <w:ind w:hanging="640"/>
            <w:divId w:val="1490511714"/>
            <w:rPr>
              <w:rFonts w:eastAsia="Times New Roman"/>
              <w:lang w:val="en-US"/>
            </w:rPr>
          </w:pPr>
          <w:r w:rsidRPr="001B4607">
            <w:rPr>
              <w:rFonts w:eastAsia="Times New Roman"/>
              <w:lang w:val="en-US"/>
            </w:rPr>
            <w:t>[2]</w:t>
          </w:r>
          <w:r w:rsidRPr="001B4607">
            <w:rPr>
              <w:rFonts w:eastAsia="Times New Roman"/>
              <w:lang w:val="en-US"/>
            </w:rPr>
            <w:tab/>
            <w:t>D. Reinsel, J. Gantz, and J. Rydning, “The Digitization of the World From Edge to Core,” 2018.</w:t>
          </w:r>
        </w:p>
        <w:p w14:paraId="62A085EE" w14:textId="77777777" w:rsidR="001B4607" w:rsidRPr="001B4607" w:rsidRDefault="001B4607">
          <w:pPr>
            <w:autoSpaceDE w:val="0"/>
            <w:autoSpaceDN w:val="0"/>
            <w:ind w:hanging="640"/>
            <w:divId w:val="1236277674"/>
            <w:rPr>
              <w:rFonts w:eastAsia="Times New Roman"/>
              <w:lang w:val="en-US"/>
            </w:rPr>
          </w:pPr>
          <w:r w:rsidRPr="001B4607">
            <w:rPr>
              <w:rFonts w:eastAsia="Times New Roman"/>
              <w:lang w:val="en-US"/>
            </w:rPr>
            <w:t>[3]</w:t>
          </w:r>
          <w:r w:rsidRPr="001B4607">
            <w:rPr>
              <w:rFonts w:eastAsia="Times New Roman"/>
              <w:lang w:val="en-US"/>
            </w:rPr>
            <w:tab/>
            <w:t>F. S. Tsai and K. L. Chan, “Dimensionality Reduction Techniques for Data Exploration.”</w:t>
          </w:r>
        </w:p>
        <w:p w14:paraId="433ED59A" w14:textId="77777777" w:rsidR="001B4607" w:rsidRPr="001B4607" w:rsidRDefault="001B4607">
          <w:pPr>
            <w:autoSpaceDE w:val="0"/>
            <w:autoSpaceDN w:val="0"/>
            <w:ind w:hanging="640"/>
            <w:divId w:val="349257222"/>
            <w:rPr>
              <w:rFonts w:eastAsia="Times New Roman"/>
              <w:lang w:val="en-US"/>
            </w:rPr>
          </w:pPr>
          <w:r w:rsidRPr="001B4607">
            <w:rPr>
              <w:rFonts w:eastAsia="Times New Roman"/>
              <w:lang w:val="en-US"/>
            </w:rPr>
            <w:t>[4]</w:t>
          </w:r>
          <w:r w:rsidRPr="001B4607">
            <w:rPr>
              <w:rFonts w:eastAsia="Times New Roman"/>
              <w:lang w:val="en-US"/>
            </w:rPr>
            <w:tab/>
            <w:t>D. Stodder, “Improving Data Preparation for Business Analytics Applying Technologies and Methods for Establishing Trusted Data Assets for More Productive Users BEST PRACTICES REPORT Q3 2016,” 2016.</w:t>
          </w:r>
        </w:p>
        <w:p w14:paraId="0D5A9016" w14:textId="5C953C20" w:rsidR="00EC4C61" w:rsidRDefault="001B4607" w:rsidP="00EC4C61">
          <w:pPr>
            <w:pStyle w:val="Ttulo1"/>
          </w:pPr>
          <w:r w:rsidRPr="001B4607">
            <w:rPr>
              <w:rFonts w:eastAsia="Times New Roman"/>
              <w:lang w:val="en-US"/>
            </w:rPr>
            <w:t> </w:t>
          </w:r>
        </w:p>
      </w:sdtContent>
    </w:sdt>
    <w:p w14:paraId="4848ECF1" w14:textId="000A7F8B" w:rsidR="0025729E" w:rsidRPr="00EC4C61" w:rsidRDefault="00EC4C61" w:rsidP="00EC4C61">
      <w:pPr>
        <w:pStyle w:val="Ttulo1"/>
        <w:rPr>
          <w:rFonts w:asciiTheme="minorBidi" w:hAnsiTheme="minorBidi" w:cstheme="minorBidi"/>
        </w:rPr>
      </w:pPr>
      <w:bookmarkStart w:id="13" w:name="_Toc133876382"/>
      <w:proofErr w:type="spellStart"/>
      <w:r w:rsidRPr="00EC4C61">
        <w:rPr>
          <w:rFonts w:asciiTheme="minorBidi" w:hAnsiTheme="minorBidi" w:cstheme="minorBidi"/>
        </w:rPr>
        <w:t>Webgrafia</w:t>
      </w:r>
      <w:bookmarkEnd w:id="13"/>
      <w:proofErr w:type="spellEnd"/>
    </w:p>
    <w:sectPr w:rsidR="0025729E" w:rsidRPr="00EC4C61">
      <w:footerReference w:type="default" r:id="rId1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iago Ferreira" w:date="2023-05-04T13:06:00Z" w:initials="TF">
    <w:p w14:paraId="1903BB8E" w14:textId="77777777" w:rsidR="00655FD1" w:rsidRDefault="00655FD1" w:rsidP="00647261">
      <w:pPr>
        <w:pStyle w:val="Textodecomentrio"/>
      </w:pPr>
      <w:r>
        <w:rPr>
          <w:rStyle w:val="Refdecomentrio"/>
        </w:rPr>
        <w:annotationRef/>
      </w:r>
      <w:r>
        <w:t>O que é exploração e visualização de dados?</w:t>
      </w:r>
    </w:p>
  </w:comment>
  <w:comment w:id="2" w:author="Tiago Ferreira" w:date="2023-05-02T00:02:00Z" w:initials="TF">
    <w:p w14:paraId="3C96ADF5" w14:textId="3D4C36B2" w:rsidR="00ED7A9E" w:rsidRDefault="00ED7A9E" w:rsidP="00BC4487">
      <w:pPr>
        <w:pStyle w:val="Textodecomentrio"/>
      </w:pPr>
      <w:r>
        <w:rPr>
          <w:rStyle w:val="Refdecomentrio"/>
        </w:rPr>
        <w:annotationRef/>
      </w:r>
      <w:r>
        <w:t>Colocar noutro sitio</w:t>
      </w:r>
    </w:p>
  </w:comment>
  <w:comment w:id="3" w:author="Tiago Ferreira" w:date="2023-05-04T14:51:00Z" w:initials="TF">
    <w:p w14:paraId="7417CF64" w14:textId="77777777" w:rsidR="009E7E3E" w:rsidRDefault="009E7E3E" w:rsidP="00891F49">
      <w:pPr>
        <w:pStyle w:val="Textodecomentrio"/>
      </w:pPr>
      <w:r>
        <w:rPr>
          <w:rStyle w:val="Refdecomentrio"/>
        </w:rPr>
        <w:annotationRef/>
      </w:r>
      <w:r>
        <w:t>Por que é importante explorar e visualizar dados?</w:t>
      </w:r>
    </w:p>
  </w:comment>
  <w:comment w:id="4" w:author="Tiago Ferreira" w:date="2023-05-04T14:56:00Z" w:initials="TF">
    <w:p w14:paraId="2A0AE3C4" w14:textId="77777777" w:rsidR="009E7E3E" w:rsidRDefault="009E7E3E" w:rsidP="002C03BF">
      <w:pPr>
        <w:pStyle w:val="Textodecomentrio"/>
      </w:pPr>
      <w:r>
        <w:rPr>
          <w:rStyle w:val="Refdecomentrio"/>
        </w:rPr>
        <w:annotationRef/>
      </w:r>
      <w:r>
        <w:t>Quais são os benefícios da exploração e visualização de dados?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03BB8E" w15:done="0"/>
  <w15:commentEx w15:paraId="3C96ADF5" w15:done="0"/>
  <w15:commentEx w15:paraId="7417CF64" w15:done="0"/>
  <w15:commentEx w15:paraId="2A0AE3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E2C63" w16cex:dateUtc="2023-05-04T12:06:00Z"/>
  <w16cex:commentExtensible w16cex:durableId="27FAD18D" w16cex:dateUtc="2023-05-01T23:02:00Z"/>
  <w16cex:commentExtensible w16cex:durableId="27FE44F2" w16cex:dateUtc="2023-05-04T13:51:00Z"/>
  <w16cex:commentExtensible w16cex:durableId="27FE4612" w16cex:dateUtc="2023-05-04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03BB8E" w16cid:durableId="27FE2C63"/>
  <w16cid:commentId w16cid:paraId="3C96ADF5" w16cid:durableId="27FAD18D"/>
  <w16cid:commentId w16cid:paraId="7417CF64" w16cid:durableId="27FE44F2"/>
  <w16cid:commentId w16cid:paraId="2A0AE3C4" w16cid:durableId="27FE46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6EDB0" w14:textId="77777777" w:rsidR="00102E96" w:rsidRDefault="00102E96" w:rsidP="00EC7E4E">
      <w:pPr>
        <w:spacing w:after="0" w:line="240" w:lineRule="auto"/>
      </w:pPr>
      <w:r>
        <w:separator/>
      </w:r>
    </w:p>
  </w:endnote>
  <w:endnote w:type="continuationSeparator" w:id="0">
    <w:p w14:paraId="67657460" w14:textId="77777777" w:rsidR="00102E96" w:rsidRDefault="00102E96" w:rsidP="00EC7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90221"/>
      <w:docPartObj>
        <w:docPartGallery w:val="Page Numbers (Bottom of Page)"/>
        <w:docPartUnique/>
      </w:docPartObj>
    </w:sdtPr>
    <w:sdtContent>
      <w:p w14:paraId="556626D3" w14:textId="72DF6405" w:rsidR="00EC7E4E" w:rsidRDefault="00EC7E4E">
        <w:pPr>
          <w:pStyle w:val="Rodap"/>
          <w:jc w:val="right"/>
        </w:pPr>
        <w:r>
          <w:fldChar w:fldCharType="begin"/>
        </w:r>
        <w:r>
          <w:instrText>PAGE   \* MERGEFORMAT</w:instrText>
        </w:r>
        <w:r>
          <w:fldChar w:fldCharType="separate"/>
        </w:r>
        <w:r>
          <w:t>2</w:t>
        </w:r>
        <w:r>
          <w:fldChar w:fldCharType="end"/>
        </w:r>
      </w:p>
    </w:sdtContent>
  </w:sdt>
  <w:p w14:paraId="7CA41438" w14:textId="77777777" w:rsidR="00EC7E4E" w:rsidRPr="00EC7E4E" w:rsidRDefault="00EC7E4E" w:rsidP="00EC7E4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9D76F" w14:textId="77777777" w:rsidR="00102E96" w:rsidRDefault="00102E96" w:rsidP="00EC7E4E">
      <w:pPr>
        <w:spacing w:after="0" w:line="240" w:lineRule="auto"/>
      </w:pPr>
      <w:r>
        <w:separator/>
      </w:r>
    </w:p>
  </w:footnote>
  <w:footnote w:type="continuationSeparator" w:id="0">
    <w:p w14:paraId="6D8F2EE0" w14:textId="77777777" w:rsidR="00102E96" w:rsidRDefault="00102E96" w:rsidP="00EC7E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10F85"/>
    <w:multiLevelType w:val="multilevel"/>
    <w:tmpl w:val="1A6AA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B461D"/>
    <w:multiLevelType w:val="hybridMultilevel"/>
    <w:tmpl w:val="141A74B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28BA19D4"/>
    <w:multiLevelType w:val="hybridMultilevel"/>
    <w:tmpl w:val="1B3899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624627444">
    <w:abstractNumId w:val="0"/>
  </w:num>
  <w:num w:numId="2" w16cid:durableId="374501994">
    <w:abstractNumId w:val="1"/>
  </w:num>
  <w:num w:numId="3" w16cid:durableId="84286055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ago Ferreira">
    <w15:presenceInfo w15:providerId="Windows Live" w15:userId="98d5527ab120f2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E3C"/>
    <w:rsid w:val="00031CB7"/>
    <w:rsid w:val="000C7447"/>
    <w:rsid w:val="00102E96"/>
    <w:rsid w:val="001759EA"/>
    <w:rsid w:val="00196BC1"/>
    <w:rsid w:val="001B4607"/>
    <w:rsid w:val="001E4EC6"/>
    <w:rsid w:val="0025729E"/>
    <w:rsid w:val="00287863"/>
    <w:rsid w:val="00333E97"/>
    <w:rsid w:val="00362F31"/>
    <w:rsid w:val="00366BC4"/>
    <w:rsid w:val="00391CF7"/>
    <w:rsid w:val="003A048F"/>
    <w:rsid w:val="003D31CD"/>
    <w:rsid w:val="00457BB2"/>
    <w:rsid w:val="004D2450"/>
    <w:rsid w:val="00505798"/>
    <w:rsid w:val="00512C19"/>
    <w:rsid w:val="005334FE"/>
    <w:rsid w:val="0055126E"/>
    <w:rsid w:val="005A1AAB"/>
    <w:rsid w:val="005A24E1"/>
    <w:rsid w:val="005B7442"/>
    <w:rsid w:val="005C7C83"/>
    <w:rsid w:val="006259D4"/>
    <w:rsid w:val="00633516"/>
    <w:rsid w:val="00655FD1"/>
    <w:rsid w:val="006D491D"/>
    <w:rsid w:val="007414C1"/>
    <w:rsid w:val="00804BD9"/>
    <w:rsid w:val="00956BC1"/>
    <w:rsid w:val="009A28BC"/>
    <w:rsid w:val="009E7E3E"/>
    <w:rsid w:val="009F2E3C"/>
    <w:rsid w:val="00A87992"/>
    <w:rsid w:val="00AC4292"/>
    <w:rsid w:val="00AD544F"/>
    <w:rsid w:val="00B32D5A"/>
    <w:rsid w:val="00B54EE5"/>
    <w:rsid w:val="00C11C3E"/>
    <w:rsid w:val="00C43959"/>
    <w:rsid w:val="00C761B4"/>
    <w:rsid w:val="00CA2EA0"/>
    <w:rsid w:val="00D2707D"/>
    <w:rsid w:val="00D56525"/>
    <w:rsid w:val="00D90807"/>
    <w:rsid w:val="00E33CB7"/>
    <w:rsid w:val="00E8101D"/>
    <w:rsid w:val="00E86B79"/>
    <w:rsid w:val="00EC4C61"/>
    <w:rsid w:val="00EC7E4E"/>
    <w:rsid w:val="00ED7A9E"/>
    <w:rsid w:val="00F20DE7"/>
    <w:rsid w:val="00FB0CCA"/>
    <w:rsid w:val="00FF7EA8"/>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80252"/>
  <w15:chartTrackingRefBased/>
  <w15:docId w15:val="{4C5083D3-CE6F-4832-89F8-A186DD4C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56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56BC1"/>
    <w:rPr>
      <w:rFonts w:asciiTheme="majorHAnsi" w:eastAsiaTheme="majorEastAsia" w:hAnsiTheme="majorHAnsi" w:cstheme="majorBidi"/>
      <w:color w:val="2F5496" w:themeColor="accent1" w:themeShade="BF"/>
      <w:sz w:val="32"/>
      <w:szCs w:val="32"/>
    </w:rPr>
  </w:style>
  <w:style w:type="character" w:styleId="Refdecomentrio">
    <w:name w:val="annotation reference"/>
    <w:basedOn w:val="Tipodeletrapredefinidodopargrafo"/>
    <w:uiPriority w:val="99"/>
    <w:semiHidden/>
    <w:unhideWhenUsed/>
    <w:rsid w:val="004D2450"/>
    <w:rPr>
      <w:sz w:val="16"/>
      <w:szCs w:val="16"/>
    </w:rPr>
  </w:style>
  <w:style w:type="paragraph" w:styleId="Textodecomentrio">
    <w:name w:val="annotation text"/>
    <w:basedOn w:val="Normal"/>
    <w:link w:val="TextodecomentrioCarter"/>
    <w:uiPriority w:val="99"/>
    <w:unhideWhenUsed/>
    <w:rsid w:val="004D2450"/>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4D2450"/>
    <w:rPr>
      <w:sz w:val="20"/>
      <w:szCs w:val="20"/>
    </w:rPr>
  </w:style>
  <w:style w:type="paragraph" w:styleId="Assuntodecomentrio">
    <w:name w:val="annotation subject"/>
    <w:basedOn w:val="Textodecomentrio"/>
    <w:next w:val="Textodecomentrio"/>
    <w:link w:val="AssuntodecomentrioCarter"/>
    <w:uiPriority w:val="99"/>
    <w:semiHidden/>
    <w:unhideWhenUsed/>
    <w:rsid w:val="004D2450"/>
    <w:rPr>
      <w:b/>
      <w:bCs/>
    </w:rPr>
  </w:style>
  <w:style w:type="character" w:customStyle="1" w:styleId="AssuntodecomentrioCarter">
    <w:name w:val="Assunto de comentário Caráter"/>
    <w:basedOn w:val="TextodecomentrioCarter"/>
    <w:link w:val="Assuntodecomentrio"/>
    <w:uiPriority w:val="99"/>
    <w:semiHidden/>
    <w:rsid w:val="004D2450"/>
    <w:rPr>
      <w:b/>
      <w:bCs/>
      <w:sz w:val="20"/>
      <w:szCs w:val="20"/>
    </w:rPr>
  </w:style>
  <w:style w:type="character" w:styleId="TextodoMarcadordePosio">
    <w:name w:val="Placeholder Text"/>
    <w:basedOn w:val="Tipodeletrapredefinidodopargrafo"/>
    <w:uiPriority w:val="99"/>
    <w:semiHidden/>
    <w:rsid w:val="003A048F"/>
    <w:rPr>
      <w:color w:val="808080"/>
    </w:rPr>
  </w:style>
  <w:style w:type="paragraph" w:styleId="Cabealhodondice">
    <w:name w:val="TOC Heading"/>
    <w:basedOn w:val="Ttulo1"/>
    <w:next w:val="Normal"/>
    <w:uiPriority w:val="39"/>
    <w:unhideWhenUsed/>
    <w:qFormat/>
    <w:rsid w:val="00804BD9"/>
    <w:pPr>
      <w:outlineLvl w:val="9"/>
    </w:pPr>
    <w:rPr>
      <w:kern w:val="0"/>
      <w:lang w:eastAsia="pt-PT"/>
      <w14:ligatures w14:val="none"/>
    </w:rPr>
  </w:style>
  <w:style w:type="paragraph" w:styleId="ndice1">
    <w:name w:val="toc 1"/>
    <w:basedOn w:val="Normal"/>
    <w:next w:val="Normal"/>
    <w:autoRedefine/>
    <w:uiPriority w:val="39"/>
    <w:unhideWhenUsed/>
    <w:rsid w:val="00804BD9"/>
    <w:pPr>
      <w:spacing w:after="100"/>
    </w:pPr>
  </w:style>
  <w:style w:type="character" w:styleId="Hiperligao">
    <w:name w:val="Hyperlink"/>
    <w:basedOn w:val="Tipodeletrapredefinidodopargrafo"/>
    <w:uiPriority w:val="99"/>
    <w:unhideWhenUsed/>
    <w:rsid w:val="00804BD9"/>
    <w:rPr>
      <w:color w:val="0563C1" w:themeColor="hyperlink"/>
      <w:u w:val="single"/>
    </w:rPr>
  </w:style>
  <w:style w:type="paragraph" w:styleId="PargrafodaLista">
    <w:name w:val="List Paragraph"/>
    <w:basedOn w:val="Normal"/>
    <w:uiPriority w:val="34"/>
    <w:qFormat/>
    <w:rsid w:val="006259D4"/>
    <w:pPr>
      <w:ind w:left="720"/>
      <w:contextualSpacing/>
    </w:pPr>
  </w:style>
  <w:style w:type="paragraph" w:styleId="Cabealho">
    <w:name w:val="header"/>
    <w:basedOn w:val="Normal"/>
    <w:link w:val="CabealhoCarter"/>
    <w:uiPriority w:val="99"/>
    <w:unhideWhenUsed/>
    <w:rsid w:val="00EC7E4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C7E4E"/>
  </w:style>
  <w:style w:type="paragraph" w:styleId="Rodap">
    <w:name w:val="footer"/>
    <w:basedOn w:val="Normal"/>
    <w:link w:val="RodapCarter"/>
    <w:uiPriority w:val="99"/>
    <w:unhideWhenUsed/>
    <w:rsid w:val="00EC7E4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C7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3708">
      <w:bodyDiv w:val="1"/>
      <w:marLeft w:val="0"/>
      <w:marRight w:val="0"/>
      <w:marTop w:val="0"/>
      <w:marBottom w:val="0"/>
      <w:divBdr>
        <w:top w:val="none" w:sz="0" w:space="0" w:color="auto"/>
        <w:left w:val="none" w:sz="0" w:space="0" w:color="auto"/>
        <w:bottom w:val="none" w:sz="0" w:space="0" w:color="auto"/>
        <w:right w:val="none" w:sz="0" w:space="0" w:color="auto"/>
      </w:divBdr>
      <w:divsChild>
        <w:div w:id="604194930">
          <w:marLeft w:val="640"/>
          <w:marRight w:val="0"/>
          <w:marTop w:val="0"/>
          <w:marBottom w:val="0"/>
          <w:divBdr>
            <w:top w:val="none" w:sz="0" w:space="0" w:color="auto"/>
            <w:left w:val="none" w:sz="0" w:space="0" w:color="auto"/>
            <w:bottom w:val="none" w:sz="0" w:space="0" w:color="auto"/>
            <w:right w:val="none" w:sz="0" w:space="0" w:color="auto"/>
          </w:divBdr>
        </w:div>
        <w:div w:id="1490511714">
          <w:marLeft w:val="640"/>
          <w:marRight w:val="0"/>
          <w:marTop w:val="0"/>
          <w:marBottom w:val="0"/>
          <w:divBdr>
            <w:top w:val="none" w:sz="0" w:space="0" w:color="auto"/>
            <w:left w:val="none" w:sz="0" w:space="0" w:color="auto"/>
            <w:bottom w:val="none" w:sz="0" w:space="0" w:color="auto"/>
            <w:right w:val="none" w:sz="0" w:space="0" w:color="auto"/>
          </w:divBdr>
        </w:div>
        <w:div w:id="1236277674">
          <w:marLeft w:val="640"/>
          <w:marRight w:val="0"/>
          <w:marTop w:val="0"/>
          <w:marBottom w:val="0"/>
          <w:divBdr>
            <w:top w:val="none" w:sz="0" w:space="0" w:color="auto"/>
            <w:left w:val="none" w:sz="0" w:space="0" w:color="auto"/>
            <w:bottom w:val="none" w:sz="0" w:space="0" w:color="auto"/>
            <w:right w:val="none" w:sz="0" w:space="0" w:color="auto"/>
          </w:divBdr>
        </w:div>
        <w:div w:id="349257222">
          <w:marLeft w:val="640"/>
          <w:marRight w:val="0"/>
          <w:marTop w:val="0"/>
          <w:marBottom w:val="0"/>
          <w:divBdr>
            <w:top w:val="none" w:sz="0" w:space="0" w:color="auto"/>
            <w:left w:val="none" w:sz="0" w:space="0" w:color="auto"/>
            <w:bottom w:val="none" w:sz="0" w:space="0" w:color="auto"/>
            <w:right w:val="none" w:sz="0" w:space="0" w:color="auto"/>
          </w:divBdr>
        </w:div>
      </w:divsChild>
    </w:div>
    <w:div w:id="84956930">
      <w:bodyDiv w:val="1"/>
      <w:marLeft w:val="0"/>
      <w:marRight w:val="0"/>
      <w:marTop w:val="0"/>
      <w:marBottom w:val="0"/>
      <w:divBdr>
        <w:top w:val="none" w:sz="0" w:space="0" w:color="auto"/>
        <w:left w:val="none" w:sz="0" w:space="0" w:color="auto"/>
        <w:bottom w:val="none" w:sz="0" w:space="0" w:color="auto"/>
        <w:right w:val="none" w:sz="0" w:space="0" w:color="auto"/>
      </w:divBdr>
    </w:div>
    <w:div w:id="96944152">
      <w:bodyDiv w:val="1"/>
      <w:marLeft w:val="0"/>
      <w:marRight w:val="0"/>
      <w:marTop w:val="0"/>
      <w:marBottom w:val="0"/>
      <w:divBdr>
        <w:top w:val="none" w:sz="0" w:space="0" w:color="auto"/>
        <w:left w:val="none" w:sz="0" w:space="0" w:color="auto"/>
        <w:bottom w:val="none" w:sz="0" w:space="0" w:color="auto"/>
        <w:right w:val="none" w:sz="0" w:space="0" w:color="auto"/>
      </w:divBdr>
    </w:div>
    <w:div w:id="213394739">
      <w:bodyDiv w:val="1"/>
      <w:marLeft w:val="0"/>
      <w:marRight w:val="0"/>
      <w:marTop w:val="0"/>
      <w:marBottom w:val="0"/>
      <w:divBdr>
        <w:top w:val="none" w:sz="0" w:space="0" w:color="auto"/>
        <w:left w:val="none" w:sz="0" w:space="0" w:color="auto"/>
        <w:bottom w:val="none" w:sz="0" w:space="0" w:color="auto"/>
        <w:right w:val="none" w:sz="0" w:space="0" w:color="auto"/>
      </w:divBdr>
      <w:divsChild>
        <w:div w:id="346180366">
          <w:marLeft w:val="640"/>
          <w:marRight w:val="0"/>
          <w:marTop w:val="0"/>
          <w:marBottom w:val="0"/>
          <w:divBdr>
            <w:top w:val="none" w:sz="0" w:space="0" w:color="auto"/>
            <w:left w:val="none" w:sz="0" w:space="0" w:color="auto"/>
            <w:bottom w:val="none" w:sz="0" w:space="0" w:color="auto"/>
            <w:right w:val="none" w:sz="0" w:space="0" w:color="auto"/>
          </w:divBdr>
        </w:div>
        <w:div w:id="2038575619">
          <w:marLeft w:val="640"/>
          <w:marRight w:val="0"/>
          <w:marTop w:val="0"/>
          <w:marBottom w:val="0"/>
          <w:divBdr>
            <w:top w:val="none" w:sz="0" w:space="0" w:color="auto"/>
            <w:left w:val="none" w:sz="0" w:space="0" w:color="auto"/>
            <w:bottom w:val="none" w:sz="0" w:space="0" w:color="auto"/>
            <w:right w:val="none" w:sz="0" w:space="0" w:color="auto"/>
          </w:divBdr>
        </w:div>
        <w:div w:id="634142341">
          <w:marLeft w:val="640"/>
          <w:marRight w:val="0"/>
          <w:marTop w:val="0"/>
          <w:marBottom w:val="0"/>
          <w:divBdr>
            <w:top w:val="none" w:sz="0" w:space="0" w:color="auto"/>
            <w:left w:val="none" w:sz="0" w:space="0" w:color="auto"/>
            <w:bottom w:val="none" w:sz="0" w:space="0" w:color="auto"/>
            <w:right w:val="none" w:sz="0" w:space="0" w:color="auto"/>
          </w:divBdr>
        </w:div>
      </w:divsChild>
    </w:div>
    <w:div w:id="384456180">
      <w:bodyDiv w:val="1"/>
      <w:marLeft w:val="0"/>
      <w:marRight w:val="0"/>
      <w:marTop w:val="0"/>
      <w:marBottom w:val="0"/>
      <w:divBdr>
        <w:top w:val="none" w:sz="0" w:space="0" w:color="auto"/>
        <w:left w:val="none" w:sz="0" w:space="0" w:color="auto"/>
        <w:bottom w:val="none" w:sz="0" w:space="0" w:color="auto"/>
        <w:right w:val="none" w:sz="0" w:space="0" w:color="auto"/>
      </w:divBdr>
      <w:divsChild>
        <w:div w:id="1026561476">
          <w:marLeft w:val="640"/>
          <w:marRight w:val="0"/>
          <w:marTop w:val="0"/>
          <w:marBottom w:val="0"/>
          <w:divBdr>
            <w:top w:val="none" w:sz="0" w:space="0" w:color="auto"/>
            <w:left w:val="none" w:sz="0" w:space="0" w:color="auto"/>
            <w:bottom w:val="none" w:sz="0" w:space="0" w:color="auto"/>
            <w:right w:val="none" w:sz="0" w:space="0" w:color="auto"/>
          </w:divBdr>
        </w:div>
        <w:div w:id="2123721230">
          <w:marLeft w:val="640"/>
          <w:marRight w:val="0"/>
          <w:marTop w:val="0"/>
          <w:marBottom w:val="0"/>
          <w:divBdr>
            <w:top w:val="none" w:sz="0" w:space="0" w:color="auto"/>
            <w:left w:val="none" w:sz="0" w:space="0" w:color="auto"/>
            <w:bottom w:val="none" w:sz="0" w:space="0" w:color="auto"/>
            <w:right w:val="none" w:sz="0" w:space="0" w:color="auto"/>
          </w:divBdr>
        </w:div>
        <w:div w:id="1255474333">
          <w:marLeft w:val="640"/>
          <w:marRight w:val="0"/>
          <w:marTop w:val="0"/>
          <w:marBottom w:val="0"/>
          <w:divBdr>
            <w:top w:val="none" w:sz="0" w:space="0" w:color="auto"/>
            <w:left w:val="none" w:sz="0" w:space="0" w:color="auto"/>
            <w:bottom w:val="none" w:sz="0" w:space="0" w:color="auto"/>
            <w:right w:val="none" w:sz="0" w:space="0" w:color="auto"/>
          </w:divBdr>
        </w:div>
      </w:divsChild>
    </w:div>
    <w:div w:id="507402067">
      <w:bodyDiv w:val="1"/>
      <w:marLeft w:val="0"/>
      <w:marRight w:val="0"/>
      <w:marTop w:val="0"/>
      <w:marBottom w:val="0"/>
      <w:divBdr>
        <w:top w:val="none" w:sz="0" w:space="0" w:color="auto"/>
        <w:left w:val="none" w:sz="0" w:space="0" w:color="auto"/>
        <w:bottom w:val="none" w:sz="0" w:space="0" w:color="auto"/>
        <w:right w:val="none" w:sz="0" w:space="0" w:color="auto"/>
      </w:divBdr>
    </w:div>
    <w:div w:id="688027317">
      <w:bodyDiv w:val="1"/>
      <w:marLeft w:val="0"/>
      <w:marRight w:val="0"/>
      <w:marTop w:val="0"/>
      <w:marBottom w:val="0"/>
      <w:divBdr>
        <w:top w:val="none" w:sz="0" w:space="0" w:color="auto"/>
        <w:left w:val="none" w:sz="0" w:space="0" w:color="auto"/>
        <w:bottom w:val="none" w:sz="0" w:space="0" w:color="auto"/>
        <w:right w:val="none" w:sz="0" w:space="0" w:color="auto"/>
      </w:divBdr>
    </w:div>
    <w:div w:id="776413144">
      <w:bodyDiv w:val="1"/>
      <w:marLeft w:val="0"/>
      <w:marRight w:val="0"/>
      <w:marTop w:val="0"/>
      <w:marBottom w:val="0"/>
      <w:divBdr>
        <w:top w:val="none" w:sz="0" w:space="0" w:color="auto"/>
        <w:left w:val="none" w:sz="0" w:space="0" w:color="auto"/>
        <w:bottom w:val="none" w:sz="0" w:space="0" w:color="auto"/>
        <w:right w:val="none" w:sz="0" w:space="0" w:color="auto"/>
      </w:divBdr>
    </w:div>
    <w:div w:id="971666321">
      <w:bodyDiv w:val="1"/>
      <w:marLeft w:val="0"/>
      <w:marRight w:val="0"/>
      <w:marTop w:val="0"/>
      <w:marBottom w:val="0"/>
      <w:divBdr>
        <w:top w:val="none" w:sz="0" w:space="0" w:color="auto"/>
        <w:left w:val="none" w:sz="0" w:space="0" w:color="auto"/>
        <w:bottom w:val="none" w:sz="0" w:space="0" w:color="auto"/>
        <w:right w:val="none" w:sz="0" w:space="0" w:color="auto"/>
      </w:divBdr>
    </w:div>
    <w:div w:id="1020160318">
      <w:bodyDiv w:val="1"/>
      <w:marLeft w:val="0"/>
      <w:marRight w:val="0"/>
      <w:marTop w:val="0"/>
      <w:marBottom w:val="0"/>
      <w:divBdr>
        <w:top w:val="none" w:sz="0" w:space="0" w:color="auto"/>
        <w:left w:val="none" w:sz="0" w:space="0" w:color="auto"/>
        <w:bottom w:val="none" w:sz="0" w:space="0" w:color="auto"/>
        <w:right w:val="none" w:sz="0" w:space="0" w:color="auto"/>
      </w:divBdr>
      <w:divsChild>
        <w:div w:id="122816254">
          <w:marLeft w:val="640"/>
          <w:marRight w:val="0"/>
          <w:marTop w:val="0"/>
          <w:marBottom w:val="0"/>
          <w:divBdr>
            <w:top w:val="none" w:sz="0" w:space="0" w:color="auto"/>
            <w:left w:val="none" w:sz="0" w:space="0" w:color="auto"/>
            <w:bottom w:val="none" w:sz="0" w:space="0" w:color="auto"/>
            <w:right w:val="none" w:sz="0" w:space="0" w:color="auto"/>
          </w:divBdr>
        </w:div>
      </w:divsChild>
    </w:div>
    <w:div w:id="1087075718">
      <w:bodyDiv w:val="1"/>
      <w:marLeft w:val="0"/>
      <w:marRight w:val="0"/>
      <w:marTop w:val="0"/>
      <w:marBottom w:val="0"/>
      <w:divBdr>
        <w:top w:val="none" w:sz="0" w:space="0" w:color="auto"/>
        <w:left w:val="none" w:sz="0" w:space="0" w:color="auto"/>
        <w:bottom w:val="none" w:sz="0" w:space="0" w:color="auto"/>
        <w:right w:val="none" w:sz="0" w:space="0" w:color="auto"/>
      </w:divBdr>
    </w:div>
    <w:div w:id="1093282143">
      <w:bodyDiv w:val="1"/>
      <w:marLeft w:val="0"/>
      <w:marRight w:val="0"/>
      <w:marTop w:val="0"/>
      <w:marBottom w:val="0"/>
      <w:divBdr>
        <w:top w:val="none" w:sz="0" w:space="0" w:color="auto"/>
        <w:left w:val="none" w:sz="0" w:space="0" w:color="auto"/>
        <w:bottom w:val="none" w:sz="0" w:space="0" w:color="auto"/>
        <w:right w:val="none" w:sz="0" w:space="0" w:color="auto"/>
      </w:divBdr>
      <w:divsChild>
        <w:div w:id="1453400375">
          <w:marLeft w:val="640"/>
          <w:marRight w:val="0"/>
          <w:marTop w:val="0"/>
          <w:marBottom w:val="0"/>
          <w:divBdr>
            <w:top w:val="none" w:sz="0" w:space="0" w:color="auto"/>
            <w:left w:val="none" w:sz="0" w:space="0" w:color="auto"/>
            <w:bottom w:val="none" w:sz="0" w:space="0" w:color="auto"/>
            <w:right w:val="none" w:sz="0" w:space="0" w:color="auto"/>
          </w:divBdr>
        </w:div>
      </w:divsChild>
    </w:div>
    <w:div w:id="1218007867">
      <w:bodyDiv w:val="1"/>
      <w:marLeft w:val="0"/>
      <w:marRight w:val="0"/>
      <w:marTop w:val="0"/>
      <w:marBottom w:val="0"/>
      <w:divBdr>
        <w:top w:val="none" w:sz="0" w:space="0" w:color="auto"/>
        <w:left w:val="none" w:sz="0" w:space="0" w:color="auto"/>
        <w:bottom w:val="none" w:sz="0" w:space="0" w:color="auto"/>
        <w:right w:val="none" w:sz="0" w:space="0" w:color="auto"/>
      </w:divBdr>
    </w:div>
    <w:div w:id="1221794975">
      <w:bodyDiv w:val="1"/>
      <w:marLeft w:val="0"/>
      <w:marRight w:val="0"/>
      <w:marTop w:val="0"/>
      <w:marBottom w:val="0"/>
      <w:divBdr>
        <w:top w:val="none" w:sz="0" w:space="0" w:color="auto"/>
        <w:left w:val="none" w:sz="0" w:space="0" w:color="auto"/>
        <w:bottom w:val="none" w:sz="0" w:space="0" w:color="auto"/>
        <w:right w:val="none" w:sz="0" w:space="0" w:color="auto"/>
      </w:divBdr>
      <w:divsChild>
        <w:div w:id="519273607">
          <w:marLeft w:val="640"/>
          <w:marRight w:val="0"/>
          <w:marTop w:val="0"/>
          <w:marBottom w:val="0"/>
          <w:divBdr>
            <w:top w:val="none" w:sz="0" w:space="0" w:color="auto"/>
            <w:left w:val="none" w:sz="0" w:space="0" w:color="auto"/>
            <w:bottom w:val="none" w:sz="0" w:space="0" w:color="auto"/>
            <w:right w:val="none" w:sz="0" w:space="0" w:color="auto"/>
          </w:divBdr>
        </w:div>
        <w:div w:id="1918321015">
          <w:marLeft w:val="640"/>
          <w:marRight w:val="0"/>
          <w:marTop w:val="0"/>
          <w:marBottom w:val="0"/>
          <w:divBdr>
            <w:top w:val="none" w:sz="0" w:space="0" w:color="auto"/>
            <w:left w:val="none" w:sz="0" w:space="0" w:color="auto"/>
            <w:bottom w:val="none" w:sz="0" w:space="0" w:color="auto"/>
            <w:right w:val="none" w:sz="0" w:space="0" w:color="auto"/>
          </w:divBdr>
        </w:div>
        <w:div w:id="2072926750">
          <w:marLeft w:val="640"/>
          <w:marRight w:val="0"/>
          <w:marTop w:val="0"/>
          <w:marBottom w:val="0"/>
          <w:divBdr>
            <w:top w:val="none" w:sz="0" w:space="0" w:color="auto"/>
            <w:left w:val="none" w:sz="0" w:space="0" w:color="auto"/>
            <w:bottom w:val="none" w:sz="0" w:space="0" w:color="auto"/>
            <w:right w:val="none" w:sz="0" w:space="0" w:color="auto"/>
          </w:divBdr>
        </w:div>
      </w:divsChild>
    </w:div>
    <w:div w:id="1356034400">
      <w:bodyDiv w:val="1"/>
      <w:marLeft w:val="0"/>
      <w:marRight w:val="0"/>
      <w:marTop w:val="0"/>
      <w:marBottom w:val="0"/>
      <w:divBdr>
        <w:top w:val="none" w:sz="0" w:space="0" w:color="auto"/>
        <w:left w:val="none" w:sz="0" w:space="0" w:color="auto"/>
        <w:bottom w:val="none" w:sz="0" w:space="0" w:color="auto"/>
        <w:right w:val="none" w:sz="0" w:space="0" w:color="auto"/>
      </w:divBdr>
      <w:divsChild>
        <w:div w:id="469596813">
          <w:marLeft w:val="640"/>
          <w:marRight w:val="0"/>
          <w:marTop w:val="0"/>
          <w:marBottom w:val="0"/>
          <w:divBdr>
            <w:top w:val="none" w:sz="0" w:space="0" w:color="auto"/>
            <w:left w:val="none" w:sz="0" w:space="0" w:color="auto"/>
            <w:bottom w:val="none" w:sz="0" w:space="0" w:color="auto"/>
            <w:right w:val="none" w:sz="0" w:space="0" w:color="auto"/>
          </w:divBdr>
        </w:div>
        <w:div w:id="427042164">
          <w:marLeft w:val="640"/>
          <w:marRight w:val="0"/>
          <w:marTop w:val="0"/>
          <w:marBottom w:val="0"/>
          <w:divBdr>
            <w:top w:val="none" w:sz="0" w:space="0" w:color="auto"/>
            <w:left w:val="none" w:sz="0" w:space="0" w:color="auto"/>
            <w:bottom w:val="none" w:sz="0" w:space="0" w:color="auto"/>
            <w:right w:val="none" w:sz="0" w:space="0" w:color="auto"/>
          </w:divBdr>
        </w:div>
        <w:div w:id="1895776052">
          <w:marLeft w:val="640"/>
          <w:marRight w:val="0"/>
          <w:marTop w:val="0"/>
          <w:marBottom w:val="0"/>
          <w:divBdr>
            <w:top w:val="none" w:sz="0" w:space="0" w:color="auto"/>
            <w:left w:val="none" w:sz="0" w:space="0" w:color="auto"/>
            <w:bottom w:val="none" w:sz="0" w:space="0" w:color="auto"/>
            <w:right w:val="none" w:sz="0" w:space="0" w:color="auto"/>
          </w:divBdr>
        </w:div>
      </w:divsChild>
    </w:div>
    <w:div w:id="1440682312">
      <w:bodyDiv w:val="1"/>
      <w:marLeft w:val="0"/>
      <w:marRight w:val="0"/>
      <w:marTop w:val="0"/>
      <w:marBottom w:val="0"/>
      <w:divBdr>
        <w:top w:val="none" w:sz="0" w:space="0" w:color="auto"/>
        <w:left w:val="none" w:sz="0" w:space="0" w:color="auto"/>
        <w:bottom w:val="none" w:sz="0" w:space="0" w:color="auto"/>
        <w:right w:val="none" w:sz="0" w:space="0" w:color="auto"/>
      </w:divBdr>
      <w:divsChild>
        <w:div w:id="57870718">
          <w:marLeft w:val="640"/>
          <w:marRight w:val="0"/>
          <w:marTop w:val="0"/>
          <w:marBottom w:val="0"/>
          <w:divBdr>
            <w:top w:val="none" w:sz="0" w:space="0" w:color="auto"/>
            <w:left w:val="none" w:sz="0" w:space="0" w:color="auto"/>
            <w:bottom w:val="none" w:sz="0" w:space="0" w:color="auto"/>
            <w:right w:val="none" w:sz="0" w:space="0" w:color="auto"/>
          </w:divBdr>
        </w:div>
        <w:div w:id="1023094204">
          <w:marLeft w:val="640"/>
          <w:marRight w:val="0"/>
          <w:marTop w:val="0"/>
          <w:marBottom w:val="0"/>
          <w:divBdr>
            <w:top w:val="none" w:sz="0" w:space="0" w:color="auto"/>
            <w:left w:val="none" w:sz="0" w:space="0" w:color="auto"/>
            <w:bottom w:val="none" w:sz="0" w:space="0" w:color="auto"/>
            <w:right w:val="none" w:sz="0" w:space="0" w:color="auto"/>
          </w:divBdr>
        </w:div>
        <w:div w:id="771122585">
          <w:marLeft w:val="640"/>
          <w:marRight w:val="0"/>
          <w:marTop w:val="0"/>
          <w:marBottom w:val="0"/>
          <w:divBdr>
            <w:top w:val="none" w:sz="0" w:space="0" w:color="auto"/>
            <w:left w:val="none" w:sz="0" w:space="0" w:color="auto"/>
            <w:bottom w:val="none" w:sz="0" w:space="0" w:color="auto"/>
            <w:right w:val="none" w:sz="0" w:space="0" w:color="auto"/>
          </w:divBdr>
        </w:div>
      </w:divsChild>
    </w:div>
    <w:div w:id="1525440443">
      <w:bodyDiv w:val="1"/>
      <w:marLeft w:val="0"/>
      <w:marRight w:val="0"/>
      <w:marTop w:val="0"/>
      <w:marBottom w:val="0"/>
      <w:divBdr>
        <w:top w:val="none" w:sz="0" w:space="0" w:color="auto"/>
        <w:left w:val="none" w:sz="0" w:space="0" w:color="auto"/>
        <w:bottom w:val="none" w:sz="0" w:space="0" w:color="auto"/>
        <w:right w:val="none" w:sz="0" w:space="0" w:color="auto"/>
      </w:divBdr>
    </w:div>
    <w:div w:id="1601374886">
      <w:bodyDiv w:val="1"/>
      <w:marLeft w:val="0"/>
      <w:marRight w:val="0"/>
      <w:marTop w:val="0"/>
      <w:marBottom w:val="0"/>
      <w:divBdr>
        <w:top w:val="none" w:sz="0" w:space="0" w:color="auto"/>
        <w:left w:val="none" w:sz="0" w:space="0" w:color="auto"/>
        <w:bottom w:val="none" w:sz="0" w:space="0" w:color="auto"/>
        <w:right w:val="none" w:sz="0" w:space="0" w:color="auto"/>
      </w:divBdr>
    </w:div>
    <w:div w:id="1679697738">
      <w:bodyDiv w:val="1"/>
      <w:marLeft w:val="0"/>
      <w:marRight w:val="0"/>
      <w:marTop w:val="0"/>
      <w:marBottom w:val="0"/>
      <w:divBdr>
        <w:top w:val="none" w:sz="0" w:space="0" w:color="auto"/>
        <w:left w:val="none" w:sz="0" w:space="0" w:color="auto"/>
        <w:bottom w:val="none" w:sz="0" w:space="0" w:color="auto"/>
        <w:right w:val="none" w:sz="0" w:space="0" w:color="auto"/>
      </w:divBdr>
    </w:div>
    <w:div w:id="1683318319">
      <w:bodyDiv w:val="1"/>
      <w:marLeft w:val="0"/>
      <w:marRight w:val="0"/>
      <w:marTop w:val="0"/>
      <w:marBottom w:val="0"/>
      <w:divBdr>
        <w:top w:val="none" w:sz="0" w:space="0" w:color="auto"/>
        <w:left w:val="none" w:sz="0" w:space="0" w:color="auto"/>
        <w:bottom w:val="none" w:sz="0" w:space="0" w:color="auto"/>
        <w:right w:val="none" w:sz="0" w:space="0" w:color="auto"/>
      </w:divBdr>
      <w:divsChild>
        <w:div w:id="395398819">
          <w:marLeft w:val="640"/>
          <w:marRight w:val="0"/>
          <w:marTop w:val="0"/>
          <w:marBottom w:val="0"/>
          <w:divBdr>
            <w:top w:val="none" w:sz="0" w:space="0" w:color="auto"/>
            <w:left w:val="none" w:sz="0" w:space="0" w:color="auto"/>
            <w:bottom w:val="none" w:sz="0" w:space="0" w:color="auto"/>
            <w:right w:val="none" w:sz="0" w:space="0" w:color="auto"/>
          </w:divBdr>
        </w:div>
      </w:divsChild>
    </w:div>
    <w:div w:id="1845625078">
      <w:bodyDiv w:val="1"/>
      <w:marLeft w:val="0"/>
      <w:marRight w:val="0"/>
      <w:marTop w:val="0"/>
      <w:marBottom w:val="0"/>
      <w:divBdr>
        <w:top w:val="none" w:sz="0" w:space="0" w:color="auto"/>
        <w:left w:val="none" w:sz="0" w:space="0" w:color="auto"/>
        <w:bottom w:val="none" w:sz="0" w:space="0" w:color="auto"/>
        <w:right w:val="none" w:sz="0" w:space="0" w:color="auto"/>
      </w:divBdr>
    </w:div>
    <w:div w:id="1858274952">
      <w:bodyDiv w:val="1"/>
      <w:marLeft w:val="0"/>
      <w:marRight w:val="0"/>
      <w:marTop w:val="0"/>
      <w:marBottom w:val="0"/>
      <w:divBdr>
        <w:top w:val="none" w:sz="0" w:space="0" w:color="auto"/>
        <w:left w:val="none" w:sz="0" w:space="0" w:color="auto"/>
        <w:bottom w:val="none" w:sz="0" w:space="0" w:color="auto"/>
        <w:right w:val="none" w:sz="0" w:space="0" w:color="auto"/>
      </w:divBdr>
      <w:divsChild>
        <w:div w:id="655036695">
          <w:marLeft w:val="640"/>
          <w:marRight w:val="0"/>
          <w:marTop w:val="0"/>
          <w:marBottom w:val="0"/>
          <w:divBdr>
            <w:top w:val="none" w:sz="0" w:space="0" w:color="auto"/>
            <w:left w:val="none" w:sz="0" w:space="0" w:color="auto"/>
            <w:bottom w:val="none" w:sz="0" w:space="0" w:color="auto"/>
            <w:right w:val="none" w:sz="0" w:space="0" w:color="auto"/>
          </w:divBdr>
        </w:div>
        <w:div w:id="561723012">
          <w:marLeft w:val="640"/>
          <w:marRight w:val="0"/>
          <w:marTop w:val="0"/>
          <w:marBottom w:val="0"/>
          <w:divBdr>
            <w:top w:val="none" w:sz="0" w:space="0" w:color="auto"/>
            <w:left w:val="none" w:sz="0" w:space="0" w:color="auto"/>
            <w:bottom w:val="none" w:sz="0" w:space="0" w:color="auto"/>
            <w:right w:val="none" w:sz="0" w:space="0" w:color="auto"/>
          </w:divBdr>
        </w:div>
        <w:div w:id="202984880">
          <w:marLeft w:val="640"/>
          <w:marRight w:val="0"/>
          <w:marTop w:val="0"/>
          <w:marBottom w:val="0"/>
          <w:divBdr>
            <w:top w:val="none" w:sz="0" w:space="0" w:color="auto"/>
            <w:left w:val="none" w:sz="0" w:space="0" w:color="auto"/>
            <w:bottom w:val="none" w:sz="0" w:space="0" w:color="auto"/>
            <w:right w:val="none" w:sz="0" w:space="0" w:color="auto"/>
          </w:divBdr>
        </w:div>
        <w:div w:id="1769883285">
          <w:marLeft w:val="640"/>
          <w:marRight w:val="0"/>
          <w:marTop w:val="0"/>
          <w:marBottom w:val="0"/>
          <w:divBdr>
            <w:top w:val="none" w:sz="0" w:space="0" w:color="auto"/>
            <w:left w:val="none" w:sz="0" w:space="0" w:color="auto"/>
            <w:bottom w:val="none" w:sz="0" w:space="0" w:color="auto"/>
            <w:right w:val="none" w:sz="0" w:space="0" w:color="auto"/>
          </w:divBdr>
        </w:div>
      </w:divsChild>
    </w:div>
    <w:div w:id="2059162079">
      <w:bodyDiv w:val="1"/>
      <w:marLeft w:val="0"/>
      <w:marRight w:val="0"/>
      <w:marTop w:val="0"/>
      <w:marBottom w:val="0"/>
      <w:divBdr>
        <w:top w:val="none" w:sz="0" w:space="0" w:color="auto"/>
        <w:left w:val="none" w:sz="0" w:space="0" w:color="auto"/>
        <w:bottom w:val="none" w:sz="0" w:space="0" w:color="auto"/>
        <w:right w:val="none" w:sz="0" w:space="0" w:color="auto"/>
      </w:divBdr>
      <w:divsChild>
        <w:div w:id="1199128019">
          <w:marLeft w:val="640"/>
          <w:marRight w:val="0"/>
          <w:marTop w:val="0"/>
          <w:marBottom w:val="0"/>
          <w:divBdr>
            <w:top w:val="none" w:sz="0" w:space="0" w:color="auto"/>
            <w:left w:val="none" w:sz="0" w:space="0" w:color="auto"/>
            <w:bottom w:val="none" w:sz="0" w:space="0" w:color="auto"/>
            <w:right w:val="none" w:sz="0" w:space="0" w:color="auto"/>
          </w:divBdr>
        </w:div>
        <w:div w:id="1346901988">
          <w:marLeft w:val="640"/>
          <w:marRight w:val="0"/>
          <w:marTop w:val="0"/>
          <w:marBottom w:val="0"/>
          <w:divBdr>
            <w:top w:val="none" w:sz="0" w:space="0" w:color="auto"/>
            <w:left w:val="none" w:sz="0" w:space="0" w:color="auto"/>
            <w:bottom w:val="none" w:sz="0" w:space="0" w:color="auto"/>
            <w:right w:val="none" w:sz="0" w:space="0" w:color="auto"/>
          </w:divBdr>
        </w:div>
        <w:div w:id="533155592">
          <w:marLeft w:val="640"/>
          <w:marRight w:val="0"/>
          <w:marTop w:val="0"/>
          <w:marBottom w:val="0"/>
          <w:divBdr>
            <w:top w:val="none" w:sz="0" w:space="0" w:color="auto"/>
            <w:left w:val="none" w:sz="0" w:space="0" w:color="auto"/>
            <w:bottom w:val="none" w:sz="0" w:space="0" w:color="auto"/>
            <w:right w:val="none" w:sz="0" w:space="0" w:color="auto"/>
          </w:divBdr>
        </w:div>
      </w:divsChild>
    </w:div>
    <w:div w:id="212403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F09D3CF5-67EB-4F7E-80C1-73C47BB53BFD}"/>
      </w:docPartPr>
      <w:docPartBody>
        <w:p w:rsidR="00C914C6" w:rsidRDefault="00C33DD4">
          <w:r w:rsidRPr="000567E3">
            <w:rPr>
              <w:rStyle w:val="TextodoMarcadordePosio"/>
            </w:rPr>
            <w:t>Clique ou toque aqui para introduzir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DD4"/>
    <w:rsid w:val="00231EA0"/>
    <w:rsid w:val="003D654B"/>
    <w:rsid w:val="00600DAE"/>
    <w:rsid w:val="00950C80"/>
    <w:rsid w:val="00C33DD4"/>
    <w:rsid w:val="00C914C6"/>
    <w:rsid w:val="00DB706E"/>
    <w:rsid w:val="00F62E97"/>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F62E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55820B-A10B-4CB5-ABE1-5575EB6C4BA0}">
  <we:reference id="wa104382081" version="1.55.1.0" store="pt-PT" storeType="OMEX"/>
  <we:alternateReferences>
    <we:reference id="wa104382081" version="1.55.1.0" store="pt-PT" storeType="OMEX"/>
  </we:alternateReferences>
  <we:properties>
    <we:property name="MENDELEY_CITATIONS" value="[{&quot;citationID&quot;:&quot;MENDELEY_CITATION_cb738fa4-68c3-469b-bde7-101c36e650c9&quot;,&quot;properties&quot;:{&quot;noteIndex&quot;:0},&quot;isEdited&quot;:false,&quot;manualOverride&quot;:{&quot;isManuallyOverridden&quot;:false,&quot;citeprocText&quot;:&quot;[1], [2]&quot;,&quot;manualOverrideText&quot;:&quot;&quot;},&quot;citationTag&quot;:&quot;MENDELEY_CITATION_v3_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&quot;,&quot;citationItems&quot;:[{&quot;id&quot;:&quot;a90ba6ba-c57f-335b-8359-4ef0d66dfbe3&quot;,&quot;itemData&quot;:{&quot;type&quot;:&quot;report&quot;,&quot;id&quot;:&quot;a90ba6ba-c57f-335b-8359-4ef0d66dfbe3&quot;,&quot;title&quot;:&quot;UNIVERSIDADE FEDERAL DE UBERLÂNDIA FACULDADE DE ENGENHARIA ELÉTRICA-PATOS DE MINAS ENGENHARIA ELETRÔNICA E DE TELECOMUNICAÇÕES Estudo sobre as técnicas e métodos de análise de dados no contexto de Big Data&quot;,&quot;author&quot;:[{&quot;family&quot;:&quot;Rosa&quot;,&quot;given&quot;:&quot;Caroline Silvério&quot;,&quot;parse-names&quot;:false,&quot;dropping-particle&quot;:&quot;&quot;,&quot;non-dropping-particle&quot;:&quot;&quot;}],&quot;issued&quot;:{&quot;date-parts&quot;:[[2018]]},&quot;container-title-short&quot;:&quot;&quot;},&quot;isTemporary&quot;:false},{&quot;id&quot;:&quot;3d436989-a6b8-3572-9628-9ba429aa41f4&quot;,&quot;itemData&quot;:{&quot;type&quot;:&quot;report&quot;,&quot;id&quot;:&quot;3d436989-a6b8-3572-9628-9ba429aa41f4&quot;,&quot;title&quot;:&quot;The Digitization of the World From Edge to Core&quot;,&quot;author&quot;:[{&quot;family&quot;:&quot;Reinsel&quot;,&quot;given&quot;:&quot;David&quot;,&quot;parse-names&quot;:false,&quot;dropping-particle&quot;:&quot;&quot;,&quot;non-dropping-particle&quot;:&quot;&quot;},{&quot;family&quot;:&quot;Gantz&quot;,&quot;given&quot;:&quot;John&quot;,&quot;parse-names&quot;:false,&quot;dropping-particle&quot;:&quot;&quot;,&quot;non-dropping-particle&quot;:&quot;&quot;},{&quot;family&quot;:&quot;Rydning&quot;,&quot;given&quot;:&quot;John&quot;,&quot;parse-names&quot;:false,&quot;dropping-particle&quot;:&quot;&quot;,&quot;non-dropping-particle&quot;:&quot;&quot;}],&quot;issued&quot;:{&quot;date-parts&quot;:[[2018]]},&quot;container-title-short&quot;:&quot;&quot;},&quot;isTemporary&quot;:false}]},{&quot;citationID&quot;:&quot;MENDELEY_CITATION_df71237d-b48e-420f-80a8-900646f78d07&quot;,&quot;properties&quot;:{&quot;noteIndex&quot;:0},&quot;isEdited&quot;:false,&quot;manualOverride&quot;:{&quot;isManuallyOverridden&quot;:false,&quot;citeprocText&quot;:&quot;[3]&quot;,&quot;manualOverrideText&quot;:&quot;&quot;},&quot;citationTag&quot;:&quot;MENDELEY_CITATION_v3_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&quot;,&quot;citationItems&quot;:[{&quot;id&quot;:&quot;3f87fcd4-f94d-3b3c-9892-a53c6d88170a&quot;,&quot;itemData&quot;:{&quot;type&quot;:&quot;report&quot;,&quot;id&quot;:&quot;3f87fcd4-f94d-3b3c-9892-a53c6d88170a&quot;,&quot;title&quot;:&quot;Dimensionality Reduction Techniques for Data Exploration&quot;,&quot;author&quot;:[{&quot;family&quot;:&quot;Tsai&quot;,&quot;given&quot;:&quot;Flora S&quot;,&quot;parse-names&quot;:false,&quot;dropping-particle&quot;:&quot;&quot;,&quot;non-dropping-particle&quot;:&quot;&quot;},{&quot;family&quot;:&quot;Chan&quot;,&quot;given&quot;:&quot;Kap Luk&quot;,&quot;parse-names&quot;:false,&quot;dropping-particle&quot;:&quot;&quot;,&quot;non-dropping-particle&quot;:&quot;&quot;}],&quot;abstract&quot;:&quot;Data exploration, or the search for features in data that may indicate deeper relationships among variables, relies heavily on visual methods because of the power of the human eye to detect structures. However, for large data sets with many variables and dimensions, the number of dimensions of the data can be reduced by applying dimensionality reduction techniques. This paper reviews current linear and nonlinear dimensionality reduction techniques. The nonlinear dimensionality reduction techniques which deal with finding a lower dimensional embedding of a nonlinear manifold can be classified under manifold learning algorithms. For basic types of nonlinear manifolds, experiments were performed on some of the current dimensionality reduction techniques. The nonlinear dimensionality reduction techniques generally do not perform well in the presence of noise, as seen from the results. When faced with a larger amount of noise, one of the algorithms was not able to converge to a solution. Thus, in order to apply nonlinear dimensionality reduction techniques effectively, the neighborhood, the density, and noise levels need to be taken into account.&quot;,&quot;container-title-short&quot;:&quot;&quot;},&quot;isTemporary&quot;:false}]},{&quot;citationID&quot;:&quot;MENDELEY_CITATION_d14a028d-38cf-4d5d-afe7-face26d1c94a&quot;,&quot;properties&quot;:{&quot;noteIndex&quot;:0},&quot;isEdited&quot;:false,&quot;manualOverride&quot;:{&quot;isManuallyOverridden&quot;:false,&quot;citeprocText&quot;:&quot;[4]&quot;,&quot;manualOverrideText&quot;:&quot;&quot;},&quot;citationItems&quot;:[{&quot;id&quot;:&quot;0a408047-fc60-3147-a0ea-9a2a759d915e&quot;,&quot;itemData&quot;:{&quot;type&quot;:&quot;report&quot;,&quot;id&quot;:&quot;0a408047-fc60-3147-a0ea-9a2a759d915e&quot;,&quot;title&quot;:&quot;Improving Data Preparation for Business Analytics Applying Technologies and Methods for Establishing Trusted Data Assets for More Productive Users BEST PRACTICES REPORT Q3 2016&quot;,&quot;author&quot;:[{&quot;family&quot;:&quot;Stodder&quot;,&quot;given&quot;:&quot;David&quot;,&quot;parse-names&quot;:false,&quot;dropping-particle&quot;:&quot;&quot;,&quot;non-dropping-particle&quot;:&quot;&quot;}],&quot;issued&quot;:{&quot;date-parts&quot;:[[2016]]},&quot;container-title-short&quot;:&quot;&quot;},&quot;isTemporary&quot;:false}],&quot;citationTag&quot;:&quot;MENDELEY_CITATION_v3_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&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A66D2-6EE6-430A-BB9C-485E51CE4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6291</TotalTime>
  <Pages>4</Pages>
  <Words>700</Words>
  <Characters>3781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Ferreira</dc:creator>
  <cp:keywords/>
  <dc:description/>
  <cp:lastModifiedBy>Tiago Ferreira</cp:lastModifiedBy>
  <cp:revision>7</cp:revision>
  <dcterms:created xsi:type="dcterms:W3CDTF">2023-04-26T14:03:00Z</dcterms:created>
  <dcterms:modified xsi:type="dcterms:W3CDTF">2023-05-08T17:27:00Z</dcterms:modified>
</cp:coreProperties>
</file>