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Microsoft JhengHei" w:hAnsi="Microsoft JhengHei" w:eastAsia="Microsoft JhengHei"/>
          <w:b/>
          <w:color w:val="1F4E79"/>
          <w:sz w:val="56"/>
        </w:rPr>
        <w:t>0810 物聯網成果報告</w:t>
      </w:r>
    </w:p>
    <w:p>
      <w:pPr>
        <w:spacing w:after="360"/>
        <w:jc w:val="center"/>
      </w:pPr>
      <w:r>
        <w:rPr>
          <w:rFonts w:ascii="Microsoft JhengHei" w:hAnsi="Microsoft JhengHei" w:eastAsia="Microsoft JhengHei"/>
          <w:b w:val="0"/>
          <w:color w:val="464646"/>
          <w:sz w:val="34"/>
        </w:rPr>
        <w:t>ESP32 環境感測、OLED 顯示與 LINE 異常通知系統</w:t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b w:val="0"/>
          <w:color w:val="5A5A5A"/>
          <w:sz w:val="28"/>
        </w:rPr>
        <w:t>專案最終版本：25_dht_line</w:t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b w:val="0"/>
          <w:color w:val="5A5A5A"/>
          <w:sz w:val="26"/>
        </w:rPr>
        <w:t>報告日期：2026 年 8 月 10 日</w:t>
      </w:r>
    </w:p>
    <w:p>
      <w:r>
        <w:br w:type="page"/>
      </w:r>
    </w:p>
    <w:p>
      <w:pPr>
        <w:spacing w:before="240" w:after="120"/>
      </w:pPr>
      <w:r>
        <w:rPr>
          <w:rFonts w:ascii="Microsoft JhengHei" w:hAnsi="Microsoft JhengHei" w:eastAsia="Microsoft JhengHei"/>
          <w:b/>
          <w:color w:val="1F4E79"/>
          <w:sz w:val="34"/>
        </w:rPr>
        <w:t>摘要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本專案以 ESP32 Dev Module 為核心，整合 DHT11 溫濕度感測器、光敏電阻與 0.96 吋 OLED 顯示器，建立可即時監測環境狀態的物聯網系統。系統每秒讀取感測值並更新 OLED；當溫度超過 28°C 或濕度超過 70% 時，透過 Wi‑Fi 呼叫 LINE Messaging API，向指定使用者傳送中文警告訊息，異常持續時每 30 秒最多通知一次。專案亦完成 ThingSpeak 與 Google Sheet 雲端記錄版本，形成由本地顯示、雲端記錄到即時告警的完整實作歷程。</w:t>
      </w:r>
    </w:p>
    <w:p>
      <w:pPr>
        <w:spacing w:before="240" w:after="120"/>
      </w:pPr>
      <w:r>
        <w:rPr>
          <w:rFonts w:ascii="Microsoft JhengHei" w:hAnsi="Microsoft JhengHei" w:eastAsia="Microsoft JhengHei"/>
          <w:b/>
          <w:color w:val="1F4E79"/>
          <w:sz w:val="34"/>
        </w:rPr>
        <w:t>一、專案目標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• 建立 ESP32 基礎感測與輸出控制能力，熟悉 GPIO、ADC、I²C 與 Wi‑Fi。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• 將 DHT11 溫度、濕度及光敏電阻亮度轉換為可讀數值，並在 OLED 上呈現。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• 完成雲端資料記錄：ThingSpeak 圖表與 Google Sheet 表格。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• 加入異常判斷與 LINE 即時通知，提高系統的實用性。</w:t>
      </w:r>
    </w:p>
    <w:p>
      <w:pPr>
        <w:spacing w:before="240" w:after="120"/>
      </w:pPr>
      <w:r>
        <w:rPr>
          <w:rFonts w:ascii="Microsoft JhengHei" w:hAnsi="Microsoft JhengHei" w:eastAsia="Microsoft JhengHei"/>
          <w:b/>
          <w:color w:val="1F4E79"/>
          <w:sz w:val="34"/>
        </w:rPr>
        <w:t>二、專案發展歷程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階段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01–08 基礎硬體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Hello、LED/RGB LED、夜間控制、PIR、DHT11、I²C、OLED。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09–17 整合控制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DHT11＋OLED、LED 警報、PWM、蜂鳴器、超音波與伺服相關練習。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18–21 網路應用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Bluetooth 指令、PM2.5、OLED 空氣品質與氣象資料。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22–24 雲端記錄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環境資料轉換亮度百分比，依序完成 ThingSpeak 與 Google Sheet 上傳。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25 最終成果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異常條件判斷、中文 LINE 通知、OLED 狀態回饋與 30 秒通知間隔。</w:t>
            </w:r>
          </w:p>
        </w:tc>
      </w:tr>
    </w:tbl>
    <w:p>
      <w:pPr>
        <w:spacing w:before="240" w:after="120"/>
      </w:pPr>
      <w:r>
        <w:rPr>
          <w:rFonts w:ascii="Microsoft JhengHei" w:hAnsi="Microsoft JhengHei" w:eastAsia="Microsoft JhengHei"/>
          <w:b/>
          <w:color w:val="1F4E79"/>
          <w:sz w:val="34"/>
        </w:rPr>
        <w:t>三、硬體與軟體配置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設定／用途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控制器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ESP32 Dev Module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DHT11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GPIO14；讀取溫度與濕度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光敏電阻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GPIO33 ADC；0–4095 線性轉換為 0–100% 亮度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OLED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0.96 吋 SSD1306 128×64；SDA GPIO21、SCL GPIO22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通訊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Wi‑Fi SSID a；LINE Messaging API HTTPS Push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函式庫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SimpleDHT、U8g2、WiFi、WiFiClientSecure</w:t>
            </w:r>
          </w:p>
        </w:tc>
      </w:tr>
    </w:tbl>
    <w:p>
      <w:pPr>
        <w:spacing w:before="240" w:after="120"/>
      </w:pPr>
      <w:r>
        <w:rPr>
          <w:rFonts w:ascii="Microsoft JhengHei" w:hAnsi="Microsoft JhengHei" w:eastAsia="Microsoft JhengHei"/>
          <w:b/>
          <w:color w:val="1F4E79"/>
          <w:sz w:val="34"/>
        </w:rPr>
        <w:t>四、系統架構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ESP32 讀取兩種感測器資料後，一方面透過 I²C 更新 OLED，另一方面經由 Wi‑Fi 連線至 LINE Messaging API。當異常條件成立，系統將警告訊息推送給指定使用者。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構圖_AI_中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A5A5A"/>
          <w:sz w:val="20"/>
        </w:rPr>
        <w:t>圖 1　ESP32 環境監測與 LINE 通知系統架構</w:t>
      </w:r>
    </w:p>
    <w:p>
      <w:pPr>
        <w:spacing w:before="240" w:after="120"/>
      </w:pPr>
      <w:r>
        <w:rPr>
          <w:rFonts w:ascii="Microsoft JhengHei" w:hAnsi="Microsoft JhengHei" w:eastAsia="Microsoft JhengHei"/>
          <w:b/>
          <w:color w:val="1F4E79"/>
          <w:sz w:val="34"/>
        </w:rPr>
        <w:t>五、程式流程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系統啟動後先連線 Wi‑Fi，OLED 顯示連線進度；連線完成後每秒讀取感測器並更新畫面。每次讀取都檢查溫度與濕度是否超過門檻，只有在異常且距離前次通知已達 30 秒時才傳送 LINE，避免短時間大量重複通知。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圖_AI_中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A5A5A"/>
          <w:sz w:val="20"/>
        </w:rPr>
        <w:t>圖 2　程式執行流程圖</w:t>
      </w:r>
    </w:p>
    <w:p>
      <w:pPr>
        <w:spacing w:before="240" w:after="120"/>
      </w:pPr>
      <w:r>
        <w:rPr>
          <w:rFonts w:ascii="Microsoft JhengHei" w:hAnsi="Microsoft JhengHei" w:eastAsia="Microsoft JhengHei"/>
          <w:b/>
          <w:color w:val="1F4E79"/>
          <w:sz w:val="34"/>
        </w:rPr>
        <w:t>六、主要功能說明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• 感測與顯示：DHT11 每秒讀取溫度與濕度；光敏電阻 ADC 值轉換成 0–100% 亮度。OLED 以三欄方式顯示溫度計、水滴與太陽圖示及數值。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• 異常判斷：溫度 &gt; 28°C 或濕度 &gt; 70% 即視為異常；DHT11 讀取失敗時不觸發通知。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• LINE 通知：透過 api.line.me 的 Push API 傳送中文訊息「警告！溫度：XX C，濕度：XX %」給指定 User ID。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• 通知節流：異常持續時每 30 秒最多傳送一次；OLED 底部顯示 Monitoring、LINE sending、LINE sent 或 LINE error。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• 網路處理：啟動時顯示 Wi‑Fi 連線過程；若異常時 Wi‑Fi 中斷，程式會先嘗試重新連線。</w:t>
      </w:r>
    </w:p>
    <w:p>
      <w:pPr>
        <w:spacing w:before="240" w:after="120"/>
      </w:pPr>
      <w:r>
        <w:rPr>
          <w:rFonts w:ascii="Microsoft JhengHei" w:hAnsi="Microsoft JhengHei" w:eastAsia="Microsoft JhengHei"/>
          <w:b/>
          <w:color w:val="1F4E79"/>
          <w:sz w:val="34"/>
        </w:rPr>
        <w:t>七、成果展示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以下照片為最終版本實際測試成果。LINE 對話畫面可看到中文異常通知，證明系統已完成感測、判斷、網路傳送與使用者端接收。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81948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dht_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8194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A5A5A"/>
          <w:sz w:val="20"/>
        </w:rPr>
        <w:t>圖 3　LINE 中文異常通知成果照片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前期雲端記錄版本亦完成驗證：Google Sheet 可逐筆記錄時間、溫度、濕度與亮度；ThingSpeak 可用圖表觀察三項資料的變化。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5155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google_dht_light_o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15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A5A5A"/>
          <w:sz w:val="20"/>
        </w:rPr>
        <w:t>圖 4　Google Sheet 環境資料記錄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8543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dht_light_oled_thingspea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54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A5A5A"/>
          <w:sz w:val="20"/>
        </w:rPr>
        <w:t>圖 5　ThingSpeak 三欄資料圖表</w:t>
      </w:r>
    </w:p>
    <w:p>
      <w:pPr>
        <w:spacing w:before="240" w:after="120"/>
      </w:pPr>
      <w:r>
        <w:rPr>
          <w:rFonts w:ascii="Microsoft JhengHei" w:hAnsi="Microsoft JhengHei" w:eastAsia="Microsoft JhengHei"/>
          <w:b/>
          <w:color w:val="1F4E79"/>
          <w:sz w:val="34"/>
        </w:rPr>
        <w:t>八、測試結果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測試項目</w:t>
            </w:r>
          </w:p>
        </w:tc>
        <w:tc>
          <w:tcPr>
            <w:tcW w:type="dxa" w:w="4873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22"/>
              </w:rPr>
              <w:t>結果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DHT11 溫度／濕度讀取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正常，OLED 每秒更新。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光敏電阻亮度換算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正常，ADC 值可轉換為 0–100%。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OLED 顯示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正常，三欄圖示與數值可同時呈現。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Wi‑Fi 連線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正常，啟動時顯示連線過程。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異常 LINE 通知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溫度 29°C、濕度 75% 測試成功收到中文通知。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通知間隔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2"/>
              </w:rPr>
              <w:t>異常持續時以 30 秒為最短通知間隔。</w:t>
            </w:r>
          </w:p>
        </w:tc>
      </w:tr>
    </w:tbl>
    <w:p>
      <w:pPr>
        <w:spacing w:before="240" w:after="120"/>
      </w:pPr>
      <w:r>
        <w:rPr>
          <w:rFonts w:ascii="Microsoft JhengHei" w:hAnsi="Microsoft JhengHei" w:eastAsia="Microsoft JhengHei"/>
          <w:b/>
          <w:color w:val="1F4E79"/>
          <w:sz w:val="34"/>
        </w:rPr>
        <w:t>九、問題與改進方向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• 目前 LINE Channel Access Token 直接寫在韌體中，正式部署時應改採安全的設定管理方式，並定期更新 Token。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• 亮度百分比是以 ADC 線性換算，若光敏電阻分壓方向不同，需將百分比反向或重新校正。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• 可增加異常恢復通知、LINE 貼圖或更多感測欄位；也可加入 Google Sheet 與 LINE 的整合記錄。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• 可加入時間戳記、資料校正與離線緩存，提升長時間運作的可靠度。</w:t>
      </w:r>
    </w:p>
    <w:p>
      <w:pPr>
        <w:spacing w:before="240" w:after="120"/>
      </w:pPr>
      <w:r>
        <w:rPr>
          <w:rFonts w:ascii="Microsoft JhengHei" w:hAnsi="Microsoft JhengHei" w:eastAsia="Microsoft JhengHei"/>
          <w:b/>
          <w:color w:val="1F4E79"/>
          <w:sz w:val="34"/>
        </w:rPr>
        <w:t>十、結論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4"/>
        </w:rPr>
        <w:t>本專案完成 ESP32 從基礎 GPIO 與感測器操作，到 OLED 圖形化顯示、雲端資料記錄及 LINE 即時告警的完整整合。最終版本能在環境條件超過設定門檻時主動通知使用者，並以 30 秒間隔控制通知頻率，兼顧即時性與避免訊息過量。透過本專案，已具備物聯網系統中感測、處理、顯示、通訊與通知等核心功能的實作經驗。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646464"/>
          <w:sz w:val="20"/>
        </w:rPr>
        <w:t>主要程式：25_dht_line/25_dht_line.ino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646464"/>
          <w:sz w:val="20"/>
        </w:rPr>
        <w:t>報告檔案編碼：UTF-8（中文內容以 Unicode 儲存於 Word 文件）</w:t>
      </w:r>
    </w:p>
    <w:sectPr w:rsidR="00FC693F" w:rsidRPr="0006063C" w:rsidSect="00034616">
      <w:footerReference w:type="default" r:id="rId1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787878"/>
        <w:sz w:val="18"/>
      </w:rPr>
      <w:t>0810 物聯網成果報告　|　ESP32 + DHT11 + OLED + 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