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806" w:rsidRDefault="00272E2F">
      <w:r w:rsidRPr="00272E2F">
        <w:rPr>
          <w:noProof/>
        </w:rPr>
        <w:drawing>
          <wp:inline distT="0" distB="0" distL="0" distR="0">
            <wp:extent cx="5040172" cy="3282182"/>
            <wp:effectExtent l="0" t="0" r="825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92" cy="329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2F" w:rsidRDefault="00272E2F">
      <w:r w:rsidRPr="00272E2F">
        <w:rPr>
          <w:noProof/>
        </w:rPr>
        <w:drawing>
          <wp:inline distT="0" distB="0" distL="0" distR="0">
            <wp:extent cx="5149963" cy="487801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06" cy="49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2F" w:rsidRDefault="00272E2F">
      <w:r w:rsidRPr="00272E2F">
        <w:rPr>
          <w:noProof/>
        </w:rPr>
        <w:lastRenderedPageBreak/>
        <w:drawing>
          <wp:inline distT="0" distB="0" distL="0" distR="0">
            <wp:extent cx="4508312" cy="4242816"/>
            <wp:effectExtent l="0" t="0" r="6985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27" cy="427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2F" w:rsidRDefault="00272E2F">
      <w:r w:rsidRPr="00272E2F">
        <w:rPr>
          <w:noProof/>
        </w:rPr>
        <w:drawing>
          <wp:inline distT="0" distB="0" distL="0" distR="0">
            <wp:extent cx="4110942" cy="4359859"/>
            <wp:effectExtent l="0" t="0" r="4445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08" cy="437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2F" w:rsidRDefault="00272E2F">
      <w:r w:rsidRPr="00272E2F">
        <w:rPr>
          <w:noProof/>
        </w:rPr>
        <w:lastRenderedPageBreak/>
        <w:drawing>
          <wp:inline distT="0" distB="0" distL="0" distR="0">
            <wp:extent cx="5760720" cy="3409049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FE2" w:rsidRDefault="00BA4FE2"/>
    <w:p w:rsidR="00272E2F" w:rsidRDefault="00F60F92">
      <w:r w:rsidRPr="00F60F92">
        <w:rPr>
          <w:noProof/>
        </w:rPr>
        <w:lastRenderedPageBreak/>
        <w:drawing>
          <wp:inline distT="0" distB="0" distL="0" distR="0">
            <wp:extent cx="5760720" cy="5325687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92" w:rsidRDefault="00F60F92">
      <w:r w:rsidRPr="00F60F92">
        <w:rPr>
          <w:noProof/>
        </w:rPr>
        <w:drawing>
          <wp:inline distT="0" distB="0" distL="0" distR="0">
            <wp:extent cx="5760720" cy="275080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92" w:rsidRDefault="00F60F92"/>
    <w:p w:rsidR="00F60F92" w:rsidRDefault="00F60F92">
      <w:r w:rsidRPr="00F60F92">
        <w:rPr>
          <w:noProof/>
        </w:rPr>
        <w:lastRenderedPageBreak/>
        <w:drawing>
          <wp:inline distT="0" distB="0" distL="0" distR="0">
            <wp:extent cx="5760720" cy="5383420"/>
            <wp:effectExtent l="0" t="0" r="0" b="825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8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92" w:rsidRDefault="00F60F92">
      <w:r w:rsidRPr="00F60F92">
        <w:rPr>
          <w:noProof/>
        </w:rPr>
        <w:drawing>
          <wp:inline distT="0" distB="0" distL="0" distR="0">
            <wp:extent cx="5760720" cy="382601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92" w:rsidRDefault="00F60F92">
      <w:r w:rsidRPr="00F60F92">
        <w:rPr>
          <w:noProof/>
        </w:rPr>
        <w:lastRenderedPageBreak/>
        <w:drawing>
          <wp:inline distT="0" distB="0" distL="0" distR="0">
            <wp:extent cx="4191788" cy="3781958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673" cy="37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92" w:rsidRDefault="00F60F92">
      <w:bookmarkStart w:id="0" w:name="_GoBack"/>
      <w:r w:rsidRPr="00F60F92">
        <w:rPr>
          <w:noProof/>
        </w:rPr>
        <w:drawing>
          <wp:inline distT="0" distB="0" distL="0" distR="0">
            <wp:extent cx="5154163" cy="3671773"/>
            <wp:effectExtent l="0" t="0" r="889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25" cy="368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60F9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E2F"/>
    <w:rsid w:val="00043806"/>
    <w:rsid w:val="00272E2F"/>
    <w:rsid w:val="00912840"/>
    <w:rsid w:val="00BA4FE2"/>
    <w:rsid w:val="00F6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1A923"/>
  <w15:chartTrackingRefBased/>
  <w15:docId w15:val="{D0EF7ED7-B4B0-4BA5-AFA3-417F70339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Klaus Dahlheimer</dc:creator>
  <cp:keywords/>
  <dc:description/>
  <cp:lastModifiedBy>Klaus Dahlheimer</cp:lastModifiedBy>
  <cp:revision>2</cp:revision>
  <dcterms:created xsi:type="dcterms:W3CDTF">2022-12-21T15:10:00Z</dcterms:created>
  <dcterms:modified xsi:type="dcterms:W3CDTF">2022-12-21T15:10:00Z</dcterms:modified>
</cp:coreProperties>
</file>