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CA3D6" w14:textId="58AFCD2E" w:rsidR="00312BA5" w:rsidRPr="00F67D50" w:rsidRDefault="00312BA5" w:rsidP="00080A23">
      <w:pPr>
        <w:pStyle w:val="HTMLVorformatiert"/>
        <w:bidi/>
        <w:rPr>
          <w:rFonts w:ascii="Urdu Typesetting" w:hAnsi="Urdu Typesetting" w:cs="Urdu Typesetting"/>
          <w:b/>
          <w:bCs/>
          <w:sz w:val="22"/>
          <w:szCs w:val="22"/>
          <w:u w:val="single"/>
          <w14:ligatures w14:val="none"/>
        </w:rPr>
      </w:pPr>
      <w:r w:rsidRPr="00F67D50">
        <w:rPr>
          <w:rFonts w:ascii="Arial" w:hAnsi="Arial" w:cs="Arial" w:hint="cs"/>
          <w:b/>
          <w:bCs/>
          <w:sz w:val="22"/>
          <w:szCs w:val="22"/>
          <w:u w:val="single"/>
          <w:rtl/>
          <w:lang w:bidi="ur-PK"/>
          <w14:ligatures w14:val="none"/>
        </w:rPr>
        <w:t>ریپڈ</w:t>
      </w:r>
      <w:r w:rsidRPr="00F67D50">
        <w:rPr>
          <w:rFonts w:ascii="Urdu Typesetting" w:hAnsi="Urdu Typesetting" w:cs="Urdu Typesetting" w:hint="cs"/>
          <w:b/>
          <w:bCs/>
          <w:sz w:val="22"/>
          <w:szCs w:val="22"/>
          <w:u w:val="single"/>
          <w:rtl/>
          <w:lang w:bidi="ur-PK"/>
          <w14:ligatures w14:val="none"/>
        </w:rPr>
        <w:t xml:space="preserve"> </w:t>
      </w:r>
      <w:r w:rsidRPr="00F67D50">
        <w:rPr>
          <w:rFonts w:ascii="Arial" w:hAnsi="Arial" w:cs="Arial" w:hint="cs"/>
          <w:b/>
          <w:bCs/>
          <w:sz w:val="22"/>
          <w:szCs w:val="22"/>
          <w:u w:val="single"/>
          <w:rtl/>
          <w:lang w:bidi="ur-PK"/>
          <w14:ligatures w14:val="none"/>
        </w:rPr>
        <w:t>ہیزرڈ</w:t>
      </w:r>
      <w:r w:rsidRPr="00F67D50">
        <w:rPr>
          <w:rFonts w:ascii="Urdu Typesetting" w:hAnsi="Urdu Typesetting" w:cs="Urdu Typesetting" w:hint="cs"/>
          <w:b/>
          <w:bCs/>
          <w:sz w:val="22"/>
          <w:szCs w:val="22"/>
          <w:u w:val="single"/>
          <w:rtl/>
          <w:lang w:bidi="ur-PK"/>
          <w14:ligatures w14:val="none"/>
        </w:rPr>
        <w:t xml:space="preserve"> </w:t>
      </w:r>
      <w:r w:rsidRPr="00F67D50">
        <w:rPr>
          <w:rFonts w:ascii="Arial" w:hAnsi="Arial" w:cs="Arial" w:hint="cs"/>
          <w:b/>
          <w:bCs/>
          <w:sz w:val="22"/>
          <w:szCs w:val="22"/>
          <w:u w:val="single"/>
          <w:rtl/>
          <w:lang w:bidi="ur-PK"/>
          <w14:ligatures w14:val="none"/>
        </w:rPr>
        <w:t>اسسمنٹ</w:t>
      </w:r>
      <w:r w:rsidRPr="00F67D50">
        <w:rPr>
          <w:rFonts w:ascii="Urdu Typesetting" w:hAnsi="Urdu Typesetting" w:cs="Urdu Typesetting" w:hint="cs"/>
          <w:b/>
          <w:bCs/>
          <w:sz w:val="22"/>
          <w:szCs w:val="22"/>
          <w:u w:val="single"/>
          <w:rtl/>
          <w:lang w:bidi="ur-PK"/>
          <w14:ligatures w14:val="none"/>
        </w:rPr>
        <w:t xml:space="preserve"> </w:t>
      </w:r>
      <w:r w:rsidRPr="00F67D50">
        <w:rPr>
          <w:rFonts w:ascii="Arial" w:hAnsi="Arial" w:cs="Arial" w:hint="cs"/>
          <w:b/>
          <w:bCs/>
          <w:sz w:val="22"/>
          <w:szCs w:val="22"/>
          <w:u w:val="single"/>
          <w:rtl/>
          <w:lang w:bidi="ur-PK"/>
          <w14:ligatures w14:val="none"/>
        </w:rPr>
        <w:t>رپورٹ</w:t>
      </w:r>
    </w:p>
    <w:p w14:paraId="098C18D0" w14:textId="5D365468" w:rsidR="00887A84" w:rsidRPr="00896A68" w:rsidRDefault="00887A84" w:rsidP="00887A84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u w:val="single"/>
          <w:lang w:eastAsia="en-PK"/>
          <w14:ligatures w14:val="none"/>
        </w:rPr>
      </w:pPr>
    </w:p>
    <w:p w14:paraId="00177300" w14:textId="4CCE0924" w:rsidR="001E6DB7" w:rsidRPr="00896A68" w:rsidRDefault="001E6DB7" w:rsidP="00896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Arial" w:eastAsia="Times New Roman" w:hAnsi="Arial" w:cs="Arial"/>
          <w:kern w:val="0"/>
          <w:lang w:eastAsia="en-PK" w:bidi="ur-PK"/>
          <w14:ligatures w14:val="none"/>
        </w:rPr>
      </w:pPr>
      <w:r w:rsidRPr="001E6DB7">
        <w:rPr>
          <w:rFonts w:ascii="Arial" w:eastAsia="Times New Roman" w:hAnsi="Arial" w:cs="Arial" w:hint="cs"/>
          <w:kern w:val="0"/>
          <w:rtl/>
          <w:lang w:eastAsia="en-PK" w:bidi="ur-PK"/>
          <w14:ligatures w14:val="none"/>
        </w:rPr>
        <w:t>مقام</w:t>
      </w:r>
      <w:r w:rsidRPr="00896A68">
        <w:rPr>
          <w:rFonts w:ascii="Arial" w:eastAsia="Times New Roman" w:hAnsi="Arial" w:cs="Arial"/>
          <w:kern w:val="0"/>
          <w:rtl/>
          <w:lang w:eastAsia="en-PK" w:bidi="ur-PK"/>
          <w14:ligatures w14:val="none"/>
        </w:rPr>
        <w:t xml:space="preserve">: </w:t>
      </w:r>
    </w:p>
    <w:p w14:paraId="3943709D" w14:textId="1741960D" w:rsidR="001E6DB7" w:rsidRPr="00896A68" w:rsidRDefault="001E6DB7" w:rsidP="00896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lang w:eastAsia="en-PK"/>
          <w14:ligatures w14:val="none"/>
        </w:rPr>
      </w:pPr>
      <w:r w:rsidRPr="001E6DB7">
        <w:rPr>
          <w:rFonts w:ascii="Arial" w:eastAsia="Times New Roman" w:hAnsi="Arial" w:cs="Arial" w:hint="cs"/>
          <w:kern w:val="0"/>
          <w:rtl/>
          <w:lang w:eastAsia="en-PK" w:bidi="ur-PK"/>
          <w14:ligatures w14:val="none"/>
        </w:rPr>
        <w:t>ملک</w:t>
      </w:r>
      <w:r w:rsidRPr="00896A68">
        <w:rPr>
          <w:rFonts w:ascii="Arial" w:eastAsia="Times New Roman" w:hAnsi="Arial" w:cs="Arial"/>
          <w:kern w:val="0"/>
          <w:rtl/>
          <w:lang w:eastAsia="en-PK" w:bidi="ur-PK"/>
          <w14:ligatures w14:val="none"/>
        </w:rPr>
        <w:t xml:space="preserve">: </w:t>
      </w:r>
    </w:p>
    <w:p w14:paraId="1732CDFB" w14:textId="65195179" w:rsidR="0010117F" w:rsidRPr="00896A68" w:rsidRDefault="0010117F" w:rsidP="0010117F">
      <w:r w:rsidRPr="00896A68">
        <w:t xml:space="preserve">Lat: </w:t>
      </w:r>
      <w:r w:rsidR="00F22DDB">
        <w:t>XXXX</w:t>
      </w:r>
      <w:r w:rsidRPr="00896A68">
        <w:t xml:space="preserve">°N - Lon: </w:t>
      </w:r>
      <w:r w:rsidR="00F22DDB">
        <w:t>YYYY</w:t>
      </w:r>
      <w:r w:rsidRPr="00896A68">
        <w:t xml:space="preserve">°E - Elevation: </w:t>
      </w:r>
      <w:r w:rsidR="00F22DDB">
        <w:t>ZZZZ</w:t>
      </w:r>
      <w:r w:rsidRPr="00896A68">
        <w:t xml:space="preserve"> m </w:t>
      </w:r>
      <w:proofErr w:type="spellStart"/>
      <w:r w:rsidRPr="00896A68">
        <w:t>a.s.l</w:t>
      </w:r>
      <w:proofErr w:type="spellEnd"/>
      <w:r w:rsidRPr="00896A68">
        <w:t>.</w:t>
      </w:r>
    </w:p>
    <w:p w14:paraId="554678BD" w14:textId="17578DAA" w:rsidR="001E6DB7" w:rsidRPr="001E6DB7" w:rsidRDefault="001E6DB7" w:rsidP="001E6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Arial" w:eastAsia="Times New Roman" w:hAnsi="Arial" w:cs="Arial"/>
          <w:kern w:val="0"/>
          <w:lang w:eastAsia="en-PK" w:bidi="ur-PK"/>
          <w14:ligatures w14:val="none"/>
        </w:rPr>
      </w:pPr>
      <w:r w:rsidRPr="001E6DB7">
        <w:rPr>
          <w:rFonts w:ascii="Arial" w:eastAsia="Times New Roman" w:hAnsi="Arial" w:cs="Arial" w:hint="cs"/>
          <w:kern w:val="0"/>
          <w:rtl/>
          <w:lang w:eastAsia="en-PK" w:bidi="ur-PK"/>
          <w14:ligatures w14:val="none"/>
        </w:rPr>
        <w:t>تاریخ</w:t>
      </w:r>
      <w:r w:rsidRPr="00896A68">
        <w:rPr>
          <w:rFonts w:ascii="Arial" w:eastAsia="Times New Roman" w:hAnsi="Arial" w:cs="Arial"/>
          <w:kern w:val="0"/>
          <w:rtl/>
          <w:lang w:eastAsia="en-PK" w:bidi="ur-PK"/>
          <w14:ligatures w14:val="none"/>
        </w:rPr>
        <w:t xml:space="preserve">: </w:t>
      </w:r>
    </w:p>
    <w:p w14:paraId="18AAFD44" w14:textId="14E26C28" w:rsidR="001E6DB7" w:rsidRPr="001E6DB7" w:rsidRDefault="001E6DB7" w:rsidP="001E6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Arial" w:eastAsia="Times New Roman" w:hAnsi="Arial" w:cs="Arial"/>
          <w:kern w:val="0"/>
          <w:lang w:eastAsia="en-PK" w:bidi="ur-PK"/>
          <w14:ligatures w14:val="none"/>
        </w:rPr>
      </w:pPr>
      <w:r w:rsidRPr="001E6DB7">
        <w:rPr>
          <w:rFonts w:ascii="Arial" w:eastAsia="Times New Roman" w:hAnsi="Arial" w:cs="Arial" w:hint="cs"/>
          <w:kern w:val="0"/>
          <w:rtl/>
          <w:lang w:eastAsia="en-PK" w:bidi="ur-PK"/>
          <w14:ligatures w14:val="none"/>
        </w:rPr>
        <w:t>وقت</w:t>
      </w:r>
      <w:r w:rsidRPr="00896A68">
        <w:rPr>
          <w:rFonts w:ascii="Arial" w:eastAsia="Times New Roman" w:hAnsi="Arial" w:cs="Arial"/>
          <w:kern w:val="0"/>
          <w:rtl/>
          <w:lang w:eastAsia="en-PK" w:bidi="ur-PK"/>
          <w14:ligatures w14:val="none"/>
        </w:rPr>
        <w:t xml:space="preserve">: </w:t>
      </w:r>
    </w:p>
    <w:p w14:paraId="7F077A97" w14:textId="4D5BF340" w:rsidR="001E6DB7" w:rsidRPr="00896A68" w:rsidRDefault="001E6DB7" w:rsidP="00896A68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Arial" w:eastAsia="Times New Roman" w:hAnsi="Arial" w:cs="Arial"/>
          <w:kern w:val="0"/>
          <w:lang w:eastAsia="en-PK" w:bidi="ur-PK"/>
          <w14:ligatures w14:val="none"/>
        </w:rPr>
      </w:pPr>
      <w:r w:rsidRPr="001E6DB7">
        <w:rPr>
          <w:rFonts w:ascii="Arial" w:eastAsia="Times New Roman" w:hAnsi="Arial" w:cs="Arial" w:hint="cs"/>
          <w:kern w:val="0"/>
          <w:rtl/>
          <w:lang w:eastAsia="en-PK" w:bidi="ur-PK"/>
          <w14:ligatures w14:val="none"/>
        </w:rPr>
        <w:t>خطرے کی قسم</w:t>
      </w:r>
      <w:r w:rsidRPr="00896A68">
        <w:rPr>
          <w:rFonts w:ascii="Arial" w:eastAsia="Times New Roman" w:hAnsi="Arial" w:cs="Arial"/>
          <w:kern w:val="0"/>
          <w:rtl/>
          <w:lang w:eastAsia="en-PK" w:bidi="ur-PK"/>
          <w14:ligatures w14:val="none"/>
        </w:rPr>
        <w:t xml:space="preserve">: </w:t>
      </w:r>
    </w:p>
    <w:p w14:paraId="40CAC2ED" w14:textId="77777777" w:rsidR="00896A68" w:rsidRPr="00896A68" w:rsidRDefault="00896A68" w:rsidP="00896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Arial" w:eastAsia="Times New Roman" w:hAnsi="Arial" w:cs="Arial"/>
          <w:kern w:val="0"/>
          <w:lang w:eastAsia="en-PK" w:bidi="ur-PK"/>
          <w14:ligatures w14:val="none"/>
        </w:rPr>
      </w:pPr>
    </w:p>
    <w:p w14:paraId="67CAF5E0" w14:textId="3678DACB" w:rsidR="00896A68" w:rsidRPr="00B33965" w:rsidRDefault="001E6DB7" w:rsidP="00896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Arial" w:eastAsia="Times New Roman" w:hAnsi="Arial" w:cs="Arial"/>
          <w:kern w:val="0"/>
          <w:u w:val="single"/>
          <w:lang w:eastAsia="en-PK" w:bidi="ur-PK"/>
          <w14:ligatures w14:val="none"/>
        </w:rPr>
      </w:pPr>
      <w:r w:rsidRPr="00B33965">
        <w:rPr>
          <w:rFonts w:ascii="Arial" w:eastAsia="Times New Roman" w:hAnsi="Arial" w:cs="Arial" w:hint="cs"/>
          <w:kern w:val="0"/>
          <w:u w:val="single"/>
          <w:rtl/>
          <w:lang w:eastAsia="en-PK" w:bidi="ur-PK"/>
          <w14:ligatures w14:val="none"/>
        </w:rPr>
        <w:t>تصویر کشی</w:t>
      </w:r>
      <w:r w:rsidRPr="00B33965">
        <w:rPr>
          <w:rFonts w:ascii="Arial" w:eastAsia="Times New Roman" w:hAnsi="Arial" w:cs="Arial"/>
          <w:kern w:val="0"/>
          <w:u w:val="single"/>
          <w:rtl/>
          <w:lang w:eastAsia="en-PK" w:bidi="ur-PK"/>
          <w14:ligatures w14:val="none"/>
        </w:rPr>
        <w:t xml:space="preserve">: </w:t>
      </w:r>
    </w:p>
    <w:p w14:paraId="04EA4D0C" w14:textId="147DB1A8" w:rsidR="001E6DB7" w:rsidRPr="001E6DB7" w:rsidRDefault="001E6DB7" w:rsidP="001E6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</w:p>
    <w:p w14:paraId="2FCCD395" w14:textId="556E5FD5" w:rsidR="0010117F" w:rsidRPr="0010117F" w:rsidRDefault="0010117F" w:rsidP="00101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</w:p>
    <w:p w14:paraId="6BBA455E" w14:textId="5F5C3606" w:rsidR="0010117F" w:rsidRPr="0010117F" w:rsidRDefault="0010117F" w:rsidP="0010117F">
      <w:pPr>
        <w:pStyle w:val="HTMLVorformatiert"/>
        <w:rPr>
          <w14:ligatures w14:val="none"/>
        </w:rPr>
      </w:pPr>
    </w:p>
    <w:p w14:paraId="587BCFB6" w14:textId="2825559A" w:rsidR="0010117F" w:rsidRPr="00B33965" w:rsidRDefault="00080A23" w:rsidP="00080A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Arial" w:eastAsia="Times New Roman" w:hAnsi="Arial" w:cs="Arial"/>
          <w:kern w:val="0"/>
          <w:u w:val="single"/>
          <w:lang w:eastAsia="en-PK" w:bidi="ur-PK"/>
          <w14:ligatures w14:val="none"/>
        </w:rPr>
      </w:pPr>
      <w:r w:rsidRPr="00080A23">
        <w:rPr>
          <w:rFonts w:ascii="Arial" w:eastAsia="Times New Roman" w:hAnsi="Arial" w:cs="Arial" w:hint="cs"/>
          <w:kern w:val="0"/>
          <w:u w:val="single"/>
          <w:rtl/>
          <w:lang w:eastAsia="en-PK" w:bidi="ur-PK"/>
          <w14:ligatures w14:val="none"/>
        </w:rPr>
        <w:t>ابتدائی عمل کی تفہیم:</w:t>
      </w:r>
      <w:r w:rsidRPr="00080A23">
        <w:rPr>
          <w:rFonts w:ascii="Arial" w:eastAsia="Times New Roman" w:hAnsi="Arial" w:cs="Arial"/>
          <w:kern w:val="0"/>
          <w:lang w:eastAsia="en-PK" w:bidi="ur-PK"/>
          <w14:ligatures w14:val="none"/>
        </w:rPr>
        <w:t xml:space="preserve"> </w:t>
      </w:r>
    </w:p>
    <w:p w14:paraId="0812BB97" w14:textId="778D426C" w:rsidR="0010117F" w:rsidRDefault="0010117F" w:rsidP="00101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Mangal"/>
          <w:kern w:val="0"/>
          <w:sz w:val="20"/>
          <w:szCs w:val="20"/>
          <w:u w:val="single"/>
          <w:cs/>
          <w:lang w:eastAsia="en-PK" w:bidi="ne-NP"/>
          <w14:ligatures w14:val="none"/>
        </w:rPr>
      </w:pPr>
    </w:p>
    <w:p w14:paraId="44A8AE1E" w14:textId="3B51AC3E" w:rsidR="00080A23" w:rsidRPr="00080A23" w:rsidRDefault="00080A23" w:rsidP="00080A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Arial" w:eastAsia="Times New Roman" w:hAnsi="Arial" w:cs="Arial"/>
          <w:kern w:val="0"/>
          <w:lang w:eastAsia="en-PK" w:bidi="ur-PK"/>
          <w14:ligatures w14:val="none"/>
        </w:rPr>
      </w:pPr>
      <w:r w:rsidRPr="00080A23">
        <w:rPr>
          <w:rFonts w:ascii="Arial" w:eastAsia="Times New Roman" w:hAnsi="Arial" w:cs="Arial" w:hint="cs"/>
          <w:kern w:val="0"/>
          <w:u w:val="single"/>
          <w:rtl/>
          <w:lang w:eastAsia="en-PK" w:bidi="ur-PK"/>
          <w14:ligatures w14:val="none"/>
        </w:rPr>
        <w:t>کے اثرات:</w:t>
      </w:r>
      <w:r w:rsidRPr="00080A23">
        <w:rPr>
          <w:rFonts w:ascii="Arial" w:eastAsia="Times New Roman" w:hAnsi="Arial" w:cs="Arial"/>
          <w:kern w:val="0"/>
          <w:rtl/>
          <w:lang w:eastAsia="en-PK" w:bidi="ur-PK"/>
          <w14:ligatures w14:val="none"/>
        </w:rPr>
        <w:t xml:space="preserve"> </w:t>
      </w:r>
    </w:p>
    <w:p w14:paraId="6EE49E18" w14:textId="77777777" w:rsidR="00B33965" w:rsidRDefault="00B33965" w:rsidP="00C52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Arial" w:eastAsia="Times New Roman" w:hAnsi="Arial" w:cs="Arial"/>
          <w:kern w:val="0"/>
          <w:lang w:val="en-US" w:eastAsia="en-PK" w:bidi="ur-PK"/>
          <w14:ligatures w14:val="none"/>
        </w:rPr>
      </w:pPr>
    </w:p>
    <w:p w14:paraId="34A438EB" w14:textId="526954B8" w:rsidR="00080A23" w:rsidRPr="00C525B4" w:rsidRDefault="00C525B4" w:rsidP="00B33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Arial" w:eastAsia="Times New Roman" w:hAnsi="Arial" w:cs="Arial"/>
          <w:kern w:val="0"/>
          <w:cs/>
          <w:lang w:eastAsia="en-PK" w:bidi="ne-NP"/>
          <w14:ligatures w14:val="none"/>
        </w:rPr>
      </w:pPr>
      <w:proofErr w:type="spellStart"/>
      <w:r w:rsidRPr="00C525B4">
        <w:rPr>
          <w:rFonts w:ascii="Arial" w:eastAsia="Times New Roman" w:hAnsi="Arial" w:cs="Arial"/>
          <w:kern w:val="0"/>
          <w:u w:val="single"/>
          <w:lang w:eastAsia="en-PK" w:bidi="ne-NP"/>
          <w14:ligatures w14:val="none"/>
        </w:rPr>
        <w:t>سماجی</w:t>
      </w:r>
      <w:proofErr w:type="spellEnd"/>
      <w:r w:rsidRPr="00C525B4">
        <w:rPr>
          <w:rFonts w:ascii="Arial" w:eastAsia="Times New Roman" w:hAnsi="Arial" w:cs="Arial"/>
          <w:kern w:val="0"/>
          <w:u w:val="single"/>
          <w:lang w:eastAsia="en-PK" w:bidi="ne-NP"/>
          <w14:ligatures w14:val="none"/>
        </w:rPr>
        <w:t xml:space="preserve"> </w:t>
      </w:r>
      <w:proofErr w:type="spellStart"/>
      <w:r w:rsidRPr="00C525B4">
        <w:rPr>
          <w:rFonts w:ascii="Arial" w:eastAsia="Times New Roman" w:hAnsi="Arial" w:cs="Arial"/>
          <w:kern w:val="0"/>
          <w:u w:val="single"/>
          <w:lang w:eastAsia="en-PK" w:bidi="ne-NP"/>
          <w14:ligatures w14:val="none"/>
        </w:rPr>
        <w:t>اقتصادی</w:t>
      </w:r>
      <w:proofErr w:type="spellEnd"/>
      <w:r w:rsidRPr="00C525B4">
        <w:rPr>
          <w:rFonts w:ascii="Arial" w:eastAsia="Times New Roman" w:hAnsi="Arial" w:cs="Arial"/>
          <w:kern w:val="0"/>
          <w:u w:val="single"/>
          <w:lang w:eastAsia="en-PK" w:bidi="ne-NP"/>
          <w14:ligatures w14:val="none"/>
        </w:rPr>
        <w:t xml:space="preserve"> </w:t>
      </w:r>
      <w:proofErr w:type="spellStart"/>
      <w:r w:rsidRPr="00C525B4">
        <w:rPr>
          <w:rFonts w:ascii="Arial" w:eastAsia="Times New Roman" w:hAnsi="Arial" w:cs="Arial"/>
          <w:kern w:val="0"/>
          <w:u w:val="single"/>
          <w:lang w:eastAsia="en-PK" w:bidi="ne-NP"/>
          <w14:ligatures w14:val="none"/>
        </w:rPr>
        <w:t>خطرے</w:t>
      </w:r>
      <w:proofErr w:type="spellEnd"/>
      <w:r w:rsidRPr="00C525B4">
        <w:rPr>
          <w:rFonts w:ascii="Arial" w:eastAsia="Times New Roman" w:hAnsi="Arial" w:cs="Arial"/>
          <w:kern w:val="0"/>
          <w:u w:val="single"/>
          <w:lang w:eastAsia="en-PK" w:bidi="ne-NP"/>
          <w14:ligatures w14:val="none"/>
        </w:rPr>
        <w:t xml:space="preserve"> </w:t>
      </w:r>
      <w:proofErr w:type="spellStart"/>
      <w:r w:rsidRPr="00C525B4">
        <w:rPr>
          <w:rFonts w:ascii="Arial" w:eastAsia="Times New Roman" w:hAnsi="Arial" w:cs="Arial"/>
          <w:kern w:val="0"/>
          <w:u w:val="single"/>
          <w:lang w:eastAsia="en-PK" w:bidi="ne-NP"/>
          <w14:ligatures w14:val="none"/>
        </w:rPr>
        <w:t>کا</w:t>
      </w:r>
      <w:proofErr w:type="spellEnd"/>
      <w:r w:rsidRPr="00C525B4">
        <w:rPr>
          <w:rFonts w:ascii="Arial" w:eastAsia="Times New Roman" w:hAnsi="Arial" w:cs="Arial"/>
          <w:kern w:val="0"/>
          <w:u w:val="single"/>
          <w:lang w:eastAsia="en-PK" w:bidi="ne-NP"/>
          <w14:ligatures w14:val="none"/>
        </w:rPr>
        <w:t xml:space="preserve"> </w:t>
      </w:r>
      <w:proofErr w:type="spellStart"/>
      <w:r w:rsidRPr="00C525B4">
        <w:rPr>
          <w:rFonts w:ascii="Arial" w:eastAsia="Times New Roman" w:hAnsi="Arial" w:cs="Arial"/>
          <w:kern w:val="0"/>
          <w:u w:val="single"/>
          <w:lang w:eastAsia="en-PK" w:bidi="ne-NP"/>
          <w14:ligatures w14:val="none"/>
        </w:rPr>
        <w:t>سیاق</w:t>
      </w:r>
      <w:proofErr w:type="spellEnd"/>
      <w:r w:rsidRPr="00C525B4">
        <w:rPr>
          <w:rFonts w:ascii="Arial" w:eastAsia="Times New Roman" w:hAnsi="Arial" w:cs="Arial"/>
          <w:kern w:val="0"/>
          <w:u w:val="single"/>
          <w:lang w:eastAsia="en-PK" w:bidi="ne-NP"/>
          <w14:ligatures w14:val="none"/>
        </w:rPr>
        <w:t xml:space="preserve"> و </w:t>
      </w:r>
      <w:proofErr w:type="spellStart"/>
      <w:r w:rsidRPr="00C525B4">
        <w:rPr>
          <w:rFonts w:ascii="Arial" w:eastAsia="Times New Roman" w:hAnsi="Arial" w:cs="Arial"/>
          <w:kern w:val="0"/>
          <w:u w:val="single"/>
          <w:lang w:eastAsia="en-PK" w:bidi="ne-NP"/>
          <w14:ligatures w14:val="none"/>
        </w:rPr>
        <w:t>سباق</w:t>
      </w:r>
      <w:proofErr w:type="spellEnd"/>
      <w:r w:rsidRPr="00C525B4">
        <w:rPr>
          <w:rFonts w:ascii="Arial" w:eastAsia="Times New Roman" w:hAnsi="Arial" w:cs="Arial"/>
          <w:kern w:val="0"/>
          <w:u w:val="single"/>
          <w:lang w:eastAsia="en-PK" w:bidi="ne-NP"/>
          <w14:ligatures w14:val="none"/>
        </w:rPr>
        <w:t>:</w:t>
      </w:r>
      <w:r w:rsidR="00B33965">
        <w:rPr>
          <w:rFonts w:ascii="Arial" w:eastAsia="Times New Roman" w:hAnsi="Arial" w:cs="Arial"/>
          <w:kern w:val="0"/>
          <w:u w:val="single"/>
          <w:lang w:eastAsia="en-PK" w:bidi="ne-NP"/>
          <w14:ligatures w14:val="none"/>
        </w:rPr>
        <w:t xml:space="preserve"> </w:t>
      </w:r>
      <w:r w:rsidRPr="00C525B4">
        <w:rPr>
          <w:rFonts w:ascii="Arial" w:eastAsia="Times New Roman" w:hAnsi="Arial" w:cs="Arial"/>
          <w:kern w:val="0"/>
          <w:lang w:eastAsia="en-PK" w:bidi="ne-NP"/>
          <w14:ligatures w14:val="none"/>
        </w:rPr>
        <w:t>ے</w:t>
      </w:r>
    </w:p>
    <w:p w14:paraId="65AA34A0" w14:textId="77777777" w:rsidR="00B33965" w:rsidRDefault="00B33965" w:rsidP="00C52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Arial" w:eastAsia="Times New Roman" w:hAnsi="Arial" w:cs="Arial"/>
          <w:kern w:val="0"/>
          <w:u w:val="single"/>
          <w:lang w:eastAsia="en-PK" w:bidi="ne-NP"/>
          <w14:ligatures w14:val="none"/>
        </w:rPr>
      </w:pPr>
    </w:p>
    <w:p w14:paraId="775939CC" w14:textId="18F76353" w:rsidR="00080A23" w:rsidRPr="00C525B4" w:rsidRDefault="00C525B4" w:rsidP="00B33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</w:pPr>
      <w:proofErr w:type="spellStart"/>
      <w:r w:rsidRPr="00C525B4">
        <w:rPr>
          <w:rFonts w:ascii="Arial" w:eastAsia="Times New Roman" w:hAnsi="Arial" w:cs="Arial" w:hint="cs"/>
          <w:kern w:val="0"/>
          <w:u w:val="single"/>
          <w:lang w:eastAsia="en-PK" w:bidi="ne-NP"/>
          <w14:ligatures w14:val="none"/>
        </w:rPr>
        <w:t>ابتدائی</w:t>
      </w:r>
      <w:proofErr w:type="spellEnd"/>
      <w:r w:rsidRPr="00C525B4">
        <w:rPr>
          <w:rFonts w:ascii="Arial" w:eastAsia="Times New Roman" w:hAnsi="Arial" w:cs="Arial"/>
          <w:kern w:val="0"/>
          <w:u w:val="single"/>
          <w:lang w:eastAsia="en-PK" w:bidi="ne-NP"/>
          <w14:ligatures w14:val="none"/>
        </w:rPr>
        <w:t xml:space="preserve"> </w:t>
      </w:r>
      <w:proofErr w:type="spellStart"/>
      <w:proofErr w:type="gramStart"/>
      <w:r w:rsidRPr="00C525B4">
        <w:rPr>
          <w:rFonts w:ascii="Arial" w:eastAsia="Times New Roman" w:hAnsi="Arial" w:cs="Arial" w:hint="cs"/>
          <w:kern w:val="0"/>
          <w:u w:val="single"/>
          <w:lang w:eastAsia="en-PK" w:bidi="ne-NP"/>
          <w14:ligatures w14:val="none"/>
        </w:rPr>
        <w:t>انتباہ</w:t>
      </w:r>
      <w:proofErr w:type="spellEnd"/>
      <w:r w:rsidRPr="00C525B4">
        <w:rPr>
          <w:rFonts w:ascii="Arial" w:eastAsia="Times New Roman" w:hAnsi="Arial" w:cs="Arial"/>
          <w:kern w:val="0"/>
          <w:u w:val="single"/>
          <w:lang w:eastAsia="en-PK" w:bidi="ne-NP"/>
          <w14:ligatures w14:val="none"/>
        </w:rPr>
        <w:t xml:space="preserve"> :</w:t>
      </w:r>
      <w:proofErr w:type="gramEnd"/>
      <w:r>
        <w:rPr>
          <w:rFonts w:ascii="Arial" w:eastAsia="Times New Roman" w:hAnsi="Arial" w:cs="Arial"/>
          <w:kern w:val="0"/>
          <w:lang w:eastAsia="en-PK" w:bidi="ne-NP"/>
          <w14:ligatures w14:val="none"/>
        </w:rPr>
        <w:t xml:space="preserve"> </w:t>
      </w:r>
      <w:r w:rsidRPr="00C525B4">
        <w:rPr>
          <w:rFonts w:ascii="Arial" w:eastAsia="Times New Roman" w:hAnsi="Arial" w:cs="Arial"/>
          <w:kern w:val="0"/>
          <w:lang w:eastAsia="en-PK" w:bidi="ne-NP"/>
          <w14:ligatures w14:val="none"/>
        </w:rPr>
        <w:t>۔</w:t>
      </w:r>
    </w:p>
    <w:p w14:paraId="06DB6FEF" w14:textId="77777777" w:rsidR="00B33965" w:rsidRDefault="00B33965" w:rsidP="00A8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Arial" w:eastAsia="Times New Roman" w:hAnsi="Arial" w:cs="Arial"/>
          <w:kern w:val="0"/>
          <w:u w:val="single"/>
          <w:lang w:eastAsia="en-PK" w:bidi="ur-PK"/>
          <w14:ligatures w14:val="none"/>
        </w:rPr>
      </w:pPr>
    </w:p>
    <w:p w14:paraId="3A9CDA58" w14:textId="45D7E791" w:rsidR="00B33965" w:rsidRDefault="00A87118" w:rsidP="00B33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Arial" w:eastAsia="Times New Roman" w:hAnsi="Arial" w:cs="Arial"/>
          <w:kern w:val="0"/>
          <w:u w:val="single"/>
          <w:lang w:eastAsia="en-PK" w:bidi="ur-PK"/>
          <w14:ligatures w14:val="none"/>
        </w:rPr>
      </w:pPr>
      <w:proofErr w:type="spellStart"/>
      <w:r w:rsidRPr="00A87118">
        <w:rPr>
          <w:rFonts w:ascii="Arial" w:eastAsia="Times New Roman" w:hAnsi="Arial" w:cs="Arial" w:hint="cs"/>
          <w:kern w:val="0"/>
          <w:u w:val="single"/>
          <w:lang w:eastAsia="en-PK" w:bidi="ur-PK"/>
          <w14:ligatures w14:val="none"/>
        </w:rPr>
        <w:t>بار</w:t>
      </w:r>
      <w:proofErr w:type="spellEnd"/>
      <w:r w:rsidRPr="00A87118">
        <w:rPr>
          <w:rFonts w:ascii="Arial" w:eastAsia="Times New Roman" w:hAnsi="Arial" w:cs="Arial"/>
          <w:kern w:val="0"/>
          <w:u w:val="single"/>
          <w:lang w:eastAsia="en-PK" w:bidi="ur-PK"/>
          <w14:ligatures w14:val="none"/>
        </w:rPr>
        <w:t xml:space="preserve"> </w:t>
      </w:r>
      <w:proofErr w:type="spellStart"/>
      <w:r w:rsidRPr="00A87118">
        <w:rPr>
          <w:rFonts w:ascii="Arial" w:eastAsia="Times New Roman" w:hAnsi="Arial" w:cs="Arial" w:hint="cs"/>
          <w:kern w:val="0"/>
          <w:u w:val="single"/>
          <w:lang w:eastAsia="en-PK" w:bidi="ur-PK"/>
          <w14:ligatures w14:val="none"/>
        </w:rPr>
        <w:t>بار</w:t>
      </w:r>
      <w:proofErr w:type="spellEnd"/>
      <w:r w:rsidRPr="00A87118">
        <w:rPr>
          <w:rFonts w:ascii="Arial" w:eastAsia="Times New Roman" w:hAnsi="Arial" w:cs="Arial"/>
          <w:kern w:val="0"/>
          <w:u w:val="single"/>
          <w:lang w:eastAsia="en-PK" w:bidi="ur-PK"/>
          <w14:ligatures w14:val="none"/>
        </w:rPr>
        <w:t xml:space="preserve"> </w:t>
      </w:r>
      <w:proofErr w:type="spellStart"/>
      <w:r w:rsidRPr="00A87118">
        <w:rPr>
          <w:rFonts w:ascii="Arial" w:eastAsia="Times New Roman" w:hAnsi="Arial" w:cs="Arial" w:hint="cs"/>
          <w:kern w:val="0"/>
          <w:u w:val="single"/>
          <w:lang w:eastAsia="en-PK" w:bidi="ur-PK"/>
          <w14:ligatures w14:val="none"/>
        </w:rPr>
        <w:t>ہونے</w:t>
      </w:r>
      <w:proofErr w:type="spellEnd"/>
      <w:r w:rsidRPr="00A87118">
        <w:rPr>
          <w:rFonts w:ascii="Arial" w:eastAsia="Times New Roman" w:hAnsi="Arial" w:cs="Arial"/>
          <w:kern w:val="0"/>
          <w:u w:val="single"/>
          <w:lang w:eastAsia="en-PK" w:bidi="ur-PK"/>
          <w14:ligatures w14:val="none"/>
        </w:rPr>
        <w:t xml:space="preserve"> </w:t>
      </w:r>
      <w:proofErr w:type="spellStart"/>
      <w:r w:rsidRPr="00A87118">
        <w:rPr>
          <w:rFonts w:ascii="Arial" w:eastAsia="Times New Roman" w:hAnsi="Arial" w:cs="Arial" w:hint="cs"/>
          <w:kern w:val="0"/>
          <w:u w:val="single"/>
          <w:lang w:eastAsia="en-PK" w:bidi="ur-PK"/>
          <w14:ligatures w14:val="none"/>
        </w:rPr>
        <w:t>والے</w:t>
      </w:r>
      <w:proofErr w:type="spellEnd"/>
      <w:r w:rsidRPr="00A87118">
        <w:rPr>
          <w:rFonts w:ascii="Arial" w:eastAsia="Times New Roman" w:hAnsi="Arial" w:cs="Arial"/>
          <w:kern w:val="0"/>
          <w:u w:val="single"/>
          <w:lang w:eastAsia="en-PK" w:bidi="ur-PK"/>
          <w14:ligatures w14:val="none"/>
        </w:rPr>
        <w:t xml:space="preserve"> </w:t>
      </w:r>
      <w:proofErr w:type="spellStart"/>
      <w:r w:rsidRPr="00A87118">
        <w:rPr>
          <w:rFonts w:ascii="Arial" w:eastAsia="Times New Roman" w:hAnsi="Arial" w:cs="Arial" w:hint="cs"/>
          <w:kern w:val="0"/>
          <w:u w:val="single"/>
          <w:lang w:eastAsia="en-PK" w:bidi="ur-PK"/>
          <w14:ligatures w14:val="none"/>
        </w:rPr>
        <w:t>بار</w:t>
      </w:r>
      <w:proofErr w:type="spellEnd"/>
      <w:r w:rsidRPr="00A87118">
        <w:rPr>
          <w:rFonts w:ascii="Arial" w:eastAsia="Times New Roman" w:hAnsi="Arial" w:cs="Arial"/>
          <w:kern w:val="0"/>
          <w:u w:val="single"/>
          <w:lang w:eastAsia="en-PK" w:bidi="ur-PK"/>
          <w14:ligatures w14:val="none"/>
        </w:rPr>
        <w:t xml:space="preserve"> </w:t>
      </w:r>
      <w:proofErr w:type="spellStart"/>
      <w:r w:rsidRPr="00A87118">
        <w:rPr>
          <w:rFonts w:ascii="Arial" w:eastAsia="Times New Roman" w:hAnsi="Arial" w:cs="Arial" w:hint="cs"/>
          <w:kern w:val="0"/>
          <w:u w:val="single"/>
          <w:lang w:eastAsia="en-PK" w:bidi="ur-PK"/>
          <w14:ligatures w14:val="none"/>
        </w:rPr>
        <w:t>بار</w:t>
      </w:r>
      <w:proofErr w:type="spellEnd"/>
      <w:r w:rsidRPr="00A87118">
        <w:rPr>
          <w:rFonts w:ascii="Arial" w:eastAsia="Times New Roman" w:hAnsi="Arial" w:cs="Arial"/>
          <w:kern w:val="0"/>
          <w:u w:val="single"/>
          <w:lang w:eastAsia="en-PK" w:bidi="ur-PK"/>
          <w14:ligatures w14:val="none"/>
        </w:rPr>
        <w:t xml:space="preserve"> </w:t>
      </w:r>
      <w:proofErr w:type="spellStart"/>
      <w:r w:rsidRPr="00A87118">
        <w:rPr>
          <w:rFonts w:ascii="Arial" w:eastAsia="Times New Roman" w:hAnsi="Arial" w:cs="Arial" w:hint="cs"/>
          <w:kern w:val="0"/>
          <w:u w:val="single"/>
          <w:lang w:eastAsia="en-PK" w:bidi="ur-PK"/>
          <w14:ligatures w14:val="none"/>
        </w:rPr>
        <w:t>ہونے</w:t>
      </w:r>
      <w:proofErr w:type="spellEnd"/>
      <w:r w:rsidRPr="00A87118">
        <w:rPr>
          <w:rFonts w:ascii="Arial" w:eastAsia="Times New Roman" w:hAnsi="Arial" w:cs="Arial"/>
          <w:kern w:val="0"/>
          <w:u w:val="single"/>
          <w:lang w:eastAsia="en-PK" w:bidi="ur-PK"/>
          <w14:ligatures w14:val="none"/>
        </w:rPr>
        <w:t xml:space="preserve"> </w:t>
      </w:r>
      <w:proofErr w:type="spellStart"/>
      <w:r w:rsidRPr="00A87118">
        <w:rPr>
          <w:rFonts w:ascii="Arial" w:eastAsia="Times New Roman" w:hAnsi="Arial" w:cs="Arial" w:hint="cs"/>
          <w:kern w:val="0"/>
          <w:u w:val="single"/>
          <w:lang w:eastAsia="en-PK" w:bidi="ur-PK"/>
          <w14:ligatures w14:val="none"/>
        </w:rPr>
        <w:t>والے</w:t>
      </w:r>
      <w:proofErr w:type="spellEnd"/>
      <w:r w:rsidRPr="00A87118">
        <w:rPr>
          <w:rFonts w:ascii="Arial" w:eastAsia="Times New Roman" w:hAnsi="Arial" w:cs="Arial"/>
          <w:kern w:val="0"/>
          <w:u w:val="single"/>
          <w:lang w:eastAsia="en-PK" w:bidi="ur-PK"/>
          <w14:ligatures w14:val="none"/>
        </w:rPr>
        <w:t xml:space="preserve"> </w:t>
      </w:r>
      <w:proofErr w:type="spellStart"/>
      <w:r w:rsidRPr="00A87118">
        <w:rPr>
          <w:rFonts w:ascii="Arial" w:eastAsia="Times New Roman" w:hAnsi="Arial" w:cs="Arial" w:hint="cs"/>
          <w:kern w:val="0"/>
          <w:u w:val="single"/>
          <w:lang w:eastAsia="en-PK" w:bidi="ur-PK"/>
          <w14:ligatures w14:val="none"/>
        </w:rPr>
        <w:t>واقعات</w:t>
      </w:r>
      <w:proofErr w:type="spellEnd"/>
      <w:r w:rsidRPr="00A87118">
        <w:rPr>
          <w:rFonts w:ascii="Arial" w:eastAsia="Times New Roman" w:hAnsi="Arial" w:cs="Arial"/>
          <w:kern w:val="0"/>
          <w:u w:val="single"/>
          <w:lang w:eastAsia="en-PK" w:bidi="ur-PK"/>
          <w14:ligatures w14:val="none"/>
        </w:rPr>
        <w:t xml:space="preserve"> </w:t>
      </w:r>
      <w:proofErr w:type="spellStart"/>
      <w:r w:rsidRPr="00A87118">
        <w:rPr>
          <w:rFonts w:ascii="Arial" w:eastAsia="Times New Roman" w:hAnsi="Arial" w:cs="Arial" w:hint="cs"/>
          <w:kern w:val="0"/>
          <w:u w:val="single"/>
          <w:lang w:eastAsia="en-PK" w:bidi="ur-PK"/>
          <w14:ligatures w14:val="none"/>
        </w:rPr>
        <w:t>کے</w:t>
      </w:r>
      <w:proofErr w:type="spellEnd"/>
      <w:r w:rsidRPr="00A87118">
        <w:rPr>
          <w:rFonts w:ascii="Arial" w:eastAsia="Times New Roman" w:hAnsi="Arial" w:cs="Arial"/>
          <w:kern w:val="0"/>
          <w:u w:val="single"/>
          <w:lang w:eastAsia="en-PK" w:bidi="ur-PK"/>
          <w14:ligatures w14:val="none"/>
        </w:rPr>
        <w:t xml:space="preserve"> </w:t>
      </w:r>
      <w:proofErr w:type="spellStart"/>
      <w:r w:rsidRPr="00A87118">
        <w:rPr>
          <w:rFonts w:ascii="Arial" w:eastAsia="Times New Roman" w:hAnsi="Arial" w:cs="Arial" w:hint="cs"/>
          <w:kern w:val="0"/>
          <w:u w:val="single"/>
          <w:lang w:eastAsia="en-PK" w:bidi="ur-PK"/>
          <w14:ligatures w14:val="none"/>
        </w:rPr>
        <w:t>لیے</w:t>
      </w:r>
      <w:proofErr w:type="spellEnd"/>
      <w:r w:rsidRPr="00A87118">
        <w:rPr>
          <w:rFonts w:ascii="Arial" w:eastAsia="Times New Roman" w:hAnsi="Arial" w:cs="Arial"/>
          <w:kern w:val="0"/>
          <w:u w:val="single"/>
          <w:lang w:eastAsia="en-PK" w:bidi="ur-PK"/>
          <w14:ligatures w14:val="none"/>
        </w:rPr>
        <w:t xml:space="preserve"> </w:t>
      </w:r>
      <w:proofErr w:type="spellStart"/>
      <w:r w:rsidRPr="00A87118">
        <w:rPr>
          <w:rFonts w:ascii="Arial" w:eastAsia="Times New Roman" w:hAnsi="Arial" w:cs="Arial" w:hint="cs"/>
          <w:kern w:val="0"/>
          <w:u w:val="single"/>
          <w:lang w:eastAsia="en-PK" w:bidi="ur-PK"/>
          <w14:ligatures w14:val="none"/>
        </w:rPr>
        <w:t>ممکنہ</w:t>
      </w:r>
      <w:proofErr w:type="spellEnd"/>
    </w:p>
    <w:p w14:paraId="634408C7" w14:textId="046F8898" w:rsidR="00A87118" w:rsidRDefault="00A87118" w:rsidP="00B33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Mangal" w:hAnsi="Mangal" w:cs="Mangal"/>
          <w:b/>
          <w:bCs/>
          <w:u w:val="single"/>
        </w:rPr>
      </w:pPr>
    </w:p>
    <w:p w14:paraId="605F6914" w14:textId="63961641" w:rsidR="00A87118" w:rsidRPr="00540501" w:rsidRDefault="00540501" w:rsidP="00540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Arial" w:eastAsia="Times New Roman" w:hAnsi="Arial" w:cs="Arial"/>
          <w:kern w:val="0"/>
          <w:lang w:eastAsia="en-PK" w:bidi="ur-PK"/>
          <w14:ligatures w14:val="none"/>
        </w:rPr>
      </w:pPr>
      <w:proofErr w:type="spellStart"/>
      <w:r w:rsidRPr="00540501">
        <w:rPr>
          <w:rFonts w:ascii="Arial" w:eastAsia="Times New Roman" w:hAnsi="Arial" w:cs="Arial"/>
          <w:kern w:val="0"/>
          <w:u w:val="single"/>
          <w:lang w:eastAsia="en-PK" w:bidi="ur-PK"/>
          <w14:ligatures w14:val="none"/>
        </w:rPr>
        <w:t>اسی</w:t>
      </w:r>
      <w:proofErr w:type="spellEnd"/>
      <w:r w:rsidRPr="00540501">
        <w:rPr>
          <w:rFonts w:ascii="Arial" w:eastAsia="Times New Roman" w:hAnsi="Arial" w:cs="Arial"/>
          <w:kern w:val="0"/>
          <w:u w:val="single"/>
          <w:lang w:eastAsia="en-PK" w:bidi="ur-PK"/>
          <w14:ligatures w14:val="none"/>
        </w:rPr>
        <w:t xml:space="preserve"> </w:t>
      </w:r>
      <w:proofErr w:type="spellStart"/>
      <w:r w:rsidRPr="00540501">
        <w:rPr>
          <w:rFonts w:ascii="Arial" w:eastAsia="Times New Roman" w:hAnsi="Arial" w:cs="Arial"/>
          <w:kern w:val="0"/>
          <w:u w:val="single"/>
          <w:lang w:eastAsia="en-PK" w:bidi="ur-PK"/>
          <w14:ligatures w14:val="none"/>
        </w:rPr>
        <w:t>طرح</w:t>
      </w:r>
      <w:proofErr w:type="spellEnd"/>
      <w:r w:rsidRPr="00540501">
        <w:rPr>
          <w:rFonts w:ascii="Arial" w:eastAsia="Times New Roman" w:hAnsi="Arial" w:cs="Arial"/>
          <w:kern w:val="0"/>
          <w:u w:val="single"/>
          <w:lang w:eastAsia="en-PK" w:bidi="ur-PK"/>
          <w14:ligatures w14:val="none"/>
        </w:rPr>
        <w:t xml:space="preserve"> </w:t>
      </w:r>
      <w:proofErr w:type="spellStart"/>
      <w:r w:rsidRPr="00540501">
        <w:rPr>
          <w:rFonts w:ascii="Arial" w:eastAsia="Times New Roman" w:hAnsi="Arial" w:cs="Arial"/>
          <w:kern w:val="0"/>
          <w:u w:val="single"/>
          <w:lang w:eastAsia="en-PK" w:bidi="ur-PK"/>
          <w14:ligatures w14:val="none"/>
        </w:rPr>
        <w:t>کے</w:t>
      </w:r>
      <w:proofErr w:type="spellEnd"/>
      <w:r w:rsidRPr="00540501">
        <w:rPr>
          <w:rFonts w:ascii="Arial" w:eastAsia="Times New Roman" w:hAnsi="Arial" w:cs="Arial"/>
          <w:kern w:val="0"/>
          <w:u w:val="single"/>
          <w:lang w:eastAsia="en-PK" w:bidi="ur-PK"/>
          <w14:ligatures w14:val="none"/>
        </w:rPr>
        <w:t xml:space="preserve"> </w:t>
      </w:r>
      <w:proofErr w:type="spellStart"/>
      <w:r w:rsidRPr="00540501">
        <w:rPr>
          <w:rFonts w:ascii="Arial" w:eastAsia="Times New Roman" w:hAnsi="Arial" w:cs="Arial"/>
          <w:kern w:val="0"/>
          <w:u w:val="single"/>
          <w:lang w:eastAsia="en-PK" w:bidi="ur-PK"/>
          <w14:ligatures w14:val="none"/>
        </w:rPr>
        <w:t>واقعات</w:t>
      </w:r>
      <w:proofErr w:type="spellEnd"/>
      <w:r w:rsidRPr="00540501">
        <w:rPr>
          <w:rFonts w:ascii="Arial" w:eastAsia="Times New Roman" w:hAnsi="Arial" w:cs="Arial"/>
          <w:kern w:val="0"/>
          <w:u w:val="single"/>
          <w:lang w:eastAsia="en-PK" w:bidi="ur-PK"/>
          <w14:ligatures w14:val="none"/>
        </w:rPr>
        <w:t>/</w:t>
      </w:r>
      <w:proofErr w:type="spellStart"/>
      <w:r w:rsidRPr="00540501">
        <w:rPr>
          <w:rFonts w:ascii="Arial" w:eastAsia="Times New Roman" w:hAnsi="Arial" w:cs="Arial"/>
          <w:kern w:val="0"/>
          <w:u w:val="single"/>
          <w:lang w:eastAsia="en-PK" w:bidi="ur-PK"/>
          <w14:ligatures w14:val="none"/>
        </w:rPr>
        <w:t>تعدد</w:t>
      </w:r>
      <w:proofErr w:type="spellEnd"/>
      <w:r>
        <w:rPr>
          <w:rFonts w:ascii="Arial" w:eastAsia="Times New Roman" w:hAnsi="Arial" w:cs="Arial"/>
          <w:kern w:val="0"/>
          <w:lang w:eastAsia="en-PK" w:bidi="ur-PK"/>
          <w14:ligatures w14:val="none"/>
        </w:rPr>
        <w:t xml:space="preserve"> </w:t>
      </w:r>
    </w:p>
    <w:p w14:paraId="133955B6" w14:textId="77777777" w:rsidR="00540501" w:rsidRDefault="00540501">
      <w:pPr>
        <w:rPr>
          <w:rFonts w:ascii="Mangal" w:hAnsi="Mangal" w:cs="Mangal"/>
          <w:u w:val="single"/>
        </w:rPr>
      </w:pPr>
    </w:p>
    <w:p w14:paraId="6E6969CD" w14:textId="0FE0AF02" w:rsidR="00540501" w:rsidRPr="00BE2A37" w:rsidRDefault="00540501" w:rsidP="00540501">
      <w:pPr>
        <w:rPr>
          <w:lang w:val="en-US"/>
        </w:rPr>
      </w:pPr>
      <w:r w:rsidRPr="00887A84">
        <w:rPr>
          <w:u w:val="single"/>
          <w:lang w:val="en-US"/>
        </w:rPr>
        <w:t>Sources</w:t>
      </w:r>
      <w:r>
        <w:rPr>
          <w:lang w:val="en-US"/>
        </w:rPr>
        <w:t>:</w:t>
      </w:r>
    </w:p>
    <w:p w14:paraId="6656DF04" w14:textId="36D5BAD0" w:rsidR="00C525B4" w:rsidRDefault="00C525B4" w:rsidP="00540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b/>
          <w:bCs/>
          <w:u w:val="single"/>
        </w:rPr>
      </w:pPr>
    </w:p>
    <w:p w14:paraId="1FF0A7FD" w14:textId="77777777" w:rsidR="00540501" w:rsidRDefault="00540501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2EC847D1" w14:textId="77777777" w:rsidR="00B33965" w:rsidRPr="000A25B2" w:rsidRDefault="00B33965" w:rsidP="00B33965">
      <w:pPr>
        <w:pBdr>
          <w:bottom w:val="single" w:sz="6" w:space="1" w:color="auto"/>
        </w:pBdr>
        <w:rPr>
          <w:b/>
          <w:bCs/>
        </w:rPr>
      </w:pPr>
      <w:r w:rsidRPr="000A25B2">
        <w:rPr>
          <w:b/>
          <w:bCs/>
        </w:rPr>
        <w:lastRenderedPageBreak/>
        <w:t>Rapid Hazard Assessment Report</w:t>
      </w:r>
    </w:p>
    <w:p w14:paraId="5477E169" w14:textId="77777777" w:rsidR="00B33965" w:rsidRPr="0010117F" w:rsidRDefault="00B33965" w:rsidP="00B33965">
      <w:r w:rsidRPr="0010117F">
        <w:t xml:space="preserve">Location: </w:t>
      </w:r>
    </w:p>
    <w:p w14:paraId="160F53BC" w14:textId="77777777" w:rsidR="00B33965" w:rsidRPr="0010117F" w:rsidRDefault="00B33965" w:rsidP="00B33965">
      <w:r w:rsidRPr="0010117F">
        <w:t xml:space="preserve">Country: </w:t>
      </w:r>
    </w:p>
    <w:p w14:paraId="650C1DEC" w14:textId="77777777" w:rsidR="00B33965" w:rsidRPr="0010117F" w:rsidRDefault="00B33965" w:rsidP="00B33965">
      <w:r w:rsidRPr="0010117F">
        <w:t xml:space="preserve">Lat: </w:t>
      </w:r>
      <w:r>
        <w:t>XXXX</w:t>
      </w:r>
      <w:r w:rsidRPr="0010117F">
        <w:t xml:space="preserve">°N - Lon: </w:t>
      </w:r>
      <w:r>
        <w:t>YYYYY</w:t>
      </w:r>
      <w:r w:rsidRPr="0010117F">
        <w:t xml:space="preserve">°E </w:t>
      </w:r>
      <w:r>
        <w:t xml:space="preserve">- </w:t>
      </w:r>
      <w:r w:rsidRPr="0010117F">
        <w:t xml:space="preserve">Elevation: </w:t>
      </w:r>
      <w:r>
        <w:t>ZZZZ</w:t>
      </w:r>
      <w:r w:rsidRPr="0010117F">
        <w:t xml:space="preserve"> m </w:t>
      </w:r>
      <w:proofErr w:type="spellStart"/>
      <w:r w:rsidRPr="0010117F">
        <w:t>a.s.l</w:t>
      </w:r>
      <w:proofErr w:type="spellEnd"/>
      <w:r w:rsidRPr="0010117F">
        <w:t>.</w:t>
      </w:r>
    </w:p>
    <w:p w14:paraId="1CE4E3A4" w14:textId="77777777" w:rsidR="00B33965" w:rsidRPr="0010117F" w:rsidRDefault="00B33965" w:rsidP="00B33965">
      <w:r w:rsidRPr="0010117F">
        <w:t xml:space="preserve">Date: </w:t>
      </w:r>
    </w:p>
    <w:p w14:paraId="13FDDC8D" w14:textId="77777777" w:rsidR="00B33965" w:rsidRPr="0010117F" w:rsidRDefault="00B33965" w:rsidP="00B33965">
      <w:r w:rsidRPr="00AE2ABA">
        <w:t>Local t</w:t>
      </w:r>
      <w:r w:rsidRPr="0010117F">
        <w:t xml:space="preserve">ime: </w:t>
      </w:r>
    </w:p>
    <w:p w14:paraId="0D02DC20" w14:textId="77777777" w:rsidR="00B33965" w:rsidRPr="0010117F" w:rsidRDefault="00B33965" w:rsidP="00B33965">
      <w:pPr>
        <w:pBdr>
          <w:bottom w:val="single" w:sz="6" w:space="1" w:color="auto"/>
        </w:pBdr>
      </w:pPr>
      <w:r w:rsidRPr="0010117F">
        <w:t xml:space="preserve">Hazard type: </w:t>
      </w:r>
    </w:p>
    <w:p w14:paraId="41C3755E" w14:textId="77777777" w:rsidR="00B33965" w:rsidRPr="00BE2A37" w:rsidRDefault="00B33965" w:rsidP="00B33965">
      <w:r w:rsidRPr="00BE2A37">
        <w:rPr>
          <w:u w:val="single"/>
        </w:rPr>
        <w:t>Imagery:</w:t>
      </w:r>
      <w:r>
        <w:t xml:space="preserve"> (Source</w:t>
      </w:r>
      <w:proofErr w:type="gramStart"/>
      <w:r>
        <w:t>: )</w:t>
      </w:r>
      <w:proofErr w:type="gramEnd"/>
    </w:p>
    <w:p w14:paraId="027A6467" w14:textId="77777777" w:rsidR="00B33965" w:rsidRDefault="00B33965" w:rsidP="00B33965"/>
    <w:p w14:paraId="2C6A814F" w14:textId="77777777" w:rsidR="00B33965" w:rsidRDefault="00B33965" w:rsidP="00B33965"/>
    <w:p w14:paraId="0CEF8EE5" w14:textId="77777777" w:rsidR="00B33965" w:rsidRPr="0010117F" w:rsidRDefault="00B33965" w:rsidP="00B33965"/>
    <w:p w14:paraId="5D498D7A" w14:textId="77777777" w:rsidR="00B33965" w:rsidRPr="0010117F" w:rsidRDefault="00B33965" w:rsidP="00B33965">
      <w:pPr>
        <w:rPr>
          <w:u w:val="single"/>
        </w:rPr>
      </w:pPr>
      <w:r w:rsidRPr="0010117F">
        <w:rPr>
          <w:u w:val="single"/>
        </w:rPr>
        <w:t>Preliminary process understanding:</w:t>
      </w:r>
    </w:p>
    <w:p w14:paraId="69C57A8D" w14:textId="77777777" w:rsidR="00B33965" w:rsidRPr="0010117F" w:rsidRDefault="00B33965" w:rsidP="00B33965">
      <w:pPr>
        <w:jc w:val="both"/>
      </w:pPr>
      <w:r w:rsidRPr="0010117F">
        <w:rPr>
          <w:u w:val="single"/>
        </w:rPr>
        <w:t>Impact:</w:t>
      </w:r>
      <w:r w:rsidRPr="0010117F">
        <w:t xml:space="preserve"> </w:t>
      </w:r>
    </w:p>
    <w:p w14:paraId="57FB6F61" w14:textId="77777777" w:rsidR="00B33965" w:rsidRPr="0010117F" w:rsidRDefault="00B33965" w:rsidP="00B33965">
      <w:r w:rsidRPr="0010117F">
        <w:rPr>
          <w:u w:val="single"/>
        </w:rPr>
        <w:t>Climate change context:</w:t>
      </w:r>
      <w:r w:rsidRPr="0010117F">
        <w:t xml:space="preserve"> </w:t>
      </w:r>
    </w:p>
    <w:p w14:paraId="63ECB540" w14:textId="77777777" w:rsidR="00B33965" w:rsidRPr="0010117F" w:rsidRDefault="00B33965" w:rsidP="00B33965">
      <w:r w:rsidRPr="0010117F">
        <w:rPr>
          <w:u w:val="single"/>
        </w:rPr>
        <w:t>Socioeconomic risk context:</w:t>
      </w:r>
      <w:r w:rsidRPr="0010117F">
        <w:t xml:space="preserve"> </w:t>
      </w:r>
    </w:p>
    <w:p w14:paraId="0AF2505D" w14:textId="77777777" w:rsidR="00B33965" w:rsidRPr="0010117F" w:rsidRDefault="00B33965" w:rsidP="00B33965">
      <w:r w:rsidRPr="0010117F">
        <w:rPr>
          <w:u w:val="single"/>
        </w:rPr>
        <w:t>Early warning:</w:t>
      </w:r>
      <w:r w:rsidRPr="0010117F">
        <w:t xml:space="preserve"> </w:t>
      </w:r>
    </w:p>
    <w:p w14:paraId="0D01B9C8" w14:textId="77777777" w:rsidR="00B33965" w:rsidRPr="0010117F" w:rsidRDefault="00B33965" w:rsidP="00B33965">
      <w:r w:rsidRPr="0010117F">
        <w:rPr>
          <w:u w:val="single"/>
        </w:rPr>
        <w:t>Potential for recurring events:</w:t>
      </w:r>
      <w:r w:rsidRPr="0010117F">
        <w:t xml:space="preserve"> </w:t>
      </w:r>
    </w:p>
    <w:p w14:paraId="1640F7C3" w14:textId="77777777" w:rsidR="00B33965" w:rsidRDefault="00B33965" w:rsidP="00B33965">
      <w:pPr>
        <w:rPr>
          <w:lang w:val="en-US"/>
        </w:rPr>
      </w:pPr>
      <w:r w:rsidRPr="0010117F">
        <w:rPr>
          <w:u w:val="single"/>
        </w:rPr>
        <w:t>S</w:t>
      </w:r>
      <w:proofErr w:type="spellStart"/>
      <w:r w:rsidRPr="00887A84">
        <w:rPr>
          <w:u w:val="single"/>
          <w:lang w:val="en-US"/>
        </w:rPr>
        <w:t>imilar</w:t>
      </w:r>
      <w:proofErr w:type="spellEnd"/>
      <w:r w:rsidRPr="00887A84">
        <w:rPr>
          <w:u w:val="single"/>
          <w:lang w:val="en-US"/>
        </w:rPr>
        <w:t xml:space="preserve"> events/frequency:</w:t>
      </w:r>
      <w:r>
        <w:rPr>
          <w:lang w:val="en-US"/>
        </w:rPr>
        <w:t xml:space="preserve"> </w:t>
      </w:r>
    </w:p>
    <w:p w14:paraId="556DBFF7" w14:textId="77777777" w:rsidR="00B33965" w:rsidRDefault="00B33965" w:rsidP="00B33965">
      <w:pPr>
        <w:rPr>
          <w:b/>
          <w:bCs/>
          <w:u w:val="single"/>
        </w:rPr>
      </w:pPr>
      <w:r w:rsidRPr="00887A84">
        <w:rPr>
          <w:u w:val="single"/>
          <w:lang w:val="en-US"/>
        </w:rPr>
        <w:t>Sources</w:t>
      </w:r>
      <w:r>
        <w:rPr>
          <w:lang w:val="en-US"/>
        </w:rPr>
        <w:t xml:space="preserve">: </w:t>
      </w:r>
    </w:p>
    <w:p w14:paraId="2C8606F8" w14:textId="77777777" w:rsidR="00B33965" w:rsidRDefault="00B33965">
      <w:pPr>
        <w:rPr>
          <w:u w:val="single"/>
        </w:rPr>
      </w:pPr>
      <w:r>
        <w:rPr>
          <w:u w:val="single"/>
        </w:rPr>
        <w:br w:type="page"/>
      </w:r>
    </w:p>
    <w:p w14:paraId="36A17E6C" w14:textId="1CDEDB0B" w:rsidR="00F30166" w:rsidRPr="00887A84" w:rsidRDefault="00F30166">
      <w:pPr>
        <w:rPr>
          <w:u w:val="single"/>
          <w:lang w:val="en-US"/>
        </w:rPr>
      </w:pPr>
      <w:r w:rsidRPr="00887A84">
        <w:rPr>
          <w:u w:val="single"/>
          <w:lang w:val="en-US"/>
        </w:rPr>
        <w:lastRenderedPageBreak/>
        <w:t xml:space="preserve">Literature context: </w:t>
      </w:r>
    </w:p>
    <w:p w14:paraId="30D22B4D" w14:textId="2CC63562" w:rsidR="00F30166" w:rsidRDefault="00F30166">
      <w:pPr>
        <w:rPr>
          <w:lang w:val="en-US"/>
        </w:rPr>
      </w:pPr>
    </w:p>
    <w:p w14:paraId="30320BA2" w14:textId="77777777" w:rsidR="00F30166" w:rsidRDefault="00F30166">
      <w:pPr>
        <w:rPr>
          <w:lang w:val="en-US"/>
        </w:rPr>
      </w:pPr>
    </w:p>
    <w:p w14:paraId="5B7C3437" w14:textId="77777777" w:rsidR="00826507" w:rsidRDefault="00826507">
      <w:pPr>
        <w:rPr>
          <w:lang w:val="en-US"/>
        </w:rPr>
      </w:pPr>
    </w:p>
    <w:p w14:paraId="661CF97A" w14:textId="77777777" w:rsidR="00826507" w:rsidRPr="00826507" w:rsidRDefault="00826507">
      <w:pPr>
        <w:rPr>
          <w:lang w:val="en-US"/>
        </w:rPr>
      </w:pPr>
    </w:p>
    <w:sectPr w:rsidR="00826507" w:rsidRPr="00826507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29FE3A" w14:textId="77777777" w:rsidR="00C12662" w:rsidRDefault="00C12662" w:rsidP="00F22DDB">
      <w:pPr>
        <w:spacing w:after="0" w:line="240" w:lineRule="auto"/>
      </w:pPr>
      <w:r>
        <w:separator/>
      </w:r>
    </w:p>
  </w:endnote>
  <w:endnote w:type="continuationSeparator" w:id="0">
    <w:p w14:paraId="61ACCFF0" w14:textId="77777777" w:rsidR="00C12662" w:rsidRDefault="00C12662" w:rsidP="00F22D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rdu Typesetting">
    <w:charset w:val="B2"/>
    <w:family w:val="script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22D6D" w14:textId="2A083039" w:rsidR="00F07AA9" w:rsidRPr="00F07AA9" w:rsidRDefault="00F07AA9" w:rsidP="00F07AA9">
    <w:pPr>
      <w:pStyle w:val="Fuzeile"/>
    </w:pPr>
    <w:r>
      <w:t>Author(s):</w:t>
    </w:r>
    <w:r>
      <w:ptab w:relativeTo="margin" w:alignment="center" w:leader="none"/>
    </w:r>
    <w:r>
      <w:ptab w:relativeTo="margin" w:alignment="right" w:leader="none"/>
    </w:r>
    <w:r w:rsidRPr="00471D18">
      <w:t xml:space="preserve"> </w:t>
    </w:r>
    <w:r>
      <w:t>Last update: YYYY/MM/DD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D4D43C" w14:textId="77777777" w:rsidR="00C12662" w:rsidRDefault="00C12662" w:rsidP="00F22DDB">
      <w:pPr>
        <w:spacing w:after="0" w:line="240" w:lineRule="auto"/>
      </w:pPr>
      <w:r>
        <w:separator/>
      </w:r>
    </w:p>
  </w:footnote>
  <w:footnote w:type="continuationSeparator" w:id="0">
    <w:p w14:paraId="5368B932" w14:textId="77777777" w:rsidR="00C12662" w:rsidRDefault="00C12662" w:rsidP="00F22D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B3AB6" w14:textId="0D1AAE96" w:rsidR="00F22DDB" w:rsidRPr="00F22DDB" w:rsidRDefault="00F22DDB" w:rsidP="00F22DDB">
    <w:pPr>
      <w:pStyle w:val="Kopfzeile"/>
    </w:pPr>
    <w:r>
      <w:rPr>
        <w:b/>
        <w:bCs/>
        <w:noProof/>
        <w:u w:val="single"/>
        <w:lang w:val="en-US"/>
      </w:rPr>
      <w:drawing>
        <wp:anchor distT="0" distB="0" distL="114300" distR="114300" simplePos="0" relativeHeight="251659264" behindDoc="0" locked="0" layoutInCell="1" allowOverlap="1" wp14:anchorId="42E32023" wp14:editId="752E43D1">
          <wp:simplePos x="0" y="0"/>
          <wp:positionH relativeFrom="column">
            <wp:posOffset>5080000</wp:posOffset>
          </wp:positionH>
          <wp:positionV relativeFrom="paragraph">
            <wp:posOffset>-241935</wp:posOffset>
          </wp:positionV>
          <wp:extent cx="971550" cy="639445"/>
          <wp:effectExtent l="0" t="0" r="0" b="8255"/>
          <wp:wrapThrough wrapText="bothSides">
            <wp:wrapPolygon edited="0">
              <wp:start x="9741" y="0"/>
              <wp:lineTo x="0" y="15444"/>
              <wp:lineTo x="0" y="21235"/>
              <wp:lineTo x="21176" y="21235"/>
              <wp:lineTo x="21176" y="15444"/>
              <wp:lineTo x="11435" y="0"/>
              <wp:lineTo x="9741" y="0"/>
            </wp:wrapPolygon>
          </wp:wrapThrough>
          <wp:docPr id="1863357759" name="Grafik 1" descr="Ein Bild, das Dreieck, Schrift, Grafiken, Reihe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63357759" name="Grafik 1" descr="Ein Bild, das Dreieck, Schrift, Grafiken, Reihe enthält.&#10;&#10;Automatisch generierte Beschreibu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1550" cy="6394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RHA Report No. X</w:t>
    </w:r>
    <w:r>
      <w:ptab w:relativeTo="margin" w:alignment="center" w:leader="none"/>
    </w:r>
    <w:r>
      <w:t>Urdu</w:t>
    </w:r>
    <w:r>
      <w:t xml:space="preserve"> (p.1)/English (p.2)</w:t>
    </w:r>
    <w:r w:rsidRPr="00F22DDB">
      <w:rPr>
        <w:b/>
        <w:bCs/>
        <w:noProof/>
        <w:u w:val="single"/>
        <w:lang w:val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507"/>
    <w:rsid w:val="00080A23"/>
    <w:rsid w:val="0010117F"/>
    <w:rsid w:val="001C311B"/>
    <w:rsid w:val="001E6DB7"/>
    <w:rsid w:val="002219E5"/>
    <w:rsid w:val="00312BA5"/>
    <w:rsid w:val="00314193"/>
    <w:rsid w:val="00405566"/>
    <w:rsid w:val="00540501"/>
    <w:rsid w:val="00574EED"/>
    <w:rsid w:val="007F5E6E"/>
    <w:rsid w:val="00826507"/>
    <w:rsid w:val="00887A84"/>
    <w:rsid w:val="00896A68"/>
    <w:rsid w:val="00A566E8"/>
    <w:rsid w:val="00A87118"/>
    <w:rsid w:val="00B33965"/>
    <w:rsid w:val="00BE2A37"/>
    <w:rsid w:val="00C01A4B"/>
    <w:rsid w:val="00C12662"/>
    <w:rsid w:val="00C525B4"/>
    <w:rsid w:val="00C8452B"/>
    <w:rsid w:val="00DD3D9A"/>
    <w:rsid w:val="00F0785B"/>
    <w:rsid w:val="00F07AA9"/>
    <w:rsid w:val="00F22DDB"/>
    <w:rsid w:val="00F30166"/>
    <w:rsid w:val="00F67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772D2"/>
  <w15:chartTrackingRefBased/>
  <w15:docId w15:val="{1F204D28-E6BF-4275-AF21-56C5283F4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265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265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265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265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265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265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265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265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265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265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265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265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26507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26507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2650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2650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2650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2650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265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265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265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265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265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2650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2650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2650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265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26507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26507"/>
    <w:rPr>
      <w:b/>
      <w:bCs/>
      <w:smallCaps/>
      <w:color w:val="0F4761" w:themeColor="accent1" w:themeShade="BF"/>
      <w:spacing w:val="5"/>
    </w:rPr>
  </w:style>
  <w:style w:type="paragraph" w:styleId="Literaturverzeichnis">
    <w:name w:val="Bibliography"/>
    <w:basedOn w:val="Standard"/>
    <w:next w:val="Standard"/>
    <w:uiPriority w:val="37"/>
    <w:unhideWhenUsed/>
    <w:rsid w:val="00F30166"/>
    <w:pPr>
      <w:spacing w:after="0" w:line="480" w:lineRule="auto"/>
      <w:ind w:left="720" w:hanging="720"/>
    </w:pPr>
  </w:style>
  <w:style w:type="character" w:styleId="Hyperlink">
    <w:name w:val="Hyperlink"/>
    <w:basedOn w:val="Absatz-Standardschriftart"/>
    <w:uiPriority w:val="99"/>
    <w:unhideWhenUsed/>
    <w:rsid w:val="00887A84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87A84"/>
    <w:rPr>
      <w:color w:val="605E5C"/>
      <w:shd w:val="clear" w:color="auto" w:fill="E1DFDD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887A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PK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887A84"/>
    <w:rPr>
      <w:rFonts w:ascii="Courier New" w:eastAsia="Times New Roman" w:hAnsi="Courier New" w:cs="Courier New"/>
      <w:kern w:val="0"/>
      <w:sz w:val="20"/>
      <w:szCs w:val="20"/>
      <w:lang w:val="en-PK" w:eastAsia="en-PK"/>
    </w:rPr>
  </w:style>
  <w:style w:type="character" w:customStyle="1" w:styleId="y2iqfc">
    <w:name w:val="y2iqfc"/>
    <w:basedOn w:val="Absatz-Standardschriftart"/>
    <w:rsid w:val="00887A84"/>
  </w:style>
  <w:style w:type="character" w:customStyle="1" w:styleId="nep">
    <w:name w:val="nep"/>
    <w:basedOn w:val="Absatz-Standardschriftart"/>
    <w:rsid w:val="00887A84"/>
  </w:style>
  <w:style w:type="paragraph" w:styleId="Kopfzeile">
    <w:name w:val="header"/>
    <w:basedOn w:val="Standard"/>
    <w:link w:val="KopfzeileZchn"/>
    <w:uiPriority w:val="99"/>
    <w:unhideWhenUsed/>
    <w:rsid w:val="00F22D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22DDB"/>
  </w:style>
  <w:style w:type="paragraph" w:styleId="Fuzeile">
    <w:name w:val="footer"/>
    <w:basedOn w:val="Standard"/>
    <w:link w:val="FuzeileZchn"/>
    <w:uiPriority w:val="99"/>
    <w:unhideWhenUsed/>
    <w:rsid w:val="00F22D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22D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4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8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8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24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6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21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1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6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1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34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1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8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5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51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5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4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8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5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03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6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8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3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2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72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9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4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1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5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25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21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9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16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04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5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3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92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5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2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5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9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0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48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0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19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93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3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4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7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Steiner</dc:creator>
  <cp:keywords/>
  <dc:description/>
  <cp:lastModifiedBy>Jakob Steiner</cp:lastModifiedBy>
  <cp:revision>4</cp:revision>
  <cp:lastPrinted>2024-04-23T08:01:00Z</cp:lastPrinted>
  <dcterms:created xsi:type="dcterms:W3CDTF">2024-04-26T08:11:00Z</dcterms:created>
  <dcterms:modified xsi:type="dcterms:W3CDTF">2024-04-26T09:02:00Z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zotero-version="6.0.36"&gt;&lt;session id="JEKy4ehV"/&gt;&lt;style id="http://www.zotero.org/styles/apa" locale="en-US" hasBibliography="1" bibliographyStyleHasBeenSet="1"/&gt;&lt;prefs&gt;&lt;pref name="fieldType" value="Field"/&gt;&lt;/prefs&gt;&lt;/data&gt;</vt:lpwstr>
  </property>
</Properties>
</file>