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2CF" w:rsidRPr="002B627E" w:rsidRDefault="002B627E" w:rsidP="002B627E">
      <w:pPr>
        <w:spacing w:line="240" w:lineRule="auto"/>
        <w:jc w:val="center"/>
        <w:rPr>
          <w:rFonts w:cs="Segoe UI"/>
          <w:b/>
          <w:szCs w:val="20"/>
        </w:rPr>
      </w:pPr>
      <w:r w:rsidRPr="002B627E">
        <w:rPr>
          <w:rFonts w:cs="Segoe UI"/>
          <w:b/>
          <w:szCs w:val="20"/>
        </w:rPr>
        <w:t>SOAL STS SEMESTER II</w:t>
      </w:r>
    </w:p>
    <w:p w:rsidR="00BE52CF" w:rsidRPr="002B627E" w:rsidRDefault="00BE52CF" w:rsidP="002B627E">
      <w:pPr>
        <w:spacing w:line="240" w:lineRule="auto"/>
        <w:jc w:val="both"/>
        <w:rPr>
          <w:rFonts w:cs="Segoe UI"/>
          <w:szCs w:val="20"/>
        </w:rPr>
      </w:pPr>
    </w:p>
    <w:p w:rsidR="00BE52CF" w:rsidRPr="002B627E" w:rsidRDefault="002B627E" w:rsidP="002B627E">
      <w:pPr>
        <w:spacing w:line="240" w:lineRule="auto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MATA PELAJARAN</w:t>
      </w:r>
      <w:proofErr w:type="gramStart"/>
      <w:r w:rsidR="00305396" w:rsidRPr="002B627E">
        <w:rPr>
          <w:rFonts w:cs="Segoe UI"/>
          <w:szCs w:val="20"/>
        </w:rPr>
        <w:tab/>
      </w:r>
      <w:r w:rsidRPr="002B627E">
        <w:rPr>
          <w:rFonts w:cs="Segoe UI"/>
          <w:szCs w:val="20"/>
        </w:rPr>
        <w:t xml:space="preserve"> :</w:t>
      </w:r>
      <w:proofErr w:type="gramEnd"/>
      <w:r w:rsidRPr="002B627E">
        <w:rPr>
          <w:rFonts w:cs="Segoe UI"/>
          <w:szCs w:val="20"/>
        </w:rPr>
        <w:t xml:space="preserve"> GEOGRAFI</w:t>
      </w:r>
    </w:p>
    <w:p w:rsidR="00BE52CF" w:rsidRPr="002B627E" w:rsidRDefault="00305396" w:rsidP="002B627E">
      <w:pPr>
        <w:spacing w:line="240" w:lineRule="auto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KELAS</w:t>
      </w:r>
      <w:r w:rsidRPr="002B627E">
        <w:rPr>
          <w:rFonts w:cs="Segoe UI"/>
          <w:szCs w:val="20"/>
        </w:rPr>
        <w:tab/>
      </w:r>
      <w:r w:rsidRPr="002B627E">
        <w:rPr>
          <w:rFonts w:cs="Segoe UI"/>
          <w:szCs w:val="20"/>
        </w:rPr>
        <w:tab/>
      </w:r>
      <w:r w:rsidRPr="002B627E">
        <w:rPr>
          <w:rFonts w:cs="Segoe UI"/>
          <w:szCs w:val="20"/>
        </w:rPr>
        <w:tab/>
      </w:r>
      <w:r w:rsidR="002B627E" w:rsidRPr="002B627E">
        <w:rPr>
          <w:rFonts w:cs="Segoe UI"/>
          <w:szCs w:val="20"/>
        </w:rPr>
        <w:t>: X</w:t>
      </w:r>
    </w:p>
    <w:p w:rsidR="00BE52CF" w:rsidRPr="002B627E" w:rsidRDefault="002B627E" w:rsidP="002B627E">
      <w:pPr>
        <w:spacing w:line="240" w:lineRule="auto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TAHUN PELAJARAN</w:t>
      </w:r>
      <w:r w:rsidR="00305396" w:rsidRPr="002B627E">
        <w:rPr>
          <w:rFonts w:cs="Segoe UI"/>
          <w:szCs w:val="20"/>
        </w:rPr>
        <w:tab/>
      </w:r>
      <w:r w:rsidRPr="002B627E">
        <w:rPr>
          <w:rFonts w:cs="Segoe UI"/>
          <w:szCs w:val="20"/>
        </w:rPr>
        <w:t>: 2025/2026</w:t>
      </w:r>
    </w:p>
    <w:p w:rsidR="00BE52CF" w:rsidRPr="002B627E" w:rsidRDefault="00BE52CF" w:rsidP="002B627E">
      <w:pPr>
        <w:spacing w:line="240" w:lineRule="auto"/>
        <w:jc w:val="both"/>
        <w:rPr>
          <w:rFonts w:cs="Segoe UI"/>
          <w:szCs w:val="20"/>
        </w:rPr>
      </w:pPr>
      <w:bookmarkStart w:id="0" w:name="_GoBack"/>
      <w:bookmarkEnd w:id="0"/>
    </w:p>
    <w:p w:rsidR="00305396" w:rsidRPr="002B627E" w:rsidRDefault="002B627E" w:rsidP="002B627E">
      <w:pPr>
        <w:pStyle w:val="ListParagraph"/>
        <w:numPr>
          <w:ilvl w:val="0"/>
          <w:numId w:val="10"/>
        </w:numPr>
        <w:spacing w:line="240" w:lineRule="auto"/>
        <w:ind w:left="426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SOAL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pengertian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litosfer!</w:t>
      </w:r>
      <w:proofErr w:type="spellEnd"/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dua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lapisan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utama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penyusun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litosfer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perbedaan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kerak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benua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kerak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samudra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tenaga</w:t>
      </w:r>
      <w:proofErr w:type="spellEnd"/>
      <w:r w:rsidRPr="002B627E">
        <w:rPr>
          <w:rFonts w:cs="Segoe UI"/>
          <w:szCs w:val="20"/>
        </w:rPr>
        <w:t xml:space="preserve"> endogen?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tiga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contoh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tenaga</w:t>
      </w:r>
      <w:proofErr w:type="spellEnd"/>
      <w:r w:rsidRPr="002B627E">
        <w:rPr>
          <w:rFonts w:cs="Segoe UI"/>
          <w:szCs w:val="20"/>
        </w:rPr>
        <w:t xml:space="preserve"> endogen yang </w:t>
      </w:r>
      <w:proofErr w:type="spellStart"/>
      <w:r w:rsidRPr="002B627E">
        <w:rPr>
          <w:rFonts w:cs="Segoe UI"/>
          <w:szCs w:val="20"/>
        </w:rPr>
        <w:t>memengaruhi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litosfer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pengertian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vulkanisme!</w:t>
      </w:r>
      <w:proofErr w:type="spellEnd"/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gempa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tektonik</w:t>
      </w:r>
      <w:proofErr w:type="spellEnd"/>
      <w:r w:rsidRPr="002B627E">
        <w:rPr>
          <w:rFonts w:cs="Segoe UI"/>
          <w:szCs w:val="20"/>
        </w:rPr>
        <w:t>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tiga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jenis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batuan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berdasarkan</w:t>
      </w:r>
      <w:proofErr w:type="spellEnd"/>
      <w:r w:rsidRPr="002B627E">
        <w:rPr>
          <w:rFonts w:cs="Segoe UI"/>
          <w:szCs w:val="20"/>
        </w:rPr>
        <w:t xml:space="preserve"> proses </w:t>
      </w:r>
      <w:proofErr w:type="spellStart"/>
      <w:r w:rsidRPr="002B627E">
        <w:rPr>
          <w:rFonts w:cs="Segoe UI"/>
          <w:szCs w:val="20"/>
        </w:rPr>
        <w:t>terbentuknya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proses </w:t>
      </w:r>
      <w:proofErr w:type="spellStart"/>
      <w:r w:rsidRPr="002B627E">
        <w:rPr>
          <w:rFonts w:cs="Segoe UI"/>
          <w:szCs w:val="20"/>
        </w:rPr>
        <w:t>terbentuknya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batuan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sedimen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pelapukan</w:t>
      </w:r>
      <w:proofErr w:type="spellEnd"/>
      <w:r w:rsidRPr="002B627E">
        <w:rPr>
          <w:rFonts w:cs="Segoe UI"/>
          <w:szCs w:val="20"/>
        </w:rPr>
        <w:t>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tiga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jenis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pelapukan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terjadi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pada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batuan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pengertian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erosi!</w:t>
      </w:r>
      <w:proofErr w:type="spellEnd"/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dua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faktor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memengaruhi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terjadinya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erosi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pedosfer</w:t>
      </w:r>
      <w:proofErr w:type="spellEnd"/>
      <w:r w:rsidRPr="002B627E">
        <w:rPr>
          <w:rFonts w:cs="Segoe UI"/>
          <w:szCs w:val="20"/>
        </w:rPr>
        <w:t>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proses </w:t>
      </w:r>
      <w:proofErr w:type="spellStart"/>
      <w:r w:rsidRPr="002B627E">
        <w:rPr>
          <w:rFonts w:cs="Segoe UI"/>
          <w:szCs w:val="20"/>
        </w:rPr>
        <w:t>pembentukan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secara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singkat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lima </w:t>
      </w:r>
      <w:proofErr w:type="spellStart"/>
      <w:r w:rsidRPr="002B627E">
        <w:rPr>
          <w:rFonts w:cs="Segoe UI"/>
          <w:szCs w:val="20"/>
        </w:rPr>
        <w:t>faktor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pembentuk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menurut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ilmu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geografi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horizon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>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tiga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contoh</w:t>
      </w:r>
      <w:proofErr w:type="spellEnd"/>
      <w:r w:rsidRPr="002B627E">
        <w:rPr>
          <w:rFonts w:cs="Segoe UI"/>
          <w:szCs w:val="20"/>
        </w:rPr>
        <w:t xml:space="preserve"> horizon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perbedaan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humus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liat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kesuburan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>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dua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cara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menjaga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kesuburan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pengaruh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aktivitas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</w:t>
      </w:r>
      <w:r w:rsidR="00305396" w:rsidRPr="002B627E">
        <w:rPr>
          <w:rFonts w:cs="Segoe UI"/>
          <w:szCs w:val="20"/>
        </w:rPr>
        <w:t>anusia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terhadap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kerusakan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tanah</w:t>
      </w:r>
      <w:proofErr w:type="spellEnd"/>
      <w:r w:rsidR="00305396" w:rsidRPr="002B627E">
        <w:rPr>
          <w:rFonts w:cs="Segoe UI"/>
          <w:szCs w:val="20"/>
        </w:rPr>
        <w:t>!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Apa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dimaksud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dengan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konservasi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>?</w:t>
      </w:r>
    </w:p>
    <w:p w:rsidR="00305396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Sebutkan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dua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metode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konservasi</w:t>
      </w:r>
      <w:proofErr w:type="spellEnd"/>
      <w:r w:rsidRPr="002B627E">
        <w:rPr>
          <w:rFonts w:cs="Segoe UI"/>
          <w:szCs w:val="20"/>
        </w:rPr>
        <w:t xml:space="preserve"> tanah yang </w:t>
      </w:r>
      <w:proofErr w:type="spellStart"/>
      <w:r w:rsidRPr="002B627E">
        <w:rPr>
          <w:rFonts w:cs="Segoe UI"/>
          <w:szCs w:val="20"/>
        </w:rPr>
        <w:t>dapat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dilakukan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petani</w:t>
      </w:r>
      <w:proofErr w:type="spellEnd"/>
      <w:r w:rsidR="00305396" w:rsidRPr="002B627E">
        <w:rPr>
          <w:rFonts w:cs="Segoe UI"/>
          <w:szCs w:val="20"/>
        </w:rPr>
        <w:t>!</w:t>
      </w:r>
    </w:p>
    <w:p w:rsidR="00BE52CF" w:rsidRPr="002B627E" w:rsidRDefault="002B627E" w:rsidP="002B627E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Jelaskan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hubungan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antara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litosfer</w:t>
      </w:r>
      <w:proofErr w:type="spellEnd"/>
      <w:r w:rsidRPr="002B627E">
        <w:rPr>
          <w:rFonts w:cs="Segoe UI"/>
          <w:szCs w:val="20"/>
        </w:rPr>
        <w:t xml:space="preserve"> dan </w:t>
      </w:r>
      <w:proofErr w:type="spellStart"/>
      <w:r w:rsidRPr="002B627E">
        <w:rPr>
          <w:rFonts w:cs="Segoe UI"/>
          <w:szCs w:val="20"/>
        </w:rPr>
        <w:t>pedosfer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dalam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kehidupan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manusia</w:t>
      </w:r>
      <w:proofErr w:type="spellEnd"/>
      <w:r w:rsidRPr="002B627E">
        <w:rPr>
          <w:rFonts w:cs="Segoe UI"/>
          <w:szCs w:val="20"/>
        </w:rPr>
        <w:t>!</w:t>
      </w:r>
    </w:p>
    <w:p w:rsidR="00305396" w:rsidRPr="002B627E" w:rsidRDefault="00305396" w:rsidP="002B627E">
      <w:pPr>
        <w:pStyle w:val="ListParagraph"/>
        <w:numPr>
          <w:ilvl w:val="0"/>
          <w:numId w:val="10"/>
        </w:numPr>
        <w:spacing w:line="240" w:lineRule="auto"/>
        <w:ind w:left="284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JAWABA</w:t>
      </w:r>
      <w:r w:rsidR="002B627E" w:rsidRPr="002B627E">
        <w:rPr>
          <w:rFonts w:cs="Segoe UI"/>
          <w:szCs w:val="20"/>
        </w:rPr>
        <w:t>N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Litosfer</w:t>
      </w:r>
      <w:proofErr w:type="spellEnd"/>
      <w:r w:rsidRPr="002B627E">
        <w:rPr>
          <w:rFonts w:cs="Segoe UI"/>
          <w:szCs w:val="20"/>
        </w:rPr>
        <w:t xml:space="preserve"> adalah lapisan terluar bumi yang tersusun atas batuan dan membentuk kerak bumi </w:t>
      </w:r>
      <w:proofErr w:type="spellStart"/>
      <w:r w:rsidRPr="002B627E">
        <w:rPr>
          <w:rFonts w:cs="Segoe UI"/>
          <w:szCs w:val="20"/>
        </w:rPr>
        <w:t>serta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bagian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atas</w:t>
      </w:r>
      <w:proofErr w:type="spellEnd"/>
      <w:r w:rsidRPr="002B627E">
        <w:rPr>
          <w:rFonts w:cs="Segoe UI"/>
          <w:szCs w:val="20"/>
        </w:rPr>
        <w:t xml:space="preserve"> mantel.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Dua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lapisan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utama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penyusun</w:t>
      </w:r>
      <w:proofErr w:type="spellEnd"/>
      <w:r w:rsidRPr="002B627E">
        <w:rPr>
          <w:rFonts w:cs="Segoe UI"/>
          <w:szCs w:val="20"/>
        </w:rPr>
        <w:t xml:space="preserve"> litos</w:t>
      </w:r>
      <w:r w:rsidRPr="002B627E">
        <w:rPr>
          <w:rFonts w:cs="Segoe UI"/>
          <w:szCs w:val="20"/>
        </w:rPr>
        <w:t xml:space="preserve">fer adalah kerak bumi dan </w:t>
      </w:r>
      <w:proofErr w:type="spellStart"/>
      <w:r w:rsidRPr="002B627E">
        <w:rPr>
          <w:rFonts w:cs="Segoe UI"/>
          <w:szCs w:val="20"/>
        </w:rPr>
        <w:t>bagian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atas</w:t>
      </w:r>
      <w:proofErr w:type="spellEnd"/>
      <w:r w:rsidRPr="002B627E">
        <w:rPr>
          <w:rFonts w:cs="Segoe UI"/>
          <w:szCs w:val="20"/>
        </w:rPr>
        <w:t xml:space="preserve"> mantel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Kerak</w:t>
      </w:r>
      <w:proofErr w:type="spellEnd"/>
      <w:r w:rsidRPr="002B627E">
        <w:rPr>
          <w:rFonts w:cs="Segoe UI"/>
          <w:szCs w:val="20"/>
        </w:rPr>
        <w:t xml:space="preserve"> benua lebih tebal dan tersusun oleh batuan granit, sedangkan kerak samudra lebih tipis dan banyak </w:t>
      </w:r>
      <w:proofErr w:type="spellStart"/>
      <w:r w:rsidRPr="002B627E">
        <w:rPr>
          <w:rFonts w:cs="Segoe UI"/>
          <w:szCs w:val="20"/>
        </w:rPr>
        <w:t>tersusun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oleh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batuan</w:t>
      </w:r>
      <w:proofErr w:type="spellEnd"/>
      <w:r w:rsidRPr="002B627E">
        <w:rPr>
          <w:rFonts w:cs="Segoe UI"/>
          <w:szCs w:val="20"/>
        </w:rPr>
        <w:t xml:space="preserve"> basalt.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Tenaga endogen adalah tenaga yang berasal dari dalam bumi yang men</w:t>
      </w:r>
      <w:r w:rsidRPr="002B627E">
        <w:rPr>
          <w:rFonts w:cs="Segoe UI"/>
          <w:szCs w:val="20"/>
        </w:rPr>
        <w:t xml:space="preserve">yebabkan </w:t>
      </w:r>
      <w:proofErr w:type="spellStart"/>
      <w:r w:rsidRPr="002B627E">
        <w:rPr>
          <w:rFonts w:cs="Segoe UI"/>
          <w:szCs w:val="20"/>
        </w:rPr>
        <w:t>perubahan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bentuk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permukaan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Contoh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tenaga</w:t>
      </w:r>
      <w:proofErr w:type="spellEnd"/>
      <w:r w:rsidRPr="002B627E">
        <w:rPr>
          <w:rFonts w:cs="Segoe UI"/>
          <w:szCs w:val="20"/>
        </w:rPr>
        <w:t xml:space="preserve"> endogen </w:t>
      </w:r>
      <w:proofErr w:type="spellStart"/>
      <w:r w:rsidRPr="002B627E">
        <w:rPr>
          <w:rFonts w:cs="Segoe UI"/>
          <w:szCs w:val="20"/>
        </w:rPr>
        <w:t>antara</w:t>
      </w:r>
      <w:proofErr w:type="spellEnd"/>
      <w:r w:rsidRPr="002B627E">
        <w:rPr>
          <w:rFonts w:cs="Segoe UI"/>
          <w:szCs w:val="20"/>
        </w:rPr>
        <w:t xml:space="preserve"> lain tektonisme, </w:t>
      </w:r>
      <w:proofErr w:type="spellStart"/>
      <w:r w:rsidRPr="002B627E">
        <w:rPr>
          <w:rFonts w:cs="Segoe UI"/>
          <w:szCs w:val="20"/>
        </w:rPr>
        <w:t>vulkanisme</w:t>
      </w:r>
      <w:proofErr w:type="spellEnd"/>
      <w:r w:rsidRPr="002B627E">
        <w:rPr>
          <w:rFonts w:cs="Segoe UI"/>
          <w:szCs w:val="20"/>
        </w:rPr>
        <w:t xml:space="preserve">,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gempa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Vulkanisme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adalah</w:t>
      </w:r>
      <w:proofErr w:type="spellEnd"/>
      <w:r w:rsidRPr="002B627E">
        <w:rPr>
          <w:rFonts w:cs="Segoe UI"/>
          <w:szCs w:val="20"/>
        </w:rPr>
        <w:t xml:space="preserve"> proses </w:t>
      </w:r>
      <w:proofErr w:type="spellStart"/>
      <w:r w:rsidRPr="002B627E">
        <w:rPr>
          <w:rFonts w:cs="Segoe UI"/>
          <w:szCs w:val="20"/>
        </w:rPr>
        <w:t>naiknya</w:t>
      </w:r>
      <w:proofErr w:type="spellEnd"/>
      <w:r w:rsidRPr="002B627E">
        <w:rPr>
          <w:rFonts w:cs="Segoe UI"/>
          <w:szCs w:val="20"/>
        </w:rPr>
        <w:t xml:space="preserve"> magma dari dalam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menuju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permukaan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Gempa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bumi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tektonik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adalah</w:t>
      </w:r>
      <w:proofErr w:type="spellEnd"/>
      <w:r w:rsidRPr="002B627E">
        <w:rPr>
          <w:rFonts w:cs="Segoe UI"/>
          <w:szCs w:val="20"/>
        </w:rPr>
        <w:t xml:space="preserve"> gempa yang terjadi akibat </w:t>
      </w:r>
      <w:r w:rsidRPr="002B627E">
        <w:rPr>
          <w:rFonts w:cs="Segoe UI"/>
          <w:szCs w:val="20"/>
        </w:rPr>
        <w:t xml:space="preserve">pergeseran </w:t>
      </w:r>
      <w:proofErr w:type="spellStart"/>
      <w:r w:rsidRPr="002B627E">
        <w:rPr>
          <w:rFonts w:cs="Segoe UI"/>
          <w:szCs w:val="20"/>
        </w:rPr>
        <w:t>atau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pergerakan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lempeng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tektonik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Jenis</w:t>
      </w:r>
      <w:proofErr w:type="spellEnd"/>
      <w:r w:rsidRPr="002B627E">
        <w:rPr>
          <w:rFonts w:cs="Segoe UI"/>
          <w:szCs w:val="20"/>
        </w:rPr>
        <w:t xml:space="preserve"> batuan berdasarkan proses terbentuknya yaitu batuan beku, batuan </w:t>
      </w:r>
      <w:proofErr w:type="spellStart"/>
      <w:r w:rsidRPr="002B627E">
        <w:rPr>
          <w:rFonts w:cs="Segoe UI"/>
          <w:szCs w:val="20"/>
        </w:rPr>
        <w:t>sedimen</w:t>
      </w:r>
      <w:proofErr w:type="spellEnd"/>
      <w:r w:rsidRPr="002B627E">
        <w:rPr>
          <w:rFonts w:cs="Segoe UI"/>
          <w:szCs w:val="20"/>
        </w:rPr>
        <w:t xml:space="preserve">,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batuan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metamorf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Batuan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sedimen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terbentuk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dari</w:t>
      </w:r>
      <w:proofErr w:type="spellEnd"/>
      <w:r w:rsidRPr="002B627E">
        <w:rPr>
          <w:rFonts w:cs="Segoe UI"/>
          <w:szCs w:val="20"/>
        </w:rPr>
        <w:t xml:space="preserve"> hasil pelapukan batuan yang kemudian </w:t>
      </w:r>
      <w:proofErr w:type="spellStart"/>
      <w:r w:rsidRPr="002B627E">
        <w:rPr>
          <w:rFonts w:cs="Segoe UI"/>
          <w:szCs w:val="20"/>
        </w:rPr>
        <w:t>mengalami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pengendapan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pemadatan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Pelapukan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adalah</w:t>
      </w:r>
      <w:proofErr w:type="spellEnd"/>
      <w:r w:rsidRPr="002B627E">
        <w:rPr>
          <w:rFonts w:cs="Segoe UI"/>
          <w:szCs w:val="20"/>
        </w:rPr>
        <w:t xml:space="preserve"> proses </w:t>
      </w:r>
      <w:proofErr w:type="spellStart"/>
      <w:r w:rsidRPr="002B627E">
        <w:rPr>
          <w:rFonts w:cs="Segoe UI"/>
          <w:szCs w:val="20"/>
        </w:rPr>
        <w:t>penghancuran</w:t>
      </w:r>
      <w:proofErr w:type="spellEnd"/>
      <w:r w:rsidRPr="002B627E">
        <w:rPr>
          <w:rFonts w:cs="Segoe UI"/>
          <w:szCs w:val="20"/>
        </w:rPr>
        <w:t xml:space="preserve"> batuan menjadi bagian yang lebih </w:t>
      </w:r>
      <w:proofErr w:type="spellStart"/>
      <w:r w:rsidRPr="002B627E">
        <w:rPr>
          <w:rFonts w:cs="Segoe UI"/>
          <w:szCs w:val="20"/>
        </w:rPr>
        <w:t>kecil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akibat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pengaruh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alam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Tiga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jenis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pelapukan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yaitu</w:t>
      </w:r>
      <w:proofErr w:type="spellEnd"/>
      <w:r w:rsidRPr="002B627E">
        <w:rPr>
          <w:rFonts w:cs="Segoe UI"/>
          <w:szCs w:val="20"/>
        </w:rPr>
        <w:t xml:space="preserve"> pelapukan fisik, pelapuka</w:t>
      </w:r>
      <w:r w:rsidR="00305396" w:rsidRPr="002B627E">
        <w:rPr>
          <w:rFonts w:cs="Segoe UI"/>
          <w:szCs w:val="20"/>
        </w:rPr>
        <w:t xml:space="preserve">n </w:t>
      </w:r>
      <w:proofErr w:type="spellStart"/>
      <w:r w:rsidR="00305396" w:rsidRPr="002B627E">
        <w:rPr>
          <w:rFonts w:cs="Segoe UI"/>
          <w:szCs w:val="20"/>
        </w:rPr>
        <w:t>kimia</w:t>
      </w:r>
      <w:proofErr w:type="spellEnd"/>
      <w:r w:rsidR="00305396" w:rsidRPr="002B627E">
        <w:rPr>
          <w:rFonts w:cs="Segoe UI"/>
          <w:szCs w:val="20"/>
        </w:rPr>
        <w:t xml:space="preserve">, </w:t>
      </w:r>
      <w:proofErr w:type="spellStart"/>
      <w:r w:rsidR="00305396" w:rsidRPr="002B627E">
        <w:rPr>
          <w:rFonts w:cs="Segoe UI"/>
          <w:szCs w:val="20"/>
        </w:rPr>
        <w:t>dan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pelapukan</w:t>
      </w:r>
      <w:proofErr w:type="spellEnd"/>
      <w:r w:rsidR="00305396" w:rsidRPr="002B627E">
        <w:rPr>
          <w:rFonts w:cs="Segoe UI"/>
          <w:szCs w:val="20"/>
        </w:rPr>
        <w:t xml:space="preserve"> </w:t>
      </w:r>
      <w:proofErr w:type="spellStart"/>
      <w:r w:rsidR="00305396" w:rsidRPr="002B627E">
        <w:rPr>
          <w:rFonts w:cs="Segoe UI"/>
          <w:szCs w:val="20"/>
        </w:rPr>
        <w:t>biologis</w:t>
      </w:r>
      <w:proofErr w:type="spellEnd"/>
      <w:r w:rsidR="00305396"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Erosi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adalah</w:t>
      </w:r>
      <w:proofErr w:type="spellEnd"/>
      <w:r w:rsidRPr="002B627E">
        <w:rPr>
          <w:rFonts w:cs="Segoe UI"/>
          <w:szCs w:val="20"/>
        </w:rPr>
        <w:t xml:space="preserve"> proses </w:t>
      </w:r>
      <w:proofErr w:type="spellStart"/>
      <w:r w:rsidRPr="002B627E">
        <w:rPr>
          <w:rFonts w:cs="Segoe UI"/>
          <w:szCs w:val="20"/>
        </w:rPr>
        <w:t>pengikisan</w:t>
      </w:r>
      <w:proofErr w:type="spellEnd"/>
      <w:r w:rsidRPr="002B627E">
        <w:rPr>
          <w:rFonts w:cs="Segoe UI"/>
          <w:szCs w:val="20"/>
        </w:rPr>
        <w:t xml:space="preserve"> permukaan tanah oleh air, </w:t>
      </w:r>
      <w:proofErr w:type="spellStart"/>
      <w:r w:rsidRPr="002B627E">
        <w:rPr>
          <w:rFonts w:cs="Segoe UI"/>
          <w:szCs w:val="20"/>
        </w:rPr>
        <w:t>angi</w:t>
      </w:r>
      <w:r w:rsidRPr="002B627E">
        <w:rPr>
          <w:rFonts w:cs="Segoe UI"/>
          <w:szCs w:val="20"/>
        </w:rPr>
        <w:t>n</w:t>
      </w:r>
      <w:proofErr w:type="spellEnd"/>
      <w:r w:rsidRPr="002B627E">
        <w:rPr>
          <w:rFonts w:cs="Segoe UI"/>
          <w:szCs w:val="20"/>
        </w:rPr>
        <w:t xml:space="preserve">, </w:t>
      </w:r>
      <w:proofErr w:type="spellStart"/>
      <w:r w:rsidRPr="002B627E">
        <w:rPr>
          <w:rFonts w:cs="Segoe UI"/>
          <w:szCs w:val="20"/>
        </w:rPr>
        <w:t>atau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es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Faktor</w:t>
      </w:r>
      <w:proofErr w:type="spellEnd"/>
      <w:r w:rsidRPr="002B627E">
        <w:rPr>
          <w:rFonts w:cs="Segoe UI"/>
          <w:szCs w:val="20"/>
        </w:rPr>
        <w:t xml:space="preserve"> yang </w:t>
      </w:r>
      <w:proofErr w:type="spellStart"/>
      <w:r w:rsidRPr="002B627E">
        <w:rPr>
          <w:rFonts w:cs="Segoe UI"/>
          <w:szCs w:val="20"/>
        </w:rPr>
        <w:t>memengaruhi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erosi</w:t>
      </w:r>
      <w:proofErr w:type="spellEnd"/>
      <w:r w:rsidRPr="002B627E">
        <w:rPr>
          <w:rFonts w:cs="Segoe UI"/>
          <w:szCs w:val="20"/>
        </w:rPr>
        <w:t xml:space="preserve"> antara lain curah </w:t>
      </w:r>
      <w:proofErr w:type="spellStart"/>
      <w:r w:rsidRPr="002B627E">
        <w:rPr>
          <w:rFonts w:cs="Segoe UI"/>
          <w:szCs w:val="20"/>
        </w:rPr>
        <w:t>hujan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kemiringan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lereng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Pedosfer</w:t>
      </w:r>
      <w:proofErr w:type="spellEnd"/>
      <w:r w:rsidRPr="002B627E">
        <w:rPr>
          <w:rFonts w:cs="Segoe UI"/>
          <w:szCs w:val="20"/>
        </w:rPr>
        <w:t xml:space="preserve"> adalah lapisan tanah yang menutupi permukaan bumi dan menjadi </w:t>
      </w:r>
      <w:proofErr w:type="spellStart"/>
      <w:r w:rsidRPr="002B627E">
        <w:rPr>
          <w:rFonts w:cs="Segoe UI"/>
          <w:szCs w:val="20"/>
        </w:rPr>
        <w:t>tempat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hidup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berbagai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organisme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>Tanah terbentuk melalui proses pelapukan batuan yan</w:t>
      </w:r>
      <w:r w:rsidRPr="002B627E">
        <w:rPr>
          <w:rFonts w:cs="Segoe UI"/>
          <w:szCs w:val="20"/>
        </w:rPr>
        <w:t xml:space="preserve">g berlangsung lama dan dipengaruhi </w:t>
      </w:r>
      <w:proofErr w:type="spellStart"/>
      <w:r w:rsidRPr="002B627E">
        <w:rPr>
          <w:rFonts w:cs="Segoe UI"/>
          <w:szCs w:val="20"/>
        </w:rPr>
        <w:t>oleh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berbagai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faktor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lingkungan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Faktor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pembentuk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yaitu</w:t>
      </w:r>
      <w:proofErr w:type="spellEnd"/>
      <w:r w:rsidRPr="002B627E">
        <w:rPr>
          <w:rFonts w:cs="Segoe UI"/>
          <w:szCs w:val="20"/>
        </w:rPr>
        <w:t xml:space="preserve"> iklim, organisme, bahan </w:t>
      </w:r>
      <w:proofErr w:type="spellStart"/>
      <w:r w:rsidRPr="002B627E">
        <w:rPr>
          <w:rFonts w:cs="Segoe UI"/>
          <w:szCs w:val="20"/>
        </w:rPr>
        <w:t>induk</w:t>
      </w:r>
      <w:proofErr w:type="spellEnd"/>
      <w:r w:rsidRPr="002B627E">
        <w:rPr>
          <w:rFonts w:cs="Segoe UI"/>
          <w:szCs w:val="20"/>
        </w:rPr>
        <w:t xml:space="preserve">, </w:t>
      </w:r>
      <w:proofErr w:type="spellStart"/>
      <w:r w:rsidRPr="002B627E">
        <w:rPr>
          <w:rFonts w:cs="Segoe UI"/>
          <w:szCs w:val="20"/>
        </w:rPr>
        <w:t>topografi</w:t>
      </w:r>
      <w:proofErr w:type="spellEnd"/>
      <w:r w:rsidRPr="002B627E">
        <w:rPr>
          <w:rFonts w:cs="Segoe UI"/>
          <w:szCs w:val="20"/>
        </w:rPr>
        <w:t xml:space="preserve">,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waktu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lastRenderedPageBreak/>
        <w:t xml:space="preserve">Horizon tanah adalah lapisan-lapisan tanah yang terbentuk secara alami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memiliki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karakteristik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berbeda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Contoh</w:t>
      </w:r>
      <w:proofErr w:type="spellEnd"/>
      <w:r w:rsidRPr="002B627E">
        <w:rPr>
          <w:rFonts w:cs="Segoe UI"/>
          <w:szCs w:val="20"/>
        </w:rPr>
        <w:t xml:space="preserve"> horizon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yaitu</w:t>
      </w:r>
      <w:proofErr w:type="spellEnd"/>
      <w:r w:rsidRPr="002B627E">
        <w:rPr>
          <w:rFonts w:cs="Segoe UI"/>
          <w:szCs w:val="20"/>
        </w:rPr>
        <w:t xml:space="preserve"> horizon O, horizon A,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horizon B.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 xml:space="preserve">Tanah humus kaya bahan organik sehingga subur, sedangkan tanah liat memiliki partikel sangat halus dan </w:t>
      </w:r>
      <w:proofErr w:type="spellStart"/>
      <w:r w:rsidRPr="002B627E">
        <w:rPr>
          <w:rFonts w:cs="Segoe UI"/>
          <w:szCs w:val="20"/>
        </w:rPr>
        <w:t>cenderung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sulit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menyerap</w:t>
      </w:r>
      <w:proofErr w:type="spellEnd"/>
      <w:r w:rsidRPr="002B627E">
        <w:rPr>
          <w:rFonts w:cs="Segoe UI"/>
          <w:szCs w:val="20"/>
        </w:rPr>
        <w:t xml:space="preserve"> air.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Kesuburan</w:t>
      </w:r>
      <w:proofErr w:type="spellEnd"/>
      <w:r w:rsidRPr="002B627E">
        <w:rPr>
          <w:rFonts w:cs="Segoe UI"/>
          <w:szCs w:val="20"/>
        </w:rPr>
        <w:t xml:space="preserve"> tanah adalah kemampuan tanah</w:t>
      </w:r>
      <w:r w:rsidRPr="002B627E">
        <w:rPr>
          <w:rFonts w:cs="Segoe UI"/>
          <w:szCs w:val="20"/>
        </w:rPr>
        <w:t xml:space="preserve"> menyediakan unsur hara yang </w:t>
      </w:r>
      <w:proofErr w:type="spellStart"/>
      <w:r w:rsidRPr="002B627E">
        <w:rPr>
          <w:rFonts w:cs="Segoe UI"/>
          <w:szCs w:val="20"/>
        </w:rPr>
        <w:t>dibutuhkan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tanaman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untuk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tumbuh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r w:rsidRPr="002B627E">
        <w:rPr>
          <w:rFonts w:cs="Segoe UI"/>
          <w:szCs w:val="20"/>
        </w:rPr>
        <w:t xml:space="preserve">Cara </w:t>
      </w:r>
      <w:proofErr w:type="spellStart"/>
      <w:r w:rsidRPr="002B627E">
        <w:rPr>
          <w:rFonts w:cs="Segoe UI"/>
          <w:szCs w:val="20"/>
        </w:rPr>
        <w:t>menjaga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kesuburan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misalnya dengan </w:t>
      </w:r>
      <w:proofErr w:type="spellStart"/>
      <w:r w:rsidRPr="002B627E">
        <w:rPr>
          <w:rFonts w:cs="Segoe UI"/>
          <w:szCs w:val="20"/>
        </w:rPr>
        <w:t>pemupukan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rotasi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tanaman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Aktivitas</w:t>
      </w:r>
      <w:proofErr w:type="spellEnd"/>
      <w:r w:rsidRPr="002B627E">
        <w:rPr>
          <w:rFonts w:cs="Segoe UI"/>
          <w:szCs w:val="20"/>
        </w:rPr>
        <w:t xml:space="preserve"> manusia seperti penebangan hutan dan penggunaan bahan kimia berlebihan </w:t>
      </w:r>
      <w:proofErr w:type="spellStart"/>
      <w:r w:rsidRPr="002B627E">
        <w:rPr>
          <w:rFonts w:cs="Segoe UI"/>
          <w:szCs w:val="20"/>
        </w:rPr>
        <w:t>dapat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menyebabkan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kerusakan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</w:t>
      </w:r>
      <w:r w:rsidRPr="002B627E">
        <w:rPr>
          <w:rFonts w:cs="Segoe UI"/>
          <w:szCs w:val="20"/>
        </w:rPr>
        <w:t>nah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Konservasi</w:t>
      </w:r>
      <w:proofErr w:type="spellEnd"/>
      <w:r w:rsidRPr="002B627E">
        <w:rPr>
          <w:rFonts w:cs="Segoe UI"/>
          <w:szCs w:val="20"/>
        </w:rPr>
        <w:t xml:space="preserve"> tanah adalah upaya menjaga dan melindungi tanah agar tetap produktif </w:t>
      </w:r>
      <w:proofErr w:type="spellStart"/>
      <w:r w:rsidRPr="002B627E">
        <w:rPr>
          <w:rFonts w:cs="Segoe UI"/>
          <w:szCs w:val="20"/>
        </w:rPr>
        <w:t>dan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tidak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mengalami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kerusakan</w:t>
      </w:r>
      <w:proofErr w:type="spellEnd"/>
      <w:r w:rsidRPr="002B627E">
        <w:rPr>
          <w:rFonts w:cs="Segoe UI"/>
          <w:szCs w:val="20"/>
        </w:rPr>
        <w:t>.</w:t>
      </w:r>
    </w:p>
    <w:p w:rsidR="00305396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Metode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konservasi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antara</w:t>
      </w:r>
      <w:proofErr w:type="spellEnd"/>
      <w:r w:rsidRPr="002B627E">
        <w:rPr>
          <w:rFonts w:cs="Segoe UI"/>
          <w:szCs w:val="20"/>
        </w:rPr>
        <w:t xml:space="preserve"> lain terasering dan </w:t>
      </w:r>
      <w:proofErr w:type="spellStart"/>
      <w:r w:rsidRPr="002B627E">
        <w:rPr>
          <w:rFonts w:cs="Segoe UI"/>
          <w:szCs w:val="20"/>
        </w:rPr>
        <w:t>penanaman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tanaman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penutup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tanah</w:t>
      </w:r>
      <w:proofErr w:type="spellEnd"/>
      <w:r w:rsidRPr="002B627E">
        <w:rPr>
          <w:rFonts w:cs="Segoe UI"/>
          <w:szCs w:val="20"/>
        </w:rPr>
        <w:t>.</w:t>
      </w:r>
    </w:p>
    <w:p w:rsidR="00BE52CF" w:rsidRPr="002B627E" w:rsidRDefault="002B627E" w:rsidP="002B627E">
      <w:pPr>
        <w:pStyle w:val="ListParagraph"/>
        <w:numPr>
          <w:ilvl w:val="0"/>
          <w:numId w:val="12"/>
        </w:numPr>
        <w:spacing w:line="240" w:lineRule="auto"/>
        <w:ind w:left="709"/>
        <w:jc w:val="both"/>
        <w:rPr>
          <w:rFonts w:cs="Segoe UI"/>
          <w:szCs w:val="20"/>
        </w:rPr>
      </w:pPr>
      <w:proofErr w:type="spellStart"/>
      <w:r w:rsidRPr="002B627E">
        <w:rPr>
          <w:rFonts w:cs="Segoe UI"/>
          <w:szCs w:val="20"/>
        </w:rPr>
        <w:t>Litosfer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menyediakan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bahan</w:t>
      </w:r>
      <w:proofErr w:type="spellEnd"/>
      <w:r w:rsidRPr="002B627E">
        <w:rPr>
          <w:rFonts w:cs="Segoe UI"/>
          <w:szCs w:val="20"/>
        </w:rPr>
        <w:t xml:space="preserve"> </w:t>
      </w:r>
      <w:proofErr w:type="spellStart"/>
      <w:r w:rsidRPr="002B627E">
        <w:rPr>
          <w:rFonts w:cs="Segoe UI"/>
          <w:szCs w:val="20"/>
        </w:rPr>
        <w:t>dasar</w:t>
      </w:r>
      <w:proofErr w:type="spellEnd"/>
      <w:r w:rsidRPr="002B627E">
        <w:rPr>
          <w:rFonts w:cs="Segoe UI"/>
          <w:szCs w:val="20"/>
        </w:rPr>
        <w:t xml:space="preserve"> pembentuk </w:t>
      </w:r>
      <w:r w:rsidRPr="002B627E">
        <w:rPr>
          <w:rFonts w:cs="Segoe UI"/>
          <w:szCs w:val="20"/>
        </w:rPr>
        <w:t>tanah, sedangkan pedosfer menjadi media tumbuh tanaman yang mendukung kehidupan manusia.</w:t>
      </w:r>
    </w:p>
    <w:sectPr w:rsidR="00BE52CF" w:rsidRPr="002B627E" w:rsidSect="002B627E">
      <w:pgSz w:w="12240" w:h="18720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D5E56"/>
    <w:multiLevelType w:val="hybridMultilevel"/>
    <w:tmpl w:val="A36CE218"/>
    <w:lvl w:ilvl="0" w:tplc="5E2630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37D9D"/>
    <w:multiLevelType w:val="hybridMultilevel"/>
    <w:tmpl w:val="7472C8FA"/>
    <w:lvl w:ilvl="0" w:tplc="51E63D8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B0F14C9"/>
    <w:multiLevelType w:val="hybridMultilevel"/>
    <w:tmpl w:val="21AAF11A"/>
    <w:lvl w:ilvl="0" w:tplc="51E63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627E"/>
    <w:rsid w:val="00305396"/>
    <w:rsid w:val="00326F90"/>
    <w:rsid w:val="00AA1D8D"/>
    <w:rsid w:val="00B47730"/>
    <w:rsid w:val="00BE52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618E5"/>
  <w14:defaultImageDpi w14:val="300"/>
  <w15:docId w15:val="{4A619301-3DE3-4159-870E-3A64BD09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32E7A5-C439-429A-83F5-38BF645DA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2026-04-02T12:45:00Z</dcterms:modified>
  <cp:category/>
</cp:coreProperties>
</file>