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b w:val="1"/>
          <w:sz w:val="24"/>
          <w:szCs w:val="24"/>
        </w:rPr>
      </w:pPr>
      <w:r w:rsidDel="00000000" w:rsidR="00000000" w:rsidRPr="00000000">
        <w:rPr>
          <w:rtl w:val="0"/>
        </w:rPr>
      </w:r>
      <w:r w:rsidDel="00000000" w:rsidR="00000000" w:rsidRPr="00000000">
        <mc:AlternateContent>
          <mc:Choice Requires="wps">
            <w:drawing>
              <wp:anchor allowOverlap="1" behindDoc="0" distB="4294967290" distT="4294967290" distL="114300" distR="114300" hidden="0" layoutInCell="1" locked="0" relativeHeight="0" simplePos="0">
                <wp:simplePos x="0" y="0"/>
                <wp:positionH relativeFrom="column">
                  <wp:posOffset>12701</wp:posOffset>
                </wp:positionH>
                <wp:positionV relativeFrom="paragraph">
                  <wp:posOffset>5091</wp:posOffset>
                </wp:positionV>
                <wp:extent cx="0" cy="19050"/>
                <wp:effectExtent b="0" l="0" r="0" t="0"/>
                <wp:wrapNone/>
                <wp:docPr id="2143582569" name=""/>
                <a:graphic>
                  <a:graphicData uri="http://schemas.microsoft.com/office/word/2010/wordprocessingShape">
                    <wps:wsp>
                      <wps:cNvCnPr/>
                      <wps:spPr>
                        <a:xfrm>
                          <a:off x="2070353" y="3780000"/>
                          <a:ext cx="655129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0" distT="4294967290" distL="114300" distR="114300" hidden="0" layoutInCell="1" locked="0" relativeHeight="0" simplePos="0">
                <wp:simplePos x="0" y="0"/>
                <wp:positionH relativeFrom="column">
                  <wp:posOffset>12701</wp:posOffset>
                </wp:positionH>
                <wp:positionV relativeFrom="paragraph">
                  <wp:posOffset>5091</wp:posOffset>
                </wp:positionV>
                <wp:extent cx="0" cy="19050"/>
                <wp:effectExtent b="0" l="0" r="0" t="0"/>
                <wp:wrapNone/>
                <wp:docPr id="214358256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PROGRAM TAHUNAN</w:t>
      </w:r>
    </w:p>
    <w:p w:rsidR="00000000" w:rsidDel="00000000" w:rsidP="00000000" w:rsidRDefault="00000000" w:rsidRPr="00000000" w14:paraId="00000003">
      <w:pPr>
        <w:spacing w:after="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TAHUN PELAJARAN 2023-2024</w:t>
      </w:r>
    </w:p>
    <w:p w:rsidR="00000000" w:rsidDel="00000000" w:rsidP="00000000" w:rsidRDefault="00000000" w:rsidRPr="00000000" w14:paraId="00000004">
      <w:pPr>
        <w:spacing w:after="0" w:line="240" w:lineRule="auto"/>
        <w:jc w:val="center"/>
        <w:rPr>
          <w:rFonts w:ascii="Cambria" w:cs="Cambria" w:eastAsia="Cambria" w:hAnsi="Cambria"/>
          <w:b w:val="1"/>
          <w:sz w:val="28"/>
          <w:szCs w:val="28"/>
        </w:rPr>
      </w:pPr>
      <w:r w:rsidDel="00000000" w:rsidR="00000000" w:rsidRPr="00000000">
        <w:rPr>
          <w:rtl w:val="0"/>
        </w:rPr>
      </w:r>
    </w:p>
    <w:tbl>
      <w:tblPr>
        <w:tblStyle w:val="Table1"/>
        <w:tblW w:w="10348.000000000002" w:type="dxa"/>
        <w:jc w:val="left"/>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4111"/>
        <w:gridCol w:w="2931"/>
        <w:gridCol w:w="3306"/>
        <w:tblGridChange w:id="0">
          <w:tblGrid>
            <w:gridCol w:w="4111"/>
            <w:gridCol w:w="2931"/>
            <w:gridCol w:w="3306"/>
          </w:tblGrid>
        </w:tblGridChange>
      </w:tblGrid>
      <w:tr>
        <w:trPr>
          <w:cantSplit w:val="0"/>
          <w:tblHeader w:val="0"/>
        </w:trPr>
        <w:tc>
          <w:tcPr>
            <w:tcBorders>
              <w:top w:color="c2d69b" w:space="0" w:sz="4" w:val="single"/>
              <w:bottom w:color="c2d69b" w:space="0" w:sz="4" w:val="single"/>
            </w:tcBorders>
            <w:shd w:fill="ebf1dd" w:val="clear"/>
          </w:tcPr>
          <w:p w:rsidR="00000000" w:rsidDel="00000000" w:rsidP="00000000" w:rsidRDefault="00000000" w:rsidRPr="00000000" w14:paraId="00000005">
            <w:pPr>
              <w:tabs>
                <w:tab w:val="left" w:leader="none" w:pos="1593"/>
                <w:tab w:val="left" w:leader="none" w:pos="1735"/>
              </w:tabs>
              <w:spacing w:after="0"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Mata Pelajaran</w:t>
              <w:tab/>
              <w:t xml:space="preserve">: Bahasa Indonesia</w:t>
            </w:r>
          </w:p>
          <w:p w:rsidR="00000000" w:rsidDel="00000000" w:rsidP="00000000" w:rsidRDefault="00000000" w:rsidRPr="00000000" w14:paraId="00000006">
            <w:pPr>
              <w:tabs>
                <w:tab w:val="left" w:leader="none" w:pos="1593"/>
                <w:tab w:val="left" w:leader="none" w:pos="1735"/>
              </w:tabs>
              <w:spacing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Kelas/Semester</w:t>
              <w:tab/>
              <w:t xml:space="preserve">: IX / Ganjil</w:t>
            </w:r>
          </w:p>
        </w:tc>
        <w:tc>
          <w:tcPr>
            <w:tcBorders>
              <w:top w:color="c2d69b" w:space="0" w:sz="4" w:val="single"/>
              <w:bottom w:color="c2d69b" w:space="0" w:sz="4" w:val="single"/>
            </w:tcBorders>
            <w:shd w:fill="ebf1dd" w:val="clear"/>
          </w:tcPr>
          <w:p w:rsidR="00000000" w:rsidDel="00000000" w:rsidP="00000000" w:rsidRDefault="00000000" w:rsidRPr="00000000" w14:paraId="00000007">
            <w:pPr>
              <w:spacing w:line="276" w:lineRule="auto"/>
              <w:rPr>
                <w:rFonts w:ascii="Cambria" w:cs="Cambria" w:eastAsia="Cambria" w:hAnsi="Cambria"/>
                <w:b w:val="0"/>
                <w:color w:val="000000"/>
              </w:rPr>
            </w:pPr>
            <w:r w:rsidDel="00000000" w:rsidR="00000000" w:rsidRPr="00000000">
              <w:rPr>
                <w:rtl w:val="0"/>
              </w:rPr>
            </w:r>
          </w:p>
        </w:tc>
        <w:tc>
          <w:tcPr>
            <w:tcBorders>
              <w:top w:color="c2d69b" w:space="0" w:sz="4" w:val="single"/>
              <w:bottom w:color="c2d69b" w:space="0" w:sz="4" w:val="single"/>
            </w:tcBorders>
            <w:shd w:fill="ebf1dd" w:val="clear"/>
          </w:tcPr>
          <w:p w:rsidR="00000000" w:rsidDel="00000000" w:rsidP="00000000" w:rsidRDefault="00000000" w:rsidRPr="00000000" w14:paraId="00000008">
            <w:pPr>
              <w:tabs>
                <w:tab w:val="left" w:leader="none" w:pos="1639"/>
                <w:tab w:val="left" w:leader="none" w:pos="1781"/>
              </w:tabs>
              <w:spacing w:after="0"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Fase</w:t>
              <w:tab/>
              <w:t xml:space="preserve">: D</w:t>
            </w:r>
          </w:p>
          <w:p w:rsidR="00000000" w:rsidDel="00000000" w:rsidP="00000000" w:rsidRDefault="00000000" w:rsidRPr="00000000" w14:paraId="00000009">
            <w:pPr>
              <w:tabs>
                <w:tab w:val="left" w:leader="none" w:pos="1639"/>
                <w:tab w:val="left" w:leader="none" w:pos="1781"/>
              </w:tabs>
              <w:spacing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Alokasi Waktu</w:t>
              <w:tab/>
              <w:t xml:space="preserve">: </w:t>
            </w:r>
          </w:p>
        </w:tc>
      </w:tr>
    </w:tbl>
    <w:p w:rsidR="00000000" w:rsidDel="00000000" w:rsidP="00000000" w:rsidRDefault="00000000" w:rsidRPr="00000000" w14:paraId="0000000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b w:val="1"/>
        </w:rPr>
      </w:pPr>
      <w:r w:rsidDel="00000000" w:rsidR="00000000" w:rsidRPr="00000000">
        <w:rPr>
          <w:rFonts w:ascii="Cambria" w:cs="Cambria" w:eastAsia="Cambria" w:hAnsi="Cambria"/>
          <w:b w:val="1"/>
          <w:rtl w:val="0"/>
        </w:rPr>
        <w:t xml:space="preserve">A.</w:t>
        <w:tab/>
        <w:t xml:space="preserve">CAPAIAN PEMBELAJARAN</w:t>
      </w:r>
    </w:p>
    <w:p w:rsidR="00000000" w:rsidDel="00000000" w:rsidP="00000000" w:rsidRDefault="00000000" w:rsidRPr="00000000" w14:paraId="0000000C">
      <w:pPr>
        <w:spacing w:after="0" w:line="240" w:lineRule="auto"/>
        <w:ind w:firstLine="567"/>
        <w:jc w:val="both"/>
        <w:rPr>
          <w:rFonts w:ascii="Cambria" w:cs="Cambria" w:eastAsia="Cambria" w:hAnsi="Cambria"/>
        </w:rPr>
      </w:pPr>
      <w:r w:rsidDel="00000000" w:rsidR="00000000" w:rsidRPr="00000000">
        <w:rPr>
          <w:rFonts w:ascii="Cambria" w:cs="Cambria" w:eastAsia="Cambria" w:hAnsi="Cambria"/>
          <w:rtl w:val="0"/>
        </w:rPr>
        <w:t xml:space="preserve">Pada fese ini, peserta didik memiliki: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Kemampuan berbahasa untuk berkomunikasi dan bernalar sesuai dengan tujuan, konteks sosial, dan akademis. Peserta didik mampu memahami, mengolah, dan menginterpretasi informasi paparan tentang topik yang beragam dan karya sastra. Peserta didik mampu berpartisipasi aktif dalam diskusi, mempresentasikan, dan menanggapi informasi nonfiksi dan fiksi yang dipaparkan; Peserta didik menulis berbagai teks untuk menyampaikan pengamatan dan pengalamannya dengan lebih terstruktur, dan menuliskan tanggapannya terhadap paparan dan bacaan menggunakan pengalaman dan pengetahuannya. Peserta didik mengembangkan kompetensi diri melalui pajanan berbagai teks untuk penguatan karakter.</w:t>
      </w:r>
    </w:p>
    <w:p w:rsidR="00000000" w:rsidDel="00000000" w:rsidP="00000000" w:rsidRDefault="00000000" w:rsidRPr="00000000" w14:paraId="0000000E">
      <w:pPr>
        <w:tabs>
          <w:tab w:val="left" w:leader="none" w:pos="567"/>
        </w:tabs>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0F">
      <w:pPr>
        <w:tabs>
          <w:tab w:val="left" w:leader="none" w:pos="567"/>
        </w:tabs>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B.</w:t>
        <w:tab/>
        <w:t xml:space="preserve">ELEMEN CAPAIAN PEMBELAJARAN</w:t>
      </w:r>
    </w:p>
    <w:tbl>
      <w:tblPr>
        <w:tblStyle w:val="Table2"/>
        <w:tblW w:w="9781.0" w:type="dxa"/>
        <w:jc w:val="left"/>
        <w:tblInd w:w="567.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2018"/>
        <w:gridCol w:w="7763"/>
        <w:tblGridChange w:id="0">
          <w:tblGrid>
            <w:gridCol w:w="2018"/>
            <w:gridCol w:w="7763"/>
          </w:tblGrid>
        </w:tblGridChange>
      </w:tblGrid>
      <w:tr>
        <w:trPr>
          <w:cantSplit w:val="0"/>
          <w:tblHeader w:val="1"/>
        </w:trPr>
        <w:tc>
          <w:tcPr>
            <w:shd w:fill="9bbb59" w:val="clear"/>
          </w:tcPr>
          <w:p w:rsidR="00000000" w:rsidDel="00000000" w:rsidP="00000000" w:rsidRDefault="00000000" w:rsidRPr="00000000" w14:paraId="00000010">
            <w:pPr>
              <w:spacing w:after="60" w:before="60" w:lineRule="auto"/>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ELEMEN</w:t>
            </w:r>
          </w:p>
        </w:tc>
        <w:tc>
          <w:tcPr>
            <w:shd w:fill="9bbb59" w:val="clear"/>
          </w:tcPr>
          <w:p w:rsidR="00000000" w:rsidDel="00000000" w:rsidP="00000000" w:rsidRDefault="00000000" w:rsidRPr="00000000" w14:paraId="00000011">
            <w:pPr>
              <w:spacing w:after="60" w:before="60" w:lineRule="auto"/>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CAPAIAN PEMBELAJARAN</w:t>
            </w:r>
          </w:p>
        </w:tc>
      </w:tr>
      <w:tr>
        <w:trPr>
          <w:cantSplit w:val="0"/>
          <w:tblHeader w:val="0"/>
        </w:trPr>
        <w:tc>
          <w:tcPr>
            <w:vAlign w:val="center"/>
          </w:tcPr>
          <w:p w:rsidR="00000000" w:rsidDel="00000000" w:rsidP="00000000" w:rsidRDefault="00000000" w:rsidRPr="00000000" w14:paraId="00000012">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Menyimak</w:t>
            </w:r>
          </w:p>
        </w:tc>
        <w:tc>
          <w:tcPr/>
          <w:p w:rsidR="00000000" w:rsidDel="00000000" w:rsidP="00000000" w:rsidRDefault="00000000" w:rsidRPr="00000000" w14:paraId="00000013">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menganalisis dan mengevaluasi informasi berupa gagasan, pikiran, perasaan, pandangan, arahan atau pesan yang akurat dari berbagai tipe teks (nonfiksi dan fiksi) audiovisual dan aural dalam bentuk monolog, dialog, dan gelar wicara.</w:t>
            </w:r>
          </w:p>
        </w:tc>
      </w:tr>
      <w:tr>
        <w:trPr>
          <w:cantSplit w:val="0"/>
          <w:tblHeader w:val="0"/>
        </w:trPr>
        <w:tc>
          <w:tcPr>
            <w:vAlign w:val="center"/>
          </w:tcPr>
          <w:p w:rsidR="00000000" w:rsidDel="00000000" w:rsidP="00000000" w:rsidRDefault="00000000" w:rsidRPr="00000000" w14:paraId="00000014">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Membaca dan memirsa</w:t>
            </w:r>
          </w:p>
        </w:tc>
        <w:tc>
          <w:tcPr/>
          <w:p w:rsidR="00000000" w:rsidDel="00000000" w:rsidP="00000000" w:rsidRDefault="00000000" w:rsidRPr="00000000" w14:paraId="00000015">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memahami informasi berupa gagasan, pikiran, pandangan, arahan atau pesan dari teks deskripsi, narasi, puisi, eksplanasi dan eksposisi dari teks visual dan audiovisual untuk menemukan makna yang tersurat dan tersirat. Peserta didik menginterpretasikan informasi untuk mengungkapkan simpati, kepedulian, empati atau pendapat pro dan kontra dari teks visual dan audiovisual. Peserta didik menggunakan sumber informasi lain untuk menilai akurasi dan kualitas data serta membandingkan informasi pada teks.</w:t>
            </w:r>
          </w:p>
        </w:tc>
      </w:tr>
      <w:tr>
        <w:trPr>
          <w:cantSplit w:val="0"/>
          <w:tblHeader w:val="0"/>
        </w:trPr>
        <w:tc>
          <w:tcPr>
            <w:vAlign w:val="center"/>
          </w:tcPr>
          <w:p w:rsidR="00000000" w:rsidDel="00000000" w:rsidP="00000000" w:rsidRDefault="00000000" w:rsidRPr="00000000" w14:paraId="00000016">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Berbicara, berdiskusi, dan mempresentasikan</w:t>
            </w:r>
          </w:p>
        </w:tc>
        <w:tc>
          <w:tcPr/>
          <w:p w:rsidR="00000000" w:rsidDel="00000000" w:rsidP="00000000" w:rsidRDefault="00000000" w:rsidRPr="00000000" w14:paraId="00000017">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menyampaikan gagasan, pikiran, pandangan, arahan atau pesan untuk tujuan pengajuan usul, pemecahan masalah dan pemberian solusi secara lisan dalam bentuk monolog dan dialog logis, kritis, dan kreatif. Peserta didik mampu menggunakan ungkapan sesuai dengan norma kesopanan dalam berkomunikasi. Peserta didik berkontribusi dalam diskusi dengan mempersiapkan materi yang didiskusikan, menempatkan diri dalam diskusi, mendengarkan dengan aktif, dan menanggapi penjelasan teman diskusi. Peserta didik mampu menuturkan ungkapan simpati, empati, peduli, perasaan, dan penghargaan dalam bentuk teks informasional dan fiksi melalui teks multimodal.</w:t>
            </w:r>
          </w:p>
        </w:tc>
      </w:tr>
      <w:tr>
        <w:trPr>
          <w:cantSplit w:val="0"/>
          <w:tblHeader w:val="0"/>
        </w:trPr>
        <w:tc>
          <w:tcPr>
            <w:vAlign w:val="center"/>
          </w:tcPr>
          <w:p w:rsidR="00000000" w:rsidDel="00000000" w:rsidP="00000000" w:rsidRDefault="00000000" w:rsidRPr="00000000" w14:paraId="00000018">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Menulis</w:t>
            </w:r>
          </w:p>
        </w:tc>
        <w:tc>
          <w:tcPr/>
          <w:p w:rsidR="00000000" w:rsidDel="00000000" w:rsidP="00000000" w:rsidRDefault="00000000" w:rsidRPr="00000000" w14:paraId="00000019">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menulis gagasan, pikiran, pandangan, arahan atau pesan tertulis untuk berbagai tujuan secara logis, kritis, dan kreatif. Peserta didik juga menuliskan hasil penelitian menggunakan metodologi sederhana dengan mengutip sumber rujukan secara etis. Menyampaikan ungkapan rasa simpati, empati, peduli, dan pendapat pro/kontra secara etis dalam memberikan penghargaan secara tertulis dalam teks multimodal.</w:t>
            </w:r>
          </w:p>
        </w:tc>
      </w:tr>
    </w:tbl>
    <w:p w:rsidR="00000000" w:rsidDel="00000000" w:rsidP="00000000" w:rsidRDefault="00000000" w:rsidRPr="00000000" w14:paraId="0000001A">
      <w:pPr>
        <w:tabs>
          <w:tab w:val="left" w:leader="none" w:pos="4536"/>
          <w:tab w:val="left" w:leader="none" w:pos="4962"/>
        </w:tabs>
        <w:spacing w:after="0" w:line="240" w:lineRule="auto"/>
        <w:ind w:left="567" w:firstLine="0"/>
        <w:rPr>
          <w:rFonts w:ascii="Cambria" w:cs="Cambria" w:eastAsia="Cambria" w:hAnsi="Cambria"/>
          <w:b w:val="1"/>
        </w:rPr>
      </w:pPr>
      <w:r w:rsidDel="00000000" w:rsidR="00000000" w:rsidRPr="00000000">
        <w:rPr>
          <w:rtl w:val="0"/>
        </w:rPr>
      </w:r>
    </w:p>
    <w:tbl>
      <w:tblPr>
        <w:tblStyle w:val="Table3"/>
        <w:tblW w:w="10331.000000000002" w:type="dxa"/>
        <w:jc w:val="left"/>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519"/>
        <w:gridCol w:w="627"/>
        <w:gridCol w:w="6546"/>
        <w:gridCol w:w="1522"/>
        <w:gridCol w:w="1117"/>
        <w:tblGridChange w:id="0">
          <w:tblGrid>
            <w:gridCol w:w="519"/>
            <w:gridCol w:w="627"/>
            <w:gridCol w:w="6546"/>
            <w:gridCol w:w="1522"/>
            <w:gridCol w:w="1117"/>
          </w:tblGrid>
        </w:tblGridChange>
      </w:tblGrid>
      <w:tr>
        <w:trPr>
          <w:cantSplit w:val="0"/>
          <w:trHeight w:val="77" w:hRule="atLeast"/>
          <w:tblHeader w:val="1"/>
        </w:trPr>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01B">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gridSpan w:val="2"/>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01C">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ALUR TUJUAN PEMBELAJARAN</w:t>
            </w:r>
          </w:p>
        </w:tc>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01E">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MATERI</w:t>
            </w:r>
          </w:p>
        </w:tc>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01F">
            <w:pPr>
              <w:tabs>
                <w:tab w:val="left" w:leader="none" w:pos="2520"/>
                <w:tab w:val="left" w:leader="none" w:pos="9180"/>
                <w:tab w:val="left" w:leader="none" w:pos="10800"/>
              </w:tabs>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ALOKASI WAKTU</w:t>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0">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sz w:val="22"/>
                <w:szCs w:val="22"/>
                <w:rtl w:val="0"/>
              </w:rPr>
              <w:t xml:space="preserve">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menyebutkan ide pokok dan ide pendukung dengan tepat.</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023">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Demi Keluarga</w:t>
            </w:r>
          </w:p>
          <w:p w:rsidR="00000000" w:rsidDel="00000000" w:rsidP="00000000" w:rsidRDefault="00000000" w:rsidRPr="00000000" w14:paraId="00000024">
            <w:pPr>
              <w:jc w:val="center"/>
              <w:rPr>
                <w:rFonts w:ascii="Cambria" w:cs="Cambria" w:eastAsia="Cambria" w:hAnsi="Cambria"/>
                <w:sz w:val="22"/>
                <w:szCs w:val="22"/>
              </w:rPr>
            </w:pPr>
            <w:r w:rsidDel="00000000" w:rsidR="00000000" w:rsidRPr="00000000">
              <w:rPr>
                <w:rtl w:val="0"/>
              </w:rPr>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5">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sz w:val="22"/>
                <w:szCs w:val="22"/>
                <w:rtl w:val="0"/>
              </w:rPr>
              <w:t xml:space="preserve">1.2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berdiskusi dan membuat kesimpulan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sz w:val="22"/>
                <w:szCs w:val="22"/>
                <w:rtl w:val="0"/>
              </w:rPr>
              <w:t xml:space="preserve">1.3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menyebutkan arti kosakata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sz w:val="22"/>
                <w:szCs w:val="22"/>
                <w:rtl w:val="0"/>
              </w:rPr>
              <w:t xml:space="preserve">1.4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menulis buku harian secara teratur.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sz w:val="22"/>
                <w:szCs w:val="22"/>
                <w:rtl w:val="0"/>
              </w:rPr>
              <w:t xml:space="preserve">1.5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menulis teks deskripsi dengan sudut pandang orang pertama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sz w:val="22"/>
                <w:szCs w:val="22"/>
                <w:rtl w:val="0"/>
              </w:rPr>
              <w:t xml:space="preserve">1.6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membubuhkan konjungsi pada teks secara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sz w:val="22"/>
                <w:szCs w:val="22"/>
                <w:rtl w:val="0"/>
              </w:rPr>
              <w:t xml:space="preserve">1.7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menganalisis penggunaan konjungsi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sz w:val="22"/>
                <w:szCs w:val="22"/>
                <w:rtl w:val="0"/>
              </w:rPr>
              <w:t xml:space="preserve">1.8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bacaan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sz w:val="22"/>
                <w:szCs w:val="22"/>
                <w:rtl w:val="0"/>
              </w:rPr>
              <w:t xml:space="preserve">1.9</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narasi untuk disiarkan secara daring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sz w:val="22"/>
                <w:szCs w:val="22"/>
                <w:rtl w:val="0"/>
              </w:rPr>
              <w:t xml:space="preserve">1.10</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arti kosakata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sz w:val="22"/>
                <w:szCs w:val="22"/>
                <w:rtl w:val="0"/>
              </w:rPr>
              <w:t xml:space="preserve">1.11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menilai kohesi dan koherensi paragraf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163"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sz w:val="22"/>
                <w:szCs w:val="22"/>
                <w:rtl w:val="0"/>
              </w:rPr>
              <w:t xml:space="preserve">1.12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5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berpendapat tentang informasi dalam infografik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5D">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sz w:val="22"/>
                <w:szCs w:val="22"/>
                <w:rtl w:val="0"/>
              </w:rPr>
              <w:t xml:space="preserve">2.1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5F">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menjelaskan proses membuat teks prosedur dengan tepat.</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060">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Buku- Berbicara</w:t>
            </w:r>
          </w:p>
          <w:p w:rsidR="00000000" w:rsidDel="00000000" w:rsidP="00000000" w:rsidRDefault="00000000" w:rsidRPr="00000000" w14:paraId="00000061">
            <w:pPr>
              <w:jc w:val="center"/>
              <w:rPr>
                <w:rFonts w:ascii="Cambria" w:cs="Cambria" w:eastAsia="Cambria" w:hAnsi="Cambria"/>
                <w:sz w:val="22"/>
                <w:szCs w:val="22"/>
              </w:rPr>
            </w:pPr>
            <w:r w:rsidDel="00000000" w:rsidR="00000000" w:rsidRPr="00000000">
              <w:rPr>
                <w:rtl w:val="0"/>
              </w:rPr>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2">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sz w:val="22"/>
                <w:szCs w:val="22"/>
                <w:rtl w:val="0"/>
              </w:rPr>
              <w:t xml:space="preserve">2.2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6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mengeksplorasi arti dan penggunaan kosakata dalam teks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sz w:val="22"/>
                <w:szCs w:val="22"/>
                <w:rtl w:val="0"/>
              </w:rPr>
              <w:t xml:space="preserve">2.3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6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membandingkan kosakata dalam bahasa daerah dan bahasa Indonesia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sz w:val="22"/>
                <w:szCs w:val="22"/>
                <w:rtl w:val="0"/>
              </w:rPr>
              <w:t xml:space="preserve">2.4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6F">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memahami makna bacaan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sz w:val="22"/>
                <w:szCs w:val="22"/>
                <w:rtl w:val="0"/>
              </w:rPr>
              <w:t xml:space="preserve">2.5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mendiskusikan informasi dalam teks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sz w:val="22"/>
                <w:szCs w:val="22"/>
                <w:rtl w:val="0"/>
              </w:rPr>
              <w:t xml:space="preserve">2.6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informasi dalam teks dan mendiskusikannya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sz w:val="22"/>
                <w:szCs w:val="22"/>
                <w:rtl w:val="0"/>
              </w:rPr>
              <w:t xml:space="preserve">2.7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7E">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informasi dalam infografik dan mendiskusikannya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82">
            <w:pPr>
              <w:rPr>
                <w:rFonts w:ascii="Cambria" w:cs="Cambria" w:eastAsia="Cambria" w:hAnsi="Cambria"/>
              </w:rPr>
            </w:pPr>
            <w:r w:rsidDel="00000000" w:rsidR="00000000" w:rsidRPr="00000000">
              <w:rPr>
                <w:rFonts w:ascii="Cambria" w:cs="Cambria" w:eastAsia="Cambria" w:hAnsi="Cambria"/>
                <w:sz w:val="22"/>
                <w:szCs w:val="22"/>
                <w:rtl w:val="0"/>
              </w:rPr>
              <w:t xml:space="preserve">2.8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membaca teks secara nyaring dengan pelafalan dan intonasi yang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sz w:val="22"/>
                <w:szCs w:val="22"/>
                <w:rtl w:val="0"/>
              </w:rPr>
              <w:t xml:space="preserve">2.9</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mementaskan monolog dengan pelafalan dan intonasi yang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8C">
            <w:pPr>
              <w:rPr>
                <w:rFonts w:ascii="Cambria" w:cs="Cambria" w:eastAsia="Cambria" w:hAnsi="Cambria"/>
              </w:rPr>
            </w:pPr>
            <w:r w:rsidDel="00000000" w:rsidR="00000000" w:rsidRPr="00000000">
              <w:rPr>
                <w:rFonts w:ascii="Cambria" w:cs="Cambria" w:eastAsia="Cambria" w:hAnsi="Cambria"/>
                <w:sz w:val="22"/>
                <w:szCs w:val="22"/>
                <w:rtl w:val="0"/>
              </w:rPr>
              <w:t xml:space="preserve">2.10</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8D">
            <w:pPr>
              <w:rPr>
                <w:rFonts w:ascii="Cambria" w:cs="Cambria" w:eastAsia="Cambria" w:hAnsi="Cambria"/>
              </w:rPr>
            </w:pPr>
            <w:r w:rsidDel="00000000" w:rsidR="00000000" w:rsidRPr="00000000">
              <w:rPr>
                <w:rFonts w:ascii="Cambria" w:cs="Cambria" w:eastAsia="Cambria" w:hAnsi="Cambria"/>
                <w:sz w:val="22"/>
                <w:szCs w:val="22"/>
                <w:rtl w:val="0"/>
              </w:rPr>
              <w:t xml:space="preserve">Peserta didik kembali menelaah isi teks “Kota Tanpa Buku” secara mandiri dan menjawab pertanyaan, kemudian menuliskan jawabannya di buku tulis masing-masing.</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sz w:val="22"/>
                <w:szCs w:val="22"/>
                <w:rtl w:val="0"/>
              </w:rPr>
              <w:t xml:space="preserve">2.11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92">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poster dengan gambar yang menarik dan teks yang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sz w:val="22"/>
                <w:szCs w:val="22"/>
                <w:rtl w:val="0"/>
              </w:rPr>
              <w:t xml:space="preserve">2.12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mempraktikkan wawancara dengan pelafalan yang jelas dan intonasi yang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sz w:val="22"/>
                <w:szCs w:val="22"/>
                <w:rtl w:val="0"/>
              </w:rPr>
              <w:t xml:space="preserve">2.13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memerinci informasi dengan tepat dari membaca teks “Jadilah Sukarelawan TBM Kolong!”.</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A0">
            <w:pPr>
              <w:rPr>
                <w:rFonts w:ascii="Cambria" w:cs="Cambria" w:eastAsia="Cambria" w:hAnsi="Cambria"/>
              </w:rPr>
            </w:pPr>
            <w:r w:rsidDel="00000000" w:rsidR="00000000" w:rsidRPr="00000000">
              <w:rPr>
                <w:rFonts w:ascii="Cambria" w:cs="Cambria" w:eastAsia="Cambria" w:hAnsi="Cambria"/>
                <w:sz w:val="22"/>
                <w:szCs w:val="22"/>
                <w:rtl w:val="0"/>
              </w:rPr>
              <w:t xml:space="preserve">2.14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A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mendapatkan informasi dengan tepat dari menyimak video.</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sz w:val="22"/>
                <w:szCs w:val="22"/>
                <w:rtl w:val="0"/>
              </w:rPr>
              <w:t xml:space="preserve">2.15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menelaah dan memahami materi prosedur menulis esai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sz w:val="22"/>
                <w:szCs w:val="22"/>
                <w:rtl w:val="0"/>
              </w:rPr>
              <w:t xml:space="preserve">2.16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menulis esai sesuai dengan ketentuan yang berlaku.</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AE">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AF">
            <w:pPr>
              <w:rPr>
                <w:rFonts w:ascii="Cambria" w:cs="Cambria" w:eastAsia="Cambria" w:hAnsi="Cambria"/>
              </w:rPr>
            </w:pPr>
            <w:r w:rsidDel="00000000" w:rsidR="00000000" w:rsidRPr="00000000">
              <w:rPr>
                <w:rFonts w:ascii="Cambria" w:cs="Cambria" w:eastAsia="Cambria" w:hAnsi="Cambria"/>
                <w:sz w:val="22"/>
                <w:szCs w:val="22"/>
                <w:rtl w:val="0"/>
              </w:rPr>
              <w:t xml:space="preserve">3.1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dengan tepat.</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0B1">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Komunikasi Ujung Jari</w:t>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2">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sz w:val="22"/>
                <w:szCs w:val="22"/>
                <w:rtl w:val="0"/>
              </w:rPr>
              <w:t xml:space="preserve">3.2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arti kata dengan tahapan yang sesuai.</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B9">
            <w:pPr>
              <w:rPr>
                <w:rFonts w:ascii="Cambria" w:cs="Cambria" w:eastAsia="Cambria" w:hAnsi="Cambria"/>
              </w:rPr>
            </w:pPr>
            <w:r w:rsidDel="00000000" w:rsidR="00000000" w:rsidRPr="00000000">
              <w:rPr>
                <w:rFonts w:ascii="Cambria" w:cs="Cambria" w:eastAsia="Cambria" w:hAnsi="Cambria"/>
                <w:sz w:val="22"/>
                <w:szCs w:val="22"/>
                <w:rtl w:val="0"/>
              </w:rPr>
              <w:t xml:space="preserve">3.3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B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mengidentifikasi fakta, opini, dan asumsi dan menyebutkan cirinya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sz w:val="22"/>
                <w:szCs w:val="22"/>
                <w:rtl w:val="0"/>
              </w:rPr>
              <w:t xml:space="preserve">3.4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mengidentifikasi fakta, opini, dan asumsi dalam teks berita daring dan menyebutkan cirinya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C3">
            <w:pPr>
              <w:rPr>
                <w:rFonts w:ascii="Cambria" w:cs="Cambria" w:eastAsia="Cambria" w:hAnsi="Cambria"/>
              </w:rPr>
            </w:pPr>
            <w:r w:rsidDel="00000000" w:rsidR="00000000" w:rsidRPr="00000000">
              <w:rPr>
                <w:rFonts w:ascii="Cambria" w:cs="Cambria" w:eastAsia="Cambria" w:hAnsi="Cambria"/>
                <w:sz w:val="22"/>
                <w:szCs w:val="22"/>
                <w:rtl w:val="0"/>
              </w:rPr>
              <w:t xml:space="preserve">3.5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menggunakan rekon pribadi dalam diskusi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C8">
            <w:pPr>
              <w:rPr>
                <w:rFonts w:ascii="Cambria" w:cs="Cambria" w:eastAsia="Cambria" w:hAnsi="Cambria"/>
              </w:rPr>
            </w:pPr>
            <w:r w:rsidDel="00000000" w:rsidR="00000000" w:rsidRPr="00000000">
              <w:rPr>
                <w:rFonts w:ascii="Cambria" w:cs="Cambria" w:eastAsia="Cambria" w:hAnsi="Cambria"/>
                <w:sz w:val="22"/>
                <w:szCs w:val="22"/>
                <w:rtl w:val="0"/>
              </w:rPr>
              <w:t xml:space="preserve">3.6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C9">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menulis resume diskusi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CD">
            <w:pPr>
              <w:rPr>
                <w:rFonts w:ascii="Cambria" w:cs="Cambria" w:eastAsia="Cambria" w:hAnsi="Cambria"/>
              </w:rPr>
            </w:pPr>
            <w:r w:rsidDel="00000000" w:rsidR="00000000" w:rsidRPr="00000000">
              <w:rPr>
                <w:rFonts w:ascii="Cambria" w:cs="Cambria" w:eastAsia="Cambria" w:hAnsi="Cambria"/>
                <w:sz w:val="22"/>
                <w:szCs w:val="22"/>
                <w:rtl w:val="0"/>
              </w:rPr>
              <w:t xml:space="preserve">3.7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dengan benar setelah menyimak video dan mencatat informasi.</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sz w:val="22"/>
                <w:szCs w:val="22"/>
                <w:rtl w:val="0"/>
              </w:rPr>
              <w:t xml:space="preserve">3.8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D3">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mengidentifikasi kosakata yang biasa digunakan di media sosial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sz w:val="22"/>
                <w:szCs w:val="22"/>
                <w:rtl w:val="0"/>
              </w:rPr>
              <w:t xml:space="preserve">3.9</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menulis teks rekon pribadi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sz w:val="22"/>
                <w:szCs w:val="22"/>
                <w:rtl w:val="0"/>
              </w:rPr>
              <w:t xml:space="preserve">3.10</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menampilkan debat dengan tata cara yang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sz w:val="22"/>
                <w:szCs w:val="22"/>
                <w:rtl w:val="0"/>
              </w:rPr>
              <w:t xml:space="preserve">3.11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E2">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memahami arti kosakata dan melafalkannya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E6">
            <w:pPr>
              <w:rPr>
                <w:rFonts w:ascii="Cambria" w:cs="Cambria" w:eastAsia="Cambria" w:hAnsi="Cambria"/>
              </w:rPr>
            </w:pPr>
            <w:r w:rsidDel="00000000" w:rsidR="00000000" w:rsidRPr="00000000">
              <w:rPr>
                <w:rFonts w:ascii="Cambria" w:cs="Cambria" w:eastAsia="Cambria" w:hAnsi="Cambria"/>
                <w:sz w:val="22"/>
                <w:szCs w:val="22"/>
                <w:rtl w:val="0"/>
              </w:rPr>
              <w:t xml:space="preserve">3.12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memahami isi KBBI V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sz w:val="22"/>
                <w:szCs w:val="22"/>
                <w:rtl w:val="0"/>
              </w:rPr>
              <w:t xml:space="preserve">3.13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EC">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menggunakan huruf miring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0F0">
            <w:pPr>
              <w:rPr>
                <w:rFonts w:ascii="Cambria" w:cs="Cambria" w:eastAsia="Cambria" w:hAnsi="Cambria"/>
              </w:rPr>
            </w:pPr>
            <w:r w:rsidDel="00000000" w:rsidR="00000000" w:rsidRPr="00000000">
              <w:rPr>
                <w:rFonts w:ascii="Cambria" w:cs="Cambria" w:eastAsia="Cambria" w:hAnsi="Cambria"/>
                <w:sz w:val="22"/>
                <w:szCs w:val="22"/>
                <w:rtl w:val="0"/>
              </w:rPr>
              <w:t xml:space="preserve">3.14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menulis surat atau email kepada penerbit buku secara santun dan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tcBorders>
              <w:top w:color="76923c" w:space="0" w:sz="4" w:val="single"/>
              <w:left w:color="76923c"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0F4">
            <w:pPr>
              <w:spacing w:after="60" w:before="60" w:lineRule="auto"/>
              <w:jc w:val="right"/>
              <w:rPr>
                <w:rFonts w:ascii="Cambria" w:cs="Cambria" w:eastAsia="Cambria" w:hAnsi="Cambria"/>
                <w:b w:val="1"/>
                <w:sz w:val="22"/>
                <w:szCs w:val="22"/>
              </w:rPr>
            </w:pPr>
            <w:r w:rsidDel="00000000" w:rsidR="00000000" w:rsidRPr="00000000">
              <w:rPr>
                <w:rtl w:val="0"/>
              </w:rPr>
            </w:r>
          </w:p>
        </w:tc>
        <w:tc>
          <w:tcPr>
            <w:gridSpan w:val="3"/>
            <w:tcBorders>
              <w:top w:color="76923c" w:space="0" w:sz="4" w:val="single"/>
              <w:left w:color="c2d69b"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0F5">
            <w:pPr>
              <w:spacing w:after="60" w:before="60" w:lineRule="auto"/>
              <w:jc w:val="righ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TOTAL ALOKASI WAKTU</w:t>
            </w:r>
          </w:p>
        </w:tc>
        <w:tc>
          <w:tcPr>
            <w:tcBorders>
              <w:top w:color="76923c" w:space="0" w:sz="4" w:val="single"/>
              <w:left w:color="76923c"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0F8">
            <w:pPr>
              <w:widowControl w:val="0"/>
              <w:tabs>
                <w:tab w:val="left" w:leader="none" w:pos="3686"/>
                <w:tab w:val="left" w:leader="none" w:pos="3828"/>
                <w:tab w:val="left" w:leader="none" w:pos="4111"/>
                <w:tab w:val="left" w:leader="none" w:pos="4536"/>
              </w:tabs>
              <w:spacing w:after="60" w:before="60" w:lineRule="auto"/>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63 JP</w:t>
            </w:r>
          </w:p>
        </w:tc>
      </w:tr>
    </w:tbl>
    <w:p w:rsidR="00000000" w:rsidDel="00000000" w:rsidP="00000000" w:rsidRDefault="00000000" w:rsidRPr="00000000" w14:paraId="000000F9">
      <w:pPr>
        <w:spacing w:after="0" w:lineRule="auto"/>
        <w:rPr/>
      </w:pPr>
      <w:r w:rsidDel="00000000" w:rsidR="00000000" w:rsidRPr="00000000">
        <w:rPr>
          <w:rtl w:val="0"/>
        </w:rPr>
      </w:r>
    </w:p>
    <w:tbl>
      <w:tblPr>
        <w:tblStyle w:val="Table4"/>
        <w:tblW w:w="103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11"/>
        <w:gridCol w:w="2410"/>
        <w:gridCol w:w="3827"/>
        <w:tblGridChange w:id="0">
          <w:tblGrid>
            <w:gridCol w:w="4111"/>
            <w:gridCol w:w="2410"/>
            <w:gridCol w:w="3827"/>
          </w:tblGrid>
        </w:tblGridChange>
      </w:tblGrid>
      <w:tr>
        <w:trPr>
          <w:cantSplit w:val="0"/>
          <w:tblHeader w:val="0"/>
        </w:trPr>
        <w:tc>
          <w:tcPr/>
          <w:p w:rsidR="00000000" w:rsidDel="00000000" w:rsidP="00000000" w:rsidRDefault="00000000" w:rsidRPr="00000000" w14:paraId="000000FA">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B">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Mengetahui,</w:t>
            </w:r>
          </w:p>
          <w:p w:rsidR="00000000" w:rsidDel="00000000" w:rsidP="00000000" w:rsidRDefault="00000000" w:rsidRPr="00000000" w14:paraId="000000FC">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Kepala Sekolah</w:t>
            </w:r>
          </w:p>
          <w:p w:rsidR="00000000" w:rsidDel="00000000" w:rsidP="00000000" w:rsidRDefault="00000000" w:rsidRPr="00000000" w14:paraId="000000FD">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E">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F">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0">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101">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NIP. ……………………….</w:t>
            </w:r>
          </w:p>
        </w:tc>
        <w:tc>
          <w:tcPr/>
          <w:p w:rsidR="00000000" w:rsidDel="00000000" w:rsidP="00000000" w:rsidRDefault="00000000" w:rsidRPr="00000000" w14:paraId="00000102">
            <w:pPr>
              <w:tabs>
                <w:tab w:val="left" w:leader="none" w:pos="3544"/>
              </w:tabs>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03">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Juli 2024.</w:t>
            </w:r>
          </w:p>
          <w:p w:rsidR="00000000" w:rsidDel="00000000" w:rsidP="00000000" w:rsidRDefault="00000000" w:rsidRPr="00000000" w14:paraId="00000104">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5">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Guru Mata Pelajaran</w:t>
            </w:r>
          </w:p>
          <w:p w:rsidR="00000000" w:rsidDel="00000000" w:rsidP="00000000" w:rsidRDefault="00000000" w:rsidRPr="00000000" w14:paraId="00000106">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7">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8">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9">
            <w:pPr>
              <w:tabs>
                <w:tab w:val="left" w:leader="none" w:pos="3544"/>
              </w:tabs>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10A">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NIP. </w:t>
            </w:r>
            <w:r w:rsidDel="00000000" w:rsidR="00000000" w:rsidRPr="00000000">
              <w:rPr>
                <w:rFonts w:ascii="Cambria" w:cs="Cambria" w:eastAsia="Cambria" w:hAnsi="Cambria"/>
                <w:sz w:val="22"/>
                <w:szCs w:val="22"/>
                <w:rtl w:val="0"/>
              </w:rPr>
              <w:t xml:space="preserve">. </w:t>
            </w:r>
          </w:p>
        </w:tc>
      </w:tr>
    </w:tbl>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Catatan Kepala Sekolah</w:t>
      </w:r>
    </w:p>
    <w:p w:rsidR="00000000" w:rsidDel="00000000" w:rsidP="00000000" w:rsidRDefault="00000000" w:rsidRPr="00000000" w14:paraId="0000010D">
      <w:pPr>
        <w:tabs>
          <w:tab w:val="left" w:leader="none" w:pos="5954"/>
        </w:tabs>
        <w:spacing w:after="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E">
      <w:pPr>
        <w:tabs>
          <w:tab w:val="left" w:leader="none" w:pos="5954"/>
        </w:tabs>
        <w:spacing w:after="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after="0" w:lineRule="auto"/>
        <w:jc w:val="center"/>
        <w:rPr>
          <w:rFonts w:ascii="Cambria" w:cs="Cambria" w:eastAsia="Cambria" w:hAnsi="Cambria"/>
          <w:b w:val="1"/>
          <w:sz w:val="24"/>
          <w:szCs w:val="24"/>
        </w:rPr>
      </w:pPr>
      <w:r w:rsidDel="00000000" w:rsidR="00000000" w:rsidRPr="00000000">
        <w:rPr>
          <w:rtl w:val="0"/>
        </w:rPr>
      </w:r>
      <w:r w:rsidDel="00000000" w:rsidR="00000000" w:rsidRPr="00000000">
        <mc:AlternateContent>
          <mc:Choice Requires="wps">
            <w:drawing>
              <wp:anchor allowOverlap="1" behindDoc="0" distB="4294967290" distT="4294967290" distL="114300" distR="114300" hidden="0" layoutInCell="1" locked="0" relativeHeight="0" simplePos="0">
                <wp:simplePos x="0" y="0"/>
                <wp:positionH relativeFrom="column">
                  <wp:posOffset>12701</wp:posOffset>
                </wp:positionH>
                <wp:positionV relativeFrom="paragraph">
                  <wp:posOffset>5091</wp:posOffset>
                </wp:positionV>
                <wp:extent cx="0" cy="19050"/>
                <wp:effectExtent b="0" l="0" r="0" t="0"/>
                <wp:wrapNone/>
                <wp:docPr id="2143582570" name=""/>
                <a:graphic>
                  <a:graphicData uri="http://schemas.microsoft.com/office/word/2010/wordprocessingShape">
                    <wps:wsp>
                      <wps:cNvCnPr/>
                      <wps:spPr>
                        <a:xfrm>
                          <a:off x="2070353" y="3780000"/>
                          <a:ext cx="655129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0" distT="4294967290" distL="114300" distR="114300" hidden="0" layoutInCell="1" locked="0" relativeHeight="0" simplePos="0">
                <wp:simplePos x="0" y="0"/>
                <wp:positionH relativeFrom="column">
                  <wp:posOffset>12701</wp:posOffset>
                </wp:positionH>
                <wp:positionV relativeFrom="paragraph">
                  <wp:posOffset>5091</wp:posOffset>
                </wp:positionV>
                <wp:extent cx="0" cy="19050"/>
                <wp:effectExtent b="0" l="0" r="0" t="0"/>
                <wp:wrapNone/>
                <wp:docPr id="214358257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11">
      <w:pPr>
        <w:spacing w:after="0" w:line="240" w:lineRule="auto"/>
        <w:jc w:val="center"/>
        <w:rPr>
          <w:rFonts w:ascii="Cambria" w:cs="Cambria" w:eastAsia="Cambria" w:hAnsi="Cambria"/>
          <w:b w:val="1"/>
          <w:sz w:val="38"/>
          <w:szCs w:val="38"/>
        </w:rPr>
      </w:pPr>
      <w:r w:rsidDel="00000000" w:rsidR="00000000" w:rsidRPr="00000000">
        <w:rPr>
          <w:rFonts w:ascii="Cambria" w:cs="Cambria" w:eastAsia="Cambria" w:hAnsi="Cambria"/>
          <w:b w:val="1"/>
          <w:sz w:val="38"/>
          <w:szCs w:val="38"/>
          <w:rtl w:val="0"/>
        </w:rPr>
        <w:t xml:space="preserve">PROGRAM TAHUNAN</w:t>
      </w:r>
    </w:p>
    <w:p w:rsidR="00000000" w:rsidDel="00000000" w:rsidP="00000000" w:rsidRDefault="00000000" w:rsidRPr="00000000" w14:paraId="00000112">
      <w:pPr>
        <w:spacing w:after="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TAHUN PELAJARAN 2023-2024</w:t>
      </w:r>
    </w:p>
    <w:p w:rsidR="00000000" w:rsidDel="00000000" w:rsidP="00000000" w:rsidRDefault="00000000" w:rsidRPr="00000000" w14:paraId="00000113">
      <w:pPr>
        <w:spacing w:after="0" w:line="240" w:lineRule="auto"/>
        <w:jc w:val="center"/>
        <w:rPr>
          <w:rFonts w:ascii="Cambria" w:cs="Cambria" w:eastAsia="Cambria" w:hAnsi="Cambria"/>
          <w:b w:val="1"/>
          <w:sz w:val="28"/>
          <w:szCs w:val="28"/>
        </w:rPr>
      </w:pPr>
      <w:r w:rsidDel="00000000" w:rsidR="00000000" w:rsidRPr="00000000">
        <w:rPr>
          <w:rtl w:val="0"/>
        </w:rPr>
      </w:r>
    </w:p>
    <w:tbl>
      <w:tblPr>
        <w:tblStyle w:val="Table5"/>
        <w:tblW w:w="10348.000000000002" w:type="dxa"/>
        <w:jc w:val="left"/>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A0"/>
      </w:tblPr>
      <w:tblGrid>
        <w:gridCol w:w="4111"/>
        <w:gridCol w:w="2931"/>
        <w:gridCol w:w="3306"/>
        <w:tblGridChange w:id="0">
          <w:tblGrid>
            <w:gridCol w:w="4111"/>
            <w:gridCol w:w="2931"/>
            <w:gridCol w:w="3306"/>
          </w:tblGrid>
        </w:tblGridChange>
      </w:tblGrid>
      <w:tr>
        <w:trPr>
          <w:cantSplit w:val="0"/>
          <w:tblHeader w:val="0"/>
        </w:trPr>
        <w:tc>
          <w:tcPr>
            <w:tcBorders>
              <w:top w:color="c2d69b" w:space="0" w:sz="4" w:val="single"/>
              <w:bottom w:color="c2d69b" w:space="0" w:sz="4" w:val="single"/>
            </w:tcBorders>
            <w:shd w:fill="ebf1dd" w:val="clear"/>
          </w:tcPr>
          <w:p w:rsidR="00000000" w:rsidDel="00000000" w:rsidP="00000000" w:rsidRDefault="00000000" w:rsidRPr="00000000" w14:paraId="00000114">
            <w:pPr>
              <w:tabs>
                <w:tab w:val="left" w:leader="none" w:pos="1593"/>
                <w:tab w:val="left" w:leader="none" w:pos="1735"/>
              </w:tabs>
              <w:spacing w:after="0"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Mata Pelajaran</w:t>
              <w:tab/>
              <w:t xml:space="preserve">: Bahasa Indonesia</w:t>
            </w:r>
          </w:p>
          <w:p w:rsidR="00000000" w:rsidDel="00000000" w:rsidP="00000000" w:rsidRDefault="00000000" w:rsidRPr="00000000" w14:paraId="00000115">
            <w:pPr>
              <w:tabs>
                <w:tab w:val="left" w:leader="none" w:pos="1593"/>
                <w:tab w:val="left" w:leader="none" w:pos="1735"/>
              </w:tabs>
              <w:spacing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Kelas/Semester</w:t>
              <w:tab/>
              <w:t xml:space="preserve">: IX / Genap</w:t>
            </w:r>
          </w:p>
        </w:tc>
        <w:tc>
          <w:tcPr>
            <w:tcBorders>
              <w:top w:color="c2d69b" w:space="0" w:sz="4" w:val="single"/>
              <w:bottom w:color="c2d69b" w:space="0" w:sz="4" w:val="single"/>
            </w:tcBorders>
            <w:shd w:fill="ebf1dd" w:val="clear"/>
          </w:tcPr>
          <w:p w:rsidR="00000000" w:rsidDel="00000000" w:rsidP="00000000" w:rsidRDefault="00000000" w:rsidRPr="00000000" w14:paraId="00000116">
            <w:pPr>
              <w:spacing w:line="276" w:lineRule="auto"/>
              <w:rPr>
                <w:rFonts w:ascii="Cambria" w:cs="Cambria" w:eastAsia="Cambria" w:hAnsi="Cambria"/>
                <w:b w:val="0"/>
                <w:color w:val="000000"/>
              </w:rPr>
            </w:pPr>
            <w:r w:rsidDel="00000000" w:rsidR="00000000" w:rsidRPr="00000000">
              <w:rPr>
                <w:rtl w:val="0"/>
              </w:rPr>
            </w:r>
          </w:p>
        </w:tc>
        <w:tc>
          <w:tcPr>
            <w:tcBorders>
              <w:top w:color="c2d69b" w:space="0" w:sz="4" w:val="single"/>
              <w:bottom w:color="c2d69b" w:space="0" w:sz="4" w:val="single"/>
            </w:tcBorders>
            <w:shd w:fill="ebf1dd" w:val="clear"/>
          </w:tcPr>
          <w:p w:rsidR="00000000" w:rsidDel="00000000" w:rsidP="00000000" w:rsidRDefault="00000000" w:rsidRPr="00000000" w14:paraId="00000117">
            <w:pPr>
              <w:tabs>
                <w:tab w:val="left" w:leader="none" w:pos="1639"/>
                <w:tab w:val="left" w:leader="none" w:pos="1781"/>
              </w:tabs>
              <w:spacing w:after="0"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Fase</w:t>
              <w:tab/>
              <w:t xml:space="preserve">: D</w:t>
            </w:r>
          </w:p>
          <w:p w:rsidR="00000000" w:rsidDel="00000000" w:rsidP="00000000" w:rsidRDefault="00000000" w:rsidRPr="00000000" w14:paraId="00000118">
            <w:pPr>
              <w:tabs>
                <w:tab w:val="left" w:leader="none" w:pos="1639"/>
                <w:tab w:val="left" w:leader="none" w:pos="1781"/>
              </w:tabs>
              <w:spacing w:line="276" w:lineRule="auto"/>
              <w:rPr>
                <w:rFonts w:ascii="Cambria" w:cs="Cambria" w:eastAsia="Cambria" w:hAnsi="Cambria"/>
                <w:b w:val="0"/>
                <w:color w:val="000000"/>
              </w:rPr>
            </w:pPr>
            <w:r w:rsidDel="00000000" w:rsidR="00000000" w:rsidRPr="00000000">
              <w:rPr>
                <w:rFonts w:ascii="Cambria" w:cs="Cambria" w:eastAsia="Cambria" w:hAnsi="Cambria"/>
                <w:b w:val="0"/>
                <w:color w:val="000000"/>
                <w:rtl w:val="0"/>
              </w:rPr>
              <w:t xml:space="preserve">Alokasi Waktu</w:t>
              <w:tab/>
              <w:t xml:space="preserve">: </w:t>
            </w:r>
          </w:p>
        </w:tc>
      </w:tr>
    </w:tbl>
    <w:p w:rsidR="00000000" w:rsidDel="00000000" w:rsidP="00000000" w:rsidRDefault="00000000" w:rsidRPr="00000000" w14:paraId="00000119">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A">
      <w:pPr>
        <w:spacing w:after="0" w:lineRule="auto"/>
        <w:rPr>
          <w:rFonts w:ascii="Cambria" w:cs="Cambria" w:eastAsia="Cambria" w:hAnsi="Cambria"/>
          <w:b w:val="1"/>
        </w:rPr>
      </w:pPr>
      <w:r w:rsidDel="00000000" w:rsidR="00000000" w:rsidRPr="00000000">
        <w:rPr>
          <w:rFonts w:ascii="Cambria" w:cs="Cambria" w:eastAsia="Cambria" w:hAnsi="Cambria"/>
          <w:b w:val="1"/>
          <w:rtl w:val="0"/>
        </w:rPr>
        <w:t xml:space="preserve">A.</w:t>
        <w:tab/>
        <w:t xml:space="preserve">CAPAIAN PEMBELAJARAN</w:t>
      </w:r>
    </w:p>
    <w:p w:rsidR="00000000" w:rsidDel="00000000" w:rsidP="00000000" w:rsidRDefault="00000000" w:rsidRPr="00000000" w14:paraId="0000011B">
      <w:pPr>
        <w:spacing w:after="0" w:line="240" w:lineRule="auto"/>
        <w:ind w:firstLine="567"/>
        <w:jc w:val="both"/>
        <w:rPr>
          <w:rFonts w:ascii="Cambria" w:cs="Cambria" w:eastAsia="Cambria" w:hAnsi="Cambria"/>
        </w:rPr>
      </w:pPr>
      <w:r w:rsidDel="00000000" w:rsidR="00000000" w:rsidRPr="00000000">
        <w:rPr>
          <w:rFonts w:ascii="Cambria" w:cs="Cambria" w:eastAsia="Cambria" w:hAnsi="Cambria"/>
          <w:rtl w:val="0"/>
        </w:rPr>
        <w:t xml:space="preserve">Pada fese ini, peserta didik memiliki:</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Kemampuan berbahasa untuk berkomunikasi dan bernalar sesuai dengan tujuan, konteks sosial, dan akademis. Peserta didik mampu memahami, mengolah, dan menginterpretasi informasi paparan tentang topik yang beragam dan karya sastra. Peserta didik mampu berpartisipasi aktif dalam diskusi, mempresentasikan, dan menanggapi informasi nonfiksi dan fiksi yang dipaparkan; Peserta didik menulis berbagai teks untuk menyampaikan pengamatan dan pengalamannya dengan lebih terstruktur, dan menuliskan tanggapannya terhadap paparan dan bacaan menggunakan pengalaman dan pengetahuannya. Peserta didik mengembangkan kompetensi diri melalui pajanan berbagai teks untuk penguatan karakter.</w:t>
      </w:r>
    </w:p>
    <w:p w:rsidR="00000000" w:rsidDel="00000000" w:rsidP="00000000" w:rsidRDefault="00000000" w:rsidRPr="00000000" w14:paraId="0000011D">
      <w:pPr>
        <w:tabs>
          <w:tab w:val="left" w:leader="none" w:pos="567"/>
        </w:tabs>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11E">
      <w:pPr>
        <w:tabs>
          <w:tab w:val="left" w:leader="none" w:pos="567"/>
        </w:tabs>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B.</w:t>
        <w:tab/>
        <w:t xml:space="preserve">ELEMEN CAPAIAN PEMBELAJARAN</w:t>
      </w:r>
    </w:p>
    <w:tbl>
      <w:tblPr>
        <w:tblStyle w:val="Table6"/>
        <w:tblW w:w="9781.0" w:type="dxa"/>
        <w:jc w:val="left"/>
        <w:tblInd w:w="567.0" w:type="dxa"/>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2018"/>
        <w:gridCol w:w="7763"/>
        <w:tblGridChange w:id="0">
          <w:tblGrid>
            <w:gridCol w:w="2018"/>
            <w:gridCol w:w="7763"/>
          </w:tblGrid>
        </w:tblGridChange>
      </w:tblGrid>
      <w:tr>
        <w:trPr>
          <w:cantSplit w:val="0"/>
          <w:tblHeader w:val="1"/>
        </w:trPr>
        <w:tc>
          <w:tcPr>
            <w:shd w:fill="9bbb59" w:val="clear"/>
          </w:tcPr>
          <w:p w:rsidR="00000000" w:rsidDel="00000000" w:rsidP="00000000" w:rsidRDefault="00000000" w:rsidRPr="00000000" w14:paraId="0000011F">
            <w:pPr>
              <w:spacing w:after="60" w:before="60" w:lineRule="auto"/>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ELEMEN</w:t>
            </w:r>
          </w:p>
        </w:tc>
        <w:tc>
          <w:tcPr>
            <w:shd w:fill="9bbb59" w:val="clear"/>
          </w:tcPr>
          <w:p w:rsidR="00000000" w:rsidDel="00000000" w:rsidP="00000000" w:rsidRDefault="00000000" w:rsidRPr="00000000" w14:paraId="00000120">
            <w:pPr>
              <w:spacing w:after="60" w:before="60" w:lineRule="auto"/>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CAPAIAN PEMBELAJARAN</w:t>
            </w:r>
          </w:p>
        </w:tc>
      </w:tr>
      <w:tr>
        <w:trPr>
          <w:cantSplit w:val="0"/>
          <w:tblHeader w:val="0"/>
        </w:trPr>
        <w:tc>
          <w:tcPr>
            <w:vAlign w:val="center"/>
          </w:tcPr>
          <w:p w:rsidR="00000000" w:rsidDel="00000000" w:rsidP="00000000" w:rsidRDefault="00000000" w:rsidRPr="00000000" w14:paraId="00000121">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Menyimak</w:t>
            </w:r>
          </w:p>
        </w:tc>
        <w:tc>
          <w:tcPr/>
          <w:p w:rsidR="00000000" w:rsidDel="00000000" w:rsidP="00000000" w:rsidRDefault="00000000" w:rsidRPr="00000000" w14:paraId="00000122">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menganalisis dan mengevaluasi informasi berupa gagasan, pikiran, perasaan, pandangan, arahan atau pesan yang akurat dari berbagai tipe teks (nonfiksi dan fiksi) audiovisual dan aural dalam bentuk monolog, dialog, dan gelar wicara.</w:t>
            </w:r>
          </w:p>
        </w:tc>
      </w:tr>
      <w:tr>
        <w:trPr>
          <w:cantSplit w:val="0"/>
          <w:tblHeader w:val="0"/>
        </w:trPr>
        <w:tc>
          <w:tcPr>
            <w:vAlign w:val="center"/>
          </w:tcPr>
          <w:p w:rsidR="00000000" w:rsidDel="00000000" w:rsidP="00000000" w:rsidRDefault="00000000" w:rsidRPr="00000000" w14:paraId="00000123">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Membaca dan memirsa</w:t>
            </w:r>
          </w:p>
        </w:tc>
        <w:tc>
          <w:tcPr/>
          <w:p w:rsidR="00000000" w:rsidDel="00000000" w:rsidP="00000000" w:rsidRDefault="00000000" w:rsidRPr="00000000" w14:paraId="00000124">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memahami informasi berupa gagasan, pikiran, pandangan, arahan atau pesan dari teks deskripsi, narasi, puisi, eksplanasi dan eksposisi dari teks visual dan audiovisual untuk menemukan makna yang tersurat dan tersirat. Peserta didik menginterpretasikan informasi untuk mengungkapkan simpati, kepedulian, empati atau pendapat pro dan kontra dari teks visual dan audiovisual. Peserta didik menggunakan sumber informasi lain untuk menilai akurasi dan kualitas data serta membandingkan informasi pada teks.</w:t>
            </w:r>
          </w:p>
        </w:tc>
      </w:tr>
      <w:tr>
        <w:trPr>
          <w:cantSplit w:val="0"/>
          <w:tblHeader w:val="0"/>
        </w:trPr>
        <w:tc>
          <w:tcPr>
            <w:vAlign w:val="center"/>
          </w:tcPr>
          <w:p w:rsidR="00000000" w:rsidDel="00000000" w:rsidP="00000000" w:rsidRDefault="00000000" w:rsidRPr="00000000" w14:paraId="00000125">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Berbicara, berdiskusi, dan mempresentasikan</w:t>
            </w:r>
          </w:p>
        </w:tc>
        <w:tc>
          <w:tcPr/>
          <w:p w:rsidR="00000000" w:rsidDel="00000000" w:rsidP="00000000" w:rsidRDefault="00000000" w:rsidRPr="00000000" w14:paraId="00000126">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menyampaikan gagasan, pikiran, pandangan, arahan atau pesan untuk tujuan pengajuan usul, pemecahan masalah dan pemberian solusi secara lisan dalam bentuk monolog dan dialog logis, kritis, dan kreatif. Peserta didik mampu menggunakan ungkapan sesuai dengan norma kesopanan dalam berkomunikasi. Peserta didik berkontribusi dalam diskusi dengan mempersiapkan materi yang didiskusikan, menempatkan diri dalam diskusi, mendengarkan dengan aktif, dan menanggapi penjelasan teman diskusi. Peserta didik mampu menuturkan ungkapan simpati, empati, peduli, perasaan, dan penghargaan dalam bentuk teks informasional dan fiksi melalui teks multimodal.</w:t>
            </w:r>
          </w:p>
        </w:tc>
      </w:tr>
      <w:tr>
        <w:trPr>
          <w:cantSplit w:val="0"/>
          <w:tblHeader w:val="0"/>
        </w:trPr>
        <w:tc>
          <w:tcPr>
            <w:vAlign w:val="center"/>
          </w:tcPr>
          <w:p w:rsidR="00000000" w:rsidDel="00000000" w:rsidP="00000000" w:rsidRDefault="00000000" w:rsidRPr="00000000" w14:paraId="00000127">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Menulis</w:t>
            </w:r>
          </w:p>
        </w:tc>
        <w:tc>
          <w:tcPr/>
          <w:p w:rsidR="00000000" w:rsidDel="00000000" w:rsidP="00000000" w:rsidRDefault="00000000" w:rsidRPr="00000000" w14:paraId="00000128">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Peserta didik mampu menulis gagasan, pikiran, pandangan, arahan atau pesan tertulis untuk berbagai tujuan secara logis, kritis, dan kreatif. Peserta didik juga menuliskan hasil penelitian menggunakan metodologi sederhana dengan mengutip sumber rujukan secara etis. Menyampaikan ungkapan rasa simpati, empati, peduli, dan pendapat pro/kontra secara etis dalam memberikan penghargaan secara tertulis dalam teks multimodal.</w:t>
            </w:r>
          </w:p>
        </w:tc>
      </w:tr>
    </w:tbl>
    <w:p w:rsidR="00000000" w:rsidDel="00000000" w:rsidP="00000000" w:rsidRDefault="00000000" w:rsidRPr="00000000" w14:paraId="00000129">
      <w:pPr>
        <w:tabs>
          <w:tab w:val="left" w:leader="none" w:pos="4536"/>
          <w:tab w:val="left" w:leader="none" w:pos="4962"/>
        </w:tabs>
        <w:spacing w:after="0" w:line="240" w:lineRule="auto"/>
        <w:rPr>
          <w:rFonts w:ascii="Cambria" w:cs="Cambria" w:eastAsia="Cambria" w:hAnsi="Cambria"/>
          <w:b w:val="1"/>
        </w:rPr>
      </w:pPr>
      <w:r w:rsidDel="00000000" w:rsidR="00000000" w:rsidRPr="00000000">
        <w:rPr>
          <w:rtl w:val="0"/>
        </w:rPr>
      </w:r>
    </w:p>
    <w:tbl>
      <w:tblPr>
        <w:tblStyle w:val="Table7"/>
        <w:tblW w:w="10331.0" w:type="dxa"/>
        <w:jc w:val="left"/>
        <w:tblBorders>
          <w:top w:color="9bbb59" w:space="0" w:sz="8" w:val="single"/>
          <w:left w:color="000000" w:space="0" w:sz="4" w:val="single"/>
          <w:bottom w:color="9bbb59" w:space="0" w:sz="8" w:val="single"/>
          <w:right w:color="000000" w:space="0" w:sz="4" w:val="single"/>
          <w:insideH w:color="000000" w:space="0" w:sz="4" w:val="single"/>
          <w:insideV w:color="000000" w:space="0" w:sz="4" w:val="single"/>
        </w:tblBorders>
        <w:tblLayout w:type="fixed"/>
        <w:tblLook w:val="0400"/>
      </w:tblPr>
      <w:tblGrid>
        <w:gridCol w:w="518"/>
        <w:gridCol w:w="627"/>
        <w:gridCol w:w="6465"/>
        <w:gridCol w:w="1604"/>
        <w:gridCol w:w="1117"/>
        <w:tblGridChange w:id="0">
          <w:tblGrid>
            <w:gridCol w:w="518"/>
            <w:gridCol w:w="627"/>
            <w:gridCol w:w="6465"/>
            <w:gridCol w:w="1604"/>
            <w:gridCol w:w="1117"/>
          </w:tblGrid>
        </w:tblGridChange>
      </w:tblGrid>
      <w:tr>
        <w:trPr>
          <w:cantSplit w:val="0"/>
          <w:trHeight w:val="77" w:hRule="atLeast"/>
          <w:tblHeader w:val="1"/>
        </w:trPr>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12A">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w:t>
            </w:r>
          </w:p>
        </w:tc>
        <w:tc>
          <w:tcPr>
            <w:gridSpan w:val="2"/>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12B">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ALUR TUJUAN PEMBELAJARAN</w:t>
            </w:r>
          </w:p>
        </w:tc>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12D">
            <w:pPr>
              <w:widowControl w:val="0"/>
              <w:tabs>
                <w:tab w:val="left" w:leader="none" w:pos="3686"/>
                <w:tab w:val="left" w:leader="none" w:pos="3828"/>
                <w:tab w:val="left" w:leader="none" w:pos="4111"/>
                <w:tab w:val="left" w:leader="none" w:pos="4536"/>
              </w:tabs>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MATERI</w:t>
            </w:r>
          </w:p>
        </w:tc>
        <w:tc>
          <w:tcPr>
            <w:tcBorders>
              <w:top w:color="76923c" w:space="0" w:sz="4" w:val="single"/>
              <w:left w:color="76923c" w:space="0" w:sz="4" w:val="single"/>
              <w:bottom w:color="76923c" w:space="0" w:sz="4" w:val="single"/>
              <w:right w:color="76923c" w:space="0" w:sz="4" w:val="single"/>
            </w:tcBorders>
            <w:shd w:fill="9bbb59" w:val="clear"/>
            <w:vAlign w:val="center"/>
          </w:tcPr>
          <w:p w:rsidR="00000000" w:rsidDel="00000000" w:rsidP="00000000" w:rsidRDefault="00000000" w:rsidRPr="00000000" w14:paraId="0000012E">
            <w:pPr>
              <w:tabs>
                <w:tab w:val="left" w:leader="none" w:pos="2520"/>
                <w:tab w:val="left" w:leader="none" w:pos="9180"/>
                <w:tab w:val="left" w:leader="none" w:pos="10800"/>
              </w:tabs>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ALOKASI WAKTU</w:t>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2F">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sz w:val="22"/>
                <w:szCs w:val="22"/>
                <w:rtl w:val="0"/>
              </w:rPr>
              <w:t xml:space="preserve">4.1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3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memahami teks eksplanasi dan menjawab pertanyaan dengan tepat.</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132">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Dari Hobi Menjadi Pundi-Pundi</w:t>
            </w:r>
          </w:p>
          <w:p w:rsidR="00000000" w:rsidDel="00000000" w:rsidP="00000000" w:rsidRDefault="00000000" w:rsidRPr="00000000" w14:paraId="00000133">
            <w:pPr>
              <w:jc w:val="center"/>
              <w:rPr>
                <w:rFonts w:ascii="Cambria" w:cs="Cambria" w:eastAsia="Cambria" w:hAnsi="Cambria"/>
                <w:sz w:val="22"/>
                <w:szCs w:val="22"/>
              </w:rPr>
            </w:pPr>
            <w:r w:rsidDel="00000000" w:rsidR="00000000" w:rsidRPr="00000000">
              <w:rPr>
                <w:rtl w:val="0"/>
              </w:rPr>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4">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18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36">
            <w:pPr>
              <w:rPr>
                <w:rFonts w:ascii="Cambria" w:cs="Cambria" w:eastAsia="Cambria" w:hAnsi="Cambria"/>
              </w:rPr>
            </w:pPr>
            <w:r w:rsidDel="00000000" w:rsidR="00000000" w:rsidRPr="00000000">
              <w:rPr>
                <w:rFonts w:ascii="Cambria" w:cs="Cambria" w:eastAsia="Cambria" w:hAnsi="Cambria"/>
                <w:sz w:val="22"/>
                <w:szCs w:val="22"/>
                <w:rtl w:val="0"/>
              </w:rPr>
              <w:t xml:space="preserve">4.2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37">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memahami maknanya dan menjawab pertanyaan dengan tepat teks pidato.</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3B">
            <w:pPr>
              <w:rPr>
                <w:rFonts w:ascii="Cambria" w:cs="Cambria" w:eastAsia="Cambria" w:hAnsi="Cambria"/>
              </w:rPr>
            </w:pPr>
            <w:r w:rsidDel="00000000" w:rsidR="00000000" w:rsidRPr="00000000">
              <w:rPr>
                <w:rFonts w:ascii="Cambria" w:cs="Cambria" w:eastAsia="Cambria" w:hAnsi="Cambria"/>
                <w:sz w:val="22"/>
                <w:szCs w:val="22"/>
                <w:rtl w:val="0"/>
              </w:rPr>
              <w:t xml:space="preserve">4.3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menganalisis dan menilai desain poster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sz w:val="22"/>
                <w:szCs w:val="22"/>
                <w:rtl w:val="0"/>
              </w:rPr>
              <w:t xml:space="preserve">4.4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mendiskusikan makna informasi yang didapatkannya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45">
            <w:pPr>
              <w:rPr>
                <w:rFonts w:ascii="Cambria" w:cs="Cambria" w:eastAsia="Cambria" w:hAnsi="Cambria"/>
              </w:rPr>
            </w:pPr>
            <w:r w:rsidDel="00000000" w:rsidR="00000000" w:rsidRPr="00000000">
              <w:rPr>
                <w:rFonts w:ascii="Cambria" w:cs="Cambria" w:eastAsia="Cambria" w:hAnsi="Cambria"/>
                <w:sz w:val="22"/>
                <w:szCs w:val="22"/>
                <w:rtl w:val="0"/>
              </w:rPr>
              <w:t xml:space="preserve">4.5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membuat video dengan muatan yang benar dan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4A">
            <w:pPr>
              <w:rPr>
                <w:rFonts w:ascii="Cambria" w:cs="Cambria" w:eastAsia="Cambria" w:hAnsi="Cambria"/>
              </w:rPr>
            </w:pPr>
            <w:r w:rsidDel="00000000" w:rsidR="00000000" w:rsidRPr="00000000">
              <w:rPr>
                <w:rFonts w:ascii="Cambria" w:cs="Cambria" w:eastAsia="Cambria" w:hAnsi="Cambria"/>
                <w:sz w:val="22"/>
                <w:szCs w:val="22"/>
                <w:rtl w:val="0"/>
              </w:rPr>
              <w:t xml:space="preserve">4.6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terkait materi Wirausaha Muda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4F">
            <w:pPr>
              <w:rPr>
                <w:rFonts w:ascii="Cambria" w:cs="Cambria" w:eastAsia="Cambria" w:hAnsi="Cambria"/>
              </w:rPr>
            </w:pPr>
            <w:r w:rsidDel="00000000" w:rsidR="00000000" w:rsidRPr="00000000">
              <w:rPr>
                <w:rFonts w:ascii="Cambria" w:cs="Cambria" w:eastAsia="Cambria" w:hAnsi="Cambria"/>
                <w:sz w:val="22"/>
                <w:szCs w:val="22"/>
                <w:rtl w:val="0"/>
              </w:rPr>
              <w:t xml:space="preserve">4.7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50">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melakukan diskusi dan mempresentasikan ide usaha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163"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54">
            <w:pPr>
              <w:rPr>
                <w:rFonts w:ascii="Cambria" w:cs="Cambria" w:eastAsia="Cambria" w:hAnsi="Cambria"/>
              </w:rPr>
            </w:pPr>
            <w:r w:rsidDel="00000000" w:rsidR="00000000" w:rsidRPr="00000000">
              <w:rPr>
                <w:rFonts w:ascii="Cambria" w:cs="Cambria" w:eastAsia="Cambria" w:hAnsi="Cambria"/>
                <w:sz w:val="22"/>
                <w:szCs w:val="22"/>
                <w:rtl w:val="0"/>
              </w:rPr>
              <w:t xml:space="preserve">4.8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5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rancangan promosi dengan benar dan menarik.</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8">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59">
            <w:pPr>
              <w:rPr>
                <w:rFonts w:ascii="Cambria" w:cs="Cambria" w:eastAsia="Cambria" w:hAnsi="Cambria"/>
              </w:rPr>
            </w:pPr>
            <w:r w:rsidDel="00000000" w:rsidR="00000000" w:rsidRPr="00000000">
              <w:rPr>
                <w:rFonts w:ascii="Cambria" w:cs="Cambria" w:eastAsia="Cambria" w:hAnsi="Cambria"/>
                <w:sz w:val="22"/>
                <w:szCs w:val="22"/>
                <w:rtl w:val="0"/>
              </w:rPr>
              <w:t xml:space="preserve">5.1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5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dengan tepat.</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15B">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Menuju Laut</w:t>
            </w:r>
          </w:p>
          <w:p w:rsidR="00000000" w:rsidDel="00000000" w:rsidP="00000000" w:rsidRDefault="00000000" w:rsidRPr="00000000" w14:paraId="0000015C">
            <w:pPr>
              <w:jc w:val="center"/>
              <w:rPr>
                <w:rFonts w:ascii="Cambria" w:cs="Cambria" w:eastAsia="Cambria" w:hAnsi="Cambria"/>
                <w:sz w:val="22"/>
                <w:szCs w:val="22"/>
              </w:rPr>
            </w:pPr>
            <w:r w:rsidDel="00000000" w:rsidR="00000000" w:rsidRPr="00000000">
              <w:rPr>
                <w:rtl w:val="0"/>
              </w:rPr>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D">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5F">
            <w:pPr>
              <w:rPr>
                <w:rFonts w:ascii="Cambria" w:cs="Cambria" w:eastAsia="Cambria" w:hAnsi="Cambria"/>
              </w:rPr>
            </w:pPr>
            <w:r w:rsidDel="00000000" w:rsidR="00000000" w:rsidRPr="00000000">
              <w:rPr>
                <w:rFonts w:ascii="Cambria" w:cs="Cambria" w:eastAsia="Cambria" w:hAnsi="Cambria"/>
                <w:sz w:val="22"/>
                <w:szCs w:val="22"/>
                <w:rtl w:val="0"/>
              </w:rPr>
              <w:t xml:space="preserve">5.2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arti kosakata yang ditandai khusus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64">
            <w:pPr>
              <w:rPr>
                <w:rFonts w:ascii="Cambria" w:cs="Cambria" w:eastAsia="Cambria" w:hAnsi="Cambria"/>
              </w:rPr>
            </w:pPr>
            <w:r w:rsidDel="00000000" w:rsidR="00000000" w:rsidRPr="00000000">
              <w:rPr>
                <w:rFonts w:ascii="Cambria" w:cs="Cambria" w:eastAsia="Cambria" w:hAnsi="Cambria"/>
                <w:sz w:val="22"/>
                <w:szCs w:val="22"/>
                <w:rtl w:val="0"/>
              </w:rPr>
              <w:t xml:space="preserve">5.3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6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menemukan kearifan lokal dan melaporkannya dengan format yang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sz w:val="22"/>
                <w:szCs w:val="22"/>
                <w:rtl w:val="0"/>
              </w:rPr>
              <w:t xml:space="preserve">5.4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Mendapatkan Informasi dari Video atau Teks yang Dibacakan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sz w:val="22"/>
                <w:szCs w:val="22"/>
                <w:rtl w:val="0"/>
              </w:rPr>
              <w:t xml:space="preserve">5.5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berpendapat dengan benar tentang kegiatan menyimak.</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73">
            <w:pPr>
              <w:rPr>
                <w:rFonts w:ascii="Cambria" w:cs="Cambria" w:eastAsia="Cambria" w:hAnsi="Cambria"/>
              </w:rPr>
            </w:pPr>
            <w:r w:rsidDel="00000000" w:rsidR="00000000" w:rsidRPr="00000000">
              <w:rPr>
                <w:rFonts w:ascii="Cambria" w:cs="Cambria" w:eastAsia="Cambria" w:hAnsi="Cambria"/>
                <w:sz w:val="22"/>
                <w:szCs w:val="22"/>
                <w:rtl w:val="0"/>
              </w:rPr>
              <w:t xml:space="preserve">5.6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74">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menilai poster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78">
            <w:pPr>
              <w:rPr>
                <w:rFonts w:ascii="Cambria" w:cs="Cambria" w:eastAsia="Cambria" w:hAnsi="Cambria"/>
              </w:rPr>
            </w:pPr>
            <w:r w:rsidDel="00000000" w:rsidR="00000000" w:rsidRPr="00000000">
              <w:rPr>
                <w:rFonts w:ascii="Cambria" w:cs="Cambria" w:eastAsia="Cambria" w:hAnsi="Cambria"/>
                <w:sz w:val="22"/>
                <w:szCs w:val="22"/>
                <w:rtl w:val="0"/>
              </w:rPr>
              <w:t xml:space="preserve">5.7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79">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memahami dan mendapatkan informasi dari teks laporan dengan tepat.</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7D">
            <w:pPr>
              <w:rPr>
                <w:rFonts w:ascii="Cambria" w:cs="Cambria" w:eastAsia="Cambria" w:hAnsi="Cambria"/>
              </w:rPr>
            </w:pPr>
            <w:r w:rsidDel="00000000" w:rsidR="00000000" w:rsidRPr="00000000">
              <w:rPr>
                <w:rFonts w:ascii="Cambria" w:cs="Cambria" w:eastAsia="Cambria" w:hAnsi="Cambria"/>
                <w:sz w:val="22"/>
                <w:szCs w:val="22"/>
                <w:rtl w:val="0"/>
              </w:rPr>
              <w:t xml:space="preserve">5.8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7E">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mendiskusikan permasalahan laut Indonesia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sz w:val="22"/>
                <w:szCs w:val="22"/>
                <w:rtl w:val="0"/>
              </w:rPr>
              <w:t xml:space="preserve">5.9</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memahami makna puisi dengan cara yang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sz w:val="22"/>
                <w:szCs w:val="22"/>
                <w:rtl w:val="0"/>
              </w:rPr>
              <w:t xml:space="preserve">5.10</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mampu melatih kecakapan berbahasa dengan baik melalui kegiatan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8C">
            <w:pPr>
              <w:rPr>
                <w:rFonts w:ascii="Cambria" w:cs="Cambria" w:eastAsia="Cambria" w:hAnsi="Cambria"/>
              </w:rPr>
            </w:pPr>
            <w:r w:rsidDel="00000000" w:rsidR="00000000" w:rsidRPr="00000000">
              <w:rPr>
                <w:rFonts w:ascii="Cambria" w:cs="Cambria" w:eastAsia="Cambria" w:hAnsi="Cambria"/>
                <w:sz w:val="22"/>
                <w:szCs w:val="22"/>
                <w:rtl w:val="0"/>
              </w:rPr>
              <w:t xml:space="preserve">5.11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melatih kecakapan berbahasa dengan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0">
            <w:pPr>
              <w:ind w:left="426" w:hanging="426"/>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91">
            <w:pPr>
              <w:rPr>
                <w:rFonts w:ascii="Cambria" w:cs="Cambria" w:eastAsia="Cambria" w:hAnsi="Cambria"/>
              </w:rPr>
            </w:pPr>
            <w:r w:rsidDel="00000000" w:rsidR="00000000" w:rsidRPr="00000000">
              <w:rPr>
                <w:rFonts w:ascii="Cambria" w:cs="Cambria" w:eastAsia="Cambria" w:hAnsi="Cambria"/>
                <w:sz w:val="22"/>
                <w:szCs w:val="22"/>
                <w:rtl w:val="0"/>
              </w:rPr>
              <w:t xml:space="preserve">6.1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sz w:val="22"/>
                <w:szCs w:val="22"/>
                <w:rtl w:val="0"/>
              </w:rPr>
              <w:t xml:space="preserve">Peserta didik membaca dan memahami isi petikan novel dengan benar.</w:t>
            </w:r>
            <w:r w:rsidDel="00000000" w:rsidR="00000000" w:rsidRPr="00000000">
              <w:rPr>
                <w:rtl w:val="0"/>
              </w:rPr>
            </w:r>
          </w:p>
        </w:tc>
        <w:tc>
          <w:tcPr>
            <w:vMerge w:val="restart"/>
            <w:tcBorders>
              <w:top w:color="76923c" w:space="0" w:sz="4" w:val="single"/>
              <w:left w:color="76923c" w:space="0" w:sz="4" w:val="single"/>
              <w:right w:color="76923c" w:space="0" w:sz="4" w:val="single"/>
            </w:tcBorders>
          </w:tcPr>
          <w:p w:rsidR="00000000" w:rsidDel="00000000" w:rsidP="00000000" w:rsidRDefault="00000000" w:rsidRPr="00000000" w14:paraId="00000193">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Merencanakan Masa Depan</w:t>
            </w:r>
          </w:p>
        </w:tc>
        <w:tc>
          <w:tcPr>
            <w:vMerge w:val="restart"/>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4">
            <w:pPr>
              <w:widowControl w:val="0"/>
              <w:tabs>
                <w:tab w:val="left" w:leader="none" w:pos="3686"/>
                <w:tab w:val="left" w:leader="none" w:pos="3828"/>
                <w:tab w:val="left" w:leader="none" w:pos="4111"/>
                <w:tab w:val="left" w:leader="none" w:pos="4536"/>
              </w:tabs>
              <w:ind w:right="-45"/>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 JP</w:t>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96">
            <w:pPr>
              <w:rPr>
                <w:rFonts w:ascii="Cambria" w:cs="Cambria" w:eastAsia="Cambria" w:hAnsi="Cambria"/>
              </w:rPr>
            </w:pPr>
            <w:r w:rsidDel="00000000" w:rsidR="00000000" w:rsidRPr="00000000">
              <w:rPr>
                <w:rFonts w:ascii="Cambria" w:cs="Cambria" w:eastAsia="Cambria" w:hAnsi="Cambria"/>
                <w:sz w:val="22"/>
                <w:szCs w:val="22"/>
                <w:rtl w:val="0"/>
              </w:rPr>
              <w:t xml:space="preserve">6.2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97">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mendiskusikan dua pendapat yang berbeda dengan cara yang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9B">
            <w:pPr>
              <w:rPr>
                <w:rFonts w:ascii="Cambria" w:cs="Cambria" w:eastAsia="Cambria" w:hAnsi="Cambria"/>
              </w:rPr>
            </w:pPr>
            <w:r w:rsidDel="00000000" w:rsidR="00000000" w:rsidRPr="00000000">
              <w:rPr>
                <w:rFonts w:ascii="Cambria" w:cs="Cambria" w:eastAsia="Cambria" w:hAnsi="Cambria"/>
                <w:sz w:val="22"/>
                <w:szCs w:val="22"/>
                <w:rtl w:val="0"/>
              </w:rPr>
              <w:t xml:space="preserve">6.3</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mengenali ciri kalimat pengandaian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A0">
            <w:pPr>
              <w:rPr>
                <w:rFonts w:ascii="Cambria" w:cs="Cambria" w:eastAsia="Cambria" w:hAnsi="Cambria"/>
              </w:rPr>
            </w:pPr>
            <w:r w:rsidDel="00000000" w:rsidR="00000000" w:rsidRPr="00000000">
              <w:rPr>
                <w:rFonts w:ascii="Cambria" w:cs="Cambria" w:eastAsia="Cambria" w:hAnsi="Cambria"/>
                <w:sz w:val="22"/>
                <w:szCs w:val="22"/>
                <w:rtl w:val="0"/>
              </w:rPr>
              <w:t xml:space="preserve">6.4</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A1">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menggunakan kalimat pengandaian dengan benar di dalam tulisan argumentasi.</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A5">
            <w:pPr>
              <w:rPr>
                <w:rFonts w:ascii="Cambria" w:cs="Cambria" w:eastAsia="Cambria" w:hAnsi="Cambria"/>
              </w:rPr>
            </w:pPr>
            <w:r w:rsidDel="00000000" w:rsidR="00000000" w:rsidRPr="00000000">
              <w:rPr>
                <w:rFonts w:ascii="Cambria" w:cs="Cambria" w:eastAsia="Cambria" w:hAnsi="Cambria"/>
                <w:sz w:val="22"/>
                <w:szCs w:val="22"/>
                <w:rtl w:val="0"/>
              </w:rPr>
              <w:t xml:space="preserve">6.5</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A6">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menjawab pertanyaan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AA">
            <w:pPr>
              <w:rPr>
                <w:rFonts w:ascii="Cambria" w:cs="Cambria" w:eastAsia="Cambria" w:hAnsi="Cambria"/>
              </w:rPr>
            </w:pPr>
            <w:r w:rsidDel="00000000" w:rsidR="00000000" w:rsidRPr="00000000">
              <w:rPr>
                <w:rFonts w:ascii="Cambria" w:cs="Cambria" w:eastAsia="Cambria" w:hAnsi="Cambria"/>
                <w:sz w:val="22"/>
                <w:szCs w:val="22"/>
                <w:rtl w:val="0"/>
              </w:rPr>
              <w:t xml:space="preserve">6.6</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menulis teks argumentasi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sz w:val="22"/>
                <w:szCs w:val="22"/>
                <w:rtl w:val="0"/>
              </w:rPr>
              <w:t xml:space="preserve">6.7</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memerinci argumentasi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sz w:val="22"/>
                <w:szCs w:val="22"/>
                <w:rtl w:val="0"/>
              </w:rPr>
              <w:t xml:space="preserve">6.8</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B5">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presentasi berupa video dengan benar dan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B9">
            <w:pPr>
              <w:rPr>
                <w:rFonts w:ascii="Cambria" w:cs="Cambria" w:eastAsia="Cambria" w:hAnsi="Cambria"/>
              </w:rPr>
            </w:pPr>
            <w:r w:rsidDel="00000000" w:rsidR="00000000" w:rsidRPr="00000000">
              <w:rPr>
                <w:rFonts w:ascii="Cambria" w:cs="Cambria" w:eastAsia="Cambria" w:hAnsi="Cambria"/>
                <w:sz w:val="22"/>
                <w:szCs w:val="22"/>
                <w:rtl w:val="0"/>
              </w:rPr>
              <w:t xml:space="preserve">6.9</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BA">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memahami proses pembuatan peta pikiran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BE">
            <w:pPr>
              <w:rPr>
                <w:rFonts w:ascii="Cambria" w:cs="Cambria" w:eastAsia="Cambria" w:hAnsi="Cambria"/>
              </w:rPr>
            </w:pPr>
            <w:r w:rsidDel="00000000" w:rsidR="00000000" w:rsidRPr="00000000">
              <w:rPr>
                <w:rFonts w:ascii="Cambria" w:cs="Cambria" w:eastAsia="Cambria" w:hAnsi="Cambria"/>
                <w:sz w:val="22"/>
                <w:szCs w:val="22"/>
                <w:rtl w:val="0"/>
              </w:rPr>
              <w:t xml:space="preserve">6.10</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BF">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peta pikiran dengan benar dan kreatif.</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C3">
            <w:pPr>
              <w:rPr>
                <w:rFonts w:ascii="Cambria" w:cs="Cambria" w:eastAsia="Cambria" w:hAnsi="Cambria"/>
              </w:rPr>
            </w:pPr>
            <w:r w:rsidDel="00000000" w:rsidR="00000000" w:rsidRPr="00000000">
              <w:rPr>
                <w:rFonts w:ascii="Cambria" w:cs="Cambria" w:eastAsia="Cambria" w:hAnsi="Cambria"/>
                <w:sz w:val="22"/>
                <w:szCs w:val="22"/>
                <w:rtl w:val="0"/>
              </w:rPr>
              <w:t xml:space="preserve">6.11</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C4">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berargumentasi tentang lirik lagu dan mengaitkannya dengan pengalaman pribadi dengan benar.</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tcBorders>
              <w:top w:color="76923c" w:space="0" w:sz="4" w:val="single"/>
              <w:left w:color="76923c" w:space="0" w:sz="4" w:val="single"/>
              <w:bottom w:color="76923c" w:space="0" w:sz="4" w:val="single"/>
              <w:right w:color="000000" w:space="0" w:sz="0" w:val="nil"/>
            </w:tcBorders>
          </w:tcPr>
          <w:p w:rsidR="00000000" w:rsidDel="00000000" w:rsidP="00000000" w:rsidRDefault="00000000" w:rsidRPr="00000000" w14:paraId="000001C8">
            <w:pPr>
              <w:rPr>
                <w:rFonts w:ascii="Cambria" w:cs="Cambria" w:eastAsia="Cambria" w:hAnsi="Cambria"/>
              </w:rPr>
            </w:pPr>
            <w:r w:rsidDel="00000000" w:rsidR="00000000" w:rsidRPr="00000000">
              <w:rPr>
                <w:rFonts w:ascii="Cambria" w:cs="Cambria" w:eastAsia="Cambria" w:hAnsi="Cambria"/>
                <w:sz w:val="22"/>
                <w:szCs w:val="22"/>
                <w:rtl w:val="0"/>
              </w:rPr>
              <w:t xml:space="preserve">6.12</w:t>
            </w:r>
            <w:r w:rsidDel="00000000" w:rsidR="00000000" w:rsidRPr="00000000">
              <w:rPr>
                <w:rtl w:val="0"/>
              </w:rPr>
            </w:r>
          </w:p>
        </w:tc>
        <w:tc>
          <w:tcPr>
            <w:tcBorders>
              <w:top w:color="76923c" w:space="0" w:sz="4" w:val="single"/>
              <w:left w:color="000000" w:space="0" w:sz="0" w:val="nil"/>
              <w:bottom w:color="76923c" w:space="0" w:sz="4" w:val="single"/>
              <w:right w:color="76923c" w:space="0" w:sz="4" w:val="single"/>
            </w:tcBorders>
          </w:tcPr>
          <w:p w:rsidR="00000000" w:rsidDel="00000000" w:rsidP="00000000" w:rsidRDefault="00000000" w:rsidRPr="00000000" w14:paraId="000001C9">
            <w:pPr>
              <w:rPr>
                <w:rFonts w:ascii="Cambria" w:cs="Cambria" w:eastAsia="Cambria" w:hAnsi="Cambria"/>
              </w:rPr>
            </w:pPr>
            <w:r w:rsidDel="00000000" w:rsidR="00000000" w:rsidRPr="00000000">
              <w:rPr>
                <w:rFonts w:ascii="Cambria" w:cs="Cambria" w:eastAsia="Cambria" w:hAnsi="Cambria"/>
                <w:sz w:val="22"/>
                <w:szCs w:val="22"/>
                <w:rtl w:val="0"/>
              </w:rPr>
              <w:t xml:space="preserve">Peserta didik dapat membuat infografik dengan benar dan kreatif Bertema Cara Mencapai Cita-Cita.</w:t>
            </w:r>
            <w:r w:rsidDel="00000000" w:rsidR="00000000" w:rsidRPr="00000000">
              <w:rPr>
                <w:rtl w:val="0"/>
              </w:rPr>
            </w:r>
          </w:p>
        </w:tc>
        <w:tc>
          <w:tcPr>
            <w:vMerge w:val="continue"/>
            <w:tcBorders>
              <w:top w:color="76923c" w:space="0" w:sz="4" w:val="single"/>
              <w:left w:color="76923c" w:space="0" w:sz="4" w:val="single"/>
              <w:right w:color="76923c"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tcBorders>
              <w:top w:color="76923c" w:space="0" w:sz="4" w:val="single"/>
              <w:left w:color="76923c" w:space="0" w:sz="4" w:val="single"/>
              <w:right w:color="76923c" w:space="0" w:sz="4" w:val="single"/>
            </w:tcBorders>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77" w:hRule="atLeast"/>
          <w:tblHeader w:val="0"/>
        </w:trPr>
        <w:tc>
          <w:tcPr>
            <w:tcBorders>
              <w:top w:color="76923c" w:space="0" w:sz="4" w:val="single"/>
              <w:left w:color="76923c"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1CC">
            <w:pPr>
              <w:spacing w:after="60" w:before="60" w:lineRule="auto"/>
              <w:jc w:val="right"/>
              <w:rPr>
                <w:rFonts w:ascii="Cambria" w:cs="Cambria" w:eastAsia="Cambria" w:hAnsi="Cambria"/>
                <w:b w:val="1"/>
                <w:sz w:val="22"/>
                <w:szCs w:val="22"/>
              </w:rPr>
            </w:pPr>
            <w:r w:rsidDel="00000000" w:rsidR="00000000" w:rsidRPr="00000000">
              <w:rPr>
                <w:rtl w:val="0"/>
              </w:rPr>
            </w:r>
          </w:p>
        </w:tc>
        <w:tc>
          <w:tcPr>
            <w:gridSpan w:val="3"/>
            <w:tcBorders>
              <w:top w:color="76923c" w:space="0" w:sz="4" w:val="single"/>
              <w:left w:color="c2d69b"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1CD">
            <w:pPr>
              <w:spacing w:after="60" w:before="60" w:lineRule="auto"/>
              <w:jc w:val="righ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TOTAL ALOKASI WAKTU</w:t>
            </w:r>
          </w:p>
        </w:tc>
        <w:tc>
          <w:tcPr>
            <w:tcBorders>
              <w:top w:color="76923c" w:space="0" w:sz="4" w:val="single"/>
              <w:left w:color="76923c" w:space="0" w:sz="4" w:val="single"/>
              <w:bottom w:color="76923c" w:space="0" w:sz="4" w:val="single"/>
              <w:right w:color="76923c" w:space="0" w:sz="4" w:val="single"/>
            </w:tcBorders>
            <w:shd w:fill="ebf1dd" w:val="clear"/>
            <w:vAlign w:val="center"/>
          </w:tcPr>
          <w:p w:rsidR="00000000" w:rsidDel="00000000" w:rsidP="00000000" w:rsidRDefault="00000000" w:rsidRPr="00000000" w14:paraId="000001D0">
            <w:pPr>
              <w:widowControl w:val="0"/>
              <w:tabs>
                <w:tab w:val="left" w:leader="none" w:pos="3686"/>
                <w:tab w:val="left" w:leader="none" w:pos="3828"/>
                <w:tab w:val="left" w:leader="none" w:pos="4111"/>
                <w:tab w:val="left" w:leader="none" w:pos="4536"/>
              </w:tabs>
              <w:spacing w:after="60" w:before="60" w:lineRule="auto"/>
              <w:ind w:right="-45"/>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63 JP</w:t>
            </w:r>
          </w:p>
        </w:tc>
      </w:tr>
    </w:tbl>
    <w:p w:rsidR="00000000" w:rsidDel="00000000" w:rsidP="00000000" w:rsidRDefault="00000000" w:rsidRPr="00000000" w14:paraId="000001D1">
      <w:pPr>
        <w:spacing w:after="0" w:lineRule="auto"/>
        <w:rPr/>
      </w:pPr>
      <w:r w:rsidDel="00000000" w:rsidR="00000000" w:rsidRPr="00000000">
        <w:rPr>
          <w:rtl w:val="0"/>
        </w:rPr>
      </w:r>
    </w:p>
    <w:tbl>
      <w:tblPr>
        <w:tblStyle w:val="Table8"/>
        <w:tblW w:w="103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11"/>
        <w:gridCol w:w="2410"/>
        <w:gridCol w:w="3827"/>
        <w:tblGridChange w:id="0">
          <w:tblGrid>
            <w:gridCol w:w="4111"/>
            <w:gridCol w:w="2410"/>
            <w:gridCol w:w="3827"/>
          </w:tblGrid>
        </w:tblGridChange>
      </w:tblGrid>
      <w:tr>
        <w:trPr>
          <w:cantSplit w:val="0"/>
          <w:trHeight w:val="1910.4394531249998" w:hRule="atLeast"/>
          <w:tblHeader w:val="0"/>
        </w:trPr>
        <w:tc>
          <w:tcPr/>
          <w:p w:rsidR="00000000" w:rsidDel="00000000" w:rsidP="00000000" w:rsidRDefault="00000000" w:rsidRPr="00000000" w14:paraId="000001D2">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3">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Mengetahui,</w:t>
            </w:r>
          </w:p>
          <w:p w:rsidR="00000000" w:rsidDel="00000000" w:rsidP="00000000" w:rsidRDefault="00000000" w:rsidRPr="00000000" w14:paraId="000001D4">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Kepala Sekolah</w:t>
            </w:r>
          </w:p>
          <w:p w:rsidR="00000000" w:rsidDel="00000000" w:rsidP="00000000" w:rsidRDefault="00000000" w:rsidRPr="00000000" w14:paraId="000001D5">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6">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7">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1D8">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NIP. ……………………….</w:t>
            </w:r>
          </w:p>
        </w:tc>
        <w:tc>
          <w:tcPr/>
          <w:p w:rsidR="00000000" w:rsidDel="00000000" w:rsidP="00000000" w:rsidRDefault="00000000" w:rsidRPr="00000000" w14:paraId="000001D9">
            <w:pPr>
              <w:tabs>
                <w:tab w:val="left" w:leader="none" w:pos="3544"/>
              </w:tabs>
              <w:jc w:val="center"/>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DA">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Juli 2024.</w:t>
            </w:r>
          </w:p>
          <w:p w:rsidR="00000000" w:rsidDel="00000000" w:rsidP="00000000" w:rsidRDefault="00000000" w:rsidRPr="00000000" w14:paraId="000001DB">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C">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Guru Mata Pelajaran</w:t>
            </w:r>
          </w:p>
          <w:p w:rsidR="00000000" w:rsidDel="00000000" w:rsidP="00000000" w:rsidRDefault="00000000" w:rsidRPr="00000000" w14:paraId="000001DD">
            <w:pPr>
              <w:tabs>
                <w:tab w:val="left" w:leader="none" w:pos="3544"/>
              </w:tabs>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E">
            <w:pPr>
              <w:tabs>
                <w:tab w:val="left" w:leader="none" w:pos="3544"/>
              </w:tabs>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F">
            <w:pPr>
              <w:tabs>
                <w:tab w:val="left" w:leader="none" w:pos="3544"/>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NIP</w:t>
            </w:r>
            <w:r w:rsidDel="00000000" w:rsidR="00000000" w:rsidRPr="00000000">
              <w:rPr>
                <w:rFonts w:ascii="Cambria" w:cs="Cambria" w:eastAsia="Cambria" w:hAnsi="Cambria"/>
                <w:sz w:val="22"/>
                <w:szCs w:val="22"/>
                <w:rtl w:val="0"/>
              </w:rPr>
              <w:t xml:space="preserve">. </w:t>
            </w:r>
          </w:p>
        </w:tc>
      </w:tr>
    </w:tbl>
    <w:p w:rsidR="00000000" w:rsidDel="00000000" w:rsidP="00000000" w:rsidRDefault="00000000" w:rsidRPr="00000000" w14:paraId="000001E0">
      <w:pPr>
        <w:tabs>
          <w:tab w:val="left" w:leader="none" w:pos="360"/>
          <w:tab w:val="left" w:leader="none" w:pos="5245"/>
          <w:tab w:val="left" w:leader="none" w:pos="9540"/>
        </w:tabs>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1E1">
      <w:pPr>
        <w:spacing w:after="0" w:lineRule="auto"/>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Catatan Kepala Sekolah</w:t>
      </w:r>
    </w:p>
    <w:p w:rsidR="00000000" w:rsidDel="00000000" w:rsidP="00000000" w:rsidRDefault="00000000" w:rsidRPr="00000000" w14:paraId="000001E2">
      <w:pPr>
        <w:tabs>
          <w:tab w:val="left" w:leader="none" w:pos="5954"/>
        </w:tabs>
        <w:spacing w:after="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E3">
      <w:pPr>
        <w:tabs>
          <w:tab w:val="left" w:leader="none" w:pos="5954"/>
        </w:tabs>
        <w:spacing w:after="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E4">
      <w:pPr>
        <w:tabs>
          <w:tab w:val="left" w:leader="none" w:pos="5954"/>
        </w:tabs>
        <w:spacing w:after="0" w:lineRule="auto"/>
        <w:rPr>
          <w:rFonts w:ascii="Cambria" w:cs="Cambria" w:eastAsia="Cambria" w:hAnsi="Cambria"/>
        </w:rPr>
      </w:pPr>
      <w:r w:rsidDel="00000000" w:rsidR="00000000" w:rsidRPr="00000000">
        <w:rPr>
          <w:rtl w:val="0"/>
        </w:rPr>
      </w:r>
    </w:p>
    <w:sectPr>
      <w:pgSz w:h="18711" w:w="12242" w:orient="portrait"/>
      <w:pgMar w:bottom="709" w:top="851" w:left="1276" w:right="618" w:header="720" w:footer="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0" w:line="240" w:lineRule="auto"/>
      <w:ind w:left="903" w:hanging="720"/>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spacing w:after="0" w:line="240" w:lineRule="auto"/>
      <w:ind w:left="1080" w:hanging="718"/>
    </w:pPr>
    <w:rPr>
      <w:rFonts w:ascii="Arial" w:cs="Arial" w:eastAsia="Arial" w:hAnsi="Arial"/>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D5770"/>
    <w:rPr>
      <w:rFonts w:ascii="Calibri" w:cs="Times New Roman" w:eastAsia="Calibri" w:hAnsi="Calibri"/>
    </w:rPr>
  </w:style>
  <w:style w:type="paragraph" w:styleId="Heading1">
    <w:name w:val="heading 1"/>
    <w:basedOn w:val="Normal"/>
    <w:next w:val="Normal"/>
    <w:link w:val="Heading1Char"/>
    <w:qFormat w:val="1"/>
    <w:rsid w:val="00DD5770"/>
    <w:pPr>
      <w:keepNext w:val="1"/>
      <w:spacing w:after="60" w:before="240" w:line="240" w:lineRule="auto"/>
      <w:outlineLvl w:val="0"/>
    </w:pPr>
    <w:rPr>
      <w:rFonts w:ascii="Arial" w:cs="Arial" w:eastAsia="Times New Roman" w:hAnsi="Arial"/>
      <w:b w:val="1"/>
      <w:bCs w:val="1"/>
      <w:kern w:val="32"/>
      <w:sz w:val="32"/>
      <w:szCs w:val="32"/>
    </w:rPr>
  </w:style>
  <w:style w:type="paragraph" w:styleId="Heading3">
    <w:name w:val="heading 3"/>
    <w:basedOn w:val="Normal"/>
    <w:next w:val="Normal"/>
    <w:link w:val="Heading3Char"/>
    <w:qFormat w:val="1"/>
    <w:rsid w:val="00DD5770"/>
    <w:pPr>
      <w:keepNext w:val="1"/>
      <w:numPr>
        <w:numId w:val="4"/>
      </w:numPr>
      <w:tabs>
        <w:tab w:val="num" w:pos="360"/>
      </w:tabs>
      <w:spacing w:after="0" w:line="240" w:lineRule="auto"/>
      <w:ind w:hanging="720"/>
      <w:jc w:val="both"/>
      <w:outlineLvl w:val="2"/>
    </w:pPr>
    <w:rPr>
      <w:rFonts w:ascii="Times New Roman" w:eastAsia="Times New Roman" w:hAnsi="Times New Roman"/>
      <w:b w:val="1"/>
      <w:sz w:val="24"/>
      <w:szCs w:val="24"/>
      <w:lang w:val="id-ID"/>
    </w:rPr>
  </w:style>
  <w:style w:type="paragraph" w:styleId="Heading5">
    <w:name w:val="heading 5"/>
    <w:basedOn w:val="Normal"/>
    <w:next w:val="Normal"/>
    <w:link w:val="Heading5Char"/>
    <w:qFormat w:val="1"/>
    <w:rsid w:val="00DD5770"/>
    <w:pPr>
      <w:keepNext w:val="1"/>
      <w:spacing w:after="0" w:line="240" w:lineRule="auto"/>
      <w:ind w:left="1080" w:hanging="718"/>
      <w:outlineLvl w:val="4"/>
    </w:pPr>
    <w:rPr>
      <w:rFonts w:ascii="Arial" w:eastAsia="Times New Roman" w:hAnsi="Arial"/>
      <w:b w:val="1"/>
      <w:sz w:val="24"/>
      <w:szCs w:val="24"/>
      <w:lang w:val="id-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DD5770"/>
    <w:rPr>
      <w:rFonts w:ascii="Arial" w:cs="Arial" w:eastAsia="Times New Roman" w:hAnsi="Arial"/>
      <w:b w:val="1"/>
      <w:bCs w:val="1"/>
      <w:kern w:val="32"/>
      <w:sz w:val="32"/>
      <w:szCs w:val="32"/>
    </w:rPr>
  </w:style>
  <w:style w:type="character" w:styleId="Heading3Char" w:customStyle="1">
    <w:name w:val="Heading 3 Char"/>
    <w:basedOn w:val="DefaultParagraphFont"/>
    <w:link w:val="Heading3"/>
    <w:rsid w:val="00DD5770"/>
    <w:rPr>
      <w:rFonts w:ascii="Times New Roman" w:cs="Times New Roman" w:eastAsia="Times New Roman" w:hAnsi="Times New Roman"/>
      <w:b w:val="1"/>
      <w:sz w:val="24"/>
      <w:szCs w:val="24"/>
      <w:lang w:val="id-ID"/>
    </w:rPr>
  </w:style>
  <w:style w:type="character" w:styleId="Heading5Char" w:customStyle="1">
    <w:name w:val="Heading 5 Char"/>
    <w:basedOn w:val="DefaultParagraphFont"/>
    <w:link w:val="Heading5"/>
    <w:rsid w:val="00DD5770"/>
    <w:rPr>
      <w:rFonts w:ascii="Arial" w:cs="Times New Roman" w:eastAsia="Times New Roman" w:hAnsi="Arial"/>
      <w:b w:val="1"/>
      <w:sz w:val="24"/>
      <w:szCs w:val="24"/>
      <w:lang w:val="id-ID"/>
    </w:rPr>
  </w:style>
  <w:style w:type="paragraph" w:styleId="ListParagraph">
    <w:name w:val="List Paragraph"/>
    <w:aliases w:val="Body of text,Colorful List - Accent 11,List Paragraph1"/>
    <w:basedOn w:val="Normal"/>
    <w:link w:val="ListParagraphChar"/>
    <w:uiPriority w:val="34"/>
    <w:qFormat w:val="1"/>
    <w:rsid w:val="00DD5770"/>
    <w:pPr>
      <w:spacing w:after="0" w:line="240" w:lineRule="auto"/>
      <w:ind w:left="720"/>
      <w:contextualSpacing w:val="1"/>
      <w:jc w:val="both"/>
    </w:pPr>
    <w:rPr>
      <w:rFonts w:ascii="Arial" w:hAnsi="Arial"/>
      <w:sz w:val="24"/>
      <w:szCs w:val="24"/>
    </w:rPr>
  </w:style>
  <w:style w:type="character" w:styleId="ListParagraphChar" w:customStyle="1">
    <w:name w:val="List Paragraph Char"/>
    <w:aliases w:val="Body of text Char,Colorful List - Accent 11 Char,List Paragraph1 Char"/>
    <w:link w:val="ListParagraph"/>
    <w:uiPriority w:val="34"/>
    <w:locked w:val="1"/>
    <w:rsid w:val="00DD5770"/>
    <w:rPr>
      <w:rFonts w:ascii="Arial" w:cs="Times New Roman" w:eastAsia="Calibri" w:hAnsi="Arial"/>
      <w:sz w:val="24"/>
      <w:szCs w:val="24"/>
    </w:rPr>
  </w:style>
  <w:style w:type="character" w:styleId="PlaceholderText">
    <w:name w:val="Placeholder Text"/>
    <w:uiPriority w:val="99"/>
    <w:semiHidden w:val="1"/>
    <w:rsid w:val="00DD5770"/>
    <w:rPr>
      <w:color w:val="808080"/>
    </w:rPr>
  </w:style>
  <w:style w:type="paragraph" w:styleId="BalloonText">
    <w:name w:val="Balloon Text"/>
    <w:basedOn w:val="Normal"/>
    <w:link w:val="BalloonTextChar"/>
    <w:uiPriority w:val="99"/>
    <w:semiHidden w:val="1"/>
    <w:unhideWhenUsed w:val="1"/>
    <w:rsid w:val="00DD577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D5770"/>
    <w:rPr>
      <w:rFonts w:ascii="Tahoma" w:cs="Tahoma" w:eastAsia="Calibri" w:hAnsi="Tahoma"/>
      <w:sz w:val="16"/>
      <w:szCs w:val="16"/>
    </w:rPr>
  </w:style>
  <w:style w:type="table" w:styleId="TableGrid">
    <w:name w:val="Table Grid"/>
    <w:basedOn w:val="TableNormal"/>
    <w:uiPriority w:val="59"/>
    <w:rsid w:val="00DD5770"/>
    <w:pPr>
      <w:spacing w:after="0" w:line="240" w:lineRule="auto"/>
    </w:pPr>
    <w:rPr>
      <w:rFonts w:ascii="Calibri" w:cs="Times New Roman" w:eastAsia="Calibri" w:hAnsi="Calibri"/>
      <w:sz w:val="20"/>
      <w:szCs w:val="20"/>
      <w:lang w:eastAsia="id-ID"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DD5770"/>
    <w:rPr>
      <w:color w:val="0000ff"/>
      <w:u w:val="single"/>
    </w:rPr>
  </w:style>
  <w:style w:type="paragraph" w:styleId="Header">
    <w:name w:val="header"/>
    <w:basedOn w:val="Normal"/>
    <w:link w:val="HeaderChar"/>
    <w:unhideWhenUsed w:val="1"/>
    <w:rsid w:val="00DD5770"/>
    <w:pPr>
      <w:tabs>
        <w:tab w:val="center" w:pos="4680"/>
        <w:tab w:val="right" w:pos="9360"/>
      </w:tabs>
      <w:spacing w:after="0" w:line="240" w:lineRule="auto"/>
    </w:pPr>
  </w:style>
  <w:style w:type="character" w:styleId="HeaderChar" w:customStyle="1">
    <w:name w:val="Header Char"/>
    <w:basedOn w:val="DefaultParagraphFont"/>
    <w:link w:val="Header"/>
    <w:rsid w:val="00DD5770"/>
    <w:rPr>
      <w:rFonts w:ascii="Calibri" w:cs="Times New Roman" w:eastAsia="Calibri" w:hAnsi="Calibri"/>
    </w:rPr>
  </w:style>
  <w:style w:type="paragraph" w:styleId="Footer">
    <w:name w:val="footer"/>
    <w:basedOn w:val="Normal"/>
    <w:link w:val="FooterChar"/>
    <w:uiPriority w:val="99"/>
    <w:unhideWhenUsed w:val="1"/>
    <w:rsid w:val="00DD5770"/>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5770"/>
    <w:rPr>
      <w:rFonts w:ascii="Calibri" w:cs="Times New Roman" w:eastAsia="Calibri" w:hAnsi="Calibri"/>
    </w:rPr>
  </w:style>
  <w:style w:type="paragraph" w:styleId="ww" w:customStyle="1">
    <w:name w:val="ww"/>
    <w:basedOn w:val="Normal"/>
    <w:rsid w:val="00DD5770"/>
    <w:pPr>
      <w:spacing w:after="0" w:line="240" w:lineRule="auto"/>
      <w:ind w:left="491" w:right="72" w:hanging="491"/>
    </w:pPr>
    <w:rPr>
      <w:rFonts w:ascii="Arial Narrow" w:eastAsia="MS Mincho" w:hAnsi="Arial Narrow"/>
      <w:noProof w:val="1"/>
      <w:lang w:eastAsia="ja-JP" w:val="id-ID"/>
    </w:rPr>
  </w:style>
  <w:style w:type="paragraph" w:styleId="bulletmatpok" w:customStyle="1">
    <w:name w:val="bullet matpok"/>
    <w:basedOn w:val="ListParagraph"/>
    <w:qFormat w:val="1"/>
    <w:rsid w:val="00DD5770"/>
    <w:pPr>
      <w:numPr>
        <w:numId w:val="1"/>
      </w:numPr>
      <w:spacing w:after="100"/>
      <w:ind w:left="238" w:right="74" w:hanging="238"/>
      <w:contextualSpacing w:val="0"/>
      <w:jc w:val="left"/>
    </w:pPr>
    <w:rPr>
      <w:rFonts w:ascii="Arial Narrow" w:cs="Arial" w:hAnsi="Arial Narrow"/>
      <w:sz w:val="22"/>
      <w:szCs w:val="22"/>
      <w:lang w:val="id-ID"/>
    </w:rPr>
  </w:style>
  <w:style w:type="paragraph" w:styleId="bulletbunder" w:customStyle="1">
    <w:name w:val="bullet bunder"/>
    <w:basedOn w:val="Normal"/>
    <w:qFormat w:val="1"/>
    <w:rsid w:val="00DD5770"/>
    <w:pPr>
      <w:numPr>
        <w:numId w:val="2"/>
      </w:numPr>
      <w:tabs>
        <w:tab w:val="left" w:pos="-2977"/>
      </w:tabs>
      <w:spacing w:after="100" w:line="240" w:lineRule="exact"/>
      <w:ind w:left="458" w:hanging="425"/>
    </w:pPr>
    <w:rPr>
      <w:rFonts w:ascii="Arial Narrow" w:eastAsia="Times New Roman" w:hAnsi="Arial Narrow"/>
      <w:lang w:val="id-ID"/>
    </w:rPr>
  </w:style>
  <w:style w:type="paragraph" w:styleId="a1" w:customStyle="1">
    <w:name w:val="a1"/>
    <w:basedOn w:val="ww"/>
    <w:qFormat w:val="1"/>
    <w:rsid w:val="00DD5770"/>
    <w:pPr>
      <w:numPr>
        <w:numId w:val="3"/>
      </w:numPr>
      <w:spacing w:after="60" w:before="60"/>
      <w:ind w:left="284" w:right="0" w:hanging="284"/>
    </w:pPr>
  </w:style>
  <w:style w:type="paragraph" w:styleId="BodyTextIndent">
    <w:name w:val="Body Text Indent"/>
    <w:basedOn w:val="Normal"/>
    <w:link w:val="BodyTextIndentChar"/>
    <w:rsid w:val="00DD5770"/>
    <w:pPr>
      <w:spacing w:after="0" w:line="240" w:lineRule="auto"/>
      <w:ind w:left="900"/>
      <w:jc w:val="both"/>
    </w:pPr>
    <w:rPr>
      <w:rFonts w:ascii="Times New Roman" w:eastAsia="Times New Roman" w:hAnsi="Times New Roman"/>
      <w:i w:val="1"/>
      <w:szCs w:val="24"/>
      <w:lang w:val="id-ID"/>
    </w:rPr>
  </w:style>
  <w:style w:type="character" w:styleId="BodyTextIndentChar" w:customStyle="1">
    <w:name w:val="Body Text Indent Char"/>
    <w:basedOn w:val="DefaultParagraphFont"/>
    <w:link w:val="BodyTextIndent"/>
    <w:rsid w:val="00DD5770"/>
    <w:rPr>
      <w:rFonts w:ascii="Times New Roman" w:cs="Times New Roman" w:eastAsia="Times New Roman" w:hAnsi="Times New Roman"/>
      <w:i w:val="1"/>
      <w:szCs w:val="24"/>
      <w:lang w:val="id-ID"/>
    </w:rPr>
  </w:style>
  <w:style w:type="character" w:styleId="PageNumber">
    <w:name w:val="page number"/>
    <w:basedOn w:val="DefaultParagraphFont"/>
    <w:rsid w:val="00DD5770"/>
  </w:style>
  <w:style w:type="paragraph" w:styleId="Default" w:customStyle="1">
    <w:name w:val="Default"/>
    <w:rsid w:val="00DD5770"/>
    <w:pPr>
      <w:autoSpaceDE w:val="0"/>
      <w:autoSpaceDN w:val="0"/>
      <w:adjustRightInd w:val="0"/>
      <w:spacing w:after="0" w:line="240" w:lineRule="auto"/>
    </w:pPr>
    <w:rPr>
      <w:rFonts w:ascii="Bookman Old Style" w:cs="Bookman Old Style" w:eastAsia="Calibri" w:hAnsi="Bookman Old Style"/>
      <w:color w:val="000000"/>
      <w:sz w:val="24"/>
      <w:szCs w:val="24"/>
      <w:lang w:eastAsia="id-ID" w:val="id-ID"/>
    </w:rPr>
  </w:style>
  <w:style w:type="paragraph" w:styleId="NormalWeb">
    <w:name w:val="Normal (Web)"/>
    <w:basedOn w:val="Normal"/>
    <w:uiPriority w:val="99"/>
    <w:unhideWhenUsed w:val="1"/>
    <w:rsid w:val="00DD5770"/>
    <w:pPr>
      <w:spacing w:after="100" w:afterAutospacing="1" w:before="100" w:beforeAutospacing="1" w:line="240" w:lineRule="auto"/>
    </w:pPr>
    <w:rPr>
      <w:rFonts w:ascii="Times New Roman" w:eastAsia="Times New Roman" w:hAnsi="Times New Roman"/>
      <w:sz w:val="24"/>
      <w:szCs w:val="24"/>
      <w:lang w:eastAsia="id-ID" w:val="id-ID"/>
    </w:rPr>
  </w:style>
  <w:style w:type="numbering" w:styleId="Style1" w:customStyle="1">
    <w:name w:val="Style1"/>
    <w:uiPriority w:val="99"/>
    <w:rsid w:val="00DD5770"/>
    <w:pPr>
      <w:numPr>
        <w:numId w:val="5"/>
      </w:numPr>
    </w:pPr>
  </w:style>
  <w:style w:type="character" w:styleId="A10" w:customStyle="1">
    <w:name w:val="A1"/>
    <w:uiPriority w:val="99"/>
    <w:rsid w:val="00DD5770"/>
    <w:rPr>
      <w:color w:val="000000"/>
      <w:sz w:val="16"/>
      <w:szCs w:val="16"/>
    </w:rPr>
  </w:style>
  <w:style w:type="character" w:styleId="A45" w:customStyle="1">
    <w:name w:val="A4+5"/>
    <w:uiPriority w:val="99"/>
    <w:rsid w:val="00DD5770"/>
    <w:rPr>
      <w:color w:val="000000"/>
      <w:sz w:val="22"/>
      <w:szCs w:val="22"/>
    </w:rPr>
  </w:style>
  <w:style w:type="paragraph" w:styleId="SK" w:customStyle="1">
    <w:name w:val="SK"/>
    <w:basedOn w:val="Normal"/>
    <w:rsid w:val="00DD5770"/>
    <w:pPr>
      <w:tabs>
        <w:tab w:val="left" w:pos="1980"/>
      </w:tabs>
      <w:spacing w:after="0" w:line="240" w:lineRule="auto"/>
      <w:ind w:left="2520" w:hanging="2520"/>
    </w:pPr>
    <w:rPr>
      <w:rFonts w:ascii="Arial Narrow" w:eastAsia="Times New Roman" w:hAnsi="Arial Narrow"/>
      <w:b w:val="1"/>
      <w:sz w:val="24"/>
      <w:szCs w:val="20"/>
    </w:rPr>
  </w:style>
  <w:style w:type="table" w:styleId="MediumList2-Accent1">
    <w:name w:val="Medium List 2 Accent 1"/>
    <w:basedOn w:val="TableNormal"/>
    <w:uiPriority w:val="66"/>
    <w:rsid w:val="00DD5770"/>
    <w:pPr>
      <w:spacing w:after="0" w:line="240" w:lineRule="auto"/>
    </w:pPr>
    <w:rPr>
      <w:rFonts w:asciiTheme="majorHAnsi" w:cstheme="majorBidi" w:eastAsiaTheme="majorEastAsia" w:hAnsiTheme="majorHAnsi"/>
      <w:color w:val="000000" w:themeColor="text1"/>
      <w:lang w:bidi="en-US"/>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paragraph" w:styleId="Subtitle">
    <w:name w:val="Subtitle"/>
    <w:basedOn w:val="Normal"/>
    <w:link w:val="SubtitleChar"/>
    <w:qFormat w:val="1"/>
    <w:rsid w:val="00DD5770"/>
    <w:pPr>
      <w:spacing w:after="0" w:line="360" w:lineRule="auto"/>
      <w:jc w:val="center"/>
    </w:pPr>
    <w:rPr>
      <w:rFonts w:ascii="Times New Roman" w:eastAsia="Times New Roman" w:hAnsi="Times New Roman"/>
      <w:b w:val="1"/>
      <w:bCs w:val="1"/>
      <w:sz w:val="24"/>
      <w:szCs w:val="24"/>
    </w:rPr>
  </w:style>
  <w:style w:type="character" w:styleId="SubtitleChar" w:customStyle="1">
    <w:name w:val="Subtitle Char"/>
    <w:basedOn w:val="DefaultParagraphFont"/>
    <w:link w:val="Subtitle"/>
    <w:rsid w:val="00DD5770"/>
    <w:rPr>
      <w:rFonts w:ascii="Times New Roman" w:cs="Times New Roman" w:eastAsia="Times New Roman" w:hAnsi="Times New Roman"/>
      <w:b w:val="1"/>
      <w:bCs w:val="1"/>
      <w:sz w:val="24"/>
      <w:szCs w:val="24"/>
    </w:rPr>
  </w:style>
  <w:style w:type="paragraph" w:styleId="bulletKI" w:customStyle="1">
    <w:name w:val="bullet KI"/>
    <w:basedOn w:val="Normal"/>
    <w:qFormat w:val="1"/>
    <w:rsid w:val="00D50C9F"/>
    <w:pPr>
      <w:numPr>
        <w:numId w:val="6"/>
      </w:numPr>
      <w:tabs>
        <w:tab w:val="left" w:pos="-2977"/>
      </w:tabs>
      <w:spacing w:after="100" w:line="240" w:lineRule="exact"/>
      <w:ind w:left="567" w:hanging="425"/>
    </w:pPr>
    <w:rPr>
      <w:rFonts w:ascii="Arial Narrow" w:eastAsia="Times New Roman" w:hAnsi="Arial Narrow"/>
      <w:lang w:val="id-ID"/>
    </w:rPr>
  </w:style>
  <w:style w:type="table" w:styleId="TableGrid1" w:customStyle="1">
    <w:name w:val="Table Grid1"/>
    <w:basedOn w:val="TableNormal"/>
    <w:next w:val="TableGrid"/>
    <w:uiPriority w:val="59"/>
    <w:rsid w:val="00D50C9F"/>
    <w:pPr>
      <w:spacing w:after="0" w:line="240" w:lineRule="auto"/>
    </w:pPr>
    <w:rPr>
      <w:rFonts w:ascii="Calibri" w:cs="Times New Roman" w:eastAsia="Calibri" w:hAnsi="Calibri"/>
      <w:sz w:val="20"/>
      <w:szCs w:val="20"/>
      <w:lang w:eastAsia="id-ID" w:val="id-ID"/>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Accent3">
    <w:name w:val="Light Shading Accent 3"/>
    <w:basedOn w:val="TableNormal"/>
    <w:uiPriority w:val="60"/>
    <w:rsid w:val="00A971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sz w:val="24"/>
      <w:szCs w:val="24"/>
    </w:rPr>
  </w:style>
  <w:style w:type="table" w:styleId="Table1">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e6eed5" w:val="clear"/>
      </w:tcPr>
    </w:tblStylePr>
    <w:tblStylePr w:type="band1Vert">
      <w:tcPr>
        <w:tcBorders>
          <w:left w:color="000000" w:space="0" w:sz="0" w:val="nil"/>
          <w:right w:color="000000" w:space="0" w:sz="0" w:val="nil"/>
          <w:insideH w:color="000000" w:space="0" w:sz="0" w:val="nil"/>
          <w:insideV w:color="000000" w:space="0" w:sz="0" w:val="nil"/>
        </w:tcBorders>
        <w:shd w:fill="e6eed5" w:val="clear"/>
      </w:tcPr>
    </w:tblStylePr>
    <w:tblStylePr w:type="firstCol">
      <w:rPr>
        <w:b w:val="1"/>
      </w:rPr>
    </w:tblStylePr>
    <w:tblStylePr w:type="fir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9bbb59" w:space="0" w:sz="8" w:val="single"/>
          <w:left w:color="000000" w:space="0" w:sz="0" w:val="nil"/>
          <w:bottom w:color="9bbb59"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color w:val="76923c"/>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aZ6niT868TSa6CmWFQAyTVauw==">CgMxLjA4AHIhMTZzQlJYNWpPRVJoOFJuRWtESFBQOGhUVDhnN3hpczFw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2022-11-30T05:20:00Z</dcterms:created>
  <dc:creator>Rahmat</dc:creator>
</cp:coreProperties>
</file>