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D55B4" w14:textId="77777777" w:rsidR="00A600F2" w:rsidRPr="000D402F" w:rsidRDefault="00A600F2" w:rsidP="000D402F">
      <w:pPr>
        <w:suppressAutoHyphens/>
        <w:spacing w:after="0" w:line="360" w:lineRule="auto"/>
        <w:jc w:val="center"/>
        <w:rPr>
          <w:rFonts w:ascii="Arial" w:hAnsi="Arial" w:cs="Arial"/>
          <w:b/>
          <w:sz w:val="24"/>
          <w:szCs w:val="24"/>
        </w:rPr>
      </w:pPr>
      <w:r w:rsidRPr="002433D1">
        <w:rPr>
          <w:rFonts w:ascii="Arial" w:hAnsi="Arial" w:cs="Arial"/>
          <w:b/>
          <w:sz w:val="28"/>
          <w:szCs w:val="28"/>
        </w:rPr>
        <w:t>PONTIFÍCIA UNIVERSIDADE CATÓLICA DE MINAS GERAIS</w:t>
      </w:r>
      <w:r w:rsidRPr="000D402F">
        <w:rPr>
          <w:rFonts w:ascii="Arial" w:hAnsi="Arial" w:cs="Arial"/>
          <w:b/>
          <w:sz w:val="24"/>
          <w:szCs w:val="24"/>
        </w:rPr>
        <w:br/>
      </w:r>
      <w:r w:rsidRPr="002433D1">
        <w:rPr>
          <w:rFonts w:ascii="Arial" w:hAnsi="Arial" w:cs="Arial"/>
          <w:bCs/>
          <w:sz w:val="20"/>
          <w:szCs w:val="20"/>
        </w:rPr>
        <w:t>NÚCLEO DE EDUCAÇÃO A DISTÂNCIA</w:t>
      </w:r>
    </w:p>
    <w:p w14:paraId="203D9882" w14:textId="5A6D9BBD" w:rsidR="00A600F2" w:rsidRPr="002433D1" w:rsidRDefault="00A600F2" w:rsidP="000D402F">
      <w:pPr>
        <w:suppressAutoHyphens/>
        <w:spacing w:after="0" w:line="360" w:lineRule="auto"/>
        <w:jc w:val="center"/>
        <w:rPr>
          <w:rFonts w:ascii="Arial" w:hAnsi="Arial" w:cs="Arial"/>
          <w:bCs/>
          <w:sz w:val="24"/>
          <w:szCs w:val="24"/>
        </w:rPr>
      </w:pPr>
      <w:r w:rsidRPr="002433D1">
        <w:rPr>
          <w:rFonts w:ascii="Arial" w:hAnsi="Arial" w:cs="Arial"/>
          <w:bCs/>
          <w:sz w:val="24"/>
          <w:szCs w:val="24"/>
        </w:rPr>
        <w:t xml:space="preserve">Pós-graduação </w:t>
      </w:r>
      <w:r w:rsidRPr="002433D1">
        <w:rPr>
          <w:rFonts w:ascii="Arial" w:hAnsi="Arial" w:cs="Arial"/>
          <w:bCs/>
          <w:i/>
          <w:sz w:val="24"/>
          <w:szCs w:val="24"/>
        </w:rPr>
        <w:t>Lato Sensu</w:t>
      </w:r>
      <w:r w:rsidRPr="002433D1">
        <w:rPr>
          <w:rFonts w:ascii="Arial" w:hAnsi="Arial" w:cs="Arial"/>
          <w:bCs/>
          <w:sz w:val="24"/>
          <w:szCs w:val="24"/>
        </w:rPr>
        <w:t xml:space="preserve"> em Desenvolvimento Web</w:t>
      </w:r>
      <w:r w:rsidR="00BD58F8" w:rsidRPr="002433D1">
        <w:rPr>
          <w:rFonts w:ascii="Arial" w:hAnsi="Arial" w:cs="Arial"/>
          <w:bCs/>
          <w:sz w:val="24"/>
          <w:szCs w:val="24"/>
        </w:rPr>
        <w:t xml:space="preserve"> Full Stack</w:t>
      </w:r>
      <w:r w:rsidRPr="002433D1">
        <w:rPr>
          <w:rFonts w:ascii="Arial" w:hAnsi="Arial" w:cs="Arial"/>
          <w:bCs/>
          <w:sz w:val="24"/>
          <w:szCs w:val="24"/>
        </w:rPr>
        <w:br/>
      </w:r>
    </w:p>
    <w:p w14:paraId="76107CF5" w14:textId="77777777" w:rsidR="00830285" w:rsidRPr="000D402F" w:rsidRDefault="00830285" w:rsidP="000D402F">
      <w:pPr>
        <w:suppressAutoHyphens/>
        <w:spacing w:after="0" w:line="360" w:lineRule="auto"/>
        <w:jc w:val="center"/>
        <w:rPr>
          <w:rFonts w:ascii="Arial" w:hAnsi="Arial" w:cs="Arial"/>
          <w:b/>
          <w:sz w:val="24"/>
          <w:szCs w:val="24"/>
        </w:rPr>
      </w:pPr>
    </w:p>
    <w:p w14:paraId="7196A9A7" w14:textId="77777777" w:rsidR="00830285" w:rsidRPr="000D402F" w:rsidRDefault="00830285" w:rsidP="000D402F">
      <w:pPr>
        <w:suppressAutoHyphens/>
        <w:spacing w:after="0" w:line="360" w:lineRule="auto"/>
        <w:jc w:val="center"/>
        <w:rPr>
          <w:rFonts w:ascii="Arial" w:hAnsi="Arial" w:cs="Arial"/>
          <w:b/>
          <w:sz w:val="24"/>
          <w:szCs w:val="24"/>
        </w:rPr>
      </w:pPr>
    </w:p>
    <w:p w14:paraId="3BF7662D"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D17A597"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F385225" w14:textId="77777777" w:rsidR="00830285" w:rsidRPr="000D402F" w:rsidRDefault="00830285" w:rsidP="000D402F">
      <w:pPr>
        <w:suppressAutoHyphens/>
        <w:spacing w:after="0" w:line="360" w:lineRule="auto"/>
        <w:jc w:val="center"/>
        <w:rPr>
          <w:rFonts w:ascii="Arial" w:hAnsi="Arial" w:cs="Arial"/>
          <w:b/>
          <w:sz w:val="24"/>
          <w:szCs w:val="24"/>
        </w:rPr>
      </w:pPr>
    </w:p>
    <w:p w14:paraId="1EB42970" w14:textId="77777777" w:rsidR="00830285" w:rsidRPr="000D402F" w:rsidRDefault="00830285" w:rsidP="000D402F">
      <w:pPr>
        <w:suppressAutoHyphens/>
        <w:spacing w:after="0" w:line="360" w:lineRule="auto"/>
        <w:jc w:val="center"/>
        <w:rPr>
          <w:rFonts w:ascii="Arial" w:hAnsi="Arial" w:cs="Arial"/>
          <w:b/>
          <w:sz w:val="24"/>
          <w:szCs w:val="24"/>
        </w:rPr>
      </w:pPr>
    </w:p>
    <w:p w14:paraId="00A678EB" w14:textId="77777777" w:rsidR="00830285" w:rsidRPr="000D402F" w:rsidRDefault="00830285" w:rsidP="000D402F">
      <w:pPr>
        <w:suppressAutoHyphens/>
        <w:spacing w:after="0" w:line="360" w:lineRule="auto"/>
        <w:jc w:val="center"/>
        <w:rPr>
          <w:rFonts w:ascii="Arial" w:hAnsi="Arial" w:cs="Arial"/>
          <w:b/>
          <w:sz w:val="24"/>
          <w:szCs w:val="24"/>
        </w:rPr>
      </w:pPr>
    </w:p>
    <w:p w14:paraId="0D7990F0" w14:textId="060DB2A1" w:rsidR="00830285" w:rsidRPr="000D402F" w:rsidRDefault="00A92339" w:rsidP="000D402F">
      <w:pPr>
        <w:suppressAutoHyphens/>
        <w:spacing w:after="0" w:line="360" w:lineRule="auto"/>
        <w:jc w:val="center"/>
        <w:rPr>
          <w:rFonts w:ascii="Arial" w:hAnsi="Arial" w:cs="Arial"/>
          <w:b/>
          <w:sz w:val="24"/>
          <w:szCs w:val="24"/>
        </w:rPr>
      </w:pPr>
      <w:r>
        <w:rPr>
          <w:rFonts w:ascii="Arial" w:hAnsi="Arial" w:cs="Arial"/>
          <w:b/>
          <w:sz w:val="24"/>
          <w:szCs w:val="24"/>
        </w:rPr>
        <w:t>Filipe Mendes da Silva</w:t>
      </w:r>
    </w:p>
    <w:p w14:paraId="0BB9F832" w14:textId="77777777" w:rsidR="00830285" w:rsidRPr="000D402F" w:rsidRDefault="00830285" w:rsidP="000D402F">
      <w:pPr>
        <w:suppressAutoHyphens/>
        <w:spacing w:after="0" w:line="360" w:lineRule="auto"/>
        <w:jc w:val="center"/>
        <w:rPr>
          <w:rFonts w:ascii="Arial" w:hAnsi="Arial" w:cs="Arial"/>
          <w:b/>
          <w:sz w:val="24"/>
          <w:szCs w:val="24"/>
        </w:rPr>
      </w:pPr>
    </w:p>
    <w:p w14:paraId="78734D32"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7A65741B"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124187C"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00CC1D73"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3192746F" w14:textId="1D2DBE3E" w:rsidR="00830285" w:rsidRPr="000D402F" w:rsidRDefault="00A92339"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MYARENA – GESTÃO DE ARENAS</w:t>
      </w:r>
    </w:p>
    <w:p w14:paraId="5A898DE1"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A14E7FC"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3F149EA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516C93B"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6329322"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7D4349C0"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971591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C748BD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E26B7CA"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7E6588A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839ACA5"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77A0EE36"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73DF7743"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14:paraId="52E3B5FB" w14:textId="27C89056" w:rsidR="00A600F2" w:rsidRPr="002433D1" w:rsidRDefault="00830285" w:rsidP="002433D1">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A92339">
        <w:rPr>
          <w:rFonts w:ascii="Arial" w:hAnsi="Arial" w:cs="Arial"/>
          <w:color w:val="222222"/>
          <w:sz w:val="24"/>
          <w:szCs w:val="24"/>
          <w:shd w:val="clear" w:color="auto" w:fill="FFFFFF"/>
        </w:rPr>
        <w:t>2023</w:t>
      </w:r>
      <w:r w:rsidRPr="000D402F">
        <w:rPr>
          <w:rFonts w:ascii="Arial" w:hAnsi="Arial" w:cs="Arial"/>
          <w:color w:val="222222"/>
          <w:sz w:val="24"/>
          <w:szCs w:val="24"/>
          <w:shd w:val="clear" w:color="auto" w:fill="FFFFFF"/>
        </w:rPr>
        <w:t xml:space="preserve"> </w:t>
      </w:r>
    </w:p>
    <w:p w14:paraId="04C946DD" w14:textId="77777777" w:rsidR="00830285" w:rsidRPr="000D402F" w:rsidRDefault="00A600F2" w:rsidP="000D402F">
      <w:pPr>
        <w:suppressAutoHyphens/>
        <w:spacing w:after="0" w:line="360" w:lineRule="auto"/>
        <w:jc w:val="center"/>
        <w:rPr>
          <w:rFonts w:ascii="Arial" w:eastAsia="Times New Roman" w:hAnsi="Arial" w:cs="Arial"/>
          <w:b/>
          <w:sz w:val="24"/>
          <w:szCs w:val="24"/>
          <w:lang w:eastAsia="pt-BR"/>
        </w:rPr>
      </w:pPr>
      <w:r w:rsidRPr="000D402F">
        <w:rPr>
          <w:rFonts w:ascii="Arial" w:eastAsia="Times New Roman" w:hAnsi="Arial" w:cs="Arial"/>
          <w:b/>
          <w:sz w:val="24"/>
          <w:szCs w:val="24"/>
          <w:lang w:eastAsia="pt-BR"/>
        </w:rPr>
        <w:br w:type="page"/>
      </w:r>
      <w:r w:rsidR="00830285" w:rsidRPr="000D402F">
        <w:rPr>
          <w:rFonts w:ascii="Arial" w:eastAsia="Times New Roman" w:hAnsi="Arial" w:cs="Arial"/>
          <w:b/>
          <w:sz w:val="24"/>
          <w:szCs w:val="24"/>
          <w:lang w:eastAsia="pt-BR"/>
        </w:rPr>
        <w:t>SUMÁRIO</w:t>
      </w:r>
    </w:p>
    <w:p w14:paraId="38B0363F"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5B1DDDEF"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7550A007" w14:textId="525C1540" w:rsidR="00F64D64" w:rsidRPr="00E53C83" w:rsidRDefault="00830285">
      <w:pPr>
        <w:pStyle w:val="Sumrio1"/>
        <w:rPr>
          <w:rFonts w:ascii="Calibri" w:eastAsia="Times New Roman" w:hAnsi="Calibr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74532087" w:history="1">
        <w:r w:rsidR="00F64D64" w:rsidRPr="0003190F">
          <w:rPr>
            <w:rStyle w:val="Hyperlink"/>
          </w:rPr>
          <w:t>1. Apresentação</w:t>
        </w:r>
        <w:r w:rsidR="00F64D64">
          <w:rPr>
            <w:webHidden/>
          </w:rPr>
          <w:tab/>
        </w:r>
        <w:r w:rsidR="00F64D64">
          <w:rPr>
            <w:webHidden/>
          </w:rPr>
          <w:fldChar w:fldCharType="begin"/>
        </w:r>
        <w:r w:rsidR="00F64D64">
          <w:rPr>
            <w:webHidden/>
          </w:rPr>
          <w:instrText xml:space="preserve"> PAGEREF _Toc74532087 \h </w:instrText>
        </w:r>
        <w:r w:rsidR="00F64D64">
          <w:rPr>
            <w:webHidden/>
          </w:rPr>
        </w:r>
        <w:r w:rsidR="00F64D64">
          <w:rPr>
            <w:webHidden/>
          </w:rPr>
          <w:fldChar w:fldCharType="separate"/>
        </w:r>
        <w:r w:rsidR="00F64D64">
          <w:rPr>
            <w:webHidden/>
          </w:rPr>
          <w:t>3</w:t>
        </w:r>
        <w:r w:rsidR="00F64D64">
          <w:rPr>
            <w:webHidden/>
          </w:rPr>
          <w:fldChar w:fldCharType="end"/>
        </w:r>
      </w:hyperlink>
    </w:p>
    <w:p w14:paraId="311835D0" w14:textId="46158A36" w:rsidR="00F64D64" w:rsidRPr="00E53C83" w:rsidRDefault="00825B96">
      <w:pPr>
        <w:pStyle w:val="Sumrio2"/>
        <w:tabs>
          <w:tab w:val="right" w:leader="dot" w:pos="9061"/>
        </w:tabs>
        <w:rPr>
          <w:rFonts w:ascii="Calibri" w:eastAsia="Times New Roman" w:hAnsi="Calibri"/>
          <w:noProof/>
          <w:sz w:val="22"/>
          <w:lang w:eastAsia="pt-BR"/>
        </w:rPr>
      </w:pPr>
      <w:hyperlink w:anchor="_Toc74532088" w:history="1">
        <w:r w:rsidR="00F64D64" w:rsidRPr="0003190F">
          <w:rPr>
            <w:rStyle w:val="Hyperlink"/>
            <w:rFonts w:cs="Arial"/>
            <w:noProof/>
            <w:lang w:eastAsia="pt-BR"/>
          </w:rPr>
          <w:t>1.1. Contexto</w:t>
        </w:r>
        <w:r w:rsidR="00F64D64">
          <w:rPr>
            <w:noProof/>
            <w:webHidden/>
          </w:rPr>
          <w:tab/>
        </w:r>
        <w:r w:rsidR="00F64D64">
          <w:rPr>
            <w:noProof/>
            <w:webHidden/>
          </w:rPr>
          <w:fldChar w:fldCharType="begin"/>
        </w:r>
        <w:r w:rsidR="00F64D64">
          <w:rPr>
            <w:noProof/>
            <w:webHidden/>
          </w:rPr>
          <w:instrText xml:space="preserve"> PAGEREF _Toc74532088 \h </w:instrText>
        </w:r>
        <w:r w:rsidR="00F64D64">
          <w:rPr>
            <w:noProof/>
            <w:webHidden/>
          </w:rPr>
        </w:r>
        <w:r w:rsidR="00F64D64">
          <w:rPr>
            <w:noProof/>
            <w:webHidden/>
          </w:rPr>
          <w:fldChar w:fldCharType="separate"/>
        </w:r>
        <w:r w:rsidR="00F64D64">
          <w:rPr>
            <w:noProof/>
            <w:webHidden/>
          </w:rPr>
          <w:t>3</w:t>
        </w:r>
        <w:r w:rsidR="00F64D64">
          <w:rPr>
            <w:noProof/>
            <w:webHidden/>
          </w:rPr>
          <w:fldChar w:fldCharType="end"/>
        </w:r>
      </w:hyperlink>
    </w:p>
    <w:p w14:paraId="08D53D6A" w14:textId="6C874C05" w:rsidR="00F64D64" w:rsidRPr="00E53C83" w:rsidRDefault="00825B96">
      <w:pPr>
        <w:pStyle w:val="Sumrio2"/>
        <w:tabs>
          <w:tab w:val="right" w:leader="dot" w:pos="9061"/>
        </w:tabs>
        <w:rPr>
          <w:rFonts w:ascii="Calibri" w:eastAsia="Times New Roman" w:hAnsi="Calibri"/>
          <w:noProof/>
          <w:sz w:val="22"/>
          <w:lang w:eastAsia="pt-BR"/>
        </w:rPr>
      </w:pPr>
      <w:hyperlink w:anchor="_Toc74532089" w:history="1">
        <w:r w:rsidR="00F64D64" w:rsidRPr="0003190F">
          <w:rPr>
            <w:rStyle w:val="Hyperlink"/>
            <w:rFonts w:cs="Arial"/>
            <w:noProof/>
            <w:lang w:eastAsia="pt-BR"/>
          </w:rPr>
          <w:t>1.1. Público alvo</w:t>
        </w:r>
        <w:r w:rsidR="00F64D64">
          <w:rPr>
            <w:noProof/>
            <w:webHidden/>
          </w:rPr>
          <w:tab/>
        </w:r>
        <w:r w:rsidR="00F64D64">
          <w:rPr>
            <w:noProof/>
            <w:webHidden/>
          </w:rPr>
          <w:fldChar w:fldCharType="begin"/>
        </w:r>
        <w:r w:rsidR="00F64D64">
          <w:rPr>
            <w:noProof/>
            <w:webHidden/>
          </w:rPr>
          <w:instrText xml:space="preserve"> PAGEREF _Toc74532089 \h </w:instrText>
        </w:r>
        <w:r w:rsidR="00F64D64">
          <w:rPr>
            <w:noProof/>
            <w:webHidden/>
          </w:rPr>
        </w:r>
        <w:r w:rsidR="00F64D64">
          <w:rPr>
            <w:noProof/>
            <w:webHidden/>
          </w:rPr>
          <w:fldChar w:fldCharType="separate"/>
        </w:r>
        <w:r w:rsidR="00F64D64">
          <w:rPr>
            <w:noProof/>
            <w:webHidden/>
          </w:rPr>
          <w:t>3</w:t>
        </w:r>
        <w:r w:rsidR="00F64D64">
          <w:rPr>
            <w:noProof/>
            <w:webHidden/>
          </w:rPr>
          <w:fldChar w:fldCharType="end"/>
        </w:r>
      </w:hyperlink>
    </w:p>
    <w:p w14:paraId="77A1BE9B" w14:textId="2597841A" w:rsidR="00F64D64" w:rsidRPr="00E53C83" w:rsidRDefault="00825B96">
      <w:pPr>
        <w:pStyle w:val="Sumrio2"/>
        <w:tabs>
          <w:tab w:val="right" w:leader="dot" w:pos="9061"/>
        </w:tabs>
        <w:rPr>
          <w:rFonts w:ascii="Calibri" w:eastAsia="Times New Roman" w:hAnsi="Calibri"/>
          <w:noProof/>
          <w:sz w:val="22"/>
          <w:lang w:eastAsia="pt-BR"/>
        </w:rPr>
      </w:pPr>
      <w:hyperlink w:anchor="_Toc74532090" w:history="1">
        <w:r w:rsidR="00F64D64" w:rsidRPr="0003190F">
          <w:rPr>
            <w:rStyle w:val="Hyperlink"/>
            <w:rFonts w:cs="Arial"/>
            <w:noProof/>
            <w:lang w:eastAsia="pt-BR"/>
          </w:rPr>
          <w:t>1.2. Requisitos</w:t>
        </w:r>
        <w:r w:rsidR="00F64D64">
          <w:rPr>
            <w:noProof/>
            <w:webHidden/>
          </w:rPr>
          <w:tab/>
        </w:r>
        <w:r w:rsidR="00F64D64">
          <w:rPr>
            <w:noProof/>
            <w:webHidden/>
          </w:rPr>
          <w:fldChar w:fldCharType="begin"/>
        </w:r>
        <w:r w:rsidR="00F64D64">
          <w:rPr>
            <w:noProof/>
            <w:webHidden/>
          </w:rPr>
          <w:instrText xml:space="preserve"> PAGEREF _Toc74532090 \h </w:instrText>
        </w:r>
        <w:r w:rsidR="00F64D64">
          <w:rPr>
            <w:noProof/>
            <w:webHidden/>
          </w:rPr>
        </w:r>
        <w:r w:rsidR="00F64D64">
          <w:rPr>
            <w:noProof/>
            <w:webHidden/>
          </w:rPr>
          <w:fldChar w:fldCharType="separate"/>
        </w:r>
        <w:r w:rsidR="00F64D64">
          <w:rPr>
            <w:noProof/>
            <w:webHidden/>
          </w:rPr>
          <w:t>3</w:t>
        </w:r>
        <w:r w:rsidR="00F64D64">
          <w:rPr>
            <w:noProof/>
            <w:webHidden/>
          </w:rPr>
          <w:fldChar w:fldCharType="end"/>
        </w:r>
      </w:hyperlink>
    </w:p>
    <w:p w14:paraId="131A3BDE" w14:textId="1737FB5B" w:rsidR="00F64D64" w:rsidRPr="00E53C83" w:rsidRDefault="00825B96">
      <w:pPr>
        <w:pStyle w:val="Sumrio1"/>
        <w:rPr>
          <w:rFonts w:ascii="Calibri" w:eastAsia="Times New Roman" w:hAnsi="Calibri"/>
          <w:b w:val="0"/>
          <w:sz w:val="22"/>
        </w:rPr>
      </w:pPr>
      <w:hyperlink w:anchor="_Toc74532091" w:history="1">
        <w:r w:rsidR="00F64D64" w:rsidRPr="0003190F">
          <w:rPr>
            <w:rStyle w:val="Hyperlink"/>
          </w:rPr>
          <w:t>2. Modelagem</w:t>
        </w:r>
        <w:r w:rsidR="00F64D64">
          <w:rPr>
            <w:webHidden/>
          </w:rPr>
          <w:tab/>
        </w:r>
        <w:r w:rsidR="00F64D64">
          <w:rPr>
            <w:webHidden/>
          </w:rPr>
          <w:fldChar w:fldCharType="begin"/>
        </w:r>
        <w:r w:rsidR="00F64D64">
          <w:rPr>
            <w:webHidden/>
          </w:rPr>
          <w:instrText xml:space="preserve"> PAGEREF _Toc74532091 \h </w:instrText>
        </w:r>
        <w:r w:rsidR="00F64D64">
          <w:rPr>
            <w:webHidden/>
          </w:rPr>
        </w:r>
        <w:r w:rsidR="00F64D64">
          <w:rPr>
            <w:webHidden/>
          </w:rPr>
          <w:fldChar w:fldCharType="separate"/>
        </w:r>
        <w:r w:rsidR="00F64D64">
          <w:rPr>
            <w:webHidden/>
          </w:rPr>
          <w:t>3</w:t>
        </w:r>
        <w:r w:rsidR="00F64D64">
          <w:rPr>
            <w:webHidden/>
          </w:rPr>
          <w:fldChar w:fldCharType="end"/>
        </w:r>
      </w:hyperlink>
    </w:p>
    <w:p w14:paraId="70777B5A" w14:textId="3D16A3A6" w:rsidR="00F64D64" w:rsidRPr="00E53C83" w:rsidRDefault="00825B96">
      <w:pPr>
        <w:pStyle w:val="Sumrio2"/>
        <w:tabs>
          <w:tab w:val="right" w:leader="dot" w:pos="9061"/>
        </w:tabs>
        <w:rPr>
          <w:rFonts w:ascii="Calibri" w:eastAsia="Times New Roman" w:hAnsi="Calibri"/>
          <w:noProof/>
          <w:sz w:val="22"/>
          <w:lang w:eastAsia="pt-BR"/>
        </w:rPr>
      </w:pPr>
      <w:hyperlink w:anchor="_Toc74532092" w:history="1">
        <w:r w:rsidR="00F64D64" w:rsidRPr="0003190F">
          <w:rPr>
            <w:rStyle w:val="Hyperlink"/>
            <w:rFonts w:cs="Arial"/>
            <w:noProof/>
            <w:lang w:eastAsia="pt-BR"/>
          </w:rPr>
          <w:t>2.1. Diagrama de casos de uso</w:t>
        </w:r>
        <w:r w:rsidR="00F64D64">
          <w:rPr>
            <w:noProof/>
            <w:webHidden/>
          </w:rPr>
          <w:tab/>
        </w:r>
        <w:r w:rsidR="00F64D64">
          <w:rPr>
            <w:noProof/>
            <w:webHidden/>
          </w:rPr>
          <w:fldChar w:fldCharType="begin"/>
        </w:r>
        <w:r w:rsidR="00F64D64">
          <w:rPr>
            <w:noProof/>
            <w:webHidden/>
          </w:rPr>
          <w:instrText xml:space="preserve"> PAGEREF _Toc74532092 \h </w:instrText>
        </w:r>
        <w:r w:rsidR="00F64D64">
          <w:rPr>
            <w:noProof/>
            <w:webHidden/>
          </w:rPr>
        </w:r>
        <w:r w:rsidR="00F64D64">
          <w:rPr>
            <w:noProof/>
            <w:webHidden/>
          </w:rPr>
          <w:fldChar w:fldCharType="separate"/>
        </w:r>
        <w:r w:rsidR="00F64D64">
          <w:rPr>
            <w:noProof/>
            <w:webHidden/>
          </w:rPr>
          <w:t>3</w:t>
        </w:r>
        <w:r w:rsidR="00F64D64">
          <w:rPr>
            <w:noProof/>
            <w:webHidden/>
          </w:rPr>
          <w:fldChar w:fldCharType="end"/>
        </w:r>
      </w:hyperlink>
    </w:p>
    <w:p w14:paraId="32C42561" w14:textId="0DE85DEF" w:rsidR="00F64D64" w:rsidRPr="00E53C83" w:rsidRDefault="00825B96">
      <w:pPr>
        <w:pStyle w:val="Sumrio2"/>
        <w:tabs>
          <w:tab w:val="right" w:leader="dot" w:pos="9061"/>
        </w:tabs>
        <w:rPr>
          <w:rFonts w:ascii="Calibri" w:eastAsia="Times New Roman" w:hAnsi="Calibri"/>
          <w:noProof/>
          <w:sz w:val="22"/>
          <w:lang w:eastAsia="pt-BR"/>
        </w:rPr>
      </w:pPr>
      <w:hyperlink w:anchor="_Toc74532093" w:history="1">
        <w:r w:rsidR="00F64D64" w:rsidRPr="0003190F">
          <w:rPr>
            <w:rStyle w:val="Hyperlink"/>
            <w:noProof/>
            <w:lang w:eastAsia="pt-BR"/>
          </w:rPr>
          <w:t>2.2. Atores</w:t>
        </w:r>
        <w:r w:rsidR="00F64D64">
          <w:rPr>
            <w:noProof/>
            <w:webHidden/>
          </w:rPr>
          <w:tab/>
        </w:r>
        <w:r w:rsidR="00F64D64">
          <w:rPr>
            <w:noProof/>
            <w:webHidden/>
          </w:rPr>
          <w:fldChar w:fldCharType="begin"/>
        </w:r>
        <w:r w:rsidR="00F64D64">
          <w:rPr>
            <w:noProof/>
            <w:webHidden/>
          </w:rPr>
          <w:instrText xml:space="preserve"> PAGEREF _Toc74532093 \h </w:instrText>
        </w:r>
        <w:r w:rsidR="00F64D64">
          <w:rPr>
            <w:noProof/>
            <w:webHidden/>
          </w:rPr>
        </w:r>
        <w:r w:rsidR="00F64D64">
          <w:rPr>
            <w:noProof/>
            <w:webHidden/>
          </w:rPr>
          <w:fldChar w:fldCharType="separate"/>
        </w:r>
        <w:r w:rsidR="00F64D64">
          <w:rPr>
            <w:noProof/>
            <w:webHidden/>
          </w:rPr>
          <w:t>4</w:t>
        </w:r>
        <w:r w:rsidR="00F64D64">
          <w:rPr>
            <w:noProof/>
            <w:webHidden/>
          </w:rPr>
          <w:fldChar w:fldCharType="end"/>
        </w:r>
      </w:hyperlink>
    </w:p>
    <w:p w14:paraId="29DAD37B" w14:textId="0FEA4DF4" w:rsidR="00F64D64" w:rsidRPr="00E53C83" w:rsidRDefault="00825B96">
      <w:pPr>
        <w:pStyle w:val="Sumrio2"/>
        <w:tabs>
          <w:tab w:val="right" w:leader="dot" w:pos="9061"/>
        </w:tabs>
        <w:rPr>
          <w:rFonts w:ascii="Calibri" w:eastAsia="Times New Roman" w:hAnsi="Calibri"/>
          <w:noProof/>
          <w:sz w:val="22"/>
          <w:lang w:eastAsia="pt-BR"/>
        </w:rPr>
      </w:pPr>
      <w:hyperlink w:anchor="_Toc74532094" w:history="1">
        <w:r w:rsidR="00F64D64" w:rsidRPr="0003190F">
          <w:rPr>
            <w:rStyle w:val="Hyperlink"/>
            <w:noProof/>
            <w:lang w:eastAsia="pt-BR"/>
          </w:rPr>
          <w:t>2.3. Detalhamento dos casos de uso</w:t>
        </w:r>
        <w:r w:rsidR="00F64D64">
          <w:rPr>
            <w:noProof/>
            <w:webHidden/>
          </w:rPr>
          <w:tab/>
        </w:r>
        <w:r w:rsidR="00F64D64">
          <w:rPr>
            <w:noProof/>
            <w:webHidden/>
          </w:rPr>
          <w:fldChar w:fldCharType="begin"/>
        </w:r>
        <w:r w:rsidR="00F64D64">
          <w:rPr>
            <w:noProof/>
            <w:webHidden/>
          </w:rPr>
          <w:instrText xml:space="preserve"> PAGEREF _Toc74532094 \h </w:instrText>
        </w:r>
        <w:r w:rsidR="00F64D64">
          <w:rPr>
            <w:noProof/>
            <w:webHidden/>
          </w:rPr>
        </w:r>
        <w:r w:rsidR="00F64D64">
          <w:rPr>
            <w:noProof/>
            <w:webHidden/>
          </w:rPr>
          <w:fldChar w:fldCharType="separate"/>
        </w:r>
        <w:r w:rsidR="00F64D64">
          <w:rPr>
            <w:noProof/>
            <w:webHidden/>
          </w:rPr>
          <w:t>4</w:t>
        </w:r>
        <w:r w:rsidR="00F64D64">
          <w:rPr>
            <w:noProof/>
            <w:webHidden/>
          </w:rPr>
          <w:fldChar w:fldCharType="end"/>
        </w:r>
      </w:hyperlink>
    </w:p>
    <w:p w14:paraId="4AEFD5F9" w14:textId="615F6E53" w:rsidR="00F64D64" w:rsidRPr="00E53C83" w:rsidRDefault="00825B96">
      <w:pPr>
        <w:pStyle w:val="Sumrio2"/>
        <w:tabs>
          <w:tab w:val="right" w:leader="dot" w:pos="9061"/>
        </w:tabs>
        <w:rPr>
          <w:rFonts w:ascii="Calibri" w:eastAsia="Times New Roman" w:hAnsi="Calibri"/>
          <w:noProof/>
          <w:sz w:val="22"/>
          <w:lang w:eastAsia="pt-BR"/>
        </w:rPr>
      </w:pPr>
      <w:hyperlink w:anchor="_Toc74532095" w:history="1">
        <w:r w:rsidR="00F64D64" w:rsidRPr="0003190F">
          <w:rPr>
            <w:rStyle w:val="Hyperlink"/>
            <w:noProof/>
            <w:lang w:eastAsia="pt-BR"/>
          </w:rPr>
          <w:t>2.4. Projeto de Interface</w:t>
        </w:r>
        <w:r w:rsidR="00F64D64">
          <w:rPr>
            <w:noProof/>
            <w:webHidden/>
          </w:rPr>
          <w:tab/>
        </w:r>
        <w:r w:rsidR="00F64D64">
          <w:rPr>
            <w:noProof/>
            <w:webHidden/>
          </w:rPr>
          <w:fldChar w:fldCharType="begin"/>
        </w:r>
        <w:r w:rsidR="00F64D64">
          <w:rPr>
            <w:noProof/>
            <w:webHidden/>
          </w:rPr>
          <w:instrText xml:space="preserve"> PAGEREF _Toc74532095 \h </w:instrText>
        </w:r>
        <w:r w:rsidR="00F64D64">
          <w:rPr>
            <w:noProof/>
            <w:webHidden/>
          </w:rPr>
        </w:r>
        <w:r w:rsidR="00F64D64">
          <w:rPr>
            <w:noProof/>
            <w:webHidden/>
          </w:rPr>
          <w:fldChar w:fldCharType="separate"/>
        </w:r>
        <w:r w:rsidR="00F64D64">
          <w:rPr>
            <w:noProof/>
            <w:webHidden/>
          </w:rPr>
          <w:t>4</w:t>
        </w:r>
        <w:r w:rsidR="00F64D64">
          <w:rPr>
            <w:noProof/>
            <w:webHidden/>
          </w:rPr>
          <w:fldChar w:fldCharType="end"/>
        </w:r>
      </w:hyperlink>
    </w:p>
    <w:p w14:paraId="6DF08573" w14:textId="438E8BF2" w:rsidR="00F64D64" w:rsidRPr="00E53C83" w:rsidRDefault="00825B96">
      <w:pPr>
        <w:pStyle w:val="Sumrio2"/>
        <w:tabs>
          <w:tab w:val="right" w:leader="dot" w:pos="9061"/>
        </w:tabs>
        <w:rPr>
          <w:rFonts w:ascii="Calibri" w:eastAsia="Times New Roman" w:hAnsi="Calibri"/>
          <w:noProof/>
          <w:sz w:val="22"/>
          <w:lang w:eastAsia="pt-BR"/>
        </w:rPr>
      </w:pPr>
      <w:hyperlink w:anchor="_Toc74532096" w:history="1">
        <w:r w:rsidR="00F64D64" w:rsidRPr="0003190F">
          <w:rPr>
            <w:rStyle w:val="Hyperlink"/>
            <w:noProof/>
            <w:lang w:eastAsia="pt-BR"/>
          </w:rPr>
          <w:t>2.5. Diagrama de classes</w:t>
        </w:r>
        <w:r w:rsidR="00F64D64">
          <w:rPr>
            <w:noProof/>
            <w:webHidden/>
          </w:rPr>
          <w:tab/>
        </w:r>
        <w:r w:rsidR="00F64D64">
          <w:rPr>
            <w:noProof/>
            <w:webHidden/>
          </w:rPr>
          <w:fldChar w:fldCharType="begin"/>
        </w:r>
        <w:r w:rsidR="00F64D64">
          <w:rPr>
            <w:noProof/>
            <w:webHidden/>
          </w:rPr>
          <w:instrText xml:space="preserve"> PAGEREF _Toc74532096 \h </w:instrText>
        </w:r>
        <w:r w:rsidR="00F64D64">
          <w:rPr>
            <w:noProof/>
            <w:webHidden/>
          </w:rPr>
        </w:r>
        <w:r w:rsidR="00F64D64">
          <w:rPr>
            <w:noProof/>
            <w:webHidden/>
          </w:rPr>
          <w:fldChar w:fldCharType="separate"/>
        </w:r>
        <w:r w:rsidR="00F64D64">
          <w:rPr>
            <w:noProof/>
            <w:webHidden/>
          </w:rPr>
          <w:t>4</w:t>
        </w:r>
        <w:r w:rsidR="00F64D64">
          <w:rPr>
            <w:noProof/>
            <w:webHidden/>
          </w:rPr>
          <w:fldChar w:fldCharType="end"/>
        </w:r>
      </w:hyperlink>
    </w:p>
    <w:p w14:paraId="3F3C7E5E" w14:textId="0FB6A2FB" w:rsidR="00F64D64" w:rsidRPr="00E53C83" w:rsidRDefault="00825B96">
      <w:pPr>
        <w:pStyle w:val="Sumrio1"/>
        <w:rPr>
          <w:rFonts w:ascii="Calibri" w:eastAsia="Times New Roman" w:hAnsi="Calibri"/>
          <w:b w:val="0"/>
          <w:sz w:val="22"/>
        </w:rPr>
      </w:pPr>
      <w:hyperlink w:anchor="_Toc74532097" w:history="1">
        <w:r w:rsidR="00F64D64" w:rsidRPr="0003190F">
          <w:rPr>
            <w:rStyle w:val="Hyperlink"/>
          </w:rPr>
          <w:t>3. Projeto</w:t>
        </w:r>
        <w:r w:rsidR="00F64D64">
          <w:rPr>
            <w:webHidden/>
          </w:rPr>
          <w:tab/>
        </w:r>
        <w:r w:rsidR="00F64D64">
          <w:rPr>
            <w:webHidden/>
          </w:rPr>
          <w:fldChar w:fldCharType="begin"/>
        </w:r>
        <w:r w:rsidR="00F64D64">
          <w:rPr>
            <w:webHidden/>
          </w:rPr>
          <w:instrText xml:space="preserve"> PAGEREF _Toc74532097 \h </w:instrText>
        </w:r>
        <w:r w:rsidR="00F64D64">
          <w:rPr>
            <w:webHidden/>
          </w:rPr>
        </w:r>
        <w:r w:rsidR="00F64D64">
          <w:rPr>
            <w:webHidden/>
          </w:rPr>
          <w:fldChar w:fldCharType="separate"/>
        </w:r>
        <w:r w:rsidR="00F64D64">
          <w:rPr>
            <w:webHidden/>
          </w:rPr>
          <w:t>4</w:t>
        </w:r>
        <w:r w:rsidR="00F64D64">
          <w:rPr>
            <w:webHidden/>
          </w:rPr>
          <w:fldChar w:fldCharType="end"/>
        </w:r>
      </w:hyperlink>
    </w:p>
    <w:p w14:paraId="0EC8C414" w14:textId="25FC3623" w:rsidR="00F64D64" w:rsidRPr="00E53C83" w:rsidRDefault="00825B96">
      <w:pPr>
        <w:pStyle w:val="Sumrio2"/>
        <w:tabs>
          <w:tab w:val="right" w:leader="dot" w:pos="9061"/>
        </w:tabs>
        <w:rPr>
          <w:rFonts w:ascii="Calibri" w:eastAsia="Times New Roman" w:hAnsi="Calibri"/>
          <w:noProof/>
          <w:sz w:val="22"/>
          <w:lang w:eastAsia="pt-BR"/>
        </w:rPr>
      </w:pPr>
      <w:hyperlink w:anchor="_Toc74532098" w:history="1">
        <w:r w:rsidR="00F64D64" w:rsidRPr="0003190F">
          <w:rPr>
            <w:rStyle w:val="Hyperlink"/>
            <w:noProof/>
            <w:lang w:eastAsia="pt-BR"/>
          </w:rPr>
          <w:t xml:space="preserve">3.1. Arquitetura de </w:t>
        </w:r>
        <w:r w:rsidR="00F64D64" w:rsidRPr="0003190F">
          <w:rPr>
            <w:rStyle w:val="Hyperlink"/>
            <w:i/>
            <w:noProof/>
            <w:lang w:eastAsia="pt-BR"/>
          </w:rPr>
          <w:t>software</w:t>
        </w:r>
        <w:r w:rsidR="00F64D64">
          <w:rPr>
            <w:noProof/>
            <w:webHidden/>
          </w:rPr>
          <w:tab/>
        </w:r>
        <w:r w:rsidR="00F64D64">
          <w:rPr>
            <w:noProof/>
            <w:webHidden/>
          </w:rPr>
          <w:fldChar w:fldCharType="begin"/>
        </w:r>
        <w:r w:rsidR="00F64D64">
          <w:rPr>
            <w:noProof/>
            <w:webHidden/>
          </w:rPr>
          <w:instrText xml:space="preserve"> PAGEREF _Toc74532098 \h </w:instrText>
        </w:r>
        <w:r w:rsidR="00F64D64">
          <w:rPr>
            <w:noProof/>
            <w:webHidden/>
          </w:rPr>
        </w:r>
        <w:r w:rsidR="00F64D64">
          <w:rPr>
            <w:noProof/>
            <w:webHidden/>
          </w:rPr>
          <w:fldChar w:fldCharType="separate"/>
        </w:r>
        <w:r w:rsidR="00F64D64">
          <w:rPr>
            <w:noProof/>
            <w:webHidden/>
          </w:rPr>
          <w:t>4</w:t>
        </w:r>
        <w:r w:rsidR="00F64D64">
          <w:rPr>
            <w:noProof/>
            <w:webHidden/>
          </w:rPr>
          <w:fldChar w:fldCharType="end"/>
        </w:r>
      </w:hyperlink>
    </w:p>
    <w:p w14:paraId="4716E445" w14:textId="5DC49258" w:rsidR="00F64D64" w:rsidRPr="00E53C83" w:rsidRDefault="00825B96">
      <w:pPr>
        <w:pStyle w:val="Sumrio2"/>
        <w:tabs>
          <w:tab w:val="right" w:leader="dot" w:pos="9061"/>
        </w:tabs>
        <w:rPr>
          <w:rFonts w:ascii="Calibri" w:eastAsia="Times New Roman" w:hAnsi="Calibri"/>
          <w:noProof/>
          <w:sz w:val="22"/>
          <w:lang w:eastAsia="pt-BR"/>
        </w:rPr>
      </w:pPr>
      <w:hyperlink w:anchor="_Toc74532099" w:history="1">
        <w:r w:rsidR="00F64D64" w:rsidRPr="0003190F">
          <w:rPr>
            <w:rStyle w:val="Hyperlink"/>
            <w:noProof/>
            <w:lang w:eastAsia="pt-BR"/>
          </w:rPr>
          <w:t>3.2. Arquitetura da informação</w:t>
        </w:r>
        <w:r w:rsidR="00F64D64">
          <w:rPr>
            <w:noProof/>
            <w:webHidden/>
          </w:rPr>
          <w:tab/>
        </w:r>
        <w:r w:rsidR="00F64D64">
          <w:rPr>
            <w:noProof/>
            <w:webHidden/>
          </w:rPr>
          <w:fldChar w:fldCharType="begin"/>
        </w:r>
        <w:r w:rsidR="00F64D64">
          <w:rPr>
            <w:noProof/>
            <w:webHidden/>
          </w:rPr>
          <w:instrText xml:space="preserve"> PAGEREF _Toc74532099 \h </w:instrText>
        </w:r>
        <w:r w:rsidR="00F64D64">
          <w:rPr>
            <w:noProof/>
            <w:webHidden/>
          </w:rPr>
        </w:r>
        <w:r w:rsidR="00F64D64">
          <w:rPr>
            <w:noProof/>
            <w:webHidden/>
          </w:rPr>
          <w:fldChar w:fldCharType="separate"/>
        </w:r>
        <w:r w:rsidR="00F64D64">
          <w:rPr>
            <w:noProof/>
            <w:webHidden/>
          </w:rPr>
          <w:t>5</w:t>
        </w:r>
        <w:r w:rsidR="00F64D64">
          <w:rPr>
            <w:noProof/>
            <w:webHidden/>
          </w:rPr>
          <w:fldChar w:fldCharType="end"/>
        </w:r>
      </w:hyperlink>
    </w:p>
    <w:p w14:paraId="543FFCF6" w14:textId="7F892017" w:rsidR="00F64D64" w:rsidRPr="00E53C83" w:rsidRDefault="00825B96">
      <w:pPr>
        <w:pStyle w:val="Sumrio1"/>
        <w:rPr>
          <w:rFonts w:ascii="Calibri" w:eastAsia="Times New Roman" w:hAnsi="Calibri"/>
          <w:b w:val="0"/>
          <w:sz w:val="22"/>
        </w:rPr>
      </w:pPr>
      <w:hyperlink w:anchor="_Toc74532100" w:history="1">
        <w:r w:rsidR="00F64D64" w:rsidRPr="0003190F">
          <w:rPr>
            <w:rStyle w:val="Hyperlink"/>
          </w:rPr>
          <w:t>4. Testes</w:t>
        </w:r>
        <w:r w:rsidR="00F64D64">
          <w:rPr>
            <w:webHidden/>
          </w:rPr>
          <w:tab/>
        </w:r>
        <w:r w:rsidR="00F64D64">
          <w:rPr>
            <w:webHidden/>
          </w:rPr>
          <w:fldChar w:fldCharType="begin"/>
        </w:r>
        <w:r w:rsidR="00F64D64">
          <w:rPr>
            <w:webHidden/>
          </w:rPr>
          <w:instrText xml:space="preserve"> PAGEREF _Toc74532100 \h </w:instrText>
        </w:r>
        <w:r w:rsidR="00F64D64">
          <w:rPr>
            <w:webHidden/>
          </w:rPr>
        </w:r>
        <w:r w:rsidR="00F64D64">
          <w:rPr>
            <w:webHidden/>
          </w:rPr>
          <w:fldChar w:fldCharType="separate"/>
        </w:r>
        <w:r w:rsidR="00F64D64">
          <w:rPr>
            <w:webHidden/>
          </w:rPr>
          <w:t>5</w:t>
        </w:r>
        <w:r w:rsidR="00F64D64">
          <w:rPr>
            <w:webHidden/>
          </w:rPr>
          <w:fldChar w:fldCharType="end"/>
        </w:r>
      </w:hyperlink>
    </w:p>
    <w:p w14:paraId="35D857AA" w14:textId="2193A0B9" w:rsidR="00F64D64" w:rsidRPr="00E53C83" w:rsidRDefault="00825B96">
      <w:pPr>
        <w:pStyle w:val="Sumrio1"/>
        <w:rPr>
          <w:rFonts w:ascii="Calibri" w:eastAsia="Times New Roman" w:hAnsi="Calibri"/>
          <w:b w:val="0"/>
          <w:sz w:val="22"/>
        </w:rPr>
      </w:pPr>
      <w:hyperlink w:anchor="_Toc74532101" w:history="1">
        <w:r w:rsidR="00F64D64" w:rsidRPr="0003190F">
          <w:rPr>
            <w:rStyle w:val="Hyperlink"/>
          </w:rPr>
          <w:t>5. URLs</w:t>
        </w:r>
        <w:r w:rsidR="00F64D64">
          <w:rPr>
            <w:webHidden/>
          </w:rPr>
          <w:tab/>
        </w:r>
        <w:r w:rsidR="00F64D64">
          <w:rPr>
            <w:webHidden/>
          </w:rPr>
          <w:fldChar w:fldCharType="begin"/>
        </w:r>
        <w:r w:rsidR="00F64D64">
          <w:rPr>
            <w:webHidden/>
          </w:rPr>
          <w:instrText xml:space="preserve"> PAGEREF _Toc74532101 \h </w:instrText>
        </w:r>
        <w:r w:rsidR="00F64D64">
          <w:rPr>
            <w:webHidden/>
          </w:rPr>
        </w:r>
        <w:r w:rsidR="00F64D64">
          <w:rPr>
            <w:webHidden/>
          </w:rPr>
          <w:fldChar w:fldCharType="separate"/>
        </w:r>
        <w:r w:rsidR="00F64D64">
          <w:rPr>
            <w:webHidden/>
          </w:rPr>
          <w:t>5</w:t>
        </w:r>
        <w:r w:rsidR="00F64D64">
          <w:rPr>
            <w:webHidden/>
          </w:rPr>
          <w:fldChar w:fldCharType="end"/>
        </w:r>
      </w:hyperlink>
    </w:p>
    <w:p w14:paraId="47A7D69F" w14:textId="6DA7C8A5" w:rsidR="00F64D64" w:rsidRPr="00E53C83" w:rsidRDefault="00825B96">
      <w:pPr>
        <w:pStyle w:val="Sumrio2"/>
        <w:tabs>
          <w:tab w:val="right" w:leader="dot" w:pos="9061"/>
        </w:tabs>
        <w:rPr>
          <w:rFonts w:ascii="Calibri" w:eastAsia="Times New Roman" w:hAnsi="Calibri"/>
          <w:noProof/>
          <w:sz w:val="22"/>
          <w:lang w:eastAsia="pt-BR"/>
        </w:rPr>
      </w:pPr>
      <w:hyperlink w:anchor="_Toc74532102" w:history="1">
        <w:r w:rsidR="00F64D64" w:rsidRPr="0003190F">
          <w:rPr>
            <w:rStyle w:val="Hyperlink"/>
            <w:noProof/>
            <w:lang w:eastAsia="pt-BR"/>
          </w:rPr>
          <w:t>5.1. Aplicação web</w:t>
        </w:r>
        <w:r w:rsidR="00F64D64">
          <w:rPr>
            <w:noProof/>
            <w:webHidden/>
          </w:rPr>
          <w:tab/>
        </w:r>
        <w:r w:rsidR="00F64D64">
          <w:rPr>
            <w:noProof/>
            <w:webHidden/>
          </w:rPr>
          <w:fldChar w:fldCharType="begin"/>
        </w:r>
        <w:r w:rsidR="00F64D64">
          <w:rPr>
            <w:noProof/>
            <w:webHidden/>
          </w:rPr>
          <w:instrText xml:space="preserve"> PAGEREF _Toc74532102 \h </w:instrText>
        </w:r>
        <w:r w:rsidR="00F64D64">
          <w:rPr>
            <w:noProof/>
            <w:webHidden/>
          </w:rPr>
        </w:r>
        <w:r w:rsidR="00F64D64">
          <w:rPr>
            <w:noProof/>
            <w:webHidden/>
          </w:rPr>
          <w:fldChar w:fldCharType="separate"/>
        </w:r>
        <w:r w:rsidR="00F64D64">
          <w:rPr>
            <w:noProof/>
            <w:webHidden/>
          </w:rPr>
          <w:t>5</w:t>
        </w:r>
        <w:r w:rsidR="00F64D64">
          <w:rPr>
            <w:noProof/>
            <w:webHidden/>
          </w:rPr>
          <w:fldChar w:fldCharType="end"/>
        </w:r>
      </w:hyperlink>
    </w:p>
    <w:p w14:paraId="0CE15EA4" w14:textId="56ED26A9" w:rsidR="00F64D64" w:rsidRPr="00E53C83" w:rsidRDefault="00825B96">
      <w:pPr>
        <w:pStyle w:val="Sumrio2"/>
        <w:tabs>
          <w:tab w:val="right" w:leader="dot" w:pos="9061"/>
        </w:tabs>
        <w:rPr>
          <w:rFonts w:ascii="Calibri" w:eastAsia="Times New Roman" w:hAnsi="Calibri"/>
          <w:noProof/>
          <w:sz w:val="22"/>
          <w:lang w:eastAsia="pt-BR"/>
        </w:rPr>
      </w:pPr>
      <w:hyperlink w:anchor="_Toc74532103" w:history="1">
        <w:r w:rsidR="00F64D64" w:rsidRPr="0003190F">
          <w:rPr>
            <w:rStyle w:val="Hyperlink"/>
            <w:noProof/>
            <w:lang w:eastAsia="pt-BR"/>
          </w:rPr>
          <w:t>5.2. Repositório código-fonte</w:t>
        </w:r>
        <w:r w:rsidR="00F64D64">
          <w:rPr>
            <w:noProof/>
            <w:webHidden/>
          </w:rPr>
          <w:tab/>
        </w:r>
        <w:r w:rsidR="00F64D64">
          <w:rPr>
            <w:noProof/>
            <w:webHidden/>
          </w:rPr>
          <w:fldChar w:fldCharType="begin"/>
        </w:r>
        <w:r w:rsidR="00F64D64">
          <w:rPr>
            <w:noProof/>
            <w:webHidden/>
          </w:rPr>
          <w:instrText xml:space="preserve"> PAGEREF _Toc74532103 \h </w:instrText>
        </w:r>
        <w:r w:rsidR="00F64D64">
          <w:rPr>
            <w:noProof/>
            <w:webHidden/>
          </w:rPr>
        </w:r>
        <w:r w:rsidR="00F64D64">
          <w:rPr>
            <w:noProof/>
            <w:webHidden/>
          </w:rPr>
          <w:fldChar w:fldCharType="separate"/>
        </w:r>
        <w:r w:rsidR="00F64D64">
          <w:rPr>
            <w:noProof/>
            <w:webHidden/>
          </w:rPr>
          <w:t>5</w:t>
        </w:r>
        <w:r w:rsidR="00F64D64">
          <w:rPr>
            <w:noProof/>
            <w:webHidden/>
          </w:rPr>
          <w:fldChar w:fldCharType="end"/>
        </w:r>
      </w:hyperlink>
    </w:p>
    <w:p w14:paraId="3CF87AFE" w14:textId="68E65ED0" w:rsidR="00F64D64" w:rsidRPr="00E53C83" w:rsidRDefault="00825B96">
      <w:pPr>
        <w:pStyle w:val="Sumrio2"/>
        <w:tabs>
          <w:tab w:val="right" w:leader="dot" w:pos="9061"/>
        </w:tabs>
        <w:rPr>
          <w:rFonts w:ascii="Calibri" w:eastAsia="Times New Roman" w:hAnsi="Calibri"/>
          <w:noProof/>
          <w:sz w:val="22"/>
          <w:lang w:eastAsia="pt-BR"/>
        </w:rPr>
      </w:pPr>
      <w:hyperlink w:anchor="_Toc74532104" w:history="1">
        <w:r w:rsidR="00F64D64" w:rsidRPr="0003190F">
          <w:rPr>
            <w:rStyle w:val="Hyperlink"/>
            <w:noProof/>
            <w:lang w:eastAsia="pt-BR"/>
          </w:rPr>
          <w:t>5.3. Vídeo de apresentação do trabalho</w:t>
        </w:r>
        <w:r w:rsidR="00F64D64">
          <w:rPr>
            <w:noProof/>
            <w:webHidden/>
          </w:rPr>
          <w:tab/>
        </w:r>
        <w:r w:rsidR="00F64D64">
          <w:rPr>
            <w:noProof/>
            <w:webHidden/>
          </w:rPr>
          <w:fldChar w:fldCharType="begin"/>
        </w:r>
        <w:r w:rsidR="00F64D64">
          <w:rPr>
            <w:noProof/>
            <w:webHidden/>
          </w:rPr>
          <w:instrText xml:space="preserve"> PAGEREF _Toc74532104 \h </w:instrText>
        </w:r>
        <w:r w:rsidR="00F64D64">
          <w:rPr>
            <w:noProof/>
            <w:webHidden/>
          </w:rPr>
        </w:r>
        <w:r w:rsidR="00F64D64">
          <w:rPr>
            <w:noProof/>
            <w:webHidden/>
          </w:rPr>
          <w:fldChar w:fldCharType="separate"/>
        </w:r>
        <w:r w:rsidR="00F64D64">
          <w:rPr>
            <w:noProof/>
            <w:webHidden/>
          </w:rPr>
          <w:t>5</w:t>
        </w:r>
        <w:r w:rsidR="00F64D64">
          <w:rPr>
            <w:noProof/>
            <w:webHidden/>
          </w:rPr>
          <w:fldChar w:fldCharType="end"/>
        </w:r>
      </w:hyperlink>
    </w:p>
    <w:p w14:paraId="23932BB5" w14:textId="174ABD5E" w:rsidR="00F64D64" w:rsidRPr="00E53C83" w:rsidRDefault="00825B96">
      <w:pPr>
        <w:pStyle w:val="Sumrio1"/>
        <w:rPr>
          <w:rFonts w:ascii="Calibri" w:eastAsia="Times New Roman" w:hAnsi="Calibri"/>
          <w:b w:val="0"/>
          <w:sz w:val="22"/>
        </w:rPr>
      </w:pPr>
      <w:hyperlink w:anchor="_Toc74532105" w:history="1">
        <w:r w:rsidR="00F64D64" w:rsidRPr="0003190F">
          <w:rPr>
            <w:rStyle w:val="Hyperlink"/>
          </w:rPr>
          <w:t>REFERÊ</w:t>
        </w:r>
        <w:r w:rsidR="00F64D64" w:rsidRPr="0003190F">
          <w:rPr>
            <w:rStyle w:val="Hyperlink"/>
          </w:rPr>
          <w:t>N</w:t>
        </w:r>
        <w:r w:rsidR="00F64D64" w:rsidRPr="0003190F">
          <w:rPr>
            <w:rStyle w:val="Hyperlink"/>
          </w:rPr>
          <w:t>CIAS</w:t>
        </w:r>
        <w:r w:rsidR="00F64D64">
          <w:rPr>
            <w:webHidden/>
          </w:rPr>
          <w:tab/>
        </w:r>
        <w:r w:rsidR="00F64D64">
          <w:rPr>
            <w:webHidden/>
          </w:rPr>
          <w:fldChar w:fldCharType="begin"/>
        </w:r>
        <w:r w:rsidR="00F64D64">
          <w:rPr>
            <w:webHidden/>
          </w:rPr>
          <w:instrText xml:space="preserve"> PAGEREF _Toc74532105 \h </w:instrText>
        </w:r>
        <w:r w:rsidR="00F64D64">
          <w:rPr>
            <w:webHidden/>
          </w:rPr>
        </w:r>
        <w:r w:rsidR="00F64D64">
          <w:rPr>
            <w:webHidden/>
          </w:rPr>
          <w:fldChar w:fldCharType="separate"/>
        </w:r>
        <w:r w:rsidR="00F64D64">
          <w:rPr>
            <w:webHidden/>
          </w:rPr>
          <w:t>7</w:t>
        </w:r>
        <w:r w:rsidR="00F64D64">
          <w:rPr>
            <w:webHidden/>
          </w:rPr>
          <w:fldChar w:fldCharType="end"/>
        </w:r>
      </w:hyperlink>
    </w:p>
    <w:p w14:paraId="4D4B0846" w14:textId="60007287" w:rsidR="00830285" w:rsidRPr="000D402F" w:rsidRDefault="00830285" w:rsidP="000D402F">
      <w:pPr>
        <w:pStyle w:val="Sumrio2"/>
        <w:tabs>
          <w:tab w:val="right" w:leader="dot" w:pos="9061"/>
        </w:tabs>
        <w:suppressAutoHyphens/>
        <w:rPr>
          <w:rFonts w:ascii="Calibri" w:eastAsia="Times New Roman" w:hAnsi="Calibri"/>
          <w:noProof/>
          <w:sz w:val="22"/>
          <w:lang w:eastAsia="pt-BR"/>
        </w:rPr>
      </w:pPr>
      <w:r w:rsidRPr="000D402F">
        <w:rPr>
          <w:rFonts w:eastAsia="Times New Roman" w:cs="Arial"/>
          <w:b/>
          <w:szCs w:val="24"/>
          <w:lang w:eastAsia="pt-BR"/>
        </w:rPr>
        <w:fldChar w:fldCharType="end"/>
      </w:r>
    </w:p>
    <w:p w14:paraId="52894304"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76DCC545"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14:paraId="0E88D996"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14:paraId="33100A2A" w14:textId="77777777" w:rsidR="00830285" w:rsidRPr="000D402F" w:rsidRDefault="00830285" w:rsidP="000D402F">
      <w:pPr>
        <w:pStyle w:val="Ttulo1"/>
        <w:suppressAutoHyphens/>
        <w:rPr>
          <w:lang w:val="pt-BR" w:eastAsia="pt-BR"/>
        </w:rPr>
      </w:pPr>
      <w:bookmarkStart w:id="0" w:name="_Toc74532087"/>
      <w:r w:rsidRPr="000D402F">
        <w:rPr>
          <w:lang w:val="pt-BR" w:eastAsia="pt-BR"/>
        </w:rPr>
        <w:t xml:space="preserve">1. </w:t>
      </w:r>
      <w:r w:rsidR="000D402F" w:rsidRPr="000D402F">
        <w:rPr>
          <w:lang w:val="pt-BR" w:eastAsia="pt-BR"/>
        </w:rPr>
        <w:t>Apresentação</w:t>
      </w:r>
      <w:bookmarkEnd w:id="0"/>
    </w:p>
    <w:p w14:paraId="0962A95B" w14:textId="79162DD8" w:rsidR="00830285" w:rsidRPr="00A92339" w:rsidRDefault="00A92339" w:rsidP="00A92339">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Este trabalho implementa uma solução completa para gerenciamento de arenas esportivas nos âmbitos de reservas de quadras e/ou aulas. Nele estão documentados todos os passos para concepção</w:t>
      </w:r>
      <w:r>
        <w:rPr>
          <w:rFonts w:ascii="Arial" w:hAnsi="Arial" w:cs="Arial"/>
          <w:sz w:val="24"/>
          <w:szCs w:val="24"/>
          <w:lang w:eastAsia="pt-BR"/>
        </w:rPr>
        <w:t xml:space="preserve"> da aplicação, desde a descoberta da necessidade até o completo uso.</w:t>
      </w:r>
    </w:p>
    <w:p w14:paraId="5455F0E8" w14:textId="12DDC039" w:rsidR="00A92339" w:rsidRPr="00A92339" w:rsidRDefault="00A600F2" w:rsidP="00A92339">
      <w:pPr>
        <w:pStyle w:val="Ttulo2"/>
        <w:numPr>
          <w:ilvl w:val="1"/>
          <w:numId w:val="23"/>
        </w:numPr>
        <w:suppressAutoHyphens/>
        <w:rPr>
          <w:rFonts w:cs="Arial"/>
          <w:szCs w:val="24"/>
          <w:lang w:val="pt-BR" w:eastAsia="pt-BR"/>
        </w:rPr>
      </w:pPr>
      <w:bookmarkStart w:id="1" w:name="_Toc297133343"/>
      <w:bookmarkStart w:id="2" w:name="_Toc74532088"/>
      <w:r w:rsidRPr="000D402F">
        <w:rPr>
          <w:rFonts w:cs="Arial"/>
          <w:szCs w:val="24"/>
          <w:lang w:val="pt-BR" w:eastAsia="pt-BR"/>
        </w:rPr>
        <w:t>Contexto</w:t>
      </w:r>
      <w:bookmarkEnd w:id="1"/>
      <w:bookmarkEnd w:id="2"/>
    </w:p>
    <w:p w14:paraId="6AB5896C" w14:textId="77777777" w:rsidR="002F714B" w:rsidRDefault="001D6F58" w:rsidP="001D6F5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O surgimento e popularização das quadras de areia nas cidades não litorâneas do país datam meados de 2018 e continuam a crescer em larga escala, dado o aceleramento causado pelo represamento e necessidade de atividade física pós pandemia de COVID. Contanto, muitos desses novos negócios não contavam com um software para gestão especializada em seu negócio, fazendo muitas vezes do uso de aplicativos de mensagens e telefonemas para gerenciar suas locações e alunos. </w:t>
      </w:r>
    </w:p>
    <w:p w14:paraId="4CB5FD02" w14:textId="52B8A907" w:rsidR="002F714B" w:rsidRDefault="002F714B" w:rsidP="001D6F5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Muitos negócios fazem uso dos grupos e mensagens do aplicativo WhatsApp</w:t>
      </w:r>
      <w:r w:rsidR="00470CC7">
        <w:rPr>
          <w:rFonts w:ascii="Arial" w:hAnsi="Arial" w:cs="Arial"/>
          <w:sz w:val="24"/>
          <w:szCs w:val="24"/>
          <w:lang w:eastAsia="pt-BR"/>
        </w:rPr>
        <w:t xml:space="preserve"> e planilhas</w:t>
      </w:r>
      <w:r>
        <w:rPr>
          <w:rFonts w:ascii="Arial" w:hAnsi="Arial" w:cs="Arial"/>
          <w:sz w:val="24"/>
          <w:szCs w:val="24"/>
          <w:lang w:eastAsia="pt-BR"/>
        </w:rPr>
        <w:t xml:space="preserve"> para gerenciar suas reservas e lista de alunos, assim como divulgar suas aulas semanais.</w:t>
      </w:r>
    </w:p>
    <w:p w14:paraId="0A6086EB" w14:textId="5165E2AE" w:rsidR="00E54111" w:rsidRDefault="001D6F58" w:rsidP="001D6F5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O cenário atual acarreta diversos problemas, dentre os quais:</w:t>
      </w:r>
    </w:p>
    <w:p w14:paraId="441D38D6" w14:textId="2EF65FBA" w:rsidR="001D6F58" w:rsidRDefault="002F714B" w:rsidP="001D6F58">
      <w:pPr>
        <w:numPr>
          <w:ilvl w:val="0"/>
          <w:numId w:val="24"/>
        </w:numPr>
        <w:suppressAutoHyphens/>
        <w:spacing w:line="360" w:lineRule="auto"/>
        <w:jc w:val="both"/>
        <w:rPr>
          <w:rFonts w:ascii="Arial" w:hAnsi="Arial" w:cs="Arial"/>
          <w:sz w:val="24"/>
          <w:szCs w:val="24"/>
          <w:lang w:eastAsia="pt-BR"/>
        </w:rPr>
      </w:pPr>
      <w:r>
        <w:rPr>
          <w:rFonts w:ascii="Arial" w:hAnsi="Arial" w:cs="Arial"/>
          <w:sz w:val="24"/>
          <w:szCs w:val="24"/>
          <w:lang w:eastAsia="pt-BR"/>
        </w:rPr>
        <w:t>Falta de v</w:t>
      </w:r>
      <w:r w:rsidR="001D6F58">
        <w:rPr>
          <w:rFonts w:ascii="Arial" w:hAnsi="Arial" w:cs="Arial"/>
          <w:sz w:val="24"/>
          <w:szCs w:val="24"/>
          <w:lang w:eastAsia="pt-BR"/>
        </w:rPr>
        <w:t>isibilidade dos serviços prestado</w:t>
      </w:r>
      <w:r>
        <w:rPr>
          <w:rFonts w:ascii="Arial" w:hAnsi="Arial" w:cs="Arial"/>
          <w:sz w:val="24"/>
          <w:szCs w:val="24"/>
          <w:lang w:eastAsia="pt-BR"/>
        </w:rPr>
        <w:t>.</w:t>
      </w:r>
    </w:p>
    <w:p w14:paraId="3C3F773E" w14:textId="265677D2" w:rsidR="001D6F58" w:rsidRDefault="001D6F58" w:rsidP="001D6F58">
      <w:pPr>
        <w:numPr>
          <w:ilvl w:val="0"/>
          <w:numId w:val="24"/>
        </w:numPr>
        <w:suppressAutoHyphens/>
        <w:spacing w:line="360" w:lineRule="auto"/>
        <w:jc w:val="both"/>
        <w:rPr>
          <w:rFonts w:ascii="Arial" w:hAnsi="Arial" w:cs="Arial"/>
          <w:sz w:val="24"/>
          <w:szCs w:val="24"/>
          <w:lang w:eastAsia="pt-BR"/>
        </w:rPr>
      </w:pPr>
      <w:r>
        <w:rPr>
          <w:rFonts w:ascii="Arial" w:hAnsi="Arial" w:cs="Arial"/>
          <w:sz w:val="24"/>
          <w:szCs w:val="24"/>
          <w:lang w:eastAsia="pt-BR"/>
        </w:rPr>
        <w:t xml:space="preserve">Falta de </w:t>
      </w:r>
      <w:r w:rsidR="002F714B">
        <w:rPr>
          <w:rFonts w:ascii="Arial" w:hAnsi="Arial" w:cs="Arial"/>
          <w:sz w:val="24"/>
          <w:szCs w:val="24"/>
          <w:lang w:eastAsia="pt-BR"/>
        </w:rPr>
        <w:t>visibilidade na disponibilidade dos serviços.</w:t>
      </w:r>
    </w:p>
    <w:p w14:paraId="3CC32B07" w14:textId="0E62DDA7" w:rsidR="002F714B" w:rsidRDefault="002F714B" w:rsidP="001D6F58">
      <w:pPr>
        <w:numPr>
          <w:ilvl w:val="0"/>
          <w:numId w:val="24"/>
        </w:numPr>
        <w:suppressAutoHyphens/>
        <w:spacing w:line="360" w:lineRule="auto"/>
        <w:jc w:val="both"/>
        <w:rPr>
          <w:rFonts w:ascii="Arial" w:hAnsi="Arial" w:cs="Arial"/>
          <w:sz w:val="24"/>
          <w:szCs w:val="24"/>
          <w:lang w:eastAsia="pt-BR"/>
        </w:rPr>
      </w:pPr>
      <w:r>
        <w:rPr>
          <w:rFonts w:ascii="Arial" w:hAnsi="Arial" w:cs="Arial"/>
          <w:sz w:val="24"/>
          <w:szCs w:val="24"/>
          <w:lang w:eastAsia="pt-BR"/>
        </w:rPr>
        <w:t>Falta de controle das métricas de negócio.</w:t>
      </w:r>
    </w:p>
    <w:p w14:paraId="031D195E" w14:textId="02A650FB" w:rsidR="002F714B" w:rsidRDefault="002F714B" w:rsidP="001D6F58">
      <w:pPr>
        <w:numPr>
          <w:ilvl w:val="0"/>
          <w:numId w:val="24"/>
        </w:numPr>
        <w:suppressAutoHyphens/>
        <w:spacing w:line="360" w:lineRule="auto"/>
        <w:jc w:val="both"/>
        <w:rPr>
          <w:rFonts w:ascii="Arial" w:hAnsi="Arial" w:cs="Arial"/>
          <w:sz w:val="24"/>
          <w:szCs w:val="24"/>
          <w:lang w:eastAsia="pt-BR"/>
        </w:rPr>
      </w:pPr>
      <w:r>
        <w:rPr>
          <w:rFonts w:ascii="Arial" w:hAnsi="Arial" w:cs="Arial"/>
          <w:sz w:val="24"/>
          <w:szCs w:val="24"/>
          <w:lang w:eastAsia="pt-BR"/>
        </w:rPr>
        <w:t>Processo sempre dependente de ação humana.</w:t>
      </w:r>
    </w:p>
    <w:p w14:paraId="721A730E" w14:textId="3BE21111" w:rsidR="002F714B" w:rsidRPr="000D402F" w:rsidRDefault="002F714B" w:rsidP="001D6F58">
      <w:pPr>
        <w:numPr>
          <w:ilvl w:val="0"/>
          <w:numId w:val="24"/>
        </w:numPr>
        <w:suppressAutoHyphens/>
        <w:spacing w:line="360" w:lineRule="auto"/>
        <w:jc w:val="both"/>
        <w:rPr>
          <w:rFonts w:ascii="Arial" w:hAnsi="Arial" w:cs="Arial"/>
          <w:sz w:val="24"/>
          <w:szCs w:val="24"/>
          <w:lang w:eastAsia="pt-BR"/>
        </w:rPr>
      </w:pPr>
      <w:r>
        <w:rPr>
          <w:rFonts w:ascii="Arial" w:hAnsi="Arial" w:cs="Arial"/>
          <w:sz w:val="24"/>
          <w:szCs w:val="24"/>
          <w:lang w:eastAsia="pt-BR"/>
        </w:rPr>
        <w:t>Fonte das informações não é única.</w:t>
      </w:r>
    </w:p>
    <w:p w14:paraId="7D6CE14A" w14:textId="1C6B57DA" w:rsidR="00830285" w:rsidRDefault="002F714B" w:rsidP="002F714B">
      <w:pPr>
        <w:suppressAutoHyphens/>
        <w:spacing w:after="0" w:line="36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1.1.</w:t>
      </w:r>
      <w:r w:rsidRPr="002F714B">
        <w:rPr>
          <w:rFonts w:ascii="Arial" w:eastAsia="Times New Roman" w:hAnsi="Arial" w:cs="Arial"/>
          <w:b/>
          <w:sz w:val="24"/>
          <w:szCs w:val="24"/>
          <w:lang w:eastAsia="pt-BR"/>
        </w:rPr>
        <w:t>Lean Canvas MVP</w:t>
      </w:r>
    </w:p>
    <w:p w14:paraId="5D160A14" w14:textId="1157E30F" w:rsidR="002F714B" w:rsidRDefault="002F714B" w:rsidP="002F714B">
      <w:pPr>
        <w:suppressAutoHyphens/>
        <w:spacing w:after="0" w:line="360" w:lineRule="auto"/>
        <w:jc w:val="both"/>
        <w:rPr>
          <w:rFonts w:ascii="Arial" w:hAnsi="Arial" w:cs="Arial"/>
          <w:sz w:val="24"/>
          <w:szCs w:val="24"/>
          <w:lang w:eastAsia="pt-BR"/>
        </w:rPr>
      </w:pPr>
      <w:r>
        <w:rPr>
          <w:rFonts w:ascii="Arial" w:eastAsia="Times New Roman" w:hAnsi="Arial" w:cs="Arial"/>
          <w:b/>
          <w:sz w:val="24"/>
          <w:szCs w:val="24"/>
          <w:lang w:eastAsia="pt-BR"/>
        </w:rPr>
        <w:tab/>
      </w:r>
      <w:r w:rsidR="00472DF2" w:rsidRPr="00472DF2">
        <w:rPr>
          <w:rFonts w:ascii="Arial" w:hAnsi="Arial" w:cs="Arial"/>
          <w:sz w:val="24"/>
          <w:szCs w:val="24"/>
          <w:lang w:eastAsia="pt-BR"/>
        </w:rPr>
        <w:t xml:space="preserve">Para validação da </w:t>
      </w:r>
      <w:r w:rsidR="00462225" w:rsidRPr="00472DF2">
        <w:rPr>
          <w:rFonts w:ascii="Arial" w:hAnsi="Arial" w:cs="Arial"/>
          <w:sz w:val="24"/>
          <w:szCs w:val="24"/>
          <w:lang w:eastAsia="pt-BR"/>
        </w:rPr>
        <w:t>ideia</w:t>
      </w:r>
      <w:r w:rsidR="00B05012">
        <w:rPr>
          <w:rFonts w:ascii="Arial" w:hAnsi="Arial" w:cs="Arial"/>
          <w:sz w:val="24"/>
          <w:szCs w:val="24"/>
          <w:lang w:eastAsia="pt-BR"/>
        </w:rPr>
        <w:t xml:space="preserve"> </w:t>
      </w:r>
      <w:r w:rsidR="00472DF2" w:rsidRPr="00472DF2">
        <w:rPr>
          <w:rFonts w:ascii="Arial" w:hAnsi="Arial" w:cs="Arial"/>
          <w:sz w:val="24"/>
          <w:szCs w:val="24"/>
          <w:lang w:eastAsia="pt-BR"/>
        </w:rPr>
        <w:t xml:space="preserve"> do produto, foi utilizada a ferramenta Lean Canvas, conforme figura 1.</w:t>
      </w:r>
    </w:p>
    <w:p w14:paraId="1DBA52B8" w14:textId="77777777" w:rsidR="00472DF2" w:rsidRDefault="00472DF2" w:rsidP="002F714B">
      <w:pPr>
        <w:suppressAutoHyphens/>
        <w:spacing w:after="0" w:line="360" w:lineRule="auto"/>
        <w:jc w:val="both"/>
        <w:rPr>
          <w:rFonts w:ascii="Arial" w:hAnsi="Arial" w:cs="Arial"/>
          <w:sz w:val="24"/>
          <w:szCs w:val="24"/>
          <w:lang w:eastAsia="pt-BR"/>
        </w:rPr>
      </w:pPr>
    </w:p>
    <w:p w14:paraId="771FAD16" w14:textId="77777777" w:rsidR="00D26A0E" w:rsidRDefault="00472DF2" w:rsidP="00D26A0E">
      <w:pPr>
        <w:keepNext/>
        <w:suppressAutoHyphens/>
        <w:spacing w:after="0" w:line="360" w:lineRule="auto"/>
        <w:jc w:val="both"/>
      </w:pPr>
      <w:r>
        <w:rPr>
          <w:rFonts w:ascii="Arial" w:hAnsi="Arial" w:cs="Arial"/>
          <w:sz w:val="24"/>
          <w:szCs w:val="24"/>
          <w:lang w:eastAsia="pt-BR"/>
        </w:rPr>
        <w:tab/>
      </w:r>
      <w:r w:rsidR="00370549" w:rsidRPr="00370549">
        <w:rPr>
          <w:rFonts w:ascii="Arial" w:hAnsi="Arial" w:cs="Arial"/>
          <w:noProof/>
          <w:sz w:val="24"/>
          <w:szCs w:val="24"/>
          <w:lang w:eastAsia="pt-BR"/>
        </w:rPr>
        <w:pict w14:anchorId="34B8C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759pt;height:408pt;visibility:visible;mso-wrap-style:square">
            <v:imagedata r:id="rId7" o:title=""/>
          </v:shape>
        </w:pict>
      </w:r>
    </w:p>
    <w:p w14:paraId="6527836E" w14:textId="6651F1A2" w:rsidR="00472DF2" w:rsidRPr="00D26A0E" w:rsidRDefault="00D26A0E" w:rsidP="00370549">
      <w:pPr>
        <w:pStyle w:val="Legenda"/>
        <w:jc w:val="both"/>
      </w:pPr>
      <w:r>
        <w:t xml:space="preserve">Figura </w:t>
      </w:r>
      <w:fldSimple w:instr=" SEQ Figura \* ARABIC ">
        <w:r>
          <w:rPr>
            <w:noProof/>
          </w:rPr>
          <w:t>1</w:t>
        </w:r>
      </w:fldSimple>
      <w:r>
        <w:t xml:space="preserve"> - Lean Canvas MVP</w:t>
      </w:r>
    </w:p>
    <w:p w14:paraId="55B5041B" w14:textId="77777777" w:rsidR="002F714B" w:rsidRDefault="002F714B" w:rsidP="002F714B">
      <w:pPr>
        <w:pStyle w:val="Ttulo2"/>
        <w:suppressAutoHyphens/>
        <w:ind w:left="709"/>
        <w:rPr>
          <w:rFonts w:cs="Arial"/>
          <w:szCs w:val="24"/>
          <w:lang w:val="pt-BR" w:eastAsia="pt-BR"/>
        </w:rPr>
      </w:pPr>
      <w:bookmarkStart w:id="3" w:name="_Toc74532089"/>
    </w:p>
    <w:p w14:paraId="550BCC5E" w14:textId="77777777" w:rsidR="006F6708" w:rsidRPr="000D402F" w:rsidRDefault="006F6708" w:rsidP="000D402F">
      <w:pPr>
        <w:pStyle w:val="Ttulo2"/>
        <w:suppressAutoHyphens/>
        <w:rPr>
          <w:rFonts w:cs="Arial"/>
          <w:szCs w:val="24"/>
          <w:lang w:val="pt-BR" w:eastAsia="pt-BR"/>
        </w:rPr>
      </w:pPr>
      <w:r w:rsidRPr="000D402F">
        <w:rPr>
          <w:rFonts w:cs="Arial"/>
          <w:szCs w:val="24"/>
          <w:lang w:val="pt-BR" w:eastAsia="pt-BR"/>
        </w:rPr>
        <w:t>1.1. Público alvo</w:t>
      </w:r>
      <w:bookmarkEnd w:id="3"/>
    </w:p>
    <w:p w14:paraId="1663D539" w14:textId="6EE0BE2C" w:rsidR="00B05012" w:rsidRDefault="00B05012" w:rsidP="00B05012">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Pessoas administradoras de arenas esportivas que demandem necessidade por gestão e organização dos serviços prestados e recursos da empresa. Prévio conhecimento em administração de pessoas e conhecimento em métricas do negócio. Também, pessoas esportistas que fazem uso das arenas para prática de atividades físicas, que sejam alunos de aulas providas nestes espaços ou que sejam locatários do espaço disponibilizado. Professores que disponibilizem suas aulas para ingresso de alunos esporádicos e que tenham ou necessitem de controle de níveis para disponibilização da aula do esporte.</w:t>
      </w:r>
    </w:p>
    <w:p w14:paraId="5C60210C" w14:textId="77777777" w:rsidR="00B05012" w:rsidRPr="00B05012" w:rsidRDefault="00B05012" w:rsidP="00B05012">
      <w:pPr>
        <w:suppressAutoHyphens/>
        <w:spacing w:line="360" w:lineRule="auto"/>
        <w:ind w:firstLine="709"/>
        <w:jc w:val="both"/>
        <w:rPr>
          <w:rFonts w:ascii="Arial" w:hAnsi="Arial" w:cs="Arial"/>
          <w:sz w:val="24"/>
          <w:szCs w:val="24"/>
          <w:u w:val="single"/>
          <w:lang w:eastAsia="pt-BR"/>
        </w:rPr>
      </w:pPr>
    </w:p>
    <w:p w14:paraId="48A37871" w14:textId="39CDC284" w:rsidR="00E62F58" w:rsidRPr="00E62F58" w:rsidRDefault="00CD00A4" w:rsidP="00E62F58">
      <w:pPr>
        <w:pStyle w:val="Ttulo2"/>
        <w:numPr>
          <w:ilvl w:val="1"/>
          <w:numId w:val="23"/>
        </w:numPr>
        <w:suppressAutoHyphens/>
        <w:rPr>
          <w:rFonts w:cs="Arial"/>
          <w:szCs w:val="24"/>
          <w:lang w:val="pt-BR" w:eastAsia="pt-BR"/>
        </w:rPr>
      </w:pPr>
      <w:bookmarkStart w:id="4" w:name="_Toc74532090"/>
      <w:r w:rsidRPr="000D402F">
        <w:rPr>
          <w:rFonts w:cs="Arial"/>
          <w:szCs w:val="24"/>
          <w:lang w:val="pt-BR" w:eastAsia="pt-BR"/>
        </w:rPr>
        <w:t>Requisitos</w:t>
      </w:r>
      <w:bookmarkEnd w:id="4"/>
      <w:r w:rsidR="00E62F58">
        <w:rPr>
          <w:rFonts w:cs="Arial"/>
          <w:szCs w:val="24"/>
          <w:lang w:val="pt-BR" w:eastAsia="pt-BR"/>
        </w:rPr>
        <w:t xml:space="preserve"> Funcionais</w:t>
      </w:r>
    </w:p>
    <w:p w14:paraId="4E2B2C55" w14:textId="6CB5B0C0" w:rsidR="00673865" w:rsidRPr="00E62F58" w:rsidRDefault="00673865" w:rsidP="00673865">
      <w:pPr>
        <w:numPr>
          <w:ilvl w:val="2"/>
          <w:numId w:val="23"/>
        </w:numPr>
        <w:rPr>
          <w:rFonts w:ascii="Arial" w:hAnsi="Arial" w:cs="Arial"/>
          <w:sz w:val="24"/>
          <w:szCs w:val="24"/>
          <w:lang w:eastAsia="pt-BR"/>
        </w:rPr>
      </w:pPr>
      <w:r w:rsidRPr="00E62F58">
        <w:rPr>
          <w:rFonts w:ascii="Arial" w:hAnsi="Arial" w:cs="Arial"/>
          <w:sz w:val="24"/>
          <w:szCs w:val="24"/>
          <w:lang w:eastAsia="pt-BR"/>
        </w:rPr>
        <w:t>Administrador</w:t>
      </w:r>
    </w:p>
    <w:tbl>
      <w:tblPr>
        <w:tblW w:w="8380" w:type="dxa"/>
        <w:tblInd w:w="-10" w:type="dxa"/>
        <w:tblCellMar>
          <w:left w:w="70" w:type="dxa"/>
          <w:right w:w="70" w:type="dxa"/>
        </w:tblCellMar>
        <w:tblLook w:val="04A0" w:firstRow="1" w:lastRow="0" w:firstColumn="1" w:lastColumn="0" w:noHBand="0" w:noVBand="1"/>
      </w:tblPr>
      <w:tblGrid>
        <w:gridCol w:w="840"/>
        <w:gridCol w:w="7540"/>
      </w:tblGrid>
      <w:tr w:rsidR="00673865" w:rsidRPr="00673865" w14:paraId="53E6AEDC" w14:textId="77777777" w:rsidTr="00673865">
        <w:trPr>
          <w:trHeight w:val="300"/>
        </w:trPr>
        <w:tc>
          <w:tcPr>
            <w:tcW w:w="840" w:type="dxa"/>
            <w:tcBorders>
              <w:top w:val="single" w:sz="8" w:space="0" w:color="FFFFFF"/>
              <w:left w:val="single" w:sz="8" w:space="0" w:color="FFFFFF"/>
              <w:bottom w:val="single" w:sz="8" w:space="0" w:color="FFFFFF"/>
              <w:right w:val="nil"/>
            </w:tcBorders>
            <w:shd w:val="clear" w:color="000000" w:fill="5B9BD5"/>
            <w:noWrap/>
            <w:vAlign w:val="center"/>
            <w:hideMark/>
          </w:tcPr>
          <w:p w14:paraId="7F1A785D"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ID</w:t>
            </w:r>
          </w:p>
        </w:tc>
        <w:tc>
          <w:tcPr>
            <w:tcW w:w="7540" w:type="dxa"/>
            <w:tcBorders>
              <w:top w:val="single" w:sz="8" w:space="0" w:color="FFFFFF"/>
              <w:left w:val="nil"/>
              <w:bottom w:val="single" w:sz="8" w:space="0" w:color="FFFFFF"/>
              <w:right w:val="single" w:sz="8" w:space="0" w:color="FFFFFF"/>
            </w:tcBorders>
            <w:shd w:val="clear" w:color="000000" w:fill="5B9BD5"/>
            <w:noWrap/>
            <w:vAlign w:val="center"/>
            <w:hideMark/>
          </w:tcPr>
          <w:p w14:paraId="358895C6"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Descrição do Requisito - Role Administrador</w:t>
            </w:r>
          </w:p>
        </w:tc>
      </w:tr>
      <w:tr w:rsidR="00673865" w:rsidRPr="00673865" w14:paraId="40893B59"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53CF1745"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RF01</w:t>
            </w:r>
          </w:p>
        </w:tc>
        <w:tc>
          <w:tcPr>
            <w:tcW w:w="7540" w:type="dxa"/>
            <w:tcBorders>
              <w:top w:val="nil"/>
              <w:left w:val="nil"/>
              <w:bottom w:val="single" w:sz="8" w:space="0" w:color="FFFFFF"/>
              <w:right w:val="single" w:sz="8" w:space="0" w:color="FFFFFF"/>
            </w:tcBorders>
            <w:shd w:val="clear" w:color="000000" w:fill="BDD6EE"/>
            <w:noWrap/>
            <w:vAlign w:val="center"/>
            <w:hideMark/>
          </w:tcPr>
          <w:p w14:paraId="4ABC9ABE"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Login</w:t>
            </w:r>
          </w:p>
        </w:tc>
      </w:tr>
      <w:tr w:rsidR="00673865" w:rsidRPr="00673865" w14:paraId="51F37250"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6BB69461"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RF02</w:t>
            </w:r>
          </w:p>
        </w:tc>
        <w:tc>
          <w:tcPr>
            <w:tcW w:w="7540" w:type="dxa"/>
            <w:tcBorders>
              <w:top w:val="nil"/>
              <w:left w:val="nil"/>
              <w:bottom w:val="single" w:sz="8" w:space="0" w:color="FFFFFF"/>
              <w:right w:val="single" w:sz="8" w:space="0" w:color="FFFFFF"/>
            </w:tcBorders>
            <w:shd w:val="clear" w:color="000000" w:fill="DEEAF6"/>
            <w:noWrap/>
            <w:vAlign w:val="center"/>
            <w:hideMark/>
          </w:tcPr>
          <w:p w14:paraId="56673F47"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Cadastro de Pessoas</w:t>
            </w:r>
          </w:p>
        </w:tc>
      </w:tr>
      <w:tr w:rsidR="00673865" w:rsidRPr="00673865" w14:paraId="5B4C9E9E"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03755A02"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RF03</w:t>
            </w:r>
          </w:p>
        </w:tc>
        <w:tc>
          <w:tcPr>
            <w:tcW w:w="7540" w:type="dxa"/>
            <w:tcBorders>
              <w:top w:val="nil"/>
              <w:left w:val="nil"/>
              <w:bottom w:val="single" w:sz="8" w:space="0" w:color="FFFFFF"/>
              <w:right w:val="single" w:sz="8" w:space="0" w:color="FFFFFF"/>
            </w:tcBorders>
            <w:shd w:val="clear" w:color="000000" w:fill="BDD6EE"/>
            <w:noWrap/>
            <w:vAlign w:val="center"/>
            <w:hideMark/>
          </w:tcPr>
          <w:p w14:paraId="480AA444"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Editar todos os dados da pessoa</w:t>
            </w:r>
          </w:p>
        </w:tc>
      </w:tr>
      <w:tr w:rsidR="00673865" w:rsidRPr="00673865" w14:paraId="2E663C85"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256DEC0A"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RF04</w:t>
            </w:r>
          </w:p>
        </w:tc>
        <w:tc>
          <w:tcPr>
            <w:tcW w:w="7540" w:type="dxa"/>
            <w:tcBorders>
              <w:top w:val="nil"/>
              <w:left w:val="nil"/>
              <w:bottom w:val="single" w:sz="8" w:space="0" w:color="FFFFFF"/>
              <w:right w:val="single" w:sz="8" w:space="0" w:color="FFFFFF"/>
            </w:tcBorders>
            <w:shd w:val="clear" w:color="000000" w:fill="DEEAF6"/>
            <w:noWrap/>
            <w:vAlign w:val="center"/>
            <w:hideMark/>
          </w:tcPr>
          <w:p w14:paraId="050510E8"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Editar nível da pessoa x esporte</w:t>
            </w:r>
          </w:p>
        </w:tc>
      </w:tr>
      <w:tr w:rsidR="00673865" w:rsidRPr="00673865" w14:paraId="746B33F9"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232C828D"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RF05</w:t>
            </w:r>
          </w:p>
        </w:tc>
        <w:tc>
          <w:tcPr>
            <w:tcW w:w="7540" w:type="dxa"/>
            <w:tcBorders>
              <w:top w:val="nil"/>
              <w:left w:val="nil"/>
              <w:bottom w:val="single" w:sz="8" w:space="0" w:color="FFFFFF"/>
              <w:right w:val="single" w:sz="8" w:space="0" w:color="FFFFFF"/>
            </w:tcBorders>
            <w:shd w:val="clear" w:color="000000" w:fill="BDD6EE"/>
            <w:noWrap/>
            <w:vAlign w:val="center"/>
            <w:hideMark/>
          </w:tcPr>
          <w:p w14:paraId="7D991297"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Cadastrar Quadra</w:t>
            </w:r>
          </w:p>
        </w:tc>
      </w:tr>
      <w:tr w:rsidR="00673865" w:rsidRPr="00673865" w14:paraId="6C4EC6AC"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4FB5C0E1"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RF06</w:t>
            </w:r>
          </w:p>
        </w:tc>
        <w:tc>
          <w:tcPr>
            <w:tcW w:w="7540" w:type="dxa"/>
            <w:tcBorders>
              <w:top w:val="nil"/>
              <w:left w:val="nil"/>
              <w:bottom w:val="single" w:sz="8" w:space="0" w:color="FFFFFF"/>
              <w:right w:val="single" w:sz="8" w:space="0" w:color="FFFFFF"/>
            </w:tcBorders>
            <w:shd w:val="clear" w:color="000000" w:fill="DEEAF6"/>
            <w:noWrap/>
            <w:vAlign w:val="center"/>
            <w:hideMark/>
          </w:tcPr>
          <w:p w14:paraId="0AB56776"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Editar Quadra</w:t>
            </w:r>
          </w:p>
        </w:tc>
      </w:tr>
      <w:tr w:rsidR="00673865" w:rsidRPr="00673865" w14:paraId="3E26FC25"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2528A627"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RF07</w:t>
            </w:r>
          </w:p>
        </w:tc>
        <w:tc>
          <w:tcPr>
            <w:tcW w:w="7540" w:type="dxa"/>
            <w:tcBorders>
              <w:top w:val="nil"/>
              <w:left w:val="nil"/>
              <w:bottom w:val="single" w:sz="8" w:space="0" w:color="FFFFFF"/>
              <w:right w:val="single" w:sz="8" w:space="0" w:color="FFFFFF"/>
            </w:tcBorders>
            <w:shd w:val="clear" w:color="000000" w:fill="BDD6EE"/>
            <w:noWrap/>
            <w:vAlign w:val="center"/>
            <w:hideMark/>
          </w:tcPr>
          <w:p w14:paraId="237AEEC7"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Cadastrar Calendário</w:t>
            </w:r>
          </w:p>
        </w:tc>
      </w:tr>
      <w:tr w:rsidR="00673865" w:rsidRPr="00673865" w14:paraId="517E9F9C"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78A3E597"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RF08</w:t>
            </w:r>
          </w:p>
        </w:tc>
        <w:tc>
          <w:tcPr>
            <w:tcW w:w="7540" w:type="dxa"/>
            <w:tcBorders>
              <w:top w:val="nil"/>
              <w:left w:val="nil"/>
              <w:bottom w:val="single" w:sz="8" w:space="0" w:color="FFFFFF"/>
              <w:right w:val="single" w:sz="8" w:space="0" w:color="FFFFFF"/>
            </w:tcBorders>
            <w:shd w:val="clear" w:color="000000" w:fill="DEEAF6"/>
            <w:noWrap/>
            <w:vAlign w:val="center"/>
            <w:hideMark/>
          </w:tcPr>
          <w:p w14:paraId="42ABBD01"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Editar Calendário</w:t>
            </w:r>
          </w:p>
        </w:tc>
      </w:tr>
      <w:tr w:rsidR="00673865" w:rsidRPr="00673865" w14:paraId="218B0FAB"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01BE121F"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RF09</w:t>
            </w:r>
          </w:p>
        </w:tc>
        <w:tc>
          <w:tcPr>
            <w:tcW w:w="7540" w:type="dxa"/>
            <w:tcBorders>
              <w:top w:val="nil"/>
              <w:left w:val="nil"/>
              <w:bottom w:val="single" w:sz="8" w:space="0" w:color="FFFFFF"/>
              <w:right w:val="single" w:sz="8" w:space="0" w:color="FFFFFF"/>
            </w:tcBorders>
            <w:shd w:val="clear" w:color="000000" w:fill="BDD6EE"/>
            <w:noWrap/>
            <w:vAlign w:val="center"/>
            <w:hideMark/>
          </w:tcPr>
          <w:p w14:paraId="73C9D8B2"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Excluir Calendário</w:t>
            </w:r>
          </w:p>
        </w:tc>
      </w:tr>
      <w:tr w:rsidR="00673865" w:rsidRPr="00673865" w14:paraId="05072108"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6EE4C5FF"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RF10</w:t>
            </w:r>
          </w:p>
        </w:tc>
        <w:tc>
          <w:tcPr>
            <w:tcW w:w="7540" w:type="dxa"/>
            <w:tcBorders>
              <w:top w:val="nil"/>
              <w:left w:val="nil"/>
              <w:bottom w:val="single" w:sz="8" w:space="0" w:color="FFFFFF"/>
              <w:right w:val="single" w:sz="8" w:space="0" w:color="FFFFFF"/>
            </w:tcBorders>
            <w:shd w:val="clear" w:color="000000" w:fill="DEEAF6"/>
            <w:noWrap/>
            <w:vAlign w:val="center"/>
            <w:hideMark/>
          </w:tcPr>
          <w:p w14:paraId="598CAE4A"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Cadastrar Esporte</w:t>
            </w:r>
          </w:p>
        </w:tc>
      </w:tr>
      <w:tr w:rsidR="00673865" w:rsidRPr="00673865" w14:paraId="2164B5E1"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7D8AE2B4"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RF11</w:t>
            </w:r>
          </w:p>
        </w:tc>
        <w:tc>
          <w:tcPr>
            <w:tcW w:w="7540" w:type="dxa"/>
            <w:tcBorders>
              <w:top w:val="nil"/>
              <w:left w:val="nil"/>
              <w:bottom w:val="single" w:sz="8" w:space="0" w:color="FFFFFF"/>
              <w:right w:val="single" w:sz="8" w:space="0" w:color="FFFFFF"/>
            </w:tcBorders>
            <w:shd w:val="clear" w:color="000000" w:fill="BDD6EE"/>
            <w:noWrap/>
            <w:vAlign w:val="center"/>
            <w:hideMark/>
          </w:tcPr>
          <w:p w14:paraId="54281970"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Editar Esporte</w:t>
            </w:r>
          </w:p>
        </w:tc>
      </w:tr>
      <w:tr w:rsidR="00673865" w:rsidRPr="00673865" w14:paraId="7C3C64C6"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2FA24A90"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RF12</w:t>
            </w:r>
          </w:p>
        </w:tc>
        <w:tc>
          <w:tcPr>
            <w:tcW w:w="7540" w:type="dxa"/>
            <w:tcBorders>
              <w:top w:val="nil"/>
              <w:left w:val="nil"/>
              <w:bottom w:val="single" w:sz="8" w:space="0" w:color="FFFFFF"/>
              <w:right w:val="single" w:sz="8" w:space="0" w:color="FFFFFF"/>
            </w:tcBorders>
            <w:shd w:val="clear" w:color="000000" w:fill="DEEAF6"/>
            <w:noWrap/>
            <w:vAlign w:val="center"/>
            <w:hideMark/>
          </w:tcPr>
          <w:p w14:paraId="00133748"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Excluir Esporte</w:t>
            </w:r>
          </w:p>
        </w:tc>
      </w:tr>
      <w:tr w:rsidR="00673865" w:rsidRPr="00673865" w14:paraId="1F2F295E"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33F2F2CC"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RF13</w:t>
            </w:r>
          </w:p>
        </w:tc>
        <w:tc>
          <w:tcPr>
            <w:tcW w:w="7540" w:type="dxa"/>
            <w:tcBorders>
              <w:top w:val="nil"/>
              <w:left w:val="nil"/>
              <w:bottom w:val="single" w:sz="8" w:space="0" w:color="FFFFFF"/>
              <w:right w:val="single" w:sz="8" w:space="0" w:color="FFFFFF"/>
            </w:tcBorders>
            <w:shd w:val="clear" w:color="000000" w:fill="BDD6EE"/>
            <w:noWrap/>
            <w:vAlign w:val="center"/>
            <w:hideMark/>
          </w:tcPr>
          <w:p w14:paraId="0A594EC2"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Criar Aula</w:t>
            </w:r>
          </w:p>
        </w:tc>
      </w:tr>
      <w:tr w:rsidR="00673865" w:rsidRPr="00673865" w14:paraId="08677BAA"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6F52BA29"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RF14</w:t>
            </w:r>
          </w:p>
        </w:tc>
        <w:tc>
          <w:tcPr>
            <w:tcW w:w="7540" w:type="dxa"/>
            <w:tcBorders>
              <w:top w:val="nil"/>
              <w:left w:val="nil"/>
              <w:bottom w:val="single" w:sz="8" w:space="0" w:color="FFFFFF"/>
              <w:right w:val="single" w:sz="8" w:space="0" w:color="FFFFFF"/>
            </w:tcBorders>
            <w:shd w:val="clear" w:color="000000" w:fill="DEEAF6"/>
            <w:noWrap/>
            <w:vAlign w:val="center"/>
            <w:hideMark/>
          </w:tcPr>
          <w:p w14:paraId="53BCADE1"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Editar Aula</w:t>
            </w:r>
          </w:p>
        </w:tc>
      </w:tr>
      <w:tr w:rsidR="00673865" w:rsidRPr="00673865" w14:paraId="03695EBA"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04FFE3F5"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RF15</w:t>
            </w:r>
          </w:p>
        </w:tc>
        <w:tc>
          <w:tcPr>
            <w:tcW w:w="7540" w:type="dxa"/>
            <w:tcBorders>
              <w:top w:val="nil"/>
              <w:left w:val="nil"/>
              <w:bottom w:val="single" w:sz="8" w:space="0" w:color="FFFFFF"/>
              <w:right w:val="single" w:sz="8" w:space="0" w:color="FFFFFF"/>
            </w:tcBorders>
            <w:shd w:val="clear" w:color="000000" w:fill="BDD6EE"/>
            <w:noWrap/>
            <w:vAlign w:val="center"/>
            <w:hideMark/>
          </w:tcPr>
          <w:p w14:paraId="67D8CE25"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Incluir aluno na aula sem bloqueios de nível</w:t>
            </w:r>
          </w:p>
        </w:tc>
      </w:tr>
      <w:tr w:rsidR="00673865" w:rsidRPr="00673865" w14:paraId="71E3D410"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7C63ADA7"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RF16</w:t>
            </w:r>
          </w:p>
        </w:tc>
        <w:tc>
          <w:tcPr>
            <w:tcW w:w="7540" w:type="dxa"/>
            <w:tcBorders>
              <w:top w:val="nil"/>
              <w:left w:val="nil"/>
              <w:bottom w:val="single" w:sz="8" w:space="0" w:color="FFFFFF"/>
              <w:right w:val="single" w:sz="8" w:space="0" w:color="FFFFFF"/>
            </w:tcBorders>
            <w:shd w:val="clear" w:color="000000" w:fill="DEEAF6"/>
            <w:noWrap/>
            <w:vAlign w:val="center"/>
            <w:hideMark/>
          </w:tcPr>
          <w:p w14:paraId="1709E6B1"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Excluir aluno da aula</w:t>
            </w:r>
          </w:p>
        </w:tc>
      </w:tr>
      <w:tr w:rsidR="00673865" w:rsidRPr="00673865" w14:paraId="1DA1BB7C"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4C4B59C1"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RF17</w:t>
            </w:r>
          </w:p>
        </w:tc>
        <w:tc>
          <w:tcPr>
            <w:tcW w:w="7540" w:type="dxa"/>
            <w:tcBorders>
              <w:top w:val="nil"/>
              <w:left w:val="nil"/>
              <w:bottom w:val="single" w:sz="8" w:space="0" w:color="FFFFFF"/>
              <w:right w:val="single" w:sz="8" w:space="0" w:color="FFFFFF"/>
            </w:tcBorders>
            <w:shd w:val="clear" w:color="000000" w:fill="BDD6EE"/>
            <w:noWrap/>
            <w:vAlign w:val="center"/>
            <w:hideMark/>
          </w:tcPr>
          <w:p w14:paraId="01BF2958"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Excluir Aula</w:t>
            </w:r>
          </w:p>
        </w:tc>
      </w:tr>
      <w:tr w:rsidR="00673865" w:rsidRPr="00673865" w14:paraId="25C57B0C"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60A24576"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RF18</w:t>
            </w:r>
          </w:p>
        </w:tc>
        <w:tc>
          <w:tcPr>
            <w:tcW w:w="7540" w:type="dxa"/>
            <w:tcBorders>
              <w:top w:val="nil"/>
              <w:left w:val="nil"/>
              <w:bottom w:val="single" w:sz="8" w:space="0" w:color="FFFFFF"/>
              <w:right w:val="single" w:sz="8" w:space="0" w:color="FFFFFF"/>
            </w:tcBorders>
            <w:shd w:val="clear" w:color="000000" w:fill="DEEAF6"/>
            <w:noWrap/>
            <w:vAlign w:val="center"/>
            <w:hideMark/>
          </w:tcPr>
          <w:p w14:paraId="4C4FA04D"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Criar Reserva</w:t>
            </w:r>
          </w:p>
        </w:tc>
      </w:tr>
      <w:tr w:rsidR="00673865" w:rsidRPr="00673865" w14:paraId="4492A6F0"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240E435E"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RF19</w:t>
            </w:r>
          </w:p>
        </w:tc>
        <w:tc>
          <w:tcPr>
            <w:tcW w:w="7540" w:type="dxa"/>
            <w:tcBorders>
              <w:top w:val="nil"/>
              <w:left w:val="nil"/>
              <w:bottom w:val="single" w:sz="8" w:space="0" w:color="FFFFFF"/>
              <w:right w:val="single" w:sz="8" w:space="0" w:color="FFFFFF"/>
            </w:tcBorders>
            <w:shd w:val="clear" w:color="000000" w:fill="BDD6EE"/>
            <w:noWrap/>
            <w:vAlign w:val="center"/>
            <w:hideMark/>
          </w:tcPr>
          <w:p w14:paraId="523B35FA"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Excluir Reserva</w:t>
            </w:r>
          </w:p>
        </w:tc>
      </w:tr>
    </w:tbl>
    <w:p w14:paraId="679E79AD" w14:textId="491B2D56" w:rsidR="00673865" w:rsidRDefault="00673865" w:rsidP="00673865">
      <w:pPr>
        <w:ind w:left="720"/>
        <w:rPr>
          <w:lang w:eastAsia="pt-BR"/>
        </w:rPr>
      </w:pPr>
      <w:r>
        <w:rPr>
          <w:lang w:eastAsia="pt-BR"/>
        </w:rPr>
        <w:tab/>
      </w:r>
    </w:p>
    <w:p w14:paraId="190EED63" w14:textId="1C47D9B0" w:rsidR="00673865" w:rsidRPr="00E62F58" w:rsidRDefault="00673865" w:rsidP="00673865">
      <w:pPr>
        <w:numPr>
          <w:ilvl w:val="2"/>
          <w:numId w:val="23"/>
        </w:numPr>
        <w:rPr>
          <w:rFonts w:ascii="Arial" w:hAnsi="Arial" w:cs="Arial"/>
          <w:sz w:val="24"/>
          <w:szCs w:val="24"/>
          <w:lang w:eastAsia="pt-BR"/>
        </w:rPr>
      </w:pPr>
      <w:r w:rsidRPr="00E62F58">
        <w:rPr>
          <w:rFonts w:ascii="Arial" w:hAnsi="Arial" w:cs="Arial"/>
          <w:sz w:val="24"/>
          <w:szCs w:val="24"/>
          <w:lang w:eastAsia="pt-BR"/>
        </w:rPr>
        <w:t>Aluno</w:t>
      </w:r>
    </w:p>
    <w:tbl>
      <w:tblPr>
        <w:tblW w:w="8380" w:type="dxa"/>
        <w:tblInd w:w="-10" w:type="dxa"/>
        <w:tblCellMar>
          <w:left w:w="70" w:type="dxa"/>
          <w:right w:w="70" w:type="dxa"/>
        </w:tblCellMar>
        <w:tblLook w:val="04A0" w:firstRow="1" w:lastRow="0" w:firstColumn="1" w:lastColumn="0" w:noHBand="0" w:noVBand="1"/>
      </w:tblPr>
      <w:tblGrid>
        <w:gridCol w:w="840"/>
        <w:gridCol w:w="7540"/>
      </w:tblGrid>
      <w:tr w:rsidR="00673865" w:rsidRPr="00673865" w14:paraId="46E6A15F" w14:textId="77777777" w:rsidTr="00673865">
        <w:trPr>
          <w:trHeight w:val="300"/>
        </w:trPr>
        <w:tc>
          <w:tcPr>
            <w:tcW w:w="840" w:type="dxa"/>
            <w:tcBorders>
              <w:top w:val="single" w:sz="8" w:space="0" w:color="FFFFFF"/>
              <w:left w:val="single" w:sz="8" w:space="0" w:color="FFFFFF"/>
              <w:bottom w:val="single" w:sz="8" w:space="0" w:color="FFFFFF"/>
              <w:right w:val="nil"/>
            </w:tcBorders>
            <w:shd w:val="clear" w:color="000000" w:fill="5B9BD5"/>
            <w:noWrap/>
            <w:vAlign w:val="center"/>
            <w:hideMark/>
          </w:tcPr>
          <w:p w14:paraId="54F21726"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ID</w:t>
            </w:r>
          </w:p>
        </w:tc>
        <w:tc>
          <w:tcPr>
            <w:tcW w:w="7540" w:type="dxa"/>
            <w:tcBorders>
              <w:top w:val="single" w:sz="8" w:space="0" w:color="FFFFFF"/>
              <w:left w:val="nil"/>
              <w:bottom w:val="single" w:sz="8" w:space="0" w:color="FFFFFF"/>
              <w:right w:val="single" w:sz="8" w:space="0" w:color="FFFFFF"/>
            </w:tcBorders>
            <w:shd w:val="clear" w:color="000000" w:fill="5B9BD5"/>
            <w:noWrap/>
            <w:vAlign w:val="center"/>
            <w:hideMark/>
          </w:tcPr>
          <w:p w14:paraId="666EE225"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Descrição do Requisito - Role Aluno</w:t>
            </w:r>
          </w:p>
        </w:tc>
      </w:tr>
      <w:tr w:rsidR="00673865" w:rsidRPr="00673865" w14:paraId="71188443"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18C9A3FD"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RF01</w:t>
            </w:r>
          </w:p>
        </w:tc>
        <w:tc>
          <w:tcPr>
            <w:tcW w:w="7540" w:type="dxa"/>
            <w:tcBorders>
              <w:top w:val="nil"/>
              <w:left w:val="nil"/>
              <w:bottom w:val="single" w:sz="8" w:space="0" w:color="FFFFFF"/>
              <w:right w:val="single" w:sz="8" w:space="0" w:color="FFFFFF"/>
            </w:tcBorders>
            <w:shd w:val="clear" w:color="000000" w:fill="BDD6EE"/>
            <w:noWrap/>
            <w:vAlign w:val="center"/>
            <w:hideMark/>
          </w:tcPr>
          <w:p w14:paraId="0AA4D8A9"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Login</w:t>
            </w:r>
          </w:p>
        </w:tc>
      </w:tr>
      <w:tr w:rsidR="00673865" w:rsidRPr="00673865" w14:paraId="220F3C4C"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5496F95F"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RF02</w:t>
            </w:r>
          </w:p>
        </w:tc>
        <w:tc>
          <w:tcPr>
            <w:tcW w:w="7540" w:type="dxa"/>
            <w:tcBorders>
              <w:top w:val="nil"/>
              <w:left w:val="nil"/>
              <w:bottom w:val="single" w:sz="8" w:space="0" w:color="FFFFFF"/>
              <w:right w:val="single" w:sz="8" w:space="0" w:color="FFFFFF"/>
            </w:tcBorders>
            <w:shd w:val="clear" w:color="000000" w:fill="DEEAF6"/>
            <w:noWrap/>
            <w:vAlign w:val="center"/>
            <w:hideMark/>
          </w:tcPr>
          <w:p w14:paraId="3EE9953E"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Cadastro Pessoal</w:t>
            </w:r>
          </w:p>
        </w:tc>
      </w:tr>
      <w:tr w:rsidR="00673865" w:rsidRPr="00673865" w14:paraId="673F55E1"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3D89021B"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RF03</w:t>
            </w:r>
          </w:p>
        </w:tc>
        <w:tc>
          <w:tcPr>
            <w:tcW w:w="7540" w:type="dxa"/>
            <w:tcBorders>
              <w:top w:val="nil"/>
              <w:left w:val="nil"/>
              <w:bottom w:val="single" w:sz="8" w:space="0" w:color="FFFFFF"/>
              <w:right w:val="single" w:sz="8" w:space="0" w:color="FFFFFF"/>
            </w:tcBorders>
            <w:shd w:val="clear" w:color="000000" w:fill="BDD6EE"/>
            <w:noWrap/>
            <w:vAlign w:val="center"/>
            <w:hideMark/>
          </w:tcPr>
          <w:p w14:paraId="4C229F1F" w14:textId="0FE08736"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 xml:space="preserve">Editar seus dados exceto </w:t>
            </w:r>
            <w:r w:rsidR="00E62F58" w:rsidRPr="00673865">
              <w:rPr>
                <w:rFonts w:eastAsia="Times New Roman" w:cs="Calibri"/>
                <w:color w:val="000000"/>
                <w:lang w:eastAsia="pt-BR"/>
              </w:rPr>
              <w:t>e-mail</w:t>
            </w:r>
            <w:r w:rsidRPr="00673865">
              <w:rPr>
                <w:rFonts w:eastAsia="Times New Roman" w:cs="Calibri"/>
                <w:color w:val="000000"/>
                <w:lang w:eastAsia="pt-BR"/>
              </w:rPr>
              <w:t xml:space="preserve"> e tipo</w:t>
            </w:r>
          </w:p>
        </w:tc>
      </w:tr>
      <w:tr w:rsidR="00673865" w:rsidRPr="00673865" w14:paraId="602E8BA3"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03CE8EFB"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RF04</w:t>
            </w:r>
          </w:p>
        </w:tc>
        <w:tc>
          <w:tcPr>
            <w:tcW w:w="7540" w:type="dxa"/>
            <w:tcBorders>
              <w:top w:val="nil"/>
              <w:left w:val="nil"/>
              <w:bottom w:val="single" w:sz="8" w:space="0" w:color="FFFFFF"/>
              <w:right w:val="single" w:sz="8" w:space="0" w:color="FFFFFF"/>
            </w:tcBorders>
            <w:shd w:val="clear" w:color="000000" w:fill="DEEAF6"/>
            <w:noWrap/>
            <w:vAlign w:val="center"/>
            <w:hideMark/>
          </w:tcPr>
          <w:p w14:paraId="264FD86D"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Visualizar próprio nível da pessoa x esporte</w:t>
            </w:r>
          </w:p>
        </w:tc>
      </w:tr>
      <w:tr w:rsidR="00673865" w:rsidRPr="00673865" w14:paraId="239DC5B7"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74AFD556"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RF05</w:t>
            </w:r>
          </w:p>
        </w:tc>
        <w:tc>
          <w:tcPr>
            <w:tcW w:w="7540" w:type="dxa"/>
            <w:tcBorders>
              <w:top w:val="nil"/>
              <w:left w:val="nil"/>
              <w:bottom w:val="single" w:sz="8" w:space="0" w:color="FFFFFF"/>
              <w:right w:val="single" w:sz="8" w:space="0" w:color="FFFFFF"/>
            </w:tcBorders>
            <w:shd w:val="clear" w:color="000000" w:fill="BDD6EE"/>
            <w:noWrap/>
            <w:vAlign w:val="center"/>
            <w:hideMark/>
          </w:tcPr>
          <w:p w14:paraId="18983E61"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Visualizar aulas em que está inscrito</w:t>
            </w:r>
          </w:p>
        </w:tc>
      </w:tr>
      <w:tr w:rsidR="00673865" w:rsidRPr="00673865" w14:paraId="5D22895C"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76B6B2FA"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RF06</w:t>
            </w:r>
          </w:p>
        </w:tc>
        <w:tc>
          <w:tcPr>
            <w:tcW w:w="7540" w:type="dxa"/>
            <w:tcBorders>
              <w:top w:val="nil"/>
              <w:left w:val="nil"/>
              <w:bottom w:val="single" w:sz="8" w:space="0" w:color="FFFFFF"/>
              <w:right w:val="single" w:sz="8" w:space="0" w:color="FFFFFF"/>
            </w:tcBorders>
            <w:shd w:val="clear" w:color="000000" w:fill="DEEAF6"/>
            <w:noWrap/>
            <w:vAlign w:val="center"/>
            <w:hideMark/>
          </w:tcPr>
          <w:p w14:paraId="59FD152F"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Visualizar lista de alunos da aula que está inscrito</w:t>
            </w:r>
          </w:p>
        </w:tc>
      </w:tr>
      <w:tr w:rsidR="00673865" w:rsidRPr="00673865" w14:paraId="100D1280"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10FC6DBC"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RF07</w:t>
            </w:r>
          </w:p>
        </w:tc>
        <w:tc>
          <w:tcPr>
            <w:tcW w:w="7540" w:type="dxa"/>
            <w:tcBorders>
              <w:top w:val="nil"/>
              <w:left w:val="nil"/>
              <w:bottom w:val="single" w:sz="8" w:space="0" w:color="FFFFFF"/>
              <w:right w:val="single" w:sz="8" w:space="0" w:color="FFFFFF"/>
            </w:tcBorders>
            <w:shd w:val="clear" w:color="000000" w:fill="BDD6EE"/>
            <w:noWrap/>
            <w:vAlign w:val="center"/>
            <w:hideMark/>
          </w:tcPr>
          <w:p w14:paraId="3F0A7A92"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Entrar em aula</w:t>
            </w:r>
          </w:p>
        </w:tc>
      </w:tr>
      <w:tr w:rsidR="00673865" w:rsidRPr="00673865" w14:paraId="794CC333"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608B7BB6"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RF08</w:t>
            </w:r>
          </w:p>
        </w:tc>
        <w:tc>
          <w:tcPr>
            <w:tcW w:w="7540" w:type="dxa"/>
            <w:tcBorders>
              <w:top w:val="nil"/>
              <w:left w:val="nil"/>
              <w:bottom w:val="single" w:sz="8" w:space="0" w:color="FFFFFF"/>
              <w:right w:val="single" w:sz="8" w:space="0" w:color="FFFFFF"/>
            </w:tcBorders>
            <w:shd w:val="clear" w:color="000000" w:fill="DEEAF6"/>
            <w:noWrap/>
            <w:vAlign w:val="center"/>
            <w:hideMark/>
          </w:tcPr>
          <w:p w14:paraId="6215CC55"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Visualizar suas reservas feitas</w:t>
            </w:r>
          </w:p>
        </w:tc>
      </w:tr>
      <w:tr w:rsidR="00673865" w:rsidRPr="00673865" w14:paraId="638F258B"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10E97211"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RF09</w:t>
            </w:r>
          </w:p>
        </w:tc>
        <w:tc>
          <w:tcPr>
            <w:tcW w:w="7540" w:type="dxa"/>
            <w:tcBorders>
              <w:top w:val="nil"/>
              <w:left w:val="nil"/>
              <w:bottom w:val="single" w:sz="8" w:space="0" w:color="FFFFFF"/>
              <w:right w:val="single" w:sz="8" w:space="0" w:color="FFFFFF"/>
            </w:tcBorders>
            <w:shd w:val="clear" w:color="000000" w:fill="BDD6EE"/>
            <w:noWrap/>
            <w:vAlign w:val="center"/>
            <w:hideMark/>
          </w:tcPr>
          <w:p w14:paraId="66C9B770"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Reservar quadras</w:t>
            </w:r>
          </w:p>
        </w:tc>
      </w:tr>
    </w:tbl>
    <w:p w14:paraId="420F52F6" w14:textId="77777777" w:rsidR="00673865" w:rsidRDefault="00673865" w:rsidP="00673865">
      <w:pPr>
        <w:ind w:left="720"/>
        <w:rPr>
          <w:lang w:eastAsia="pt-BR"/>
        </w:rPr>
      </w:pPr>
    </w:p>
    <w:p w14:paraId="0B76E32C" w14:textId="3E0C45D8" w:rsidR="00673865" w:rsidRPr="00E62F58" w:rsidRDefault="00673865" w:rsidP="00673865">
      <w:pPr>
        <w:numPr>
          <w:ilvl w:val="2"/>
          <w:numId w:val="23"/>
        </w:numPr>
        <w:rPr>
          <w:rFonts w:ascii="Arial" w:hAnsi="Arial" w:cs="Arial"/>
          <w:sz w:val="24"/>
          <w:szCs w:val="24"/>
          <w:lang w:eastAsia="pt-BR"/>
        </w:rPr>
      </w:pPr>
      <w:r w:rsidRPr="00E62F58">
        <w:rPr>
          <w:rFonts w:ascii="Arial" w:hAnsi="Arial" w:cs="Arial"/>
          <w:sz w:val="24"/>
          <w:szCs w:val="24"/>
          <w:lang w:eastAsia="pt-BR"/>
        </w:rPr>
        <w:t>Professor</w:t>
      </w:r>
    </w:p>
    <w:tbl>
      <w:tblPr>
        <w:tblW w:w="8380" w:type="dxa"/>
        <w:tblInd w:w="-10" w:type="dxa"/>
        <w:tblCellMar>
          <w:left w:w="70" w:type="dxa"/>
          <w:right w:w="70" w:type="dxa"/>
        </w:tblCellMar>
        <w:tblLook w:val="04A0" w:firstRow="1" w:lastRow="0" w:firstColumn="1" w:lastColumn="0" w:noHBand="0" w:noVBand="1"/>
      </w:tblPr>
      <w:tblGrid>
        <w:gridCol w:w="840"/>
        <w:gridCol w:w="7540"/>
      </w:tblGrid>
      <w:tr w:rsidR="00673865" w:rsidRPr="00673865" w14:paraId="1094E063" w14:textId="77777777" w:rsidTr="00673865">
        <w:trPr>
          <w:trHeight w:val="300"/>
        </w:trPr>
        <w:tc>
          <w:tcPr>
            <w:tcW w:w="840" w:type="dxa"/>
            <w:tcBorders>
              <w:top w:val="single" w:sz="8" w:space="0" w:color="FFFFFF"/>
              <w:left w:val="single" w:sz="8" w:space="0" w:color="FFFFFF"/>
              <w:bottom w:val="single" w:sz="8" w:space="0" w:color="FFFFFF"/>
              <w:right w:val="nil"/>
            </w:tcBorders>
            <w:shd w:val="clear" w:color="000000" w:fill="5B9BD5"/>
            <w:noWrap/>
            <w:vAlign w:val="center"/>
            <w:hideMark/>
          </w:tcPr>
          <w:p w14:paraId="48CF0F43"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ID</w:t>
            </w:r>
          </w:p>
        </w:tc>
        <w:tc>
          <w:tcPr>
            <w:tcW w:w="7540" w:type="dxa"/>
            <w:tcBorders>
              <w:top w:val="single" w:sz="8" w:space="0" w:color="FFFFFF"/>
              <w:left w:val="nil"/>
              <w:bottom w:val="single" w:sz="8" w:space="0" w:color="FFFFFF"/>
              <w:right w:val="single" w:sz="8" w:space="0" w:color="FFFFFF"/>
            </w:tcBorders>
            <w:shd w:val="clear" w:color="000000" w:fill="5B9BD5"/>
            <w:noWrap/>
            <w:vAlign w:val="center"/>
            <w:hideMark/>
          </w:tcPr>
          <w:p w14:paraId="4A894E7D"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Descrição do Requisito - Role Professor</w:t>
            </w:r>
          </w:p>
        </w:tc>
      </w:tr>
      <w:tr w:rsidR="00673865" w:rsidRPr="00673865" w14:paraId="08666674"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3A70FAAD"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RF01</w:t>
            </w:r>
          </w:p>
        </w:tc>
        <w:tc>
          <w:tcPr>
            <w:tcW w:w="7540" w:type="dxa"/>
            <w:tcBorders>
              <w:top w:val="nil"/>
              <w:left w:val="nil"/>
              <w:bottom w:val="single" w:sz="8" w:space="0" w:color="FFFFFF"/>
              <w:right w:val="single" w:sz="8" w:space="0" w:color="FFFFFF"/>
            </w:tcBorders>
            <w:shd w:val="clear" w:color="000000" w:fill="BDD6EE"/>
            <w:noWrap/>
            <w:vAlign w:val="center"/>
            <w:hideMark/>
          </w:tcPr>
          <w:p w14:paraId="1B4D87FB" w14:textId="77777777" w:rsidR="00673865" w:rsidRPr="00673865" w:rsidRDefault="00673865" w:rsidP="00673865">
            <w:pPr>
              <w:spacing w:after="0" w:line="240" w:lineRule="auto"/>
              <w:rPr>
                <w:rFonts w:eastAsia="Times New Roman" w:cs="Calibri"/>
                <w:color w:val="000000"/>
                <w:u w:val="single"/>
                <w:lang w:eastAsia="pt-BR"/>
              </w:rPr>
            </w:pPr>
            <w:r w:rsidRPr="00673865">
              <w:rPr>
                <w:rFonts w:eastAsia="Times New Roman" w:cs="Calibri"/>
                <w:color w:val="000000"/>
                <w:lang w:eastAsia="pt-BR"/>
              </w:rPr>
              <w:t>Login</w:t>
            </w:r>
          </w:p>
        </w:tc>
      </w:tr>
      <w:tr w:rsidR="00673865" w:rsidRPr="00673865" w14:paraId="4B012B19"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5B752171"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RF02</w:t>
            </w:r>
          </w:p>
        </w:tc>
        <w:tc>
          <w:tcPr>
            <w:tcW w:w="7540" w:type="dxa"/>
            <w:tcBorders>
              <w:top w:val="nil"/>
              <w:left w:val="nil"/>
              <w:bottom w:val="single" w:sz="8" w:space="0" w:color="FFFFFF"/>
              <w:right w:val="single" w:sz="8" w:space="0" w:color="FFFFFF"/>
            </w:tcBorders>
            <w:shd w:val="clear" w:color="000000" w:fill="DEEAF6"/>
            <w:noWrap/>
            <w:vAlign w:val="center"/>
            <w:hideMark/>
          </w:tcPr>
          <w:p w14:paraId="3790D9D2"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Cadastro Pessoal</w:t>
            </w:r>
          </w:p>
        </w:tc>
      </w:tr>
      <w:tr w:rsidR="00673865" w:rsidRPr="00673865" w14:paraId="2EC461FE"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06DF47CF"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RF03</w:t>
            </w:r>
          </w:p>
        </w:tc>
        <w:tc>
          <w:tcPr>
            <w:tcW w:w="7540" w:type="dxa"/>
            <w:tcBorders>
              <w:top w:val="nil"/>
              <w:left w:val="nil"/>
              <w:bottom w:val="single" w:sz="8" w:space="0" w:color="FFFFFF"/>
              <w:right w:val="single" w:sz="8" w:space="0" w:color="FFFFFF"/>
            </w:tcBorders>
            <w:shd w:val="clear" w:color="000000" w:fill="BDD6EE"/>
            <w:noWrap/>
            <w:vAlign w:val="center"/>
            <w:hideMark/>
          </w:tcPr>
          <w:p w14:paraId="3ED28EFD" w14:textId="450BA5DE"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 xml:space="preserve">Editar seus dados exceto </w:t>
            </w:r>
            <w:r w:rsidR="00E62F58" w:rsidRPr="00673865">
              <w:rPr>
                <w:rFonts w:eastAsia="Times New Roman" w:cs="Calibri"/>
                <w:color w:val="000000"/>
                <w:lang w:eastAsia="pt-BR"/>
              </w:rPr>
              <w:t>e-mail</w:t>
            </w:r>
            <w:r w:rsidRPr="00673865">
              <w:rPr>
                <w:rFonts w:eastAsia="Times New Roman" w:cs="Calibri"/>
                <w:color w:val="000000"/>
                <w:lang w:eastAsia="pt-BR"/>
              </w:rPr>
              <w:t xml:space="preserve"> e tipo</w:t>
            </w:r>
          </w:p>
        </w:tc>
      </w:tr>
      <w:tr w:rsidR="00673865" w:rsidRPr="00673865" w14:paraId="0A2B72A8"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3EF01E32"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RF04</w:t>
            </w:r>
          </w:p>
        </w:tc>
        <w:tc>
          <w:tcPr>
            <w:tcW w:w="7540" w:type="dxa"/>
            <w:tcBorders>
              <w:top w:val="nil"/>
              <w:left w:val="nil"/>
              <w:bottom w:val="single" w:sz="8" w:space="0" w:color="FFFFFF"/>
              <w:right w:val="single" w:sz="8" w:space="0" w:color="FFFFFF"/>
            </w:tcBorders>
            <w:shd w:val="clear" w:color="000000" w:fill="DEEAF6"/>
            <w:noWrap/>
            <w:vAlign w:val="center"/>
            <w:hideMark/>
          </w:tcPr>
          <w:p w14:paraId="1CC34499"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Visualizar próprio nível da pessoa x esporte</w:t>
            </w:r>
          </w:p>
        </w:tc>
      </w:tr>
      <w:tr w:rsidR="00673865" w:rsidRPr="00673865" w14:paraId="49965CFC"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3FDA5F0A"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RF05</w:t>
            </w:r>
          </w:p>
        </w:tc>
        <w:tc>
          <w:tcPr>
            <w:tcW w:w="7540" w:type="dxa"/>
            <w:tcBorders>
              <w:top w:val="nil"/>
              <w:left w:val="nil"/>
              <w:bottom w:val="single" w:sz="8" w:space="0" w:color="FFFFFF"/>
              <w:right w:val="single" w:sz="8" w:space="0" w:color="FFFFFF"/>
            </w:tcBorders>
            <w:shd w:val="clear" w:color="000000" w:fill="BDD6EE"/>
            <w:noWrap/>
            <w:vAlign w:val="center"/>
            <w:hideMark/>
          </w:tcPr>
          <w:p w14:paraId="377CCB77"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Visualizar aulas em que está inscrito</w:t>
            </w:r>
          </w:p>
        </w:tc>
      </w:tr>
      <w:tr w:rsidR="00673865" w:rsidRPr="00673865" w14:paraId="6CFA03B8"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287A17B3"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RF06</w:t>
            </w:r>
          </w:p>
        </w:tc>
        <w:tc>
          <w:tcPr>
            <w:tcW w:w="7540" w:type="dxa"/>
            <w:tcBorders>
              <w:top w:val="nil"/>
              <w:left w:val="nil"/>
              <w:bottom w:val="single" w:sz="8" w:space="0" w:color="FFFFFF"/>
              <w:right w:val="single" w:sz="8" w:space="0" w:color="FFFFFF"/>
            </w:tcBorders>
            <w:shd w:val="clear" w:color="000000" w:fill="DEEAF6"/>
            <w:noWrap/>
            <w:vAlign w:val="center"/>
            <w:hideMark/>
          </w:tcPr>
          <w:p w14:paraId="6EEBF3EF"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Visualizar lista de alunos da aula que está inscrito</w:t>
            </w:r>
          </w:p>
        </w:tc>
      </w:tr>
      <w:tr w:rsidR="00673865" w:rsidRPr="00673865" w14:paraId="7DD424A8"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4E6D9943"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RF07</w:t>
            </w:r>
          </w:p>
        </w:tc>
        <w:tc>
          <w:tcPr>
            <w:tcW w:w="7540" w:type="dxa"/>
            <w:tcBorders>
              <w:top w:val="nil"/>
              <w:left w:val="nil"/>
              <w:bottom w:val="single" w:sz="8" w:space="0" w:color="FFFFFF"/>
              <w:right w:val="single" w:sz="8" w:space="0" w:color="FFFFFF"/>
            </w:tcBorders>
            <w:shd w:val="clear" w:color="000000" w:fill="BDD6EE"/>
            <w:noWrap/>
            <w:vAlign w:val="center"/>
            <w:hideMark/>
          </w:tcPr>
          <w:p w14:paraId="5D9D7D13"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Entrar em aula</w:t>
            </w:r>
          </w:p>
        </w:tc>
      </w:tr>
      <w:tr w:rsidR="00673865" w:rsidRPr="00673865" w14:paraId="4F145E4F"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4E8F2A4E"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RF08</w:t>
            </w:r>
          </w:p>
        </w:tc>
        <w:tc>
          <w:tcPr>
            <w:tcW w:w="7540" w:type="dxa"/>
            <w:tcBorders>
              <w:top w:val="nil"/>
              <w:left w:val="nil"/>
              <w:bottom w:val="single" w:sz="8" w:space="0" w:color="FFFFFF"/>
              <w:right w:val="single" w:sz="8" w:space="0" w:color="FFFFFF"/>
            </w:tcBorders>
            <w:shd w:val="clear" w:color="000000" w:fill="DEEAF6"/>
            <w:noWrap/>
            <w:vAlign w:val="center"/>
            <w:hideMark/>
          </w:tcPr>
          <w:p w14:paraId="6556D41E"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Visualizar suas reservas feitas</w:t>
            </w:r>
          </w:p>
        </w:tc>
      </w:tr>
      <w:tr w:rsidR="00673865" w:rsidRPr="00673865" w14:paraId="5B10478C"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5B72ED9D"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RF09</w:t>
            </w:r>
          </w:p>
        </w:tc>
        <w:tc>
          <w:tcPr>
            <w:tcW w:w="7540" w:type="dxa"/>
            <w:tcBorders>
              <w:top w:val="nil"/>
              <w:left w:val="nil"/>
              <w:bottom w:val="single" w:sz="8" w:space="0" w:color="FFFFFF"/>
              <w:right w:val="single" w:sz="8" w:space="0" w:color="FFFFFF"/>
            </w:tcBorders>
            <w:shd w:val="clear" w:color="000000" w:fill="BDD6EE"/>
            <w:noWrap/>
            <w:vAlign w:val="center"/>
            <w:hideMark/>
          </w:tcPr>
          <w:p w14:paraId="631295F8" w14:textId="77777777"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Reservar quadras</w:t>
            </w:r>
          </w:p>
        </w:tc>
      </w:tr>
      <w:tr w:rsidR="00673865" w:rsidRPr="00673865" w14:paraId="530E69F2" w14:textId="77777777" w:rsidTr="00673865">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1A95BAC0" w14:textId="77777777" w:rsidR="00673865" w:rsidRPr="00673865" w:rsidRDefault="00673865" w:rsidP="00673865">
            <w:pPr>
              <w:spacing w:after="0" w:line="240" w:lineRule="auto"/>
              <w:rPr>
                <w:rFonts w:eastAsia="Times New Roman" w:cs="Calibri"/>
                <w:b/>
                <w:bCs/>
                <w:color w:val="FFFFFF"/>
                <w:lang w:eastAsia="pt-BR"/>
              </w:rPr>
            </w:pPr>
            <w:r w:rsidRPr="00673865">
              <w:rPr>
                <w:rFonts w:eastAsia="Times New Roman" w:cs="Calibri"/>
                <w:b/>
                <w:bCs/>
                <w:color w:val="FFFFFF"/>
                <w:lang w:eastAsia="pt-BR"/>
              </w:rPr>
              <w:t>RF10</w:t>
            </w:r>
          </w:p>
        </w:tc>
        <w:tc>
          <w:tcPr>
            <w:tcW w:w="7540" w:type="dxa"/>
            <w:tcBorders>
              <w:top w:val="nil"/>
              <w:left w:val="nil"/>
              <w:bottom w:val="single" w:sz="8" w:space="0" w:color="FFFFFF"/>
              <w:right w:val="single" w:sz="8" w:space="0" w:color="FFFFFF"/>
            </w:tcBorders>
            <w:shd w:val="clear" w:color="000000" w:fill="DEEAF6"/>
            <w:noWrap/>
            <w:vAlign w:val="center"/>
            <w:hideMark/>
          </w:tcPr>
          <w:p w14:paraId="7D2A1902" w14:textId="3FF6841C" w:rsidR="00673865" w:rsidRPr="00673865" w:rsidRDefault="00673865" w:rsidP="00673865">
            <w:pPr>
              <w:spacing w:after="0" w:line="240" w:lineRule="auto"/>
              <w:rPr>
                <w:rFonts w:eastAsia="Times New Roman" w:cs="Calibri"/>
                <w:color w:val="000000"/>
                <w:lang w:eastAsia="pt-BR"/>
              </w:rPr>
            </w:pPr>
            <w:r w:rsidRPr="00673865">
              <w:rPr>
                <w:rFonts w:eastAsia="Times New Roman" w:cs="Calibri"/>
                <w:color w:val="000000"/>
                <w:lang w:eastAsia="pt-BR"/>
              </w:rPr>
              <w:t xml:space="preserve">Alterar </w:t>
            </w:r>
            <w:r w:rsidR="00E62F58" w:rsidRPr="00673865">
              <w:rPr>
                <w:rFonts w:eastAsia="Times New Roman" w:cs="Calibri"/>
                <w:color w:val="000000"/>
                <w:lang w:eastAsia="pt-BR"/>
              </w:rPr>
              <w:t>nível</w:t>
            </w:r>
            <w:r w:rsidRPr="00673865">
              <w:rPr>
                <w:rFonts w:eastAsia="Times New Roman" w:cs="Calibri"/>
                <w:color w:val="000000"/>
                <w:lang w:eastAsia="pt-BR"/>
              </w:rPr>
              <w:t xml:space="preserve"> dos alunos</w:t>
            </w:r>
          </w:p>
        </w:tc>
      </w:tr>
    </w:tbl>
    <w:p w14:paraId="5EA6BF78" w14:textId="77777777" w:rsidR="00673865" w:rsidRPr="00673865" w:rsidRDefault="00673865" w:rsidP="00673865">
      <w:pPr>
        <w:ind w:left="720"/>
        <w:rPr>
          <w:lang w:eastAsia="pt-BR"/>
        </w:rPr>
      </w:pPr>
    </w:p>
    <w:p w14:paraId="25AC089D" w14:textId="4E82A08F" w:rsidR="00E62F58" w:rsidRDefault="00E62F58" w:rsidP="000D402F">
      <w:pPr>
        <w:pStyle w:val="Ttulo1"/>
        <w:suppressAutoHyphens/>
        <w:rPr>
          <w:lang w:val="pt-BR" w:eastAsia="pt-BR"/>
        </w:rPr>
      </w:pPr>
      <w:bookmarkStart w:id="5" w:name="_Toc74532091"/>
      <w:r>
        <w:rPr>
          <w:lang w:val="pt-BR" w:eastAsia="pt-BR"/>
        </w:rPr>
        <w:t>1.3 – Requisitos Não Funcionais</w:t>
      </w:r>
    </w:p>
    <w:tbl>
      <w:tblPr>
        <w:tblW w:w="8380" w:type="dxa"/>
        <w:tblInd w:w="-10" w:type="dxa"/>
        <w:tblCellMar>
          <w:left w:w="70" w:type="dxa"/>
          <w:right w:w="70" w:type="dxa"/>
        </w:tblCellMar>
        <w:tblLook w:val="04A0" w:firstRow="1" w:lastRow="0" w:firstColumn="1" w:lastColumn="0" w:noHBand="0" w:noVBand="1"/>
      </w:tblPr>
      <w:tblGrid>
        <w:gridCol w:w="840"/>
        <w:gridCol w:w="7540"/>
      </w:tblGrid>
      <w:tr w:rsidR="00E62F58" w:rsidRPr="00E62F58" w14:paraId="13FAC088" w14:textId="77777777" w:rsidTr="00E62F58">
        <w:trPr>
          <w:trHeight w:val="300"/>
        </w:trPr>
        <w:tc>
          <w:tcPr>
            <w:tcW w:w="840" w:type="dxa"/>
            <w:tcBorders>
              <w:top w:val="single" w:sz="8" w:space="0" w:color="FFFFFF"/>
              <w:left w:val="single" w:sz="8" w:space="0" w:color="FFFFFF"/>
              <w:bottom w:val="single" w:sz="8" w:space="0" w:color="FFFFFF"/>
              <w:right w:val="nil"/>
            </w:tcBorders>
            <w:shd w:val="clear" w:color="000000" w:fill="5B9BD5"/>
            <w:noWrap/>
            <w:vAlign w:val="center"/>
            <w:hideMark/>
          </w:tcPr>
          <w:p w14:paraId="2A76A3D2" w14:textId="77777777" w:rsidR="00E62F58" w:rsidRPr="00E62F58" w:rsidRDefault="00E62F58" w:rsidP="00E62F58">
            <w:pPr>
              <w:spacing w:after="0" w:line="240" w:lineRule="auto"/>
              <w:rPr>
                <w:rFonts w:eastAsia="Times New Roman" w:cs="Calibri"/>
                <w:b/>
                <w:bCs/>
                <w:color w:val="FFFFFF"/>
                <w:lang w:eastAsia="pt-BR"/>
              </w:rPr>
            </w:pPr>
            <w:r w:rsidRPr="00E62F58">
              <w:rPr>
                <w:rFonts w:eastAsia="Times New Roman" w:cs="Calibri"/>
                <w:b/>
                <w:bCs/>
                <w:color w:val="FFFFFF"/>
                <w:lang w:eastAsia="pt-BR"/>
              </w:rPr>
              <w:t>ID</w:t>
            </w:r>
          </w:p>
        </w:tc>
        <w:tc>
          <w:tcPr>
            <w:tcW w:w="7540" w:type="dxa"/>
            <w:tcBorders>
              <w:top w:val="single" w:sz="8" w:space="0" w:color="FFFFFF"/>
              <w:left w:val="nil"/>
              <w:bottom w:val="single" w:sz="8" w:space="0" w:color="FFFFFF"/>
              <w:right w:val="single" w:sz="8" w:space="0" w:color="FFFFFF"/>
            </w:tcBorders>
            <w:shd w:val="clear" w:color="000000" w:fill="5B9BD5"/>
            <w:noWrap/>
            <w:vAlign w:val="center"/>
            <w:hideMark/>
          </w:tcPr>
          <w:p w14:paraId="247768C3" w14:textId="77777777" w:rsidR="00E62F58" w:rsidRPr="00E62F58" w:rsidRDefault="00E62F58" w:rsidP="00E62F58">
            <w:pPr>
              <w:spacing w:after="0" w:line="240" w:lineRule="auto"/>
              <w:rPr>
                <w:rFonts w:eastAsia="Times New Roman" w:cs="Calibri"/>
                <w:b/>
                <w:bCs/>
                <w:color w:val="FFFFFF"/>
                <w:lang w:eastAsia="pt-BR"/>
              </w:rPr>
            </w:pPr>
            <w:r w:rsidRPr="00E62F58">
              <w:rPr>
                <w:rFonts w:eastAsia="Times New Roman" w:cs="Calibri"/>
                <w:b/>
                <w:bCs/>
                <w:color w:val="FFFFFF"/>
                <w:lang w:eastAsia="pt-BR"/>
              </w:rPr>
              <w:t>Descrição do Requisito</w:t>
            </w:r>
          </w:p>
        </w:tc>
      </w:tr>
      <w:tr w:rsidR="00E62F58" w:rsidRPr="00E62F58" w14:paraId="1B4C1A3C" w14:textId="77777777" w:rsidTr="00E62F58">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15B8E405" w14:textId="77777777" w:rsidR="00E62F58" w:rsidRPr="00E62F58" w:rsidRDefault="00E62F58" w:rsidP="00E62F58">
            <w:pPr>
              <w:spacing w:after="0" w:line="240" w:lineRule="auto"/>
              <w:rPr>
                <w:rFonts w:eastAsia="Times New Roman" w:cs="Calibri"/>
                <w:b/>
                <w:bCs/>
                <w:color w:val="FFFFFF"/>
                <w:lang w:eastAsia="pt-BR"/>
              </w:rPr>
            </w:pPr>
            <w:r w:rsidRPr="00E62F58">
              <w:rPr>
                <w:rFonts w:eastAsia="Times New Roman" w:cs="Calibri"/>
                <w:b/>
                <w:bCs/>
                <w:color w:val="FFFFFF"/>
                <w:lang w:eastAsia="pt-BR"/>
              </w:rPr>
              <w:t>RNF01</w:t>
            </w:r>
          </w:p>
        </w:tc>
        <w:tc>
          <w:tcPr>
            <w:tcW w:w="7540" w:type="dxa"/>
            <w:tcBorders>
              <w:top w:val="nil"/>
              <w:left w:val="nil"/>
              <w:bottom w:val="single" w:sz="8" w:space="0" w:color="FFFFFF"/>
              <w:right w:val="single" w:sz="8" w:space="0" w:color="FFFFFF"/>
            </w:tcBorders>
            <w:shd w:val="clear" w:color="000000" w:fill="BDD6EE"/>
            <w:noWrap/>
            <w:vAlign w:val="center"/>
            <w:hideMark/>
          </w:tcPr>
          <w:p w14:paraId="711059A6" w14:textId="77777777" w:rsidR="00E62F58" w:rsidRPr="00E62F58" w:rsidRDefault="00E62F58" w:rsidP="00E62F58">
            <w:pPr>
              <w:spacing w:after="0" w:line="240" w:lineRule="auto"/>
              <w:rPr>
                <w:rFonts w:eastAsia="Times New Roman" w:cs="Calibri"/>
                <w:color w:val="000000"/>
                <w:lang w:eastAsia="pt-BR"/>
              </w:rPr>
            </w:pPr>
            <w:r w:rsidRPr="00E62F58">
              <w:rPr>
                <w:rFonts w:eastAsia="Times New Roman" w:cs="Calibri"/>
                <w:color w:val="000000"/>
                <w:lang w:eastAsia="pt-BR"/>
              </w:rPr>
              <w:t>Deve ser responsivo a dispositivos Mobile e Desktop</w:t>
            </w:r>
          </w:p>
        </w:tc>
      </w:tr>
      <w:tr w:rsidR="00E62F58" w:rsidRPr="00E62F58" w14:paraId="58623739" w14:textId="77777777" w:rsidTr="00E62F58">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51973D0C" w14:textId="77777777" w:rsidR="00E62F58" w:rsidRPr="00E62F58" w:rsidRDefault="00E62F58" w:rsidP="00E62F58">
            <w:pPr>
              <w:spacing w:after="0" w:line="240" w:lineRule="auto"/>
              <w:rPr>
                <w:rFonts w:eastAsia="Times New Roman" w:cs="Calibri"/>
                <w:b/>
                <w:bCs/>
                <w:color w:val="FFFFFF"/>
                <w:lang w:eastAsia="pt-BR"/>
              </w:rPr>
            </w:pPr>
            <w:r w:rsidRPr="00E62F58">
              <w:rPr>
                <w:rFonts w:eastAsia="Times New Roman" w:cs="Calibri"/>
                <w:b/>
                <w:bCs/>
                <w:color w:val="FFFFFF"/>
                <w:lang w:eastAsia="pt-BR"/>
              </w:rPr>
              <w:t>RNF02</w:t>
            </w:r>
          </w:p>
        </w:tc>
        <w:tc>
          <w:tcPr>
            <w:tcW w:w="7540" w:type="dxa"/>
            <w:tcBorders>
              <w:top w:val="nil"/>
              <w:left w:val="nil"/>
              <w:bottom w:val="single" w:sz="8" w:space="0" w:color="FFFFFF"/>
              <w:right w:val="single" w:sz="8" w:space="0" w:color="FFFFFF"/>
            </w:tcBorders>
            <w:shd w:val="clear" w:color="000000" w:fill="DEEAF6"/>
            <w:noWrap/>
            <w:vAlign w:val="center"/>
            <w:hideMark/>
          </w:tcPr>
          <w:p w14:paraId="320DD99D" w14:textId="42794743" w:rsidR="00E62F58" w:rsidRPr="00E62F58" w:rsidRDefault="00E62F58" w:rsidP="00E62F58">
            <w:pPr>
              <w:spacing w:after="0" w:line="240" w:lineRule="auto"/>
              <w:rPr>
                <w:rFonts w:eastAsia="Times New Roman" w:cs="Calibri"/>
                <w:color w:val="000000"/>
                <w:lang w:eastAsia="pt-BR"/>
              </w:rPr>
            </w:pPr>
            <w:r w:rsidRPr="00E62F58">
              <w:rPr>
                <w:rFonts w:eastAsia="Times New Roman" w:cs="Calibri"/>
                <w:color w:val="000000"/>
                <w:lang w:eastAsia="pt-BR"/>
              </w:rPr>
              <w:t>Deve mostrar estatísticas de negócio para o administrador</w:t>
            </w:r>
          </w:p>
        </w:tc>
      </w:tr>
      <w:tr w:rsidR="00E62F58" w:rsidRPr="00E62F58" w14:paraId="6D2CEC9F" w14:textId="77777777" w:rsidTr="00E62F58">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4AED61B8" w14:textId="77777777" w:rsidR="00E62F58" w:rsidRPr="00E62F58" w:rsidRDefault="00E62F58" w:rsidP="00E62F58">
            <w:pPr>
              <w:spacing w:after="0" w:line="240" w:lineRule="auto"/>
              <w:rPr>
                <w:rFonts w:eastAsia="Times New Roman" w:cs="Calibri"/>
                <w:b/>
                <w:bCs/>
                <w:color w:val="FFFFFF"/>
                <w:lang w:eastAsia="pt-BR"/>
              </w:rPr>
            </w:pPr>
            <w:r w:rsidRPr="00E62F58">
              <w:rPr>
                <w:rFonts w:eastAsia="Times New Roman" w:cs="Calibri"/>
                <w:b/>
                <w:bCs/>
                <w:color w:val="FFFFFF"/>
                <w:lang w:eastAsia="pt-BR"/>
              </w:rPr>
              <w:t>RNF03</w:t>
            </w:r>
          </w:p>
        </w:tc>
        <w:tc>
          <w:tcPr>
            <w:tcW w:w="7540" w:type="dxa"/>
            <w:tcBorders>
              <w:top w:val="nil"/>
              <w:left w:val="nil"/>
              <w:bottom w:val="single" w:sz="8" w:space="0" w:color="FFFFFF"/>
              <w:right w:val="single" w:sz="8" w:space="0" w:color="FFFFFF"/>
            </w:tcBorders>
            <w:shd w:val="clear" w:color="000000" w:fill="BDD6EE"/>
            <w:noWrap/>
            <w:vAlign w:val="center"/>
            <w:hideMark/>
          </w:tcPr>
          <w:p w14:paraId="0FCAABC9" w14:textId="77777777" w:rsidR="00E62F58" w:rsidRPr="00E62F58" w:rsidRDefault="00E62F58" w:rsidP="00E62F58">
            <w:pPr>
              <w:spacing w:after="0" w:line="240" w:lineRule="auto"/>
              <w:rPr>
                <w:rFonts w:eastAsia="Times New Roman" w:cs="Calibri"/>
                <w:color w:val="000000"/>
                <w:lang w:eastAsia="pt-BR"/>
              </w:rPr>
            </w:pPr>
            <w:r w:rsidRPr="00E62F58">
              <w:rPr>
                <w:rFonts w:eastAsia="Times New Roman" w:cs="Calibri"/>
                <w:color w:val="000000"/>
                <w:lang w:eastAsia="pt-BR"/>
              </w:rPr>
              <w:t>Deve ser implementado em tecnologia serverless</w:t>
            </w:r>
          </w:p>
        </w:tc>
      </w:tr>
      <w:tr w:rsidR="00E62F58" w:rsidRPr="00E62F58" w14:paraId="3E08ADD9" w14:textId="77777777" w:rsidTr="00E62F58">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6F7E8F36" w14:textId="77777777" w:rsidR="00E62F58" w:rsidRPr="00E62F58" w:rsidRDefault="00E62F58" w:rsidP="00E62F58">
            <w:pPr>
              <w:spacing w:after="0" w:line="240" w:lineRule="auto"/>
              <w:rPr>
                <w:rFonts w:eastAsia="Times New Roman" w:cs="Calibri"/>
                <w:b/>
                <w:bCs/>
                <w:color w:val="FFFFFF"/>
                <w:lang w:eastAsia="pt-BR"/>
              </w:rPr>
            </w:pPr>
            <w:r w:rsidRPr="00E62F58">
              <w:rPr>
                <w:rFonts w:eastAsia="Times New Roman" w:cs="Calibri"/>
                <w:b/>
                <w:bCs/>
                <w:color w:val="FFFFFF"/>
                <w:lang w:eastAsia="pt-BR"/>
              </w:rPr>
              <w:t>RNF04</w:t>
            </w:r>
          </w:p>
        </w:tc>
        <w:tc>
          <w:tcPr>
            <w:tcW w:w="7540" w:type="dxa"/>
            <w:tcBorders>
              <w:top w:val="nil"/>
              <w:left w:val="nil"/>
              <w:bottom w:val="single" w:sz="8" w:space="0" w:color="FFFFFF"/>
              <w:right w:val="single" w:sz="8" w:space="0" w:color="FFFFFF"/>
            </w:tcBorders>
            <w:shd w:val="clear" w:color="000000" w:fill="DEEAF6"/>
            <w:noWrap/>
            <w:vAlign w:val="center"/>
            <w:hideMark/>
          </w:tcPr>
          <w:p w14:paraId="654909C5" w14:textId="77777777" w:rsidR="00E62F58" w:rsidRPr="00E62F58" w:rsidRDefault="00E62F58" w:rsidP="00E62F58">
            <w:pPr>
              <w:spacing w:after="0" w:line="240" w:lineRule="auto"/>
              <w:rPr>
                <w:rFonts w:eastAsia="Times New Roman" w:cs="Calibri"/>
                <w:color w:val="000000"/>
                <w:lang w:eastAsia="pt-BR"/>
              </w:rPr>
            </w:pPr>
            <w:r w:rsidRPr="00E62F58">
              <w:rPr>
                <w:rFonts w:eastAsia="Times New Roman" w:cs="Calibri"/>
                <w:color w:val="000000"/>
                <w:lang w:eastAsia="pt-BR"/>
              </w:rPr>
              <w:t>Deve ser intuitivo</w:t>
            </w:r>
          </w:p>
        </w:tc>
      </w:tr>
      <w:tr w:rsidR="00E62F58" w:rsidRPr="00E62F58" w14:paraId="4E112B41" w14:textId="77777777" w:rsidTr="00E62F58">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6E022B28" w14:textId="77777777" w:rsidR="00E62F58" w:rsidRPr="00E62F58" w:rsidRDefault="00E62F58" w:rsidP="00E62F58">
            <w:pPr>
              <w:spacing w:after="0" w:line="240" w:lineRule="auto"/>
              <w:rPr>
                <w:rFonts w:eastAsia="Times New Roman" w:cs="Calibri"/>
                <w:b/>
                <w:bCs/>
                <w:color w:val="FFFFFF"/>
                <w:lang w:eastAsia="pt-BR"/>
              </w:rPr>
            </w:pPr>
            <w:r w:rsidRPr="00E62F58">
              <w:rPr>
                <w:rFonts w:eastAsia="Times New Roman" w:cs="Calibri"/>
                <w:b/>
                <w:bCs/>
                <w:color w:val="FFFFFF"/>
                <w:lang w:eastAsia="pt-BR"/>
              </w:rPr>
              <w:t>RNF05</w:t>
            </w:r>
          </w:p>
        </w:tc>
        <w:tc>
          <w:tcPr>
            <w:tcW w:w="7540" w:type="dxa"/>
            <w:tcBorders>
              <w:top w:val="nil"/>
              <w:left w:val="nil"/>
              <w:bottom w:val="single" w:sz="8" w:space="0" w:color="FFFFFF"/>
              <w:right w:val="single" w:sz="8" w:space="0" w:color="FFFFFF"/>
            </w:tcBorders>
            <w:shd w:val="clear" w:color="000000" w:fill="BDD6EE"/>
            <w:noWrap/>
            <w:vAlign w:val="center"/>
            <w:hideMark/>
          </w:tcPr>
          <w:p w14:paraId="643E88C0" w14:textId="77777777" w:rsidR="00E62F58" w:rsidRPr="00E62F58" w:rsidRDefault="00E62F58" w:rsidP="00E62F58">
            <w:pPr>
              <w:spacing w:after="0" w:line="240" w:lineRule="auto"/>
              <w:rPr>
                <w:rFonts w:eastAsia="Times New Roman" w:cs="Calibri"/>
                <w:color w:val="000000"/>
                <w:lang w:eastAsia="pt-BR"/>
              </w:rPr>
            </w:pPr>
            <w:r w:rsidRPr="00E62F58">
              <w:rPr>
                <w:rFonts w:eastAsia="Times New Roman" w:cs="Calibri"/>
                <w:color w:val="000000"/>
                <w:lang w:eastAsia="pt-BR"/>
              </w:rPr>
              <w:t>Deve usar banco de dados NoSQL</w:t>
            </w:r>
          </w:p>
        </w:tc>
      </w:tr>
      <w:tr w:rsidR="00E62F58" w:rsidRPr="00E62F58" w14:paraId="21CA7A11" w14:textId="77777777" w:rsidTr="00E62F58">
        <w:trPr>
          <w:trHeight w:val="300"/>
        </w:trPr>
        <w:tc>
          <w:tcPr>
            <w:tcW w:w="840" w:type="dxa"/>
            <w:tcBorders>
              <w:top w:val="nil"/>
              <w:left w:val="single" w:sz="8" w:space="0" w:color="FFFFFF"/>
              <w:bottom w:val="single" w:sz="8" w:space="0" w:color="FFFFFF"/>
              <w:right w:val="single" w:sz="8" w:space="0" w:color="FFFFFF"/>
            </w:tcBorders>
            <w:shd w:val="clear" w:color="000000" w:fill="5B9BD5"/>
            <w:noWrap/>
            <w:vAlign w:val="center"/>
            <w:hideMark/>
          </w:tcPr>
          <w:p w14:paraId="03B53FF9" w14:textId="77777777" w:rsidR="00E62F58" w:rsidRPr="00E62F58" w:rsidRDefault="00E62F58" w:rsidP="00E62F58">
            <w:pPr>
              <w:spacing w:after="0" w:line="240" w:lineRule="auto"/>
              <w:rPr>
                <w:rFonts w:eastAsia="Times New Roman" w:cs="Calibri"/>
                <w:b/>
                <w:bCs/>
                <w:color w:val="FFFFFF"/>
                <w:lang w:eastAsia="pt-BR"/>
              </w:rPr>
            </w:pPr>
            <w:r w:rsidRPr="00E62F58">
              <w:rPr>
                <w:rFonts w:eastAsia="Times New Roman" w:cs="Calibri"/>
                <w:b/>
                <w:bCs/>
                <w:color w:val="FFFFFF"/>
                <w:lang w:eastAsia="pt-BR"/>
              </w:rPr>
              <w:t>RNF06</w:t>
            </w:r>
          </w:p>
        </w:tc>
        <w:tc>
          <w:tcPr>
            <w:tcW w:w="7540" w:type="dxa"/>
            <w:tcBorders>
              <w:top w:val="nil"/>
              <w:left w:val="nil"/>
              <w:bottom w:val="single" w:sz="8" w:space="0" w:color="FFFFFF"/>
              <w:right w:val="single" w:sz="8" w:space="0" w:color="FFFFFF"/>
            </w:tcBorders>
            <w:shd w:val="clear" w:color="000000" w:fill="DEEAF6"/>
            <w:noWrap/>
            <w:vAlign w:val="center"/>
            <w:hideMark/>
          </w:tcPr>
          <w:p w14:paraId="5B63E163" w14:textId="0E58ACEF" w:rsidR="00E62F58" w:rsidRPr="00E62F58" w:rsidRDefault="00E62F58" w:rsidP="00E62F58">
            <w:pPr>
              <w:spacing w:after="0" w:line="240" w:lineRule="auto"/>
              <w:rPr>
                <w:rFonts w:eastAsia="Times New Roman" w:cs="Calibri"/>
                <w:color w:val="000000"/>
                <w:lang w:eastAsia="pt-BR"/>
              </w:rPr>
            </w:pPr>
            <w:r w:rsidRPr="00E62F58">
              <w:rPr>
                <w:rFonts w:eastAsia="Times New Roman" w:cs="Calibri"/>
                <w:color w:val="000000"/>
                <w:lang w:eastAsia="pt-BR"/>
              </w:rPr>
              <w:t>Deve prevenir erros de usuários</w:t>
            </w:r>
          </w:p>
        </w:tc>
      </w:tr>
    </w:tbl>
    <w:p w14:paraId="045668EB" w14:textId="77777777" w:rsidR="00E62F58" w:rsidRPr="00E62F58" w:rsidRDefault="00E62F58" w:rsidP="00E62F58">
      <w:pPr>
        <w:rPr>
          <w:u w:val="single"/>
          <w:lang w:eastAsia="pt-BR"/>
        </w:rPr>
      </w:pPr>
    </w:p>
    <w:p w14:paraId="7DB34115" w14:textId="77777777" w:rsidR="000D402F" w:rsidRPr="000D402F" w:rsidRDefault="000D402F" w:rsidP="000D402F">
      <w:pPr>
        <w:pStyle w:val="Ttulo1"/>
        <w:suppressAutoHyphens/>
        <w:rPr>
          <w:lang w:val="pt-BR" w:eastAsia="pt-BR"/>
        </w:rPr>
      </w:pPr>
      <w:r w:rsidRPr="000D402F">
        <w:rPr>
          <w:lang w:val="pt-BR" w:eastAsia="pt-BR"/>
        </w:rPr>
        <w:t>2. Modelagem</w:t>
      </w:r>
      <w:bookmarkEnd w:id="5"/>
    </w:p>
    <w:p w14:paraId="60D4AE73" w14:textId="77777777" w:rsidR="000D402F" w:rsidRPr="000D402F" w:rsidRDefault="000D402F" w:rsidP="000D402F">
      <w:pPr>
        <w:suppressAutoHyphens/>
        <w:spacing w:after="0" w:line="360" w:lineRule="auto"/>
        <w:jc w:val="both"/>
        <w:rPr>
          <w:rFonts w:ascii="Arial" w:eastAsia="Times New Roman" w:hAnsi="Arial" w:cs="Arial"/>
          <w:sz w:val="24"/>
          <w:szCs w:val="24"/>
          <w:lang w:eastAsia="pt-BR"/>
        </w:rPr>
      </w:pPr>
    </w:p>
    <w:p w14:paraId="5A355A4D" w14:textId="77777777" w:rsidR="00830285" w:rsidRDefault="000D402F" w:rsidP="000D402F">
      <w:pPr>
        <w:pStyle w:val="Ttulo2"/>
        <w:suppressAutoHyphens/>
        <w:rPr>
          <w:rFonts w:cs="Arial"/>
          <w:szCs w:val="24"/>
          <w:lang w:val="pt-BR" w:eastAsia="pt-BR"/>
        </w:rPr>
      </w:pPr>
      <w:bookmarkStart w:id="6" w:name="_Toc74532092"/>
      <w:r w:rsidRPr="000D402F">
        <w:rPr>
          <w:rFonts w:cs="Arial"/>
          <w:szCs w:val="24"/>
          <w:lang w:val="pt-BR" w:eastAsia="pt-BR"/>
        </w:rPr>
        <w:t>2.1</w:t>
      </w:r>
      <w:r w:rsidR="00830285" w:rsidRPr="000D402F">
        <w:rPr>
          <w:rFonts w:cs="Arial"/>
          <w:szCs w:val="24"/>
          <w:lang w:val="pt-BR" w:eastAsia="pt-BR"/>
        </w:rPr>
        <w:t xml:space="preserve">. </w:t>
      </w:r>
      <w:r w:rsidRPr="000D402F">
        <w:rPr>
          <w:rFonts w:cs="Arial"/>
          <w:szCs w:val="24"/>
          <w:lang w:val="pt-BR" w:eastAsia="pt-BR"/>
        </w:rPr>
        <w:t>Diagrama de c</w:t>
      </w:r>
      <w:r w:rsidR="00C97B8F" w:rsidRPr="000D402F">
        <w:rPr>
          <w:rFonts w:cs="Arial"/>
          <w:szCs w:val="24"/>
          <w:lang w:val="pt-BR" w:eastAsia="pt-BR"/>
        </w:rPr>
        <w:t>asos de u</w:t>
      </w:r>
      <w:r w:rsidR="00464CFC" w:rsidRPr="000D402F">
        <w:rPr>
          <w:rFonts w:cs="Arial"/>
          <w:szCs w:val="24"/>
          <w:lang w:val="pt-BR" w:eastAsia="pt-BR"/>
        </w:rPr>
        <w:t>so</w:t>
      </w:r>
      <w:bookmarkEnd w:id="6"/>
    </w:p>
    <w:p w14:paraId="4FCB9635" w14:textId="77777777" w:rsidR="00D26A0E" w:rsidRDefault="00D26A0E" w:rsidP="00D26A0E">
      <w:pPr>
        <w:keepNext/>
      </w:pPr>
      <w:r>
        <w:rPr>
          <w:lang w:eastAsia="pt-BR"/>
        </w:rPr>
        <w:tab/>
      </w:r>
      <w:r w:rsidRPr="004A356B">
        <w:rPr>
          <w:noProof/>
          <w:lang w:eastAsia="pt-BR"/>
        </w:rPr>
        <w:pict w14:anchorId="3FA5874C">
          <v:shape id="_x0000_i1026" type="#_x0000_t75" style="width:575pt;height:378pt;visibility:visible;mso-wrap-style:square">
            <v:imagedata r:id="rId8" o:title=""/>
          </v:shape>
        </w:pict>
      </w:r>
    </w:p>
    <w:p w14:paraId="06B85BB1" w14:textId="241F11FE" w:rsidR="00D26A0E" w:rsidRPr="00D26A0E" w:rsidRDefault="00D26A0E" w:rsidP="00D26A0E">
      <w:pPr>
        <w:pStyle w:val="Legenda"/>
        <w:rPr>
          <w:u w:val="single"/>
          <w:lang w:eastAsia="pt-BR"/>
        </w:rPr>
      </w:pPr>
      <w:r>
        <w:t>Figura 2 - Diagrama de casos de uso</w:t>
      </w:r>
    </w:p>
    <w:p w14:paraId="72D18D17" w14:textId="4297ADC4" w:rsidR="00B92562" w:rsidRDefault="000D402F" w:rsidP="00B92562">
      <w:pPr>
        <w:pStyle w:val="Ttulo2"/>
        <w:suppressAutoHyphens/>
        <w:rPr>
          <w:lang w:val="pt-BR" w:eastAsia="pt-BR"/>
        </w:rPr>
      </w:pPr>
      <w:bookmarkStart w:id="7" w:name="_Toc74532093"/>
      <w:r w:rsidRPr="000D402F">
        <w:rPr>
          <w:lang w:val="pt-BR" w:eastAsia="pt-BR"/>
        </w:rPr>
        <w:t>2.2. Atore</w:t>
      </w:r>
      <w:bookmarkEnd w:id="7"/>
      <w:r w:rsidR="00B92562">
        <w:rPr>
          <w:lang w:val="pt-BR" w:eastAsia="pt-BR"/>
        </w:rPr>
        <w:t>s</w:t>
      </w:r>
    </w:p>
    <w:p w14:paraId="4F45C4B2" w14:textId="4CD831E2" w:rsidR="00B92562" w:rsidRDefault="00B92562" w:rsidP="00B92562">
      <w:pPr>
        <w:ind w:left="720"/>
        <w:rPr>
          <w:rFonts w:ascii="Arial" w:hAnsi="Arial" w:cs="Arial"/>
          <w:sz w:val="24"/>
          <w:szCs w:val="24"/>
          <w:lang w:eastAsia="pt-BR"/>
        </w:rPr>
      </w:pPr>
      <w:r w:rsidRPr="00B92562">
        <w:rPr>
          <w:rFonts w:ascii="Arial" w:hAnsi="Arial" w:cs="Arial"/>
          <w:sz w:val="24"/>
          <w:szCs w:val="24"/>
          <w:lang w:eastAsia="pt-BR"/>
        </w:rPr>
        <w:t>2.2.1</w:t>
      </w:r>
      <w:r>
        <w:rPr>
          <w:rFonts w:ascii="Arial" w:hAnsi="Arial" w:cs="Arial"/>
          <w:sz w:val="24"/>
          <w:szCs w:val="24"/>
          <w:lang w:eastAsia="pt-BR"/>
        </w:rPr>
        <w:t>. Administrador</w:t>
      </w:r>
    </w:p>
    <w:p w14:paraId="5349AF55" w14:textId="22C534A0" w:rsidR="00B92562" w:rsidRDefault="00B92562" w:rsidP="00B92562">
      <w:pPr>
        <w:ind w:left="720"/>
        <w:rPr>
          <w:rFonts w:ascii="Arial" w:hAnsi="Arial" w:cs="Arial"/>
          <w:sz w:val="24"/>
          <w:szCs w:val="24"/>
          <w:lang w:eastAsia="pt-BR"/>
        </w:rPr>
      </w:pPr>
      <w:r>
        <w:rPr>
          <w:rFonts w:ascii="Arial" w:hAnsi="Arial" w:cs="Arial"/>
          <w:sz w:val="24"/>
          <w:szCs w:val="24"/>
          <w:lang w:eastAsia="pt-BR"/>
        </w:rPr>
        <w:t>É o usuário responsáv</w:t>
      </w:r>
      <w:r w:rsidR="002A05A4">
        <w:rPr>
          <w:rFonts w:ascii="Arial" w:hAnsi="Arial" w:cs="Arial"/>
          <w:sz w:val="24"/>
          <w:szCs w:val="24"/>
          <w:lang w:eastAsia="pt-BR"/>
        </w:rPr>
        <w:t xml:space="preserve">el pela administração do negócio, tendo acesso a todas as funcionalidades do sistema. É desse ator a responsabilidade de cadastrar e gerir os dados de pessoas, quadras, calendários, esportes, reservas e aulas. Além de fazer a gestão dos tipos de pessoas entre alunos e professores. </w:t>
      </w:r>
    </w:p>
    <w:p w14:paraId="1A448846" w14:textId="77777777" w:rsidR="002A05A4" w:rsidRDefault="002A05A4" w:rsidP="00B92562">
      <w:pPr>
        <w:ind w:left="720"/>
        <w:rPr>
          <w:rFonts w:ascii="Arial" w:hAnsi="Arial" w:cs="Arial"/>
          <w:sz w:val="24"/>
          <w:szCs w:val="24"/>
          <w:lang w:eastAsia="pt-BR"/>
        </w:rPr>
      </w:pPr>
    </w:p>
    <w:p w14:paraId="218C69D8" w14:textId="417D3841" w:rsidR="002A05A4" w:rsidRPr="00EA5218" w:rsidRDefault="002A05A4" w:rsidP="00B92562">
      <w:pPr>
        <w:ind w:left="720"/>
        <w:rPr>
          <w:rFonts w:ascii="Arial" w:hAnsi="Arial" w:cs="Arial"/>
          <w:sz w:val="24"/>
          <w:szCs w:val="24"/>
          <w:u w:val="single"/>
          <w:lang w:eastAsia="pt-BR"/>
        </w:rPr>
      </w:pPr>
      <w:r>
        <w:rPr>
          <w:rFonts w:ascii="Arial" w:hAnsi="Arial" w:cs="Arial"/>
          <w:sz w:val="24"/>
          <w:szCs w:val="24"/>
          <w:lang w:eastAsia="pt-BR"/>
        </w:rPr>
        <w:t>2.2.2. Aluno</w:t>
      </w:r>
    </w:p>
    <w:p w14:paraId="4E558286" w14:textId="4B693100" w:rsidR="002A05A4" w:rsidRDefault="002A05A4" w:rsidP="00B92562">
      <w:pPr>
        <w:ind w:left="720"/>
        <w:rPr>
          <w:rFonts w:ascii="Arial" w:hAnsi="Arial" w:cs="Arial"/>
          <w:sz w:val="24"/>
          <w:szCs w:val="24"/>
          <w:lang w:eastAsia="pt-BR"/>
        </w:rPr>
      </w:pPr>
      <w:r>
        <w:rPr>
          <w:rFonts w:ascii="Arial" w:hAnsi="Arial" w:cs="Arial"/>
          <w:sz w:val="24"/>
          <w:szCs w:val="24"/>
          <w:lang w:eastAsia="pt-BR"/>
        </w:rPr>
        <w:t xml:space="preserve">É o usuário que fará uso dos serviços disponibilizados pelo administrador, será </w:t>
      </w:r>
      <w:r w:rsidR="00EA5218">
        <w:rPr>
          <w:rFonts w:ascii="Arial" w:hAnsi="Arial" w:cs="Arial"/>
          <w:sz w:val="24"/>
          <w:szCs w:val="24"/>
          <w:lang w:eastAsia="pt-BR"/>
        </w:rPr>
        <w:t>responsável pela administração de seu perfil, entrar ou sair de aulas, assim como solicitar reservas de quadras. Poderá ser cadastrado autonomamente ou pelo administrador.</w:t>
      </w:r>
    </w:p>
    <w:p w14:paraId="64632AAE" w14:textId="77777777" w:rsidR="00EA5218" w:rsidRDefault="00EA5218" w:rsidP="00B92562">
      <w:pPr>
        <w:ind w:left="720"/>
        <w:rPr>
          <w:rFonts w:ascii="Arial" w:hAnsi="Arial" w:cs="Arial"/>
          <w:sz w:val="24"/>
          <w:szCs w:val="24"/>
          <w:lang w:eastAsia="pt-BR"/>
        </w:rPr>
      </w:pPr>
    </w:p>
    <w:p w14:paraId="1D899F80" w14:textId="04A39311" w:rsidR="00EA5218" w:rsidRDefault="00EA5218" w:rsidP="00B92562">
      <w:pPr>
        <w:ind w:left="720"/>
        <w:rPr>
          <w:rFonts w:ascii="Arial" w:hAnsi="Arial" w:cs="Arial"/>
          <w:sz w:val="24"/>
          <w:szCs w:val="24"/>
          <w:lang w:eastAsia="pt-BR"/>
        </w:rPr>
      </w:pPr>
      <w:r>
        <w:rPr>
          <w:rFonts w:ascii="Arial" w:hAnsi="Arial" w:cs="Arial"/>
          <w:sz w:val="24"/>
          <w:szCs w:val="24"/>
          <w:lang w:eastAsia="pt-BR"/>
        </w:rPr>
        <w:t>2.2.3 Professor</w:t>
      </w:r>
    </w:p>
    <w:p w14:paraId="4833C1EE" w14:textId="22780701" w:rsidR="00EA5218" w:rsidRPr="00EA5218" w:rsidRDefault="00EA5218" w:rsidP="00B92562">
      <w:pPr>
        <w:ind w:left="720"/>
        <w:rPr>
          <w:u w:val="single"/>
          <w:lang w:eastAsia="pt-BR"/>
        </w:rPr>
      </w:pPr>
      <w:r>
        <w:rPr>
          <w:rFonts w:ascii="Arial" w:hAnsi="Arial" w:cs="Arial"/>
          <w:sz w:val="24"/>
          <w:szCs w:val="24"/>
          <w:lang w:eastAsia="pt-BR"/>
        </w:rPr>
        <w:t>É o usuário que terá suas responsabilidades estendidas do aluno, e adicionalmente será responsável pela atribuição de níveis aos alunos.</w:t>
      </w:r>
    </w:p>
    <w:p w14:paraId="4177B054" w14:textId="77777777" w:rsidR="00B92562" w:rsidRDefault="00B92562" w:rsidP="000D402F">
      <w:pPr>
        <w:pStyle w:val="Ttulo2"/>
        <w:rPr>
          <w:lang w:eastAsia="pt-BR"/>
        </w:rPr>
      </w:pPr>
      <w:bookmarkStart w:id="8" w:name="_Toc74532094"/>
    </w:p>
    <w:p w14:paraId="35EBF256" w14:textId="77777777" w:rsidR="000D402F" w:rsidRDefault="000D402F" w:rsidP="000D402F">
      <w:pPr>
        <w:pStyle w:val="Ttulo2"/>
        <w:rPr>
          <w:lang w:eastAsia="pt-BR"/>
        </w:rPr>
      </w:pPr>
      <w:r>
        <w:rPr>
          <w:lang w:eastAsia="pt-BR"/>
        </w:rPr>
        <w:t>2.3. Detalhamento dos casos de uso</w:t>
      </w:r>
      <w:bookmarkEnd w:id="8"/>
    </w:p>
    <w:p w14:paraId="5ACA4927" w14:textId="15651441" w:rsidR="0096435A" w:rsidRDefault="00CB6151" w:rsidP="0096435A">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Esta seção exibe os casos de uso detalhados das principais funções do sistema.</w:t>
      </w:r>
    </w:p>
    <w:tbl>
      <w:tblPr>
        <w:tblW w:w="13980" w:type="dxa"/>
        <w:tblInd w:w="-10" w:type="dxa"/>
        <w:tblCellMar>
          <w:left w:w="70" w:type="dxa"/>
          <w:right w:w="70" w:type="dxa"/>
        </w:tblCellMar>
        <w:tblLook w:val="04A0" w:firstRow="1" w:lastRow="0" w:firstColumn="1" w:lastColumn="0" w:noHBand="0" w:noVBand="1"/>
      </w:tblPr>
      <w:tblGrid>
        <w:gridCol w:w="1920"/>
        <w:gridCol w:w="12060"/>
      </w:tblGrid>
      <w:tr w:rsidR="00CB6151" w:rsidRPr="00CB6151" w14:paraId="631DE8AA" w14:textId="77777777" w:rsidTr="00CB6151">
        <w:trPr>
          <w:trHeight w:val="300"/>
        </w:trPr>
        <w:tc>
          <w:tcPr>
            <w:tcW w:w="1920" w:type="dxa"/>
            <w:tcBorders>
              <w:top w:val="single" w:sz="8" w:space="0" w:color="FFFFFF"/>
              <w:left w:val="single" w:sz="8" w:space="0" w:color="FFFFFF"/>
              <w:bottom w:val="single" w:sz="8" w:space="0" w:color="FFFFFF"/>
              <w:right w:val="single" w:sz="8" w:space="0" w:color="FFFFFF"/>
            </w:tcBorders>
            <w:shd w:val="clear" w:color="000000" w:fill="5B9BD5"/>
            <w:noWrap/>
            <w:vAlign w:val="center"/>
            <w:hideMark/>
          </w:tcPr>
          <w:p w14:paraId="141D5AC6"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ID:</w:t>
            </w:r>
          </w:p>
        </w:tc>
        <w:tc>
          <w:tcPr>
            <w:tcW w:w="12060" w:type="dxa"/>
            <w:tcBorders>
              <w:top w:val="single" w:sz="8" w:space="0" w:color="FFFFFF"/>
              <w:left w:val="nil"/>
              <w:bottom w:val="single" w:sz="8" w:space="0" w:color="FFFFFF"/>
              <w:right w:val="single" w:sz="8" w:space="0" w:color="FFFFFF"/>
            </w:tcBorders>
            <w:shd w:val="clear" w:color="000000" w:fill="DEEAF6"/>
            <w:noWrap/>
            <w:vAlign w:val="center"/>
            <w:hideMark/>
          </w:tcPr>
          <w:p w14:paraId="45302590" w14:textId="77777777"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UC01</w:t>
            </w:r>
          </w:p>
        </w:tc>
      </w:tr>
      <w:tr w:rsidR="00CB6151" w:rsidRPr="00CB6151" w14:paraId="0019D91E" w14:textId="77777777" w:rsidTr="00CB6151">
        <w:trPr>
          <w:trHeight w:val="300"/>
        </w:trPr>
        <w:tc>
          <w:tcPr>
            <w:tcW w:w="1920" w:type="dxa"/>
            <w:tcBorders>
              <w:top w:val="nil"/>
              <w:left w:val="single" w:sz="8" w:space="0" w:color="FFFFFF"/>
              <w:bottom w:val="single" w:sz="8" w:space="0" w:color="FFFFFF"/>
              <w:right w:val="single" w:sz="8" w:space="0" w:color="FFFFFF"/>
            </w:tcBorders>
            <w:shd w:val="clear" w:color="000000" w:fill="5B9BD5"/>
            <w:noWrap/>
            <w:vAlign w:val="center"/>
            <w:hideMark/>
          </w:tcPr>
          <w:p w14:paraId="0D73BC6B"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Nome:</w:t>
            </w:r>
          </w:p>
        </w:tc>
        <w:tc>
          <w:tcPr>
            <w:tcW w:w="12060" w:type="dxa"/>
            <w:tcBorders>
              <w:top w:val="nil"/>
              <w:left w:val="nil"/>
              <w:bottom w:val="single" w:sz="8" w:space="0" w:color="FFFFFF"/>
              <w:right w:val="single" w:sz="8" w:space="0" w:color="FFFFFF"/>
            </w:tcBorders>
            <w:shd w:val="clear" w:color="000000" w:fill="DEEAF6"/>
            <w:noWrap/>
            <w:vAlign w:val="center"/>
            <w:hideMark/>
          </w:tcPr>
          <w:p w14:paraId="2C10159C" w14:textId="77777777"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Login</w:t>
            </w:r>
          </w:p>
        </w:tc>
      </w:tr>
      <w:tr w:rsidR="00CB6151" w:rsidRPr="00CB6151" w14:paraId="319BE462" w14:textId="77777777" w:rsidTr="00CB6151">
        <w:trPr>
          <w:trHeight w:val="300"/>
        </w:trPr>
        <w:tc>
          <w:tcPr>
            <w:tcW w:w="1920" w:type="dxa"/>
            <w:tcBorders>
              <w:top w:val="nil"/>
              <w:left w:val="single" w:sz="8" w:space="0" w:color="FFFFFF"/>
              <w:bottom w:val="single" w:sz="8" w:space="0" w:color="FFFFFF"/>
              <w:right w:val="single" w:sz="8" w:space="0" w:color="FFFFFF"/>
            </w:tcBorders>
            <w:shd w:val="clear" w:color="000000" w:fill="5B9BD5"/>
            <w:noWrap/>
            <w:vAlign w:val="center"/>
            <w:hideMark/>
          </w:tcPr>
          <w:p w14:paraId="7AAB0666"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Escopo:</w:t>
            </w:r>
          </w:p>
        </w:tc>
        <w:tc>
          <w:tcPr>
            <w:tcW w:w="12060" w:type="dxa"/>
            <w:tcBorders>
              <w:top w:val="nil"/>
              <w:left w:val="nil"/>
              <w:bottom w:val="single" w:sz="8" w:space="0" w:color="FFFFFF"/>
              <w:right w:val="single" w:sz="8" w:space="0" w:color="FFFFFF"/>
            </w:tcBorders>
            <w:shd w:val="clear" w:color="000000" w:fill="DEEAF6"/>
            <w:noWrap/>
            <w:vAlign w:val="center"/>
            <w:hideMark/>
          </w:tcPr>
          <w:p w14:paraId="0E21613C" w14:textId="77777777"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MyArena - Sistema de Gestão de Arenas</w:t>
            </w:r>
          </w:p>
        </w:tc>
      </w:tr>
      <w:tr w:rsidR="00CB6151" w:rsidRPr="00CB6151" w14:paraId="18B83834" w14:textId="77777777" w:rsidTr="00CB6151">
        <w:trPr>
          <w:trHeight w:val="300"/>
        </w:trPr>
        <w:tc>
          <w:tcPr>
            <w:tcW w:w="1920" w:type="dxa"/>
            <w:tcBorders>
              <w:top w:val="nil"/>
              <w:left w:val="single" w:sz="8" w:space="0" w:color="FFFFFF"/>
              <w:bottom w:val="single" w:sz="8" w:space="0" w:color="FFFFFF"/>
              <w:right w:val="single" w:sz="8" w:space="0" w:color="FFFFFF"/>
            </w:tcBorders>
            <w:shd w:val="clear" w:color="000000" w:fill="5B9BD5"/>
            <w:noWrap/>
            <w:vAlign w:val="center"/>
            <w:hideMark/>
          </w:tcPr>
          <w:p w14:paraId="4495562C"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Nível:</w:t>
            </w:r>
          </w:p>
        </w:tc>
        <w:tc>
          <w:tcPr>
            <w:tcW w:w="12060" w:type="dxa"/>
            <w:tcBorders>
              <w:top w:val="nil"/>
              <w:left w:val="nil"/>
              <w:bottom w:val="single" w:sz="8" w:space="0" w:color="FFFFFF"/>
              <w:right w:val="single" w:sz="8" w:space="0" w:color="FFFFFF"/>
            </w:tcBorders>
            <w:shd w:val="clear" w:color="000000" w:fill="DEEAF6"/>
            <w:noWrap/>
            <w:vAlign w:val="center"/>
            <w:hideMark/>
          </w:tcPr>
          <w:p w14:paraId="3017B645" w14:textId="77777777"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Objetivo</w:t>
            </w:r>
          </w:p>
        </w:tc>
      </w:tr>
      <w:tr w:rsidR="00CB6151" w:rsidRPr="00CB6151" w14:paraId="515118D8" w14:textId="77777777" w:rsidTr="00CB6151">
        <w:trPr>
          <w:trHeight w:val="300"/>
        </w:trPr>
        <w:tc>
          <w:tcPr>
            <w:tcW w:w="1920" w:type="dxa"/>
            <w:tcBorders>
              <w:top w:val="nil"/>
              <w:left w:val="single" w:sz="8" w:space="0" w:color="FFFFFF"/>
              <w:bottom w:val="single" w:sz="8" w:space="0" w:color="FFFFFF"/>
              <w:right w:val="single" w:sz="8" w:space="0" w:color="FFFFFF"/>
            </w:tcBorders>
            <w:shd w:val="clear" w:color="000000" w:fill="5B9BD5"/>
            <w:noWrap/>
            <w:vAlign w:val="center"/>
            <w:hideMark/>
          </w:tcPr>
          <w:p w14:paraId="6E50F323"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Objetivo:</w:t>
            </w:r>
          </w:p>
        </w:tc>
        <w:tc>
          <w:tcPr>
            <w:tcW w:w="12060" w:type="dxa"/>
            <w:tcBorders>
              <w:top w:val="nil"/>
              <w:left w:val="nil"/>
              <w:bottom w:val="single" w:sz="8" w:space="0" w:color="FFFFFF"/>
              <w:right w:val="single" w:sz="8" w:space="0" w:color="FFFFFF"/>
            </w:tcBorders>
            <w:shd w:val="clear" w:color="000000" w:fill="DEEAF6"/>
            <w:noWrap/>
            <w:vAlign w:val="center"/>
            <w:hideMark/>
          </w:tcPr>
          <w:p w14:paraId="328C7429" w14:textId="77777777"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Fazer login na aplicação</w:t>
            </w:r>
          </w:p>
        </w:tc>
      </w:tr>
      <w:tr w:rsidR="00CB6151" w:rsidRPr="00CB6151" w14:paraId="0D806E83" w14:textId="77777777" w:rsidTr="00CB6151">
        <w:trPr>
          <w:trHeight w:val="300"/>
        </w:trPr>
        <w:tc>
          <w:tcPr>
            <w:tcW w:w="1920" w:type="dxa"/>
            <w:tcBorders>
              <w:top w:val="nil"/>
              <w:left w:val="single" w:sz="8" w:space="0" w:color="FFFFFF"/>
              <w:bottom w:val="single" w:sz="8" w:space="0" w:color="FFFFFF"/>
              <w:right w:val="single" w:sz="8" w:space="0" w:color="FFFFFF"/>
            </w:tcBorders>
            <w:shd w:val="clear" w:color="000000" w:fill="5B9BD5"/>
            <w:noWrap/>
            <w:vAlign w:val="center"/>
            <w:hideMark/>
          </w:tcPr>
          <w:p w14:paraId="2F32E90B"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Requisitos:</w:t>
            </w:r>
          </w:p>
        </w:tc>
        <w:tc>
          <w:tcPr>
            <w:tcW w:w="12060" w:type="dxa"/>
            <w:tcBorders>
              <w:top w:val="nil"/>
              <w:left w:val="nil"/>
              <w:bottom w:val="single" w:sz="8" w:space="0" w:color="FFFFFF"/>
              <w:right w:val="single" w:sz="8" w:space="0" w:color="FFFFFF"/>
            </w:tcBorders>
            <w:shd w:val="clear" w:color="000000" w:fill="DEEAF6"/>
            <w:noWrap/>
            <w:vAlign w:val="center"/>
            <w:hideMark/>
          </w:tcPr>
          <w:p w14:paraId="4F2304EA" w14:textId="77777777"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 xml:space="preserve">Conexão com a </w:t>
            </w:r>
            <w:r w:rsidRPr="00CB6151">
              <w:rPr>
                <w:rFonts w:eastAsia="Times New Roman" w:cs="Calibri"/>
                <w:i/>
                <w:iCs/>
                <w:color w:val="000000"/>
                <w:lang w:eastAsia="pt-BR"/>
              </w:rPr>
              <w:t>internet</w:t>
            </w:r>
            <w:r w:rsidRPr="00CB6151">
              <w:rPr>
                <w:rFonts w:eastAsia="Times New Roman" w:cs="Calibri"/>
                <w:color w:val="000000"/>
                <w:lang w:eastAsia="pt-BR"/>
              </w:rPr>
              <w:t>; Aparelho com navegador WEB;</w:t>
            </w:r>
          </w:p>
        </w:tc>
      </w:tr>
      <w:tr w:rsidR="00CB6151" w:rsidRPr="00CB6151" w14:paraId="6DF11837" w14:textId="77777777" w:rsidTr="00CB6151">
        <w:trPr>
          <w:trHeight w:val="300"/>
        </w:trPr>
        <w:tc>
          <w:tcPr>
            <w:tcW w:w="1920" w:type="dxa"/>
            <w:tcBorders>
              <w:top w:val="nil"/>
              <w:left w:val="single" w:sz="8" w:space="0" w:color="FFFFFF"/>
              <w:bottom w:val="single" w:sz="8" w:space="0" w:color="FFFFFF"/>
              <w:right w:val="single" w:sz="8" w:space="0" w:color="FFFFFF"/>
            </w:tcBorders>
            <w:shd w:val="clear" w:color="000000" w:fill="5B9BD5"/>
            <w:noWrap/>
            <w:vAlign w:val="center"/>
            <w:hideMark/>
          </w:tcPr>
          <w:p w14:paraId="131C417A"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Atores:</w:t>
            </w:r>
          </w:p>
        </w:tc>
        <w:tc>
          <w:tcPr>
            <w:tcW w:w="12060" w:type="dxa"/>
            <w:tcBorders>
              <w:top w:val="nil"/>
              <w:left w:val="nil"/>
              <w:bottom w:val="single" w:sz="8" w:space="0" w:color="FFFFFF"/>
              <w:right w:val="single" w:sz="8" w:space="0" w:color="FFFFFF"/>
            </w:tcBorders>
            <w:shd w:val="clear" w:color="000000" w:fill="DEEAF6"/>
            <w:noWrap/>
            <w:vAlign w:val="center"/>
            <w:hideMark/>
          </w:tcPr>
          <w:p w14:paraId="3E08AD67" w14:textId="77777777"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Administrador; Aluno; Professor</w:t>
            </w:r>
          </w:p>
        </w:tc>
      </w:tr>
      <w:tr w:rsidR="00CB6151" w:rsidRPr="00CB6151" w14:paraId="791A7BB7" w14:textId="77777777" w:rsidTr="00CB6151">
        <w:trPr>
          <w:trHeight w:val="290"/>
        </w:trPr>
        <w:tc>
          <w:tcPr>
            <w:tcW w:w="1920" w:type="dxa"/>
            <w:tcBorders>
              <w:top w:val="nil"/>
              <w:left w:val="single" w:sz="8" w:space="0" w:color="FFFFFF"/>
              <w:bottom w:val="nil"/>
              <w:right w:val="single" w:sz="8" w:space="0" w:color="FFFFFF"/>
            </w:tcBorders>
            <w:shd w:val="clear" w:color="000000" w:fill="5B9BD5"/>
            <w:noWrap/>
            <w:vAlign w:val="center"/>
            <w:hideMark/>
          </w:tcPr>
          <w:p w14:paraId="553AE0FA"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Pré-Condições:</w:t>
            </w:r>
          </w:p>
        </w:tc>
        <w:tc>
          <w:tcPr>
            <w:tcW w:w="12060" w:type="dxa"/>
            <w:tcBorders>
              <w:top w:val="nil"/>
              <w:left w:val="nil"/>
              <w:bottom w:val="nil"/>
              <w:right w:val="single" w:sz="8" w:space="0" w:color="FFFFFF"/>
            </w:tcBorders>
            <w:shd w:val="clear" w:color="000000" w:fill="DEEAF6"/>
            <w:noWrap/>
            <w:vAlign w:val="center"/>
            <w:hideMark/>
          </w:tcPr>
          <w:p w14:paraId="4ED5BF58" w14:textId="77777777"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 </w:t>
            </w:r>
          </w:p>
        </w:tc>
      </w:tr>
      <w:tr w:rsidR="00CB6151" w:rsidRPr="00CB6151" w14:paraId="4BA54BDD" w14:textId="77777777" w:rsidTr="00CB6151">
        <w:trPr>
          <w:trHeight w:val="300"/>
        </w:trPr>
        <w:tc>
          <w:tcPr>
            <w:tcW w:w="1920" w:type="dxa"/>
            <w:tcBorders>
              <w:top w:val="nil"/>
              <w:left w:val="single" w:sz="8" w:space="0" w:color="FFFFFF"/>
              <w:bottom w:val="single" w:sz="8" w:space="0" w:color="FFFFFF"/>
              <w:right w:val="single" w:sz="8" w:space="0" w:color="FFFFFF"/>
            </w:tcBorders>
            <w:shd w:val="clear" w:color="000000" w:fill="5B9BD5"/>
            <w:noWrap/>
            <w:vAlign w:val="center"/>
            <w:hideMark/>
          </w:tcPr>
          <w:p w14:paraId="08091924"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 </w:t>
            </w:r>
          </w:p>
        </w:tc>
        <w:tc>
          <w:tcPr>
            <w:tcW w:w="12060" w:type="dxa"/>
            <w:tcBorders>
              <w:top w:val="nil"/>
              <w:left w:val="nil"/>
              <w:bottom w:val="single" w:sz="8" w:space="0" w:color="FFFFFF"/>
              <w:right w:val="single" w:sz="8" w:space="0" w:color="FFFFFF"/>
            </w:tcBorders>
            <w:shd w:val="clear" w:color="000000" w:fill="DEEAF6"/>
            <w:noWrap/>
            <w:vAlign w:val="center"/>
            <w:hideMark/>
          </w:tcPr>
          <w:p w14:paraId="60161EB7" w14:textId="77777777"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 </w:t>
            </w:r>
          </w:p>
        </w:tc>
      </w:tr>
      <w:tr w:rsidR="00CB6151" w:rsidRPr="00CB6151" w14:paraId="271D0E91" w14:textId="77777777" w:rsidTr="00CB6151">
        <w:trPr>
          <w:trHeight w:val="290"/>
        </w:trPr>
        <w:tc>
          <w:tcPr>
            <w:tcW w:w="1920" w:type="dxa"/>
            <w:tcBorders>
              <w:top w:val="nil"/>
              <w:left w:val="single" w:sz="8" w:space="0" w:color="FFFFFF"/>
              <w:bottom w:val="nil"/>
              <w:right w:val="single" w:sz="8" w:space="0" w:color="FFFFFF"/>
            </w:tcBorders>
            <w:shd w:val="clear" w:color="000000" w:fill="5B9BD5"/>
            <w:noWrap/>
            <w:vAlign w:val="center"/>
            <w:hideMark/>
          </w:tcPr>
          <w:p w14:paraId="1F5C4104"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Pós-Condições:</w:t>
            </w:r>
          </w:p>
        </w:tc>
        <w:tc>
          <w:tcPr>
            <w:tcW w:w="12060" w:type="dxa"/>
            <w:tcBorders>
              <w:top w:val="nil"/>
              <w:left w:val="nil"/>
              <w:bottom w:val="nil"/>
              <w:right w:val="single" w:sz="8" w:space="0" w:color="FFFFFF"/>
            </w:tcBorders>
            <w:shd w:val="clear" w:color="000000" w:fill="DEEAF6"/>
            <w:noWrap/>
            <w:vAlign w:val="center"/>
            <w:hideMark/>
          </w:tcPr>
          <w:p w14:paraId="3137073A" w14:textId="77777777"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Cadastro efetuado</w:t>
            </w:r>
          </w:p>
        </w:tc>
      </w:tr>
      <w:tr w:rsidR="00CB6151" w:rsidRPr="00CB6151" w14:paraId="0AB0FD49" w14:textId="77777777" w:rsidTr="00CB6151">
        <w:trPr>
          <w:trHeight w:val="300"/>
        </w:trPr>
        <w:tc>
          <w:tcPr>
            <w:tcW w:w="1920" w:type="dxa"/>
            <w:tcBorders>
              <w:top w:val="nil"/>
              <w:left w:val="single" w:sz="8" w:space="0" w:color="FFFFFF"/>
              <w:bottom w:val="single" w:sz="8" w:space="0" w:color="FFFFFF"/>
              <w:right w:val="single" w:sz="8" w:space="0" w:color="FFFFFF"/>
            </w:tcBorders>
            <w:shd w:val="clear" w:color="000000" w:fill="5B9BD5"/>
            <w:noWrap/>
            <w:vAlign w:val="center"/>
            <w:hideMark/>
          </w:tcPr>
          <w:p w14:paraId="20C4A9FE"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 </w:t>
            </w:r>
          </w:p>
        </w:tc>
        <w:tc>
          <w:tcPr>
            <w:tcW w:w="12060" w:type="dxa"/>
            <w:tcBorders>
              <w:top w:val="nil"/>
              <w:left w:val="nil"/>
              <w:bottom w:val="single" w:sz="8" w:space="0" w:color="FFFFFF"/>
              <w:right w:val="single" w:sz="8" w:space="0" w:color="FFFFFF"/>
            </w:tcBorders>
            <w:shd w:val="clear" w:color="000000" w:fill="DEEAF6"/>
            <w:noWrap/>
            <w:vAlign w:val="center"/>
            <w:hideMark/>
          </w:tcPr>
          <w:p w14:paraId="33BA3C88" w14:textId="77777777"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Acesso ao menu da aplicação conforme perfil</w:t>
            </w:r>
          </w:p>
        </w:tc>
      </w:tr>
      <w:tr w:rsidR="00CB6151" w:rsidRPr="00CB6151" w14:paraId="0F92ECDE" w14:textId="77777777" w:rsidTr="00CB6151">
        <w:trPr>
          <w:trHeight w:val="290"/>
        </w:trPr>
        <w:tc>
          <w:tcPr>
            <w:tcW w:w="1920" w:type="dxa"/>
            <w:tcBorders>
              <w:top w:val="nil"/>
              <w:left w:val="single" w:sz="8" w:space="0" w:color="FFFFFF"/>
              <w:bottom w:val="nil"/>
              <w:right w:val="single" w:sz="8" w:space="0" w:color="FFFFFF"/>
            </w:tcBorders>
            <w:shd w:val="clear" w:color="000000" w:fill="5B9BD5"/>
            <w:noWrap/>
            <w:vAlign w:val="center"/>
            <w:hideMark/>
          </w:tcPr>
          <w:p w14:paraId="42F17EC2"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Fluxo Principal:</w:t>
            </w:r>
          </w:p>
        </w:tc>
        <w:tc>
          <w:tcPr>
            <w:tcW w:w="12060" w:type="dxa"/>
            <w:tcBorders>
              <w:top w:val="nil"/>
              <w:left w:val="nil"/>
              <w:bottom w:val="nil"/>
              <w:right w:val="single" w:sz="8" w:space="0" w:color="FFFFFF"/>
            </w:tcBorders>
            <w:shd w:val="clear" w:color="000000" w:fill="DEEAF6"/>
            <w:noWrap/>
            <w:vAlign w:val="center"/>
            <w:hideMark/>
          </w:tcPr>
          <w:p w14:paraId="4598BCE1" w14:textId="18362D25" w:rsidR="00CB6151" w:rsidRPr="00CB6151" w:rsidRDefault="00CB6151" w:rsidP="00CB6151">
            <w:pPr>
              <w:numPr>
                <w:ilvl w:val="0"/>
                <w:numId w:val="25"/>
              </w:numPr>
              <w:spacing w:after="0" w:line="240" w:lineRule="auto"/>
              <w:rPr>
                <w:rFonts w:eastAsia="Times New Roman" w:cs="Calibri"/>
                <w:color w:val="000000"/>
                <w:lang w:eastAsia="pt-BR"/>
              </w:rPr>
            </w:pPr>
            <w:r w:rsidRPr="00CB6151">
              <w:rPr>
                <w:rFonts w:eastAsia="Times New Roman" w:cs="Calibri"/>
                <w:color w:val="000000"/>
                <w:lang w:eastAsia="pt-BR"/>
              </w:rPr>
              <w:t>Inicia quando o usuário entra em qualquer página do sistema, se não estiver logado, redireciona para a tela de login.</w:t>
            </w:r>
          </w:p>
        </w:tc>
      </w:tr>
      <w:tr w:rsidR="00CB6151" w:rsidRPr="00CB6151" w14:paraId="12F318DC" w14:textId="77777777" w:rsidTr="00CB6151">
        <w:trPr>
          <w:trHeight w:val="290"/>
        </w:trPr>
        <w:tc>
          <w:tcPr>
            <w:tcW w:w="1920" w:type="dxa"/>
            <w:tcBorders>
              <w:top w:val="nil"/>
              <w:left w:val="single" w:sz="8" w:space="0" w:color="FFFFFF"/>
              <w:bottom w:val="nil"/>
              <w:right w:val="single" w:sz="8" w:space="0" w:color="FFFFFF"/>
            </w:tcBorders>
            <w:shd w:val="clear" w:color="000000" w:fill="5B9BD5"/>
            <w:noWrap/>
            <w:vAlign w:val="center"/>
            <w:hideMark/>
          </w:tcPr>
          <w:p w14:paraId="1295AE0F"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 </w:t>
            </w:r>
          </w:p>
        </w:tc>
        <w:tc>
          <w:tcPr>
            <w:tcW w:w="12060" w:type="dxa"/>
            <w:tcBorders>
              <w:top w:val="nil"/>
              <w:left w:val="nil"/>
              <w:bottom w:val="nil"/>
              <w:right w:val="single" w:sz="8" w:space="0" w:color="FFFFFF"/>
            </w:tcBorders>
            <w:shd w:val="clear" w:color="000000" w:fill="DEEAF6"/>
            <w:noWrap/>
            <w:vAlign w:val="center"/>
            <w:hideMark/>
          </w:tcPr>
          <w:p w14:paraId="13432BC6" w14:textId="283B32A4" w:rsidR="00CB6151" w:rsidRPr="00CB6151" w:rsidRDefault="00CB6151" w:rsidP="00CB6151">
            <w:pPr>
              <w:numPr>
                <w:ilvl w:val="0"/>
                <w:numId w:val="25"/>
              </w:numPr>
              <w:spacing w:after="0" w:line="240" w:lineRule="auto"/>
              <w:rPr>
                <w:rFonts w:eastAsia="Times New Roman" w:cs="Calibri"/>
                <w:color w:val="000000"/>
                <w:lang w:eastAsia="pt-BR"/>
              </w:rPr>
            </w:pPr>
            <w:r w:rsidRPr="00CB6151">
              <w:rPr>
                <w:rFonts w:eastAsia="Times New Roman" w:cs="Calibri"/>
                <w:color w:val="000000"/>
                <w:lang w:eastAsia="pt-BR"/>
              </w:rPr>
              <w:t>Se não registrado, deve realizar o registro preenchendo e-mail e senha ou autenticação pelo Google antes de efetuar o login.</w:t>
            </w:r>
          </w:p>
        </w:tc>
      </w:tr>
      <w:tr w:rsidR="00CB6151" w:rsidRPr="00CB6151" w14:paraId="27A00B36" w14:textId="77777777" w:rsidTr="00CB6151">
        <w:trPr>
          <w:trHeight w:val="290"/>
        </w:trPr>
        <w:tc>
          <w:tcPr>
            <w:tcW w:w="1920" w:type="dxa"/>
            <w:tcBorders>
              <w:top w:val="nil"/>
              <w:left w:val="single" w:sz="8" w:space="0" w:color="FFFFFF"/>
              <w:bottom w:val="nil"/>
              <w:right w:val="single" w:sz="8" w:space="0" w:color="FFFFFF"/>
            </w:tcBorders>
            <w:shd w:val="clear" w:color="000000" w:fill="5B9BD5"/>
            <w:noWrap/>
            <w:vAlign w:val="center"/>
            <w:hideMark/>
          </w:tcPr>
          <w:p w14:paraId="130D5FCE"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 </w:t>
            </w:r>
          </w:p>
        </w:tc>
        <w:tc>
          <w:tcPr>
            <w:tcW w:w="12060" w:type="dxa"/>
            <w:tcBorders>
              <w:top w:val="nil"/>
              <w:left w:val="nil"/>
              <w:bottom w:val="nil"/>
              <w:right w:val="single" w:sz="8" w:space="0" w:color="FFFFFF"/>
            </w:tcBorders>
            <w:shd w:val="clear" w:color="000000" w:fill="DEEAF6"/>
            <w:noWrap/>
            <w:vAlign w:val="center"/>
            <w:hideMark/>
          </w:tcPr>
          <w:p w14:paraId="032117F0" w14:textId="20E37F3A" w:rsidR="00CB6151" w:rsidRPr="00CB6151" w:rsidRDefault="00CB6151" w:rsidP="00CB6151">
            <w:pPr>
              <w:numPr>
                <w:ilvl w:val="0"/>
                <w:numId w:val="25"/>
              </w:numPr>
              <w:spacing w:after="0" w:line="240" w:lineRule="auto"/>
              <w:rPr>
                <w:rFonts w:eastAsia="Times New Roman" w:cs="Calibri"/>
                <w:color w:val="000000"/>
                <w:lang w:eastAsia="pt-BR"/>
              </w:rPr>
            </w:pPr>
            <w:r w:rsidRPr="00CB6151">
              <w:rPr>
                <w:rFonts w:eastAsia="Times New Roman" w:cs="Calibri"/>
                <w:color w:val="000000"/>
                <w:lang w:eastAsia="pt-BR"/>
              </w:rPr>
              <w:t>Após logado, é redirecionado para a landing page.</w:t>
            </w:r>
          </w:p>
        </w:tc>
      </w:tr>
      <w:tr w:rsidR="00CB6151" w:rsidRPr="00CB6151" w14:paraId="3B59CF39" w14:textId="77777777" w:rsidTr="00CB6151">
        <w:trPr>
          <w:trHeight w:val="290"/>
        </w:trPr>
        <w:tc>
          <w:tcPr>
            <w:tcW w:w="1920" w:type="dxa"/>
            <w:tcBorders>
              <w:top w:val="nil"/>
              <w:left w:val="single" w:sz="8" w:space="0" w:color="FFFFFF"/>
              <w:bottom w:val="nil"/>
              <w:right w:val="single" w:sz="8" w:space="0" w:color="FFFFFF"/>
            </w:tcBorders>
            <w:shd w:val="clear" w:color="000000" w:fill="5B9BD5"/>
            <w:noWrap/>
            <w:vAlign w:val="center"/>
            <w:hideMark/>
          </w:tcPr>
          <w:p w14:paraId="41DAD2DD"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 </w:t>
            </w:r>
          </w:p>
        </w:tc>
        <w:tc>
          <w:tcPr>
            <w:tcW w:w="12060" w:type="dxa"/>
            <w:tcBorders>
              <w:top w:val="nil"/>
              <w:left w:val="nil"/>
              <w:bottom w:val="nil"/>
              <w:right w:val="single" w:sz="8" w:space="0" w:color="FFFFFF"/>
            </w:tcBorders>
            <w:shd w:val="clear" w:color="000000" w:fill="DEEAF6"/>
            <w:noWrap/>
            <w:vAlign w:val="center"/>
            <w:hideMark/>
          </w:tcPr>
          <w:p w14:paraId="02D83444" w14:textId="29A316E7" w:rsidR="00CB6151" w:rsidRPr="00CB6151" w:rsidRDefault="00CB6151" w:rsidP="00CB6151">
            <w:pPr>
              <w:numPr>
                <w:ilvl w:val="0"/>
                <w:numId w:val="25"/>
              </w:numPr>
              <w:spacing w:after="0" w:line="240" w:lineRule="auto"/>
              <w:rPr>
                <w:rFonts w:eastAsia="Times New Roman" w:cs="Calibri"/>
                <w:color w:val="000000"/>
                <w:lang w:eastAsia="pt-BR"/>
              </w:rPr>
            </w:pPr>
            <w:r w:rsidRPr="00CB6151">
              <w:rPr>
                <w:rFonts w:eastAsia="Times New Roman" w:cs="Calibri"/>
                <w:color w:val="000000"/>
                <w:lang w:eastAsia="pt-BR"/>
              </w:rPr>
              <w:t>O sistema exibe o menu das funcionalidades em que o usuário tem acesso.</w:t>
            </w:r>
          </w:p>
        </w:tc>
      </w:tr>
      <w:tr w:rsidR="00CB6151" w:rsidRPr="00CB6151" w14:paraId="02B40002" w14:textId="77777777" w:rsidTr="00CB6151">
        <w:trPr>
          <w:trHeight w:val="300"/>
        </w:trPr>
        <w:tc>
          <w:tcPr>
            <w:tcW w:w="1920" w:type="dxa"/>
            <w:tcBorders>
              <w:top w:val="nil"/>
              <w:left w:val="single" w:sz="8" w:space="0" w:color="FFFFFF"/>
              <w:bottom w:val="nil"/>
              <w:right w:val="single" w:sz="8" w:space="0" w:color="FFFFFF"/>
            </w:tcBorders>
            <w:shd w:val="clear" w:color="000000" w:fill="5B9BD5"/>
            <w:noWrap/>
            <w:vAlign w:val="center"/>
            <w:hideMark/>
          </w:tcPr>
          <w:p w14:paraId="7F6F923A"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 </w:t>
            </w:r>
          </w:p>
        </w:tc>
        <w:tc>
          <w:tcPr>
            <w:tcW w:w="12060" w:type="dxa"/>
            <w:tcBorders>
              <w:top w:val="nil"/>
              <w:left w:val="nil"/>
              <w:bottom w:val="nil"/>
              <w:right w:val="single" w:sz="8" w:space="0" w:color="FFFFFF"/>
            </w:tcBorders>
            <w:shd w:val="clear" w:color="000000" w:fill="DEEAF6"/>
            <w:noWrap/>
            <w:vAlign w:val="center"/>
            <w:hideMark/>
          </w:tcPr>
          <w:p w14:paraId="7649A7B7" w14:textId="23D48CAD" w:rsidR="00CB6151" w:rsidRPr="00CB6151" w:rsidRDefault="00CB6151" w:rsidP="00CB6151">
            <w:pPr>
              <w:numPr>
                <w:ilvl w:val="0"/>
                <w:numId w:val="25"/>
              </w:numPr>
              <w:spacing w:after="0" w:line="240" w:lineRule="auto"/>
              <w:rPr>
                <w:rFonts w:eastAsia="Times New Roman" w:cs="Calibri"/>
                <w:color w:val="000000"/>
                <w:lang w:eastAsia="pt-BR"/>
              </w:rPr>
            </w:pPr>
            <w:r w:rsidRPr="00CB6151">
              <w:rPr>
                <w:rFonts w:eastAsia="Times New Roman" w:cs="Calibri"/>
                <w:color w:val="000000"/>
                <w:lang w:eastAsia="pt-BR"/>
              </w:rPr>
              <w:t>O caso de uso é encerrado.</w:t>
            </w:r>
          </w:p>
        </w:tc>
      </w:tr>
      <w:tr w:rsidR="00CB6151" w:rsidRPr="00CB6151" w14:paraId="2B82EAD7" w14:textId="77777777" w:rsidTr="00CB6151">
        <w:trPr>
          <w:trHeight w:val="300"/>
        </w:trPr>
        <w:tc>
          <w:tcPr>
            <w:tcW w:w="1920" w:type="dxa"/>
            <w:tcBorders>
              <w:top w:val="single" w:sz="8" w:space="0" w:color="FFFFFF"/>
              <w:left w:val="single" w:sz="8" w:space="0" w:color="FFFFFF"/>
              <w:bottom w:val="nil"/>
              <w:right w:val="single" w:sz="8" w:space="0" w:color="FFFFFF"/>
            </w:tcBorders>
            <w:shd w:val="clear" w:color="000000" w:fill="5B9BD5"/>
            <w:noWrap/>
            <w:vAlign w:val="center"/>
            <w:hideMark/>
          </w:tcPr>
          <w:p w14:paraId="4E710F30"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Fluxos Alternativos:</w:t>
            </w:r>
          </w:p>
        </w:tc>
        <w:tc>
          <w:tcPr>
            <w:tcW w:w="12060" w:type="dxa"/>
            <w:tcBorders>
              <w:top w:val="nil"/>
              <w:left w:val="nil"/>
              <w:bottom w:val="nil"/>
              <w:right w:val="single" w:sz="8" w:space="0" w:color="FFFFFF"/>
            </w:tcBorders>
            <w:shd w:val="clear" w:color="000000" w:fill="DEEAF6"/>
            <w:noWrap/>
            <w:vAlign w:val="center"/>
            <w:hideMark/>
          </w:tcPr>
          <w:p w14:paraId="626082B3" w14:textId="77777777"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Não há.</w:t>
            </w:r>
          </w:p>
        </w:tc>
      </w:tr>
      <w:tr w:rsidR="00CB6151" w:rsidRPr="00CB6151" w14:paraId="53DFC8AF" w14:textId="77777777" w:rsidTr="00CB6151">
        <w:trPr>
          <w:trHeight w:val="290"/>
        </w:trPr>
        <w:tc>
          <w:tcPr>
            <w:tcW w:w="1920" w:type="dxa"/>
            <w:tcBorders>
              <w:top w:val="single" w:sz="8" w:space="0" w:color="FFFFFF"/>
              <w:left w:val="single" w:sz="8" w:space="0" w:color="FFFFFF"/>
              <w:bottom w:val="nil"/>
              <w:right w:val="single" w:sz="8" w:space="0" w:color="FFFFFF"/>
            </w:tcBorders>
            <w:shd w:val="clear" w:color="000000" w:fill="5B9BD5"/>
            <w:noWrap/>
            <w:vAlign w:val="center"/>
            <w:hideMark/>
          </w:tcPr>
          <w:p w14:paraId="5877FD77"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Erros/Exceções:</w:t>
            </w:r>
          </w:p>
        </w:tc>
        <w:tc>
          <w:tcPr>
            <w:tcW w:w="12060" w:type="dxa"/>
            <w:tcBorders>
              <w:top w:val="nil"/>
              <w:left w:val="nil"/>
              <w:bottom w:val="nil"/>
              <w:right w:val="single" w:sz="8" w:space="0" w:color="FFFFFF"/>
            </w:tcBorders>
            <w:shd w:val="clear" w:color="000000" w:fill="DEEAF6"/>
            <w:noWrap/>
            <w:vAlign w:val="center"/>
            <w:hideMark/>
          </w:tcPr>
          <w:p w14:paraId="0E43A363" w14:textId="300F45F1" w:rsidR="00CB6151" w:rsidRPr="00CB6151" w:rsidRDefault="00CB6151" w:rsidP="00CB6151">
            <w:pPr>
              <w:numPr>
                <w:ilvl w:val="0"/>
                <w:numId w:val="23"/>
              </w:numPr>
              <w:spacing w:after="0" w:line="240" w:lineRule="auto"/>
              <w:rPr>
                <w:rFonts w:eastAsia="Times New Roman" w:cs="Calibri"/>
                <w:color w:val="000000"/>
                <w:lang w:eastAsia="pt-BR"/>
              </w:rPr>
            </w:pPr>
            <w:r w:rsidRPr="00CB6151">
              <w:rPr>
                <w:rFonts w:eastAsia="Times New Roman" w:cs="Calibri"/>
                <w:color w:val="000000"/>
                <w:lang w:eastAsia="pt-BR"/>
              </w:rPr>
              <w:t>O Usuário já está cadastrado</w:t>
            </w:r>
          </w:p>
        </w:tc>
      </w:tr>
      <w:tr w:rsidR="00CB6151" w:rsidRPr="00CB6151" w14:paraId="1BD1BC1D" w14:textId="77777777" w:rsidTr="00CB6151">
        <w:trPr>
          <w:trHeight w:val="290"/>
        </w:trPr>
        <w:tc>
          <w:tcPr>
            <w:tcW w:w="1920" w:type="dxa"/>
            <w:tcBorders>
              <w:top w:val="nil"/>
              <w:left w:val="single" w:sz="8" w:space="0" w:color="FFFFFF"/>
              <w:bottom w:val="nil"/>
              <w:right w:val="single" w:sz="8" w:space="0" w:color="FFFFFF"/>
            </w:tcBorders>
            <w:shd w:val="clear" w:color="000000" w:fill="5B9BD5"/>
            <w:noWrap/>
            <w:vAlign w:val="center"/>
            <w:hideMark/>
          </w:tcPr>
          <w:p w14:paraId="4B22B27F"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 </w:t>
            </w:r>
          </w:p>
        </w:tc>
        <w:tc>
          <w:tcPr>
            <w:tcW w:w="12060" w:type="dxa"/>
            <w:tcBorders>
              <w:top w:val="nil"/>
              <w:left w:val="nil"/>
              <w:bottom w:val="nil"/>
              <w:right w:val="single" w:sz="8" w:space="0" w:color="FFFFFF"/>
            </w:tcBorders>
            <w:shd w:val="clear" w:color="000000" w:fill="DEEAF6"/>
            <w:noWrap/>
            <w:vAlign w:val="center"/>
            <w:hideMark/>
          </w:tcPr>
          <w:p w14:paraId="0D269293" w14:textId="54FAF85B"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 xml:space="preserve">2a. </w:t>
            </w:r>
            <w:r>
              <w:rPr>
                <w:rFonts w:eastAsia="Times New Roman" w:cs="Calibri"/>
                <w:color w:val="000000"/>
                <w:lang w:eastAsia="pt-BR"/>
              </w:rPr>
              <w:t xml:space="preserve">   </w:t>
            </w:r>
            <w:bookmarkStart w:id="9" w:name="_GoBack"/>
            <w:bookmarkEnd w:id="9"/>
            <w:r w:rsidRPr="00CB6151">
              <w:rPr>
                <w:rFonts w:eastAsia="Times New Roman" w:cs="Calibri"/>
                <w:color w:val="000000"/>
                <w:lang w:eastAsia="pt-BR"/>
              </w:rPr>
              <w:t>Plataforma mapeia cadastros e prossegue para ação 3.</w:t>
            </w:r>
          </w:p>
        </w:tc>
      </w:tr>
      <w:tr w:rsidR="00CB6151" w:rsidRPr="00CB6151" w14:paraId="12A83446" w14:textId="77777777" w:rsidTr="00CB6151">
        <w:trPr>
          <w:trHeight w:val="300"/>
        </w:trPr>
        <w:tc>
          <w:tcPr>
            <w:tcW w:w="1920" w:type="dxa"/>
            <w:tcBorders>
              <w:top w:val="nil"/>
              <w:left w:val="single" w:sz="8" w:space="0" w:color="FFFFFF"/>
              <w:bottom w:val="single" w:sz="8" w:space="0" w:color="FFFFFF"/>
              <w:right w:val="single" w:sz="8" w:space="0" w:color="FFFFFF"/>
            </w:tcBorders>
            <w:shd w:val="clear" w:color="000000" w:fill="5B9BD5"/>
            <w:noWrap/>
            <w:vAlign w:val="center"/>
            <w:hideMark/>
          </w:tcPr>
          <w:p w14:paraId="582A6C8A" w14:textId="77777777" w:rsidR="00CB6151" w:rsidRPr="00CB6151" w:rsidRDefault="00CB6151" w:rsidP="00CB6151">
            <w:pPr>
              <w:spacing w:after="0" w:line="240" w:lineRule="auto"/>
              <w:rPr>
                <w:rFonts w:eastAsia="Times New Roman" w:cs="Calibri"/>
                <w:b/>
                <w:bCs/>
                <w:color w:val="FFFFFF"/>
                <w:lang w:eastAsia="pt-BR"/>
              </w:rPr>
            </w:pPr>
            <w:r w:rsidRPr="00CB6151">
              <w:rPr>
                <w:rFonts w:eastAsia="Times New Roman" w:cs="Calibri"/>
                <w:b/>
                <w:bCs/>
                <w:color w:val="FFFFFF"/>
                <w:lang w:eastAsia="pt-BR"/>
              </w:rPr>
              <w:t> </w:t>
            </w:r>
          </w:p>
        </w:tc>
        <w:tc>
          <w:tcPr>
            <w:tcW w:w="12060" w:type="dxa"/>
            <w:tcBorders>
              <w:top w:val="nil"/>
              <w:left w:val="nil"/>
              <w:bottom w:val="single" w:sz="8" w:space="0" w:color="FFFFFF"/>
              <w:right w:val="single" w:sz="8" w:space="0" w:color="FFFFFF"/>
            </w:tcBorders>
            <w:shd w:val="clear" w:color="000000" w:fill="DEEAF6"/>
            <w:noWrap/>
            <w:vAlign w:val="center"/>
            <w:hideMark/>
          </w:tcPr>
          <w:p w14:paraId="6E92D953" w14:textId="77777777" w:rsidR="00CB6151" w:rsidRPr="00CB6151" w:rsidRDefault="00CB6151" w:rsidP="00CB6151">
            <w:pPr>
              <w:spacing w:after="0" w:line="240" w:lineRule="auto"/>
              <w:rPr>
                <w:rFonts w:eastAsia="Times New Roman" w:cs="Calibri"/>
                <w:color w:val="000000"/>
                <w:lang w:eastAsia="pt-BR"/>
              </w:rPr>
            </w:pPr>
            <w:r w:rsidRPr="00CB6151">
              <w:rPr>
                <w:rFonts w:eastAsia="Times New Roman" w:cs="Calibri"/>
                <w:color w:val="000000"/>
                <w:lang w:eastAsia="pt-BR"/>
              </w:rPr>
              <w:t> </w:t>
            </w:r>
          </w:p>
        </w:tc>
      </w:tr>
    </w:tbl>
    <w:p w14:paraId="212FC271" w14:textId="77777777" w:rsidR="00CB6151" w:rsidRDefault="00CB6151" w:rsidP="0096435A">
      <w:pPr>
        <w:suppressAutoHyphens/>
        <w:spacing w:line="360" w:lineRule="auto"/>
        <w:ind w:firstLine="709"/>
        <w:jc w:val="both"/>
        <w:rPr>
          <w:rFonts w:ascii="Arial" w:hAnsi="Arial" w:cs="Arial"/>
          <w:sz w:val="24"/>
          <w:szCs w:val="24"/>
          <w:lang w:eastAsia="pt-BR"/>
        </w:rPr>
      </w:pPr>
    </w:p>
    <w:p w14:paraId="1D655129" w14:textId="77777777" w:rsidR="0096435A" w:rsidRPr="000D402F" w:rsidRDefault="0096435A" w:rsidP="0096435A">
      <w:pPr>
        <w:suppressAutoHyphens/>
        <w:spacing w:line="360" w:lineRule="auto"/>
        <w:ind w:firstLine="709"/>
        <w:rPr>
          <w:rFonts w:ascii="Arial" w:hAnsi="Arial" w:cs="Arial"/>
          <w:sz w:val="24"/>
          <w:szCs w:val="24"/>
          <w:lang w:eastAsia="pt-BR"/>
        </w:rPr>
      </w:pPr>
    </w:p>
    <w:p w14:paraId="52E74C43" w14:textId="784D30E4" w:rsidR="0096435A" w:rsidRPr="0096435A" w:rsidRDefault="0096435A" w:rsidP="0096435A">
      <w:pPr>
        <w:pStyle w:val="Ttulo2"/>
        <w:rPr>
          <w:lang w:eastAsia="pt-BR"/>
        </w:rPr>
      </w:pPr>
      <w:bookmarkStart w:id="10" w:name="_Toc74532095"/>
      <w:r w:rsidRPr="0096435A">
        <w:rPr>
          <w:lang w:eastAsia="pt-BR"/>
        </w:rPr>
        <w:t>2</w:t>
      </w:r>
      <w:r>
        <w:rPr>
          <w:lang w:eastAsia="pt-BR"/>
        </w:rPr>
        <w:t>.</w:t>
      </w:r>
      <w:r w:rsidRPr="0096435A">
        <w:rPr>
          <w:lang w:eastAsia="pt-BR"/>
        </w:rPr>
        <w:t>4</w:t>
      </w:r>
      <w:r>
        <w:rPr>
          <w:lang w:eastAsia="pt-BR"/>
        </w:rPr>
        <w:t xml:space="preserve">. </w:t>
      </w:r>
      <w:r w:rsidR="00F64D64">
        <w:rPr>
          <w:lang w:val="pt-BR" w:eastAsia="pt-BR"/>
        </w:rPr>
        <w:t xml:space="preserve">Projeto de </w:t>
      </w:r>
      <w:r>
        <w:rPr>
          <w:lang w:eastAsia="pt-BR"/>
        </w:rPr>
        <w:t>Interface</w:t>
      </w:r>
      <w:bookmarkEnd w:id="10"/>
    </w:p>
    <w:p w14:paraId="69D03567" w14:textId="559F2A28" w:rsidR="0096435A" w:rsidRDefault="0096435A" w:rsidP="0096435A">
      <w:pPr>
        <w:suppressAutoHyphens/>
        <w:spacing w:after="0" w:line="360" w:lineRule="auto"/>
        <w:ind w:firstLine="709"/>
        <w:jc w:val="both"/>
        <w:rPr>
          <w:rFonts w:ascii="Arial" w:hAnsi="Arial" w:cs="Arial"/>
          <w:sz w:val="24"/>
          <w:szCs w:val="24"/>
        </w:rPr>
      </w:pPr>
      <w:r>
        <w:rPr>
          <w:rFonts w:ascii="Arial" w:hAnsi="Arial" w:cs="Arial"/>
          <w:sz w:val="24"/>
          <w:szCs w:val="24"/>
        </w:rPr>
        <w:t xml:space="preserve">Apresente </w:t>
      </w:r>
      <w:r w:rsidR="00E54111">
        <w:rPr>
          <w:rFonts w:ascii="Arial" w:hAnsi="Arial" w:cs="Arial"/>
          <w:sz w:val="24"/>
          <w:szCs w:val="24"/>
        </w:rPr>
        <w:t xml:space="preserve">o fluxo do usuário no sistema e </w:t>
      </w:r>
      <w:r>
        <w:rPr>
          <w:rFonts w:ascii="Arial" w:hAnsi="Arial" w:cs="Arial"/>
          <w:sz w:val="24"/>
          <w:szCs w:val="24"/>
        </w:rPr>
        <w:t>o layout das interfaces, incluindo uma descrição dos campos e comandos em cada uma delas. Como forma de layout, use um wireframes ou as interfaces já implementadas.</w:t>
      </w:r>
    </w:p>
    <w:p w14:paraId="739DA11B" w14:textId="39E21BC3" w:rsidR="0096435A" w:rsidRDefault="00E54111" w:rsidP="0096435A">
      <w:pPr>
        <w:suppressAutoHyphens/>
        <w:spacing w:after="0" w:line="360" w:lineRule="auto"/>
        <w:ind w:firstLine="709"/>
        <w:jc w:val="both"/>
        <w:rPr>
          <w:rFonts w:ascii="Arial" w:hAnsi="Arial" w:cs="Arial"/>
          <w:sz w:val="24"/>
          <w:szCs w:val="24"/>
        </w:rPr>
      </w:pPr>
      <w:r>
        <w:rPr>
          <w:rFonts w:ascii="Arial" w:hAnsi="Arial" w:cs="Arial"/>
          <w:sz w:val="24"/>
          <w:szCs w:val="24"/>
        </w:rPr>
        <w:t>Se necessário, u</w:t>
      </w:r>
      <w:r w:rsidR="0096435A">
        <w:rPr>
          <w:rFonts w:ascii="Arial" w:hAnsi="Arial" w:cs="Arial"/>
          <w:sz w:val="24"/>
          <w:szCs w:val="24"/>
        </w:rPr>
        <w:t>se um diagrama de estados para representar o comportamento d</w:t>
      </w:r>
      <w:r w:rsidR="00F64D64">
        <w:rPr>
          <w:rFonts w:ascii="Arial" w:hAnsi="Arial" w:cs="Arial"/>
          <w:sz w:val="24"/>
          <w:szCs w:val="24"/>
        </w:rPr>
        <w:t>e uma</w:t>
      </w:r>
      <w:r w:rsidR="0096435A">
        <w:rPr>
          <w:rFonts w:ascii="Arial" w:hAnsi="Arial" w:cs="Arial"/>
          <w:sz w:val="24"/>
          <w:szCs w:val="24"/>
        </w:rPr>
        <w:t xml:space="preserve"> interface</w:t>
      </w:r>
      <w:r>
        <w:rPr>
          <w:rFonts w:ascii="Arial" w:hAnsi="Arial" w:cs="Arial"/>
          <w:sz w:val="24"/>
          <w:szCs w:val="24"/>
        </w:rPr>
        <w:t xml:space="preserve"> ou fluxo de um processo associado à funcionalidade em questão</w:t>
      </w:r>
      <w:r w:rsidR="0096435A">
        <w:rPr>
          <w:rFonts w:ascii="Arial" w:hAnsi="Arial" w:cs="Arial"/>
          <w:sz w:val="24"/>
          <w:szCs w:val="24"/>
        </w:rPr>
        <w:t>.</w:t>
      </w:r>
    </w:p>
    <w:p w14:paraId="013A9035" w14:textId="77777777" w:rsidR="000D402F" w:rsidRDefault="000D402F" w:rsidP="000D402F">
      <w:pPr>
        <w:suppressAutoHyphens/>
        <w:spacing w:line="360" w:lineRule="auto"/>
        <w:ind w:firstLine="709"/>
        <w:rPr>
          <w:rFonts w:ascii="Arial" w:hAnsi="Arial" w:cs="Arial"/>
          <w:sz w:val="24"/>
          <w:szCs w:val="24"/>
          <w:lang w:eastAsia="pt-BR"/>
        </w:rPr>
      </w:pPr>
    </w:p>
    <w:p w14:paraId="3EBAFD6C" w14:textId="77777777" w:rsidR="005937E5" w:rsidRDefault="005937E5" w:rsidP="005937E5">
      <w:pPr>
        <w:pStyle w:val="Ttulo2"/>
        <w:rPr>
          <w:lang w:eastAsia="pt-BR"/>
        </w:rPr>
      </w:pPr>
      <w:bookmarkStart w:id="11" w:name="_Toc74532096"/>
      <w:r>
        <w:rPr>
          <w:lang w:eastAsia="pt-BR"/>
        </w:rPr>
        <w:t>2.</w:t>
      </w:r>
      <w:r w:rsidR="0096435A">
        <w:rPr>
          <w:lang w:val="pt-BR" w:eastAsia="pt-BR"/>
        </w:rPr>
        <w:t>5</w:t>
      </w:r>
      <w:r>
        <w:rPr>
          <w:lang w:eastAsia="pt-BR"/>
        </w:rPr>
        <w:t>. Diagrama de classes</w:t>
      </w:r>
      <w:bookmarkEnd w:id="11"/>
    </w:p>
    <w:p w14:paraId="19733EFD" w14:textId="324FE01B" w:rsidR="005937E5" w:rsidRDefault="005937E5" w:rsidP="00F64D64">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Apresente o diagrama de classes da aplicação web, descrevendo, sucintamente, as classes e as relações entre elas.</w:t>
      </w:r>
    </w:p>
    <w:p w14:paraId="16B0025E" w14:textId="77777777" w:rsidR="00B9677D" w:rsidRDefault="00B9677D" w:rsidP="005937E5">
      <w:pPr>
        <w:suppressAutoHyphens/>
        <w:spacing w:line="360" w:lineRule="auto"/>
        <w:ind w:firstLine="709"/>
        <w:rPr>
          <w:rFonts w:ascii="Arial" w:hAnsi="Arial" w:cs="Arial"/>
          <w:sz w:val="24"/>
          <w:szCs w:val="24"/>
          <w:lang w:eastAsia="pt-BR"/>
        </w:rPr>
      </w:pPr>
    </w:p>
    <w:p w14:paraId="75443870" w14:textId="77777777" w:rsidR="000D402F" w:rsidRPr="000D402F" w:rsidRDefault="000D402F" w:rsidP="000D402F">
      <w:pPr>
        <w:pStyle w:val="Ttulo1"/>
        <w:suppressAutoHyphens/>
        <w:rPr>
          <w:lang w:val="pt-BR" w:eastAsia="pt-BR"/>
        </w:rPr>
      </w:pPr>
      <w:bookmarkStart w:id="12" w:name="_Toc74532097"/>
      <w:r>
        <w:rPr>
          <w:lang w:val="pt-BR" w:eastAsia="pt-BR"/>
        </w:rPr>
        <w:t>3</w:t>
      </w:r>
      <w:r w:rsidRPr="000D402F">
        <w:rPr>
          <w:lang w:val="pt-BR" w:eastAsia="pt-BR"/>
        </w:rPr>
        <w:t xml:space="preserve">. </w:t>
      </w:r>
      <w:r>
        <w:rPr>
          <w:lang w:val="pt-BR" w:eastAsia="pt-BR"/>
        </w:rPr>
        <w:t>Projeto</w:t>
      </w:r>
      <w:bookmarkEnd w:id="12"/>
    </w:p>
    <w:p w14:paraId="55361A4C" w14:textId="77777777" w:rsidR="000D402F" w:rsidRPr="000D402F" w:rsidRDefault="000D402F" w:rsidP="000D402F">
      <w:pPr>
        <w:suppressAutoHyphens/>
        <w:spacing w:line="360" w:lineRule="auto"/>
        <w:ind w:firstLine="709"/>
        <w:rPr>
          <w:rFonts w:ascii="Arial" w:hAnsi="Arial" w:cs="Arial"/>
          <w:sz w:val="24"/>
          <w:szCs w:val="24"/>
          <w:lang w:eastAsia="pt-BR"/>
        </w:rPr>
      </w:pPr>
    </w:p>
    <w:p w14:paraId="179BA7F5" w14:textId="77777777" w:rsidR="000D402F" w:rsidRPr="00683072" w:rsidRDefault="000D402F" w:rsidP="000D402F">
      <w:pPr>
        <w:pStyle w:val="Ttulo2"/>
        <w:rPr>
          <w:lang w:val="pt-BR" w:eastAsia="pt-BR"/>
        </w:rPr>
      </w:pPr>
      <w:bookmarkStart w:id="13" w:name="_Toc74532098"/>
      <w:r>
        <w:rPr>
          <w:lang w:eastAsia="pt-BR"/>
        </w:rPr>
        <w:t>3.1. Arquitetura d</w:t>
      </w:r>
      <w:r w:rsidR="00683072">
        <w:rPr>
          <w:lang w:val="pt-BR" w:eastAsia="pt-BR"/>
        </w:rPr>
        <w:t>e</w:t>
      </w:r>
      <w:r>
        <w:rPr>
          <w:lang w:eastAsia="pt-BR"/>
        </w:rPr>
        <w:t xml:space="preserve"> </w:t>
      </w:r>
      <w:r w:rsidR="00683072" w:rsidRPr="00683072">
        <w:rPr>
          <w:i/>
          <w:lang w:val="pt-BR" w:eastAsia="pt-BR"/>
        </w:rPr>
        <w:t>software</w:t>
      </w:r>
      <w:bookmarkEnd w:id="13"/>
    </w:p>
    <w:p w14:paraId="785DFEF3" w14:textId="77777777" w:rsidR="00F64D64" w:rsidRDefault="00E54111" w:rsidP="000D402F">
      <w:pPr>
        <w:suppressAutoHyphens/>
        <w:spacing w:after="0" w:line="360" w:lineRule="auto"/>
        <w:ind w:firstLine="709"/>
        <w:jc w:val="both"/>
        <w:rPr>
          <w:rFonts w:ascii="Arial" w:hAnsi="Arial" w:cs="Arial"/>
          <w:sz w:val="24"/>
          <w:szCs w:val="24"/>
        </w:rPr>
      </w:pPr>
      <w:r>
        <w:rPr>
          <w:rFonts w:ascii="Arial" w:hAnsi="Arial" w:cs="Arial"/>
          <w:sz w:val="24"/>
          <w:szCs w:val="24"/>
        </w:rPr>
        <w:t xml:space="preserve">Descreva </w:t>
      </w:r>
      <w:r w:rsidR="00BE760E" w:rsidRPr="000D402F">
        <w:rPr>
          <w:rFonts w:ascii="Arial" w:hAnsi="Arial" w:cs="Arial"/>
          <w:sz w:val="24"/>
          <w:szCs w:val="24"/>
        </w:rPr>
        <w:t>o padrão arquitetural que sua aplicação adotará (cliente-servidor, MVC, P2P, etc.)</w:t>
      </w:r>
      <w:r>
        <w:rPr>
          <w:rFonts w:ascii="Arial" w:hAnsi="Arial" w:cs="Arial"/>
          <w:sz w:val="24"/>
          <w:szCs w:val="24"/>
        </w:rPr>
        <w:t xml:space="preserve">, justificando a escolha de cada opção tecnológica. </w:t>
      </w:r>
    </w:p>
    <w:p w14:paraId="23432C92" w14:textId="3DE360EC" w:rsidR="006F6708" w:rsidRDefault="00E54111" w:rsidP="00F64D64">
      <w:pPr>
        <w:suppressAutoHyphens/>
        <w:spacing w:after="0" w:line="360" w:lineRule="auto"/>
        <w:ind w:firstLine="709"/>
        <w:jc w:val="both"/>
        <w:rPr>
          <w:rFonts w:ascii="Arial" w:hAnsi="Arial" w:cs="Arial"/>
          <w:sz w:val="24"/>
          <w:szCs w:val="24"/>
        </w:rPr>
      </w:pPr>
      <w:r>
        <w:rPr>
          <w:rFonts w:ascii="Arial" w:hAnsi="Arial" w:cs="Arial"/>
          <w:sz w:val="24"/>
          <w:szCs w:val="24"/>
        </w:rPr>
        <w:t xml:space="preserve">Apresente diagramas que retratem a arquitetura da solução (recomenda-se o </w:t>
      </w:r>
      <w:hyperlink r:id="rId9" w:history="1">
        <w:r w:rsidRPr="00E54111">
          <w:rPr>
            <w:rStyle w:val="Hyperlink"/>
            <w:rFonts w:ascii="Arial" w:hAnsi="Arial" w:cs="Arial"/>
            <w:sz w:val="24"/>
            <w:szCs w:val="24"/>
          </w:rPr>
          <w:t>modelo C4</w:t>
        </w:r>
      </w:hyperlink>
      <w:r>
        <w:rPr>
          <w:rFonts w:ascii="Arial" w:hAnsi="Arial" w:cs="Arial"/>
          <w:sz w:val="24"/>
          <w:szCs w:val="24"/>
        </w:rPr>
        <w:t>)</w:t>
      </w:r>
      <w:r w:rsidR="00F64D64">
        <w:rPr>
          <w:rFonts w:ascii="Arial" w:hAnsi="Arial" w:cs="Arial"/>
          <w:sz w:val="24"/>
          <w:szCs w:val="24"/>
        </w:rPr>
        <w:t xml:space="preserve"> com </w:t>
      </w:r>
      <w:r w:rsidR="006F6708" w:rsidRPr="000D402F">
        <w:rPr>
          <w:rFonts w:ascii="Arial" w:hAnsi="Arial" w:cs="Arial"/>
          <w:sz w:val="24"/>
          <w:szCs w:val="24"/>
        </w:rPr>
        <w:t>os componentes planejados para a sua aplicação Web, tanto aqueles que serão executados do lado do cliente quanto do lado do servidor e como será a relação entre eles.</w:t>
      </w:r>
    </w:p>
    <w:p w14:paraId="6311AFAF" w14:textId="312B1C25" w:rsidR="00683072" w:rsidRPr="000D402F" w:rsidRDefault="00683072" w:rsidP="000D402F">
      <w:pPr>
        <w:suppressAutoHyphens/>
        <w:spacing w:after="0" w:line="360" w:lineRule="auto"/>
        <w:ind w:firstLine="709"/>
        <w:jc w:val="both"/>
        <w:rPr>
          <w:rFonts w:ascii="Arial" w:hAnsi="Arial" w:cs="Arial"/>
          <w:sz w:val="24"/>
          <w:szCs w:val="24"/>
        </w:rPr>
      </w:pPr>
    </w:p>
    <w:p w14:paraId="388DB3D4" w14:textId="77777777" w:rsidR="00830285" w:rsidRDefault="00830285" w:rsidP="000D402F">
      <w:pPr>
        <w:suppressAutoHyphens/>
        <w:spacing w:after="0" w:line="360" w:lineRule="auto"/>
        <w:jc w:val="both"/>
        <w:rPr>
          <w:rFonts w:ascii="Arial" w:hAnsi="Arial" w:cs="Arial"/>
          <w:sz w:val="24"/>
          <w:szCs w:val="24"/>
        </w:rPr>
      </w:pPr>
    </w:p>
    <w:p w14:paraId="2F388B08" w14:textId="77777777" w:rsidR="0041637A" w:rsidRPr="000D402F" w:rsidRDefault="0041637A" w:rsidP="0041637A">
      <w:pPr>
        <w:pStyle w:val="Ttulo2"/>
        <w:rPr>
          <w:lang w:val="pt-BR" w:eastAsia="pt-BR"/>
        </w:rPr>
      </w:pPr>
      <w:bookmarkStart w:id="14" w:name="_Toc74532099"/>
      <w:r>
        <w:rPr>
          <w:lang w:eastAsia="pt-BR"/>
        </w:rPr>
        <w:t>3.2. Arquitetura da informação</w:t>
      </w:r>
      <w:bookmarkEnd w:id="14"/>
    </w:p>
    <w:p w14:paraId="0AAE5FF8" w14:textId="7D3C217B" w:rsidR="0041637A" w:rsidRDefault="0041637A" w:rsidP="0041637A">
      <w:pPr>
        <w:suppressAutoHyphens/>
        <w:spacing w:after="0" w:line="360" w:lineRule="auto"/>
        <w:ind w:firstLine="709"/>
        <w:jc w:val="both"/>
        <w:rPr>
          <w:rFonts w:ascii="Arial" w:hAnsi="Arial" w:cs="Arial"/>
          <w:sz w:val="24"/>
          <w:szCs w:val="24"/>
        </w:rPr>
      </w:pPr>
      <w:r>
        <w:rPr>
          <w:rFonts w:ascii="Arial" w:hAnsi="Arial" w:cs="Arial"/>
          <w:sz w:val="24"/>
          <w:szCs w:val="24"/>
        </w:rPr>
        <w:t>Descreva como a informação estará organizada na aplicação – hierarquias, categorias, rótulos (palavras-chave), etc.</w:t>
      </w:r>
      <w:r w:rsidR="00F64D64">
        <w:rPr>
          <w:rFonts w:ascii="Arial" w:hAnsi="Arial" w:cs="Arial"/>
          <w:sz w:val="24"/>
          <w:szCs w:val="24"/>
        </w:rPr>
        <w:t xml:space="preserve"> </w:t>
      </w:r>
    </w:p>
    <w:p w14:paraId="6441A563" w14:textId="78E75E15" w:rsidR="0041637A" w:rsidRPr="000D402F" w:rsidRDefault="0041637A" w:rsidP="0041637A">
      <w:pPr>
        <w:suppressAutoHyphens/>
        <w:spacing w:after="0" w:line="360" w:lineRule="auto"/>
        <w:ind w:firstLine="709"/>
        <w:jc w:val="both"/>
        <w:rPr>
          <w:rFonts w:ascii="Arial" w:hAnsi="Arial" w:cs="Arial"/>
          <w:sz w:val="24"/>
          <w:szCs w:val="24"/>
        </w:rPr>
      </w:pPr>
      <w:r>
        <w:rPr>
          <w:rFonts w:ascii="Arial" w:hAnsi="Arial" w:cs="Arial"/>
          <w:sz w:val="24"/>
          <w:szCs w:val="24"/>
        </w:rPr>
        <w:t>Descreva também como será a navegação pelo espaço de navegação</w:t>
      </w:r>
      <w:r w:rsidR="00F64D64">
        <w:rPr>
          <w:rFonts w:ascii="Arial" w:hAnsi="Arial" w:cs="Arial"/>
          <w:sz w:val="24"/>
          <w:szCs w:val="24"/>
        </w:rPr>
        <w:t xml:space="preserve">, </w:t>
      </w:r>
      <w:r>
        <w:rPr>
          <w:rFonts w:ascii="Arial" w:hAnsi="Arial" w:cs="Arial"/>
          <w:sz w:val="24"/>
          <w:szCs w:val="24"/>
        </w:rPr>
        <w:t>os mecanismos de busca e de recuperação de informações.</w:t>
      </w:r>
      <w:r w:rsidR="00F64D64" w:rsidRPr="00F64D64">
        <w:rPr>
          <w:rFonts w:ascii="Arial" w:hAnsi="Arial" w:cs="Arial"/>
          <w:sz w:val="24"/>
          <w:szCs w:val="24"/>
        </w:rPr>
        <w:t xml:space="preserve"> </w:t>
      </w:r>
      <w:r w:rsidR="00F64D64">
        <w:rPr>
          <w:rFonts w:ascii="Arial" w:hAnsi="Arial" w:cs="Arial"/>
          <w:sz w:val="24"/>
          <w:szCs w:val="24"/>
        </w:rPr>
        <w:t>Opcionalmente inclua um diagrama hierárquico que mostre como as funcionalidades estão distribuídas pelo sistema.</w:t>
      </w:r>
    </w:p>
    <w:p w14:paraId="5EDF7356" w14:textId="77777777" w:rsidR="00136D11" w:rsidRDefault="00136D11" w:rsidP="00136D11">
      <w:pPr>
        <w:suppressAutoHyphens/>
        <w:spacing w:after="0" w:line="360" w:lineRule="auto"/>
        <w:jc w:val="both"/>
        <w:rPr>
          <w:rFonts w:ascii="Arial" w:hAnsi="Arial" w:cs="Arial"/>
          <w:sz w:val="24"/>
          <w:szCs w:val="24"/>
        </w:rPr>
      </w:pPr>
    </w:p>
    <w:p w14:paraId="3D588AE6" w14:textId="77777777" w:rsidR="00830285" w:rsidRPr="000D402F" w:rsidRDefault="00136D11" w:rsidP="00136D11">
      <w:pPr>
        <w:pStyle w:val="Ttulo1"/>
        <w:rPr>
          <w:lang w:eastAsia="pt-BR"/>
        </w:rPr>
      </w:pPr>
      <w:bookmarkStart w:id="15" w:name="_Toc74532100"/>
      <w:r>
        <w:rPr>
          <w:lang w:eastAsia="pt-BR"/>
        </w:rPr>
        <w:t>4</w:t>
      </w:r>
      <w:r w:rsidR="0041637A">
        <w:rPr>
          <w:lang w:eastAsia="pt-BR"/>
        </w:rPr>
        <w:t>.</w:t>
      </w:r>
      <w:r w:rsidR="00830285" w:rsidRPr="000D402F">
        <w:rPr>
          <w:lang w:eastAsia="pt-BR"/>
        </w:rPr>
        <w:t xml:space="preserve"> </w:t>
      </w:r>
      <w:r>
        <w:rPr>
          <w:lang w:eastAsia="pt-BR"/>
        </w:rPr>
        <w:t>Testes</w:t>
      </w:r>
      <w:bookmarkEnd w:id="15"/>
    </w:p>
    <w:p w14:paraId="018A666B" w14:textId="0D4B283B" w:rsidR="00566628" w:rsidRPr="000D402F" w:rsidRDefault="00136D11" w:rsidP="000D402F">
      <w:pPr>
        <w:suppressAutoHyphens/>
        <w:spacing w:after="0" w:line="360" w:lineRule="auto"/>
        <w:ind w:firstLine="709"/>
        <w:jc w:val="both"/>
        <w:rPr>
          <w:rFonts w:ascii="Arial" w:eastAsia="Times New Roman" w:hAnsi="Arial" w:cs="Arial"/>
          <w:sz w:val="24"/>
          <w:szCs w:val="24"/>
          <w:lang w:eastAsia="pt-BR"/>
        </w:rPr>
      </w:pPr>
      <w:r>
        <w:rPr>
          <w:rFonts w:ascii="Arial" w:hAnsi="Arial" w:cs="Arial"/>
          <w:sz w:val="24"/>
          <w:szCs w:val="24"/>
        </w:rPr>
        <w:t xml:space="preserve">Apresente </w:t>
      </w:r>
      <w:r w:rsidR="00F64D64">
        <w:rPr>
          <w:rFonts w:ascii="Arial" w:hAnsi="Arial" w:cs="Arial"/>
          <w:sz w:val="24"/>
          <w:szCs w:val="24"/>
        </w:rPr>
        <w:t xml:space="preserve">os planos de testes (testes de software, testes heurísticos ou testes de usabilidade) além dos registros de </w:t>
      </w:r>
      <w:r>
        <w:rPr>
          <w:rFonts w:ascii="Arial" w:hAnsi="Arial" w:cs="Arial"/>
          <w:sz w:val="24"/>
          <w:szCs w:val="24"/>
        </w:rPr>
        <w:t xml:space="preserve">testes realizados em sua aplicação </w:t>
      </w:r>
      <w:r w:rsidR="00F64D64">
        <w:rPr>
          <w:rFonts w:ascii="Arial" w:hAnsi="Arial" w:cs="Arial"/>
          <w:sz w:val="24"/>
          <w:szCs w:val="24"/>
        </w:rPr>
        <w:t>W</w:t>
      </w:r>
      <w:r>
        <w:rPr>
          <w:rFonts w:ascii="Arial" w:hAnsi="Arial" w:cs="Arial"/>
          <w:sz w:val="24"/>
          <w:szCs w:val="24"/>
        </w:rPr>
        <w:t>eb</w:t>
      </w:r>
      <w:r w:rsidR="00562902">
        <w:rPr>
          <w:rFonts w:ascii="Arial" w:eastAsia="Times New Roman" w:hAnsi="Arial" w:cs="Arial"/>
          <w:sz w:val="24"/>
          <w:szCs w:val="24"/>
          <w:lang w:eastAsia="pt-BR"/>
        </w:rPr>
        <w:t>.</w:t>
      </w:r>
    </w:p>
    <w:p w14:paraId="3587BA77" w14:textId="77777777" w:rsidR="00566628" w:rsidRPr="000D402F" w:rsidRDefault="00566628" w:rsidP="000D402F">
      <w:pPr>
        <w:suppressAutoHyphens/>
        <w:spacing w:after="0" w:line="360" w:lineRule="auto"/>
        <w:ind w:firstLine="709"/>
        <w:jc w:val="both"/>
        <w:rPr>
          <w:rFonts w:cs="Calibri"/>
          <w:i/>
          <w:sz w:val="24"/>
          <w:szCs w:val="24"/>
        </w:rPr>
      </w:pPr>
    </w:p>
    <w:p w14:paraId="3309256C" w14:textId="0E1E06BF" w:rsidR="00136D11" w:rsidRPr="00B9677D" w:rsidRDefault="00136D11" w:rsidP="00136D11">
      <w:pPr>
        <w:pStyle w:val="Ttulo1"/>
        <w:rPr>
          <w:lang w:val="pt-BR" w:eastAsia="pt-BR"/>
        </w:rPr>
      </w:pPr>
      <w:bookmarkStart w:id="16" w:name="_Toc74532101"/>
      <w:r>
        <w:rPr>
          <w:lang w:eastAsia="pt-BR"/>
        </w:rPr>
        <w:t>5.</w:t>
      </w:r>
      <w:r w:rsidRPr="000D402F">
        <w:rPr>
          <w:lang w:eastAsia="pt-BR"/>
        </w:rPr>
        <w:t xml:space="preserve"> </w:t>
      </w:r>
      <w:r>
        <w:rPr>
          <w:lang w:eastAsia="pt-BR"/>
        </w:rPr>
        <w:t>URL</w:t>
      </w:r>
      <w:r w:rsidR="00B9677D">
        <w:rPr>
          <w:lang w:val="pt-BR" w:eastAsia="pt-BR"/>
        </w:rPr>
        <w:t>s</w:t>
      </w:r>
      <w:bookmarkEnd w:id="16"/>
    </w:p>
    <w:p w14:paraId="00ED7C66" w14:textId="77777777" w:rsidR="00136D11" w:rsidRDefault="00136D11" w:rsidP="00683072">
      <w:pPr>
        <w:suppressAutoHyphens/>
        <w:spacing w:after="0" w:line="360" w:lineRule="auto"/>
        <w:jc w:val="both"/>
        <w:rPr>
          <w:rFonts w:ascii="Arial" w:hAnsi="Arial" w:cs="Arial"/>
          <w:sz w:val="24"/>
          <w:szCs w:val="24"/>
        </w:rPr>
      </w:pPr>
    </w:p>
    <w:p w14:paraId="31CA1891" w14:textId="77777777" w:rsidR="00683072" w:rsidRPr="00683072" w:rsidRDefault="00683072" w:rsidP="00683072">
      <w:pPr>
        <w:pStyle w:val="Ttulo2"/>
        <w:rPr>
          <w:lang w:val="pt-BR" w:eastAsia="pt-BR"/>
        </w:rPr>
      </w:pPr>
      <w:bookmarkStart w:id="17" w:name="_Toc74532102"/>
      <w:r>
        <w:rPr>
          <w:lang w:val="pt-BR" w:eastAsia="pt-BR"/>
        </w:rPr>
        <w:t>5</w:t>
      </w:r>
      <w:r>
        <w:rPr>
          <w:lang w:eastAsia="pt-BR"/>
        </w:rPr>
        <w:t>.</w:t>
      </w:r>
      <w:r>
        <w:rPr>
          <w:lang w:val="pt-BR" w:eastAsia="pt-BR"/>
        </w:rPr>
        <w:t>1</w:t>
      </w:r>
      <w:r>
        <w:rPr>
          <w:lang w:eastAsia="pt-BR"/>
        </w:rPr>
        <w:t xml:space="preserve">. </w:t>
      </w:r>
      <w:r>
        <w:rPr>
          <w:lang w:val="pt-BR" w:eastAsia="pt-BR"/>
        </w:rPr>
        <w:t>Aplicação web</w:t>
      </w:r>
      <w:bookmarkEnd w:id="17"/>
    </w:p>
    <w:p w14:paraId="4A1637C2" w14:textId="77777777" w:rsidR="00136D11" w:rsidRDefault="00136D11" w:rsidP="00683072">
      <w:pPr>
        <w:suppressAutoHyphens/>
        <w:spacing w:after="0" w:line="360" w:lineRule="auto"/>
        <w:ind w:firstLine="709"/>
        <w:jc w:val="both"/>
        <w:rPr>
          <w:rFonts w:ascii="Arial" w:eastAsia="Times New Roman" w:hAnsi="Arial" w:cs="Arial"/>
          <w:sz w:val="24"/>
          <w:szCs w:val="24"/>
          <w:lang w:eastAsia="pt-BR"/>
        </w:rPr>
      </w:pPr>
      <w:r>
        <w:rPr>
          <w:rFonts w:ascii="Arial" w:hAnsi="Arial" w:cs="Arial"/>
          <w:sz w:val="24"/>
          <w:szCs w:val="24"/>
        </w:rPr>
        <w:t>Apresente o endereço em que sua aplicação web está hospedada, além de quaisquer orientações e restrições (ex.: senha) para usá-la.</w:t>
      </w:r>
    </w:p>
    <w:p w14:paraId="5165EDCC" w14:textId="77777777" w:rsidR="00683072" w:rsidRDefault="00683072" w:rsidP="00683072">
      <w:pPr>
        <w:suppressAutoHyphens/>
        <w:spacing w:after="0" w:line="360" w:lineRule="auto"/>
        <w:jc w:val="both"/>
        <w:rPr>
          <w:rFonts w:ascii="Arial" w:eastAsia="Times New Roman" w:hAnsi="Arial" w:cs="Arial"/>
          <w:sz w:val="24"/>
          <w:szCs w:val="24"/>
          <w:lang w:eastAsia="pt-BR"/>
        </w:rPr>
      </w:pPr>
    </w:p>
    <w:p w14:paraId="4E6084DF" w14:textId="77777777" w:rsidR="00683072" w:rsidRPr="00683072" w:rsidRDefault="00683072" w:rsidP="00683072">
      <w:pPr>
        <w:pStyle w:val="Ttulo2"/>
        <w:rPr>
          <w:lang w:val="pt-BR" w:eastAsia="pt-BR"/>
        </w:rPr>
      </w:pPr>
      <w:bookmarkStart w:id="18" w:name="_Toc74532103"/>
      <w:r>
        <w:rPr>
          <w:lang w:val="pt-BR" w:eastAsia="pt-BR"/>
        </w:rPr>
        <w:t>5</w:t>
      </w:r>
      <w:r>
        <w:rPr>
          <w:lang w:eastAsia="pt-BR"/>
        </w:rPr>
        <w:t>.</w:t>
      </w:r>
      <w:r>
        <w:rPr>
          <w:lang w:val="pt-BR" w:eastAsia="pt-BR"/>
        </w:rPr>
        <w:t>2</w:t>
      </w:r>
      <w:r>
        <w:rPr>
          <w:lang w:eastAsia="pt-BR"/>
        </w:rPr>
        <w:t xml:space="preserve">. </w:t>
      </w:r>
      <w:r>
        <w:rPr>
          <w:lang w:val="pt-BR" w:eastAsia="pt-BR"/>
        </w:rPr>
        <w:t>Repositório código-fonte</w:t>
      </w:r>
      <w:bookmarkEnd w:id="18"/>
    </w:p>
    <w:p w14:paraId="23CAECC7" w14:textId="6D745970" w:rsidR="00683072" w:rsidRDefault="00683072" w:rsidP="0047572E">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Inclua o código da sua aplicação web em um repositório e indique a URL. A inclusão desse código servirá como base para garantir a autenticidade dos trabalhos.</w:t>
      </w:r>
    </w:p>
    <w:p w14:paraId="239812F4" w14:textId="1C1BD876" w:rsidR="0047572E" w:rsidRDefault="0047572E" w:rsidP="00683072">
      <w:pPr>
        <w:suppressAutoHyphens/>
        <w:spacing w:after="0" w:line="360" w:lineRule="auto"/>
        <w:jc w:val="both"/>
        <w:rPr>
          <w:rFonts w:ascii="Arial" w:eastAsia="Times New Roman" w:hAnsi="Arial" w:cs="Arial"/>
          <w:sz w:val="24"/>
          <w:szCs w:val="24"/>
          <w:lang w:eastAsia="pt-BR"/>
        </w:rPr>
      </w:pPr>
    </w:p>
    <w:p w14:paraId="3F2C9D57" w14:textId="67B3AB52" w:rsidR="0047572E" w:rsidRPr="00683072" w:rsidRDefault="0047572E" w:rsidP="0047572E">
      <w:pPr>
        <w:pStyle w:val="Ttulo2"/>
        <w:rPr>
          <w:lang w:val="pt-BR" w:eastAsia="pt-BR"/>
        </w:rPr>
      </w:pPr>
      <w:bookmarkStart w:id="19" w:name="_Toc74532104"/>
      <w:r>
        <w:rPr>
          <w:lang w:val="pt-BR" w:eastAsia="pt-BR"/>
        </w:rPr>
        <w:t>5</w:t>
      </w:r>
      <w:r>
        <w:rPr>
          <w:lang w:eastAsia="pt-BR"/>
        </w:rPr>
        <w:t>.</w:t>
      </w:r>
      <w:r>
        <w:rPr>
          <w:lang w:val="pt-BR" w:eastAsia="pt-BR"/>
        </w:rPr>
        <w:t>3</w:t>
      </w:r>
      <w:r>
        <w:rPr>
          <w:lang w:eastAsia="pt-BR"/>
        </w:rPr>
        <w:t xml:space="preserve">. </w:t>
      </w:r>
      <w:r>
        <w:rPr>
          <w:lang w:val="pt-BR" w:eastAsia="pt-BR"/>
        </w:rPr>
        <w:t>Vídeo de apresentação do trabalho</w:t>
      </w:r>
      <w:bookmarkEnd w:id="19"/>
    </w:p>
    <w:p w14:paraId="3AEA5C25" w14:textId="7688B2BE" w:rsidR="00683072" w:rsidRDefault="0047572E" w:rsidP="0047572E">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Inclua o link para o vídeo com a apresentação da sua aplicação. Seu </w:t>
      </w:r>
      <w:r w:rsidRPr="0047572E">
        <w:rPr>
          <w:rFonts w:ascii="Arial" w:eastAsia="Times New Roman" w:hAnsi="Arial" w:cs="Arial"/>
          <w:sz w:val="24"/>
          <w:szCs w:val="24"/>
          <w:lang w:eastAsia="pt-BR"/>
        </w:rPr>
        <w:t>vídeo de</w:t>
      </w:r>
      <w:r>
        <w:rPr>
          <w:rFonts w:ascii="Arial" w:eastAsia="Times New Roman" w:hAnsi="Arial" w:cs="Arial"/>
          <w:sz w:val="24"/>
          <w:szCs w:val="24"/>
          <w:lang w:eastAsia="pt-BR"/>
        </w:rPr>
        <w:t xml:space="preserve">ve ter duração máxima de </w:t>
      </w:r>
      <w:r w:rsidRPr="0047572E">
        <w:rPr>
          <w:rFonts w:ascii="Arial" w:eastAsia="Times New Roman" w:hAnsi="Arial" w:cs="Arial"/>
          <w:sz w:val="24"/>
          <w:szCs w:val="24"/>
          <w:lang w:eastAsia="pt-BR"/>
        </w:rPr>
        <w:t xml:space="preserve">5 minutos </w:t>
      </w:r>
      <w:r>
        <w:rPr>
          <w:rFonts w:ascii="Arial" w:eastAsia="Times New Roman" w:hAnsi="Arial" w:cs="Arial"/>
          <w:sz w:val="24"/>
          <w:szCs w:val="24"/>
          <w:lang w:eastAsia="pt-BR"/>
        </w:rPr>
        <w:t xml:space="preserve">e deve </w:t>
      </w:r>
      <w:r w:rsidRPr="0047572E">
        <w:rPr>
          <w:rFonts w:ascii="Arial" w:eastAsia="Times New Roman" w:hAnsi="Arial" w:cs="Arial"/>
          <w:sz w:val="24"/>
          <w:szCs w:val="24"/>
          <w:lang w:eastAsia="pt-BR"/>
        </w:rPr>
        <w:t>apresenta</w:t>
      </w:r>
      <w:r>
        <w:rPr>
          <w:rFonts w:ascii="Arial" w:eastAsia="Times New Roman" w:hAnsi="Arial" w:cs="Arial"/>
          <w:sz w:val="24"/>
          <w:szCs w:val="24"/>
          <w:lang w:eastAsia="pt-BR"/>
        </w:rPr>
        <w:t>r</w:t>
      </w:r>
      <w:r w:rsidRPr="0047572E">
        <w:rPr>
          <w:rFonts w:ascii="Arial" w:eastAsia="Times New Roman" w:hAnsi="Arial" w:cs="Arial"/>
          <w:sz w:val="24"/>
          <w:szCs w:val="24"/>
          <w:lang w:eastAsia="pt-BR"/>
        </w:rPr>
        <w:t xml:space="preserve"> de forma sucinta o seu projeto. </w:t>
      </w:r>
      <w:r>
        <w:rPr>
          <w:rFonts w:ascii="Arial" w:eastAsia="Times New Roman" w:hAnsi="Arial" w:cs="Arial"/>
          <w:sz w:val="24"/>
          <w:szCs w:val="24"/>
          <w:lang w:eastAsia="pt-BR"/>
        </w:rPr>
        <w:t xml:space="preserve">Concentre-se </w:t>
      </w:r>
      <w:r w:rsidRPr="0047572E">
        <w:rPr>
          <w:rFonts w:ascii="Arial" w:eastAsia="Times New Roman" w:hAnsi="Arial" w:cs="Arial"/>
          <w:sz w:val="24"/>
          <w:szCs w:val="24"/>
          <w:lang w:eastAsia="pt-BR"/>
        </w:rPr>
        <w:t>principalmente na apresentação da sua aplicação, mostrando o funcionamento de</w:t>
      </w:r>
      <w:r>
        <w:rPr>
          <w:rFonts w:ascii="Arial" w:eastAsia="Times New Roman" w:hAnsi="Arial" w:cs="Arial"/>
          <w:sz w:val="24"/>
          <w:szCs w:val="24"/>
          <w:lang w:eastAsia="pt-BR"/>
        </w:rPr>
        <w:t xml:space="preserve"> </w:t>
      </w:r>
      <w:r w:rsidRPr="0047572E">
        <w:rPr>
          <w:rFonts w:ascii="Arial" w:eastAsia="Times New Roman" w:hAnsi="Arial" w:cs="Arial"/>
          <w:sz w:val="24"/>
          <w:szCs w:val="24"/>
          <w:lang w:eastAsia="pt-BR"/>
        </w:rPr>
        <w:t xml:space="preserve">cada um dos requisitos solicitados na proposta escolhida por você. </w:t>
      </w:r>
    </w:p>
    <w:p w14:paraId="753E2B2A" w14:textId="21C859E4" w:rsidR="0047572E" w:rsidRPr="00683072" w:rsidRDefault="0047572E" w:rsidP="0047572E">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O software OBS Studio é uma boa sugestão de software para gravação de screencast. </w:t>
      </w:r>
    </w:p>
    <w:p w14:paraId="4BDDC6B7" w14:textId="77777777" w:rsidR="00683072" w:rsidRDefault="00683072" w:rsidP="00136D11">
      <w:pPr>
        <w:suppressAutoHyphens/>
        <w:spacing w:after="0" w:line="360" w:lineRule="auto"/>
        <w:ind w:firstLine="709"/>
        <w:jc w:val="both"/>
        <w:rPr>
          <w:rFonts w:cs="Calibri"/>
          <w:i/>
          <w:sz w:val="24"/>
          <w:szCs w:val="24"/>
        </w:rPr>
      </w:pPr>
    </w:p>
    <w:p w14:paraId="161D3B11" w14:textId="77777777" w:rsidR="00683072" w:rsidRPr="000D402F" w:rsidRDefault="00683072" w:rsidP="00136D11">
      <w:pPr>
        <w:suppressAutoHyphens/>
        <w:spacing w:after="0" w:line="360" w:lineRule="auto"/>
        <w:ind w:firstLine="709"/>
        <w:jc w:val="both"/>
        <w:rPr>
          <w:rFonts w:cs="Calibri"/>
          <w:i/>
          <w:sz w:val="24"/>
          <w:szCs w:val="24"/>
        </w:rPr>
      </w:pPr>
    </w:p>
    <w:p w14:paraId="7A6FB3D1" w14:textId="0247D980" w:rsidR="004D2758" w:rsidRPr="00D3159F" w:rsidRDefault="00B9677D" w:rsidP="004D2758">
      <w:pPr>
        <w:pStyle w:val="Ttulo1"/>
        <w:suppressAutoHyphens/>
        <w:jc w:val="center"/>
      </w:pPr>
      <w:bookmarkStart w:id="20" w:name="_Toc351475134"/>
      <w:bookmarkStart w:id="21" w:name="_Toc297133353"/>
      <w:r>
        <w:br w:type="page"/>
      </w:r>
      <w:bookmarkStart w:id="22" w:name="_Toc74532105"/>
      <w:r w:rsidR="004D2758" w:rsidRPr="00D3159F">
        <w:t>REFERÊNCIAS</w:t>
      </w:r>
      <w:bookmarkEnd w:id="20"/>
      <w:bookmarkEnd w:id="21"/>
      <w:bookmarkEnd w:id="22"/>
    </w:p>
    <w:p w14:paraId="2A52656B"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36098387" w14:textId="581394FF" w:rsidR="00830285" w:rsidRPr="000D402F" w:rsidRDefault="00C20C7D" w:rsidP="000D402F">
      <w:pPr>
        <w:suppressAutoHyphens/>
        <w:spacing w:after="0" w:line="360" w:lineRule="auto"/>
        <w:ind w:firstLine="709"/>
        <w:jc w:val="both"/>
        <w:rPr>
          <w:rFonts w:ascii="Arial" w:eastAsia="Times New Roman" w:hAnsi="Arial" w:cs="Arial"/>
          <w:sz w:val="24"/>
          <w:szCs w:val="24"/>
          <w:lang w:eastAsia="pt-BR"/>
        </w:rPr>
      </w:pPr>
      <w:r w:rsidRPr="000D402F">
        <w:rPr>
          <w:rFonts w:ascii="Arial" w:hAnsi="Arial" w:cs="Arial"/>
          <w:sz w:val="24"/>
          <w:szCs w:val="24"/>
        </w:rPr>
        <w:t xml:space="preserve">Como um projeto </w:t>
      </w:r>
      <w:r w:rsidR="00B9677D">
        <w:rPr>
          <w:rFonts w:ascii="Arial" w:hAnsi="Arial" w:cs="Arial"/>
          <w:sz w:val="24"/>
          <w:szCs w:val="24"/>
        </w:rPr>
        <w:t xml:space="preserve">de </w:t>
      </w:r>
      <w:r w:rsidRPr="000D402F">
        <w:rPr>
          <w:rFonts w:ascii="Arial" w:hAnsi="Arial" w:cs="Arial"/>
          <w:sz w:val="24"/>
          <w:szCs w:val="24"/>
        </w:rPr>
        <w:t xml:space="preserve">aplicativo não requer revisão bibliográfica, a inclusão das referências não é obrigatória. No entanto, caso você deseje incluir referências relacionadas às tecnologias ou às metodologias que </w:t>
      </w:r>
      <w:r w:rsidR="00B9677D">
        <w:rPr>
          <w:rFonts w:ascii="Arial" w:hAnsi="Arial" w:cs="Arial"/>
          <w:sz w:val="24"/>
          <w:szCs w:val="24"/>
        </w:rPr>
        <w:t>foram</w:t>
      </w:r>
      <w:r w:rsidRPr="000D402F">
        <w:rPr>
          <w:rFonts w:ascii="Arial" w:hAnsi="Arial" w:cs="Arial"/>
          <w:sz w:val="24"/>
          <w:szCs w:val="24"/>
        </w:rPr>
        <w:t xml:space="preserve"> usadas no seu trabalho, relacione-as de acordo com o modelo a seguir.</w:t>
      </w:r>
    </w:p>
    <w:p w14:paraId="26079ABA" w14:textId="77777777" w:rsidR="00830285" w:rsidRPr="000D402F" w:rsidRDefault="00830285" w:rsidP="000D402F">
      <w:pPr>
        <w:suppressAutoHyphens/>
        <w:spacing w:after="0" w:line="360" w:lineRule="auto"/>
        <w:rPr>
          <w:rFonts w:ascii="Arial" w:hAnsi="Arial" w:cs="Arial"/>
          <w:sz w:val="24"/>
          <w:szCs w:val="24"/>
        </w:rPr>
      </w:pPr>
    </w:p>
    <w:p w14:paraId="5E61A25B" w14:textId="6E8203B3" w:rsidR="00830285" w:rsidRPr="000D402F" w:rsidRDefault="001D6F58" w:rsidP="000D402F">
      <w:pPr>
        <w:suppressAutoHyphens/>
        <w:autoSpaceDE w:val="0"/>
        <w:autoSpaceDN w:val="0"/>
        <w:adjustRightInd w:val="0"/>
        <w:spacing w:before="200" w:after="0" w:line="240" w:lineRule="auto"/>
        <w:jc w:val="both"/>
        <w:rPr>
          <w:rFonts w:ascii="Arial" w:hAnsi="Arial" w:cs="Arial"/>
          <w:sz w:val="24"/>
          <w:szCs w:val="24"/>
        </w:rPr>
      </w:pPr>
      <w:r>
        <w:rPr>
          <w:rFonts w:ascii="Arial" w:hAnsi="Arial" w:cs="Arial"/>
          <w:sz w:val="24"/>
          <w:szCs w:val="24"/>
        </w:rPr>
        <w:t xml:space="preserve">1 - </w:t>
      </w:r>
      <w:r w:rsidRPr="001D6F58">
        <w:rPr>
          <w:rFonts w:ascii="Arial" w:hAnsi="Arial" w:cs="Arial"/>
          <w:sz w:val="24"/>
          <w:szCs w:val="24"/>
        </w:rPr>
        <w:t>https://vejasp.abril.com.br/cidades/capa-esportes-quadra-areia-sp</w:t>
      </w:r>
    </w:p>
    <w:p w14:paraId="629E6894"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721EE8B4"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26D233A8"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69148E05"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5499356D" w14:textId="77777777" w:rsidR="00C54EC5" w:rsidRDefault="00C54EC5" w:rsidP="000D402F">
      <w:pPr>
        <w:suppressAutoHyphens/>
        <w:spacing w:after="0" w:line="360" w:lineRule="auto"/>
        <w:jc w:val="both"/>
        <w:rPr>
          <w:rFonts w:ascii="Arial" w:eastAsia="Times New Roman" w:hAnsi="Arial" w:cs="Arial"/>
          <w:sz w:val="24"/>
          <w:szCs w:val="24"/>
          <w:lang w:eastAsia="pt-BR"/>
        </w:rPr>
      </w:pPr>
    </w:p>
    <w:p w14:paraId="14A367BF" w14:textId="77777777" w:rsidR="004D2758" w:rsidRDefault="004D2758" w:rsidP="000D402F">
      <w:pPr>
        <w:suppressAutoHyphens/>
        <w:spacing w:after="0" w:line="360" w:lineRule="auto"/>
        <w:jc w:val="both"/>
        <w:rPr>
          <w:rFonts w:ascii="Arial" w:eastAsia="Times New Roman" w:hAnsi="Arial" w:cs="Arial"/>
          <w:sz w:val="24"/>
          <w:szCs w:val="24"/>
          <w:lang w:eastAsia="pt-BR"/>
        </w:rPr>
      </w:pPr>
    </w:p>
    <w:p w14:paraId="5BCFD95C" w14:textId="77777777" w:rsidR="004D2758" w:rsidRDefault="004D2758" w:rsidP="000D402F">
      <w:pPr>
        <w:suppressAutoHyphens/>
        <w:spacing w:after="0" w:line="360" w:lineRule="auto"/>
        <w:jc w:val="both"/>
        <w:rPr>
          <w:rFonts w:ascii="Arial" w:eastAsia="Times New Roman" w:hAnsi="Arial" w:cs="Arial"/>
          <w:sz w:val="24"/>
          <w:szCs w:val="24"/>
          <w:lang w:eastAsia="pt-BR"/>
        </w:rPr>
      </w:pPr>
    </w:p>
    <w:sectPr w:rsidR="004D2758" w:rsidSect="00D3159F">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29AC2" w14:textId="77777777" w:rsidR="00825B96" w:rsidRDefault="00825B96" w:rsidP="0066706F">
      <w:pPr>
        <w:spacing w:after="0" w:line="240" w:lineRule="auto"/>
      </w:pPr>
      <w:r>
        <w:separator/>
      </w:r>
    </w:p>
  </w:endnote>
  <w:endnote w:type="continuationSeparator" w:id="0">
    <w:p w14:paraId="4CDB559C" w14:textId="77777777" w:rsidR="00825B96" w:rsidRDefault="00825B96"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02CB2" w14:textId="77777777" w:rsidR="00825B96" w:rsidRDefault="00825B96" w:rsidP="0066706F">
      <w:pPr>
        <w:spacing w:after="0" w:line="240" w:lineRule="auto"/>
      </w:pPr>
      <w:r>
        <w:separator/>
      </w:r>
    </w:p>
  </w:footnote>
  <w:footnote w:type="continuationSeparator" w:id="0">
    <w:p w14:paraId="442346BA" w14:textId="77777777" w:rsidR="00825B96" w:rsidRDefault="00825B96" w:rsidP="00667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14652" w14:textId="77777777" w:rsidR="00136D11" w:rsidRDefault="00136D11">
    <w:pPr>
      <w:pStyle w:val="Cabealho"/>
      <w:jc w:val="right"/>
    </w:pPr>
    <w:r>
      <w:fldChar w:fldCharType="begin"/>
    </w:r>
    <w:r>
      <w:instrText>PAGE   \* MERGEFORMAT</w:instrText>
    </w:r>
    <w:r>
      <w:fldChar w:fldCharType="separate"/>
    </w:r>
    <w:r w:rsidR="009376E7">
      <w:rPr>
        <w:noProof/>
      </w:rPr>
      <w:t>8</w:t>
    </w:r>
    <w:r>
      <w:fldChar w:fldCharType="end"/>
    </w:r>
  </w:p>
  <w:p w14:paraId="56B365A5" w14:textId="77777777" w:rsidR="00136D11" w:rsidRDefault="00136D1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197906"/>
    <w:multiLevelType w:val="hybridMultilevel"/>
    <w:tmpl w:val="50E84DE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7" w15:restartNumberingAfterBreak="0">
    <w:nsid w:val="494C224C"/>
    <w:multiLevelType w:val="multilevel"/>
    <w:tmpl w:val="05780F80"/>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716D3BB2"/>
    <w:multiLevelType w:val="hybridMultilevel"/>
    <w:tmpl w:val="AA446B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1"/>
  </w:num>
  <w:num w:numId="2">
    <w:abstractNumId w:val="20"/>
  </w:num>
  <w:num w:numId="3">
    <w:abstractNumId w:val="13"/>
  </w:num>
  <w:num w:numId="4">
    <w:abstractNumId w:val="22"/>
  </w:num>
  <w:num w:numId="5">
    <w:abstractNumId w:val="6"/>
  </w:num>
  <w:num w:numId="6">
    <w:abstractNumId w:val="16"/>
  </w:num>
  <w:num w:numId="7">
    <w:abstractNumId w:val="14"/>
  </w:num>
  <w:num w:numId="8">
    <w:abstractNumId w:val="24"/>
  </w:num>
  <w:num w:numId="9">
    <w:abstractNumId w:val="18"/>
  </w:num>
  <w:num w:numId="10">
    <w:abstractNumId w:val="1"/>
  </w:num>
  <w:num w:numId="11">
    <w:abstractNumId w:val="3"/>
  </w:num>
  <w:num w:numId="12">
    <w:abstractNumId w:val="10"/>
  </w:num>
  <w:num w:numId="13">
    <w:abstractNumId w:val="9"/>
  </w:num>
  <w:num w:numId="14">
    <w:abstractNumId w:val="12"/>
  </w:num>
  <w:num w:numId="15">
    <w:abstractNumId w:val="2"/>
  </w:num>
  <w:num w:numId="16">
    <w:abstractNumId w:val="11"/>
  </w:num>
  <w:num w:numId="17">
    <w:abstractNumId w:val="4"/>
  </w:num>
  <w:num w:numId="18">
    <w:abstractNumId w:val="5"/>
  </w:num>
  <w:num w:numId="19">
    <w:abstractNumId w:val="19"/>
  </w:num>
  <w:num w:numId="20">
    <w:abstractNumId w:val="15"/>
  </w:num>
  <w:num w:numId="21">
    <w:abstractNumId w:val="7"/>
  </w:num>
  <w:num w:numId="22">
    <w:abstractNumId w:val="0"/>
  </w:num>
  <w:num w:numId="23">
    <w:abstractNumId w:val="17"/>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TrackMoves/>
  <w:documentProtection w:edit="readOnly" w:enforcement="0"/>
  <w:defaultTabStop w:val="709"/>
  <w:autoHyphenation/>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75B2"/>
    <w:rsid w:val="000076C3"/>
    <w:rsid w:val="000171B1"/>
    <w:rsid w:val="000327AA"/>
    <w:rsid w:val="00037C88"/>
    <w:rsid w:val="00063B62"/>
    <w:rsid w:val="00073B73"/>
    <w:rsid w:val="000938B6"/>
    <w:rsid w:val="000D402F"/>
    <w:rsid w:val="000D5532"/>
    <w:rsid w:val="000E0775"/>
    <w:rsid w:val="000F45C0"/>
    <w:rsid w:val="00114AF7"/>
    <w:rsid w:val="001176B6"/>
    <w:rsid w:val="001176E7"/>
    <w:rsid w:val="00122F28"/>
    <w:rsid w:val="00124CF6"/>
    <w:rsid w:val="00136D11"/>
    <w:rsid w:val="0014458A"/>
    <w:rsid w:val="001563F1"/>
    <w:rsid w:val="00171B3B"/>
    <w:rsid w:val="001844CA"/>
    <w:rsid w:val="00196D69"/>
    <w:rsid w:val="001A0D4C"/>
    <w:rsid w:val="001A346C"/>
    <w:rsid w:val="001A7D20"/>
    <w:rsid w:val="001B29DF"/>
    <w:rsid w:val="001C02CE"/>
    <w:rsid w:val="001C2595"/>
    <w:rsid w:val="001D06B4"/>
    <w:rsid w:val="001D6F58"/>
    <w:rsid w:val="001E1AA1"/>
    <w:rsid w:val="001F701B"/>
    <w:rsid w:val="0021045E"/>
    <w:rsid w:val="00213CA0"/>
    <w:rsid w:val="00223E3C"/>
    <w:rsid w:val="002261D3"/>
    <w:rsid w:val="002314A2"/>
    <w:rsid w:val="00240793"/>
    <w:rsid w:val="002433D1"/>
    <w:rsid w:val="002507E1"/>
    <w:rsid w:val="0025463C"/>
    <w:rsid w:val="002611B3"/>
    <w:rsid w:val="0027107F"/>
    <w:rsid w:val="0027538B"/>
    <w:rsid w:val="0027605C"/>
    <w:rsid w:val="002912AB"/>
    <w:rsid w:val="0029392C"/>
    <w:rsid w:val="002A05A4"/>
    <w:rsid w:val="002B2518"/>
    <w:rsid w:val="002C02B9"/>
    <w:rsid w:val="002C10AF"/>
    <w:rsid w:val="002C4A27"/>
    <w:rsid w:val="002D2124"/>
    <w:rsid w:val="002E4099"/>
    <w:rsid w:val="002E6D99"/>
    <w:rsid w:val="002E769F"/>
    <w:rsid w:val="002F714B"/>
    <w:rsid w:val="0034032B"/>
    <w:rsid w:val="00345F35"/>
    <w:rsid w:val="003474EE"/>
    <w:rsid w:val="00370549"/>
    <w:rsid w:val="0038316A"/>
    <w:rsid w:val="00383B1B"/>
    <w:rsid w:val="00385DB8"/>
    <w:rsid w:val="00391E23"/>
    <w:rsid w:val="003A2206"/>
    <w:rsid w:val="003A3F1D"/>
    <w:rsid w:val="003C5CC7"/>
    <w:rsid w:val="003C684A"/>
    <w:rsid w:val="003D1C6C"/>
    <w:rsid w:val="003E28AD"/>
    <w:rsid w:val="003E52FA"/>
    <w:rsid w:val="003E642B"/>
    <w:rsid w:val="003F6B39"/>
    <w:rsid w:val="00400AFB"/>
    <w:rsid w:val="00410634"/>
    <w:rsid w:val="00412F61"/>
    <w:rsid w:val="0041637A"/>
    <w:rsid w:val="00424C94"/>
    <w:rsid w:val="00431E1C"/>
    <w:rsid w:val="00432139"/>
    <w:rsid w:val="00444DEA"/>
    <w:rsid w:val="00445F57"/>
    <w:rsid w:val="00447C97"/>
    <w:rsid w:val="004524BC"/>
    <w:rsid w:val="00453075"/>
    <w:rsid w:val="00460E5E"/>
    <w:rsid w:val="0046171B"/>
    <w:rsid w:val="00462225"/>
    <w:rsid w:val="00464CFC"/>
    <w:rsid w:val="00470CC7"/>
    <w:rsid w:val="00472DF2"/>
    <w:rsid w:val="0047572E"/>
    <w:rsid w:val="00490E01"/>
    <w:rsid w:val="004A7D71"/>
    <w:rsid w:val="004D2758"/>
    <w:rsid w:val="004D4331"/>
    <w:rsid w:val="004D5200"/>
    <w:rsid w:val="004D5B83"/>
    <w:rsid w:val="004E016B"/>
    <w:rsid w:val="004E052F"/>
    <w:rsid w:val="004E1F4A"/>
    <w:rsid w:val="004E317F"/>
    <w:rsid w:val="004F18B9"/>
    <w:rsid w:val="005016F1"/>
    <w:rsid w:val="00505C9A"/>
    <w:rsid w:val="00512503"/>
    <w:rsid w:val="00517696"/>
    <w:rsid w:val="00531A58"/>
    <w:rsid w:val="00532A0A"/>
    <w:rsid w:val="005401A9"/>
    <w:rsid w:val="00543887"/>
    <w:rsid w:val="00562902"/>
    <w:rsid w:val="00564696"/>
    <w:rsid w:val="00566628"/>
    <w:rsid w:val="00571A40"/>
    <w:rsid w:val="00581B93"/>
    <w:rsid w:val="00584569"/>
    <w:rsid w:val="0058599F"/>
    <w:rsid w:val="00587E07"/>
    <w:rsid w:val="005937E5"/>
    <w:rsid w:val="005A1560"/>
    <w:rsid w:val="005A4766"/>
    <w:rsid w:val="005B53B9"/>
    <w:rsid w:val="005B7051"/>
    <w:rsid w:val="005C2B1B"/>
    <w:rsid w:val="005C60AA"/>
    <w:rsid w:val="005C6705"/>
    <w:rsid w:val="005E2CC0"/>
    <w:rsid w:val="005F0A99"/>
    <w:rsid w:val="005F4AED"/>
    <w:rsid w:val="005F5769"/>
    <w:rsid w:val="0060089D"/>
    <w:rsid w:val="0061731C"/>
    <w:rsid w:val="00622E91"/>
    <w:rsid w:val="0062454C"/>
    <w:rsid w:val="00627A7B"/>
    <w:rsid w:val="00627C9D"/>
    <w:rsid w:val="00632733"/>
    <w:rsid w:val="00635F94"/>
    <w:rsid w:val="00636A60"/>
    <w:rsid w:val="00643167"/>
    <w:rsid w:val="006503BE"/>
    <w:rsid w:val="00660188"/>
    <w:rsid w:val="0066706F"/>
    <w:rsid w:val="006671ED"/>
    <w:rsid w:val="00673865"/>
    <w:rsid w:val="00683072"/>
    <w:rsid w:val="00692D17"/>
    <w:rsid w:val="006A312C"/>
    <w:rsid w:val="006C4537"/>
    <w:rsid w:val="006E0815"/>
    <w:rsid w:val="006E7F46"/>
    <w:rsid w:val="006F6708"/>
    <w:rsid w:val="007011EC"/>
    <w:rsid w:val="007013BA"/>
    <w:rsid w:val="00704DDA"/>
    <w:rsid w:val="007109CA"/>
    <w:rsid w:val="007212CA"/>
    <w:rsid w:val="00721404"/>
    <w:rsid w:val="007254E0"/>
    <w:rsid w:val="00732962"/>
    <w:rsid w:val="00735214"/>
    <w:rsid w:val="00736F3B"/>
    <w:rsid w:val="00740212"/>
    <w:rsid w:val="007456D9"/>
    <w:rsid w:val="00750657"/>
    <w:rsid w:val="00751250"/>
    <w:rsid w:val="00765311"/>
    <w:rsid w:val="00765BC4"/>
    <w:rsid w:val="00765CE1"/>
    <w:rsid w:val="00775ACD"/>
    <w:rsid w:val="00782988"/>
    <w:rsid w:val="00790655"/>
    <w:rsid w:val="007B0084"/>
    <w:rsid w:val="007B54BA"/>
    <w:rsid w:val="007C2A6A"/>
    <w:rsid w:val="007C501A"/>
    <w:rsid w:val="007C5DAF"/>
    <w:rsid w:val="007E3010"/>
    <w:rsid w:val="007E652C"/>
    <w:rsid w:val="007E7432"/>
    <w:rsid w:val="0080050D"/>
    <w:rsid w:val="00800A41"/>
    <w:rsid w:val="00825B96"/>
    <w:rsid w:val="00830285"/>
    <w:rsid w:val="008369F8"/>
    <w:rsid w:val="00852237"/>
    <w:rsid w:val="008628A4"/>
    <w:rsid w:val="008669C4"/>
    <w:rsid w:val="0087137A"/>
    <w:rsid w:val="00875F8B"/>
    <w:rsid w:val="00894552"/>
    <w:rsid w:val="00895CC9"/>
    <w:rsid w:val="008C1B86"/>
    <w:rsid w:val="008C4976"/>
    <w:rsid w:val="008C5DF8"/>
    <w:rsid w:val="008D0706"/>
    <w:rsid w:val="008D21EA"/>
    <w:rsid w:val="008E0B5E"/>
    <w:rsid w:val="008F629B"/>
    <w:rsid w:val="00903853"/>
    <w:rsid w:val="00910E0C"/>
    <w:rsid w:val="00911DAD"/>
    <w:rsid w:val="0091417F"/>
    <w:rsid w:val="00921BAA"/>
    <w:rsid w:val="009238D4"/>
    <w:rsid w:val="00925F99"/>
    <w:rsid w:val="00932793"/>
    <w:rsid w:val="0093659B"/>
    <w:rsid w:val="009376E7"/>
    <w:rsid w:val="00941C4B"/>
    <w:rsid w:val="0094743F"/>
    <w:rsid w:val="00950843"/>
    <w:rsid w:val="00956137"/>
    <w:rsid w:val="00961E57"/>
    <w:rsid w:val="0096435A"/>
    <w:rsid w:val="00976293"/>
    <w:rsid w:val="009775B2"/>
    <w:rsid w:val="0098661F"/>
    <w:rsid w:val="00987BAA"/>
    <w:rsid w:val="00994F42"/>
    <w:rsid w:val="009A1198"/>
    <w:rsid w:val="009A4A55"/>
    <w:rsid w:val="009B176B"/>
    <w:rsid w:val="009D049A"/>
    <w:rsid w:val="009D1278"/>
    <w:rsid w:val="009E0ABC"/>
    <w:rsid w:val="009F5267"/>
    <w:rsid w:val="009F6903"/>
    <w:rsid w:val="00A005DA"/>
    <w:rsid w:val="00A0244D"/>
    <w:rsid w:val="00A1274D"/>
    <w:rsid w:val="00A21BBE"/>
    <w:rsid w:val="00A2294D"/>
    <w:rsid w:val="00A2546D"/>
    <w:rsid w:val="00A600F2"/>
    <w:rsid w:val="00A67437"/>
    <w:rsid w:val="00A73C56"/>
    <w:rsid w:val="00A81E16"/>
    <w:rsid w:val="00A92339"/>
    <w:rsid w:val="00AA0BAC"/>
    <w:rsid w:val="00AA4898"/>
    <w:rsid w:val="00AB0D2A"/>
    <w:rsid w:val="00AB3ECE"/>
    <w:rsid w:val="00AD1D48"/>
    <w:rsid w:val="00AD6A0A"/>
    <w:rsid w:val="00AE1160"/>
    <w:rsid w:val="00AF3286"/>
    <w:rsid w:val="00B05012"/>
    <w:rsid w:val="00B05E41"/>
    <w:rsid w:val="00B10624"/>
    <w:rsid w:val="00B25C1A"/>
    <w:rsid w:val="00B25DC9"/>
    <w:rsid w:val="00B27E8E"/>
    <w:rsid w:val="00B30844"/>
    <w:rsid w:val="00B30AF5"/>
    <w:rsid w:val="00B4397E"/>
    <w:rsid w:val="00B75BFC"/>
    <w:rsid w:val="00B76765"/>
    <w:rsid w:val="00B81BC8"/>
    <w:rsid w:val="00B834FE"/>
    <w:rsid w:val="00B92562"/>
    <w:rsid w:val="00B9677D"/>
    <w:rsid w:val="00BA04DD"/>
    <w:rsid w:val="00BC194D"/>
    <w:rsid w:val="00BC359F"/>
    <w:rsid w:val="00BD0722"/>
    <w:rsid w:val="00BD58F8"/>
    <w:rsid w:val="00BD626B"/>
    <w:rsid w:val="00BE760E"/>
    <w:rsid w:val="00BF1EB1"/>
    <w:rsid w:val="00C02C03"/>
    <w:rsid w:val="00C108A9"/>
    <w:rsid w:val="00C110D5"/>
    <w:rsid w:val="00C120CF"/>
    <w:rsid w:val="00C12866"/>
    <w:rsid w:val="00C13870"/>
    <w:rsid w:val="00C142F3"/>
    <w:rsid w:val="00C20C7D"/>
    <w:rsid w:val="00C270AA"/>
    <w:rsid w:val="00C321BB"/>
    <w:rsid w:val="00C33B87"/>
    <w:rsid w:val="00C45263"/>
    <w:rsid w:val="00C523B7"/>
    <w:rsid w:val="00C54EC5"/>
    <w:rsid w:val="00C64265"/>
    <w:rsid w:val="00C74531"/>
    <w:rsid w:val="00C75035"/>
    <w:rsid w:val="00C879B9"/>
    <w:rsid w:val="00C90C93"/>
    <w:rsid w:val="00C97B8F"/>
    <w:rsid w:val="00CA602E"/>
    <w:rsid w:val="00CB3164"/>
    <w:rsid w:val="00CB6151"/>
    <w:rsid w:val="00CD00A4"/>
    <w:rsid w:val="00CD7302"/>
    <w:rsid w:val="00CF044C"/>
    <w:rsid w:val="00CF7226"/>
    <w:rsid w:val="00D0584C"/>
    <w:rsid w:val="00D07143"/>
    <w:rsid w:val="00D13739"/>
    <w:rsid w:val="00D1640F"/>
    <w:rsid w:val="00D2571A"/>
    <w:rsid w:val="00D25CBE"/>
    <w:rsid w:val="00D26A0E"/>
    <w:rsid w:val="00D27029"/>
    <w:rsid w:val="00D3159F"/>
    <w:rsid w:val="00D40A28"/>
    <w:rsid w:val="00D44FCF"/>
    <w:rsid w:val="00D4567F"/>
    <w:rsid w:val="00D5294C"/>
    <w:rsid w:val="00D61935"/>
    <w:rsid w:val="00D61CDF"/>
    <w:rsid w:val="00D63462"/>
    <w:rsid w:val="00D63A0B"/>
    <w:rsid w:val="00D67284"/>
    <w:rsid w:val="00D71BE8"/>
    <w:rsid w:val="00D87BFB"/>
    <w:rsid w:val="00DA23F4"/>
    <w:rsid w:val="00DA2832"/>
    <w:rsid w:val="00DA3017"/>
    <w:rsid w:val="00DB4819"/>
    <w:rsid w:val="00DB5CA5"/>
    <w:rsid w:val="00DC3E38"/>
    <w:rsid w:val="00DC5149"/>
    <w:rsid w:val="00DD0EFA"/>
    <w:rsid w:val="00DD695B"/>
    <w:rsid w:val="00DE66B7"/>
    <w:rsid w:val="00DF16A0"/>
    <w:rsid w:val="00E140A4"/>
    <w:rsid w:val="00E21B1C"/>
    <w:rsid w:val="00E26B8B"/>
    <w:rsid w:val="00E31B94"/>
    <w:rsid w:val="00E41F6F"/>
    <w:rsid w:val="00E53C83"/>
    <w:rsid w:val="00E54111"/>
    <w:rsid w:val="00E6098F"/>
    <w:rsid w:val="00E62F58"/>
    <w:rsid w:val="00E63E22"/>
    <w:rsid w:val="00E737BA"/>
    <w:rsid w:val="00E75E2B"/>
    <w:rsid w:val="00E7656D"/>
    <w:rsid w:val="00E84A8C"/>
    <w:rsid w:val="00E84B52"/>
    <w:rsid w:val="00E968B5"/>
    <w:rsid w:val="00EA3836"/>
    <w:rsid w:val="00EA4BC3"/>
    <w:rsid w:val="00EA5218"/>
    <w:rsid w:val="00EB725B"/>
    <w:rsid w:val="00ED1EA5"/>
    <w:rsid w:val="00EF6296"/>
    <w:rsid w:val="00F06E74"/>
    <w:rsid w:val="00F14847"/>
    <w:rsid w:val="00F16EF7"/>
    <w:rsid w:val="00F22DA6"/>
    <w:rsid w:val="00F34B27"/>
    <w:rsid w:val="00F361D7"/>
    <w:rsid w:val="00F37DEA"/>
    <w:rsid w:val="00F64D64"/>
    <w:rsid w:val="00F80456"/>
    <w:rsid w:val="00F8288C"/>
    <w:rsid w:val="00F8413E"/>
    <w:rsid w:val="00F90D5E"/>
    <w:rsid w:val="00F95964"/>
    <w:rsid w:val="00F96989"/>
    <w:rsid w:val="00FA091C"/>
    <w:rsid w:val="00FA238E"/>
    <w:rsid w:val="00FA3221"/>
    <w:rsid w:val="00FA38D5"/>
    <w:rsid w:val="00FD3ABB"/>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249E"/>
  <w15:chartTrackingRefBased/>
  <w15:docId w15:val="{78425FC8-53FF-4D5D-93A8-683EAC3A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39"/>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UnresolvedMention">
    <w:name w:val="Unresolved Mention"/>
    <w:uiPriority w:val="99"/>
    <w:semiHidden/>
    <w:unhideWhenUsed/>
    <w:rsid w:val="00E54111"/>
    <w:rPr>
      <w:color w:val="605E5C"/>
      <w:shd w:val="clear" w:color="auto" w:fill="E1DFDD"/>
    </w:rPr>
  </w:style>
  <w:style w:type="paragraph" w:styleId="Legenda">
    <w:name w:val="caption"/>
    <w:basedOn w:val="Normal"/>
    <w:next w:val="Normal"/>
    <w:uiPriority w:val="35"/>
    <w:unhideWhenUsed/>
    <w:qFormat/>
    <w:rsid w:val="003705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217135361">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98401948">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480318036">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22514860">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534230242">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4mode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Pages>
  <Words>1631</Words>
  <Characters>8811</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10422</CharactersWithSpaces>
  <SharedDoc>false</SharedDoc>
  <HLinks>
    <vt:vector size="108" baseType="variant">
      <vt:variant>
        <vt:i4>1179709</vt:i4>
      </vt:variant>
      <vt:variant>
        <vt:i4>104</vt:i4>
      </vt:variant>
      <vt:variant>
        <vt:i4>0</vt:i4>
      </vt:variant>
      <vt:variant>
        <vt:i4>5</vt:i4>
      </vt:variant>
      <vt:variant>
        <vt:lpwstr/>
      </vt:variant>
      <vt:variant>
        <vt:lpwstr>_Toc445198589</vt:lpwstr>
      </vt:variant>
      <vt:variant>
        <vt:i4>1179709</vt:i4>
      </vt:variant>
      <vt:variant>
        <vt:i4>98</vt:i4>
      </vt:variant>
      <vt:variant>
        <vt:i4>0</vt:i4>
      </vt:variant>
      <vt:variant>
        <vt:i4>5</vt:i4>
      </vt:variant>
      <vt:variant>
        <vt:lpwstr/>
      </vt:variant>
      <vt:variant>
        <vt:lpwstr>_Toc445198588</vt:lpwstr>
      </vt:variant>
      <vt:variant>
        <vt:i4>1179709</vt:i4>
      </vt:variant>
      <vt:variant>
        <vt:i4>92</vt:i4>
      </vt:variant>
      <vt:variant>
        <vt:i4>0</vt:i4>
      </vt:variant>
      <vt:variant>
        <vt:i4>5</vt:i4>
      </vt:variant>
      <vt:variant>
        <vt:lpwstr/>
      </vt:variant>
      <vt:variant>
        <vt:lpwstr>_Toc445198587</vt:lpwstr>
      </vt:variant>
      <vt:variant>
        <vt:i4>1179709</vt:i4>
      </vt:variant>
      <vt:variant>
        <vt:i4>86</vt:i4>
      </vt:variant>
      <vt:variant>
        <vt:i4>0</vt:i4>
      </vt:variant>
      <vt:variant>
        <vt:i4>5</vt:i4>
      </vt:variant>
      <vt:variant>
        <vt:lpwstr/>
      </vt:variant>
      <vt:variant>
        <vt:lpwstr>_Toc445198586</vt:lpwstr>
      </vt:variant>
      <vt:variant>
        <vt:i4>1179709</vt:i4>
      </vt:variant>
      <vt:variant>
        <vt:i4>80</vt:i4>
      </vt:variant>
      <vt:variant>
        <vt:i4>0</vt:i4>
      </vt:variant>
      <vt:variant>
        <vt:i4>5</vt:i4>
      </vt:variant>
      <vt:variant>
        <vt:lpwstr/>
      </vt:variant>
      <vt:variant>
        <vt:lpwstr>_Toc445198585</vt:lpwstr>
      </vt:variant>
      <vt:variant>
        <vt:i4>1179709</vt:i4>
      </vt:variant>
      <vt:variant>
        <vt:i4>74</vt:i4>
      </vt:variant>
      <vt:variant>
        <vt:i4>0</vt:i4>
      </vt:variant>
      <vt:variant>
        <vt:i4>5</vt:i4>
      </vt:variant>
      <vt:variant>
        <vt:lpwstr/>
      </vt:variant>
      <vt:variant>
        <vt:lpwstr>_Toc445198584</vt:lpwstr>
      </vt:variant>
      <vt:variant>
        <vt:i4>1179709</vt:i4>
      </vt:variant>
      <vt:variant>
        <vt:i4>68</vt:i4>
      </vt:variant>
      <vt:variant>
        <vt:i4>0</vt:i4>
      </vt:variant>
      <vt:variant>
        <vt:i4>5</vt:i4>
      </vt:variant>
      <vt:variant>
        <vt:lpwstr/>
      </vt:variant>
      <vt:variant>
        <vt:lpwstr>_Toc445198583</vt:lpwstr>
      </vt:variant>
      <vt:variant>
        <vt:i4>1179709</vt:i4>
      </vt:variant>
      <vt:variant>
        <vt:i4>62</vt:i4>
      </vt:variant>
      <vt:variant>
        <vt:i4>0</vt:i4>
      </vt:variant>
      <vt:variant>
        <vt:i4>5</vt:i4>
      </vt:variant>
      <vt:variant>
        <vt:lpwstr/>
      </vt:variant>
      <vt:variant>
        <vt:lpwstr>_Toc445198582</vt:lpwstr>
      </vt:variant>
      <vt:variant>
        <vt:i4>1179709</vt:i4>
      </vt:variant>
      <vt:variant>
        <vt:i4>56</vt:i4>
      </vt:variant>
      <vt:variant>
        <vt:i4>0</vt:i4>
      </vt:variant>
      <vt:variant>
        <vt:i4>5</vt:i4>
      </vt:variant>
      <vt:variant>
        <vt:lpwstr/>
      </vt:variant>
      <vt:variant>
        <vt:lpwstr>_Toc445198581</vt:lpwstr>
      </vt:variant>
      <vt:variant>
        <vt:i4>1179709</vt:i4>
      </vt:variant>
      <vt:variant>
        <vt:i4>50</vt:i4>
      </vt:variant>
      <vt:variant>
        <vt:i4>0</vt:i4>
      </vt:variant>
      <vt:variant>
        <vt:i4>5</vt:i4>
      </vt:variant>
      <vt:variant>
        <vt:lpwstr/>
      </vt:variant>
      <vt:variant>
        <vt:lpwstr>_Toc445198580</vt:lpwstr>
      </vt:variant>
      <vt:variant>
        <vt:i4>1900605</vt:i4>
      </vt:variant>
      <vt:variant>
        <vt:i4>44</vt:i4>
      </vt:variant>
      <vt:variant>
        <vt:i4>0</vt:i4>
      </vt:variant>
      <vt:variant>
        <vt:i4>5</vt:i4>
      </vt:variant>
      <vt:variant>
        <vt:lpwstr/>
      </vt:variant>
      <vt:variant>
        <vt:lpwstr>_Toc445198579</vt:lpwstr>
      </vt:variant>
      <vt:variant>
        <vt:i4>1900605</vt:i4>
      </vt:variant>
      <vt:variant>
        <vt:i4>38</vt:i4>
      </vt:variant>
      <vt:variant>
        <vt:i4>0</vt:i4>
      </vt:variant>
      <vt:variant>
        <vt:i4>5</vt:i4>
      </vt:variant>
      <vt:variant>
        <vt:lpwstr/>
      </vt:variant>
      <vt:variant>
        <vt:lpwstr>_Toc445198578</vt:lpwstr>
      </vt:variant>
      <vt:variant>
        <vt:i4>1900605</vt:i4>
      </vt:variant>
      <vt:variant>
        <vt:i4>32</vt:i4>
      </vt:variant>
      <vt:variant>
        <vt:i4>0</vt:i4>
      </vt:variant>
      <vt:variant>
        <vt:i4>5</vt:i4>
      </vt:variant>
      <vt:variant>
        <vt:lpwstr/>
      </vt:variant>
      <vt:variant>
        <vt:lpwstr>_Toc445198577</vt:lpwstr>
      </vt:variant>
      <vt:variant>
        <vt:i4>1900605</vt:i4>
      </vt:variant>
      <vt:variant>
        <vt:i4>26</vt:i4>
      </vt:variant>
      <vt:variant>
        <vt:i4>0</vt:i4>
      </vt:variant>
      <vt:variant>
        <vt:i4>5</vt:i4>
      </vt:variant>
      <vt:variant>
        <vt:lpwstr/>
      </vt:variant>
      <vt:variant>
        <vt:lpwstr>_Toc445198576</vt:lpwstr>
      </vt:variant>
      <vt:variant>
        <vt:i4>1900605</vt:i4>
      </vt:variant>
      <vt:variant>
        <vt:i4>20</vt:i4>
      </vt:variant>
      <vt:variant>
        <vt:i4>0</vt:i4>
      </vt:variant>
      <vt:variant>
        <vt:i4>5</vt:i4>
      </vt:variant>
      <vt:variant>
        <vt:lpwstr/>
      </vt:variant>
      <vt:variant>
        <vt:lpwstr>_Toc445198575</vt:lpwstr>
      </vt:variant>
      <vt:variant>
        <vt:i4>1900605</vt:i4>
      </vt:variant>
      <vt:variant>
        <vt:i4>14</vt:i4>
      </vt:variant>
      <vt:variant>
        <vt:i4>0</vt:i4>
      </vt:variant>
      <vt:variant>
        <vt:i4>5</vt:i4>
      </vt:variant>
      <vt:variant>
        <vt:lpwstr/>
      </vt:variant>
      <vt:variant>
        <vt:lpwstr>_Toc445198574</vt:lpwstr>
      </vt:variant>
      <vt:variant>
        <vt:i4>1900605</vt:i4>
      </vt:variant>
      <vt:variant>
        <vt:i4>8</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Filipe Mendes da Silva</cp:lastModifiedBy>
  <cp:revision>7</cp:revision>
  <cp:lastPrinted>2013-03-18T18:49:00Z</cp:lastPrinted>
  <dcterms:created xsi:type="dcterms:W3CDTF">2019-06-10T02:33:00Z</dcterms:created>
  <dcterms:modified xsi:type="dcterms:W3CDTF">2023-10-12T15:34:00Z</dcterms:modified>
</cp:coreProperties>
</file>