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6E0BE" w14:textId="26A070C2" w:rsidR="00687639" w:rsidRDefault="00687639" w:rsidP="00687639">
      <w:r>
        <w:t>Filipe de Oliveira Rangel – RM85596</w:t>
      </w:r>
    </w:p>
    <w:p w14:paraId="741282C3" w14:textId="052F6D34" w:rsidR="00BF6177" w:rsidRDefault="00BF6177" w:rsidP="00687639"/>
    <w:p w14:paraId="077D08D6" w14:textId="4D8F9847" w:rsidR="00BF6177" w:rsidRDefault="00BF6177" w:rsidP="00687639">
      <w:r>
        <w:t>2ª</w:t>
      </w:r>
      <w:r>
        <w:t xml:space="preserve"> Questão</w:t>
      </w:r>
    </w:p>
    <w:p w14:paraId="089760AF" w14:textId="7F9E033D" w:rsidR="00BF6177" w:rsidRDefault="000F2634" w:rsidP="000F2634">
      <w:pPr>
        <w:jc w:val="both"/>
      </w:pPr>
      <w:r>
        <w:t xml:space="preserve">O </w:t>
      </w:r>
      <w:r w:rsidR="00BF6177">
        <w:t xml:space="preserve">Ciclo de </w:t>
      </w:r>
      <w:r>
        <w:t>V</w:t>
      </w:r>
      <w:r w:rsidR="00BF6177">
        <w:t xml:space="preserve">ida de projeto mais adequando é o Espiral pois tem alta flexibilidade de adaptação podendo ser repartido em diferentes componentes, </w:t>
      </w:r>
      <w:r>
        <w:t xml:space="preserve">além de </w:t>
      </w:r>
      <w:r w:rsidR="00BF6177">
        <w:t>possibili</w:t>
      </w:r>
      <w:r>
        <w:t xml:space="preserve">tar </w:t>
      </w:r>
      <w:r w:rsidR="00BF6177">
        <w:t>ir e voltar nas etapas do desenvolvimento</w:t>
      </w:r>
      <w:r>
        <w:t>, (permitindo a detecção de erros e inconsistências), afim de garantir um aperfeiçoamento no projeto.</w:t>
      </w:r>
    </w:p>
    <w:p w14:paraId="08296C3E" w14:textId="3264E0D5" w:rsidR="00BF6177" w:rsidRDefault="00BF6177" w:rsidP="00BF6177">
      <w:pPr>
        <w:pStyle w:val="PargrafodaLista"/>
        <w:jc w:val="both"/>
      </w:pPr>
    </w:p>
    <w:p w14:paraId="0718C06E" w14:textId="382A3205" w:rsidR="001267BF" w:rsidRDefault="001267BF"/>
    <w:sectPr w:rsidR="00126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39"/>
    <w:rsid w:val="000F2634"/>
    <w:rsid w:val="001267BF"/>
    <w:rsid w:val="00687639"/>
    <w:rsid w:val="00BF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039A"/>
  <w15:chartTrackingRefBased/>
  <w15:docId w15:val="{5D74233B-A370-442C-B21E-EAD1B7FA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6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Rangel</dc:creator>
  <cp:keywords/>
  <dc:description/>
  <cp:lastModifiedBy>Filipe Rangel</cp:lastModifiedBy>
  <cp:revision>2</cp:revision>
  <dcterms:created xsi:type="dcterms:W3CDTF">2020-04-16T13:13:00Z</dcterms:created>
  <dcterms:modified xsi:type="dcterms:W3CDTF">2020-04-16T13:48:00Z</dcterms:modified>
</cp:coreProperties>
</file>