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9BA3" w14:textId="5413932E" w:rsidR="00705C2C" w:rsidRDefault="00705C2C">
      <w:r w:rsidRPr="00B22535">
        <w:rPr>
          <w:sz w:val="44"/>
          <w:szCs w:val="44"/>
          <w:highlight w:val="yellow"/>
        </w:rPr>
        <w:t>Importando endpoints para o Insomnia:</w:t>
      </w:r>
      <w:r>
        <w:br/>
      </w:r>
      <w:r>
        <w:br/>
      </w:r>
      <w:r>
        <w:br/>
        <w:t>1) N</w:t>
      </w:r>
      <w:r w:rsidR="00F14834">
        <w:t xml:space="preserve">o home do Insomnia, clicar </w:t>
      </w:r>
      <w:r w:rsidR="00900E7C">
        <w:t>no botão Create, e depois Import.</w:t>
      </w:r>
    </w:p>
    <w:p w14:paraId="674641C5" w14:textId="47DB0D80" w:rsidR="00393D04" w:rsidRDefault="000F44A9">
      <w:r w:rsidRPr="000F44A9">
        <w:rPr>
          <w:noProof/>
        </w:rPr>
        <w:drawing>
          <wp:inline distT="0" distB="0" distL="0" distR="0" wp14:anchorId="39A1CA2E" wp14:editId="4EB06D44">
            <wp:extent cx="5400040" cy="3629025"/>
            <wp:effectExtent l="0" t="0" r="0" b="9525"/>
            <wp:docPr id="1964607936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07936" name="Imagem 1" descr="Tela de celular com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2BF8" w14:textId="77777777" w:rsidR="000F44A9" w:rsidRDefault="000F44A9"/>
    <w:p w14:paraId="4D71AC70" w14:textId="77777777" w:rsidR="008062BF" w:rsidRDefault="008062BF"/>
    <w:p w14:paraId="6BC214F8" w14:textId="77777777" w:rsidR="008062BF" w:rsidRDefault="008062BF"/>
    <w:p w14:paraId="3A915AF3" w14:textId="77777777" w:rsidR="008062BF" w:rsidRDefault="008062BF"/>
    <w:p w14:paraId="3BE8E25C" w14:textId="77777777" w:rsidR="008062BF" w:rsidRDefault="008062BF"/>
    <w:p w14:paraId="7B5C6B08" w14:textId="77777777" w:rsidR="008062BF" w:rsidRDefault="008062BF"/>
    <w:p w14:paraId="73E22A5E" w14:textId="77777777" w:rsidR="008062BF" w:rsidRDefault="008062BF"/>
    <w:p w14:paraId="43A7F394" w14:textId="77777777" w:rsidR="008062BF" w:rsidRDefault="008062BF"/>
    <w:p w14:paraId="155474AA" w14:textId="77777777" w:rsidR="008062BF" w:rsidRDefault="008062BF"/>
    <w:p w14:paraId="47252183" w14:textId="77777777" w:rsidR="008062BF" w:rsidRDefault="008062BF"/>
    <w:p w14:paraId="2DB579DE" w14:textId="77777777" w:rsidR="008062BF" w:rsidRDefault="008062BF"/>
    <w:p w14:paraId="73A1E811" w14:textId="77777777" w:rsidR="008062BF" w:rsidRDefault="008062BF"/>
    <w:p w14:paraId="29ED539B" w14:textId="77777777" w:rsidR="008062BF" w:rsidRDefault="008062BF"/>
    <w:p w14:paraId="5F22253A" w14:textId="77777777" w:rsidR="008062BF" w:rsidRDefault="008062BF"/>
    <w:p w14:paraId="18D4333F" w14:textId="10AD3049" w:rsidR="000F44A9" w:rsidRDefault="000F44A9">
      <w:r>
        <w:lastRenderedPageBreak/>
        <w:t>2)</w:t>
      </w:r>
      <w:r w:rsidR="00900E7C">
        <w:t xml:space="preserve"> Clique ou arraste o arquivo “insomnia_endpoints”</w:t>
      </w:r>
      <w:r w:rsidR="00B22535">
        <w:t>.</w:t>
      </w:r>
    </w:p>
    <w:p w14:paraId="7CDEF2C6" w14:textId="54D73D7B" w:rsidR="000F44A9" w:rsidRDefault="008062BF">
      <w:r w:rsidRPr="00FE421C">
        <w:rPr>
          <w:noProof/>
        </w:rPr>
        <w:drawing>
          <wp:inline distT="0" distB="0" distL="0" distR="0" wp14:anchorId="605E7378" wp14:editId="7D31C6B0">
            <wp:extent cx="5400040" cy="2855595"/>
            <wp:effectExtent l="0" t="0" r="0" b="1905"/>
            <wp:docPr id="10410278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27884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5FC">
        <w:rPr>
          <w:noProof/>
        </w:rPr>
        <w:drawing>
          <wp:inline distT="0" distB="0" distL="0" distR="0" wp14:anchorId="42919476" wp14:editId="41375224">
            <wp:extent cx="5400040" cy="3619500"/>
            <wp:effectExtent l="0" t="0" r="0" b="0"/>
            <wp:docPr id="26296171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61711" name="Imagem 1" descr="Tela de celul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3F19" w14:textId="5E98B93C" w:rsidR="001245FC" w:rsidRDefault="001245FC"/>
    <w:p w14:paraId="28F03159" w14:textId="1F97DF20" w:rsidR="001245FC" w:rsidRDefault="001245FC"/>
    <w:p w14:paraId="7F8B96C9" w14:textId="77777777" w:rsidR="000F44A9" w:rsidRDefault="000F44A9"/>
    <w:p w14:paraId="1402825A" w14:textId="77777777" w:rsidR="008062BF" w:rsidRDefault="008062BF"/>
    <w:p w14:paraId="6441704F" w14:textId="77777777" w:rsidR="008062BF" w:rsidRDefault="008062BF"/>
    <w:p w14:paraId="39356729" w14:textId="77777777" w:rsidR="008062BF" w:rsidRDefault="008062BF"/>
    <w:p w14:paraId="7360271B" w14:textId="77777777" w:rsidR="008062BF" w:rsidRDefault="008062BF"/>
    <w:p w14:paraId="79C22748" w14:textId="50C36756" w:rsidR="000F44A9" w:rsidRDefault="000F44A9">
      <w:r>
        <w:lastRenderedPageBreak/>
        <w:t>3)</w:t>
      </w:r>
      <w:r w:rsidR="00B22535">
        <w:t xml:space="preserve"> Clique no botão Scan.</w:t>
      </w:r>
    </w:p>
    <w:p w14:paraId="772F4108" w14:textId="62E77016" w:rsidR="00A92A3B" w:rsidRDefault="00A92A3B">
      <w:r w:rsidRPr="00A92A3B">
        <w:rPr>
          <w:noProof/>
        </w:rPr>
        <w:drawing>
          <wp:inline distT="0" distB="0" distL="0" distR="0" wp14:anchorId="63C3D66E" wp14:editId="30682F6B">
            <wp:extent cx="5400040" cy="2809875"/>
            <wp:effectExtent l="0" t="0" r="0" b="9525"/>
            <wp:docPr id="77603010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30109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868E" w14:textId="77777777" w:rsidR="00B22535" w:rsidRDefault="00B22535"/>
    <w:p w14:paraId="1FB999CA" w14:textId="344C3947" w:rsidR="00A92A3B" w:rsidRDefault="00A92A3B">
      <w:r>
        <w:t>4)</w:t>
      </w:r>
      <w:r w:rsidR="00B22535">
        <w:t xml:space="preserve"> Nomeie a pasta dos endpoints como desejar.</w:t>
      </w:r>
    </w:p>
    <w:p w14:paraId="58711C1F" w14:textId="4B5B9E3D" w:rsidR="00A92A3B" w:rsidRDefault="009A15FA">
      <w:r w:rsidRPr="009A15FA">
        <w:rPr>
          <w:noProof/>
        </w:rPr>
        <w:drawing>
          <wp:inline distT="0" distB="0" distL="0" distR="0" wp14:anchorId="14D25863" wp14:editId="42F18C81">
            <wp:extent cx="5400040" cy="3651250"/>
            <wp:effectExtent l="0" t="0" r="0" b="6350"/>
            <wp:docPr id="3113451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45182" name="Imagem 1" descr="Tela de celular com aplicativo aber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CFF7" w14:textId="77777777" w:rsidR="00A92A3B" w:rsidRDefault="00A92A3B"/>
    <w:p w14:paraId="42AB2F7A" w14:textId="77777777" w:rsidR="00B740B4" w:rsidRDefault="00B740B4"/>
    <w:p w14:paraId="60C28978" w14:textId="77777777" w:rsidR="00B740B4" w:rsidRDefault="00B740B4"/>
    <w:p w14:paraId="08FA53DB" w14:textId="77777777" w:rsidR="00B740B4" w:rsidRDefault="00B740B4"/>
    <w:p w14:paraId="06CB4EEE" w14:textId="40654AFB" w:rsidR="00A92A3B" w:rsidRDefault="00A92A3B">
      <w:r>
        <w:lastRenderedPageBreak/>
        <w:t>5)</w:t>
      </w:r>
      <w:r w:rsidR="00B22535">
        <w:t xml:space="preserve"> Pronto, a pasta com os endpoints estará disponível para ser acessada</w:t>
      </w:r>
      <w:r w:rsidR="00B740B4">
        <w:t>. Caso não seja levado automaticamente para a pasta, basta acessar pelo Home.</w:t>
      </w:r>
    </w:p>
    <w:p w14:paraId="5BDE16C4" w14:textId="34B469E1" w:rsidR="00B740B4" w:rsidRDefault="00685C71">
      <w:r w:rsidRPr="00900E7C">
        <w:rPr>
          <w:noProof/>
        </w:rPr>
        <w:drawing>
          <wp:inline distT="0" distB="0" distL="0" distR="0" wp14:anchorId="5DD4083F" wp14:editId="6D74E012">
            <wp:extent cx="5400040" cy="4182110"/>
            <wp:effectExtent l="0" t="0" r="0" b="8890"/>
            <wp:docPr id="128235099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50994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0B4">
        <w:rPr>
          <w:noProof/>
        </w:rPr>
        <w:drawing>
          <wp:inline distT="0" distB="0" distL="0" distR="0" wp14:anchorId="0CD95755" wp14:editId="30FCE7F9">
            <wp:extent cx="5400040" cy="4163060"/>
            <wp:effectExtent l="0" t="0" r="0" b="8890"/>
            <wp:docPr id="154617036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70362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01"/>
    <w:rsid w:val="000F44A9"/>
    <w:rsid w:val="001245FC"/>
    <w:rsid w:val="0017145A"/>
    <w:rsid w:val="002B26B9"/>
    <w:rsid w:val="00393D04"/>
    <w:rsid w:val="00396D12"/>
    <w:rsid w:val="00685C71"/>
    <w:rsid w:val="00705C2C"/>
    <w:rsid w:val="008062BF"/>
    <w:rsid w:val="008E6232"/>
    <w:rsid w:val="00900E7C"/>
    <w:rsid w:val="00975C6C"/>
    <w:rsid w:val="009A15FA"/>
    <w:rsid w:val="00A80901"/>
    <w:rsid w:val="00A92A3B"/>
    <w:rsid w:val="00AE5A41"/>
    <w:rsid w:val="00B22535"/>
    <w:rsid w:val="00B740B4"/>
    <w:rsid w:val="00BA686D"/>
    <w:rsid w:val="00F14834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4241"/>
  <w15:chartTrackingRefBased/>
  <w15:docId w15:val="{9915C384-E8BB-485F-9528-31ADDD52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742ba0-ecfd-4e8f-bb6f-92b040e59a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948A3D92C05342B2F7CBD7ACC9E6DB" ma:contentTypeVersion="12" ma:contentTypeDescription="Crie um novo documento." ma:contentTypeScope="" ma:versionID="27cfc12c6a345c17e1ae74a28541adc9">
  <xsd:schema xmlns:xsd="http://www.w3.org/2001/XMLSchema" xmlns:xs="http://www.w3.org/2001/XMLSchema" xmlns:p="http://schemas.microsoft.com/office/2006/metadata/properties" xmlns:ns3="fa612e56-d5c9-4028-80da-4a9036a71e29" xmlns:ns4="e2742ba0-ecfd-4e8f-bb6f-92b040e59a3d" targetNamespace="http://schemas.microsoft.com/office/2006/metadata/properties" ma:root="true" ma:fieldsID="cbf3020ade6e8d24785df5c64f8c47b5" ns3:_="" ns4:_="">
    <xsd:import namespace="fa612e56-d5c9-4028-80da-4a9036a71e29"/>
    <xsd:import namespace="e2742ba0-ecfd-4e8f-bb6f-92b040e59a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12e56-d5c9-4028-80da-4a9036a71e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42ba0-ecfd-4e8f-bb6f-92b040e59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DF796E-E0EB-4D65-93E1-5668F50E23AB}">
  <ds:schemaRefs>
    <ds:schemaRef ds:uri="e2742ba0-ecfd-4e8f-bb6f-92b040e59a3d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fa612e56-d5c9-4028-80da-4a9036a71e29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83806A2-D06E-464C-8713-E3E3D7650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EDC6C4-BC45-479D-A5F3-3D88F92521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12e56-d5c9-4028-80da-4a9036a71e29"/>
    <ds:schemaRef ds:uri="e2742ba0-ecfd-4e8f-bb6f-92b040e59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Albanes Nobre Santos</dc:creator>
  <cp:keywords/>
  <dc:description/>
  <cp:lastModifiedBy>Filipe Albanes Nobre Santos</cp:lastModifiedBy>
  <cp:revision>2</cp:revision>
  <dcterms:created xsi:type="dcterms:W3CDTF">2023-06-07T00:21:00Z</dcterms:created>
  <dcterms:modified xsi:type="dcterms:W3CDTF">2023-06-07T00:21:00Z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0x01010036948A3D92C05342B2F7CBD7ACC9E6DB</vt:lpwstr>
  </property>
</Properties>
</file>