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3BB94" w14:textId="47663C20" w:rsidR="00846FCC" w:rsidRPr="00D57DE3" w:rsidRDefault="00846FCC" w:rsidP="00846F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DE3">
        <w:rPr>
          <w:rFonts w:ascii="Times New Roman" w:hAnsi="Times New Roman" w:cs="Times New Roman"/>
          <w:b/>
          <w:bCs/>
          <w:sz w:val="40"/>
          <w:szCs w:val="40"/>
        </w:rPr>
        <w:t>Firmware &amp; Software</w:t>
      </w:r>
    </w:p>
    <w:p w14:paraId="6A4F309A" w14:textId="0D9D49AF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This document summarizes what the shipped code does and how major pieces fit together. It is not a substitute for reading the sketches under `firmware/` or the Flutter sources under `android-app/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vest_tracker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/lib/`.</w:t>
      </w:r>
      <w:r w:rsidRPr="00D57DE3">
        <w:rPr>
          <w:rFonts w:ascii="Times New Roman" w:hAnsi="Times New Roman" w:cs="Times New Roman"/>
          <w:sz w:val="24"/>
          <w:szCs w:val="24"/>
        </w:rPr>
        <w:t xml:space="preserve"> </w:t>
      </w:r>
      <w:r w:rsidRPr="00D57DE3">
        <w:rPr>
          <w:rFonts w:ascii="Times New Roman" w:hAnsi="Times New Roman" w:cs="Times New Roman"/>
          <w:sz w:val="24"/>
          <w:szCs w:val="24"/>
        </w:rPr>
        <w:t>For operator</w:t>
      </w:r>
      <w:r w:rsidR="00D57DE3">
        <w:rPr>
          <w:rFonts w:ascii="Times New Roman" w:hAnsi="Times New Roman" w:cs="Times New Roman"/>
          <w:sz w:val="24"/>
          <w:szCs w:val="24"/>
        </w:rPr>
        <w:t xml:space="preserve"> </w:t>
      </w:r>
      <w:r w:rsidRPr="00D57DE3">
        <w:rPr>
          <w:rFonts w:ascii="Times New Roman" w:hAnsi="Times New Roman" w:cs="Times New Roman"/>
          <w:sz w:val="24"/>
          <w:szCs w:val="24"/>
        </w:rPr>
        <w:t>facing steps, see MobileApp.</w:t>
      </w:r>
      <w:r w:rsidRPr="00D57DE3">
        <w:rPr>
          <w:rFonts w:ascii="Times New Roman" w:hAnsi="Times New Roman" w:cs="Times New Roman"/>
          <w:sz w:val="24"/>
          <w:szCs w:val="24"/>
        </w:rPr>
        <w:t>pdf</w:t>
      </w:r>
      <w:r w:rsidRPr="00D57DE3">
        <w:rPr>
          <w:rFonts w:ascii="Times New Roman" w:hAnsi="Times New Roman" w:cs="Times New Roman"/>
          <w:sz w:val="24"/>
          <w:szCs w:val="24"/>
        </w:rPr>
        <w:t xml:space="preserve"> and UserGuide.</w:t>
      </w:r>
      <w:r w:rsidRPr="00D57DE3">
        <w:rPr>
          <w:rFonts w:ascii="Times New Roman" w:hAnsi="Times New Roman" w:cs="Times New Roman"/>
          <w:sz w:val="24"/>
          <w:szCs w:val="24"/>
        </w:rPr>
        <w:t>pdf</w:t>
      </w:r>
      <w:r w:rsidRPr="00D57DE3">
        <w:rPr>
          <w:rFonts w:ascii="Times New Roman" w:hAnsi="Times New Roman" w:cs="Times New Roman"/>
          <w:sz w:val="24"/>
          <w:szCs w:val="24"/>
        </w:rPr>
        <w:t>. For pin maps and BOM, see Appendix.</w:t>
      </w:r>
      <w:r w:rsidRPr="00D57DE3">
        <w:rPr>
          <w:rFonts w:ascii="Times New Roman" w:hAnsi="Times New Roman" w:cs="Times New Roman"/>
          <w:sz w:val="24"/>
          <w:szCs w:val="24"/>
        </w:rPr>
        <w:t>pdf</w:t>
      </w:r>
      <w:r w:rsidRPr="00D57DE3">
        <w:rPr>
          <w:rFonts w:ascii="Times New Roman" w:hAnsi="Times New Roman" w:cs="Times New Roman"/>
          <w:sz w:val="24"/>
          <w:szCs w:val="24"/>
        </w:rPr>
        <w:t>.</w:t>
      </w:r>
    </w:p>
    <w:p w14:paraId="6CB76999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0D727DA2" w14:textId="08126CE3" w:rsidR="00846FCC" w:rsidRPr="00B1083A" w:rsidRDefault="00B1083A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083A">
        <w:rPr>
          <w:rFonts w:ascii="Times New Roman" w:hAnsi="Times New Roman" w:cs="Times New Roman"/>
          <w:b/>
          <w:bCs/>
          <w:sz w:val="32"/>
          <w:szCs w:val="32"/>
        </w:rPr>
        <w:t xml:space="preserve">FS1. </w:t>
      </w:r>
      <w:r w:rsidR="00846FCC" w:rsidRPr="00B1083A">
        <w:rPr>
          <w:rFonts w:ascii="Times New Roman" w:hAnsi="Times New Roman" w:cs="Times New Roman"/>
          <w:b/>
          <w:bCs/>
          <w:sz w:val="32"/>
          <w:szCs w:val="32"/>
        </w:rPr>
        <w:t>Repository layout (reference)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56"/>
        <w:gridCol w:w="5103"/>
      </w:tblGrid>
      <w:tr w:rsidR="00846FCC" w:rsidRPr="00D57DE3" w14:paraId="5202E9AD" w14:textId="77777777" w:rsidTr="00846FCC">
        <w:trPr>
          <w:tblHeader/>
        </w:trPr>
        <w:tc>
          <w:tcPr>
            <w:tcW w:w="3256" w:type="dxa"/>
            <w:shd w:val="clear" w:color="auto" w:fill="DEEAF6" w:themeFill="accent5" w:themeFillTint="33"/>
          </w:tcPr>
          <w:p w14:paraId="0982B90E" w14:textId="02E550D4" w:rsidR="00846FCC" w:rsidRPr="00D57DE3" w:rsidRDefault="00846FC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5103" w:type="dxa"/>
            <w:shd w:val="clear" w:color="auto" w:fill="DEEAF6" w:themeFill="accent5" w:themeFillTint="33"/>
          </w:tcPr>
          <w:p w14:paraId="7701F366" w14:textId="43B81A52" w:rsidR="00846FCC" w:rsidRPr="00D57DE3" w:rsidRDefault="00846FC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846FCC" w:rsidRPr="00D57DE3" w14:paraId="2469297D" w14:textId="77777777" w:rsidTr="00846FCC">
        <w:tc>
          <w:tcPr>
            <w:tcW w:w="3256" w:type="dxa"/>
          </w:tcPr>
          <w:p w14:paraId="54CB6CF6" w14:textId="53E9517C" w:rsidR="00846FCC" w:rsidRPr="00D57DE3" w:rsidRDefault="00846FC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`firmware/TRANSMITTER_VEST/`</w:t>
            </w:r>
          </w:p>
        </w:tc>
        <w:tc>
          <w:tcPr>
            <w:tcW w:w="5103" w:type="dxa"/>
          </w:tcPr>
          <w:p w14:paraId="1B1FEE6A" w14:textId="795AE77E" w:rsidR="00846FCC" w:rsidRPr="00D57DE3" w:rsidRDefault="00846FC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Vest ESP32: GPS, rain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analog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, LoRa TX</w:t>
            </w:r>
          </w:p>
        </w:tc>
      </w:tr>
      <w:tr w:rsidR="00846FCC" w:rsidRPr="00D57DE3" w14:paraId="18E8AE7C" w14:textId="77777777" w:rsidTr="00846FCC">
        <w:tc>
          <w:tcPr>
            <w:tcW w:w="3256" w:type="dxa"/>
          </w:tcPr>
          <w:p w14:paraId="716956A8" w14:textId="538EA8BC" w:rsidR="00846FCC" w:rsidRPr="00D57DE3" w:rsidRDefault="00846FC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`firmware/RECEIVER_CONTROL_TOWER_V2/`</w:t>
            </w:r>
          </w:p>
        </w:tc>
        <w:tc>
          <w:tcPr>
            <w:tcW w:w="5103" w:type="dxa"/>
          </w:tcPr>
          <w:p w14:paraId="712E5859" w14:textId="5D89A409" w:rsidR="00846FCC" w:rsidRPr="00D57DE3" w:rsidRDefault="00846FC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Receiver ESP32: LoRa RX, Wi‑Fi, Firebase RTDB upload, message queue, Malaysia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time_my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</w:tr>
      <w:tr w:rsidR="00846FCC" w:rsidRPr="00D57DE3" w14:paraId="1D423476" w14:textId="77777777" w:rsidTr="00846FCC">
        <w:tc>
          <w:tcPr>
            <w:tcW w:w="3256" w:type="dxa"/>
          </w:tcPr>
          <w:p w14:paraId="317A8A70" w14:textId="7D7D5D06" w:rsidR="00846FCC" w:rsidRPr="00D57DE3" w:rsidRDefault="00846FC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`firmware/RECEIVER_CONTROL_TOWER/`</w:t>
            </w:r>
          </w:p>
        </w:tc>
        <w:tc>
          <w:tcPr>
            <w:tcW w:w="5103" w:type="dxa"/>
          </w:tcPr>
          <w:p w14:paraId="451DB7CA" w14:textId="1EF56868" w:rsidR="00846FCC" w:rsidRPr="00D57DE3" w:rsidRDefault="00C47C3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Earlier receiver variant (simpler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prefer V2 for production)</w:t>
            </w:r>
          </w:p>
        </w:tc>
      </w:tr>
      <w:tr w:rsidR="00846FCC" w:rsidRPr="00D57DE3" w14:paraId="2F128EF0" w14:textId="77777777" w:rsidTr="00846FCC">
        <w:tc>
          <w:tcPr>
            <w:tcW w:w="3256" w:type="dxa"/>
          </w:tcPr>
          <w:p w14:paraId="2E1D0464" w14:textId="3683F406" w:rsidR="00846FCC" w:rsidRPr="00D57DE3" w:rsidRDefault="00C47C3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`firmware/*_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testing_only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/`</w:t>
            </w:r>
          </w:p>
        </w:tc>
        <w:tc>
          <w:tcPr>
            <w:tcW w:w="5103" w:type="dxa"/>
          </w:tcPr>
          <w:p w14:paraId="2A3E320B" w14:textId="7E134A67" w:rsidR="00846FCC" w:rsidRPr="00D57DE3" w:rsidRDefault="00C47C3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Bring-up sketches (GPS, LoRa, rain, Firebase isolation)</w:t>
            </w:r>
          </w:p>
        </w:tc>
      </w:tr>
      <w:tr w:rsidR="00846FCC" w:rsidRPr="00D57DE3" w14:paraId="40F5587E" w14:textId="77777777" w:rsidTr="00846FCC">
        <w:tc>
          <w:tcPr>
            <w:tcW w:w="3256" w:type="dxa"/>
          </w:tcPr>
          <w:p w14:paraId="39974423" w14:textId="6FCCBE7A" w:rsidR="00846FCC" w:rsidRPr="00D57DE3" w:rsidRDefault="00C47C3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`android-app/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vest_tracker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/`</w:t>
            </w:r>
          </w:p>
        </w:tc>
        <w:tc>
          <w:tcPr>
            <w:tcW w:w="5103" w:type="dxa"/>
          </w:tcPr>
          <w:p w14:paraId="7B1DCAAD" w14:textId="374CE17E" w:rsidR="00846FCC" w:rsidRPr="00D57DE3" w:rsidRDefault="00C47C3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Flutter Vest Tracker Android app</w:t>
            </w:r>
          </w:p>
        </w:tc>
      </w:tr>
      <w:tr w:rsidR="00846FCC" w:rsidRPr="00D57DE3" w14:paraId="5752557D" w14:textId="77777777" w:rsidTr="00846FCC">
        <w:tc>
          <w:tcPr>
            <w:tcW w:w="3256" w:type="dxa"/>
          </w:tcPr>
          <w:p w14:paraId="1246D24C" w14:textId="6A756976" w:rsidR="00846FCC" w:rsidRPr="00D57DE3" w:rsidRDefault="00C47C3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`hardware/schematic/`</w:t>
            </w:r>
          </w:p>
        </w:tc>
        <w:tc>
          <w:tcPr>
            <w:tcW w:w="5103" w:type="dxa"/>
          </w:tcPr>
          <w:p w14:paraId="41FE6415" w14:textId="690CF00C" w:rsidR="00846FCC" w:rsidRPr="00D57DE3" w:rsidRDefault="00C47C3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KiCad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schematic (`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vest_tracker_</w:t>
            </w:r>
            <w:proofErr w:type="gram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schematic.kicad</w:t>
            </w:r>
            <w:proofErr w:type="gram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_sch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`)</w:t>
            </w:r>
          </w:p>
        </w:tc>
      </w:tr>
    </w:tbl>
    <w:p w14:paraId="2F239662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746A53E9" w14:textId="38296531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Security note: receiver </w:t>
      </w:r>
      <w:proofErr w:type="gramStart"/>
      <w:r w:rsidRPr="00D57DE3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ino</w:t>
      </w:r>
      <w:proofErr w:type="spellEnd"/>
      <w:proofErr w:type="gramEnd"/>
      <w:r w:rsidRPr="00D57DE3">
        <w:rPr>
          <w:rFonts w:ascii="Times New Roman" w:hAnsi="Times New Roman" w:cs="Times New Roman"/>
          <w:sz w:val="24"/>
          <w:szCs w:val="24"/>
        </w:rPr>
        <w:t>` files contain placeholder Wi‑Fi and Firebase constants. Replace them with deployment-specific values before flashing</w:t>
      </w:r>
      <w:r w:rsidR="00C47C30" w:rsidRPr="00D57DE3">
        <w:rPr>
          <w:rFonts w:ascii="Times New Roman" w:hAnsi="Times New Roman" w:cs="Times New Roman"/>
          <w:sz w:val="24"/>
          <w:szCs w:val="24"/>
        </w:rPr>
        <w:t>.</w:t>
      </w:r>
      <w:r w:rsidRPr="00D57DE3">
        <w:rPr>
          <w:rFonts w:ascii="Times New Roman" w:hAnsi="Times New Roman" w:cs="Times New Roman"/>
          <w:sz w:val="24"/>
          <w:szCs w:val="24"/>
        </w:rPr>
        <w:t xml:space="preserve"> </w:t>
      </w:r>
      <w:r w:rsidR="00C47C30" w:rsidRPr="00D57DE3">
        <w:rPr>
          <w:rFonts w:ascii="Times New Roman" w:hAnsi="Times New Roman" w:cs="Times New Roman"/>
          <w:sz w:val="24"/>
          <w:szCs w:val="24"/>
        </w:rPr>
        <w:t>D</w:t>
      </w:r>
      <w:r w:rsidRPr="00D57DE3">
        <w:rPr>
          <w:rFonts w:ascii="Times New Roman" w:hAnsi="Times New Roman" w:cs="Times New Roman"/>
          <w:sz w:val="24"/>
          <w:szCs w:val="24"/>
        </w:rPr>
        <w:t>o not commit real production secrets to a public repository.</w:t>
      </w:r>
    </w:p>
    <w:p w14:paraId="7BA4C163" w14:textId="77777777" w:rsidR="00C47C30" w:rsidRPr="00D57DE3" w:rsidRDefault="00C47C30" w:rsidP="00846FCC">
      <w:pPr>
        <w:rPr>
          <w:rFonts w:ascii="Times New Roman" w:hAnsi="Times New Roman" w:cs="Times New Roman"/>
          <w:sz w:val="24"/>
          <w:szCs w:val="24"/>
        </w:rPr>
      </w:pPr>
    </w:p>
    <w:p w14:paraId="6AF41082" w14:textId="1F394CCD" w:rsidR="00846FCC" w:rsidRPr="00B1083A" w:rsidRDefault="00B1083A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083A">
        <w:rPr>
          <w:rFonts w:ascii="Times New Roman" w:hAnsi="Times New Roman" w:cs="Times New Roman"/>
          <w:b/>
          <w:bCs/>
          <w:sz w:val="32"/>
          <w:szCs w:val="32"/>
        </w:rPr>
        <w:t xml:space="preserve">FS2. </w:t>
      </w:r>
      <w:r w:rsidR="00846FCC" w:rsidRPr="00B1083A">
        <w:rPr>
          <w:rFonts w:ascii="Times New Roman" w:hAnsi="Times New Roman" w:cs="Times New Roman"/>
          <w:b/>
          <w:bCs/>
          <w:sz w:val="32"/>
          <w:szCs w:val="32"/>
        </w:rPr>
        <w:t>Vest unit (transmitter)</w:t>
      </w:r>
    </w:p>
    <w:p w14:paraId="42609E71" w14:textId="74441B94" w:rsidR="00C47C30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Source: `firmware/TRANSMITTER_VEST/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TRANSMITTER_VEST.ino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</w:t>
      </w:r>
    </w:p>
    <w:p w14:paraId="4847EA61" w14:textId="0FAB3C61" w:rsidR="00846FCC" w:rsidRPr="00B1083A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83A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09F75DBD" w14:textId="3EF4F767" w:rsidR="00846FCC" w:rsidRPr="00B1083A" w:rsidRDefault="00846FCC" w:rsidP="00B10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Parse NEO-6M GPS NMEA on ESP32 UART2</w:t>
      </w:r>
      <w:r w:rsidR="00C47C30" w:rsidRPr="00B1083A">
        <w:rPr>
          <w:rFonts w:ascii="Times New Roman" w:hAnsi="Times New Roman" w:cs="Times New Roman"/>
          <w:sz w:val="24"/>
          <w:szCs w:val="24"/>
        </w:rPr>
        <w:t xml:space="preserve"> </w:t>
      </w:r>
      <w:r w:rsidRPr="00B1083A">
        <w:rPr>
          <w:rFonts w:ascii="Times New Roman" w:hAnsi="Times New Roman" w:cs="Times New Roman"/>
          <w:sz w:val="24"/>
          <w:szCs w:val="24"/>
        </w:rPr>
        <w:t>(RX `GPIO16`, TX `GPIO17`, 9600 baud).</w:t>
      </w:r>
    </w:p>
    <w:p w14:paraId="71D3CE9C" w14:textId="55A4CA8B" w:rsidR="00846FCC" w:rsidRPr="00B1083A" w:rsidRDefault="00846FCC" w:rsidP="00B10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 xml:space="preserve">Sample rain sensor 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 xml:space="preserve"> on GPIO34 with debouncing.</w:t>
      </w:r>
    </w:p>
    <w:p w14:paraId="65AA244A" w14:textId="7C71E8AF" w:rsidR="00846FCC" w:rsidRPr="00B1083A" w:rsidRDefault="00846FCC" w:rsidP="00B10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Transmit compact JSON over LoRa on a timer and on wet edges.</w:t>
      </w:r>
    </w:p>
    <w:p w14:paraId="4FE94DBC" w14:textId="79D38F4D" w:rsidR="00846FCC" w:rsidRPr="00B1083A" w:rsidRDefault="00846FCC" w:rsidP="00B10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lastRenderedPageBreak/>
        <w:t>Emit human-readable USB Serial JSON (10 s) for maintenance 115200 baud.</w:t>
      </w:r>
    </w:p>
    <w:p w14:paraId="44580594" w14:textId="1089265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Compile-time identity: `VEST_ID` (default `1`) </w:t>
      </w:r>
      <w:r w:rsidR="00B551BC" w:rsidRPr="00D57DE3">
        <w:rPr>
          <w:rFonts w:ascii="Times New Roman" w:hAnsi="Times New Roman" w:cs="Times New Roman"/>
          <w:sz w:val="24"/>
          <w:szCs w:val="24"/>
        </w:rPr>
        <w:t>&gt;</w:t>
      </w:r>
      <w:r w:rsidRPr="00D57DE3">
        <w:rPr>
          <w:rFonts w:ascii="Times New Roman" w:hAnsi="Times New Roman" w:cs="Times New Roman"/>
          <w:sz w:val="24"/>
          <w:szCs w:val="24"/>
        </w:rPr>
        <w:t xml:space="preserve"> maps to RTDB `device_01` at receiver.</w:t>
      </w:r>
    </w:p>
    <w:p w14:paraId="7FDAE843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0C0D48F4" w14:textId="39C321D5" w:rsidR="00846FCC" w:rsidRPr="00B1083A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83A">
        <w:rPr>
          <w:rFonts w:ascii="Times New Roman" w:hAnsi="Times New Roman" w:cs="Times New Roman"/>
          <w:b/>
          <w:bCs/>
          <w:sz w:val="24"/>
          <w:szCs w:val="24"/>
        </w:rPr>
        <w:t>GPS stage state machine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62"/>
        <w:gridCol w:w="1985"/>
        <w:gridCol w:w="2268"/>
        <w:gridCol w:w="3544"/>
      </w:tblGrid>
      <w:tr w:rsidR="00B551BC" w:rsidRPr="00D57DE3" w14:paraId="708127DC" w14:textId="2914DAE8" w:rsidTr="00920B44">
        <w:trPr>
          <w:tblHeader/>
        </w:trPr>
        <w:tc>
          <w:tcPr>
            <w:tcW w:w="562" w:type="dxa"/>
            <w:shd w:val="clear" w:color="auto" w:fill="DEEAF6" w:themeFill="accent5" w:themeFillTint="33"/>
          </w:tcPr>
          <w:p w14:paraId="35FD9E73" w14:textId="5E34590A" w:rsidR="00B551BC" w:rsidRPr="00D57DE3" w:rsidRDefault="00B551B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gs`</w:t>
            </w:r>
            <w:proofErr w:type="spellEnd"/>
          </w:p>
        </w:tc>
        <w:tc>
          <w:tcPr>
            <w:tcW w:w="1985" w:type="dxa"/>
            <w:shd w:val="clear" w:color="auto" w:fill="DEEAF6" w:themeFill="accent5" w:themeFillTint="33"/>
          </w:tcPr>
          <w:p w14:paraId="5DB47F36" w14:textId="532FA8CC" w:rsidR="00B551BC" w:rsidRPr="00D57DE3" w:rsidRDefault="00B551B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2268" w:type="dxa"/>
            <w:shd w:val="clear" w:color="auto" w:fill="DEEAF6" w:themeFill="accent5" w:themeFillTint="33"/>
          </w:tcPr>
          <w:p w14:paraId="63B9C81A" w14:textId="1B1E54EF" w:rsidR="00B551BC" w:rsidRPr="00D57DE3" w:rsidRDefault="00B551B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 string</w:t>
            </w:r>
          </w:p>
        </w:tc>
        <w:tc>
          <w:tcPr>
            <w:tcW w:w="3544" w:type="dxa"/>
            <w:shd w:val="clear" w:color="auto" w:fill="DEEAF6" w:themeFill="accent5" w:themeFillTint="33"/>
          </w:tcPr>
          <w:p w14:paraId="201EB779" w14:textId="7325CF0E" w:rsidR="00B551BC" w:rsidRPr="00D57DE3" w:rsidRDefault="00B551B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Entry condition</w:t>
            </w:r>
          </w:p>
        </w:tc>
      </w:tr>
      <w:tr w:rsidR="00920B44" w:rsidRPr="00D57DE3" w14:paraId="0F550E47" w14:textId="5571517B" w:rsidTr="00920B44">
        <w:tc>
          <w:tcPr>
            <w:tcW w:w="562" w:type="dxa"/>
          </w:tcPr>
          <w:p w14:paraId="25E31CAF" w14:textId="5D96A1CC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1985" w:type="dxa"/>
          </w:tcPr>
          <w:p w14:paraId="14D01F7F" w14:textId="2270A68E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`GPS_STAGE_WAITING_FOR_SIGNAL`</w:t>
            </w:r>
          </w:p>
        </w:tc>
        <w:tc>
          <w:tcPr>
            <w:tcW w:w="2268" w:type="dxa"/>
          </w:tcPr>
          <w:p w14:paraId="1B381FBE" w14:textId="0E335721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waiting_for_signal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3544" w:type="dxa"/>
          </w:tcPr>
          <w:p w14:paraId="774FC22F" w14:textId="2F70CB14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No GPS bytes within 2000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(`GPS_NO_DATA_TIMEOUT_MS`)</w:t>
            </w:r>
          </w:p>
        </w:tc>
      </w:tr>
      <w:tr w:rsidR="00920B44" w:rsidRPr="00D57DE3" w14:paraId="7275570B" w14:textId="49D9717F" w:rsidTr="00920B44">
        <w:tc>
          <w:tcPr>
            <w:tcW w:w="562" w:type="dxa"/>
          </w:tcPr>
          <w:p w14:paraId="4D1163AD" w14:textId="3B705EA6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1985" w:type="dxa"/>
          </w:tcPr>
          <w:p w14:paraId="2F29D24B" w14:textId="32835E25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`GPS_STAGE_AVAILABLE_NO_LOCK`</w:t>
            </w:r>
          </w:p>
        </w:tc>
        <w:tc>
          <w:tcPr>
            <w:tcW w:w="2268" w:type="dxa"/>
          </w:tcPr>
          <w:p w14:paraId="0941DD1E" w14:textId="089EEF3B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no_satellite_lock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3544" w:type="dxa"/>
          </w:tcPr>
          <w:p w14:paraId="35E3E8AF" w14:textId="38E8C237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Bytes present but no valid fix, or fix age ≥ 2000 m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</w:tr>
      <w:tr w:rsidR="00920B44" w:rsidRPr="00D57DE3" w14:paraId="198155DD" w14:textId="0362495C" w:rsidTr="00920B44">
        <w:tc>
          <w:tcPr>
            <w:tcW w:w="562" w:type="dxa"/>
          </w:tcPr>
          <w:p w14:paraId="1A992BFF" w14:textId="51A15888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1985" w:type="dxa"/>
          </w:tcPr>
          <w:p w14:paraId="013997CD" w14:textId="62F377FA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`GPS_STAGE_LOCKED`</w:t>
            </w:r>
          </w:p>
        </w:tc>
        <w:tc>
          <w:tcPr>
            <w:tcW w:w="2268" w:type="dxa"/>
          </w:tcPr>
          <w:p w14:paraId="46245DDB" w14:textId="52803611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`locked`</w:t>
            </w:r>
          </w:p>
        </w:tc>
        <w:tc>
          <w:tcPr>
            <w:tcW w:w="3544" w:type="dxa"/>
          </w:tcPr>
          <w:p w14:paraId="6CA50258" w14:textId="3E332FF8" w:rsidR="00920B44" w:rsidRPr="00D57DE3" w:rsidRDefault="00920B44" w:rsidP="00920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Valid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lat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lon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and fix age &lt; 2000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14:paraId="7C80D08A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74CD4274" w14:textId="19CD963C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lastGoodFix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: When stage 3 is reached, firmware stores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, alt, speed, satellites, fix timestamp. LoRa payloads prefer this stored snapshot even if live stage later drops to 1 or 2</w:t>
      </w:r>
      <w:r w:rsidR="00920B44" w:rsidRPr="00D57DE3">
        <w:rPr>
          <w:rFonts w:ascii="Times New Roman" w:hAnsi="Times New Roman" w:cs="Times New Roman"/>
          <w:sz w:val="24"/>
          <w:szCs w:val="24"/>
        </w:rPr>
        <w:t xml:space="preserve">, </w:t>
      </w:r>
      <w:r w:rsidRPr="00D57DE3">
        <w:rPr>
          <w:rFonts w:ascii="Times New Roman" w:hAnsi="Times New Roman" w:cs="Times New Roman"/>
          <w:sz w:val="24"/>
          <w:szCs w:val="24"/>
        </w:rPr>
        <w:t>operators may see stale coordinates with fresh wet status until a new outdoor lock.</w:t>
      </w:r>
    </w:p>
    <w:p w14:paraId="017B53F5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2D680738" w14:textId="755B9A46" w:rsidR="00920B44" w:rsidRPr="00B1083A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83A">
        <w:rPr>
          <w:rFonts w:ascii="Times New Roman" w:hAnsi="Times New Roman" w:cs="Times New Roman"/>
          <w:b/>
          <w:bCs/>
          <w:sz w:val="24"/>
          <w:szCs w:val="24"/>
        </w:rPr>
        <w:t>LoRa transmit timing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56"/>
        <w:gridCol w:w="5103"/>
      </w:tblGrid>
      <w:tr w:rsidR="00920B44" w:rsidRPr="00D57DE3" w14:paraId="781B0566" w14:textId="77777777" w:rsidTr="006F4EA9">
        <w:trPr>
          <w:tblHeader/>
        </w:trPr>
        <w:tc>
          <w:tcPr>
            <w:tcW w:w="3256" w:type="dxa"/>
            <w:shd w:val="clear" w:color="auto" w:fill="DEEAF6" w:themeFill="accent5" w:themeFillTint="33"/>
          </w:tcPr>
          <w:p w14:paraId="15AFCAB8" w14:textId="186C97AF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03" w:type="dxa"/>
            <w:shd w:val="clear" w:color="auto" w:fill="DEEAF6" w:themeFill="accent5" w:themeFillTint="33"/>
          </w:tcPr>
          <w:p w14:paraId="1400A733" w14:textId="62ABF13E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Interval / rule</w:t>
            </w:r>
          </w:p>
        </w:tc>
      </w:tr>
      <w:tr w:rsidR="00920B44" w:rsidRPr="00D57DE3" w14:paraId="386FD8DA" w14:textId="77777777" w:rsidTr="006F4EA9">
        <w:tc>
          <w:tcPr>
            <w:tcW w:w="3256" w:type="dxa"/>
          </w:tcPr>
          <w:p w14:paraId="3FAB0AE6" w14:textId="0569D552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Scheduled TX</w:t>
            </w:r>
          </w:p>
        </w:tc>
        <w:tc>
          <w:tcPr>
            <w:tcW w:w="5103" w:type="dxa"/>
          </w:tcPr>
          <w:p w14:paraId="1FCDE250" w14:textId="70B65093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Every 60 s (`LORA_TX_INTERVAL_MS`)</w:t>
            </w:r>
          </w:p>
        </w:tc>
      </w:tr>
      <w:tr w:rsidR="00920B44" w:rsidRPr="00D57DE3" w14:paraId="2445D707" w14:textId="77777777" w:rsidTr="006F4EA9">
        <w:tc>
          <w:tcPr>
            <w:tcW w:w="3256" w:type="dxa"/>
          </w:tcPr>
          <w:p w14:paraId="35DEE91B" w14:textId="5923ED06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Event TX</w:t>
            </w:r>
          </w:p>
        </w:tc>
        <w:tc>
          <w:tcPr>
            <w:tcW w:w="5103" w:type="dxa"/>
          </w:tcPr>
          <w:p w14:paraId="43A17658" w14:textId="253F2C77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Immediately on debounced dry 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wet edge</w:t>
            </w:r>
          </w:p>
        </w:tc>
      </w:tr>
      <w:tr w:rsidR="00920B44" w:rsidRPr="00D57DE3" w14:paraId="097B4D3A" w14:textId="77777777" w:rsidTr="006F4EA9">
        <w:tc>
          <w:tcPr>
            <w:tcW w:w="3256" w:type="dxa"/>
          </w:tcPr>
          <w:p w14:paraId="2656DED8" w14:textId="1D4A55E8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Rain sample skip</w:t>
            </w:r>
          </w:p>
        </w:tc>
        <w:tc>
          <w:tcPr>
            <w:tcW w:w="5103" w:type="dxa"/>
          </w:tcPr>
          <w:p w14:paraId="6DAFB9E4" w14:textId="0CAE19BC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Skipped on 60 s uptime boundary and when scheduled LoRa TX is due (avoids ADC read during RF)</w:t>
            </w:r>
          </w:p>
        </w:tc>
      </w:tr>
      <w:tr w:rsidR="00920B44" w:rsidRPr="00D57DE3" w14:paraId="3361B8DD" w14:textId="77777777" w:rsidTr="006F4EA9">
        <w:tc>
          <w:tcPr>
            <w:tcW w:w="3256" w:type="dxa"/>
          </w:tcPr>
          <w:p w14:paraId="5A4E650A" w14:textId="2146BEA5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Serial JSON skip</w:t>
            </w:r>
          </w:p>
        </w:tc>
        <w:tc>
          <w:tcPr>
            <w:tcW w:w="5103" w:type="dxa"/>
          </w:tcPr>
          <w:p w14:paraId="0C87089A" w14:textId="7EEAD1D7" w:rsidR="00920B44" w:rsidRPr="00D57DE3" w:rsidRDefault="00920B44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Also suppressed on 60 s boundary tick</w:t>
            </w:r>
          </w:p>
        </w:tc>
      </w:tr>
    </w:tbl>
    <w:p w14:paraId="39AFAE21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23B801D4" w14:textId="1EA2F1E6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No deep sleep</w:t>
      </w:r>
      <w:r w:rsidR="00920B44" w:rsidRPr="00D57DE3">
        <w:rPr>
          <w:rFonts w:ascii="Times New Roman" w:hAnsi="Times New Roman" w:cs="Times New Roman"/>
          <w:sz w:val="24"/>
          <w:szCs w:val="24"/>
        </w:rPr>
        <w:t>,</w:t>
      </w:r>
      <w:r w:rsidRPr="00D57DE3">
        <w:rPr>
          <w:rFonts w:ascii="Times New Roman" w:hAnsi="Times New Roman" w:cs="Times New Roman"/>
          <w:sz w:val="24"/>
          <w:szCs w:val="24"/>
        </w:rPr>
        <w:t xml:space="preserve"> vest runs continuously with 1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 loop delay. Boot delay 1000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. LoRa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 failure </w:t>
      </w:r>
      <w:r w:rsidR="005F2840" w:rsidRPr="00D57DE3">
        <w:rPr>
          <w:rFonts w:ascii="Times New Roman" w:hAnsi="Times New Roman" w:cs="Times New Roman"/>
          <w:sz w:val="24"/>
          <w:szCs w:val="24"/>
        </w:rPr>
        <w:t>to</w:t>
      </w:r>
      <w:r w:rsidRPr="00D57DE3">
        <w:rPr>
          <w:rFonts w:ascii="Times New Roman" w:hAnsi="Times New Roman" w:cs="Times New Roman"/>
          <w:sz w:val="24"/>
          <w:szCs w:val="24"/>
        </w:rPr>
        <w:t xml:space="preserve"> infinite hang (“LoRa INIT FAILED”).</w:t>
      </w:r>
    </w:p>
    <w:p w14:paraId="0DCE5D39" w14:textId="77777777" w:rsidR="005F2840" w:rsidRPr="00D57DE3" w:rsidRDefault="005F2840" w:rsidP="00846FCC">
      <w:pPr>
        <w:rPr>
          <w:rFonts w:ascii="Times New Roman" w:hAnsi="Times New Roman" w:cs="Times New Roman"/>
          <w:sz w:val="24"/>
          <w:szCs w:val="24"/>
        </w:rPr>
      </w:pPr>
    </w:p>
    <w:p w14:paraId="3BD38054" w14:textId="7E228828" w:rsidR="00846FCC" w:rsidRPr="00B1083A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83A">
        <w:rPr>
          <w:rFonts w:ascii="Times New Roman" w:hAnsi="Times New Roman" w:cs="Times New Roman"/>
          <w:b/>
          <w:bCs/>
          <w:sz w:val="24"/>
          <w:szCs w:val="24"/>
        </w:rPr>
        <w:t>Rain detection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39"/>
        <w:gridCol w:w="851"/>
        <w:gridCol w:w="3969"/>
      </w:tblGrid>
      <w:tr w:rsidR="005F2840" w:rsidRPr="00D57DE3" w14:paraId="5F26275A" w14:textId="24AAB7BF" w:rsidTr="005F2840">
        <w:trPr>
          <w:tblHeader/>
        </w:trPr>
        <w:tc>
          <w:tcPr>
            <w:tcW w:w="3539" w:type="dxa"/>
            <w:shd w:val="clear" w:color="auto" w:fill="DEEAF6" w:themeFill="accent5" w:themeFillTint="33"/>
          </w:tcPr>
          <w:p w14:paraId="3E327D1E" w14:textId="03DF529A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31F6ABB6" w14:textId="7D45D59A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3969" w:type="dxa"/>
            <w:shd w:val="clear" w:color="auto" w:fill="DEEAF6" w:themeFill="accent5" w:themeFillTint="33"/>
          </w:tcPr>
          <w:p w14:paraId="4457E9F6" w14:textId="4A4D6BD4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5F2840" w:rsidRPr="00D57DE3" w14:paraId="64242E83" w14:textId="7BB75875" w:rsidTr="005F2840">
        <w:tc>
          <w:tcPr>
            <w:tcW w:w="3539" w:type="dxa"/>
          </w:tcPr>
          <w:p w14:paraId="55C0976A" w14:textId="20E81891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`RAIN_ANALOG_WET_THRESHOLD`</w:t>
            </w:r>
          </w:p>
        </w:tc>
        <w:tc>
          <w:tcPr>
            <w:tcW w:w="851" w:type="dxa"/>
          </w:tcPr>
          <w:p w14:paraId="587D90AD" w14:textId="5981CA74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`2500`</w:t>
            </w:r>
          </w:p>
        </w:tc>
        <w:tc>
          <w:tcPr>
            <w:tcW w:w="3969" w:type="dxa"/>
          </w:tcPr>
          <w:p w14:paraId="43C97564" w14:textId="6325F345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Wet when `</w:t>
            </w:r>
            <w:proofErr w:type="spellStart"/>
            <w:proofErr w:type="gram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analogRead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GPIO34) &lt; 2500`</w:t>
            </w:r>
          </w:p>
        </w:tc>
      </w:tr>
      <w:tr w:rsidR="005F2840" w:rsidRPr="00D57DE3" w14:paraId="0876CD85" w14:textId="22A964F5" w:rsidTr="005F2840">
        <w:tc>
          <w:tcPr>
            <w:tcW w:w="3539" w:type="dxa"/>
          </w:tcPr>
          <w:p w14:paraId="5B19467B" w14:textId="583F805F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`RAIN_DEBOUNCE_MS`</w:t>
            </w:r>
          </w:p>
        </w:tc>
        <w:tc>
          <w:tcPr>
            <w:tcW w:w="851" w:type="dxa"/>
          </w:tcPr>
          <w:p w14:paraId="73B1D64A" w14:textId="3111C1D0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`80`</w:t>
            </w:r>
          </w:p>
        </w:tc>
        <w:tc>
          <w:tcPr>
            <w:tcW w:w="3969" w:type="dxa"/>
          </w:tcPr>
          <w:p w14:paraId="5792C67F" w14:textId="3462F636" w:rsidR="005F2840" w:rsidRPr="00D57DE3" w:rsidRDefault="005F284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Stable state must hold 80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before change</w:t>
            </w:r>
          </w:p>
        </w:tc>
      </w:tr>
    </w:tbl>
    <w:p w14:paraId="5703CEDD" w14:textId="77777777" w:rsidR="00B1083A" w:rsidRDefault="00B1083A" w:rsidP="00846FCC">
      <w:pPr>
        <w:rPr>
          <w:rFonts w:ascii="Times New Roman" w:hAnsi="Times New Roman" w:cs="Times New Roman"/>
          <w:sz w:val="24"/>
          <w:szCs w:val="24"/>
        </w:rPr>
      </w:pPr>
    </w:p>
    <w:p w14:paraId="07291945" w14:textId="0762091A" w:rsidR="00846FCC" w:rsidRPr="00B1083A" w:rsidRDefault="00846FCC" w:rsidP="00B108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wetEdgeToTrue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 xml:space="preserve">`: set only on transition dry </w:t>
      </w:r>
      <w:r w:rsidR="005F2840" w:rsidRPr="00B1083A">
        <w:rPr>
          <w:rFonts w:ascii="Times New Roman" w:hAnsi="Times New Roman" w:cs="Times New Roman"/>
          <w:sz w:val="24"/>
          <w:szCs w:val="24"/>
        </w:rPr>
        <w:t>to</w:t>
      </w:r>
      <w:r w:rsidRPr="00B1083A">
        <w:rPr>
          <w:rFonts w:ascii="Times New Roman" w:hAnsi="Times New Roman" w:cs="Times New Roman"/>
          <w:sz w:val="24"/>
          <w:szCs w:val="24"/>
        </w:rPr>
        <w:t xml:space="preserve"> wet (used to trigger immediate LoRa TX).</w:t>
      </w:r>
    </w:p>
    <w:p w14:paraId="4EBB26BC" w14:textId="242E9295" w:rsidR="00846FCC" w:rsidRPr="00B1083A" w:rsidRDefault="00846FCC" w:rsidP="00B108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`imp` (important): in current logic equals stable wet state (true whenever wet, not edge-only).</w:t>
      </w:r>
    </w:p>
    <w:p w14:paraId="7CC9DCC0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6726A583" w14:textId="7219FD7D" w:rsidR="00846FCC" w:rsidRPr="00B1083A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83A">
        <w:rPr>
          <w:rFonts w:ascii="Times New Roman" w:hAnsi="Times New Roman" w:cs="Times New Roman"/>
          <w:b/>
          <w:bCs/>
          <w:sz w:val="24"/>
          <w:szCs w:val="24"/>
        </w:rPr>
        <w:t>JSON formats</w:t>
      </w:r>
    </w:p>
    <w:p w14:paraId="6BFD9F78" w14:textId="2D119407" w:rsidR="00846FCC" w:rsidRPr="00B1083A" w:rsidRDefault="00846FCC" w:rsidP="00B108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USB Serial (diagnostics, 10 s, buffer 512 bytes)</w:t>
      </w:r>
    </w:p>
    <w:p w14:paraId="430A38BE" w14:textId="74357C36" w:rsidR="00846FCC" w:rsidRPr="00B1083A" w:rsidRDefault="00846FCC" w:rsidP="00B1083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Long field names: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gps_stage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gps_stage_name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`, `latitude`, `longitude`,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altitude_m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speed_kmh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`, `satellites`,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fix_age_ms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water_detection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important_event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uptime_ms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>`.</w:t>
      </w:r>
    </w:p>
    <w:p w14:paraId="7A2F9C19" w14:textId="16807F4E" w:rsidR="00846FCC" w:rsidRPr="00B1083A" w:rsidRDefault="00846FCC" w:rsidP="00B1083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Lat/</w:t>
      </w:r>
      <w:proofErr w:type="spellStart"/>
      <w:r w:rsidRPr="00B1083A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B1083A">
        <w:rPr>
          <w:rFonts w:ascii="Times New Roman" w:hAnsi="Times New Roman" w:cs="Times New Roman"/>
          <w:sz w:val="24"/>
          <w:szCs w:val="24"/>
        </w:rPr>
        <w:t xml:space="preserve"> precision: 6 decimal places.</w:t>
      </w:r>
    </w:p>
    <w:p w14:paraId="2F180F22" w14:textId="77777777" w:rsidR="002244FE" w:rsidRPr="00D57DE3" w:rsidRDefault="002244FE" w:rsidP="00846FCC">
      <w:pPr>
        <w:rPr>
          <w:rFonts w:ascii="Times New Roman" w:hAnsi="Times New Roman" w:cs="Times New Roman"/>
          <w:sz w:val="24"/>
          <w:szCs w:val="24"/>
        </w:rPr>
      </w:pPr>
    </w:p>
    <w:p w14:paraId="1D0861D8" w14:textId="3300C31C" w:rsidR="00846FCC" w:rsidRPr="00B1083A" w:rsidRDefault="00846FCC" w:rsidP="00B108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LoRa (compact radio, buffer 240 bytes)</w:t>
      </w:r>
    </w:p>
    <w:p w14:paraId="05C840C6" w14:textId="7A9A283D" w:rsidR="00846FCC" w:rsidRPr="00B1083A" w:rsidRDefault="00846FCC" w:rsidP="00B1083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With stored fix:</w:t>
      </w:r>
    </w:p>
    <w:p w14:paraId="0A024DEF" w14:textId="095C0676" w:rsidR="00846FCC" w:rsidRPr="00B1083A" w:rsidRDefault="00846FCC" w:rsidP="00B1083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{"id":1,"gs":3,"gsn":"locked","lat":14.59950,"lon":120.98420,"alt":15,"spd":0.0,"sat":7,"fix_ms":123456,"wet</w:t>
      </w:r>
      <w:proofErr w:type="gramStart"/>
      <w:r w:rsidRPr="00B1083A">
        <w:rPr>
          <w:rFonts w:ascii="Times New Roman" w:hAnsi="Times New Roman" w:cs="Times New Roman"/>
          <w:sz w:val="24"/>
          <w:szCs w:val="24"/>
        </w:rPr>
        <w:t>":false</w:t>
      </w:r>
      <w:proofErr w:type="gramEnd"/>
      <w:r w:rsidRPr="00B1083A">
        <w:rPr>
          <w:rFonts w:ascii="Times New Roman" w:hAnsi="Times New Roman" w:cs="Times New Roman"/>
          <w:sz w:val="24"/>
          <w:szCs w:val="24"/>
        </w:rPr>
        <w:t>,"imp":false,"t":654321}</w:t>
      </w:r>
    </w:p>
    <w:p w14:paraId="15746DF1" w14:textId="3B10DE4C" w:rsidR="00846FCC" w:rsidRPr="00B1083A" w:rsidRDefault="00846FCC" w:rsidP="00B1083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Without stored fix:</w:t>
      </w:r>
    </w:p>
    <w:p w14:paraId="01B29C8B" w14:textId="77777777" w:rsidR="00846FCC" w:rsidRPr="00B1083A" w:rsidRDefault="00846FCC" w:rsidP="00B1083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1083A">
        <w:rPr>
          <w:rFonts w:ascii="Times New Roman" w:hAnsi="Times New Roman" w:cs="Times New Roman"/>
          <w:sz w:val="24"/>
          <w:szCs w:val="24"/>
        </w:rPr>
        <w:t>{"id":1,"gs":1,"gsn":"waiting_for_signal","loc</w:t>
      </w:r>
      <w:proofErr w:type="gramStart"/>
      <w:r w:rsidRPr="00B1083A">
        <w:rPr>
          <w:rFonts w:ascii="Times New Roman" w:hAnsi="Times New Roman" w:cs="Times New Roman"/>
          <w:sz w:val="24"/>
          <w:szCs w:val="24"/>
        </w:rPr>
        <w:t>":false</w:t>
      </w:r>
      <w:proofErr w:type="gramEnd"/>
      <w:r w:rsidRPr="00B1083A">
        <w:rPr>
          <w:rFonts w:ascii="Times New Roman" w:hAnsi="Times New Roman" w:cs="Times New Roman"/>
          <w:sz w:val="24"/>
          <w:szCs w:val="24"/>
        </w:rPr>
        <w:t>,"wet":false,"imp":false,"t":654321}</w:t>
      </w:r>
    </w:p>
    <w:p w14:paraId="3C2C1EEB" w14:textId="5469C935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56"/>
        <w:gridCol w:w="5103"/>
      </w:tblGrid>
      <w:tr w:rsidR="002244FE" w:rsidRPr="00D57DE3" w14:paraId="3FCE050D" w14:textId="77777777" w:rsidTr="006F4EA9">
        <w:trPr>
          <w:tblHeader/>
        </w:trPr>
        <w:tc>
          <w:tcPr>
            <w:tcW w:w="3256" w:type="dxa"/>
            <w:shd w:val="clear" w:color="auto" w:fill="DEEAF6" w:themeFill="accent5" w:themeFillTint="33"/>
          </w:tcPr>
          <w:p w14:paraId="48532627" w14:textId="1E758B56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5103" w:type="dxa"/>
            <w:shd w:val="clear" w:color="auto" w:fill="DEEAF6" w:themeFill="accent5" w:themeFillTint="33"/>
          </w:tcPr>
          <w:p w14:paraId="38EB8EB2" w14:textId="54CE9884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2244FE" w:rsidRPr="00D57DE3" w14:paraId="1D7D82A8" w14:textId="77777777" w:rsidTr="006F4EA9">
        <w:tc>
          <w:tcPr>
            <w:tcW w:w="3256" w:type="dxa"/>
          </w:tcPr>
          <w:p w14:paraId="5DA49B03" w14:textId="68027910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`id`</w:t>
            </w:r>
          </w:p>
        </w:tc>
        <w:tc>
          <w:tcPr>
            <w:tcW w:w="5103" w:type="dxa"/>
          </w:tcPr>
          <w:p w14:paraId="0EDBB362" w14:textId="03704DB2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Vest numeric ID 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RTDB path</w:t>
            </w:r>
          </w:p>
        </w:tc>
      </w:tr>
      <w:tr w:rsidR="002244FE" w:rsidRPr="00D57DE3" w14:paraId="36F1973C" w14:textId="77777777" w:rsidTr="006F4EA9">
        <w:tc>
          <w:tcPr>
            <w:tcW w:w="3256" w:type="dxa"/>
          </w:tcPr>
          <w:p w14:paraId="5E0FC006" w14:textId="533E464A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5103" w:type="dxa"/>
          </w:tcPr>
          <w:p w14:paraId="1D468F3B" w14:textId="08BA833F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GPS stage number and name</w:t>
            </w:r>
          </w:p>
        </w:tc>
      </w:tr>
      <w:tr w:rsidR="002244FE" w:rsidRPr="00D57DE3" w14:paraId="7CC2B092" w14:textId="77777777" w:rsidTr="006F4EA9">
        <w:tc>
          <w:tcPr>
            <w:tcW w:w="3256" w:type="dxa"/>
          </w:tcPr>
          <w:p w14:paraId="730A2884" w14:textId="5C09B32B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lat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lon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`, `alt`,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spd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`, `sat`,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fix_ms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5103" w:type="dxa"/>
          </w:tcPr>
          <w:p w14:paraId="67C146B6" w14:textId="20BE9DB5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Present when including position snapshot</w:t>
            </w:r>
          </w:p>
        </w:tc>
      </w:tr>
      <w:tr w:rsidR="002244FE" w:rsidRPr="00D57DE3" w14:paraId="35892710" w14:textId="77777777" w:rsidTr="006F4EA9">
        <w:tc>
          <w:tcPr>
            <w:tcW w:w="3256" w:type="dxa"/>
          </w:tcPr>
          <w:p w14:paraId="53FCC5ED" w14:textId="570CF3EC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loc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5103" w:type="dxa"/>
          </w:tcPr>
          <w:p w14:paraId="2341FCBA" w14:textId="38223C7B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When `false`, receiver treats location as absent</w:t>
            </w:r>
          </w:p>
        </w:tc>
      </w:tr>
      <w:tr w:rsidR="002244FE" w:rsidRPr="00D57DE3" w14:paraId="09E5BC89" w14:textId="77777777" w:rsidTr="006F4EA9">
        <w:tc>
          <w:tcPr>
            <w:tcW w:w="3256" w:type="dxa"/>
          </w:tcPr>
          <w:p w14:paraId="69AC7331" w14:textId="2A2CC874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`wet`</w:t>
            </w:r>
          </w:p>
        </w:tc>
        <w:tc>
          <w:tcPr>
            <w:tcW w:w="5103" w:type="dxa"/>
          </w:tcPr>
          <w:p w14:paraId="17CC0B99" w14:textId="01D6EC10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Rain boolean</w:t>
            </w:r>
          </w:p>
        </w:tc>
      </w:tr>
      <w:tr w:rsidR="002244FE" w:rsidRPr="00D57DE3" w14:paraId="725920F1" w14:textId="77777777" w:rsidTr="006F4EA9">
        <w:tc>
          <w:tcPr>
            <w:tcW w:w="3256" w:type="dxa"/>
          </w:tcPr>
          <w:p w14:paraId="4D7E7FFA" w14:textId="682B23DA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`imp`</w:t>
            </w:r>
          </w:p>
        </w:tc>
        <w:tc>
          <w:tcPr>
            <w:tcW w:w="5103" w:type="dxa"/>
          </w:tcPr>
          <w:p w14:paraId="09007A1B" w14:textId="104CF74E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Important flag (stable wet in current logic)</w:t>
            </w:r>
          </w:p>
        </w:tc>
      </w:tr>
      <w:tr w:rsidR="002244FE" w:rsidRPr="00D57DE3" w14:paraId="03E6F447" w14:textId="77777777" w:rsidTr="006F4EA9">
        <w:tc>
          <w:tcPr>
            <w:tcW w:w="3256" w:type="dxa"/>
          </w:tcPr>
          <w:p w14:paraId="6051B429" w14:textId="5D0C9876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`t`</w:t>
            </w:r>
          </w:p>
        </w:tc>
        <w:tc>
          <w:tcPr>
            <w:tcW w:w="5103" w:type="dxa"/>
          </w:tcPr>
          <w:p w14:paraId="3979776A" w14:textId="5249112A" w:rsidR="002244FE" w:rsidRPr="00D57DE3" w:rsidRDefault="002244FE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Transmitter uptime (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C12B54B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14C1CEB9" w14:textId="31C2C239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LoRa radio: 433 MHz (`433E6`), SPI pins SS=`5`, RST=`14`, DIO0=`2`,</w:t>
      </w:r>
      <w:r w:rsidR="002244FE" w:rsidRPr="00D57DE3">
        <w:rPr>
          <w:rFonts w:ascii="Times New Roman" w:hAnsi="Times New Roman" w:cs="Times New Roman"/>
          <w:sz w:val="24"/>
          <w:szCs w:val="24"/>
        </w:rPr>
        <w:t xml:space="preserve"> </w:t>
      </w:r>
      <w:r w:rsidRPr="00D57DE3">
        <w:rPr>
          <w:rFonts w:ascii="Times New Roman" w:hAnsi="Times New Roman" w:cs="Times New Roman"/>
          <w:sz w:val="24"/>
          <w:szCs w:val="24"/>
        </w:rPr>
        <w:t>SCK/MISO/MOSI</w:t>
      </w:r>
      <w:r w:rsidR="002244FE" w:rsidRPr="00D57DE3">
        <w:rPr>
          <w:rFonts w:ascii="Times New Roman" w:hAnsi="Times New Roman" w:cs="Times New Roman"/>
          <w:sz w:val="24"/>
          <w:szCs w:val="24"/>
        </w:rPr>
        <w:t xml:space="preserve"> </w:t>
      </w:r>
      <w:r w:rsidRPr="00D57DE3">
        <w:rPr>
          <w:rFonts w:ascii="Times New Roman" w:hAnsi="Times New Roman" w:cs="Times New Roman"/>
          <w:sz w:val="24"/>
          <w:szCs w:val="24"/>
        </w:rPr>
        <w:t>=`18`/`19`/`23`.</w:t>
      </w:r>
    </w:p>
    <w:p w14:paraId="34A67AAF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0A867E12" w14:textId="03419E49" w:rsidR="00846FCC" w:rsidRPr="00B1083A" w:rsidRDefault="00B1083A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FS3. </w:t>
      </w:r>
      <w:r w:rsidR="00846FCC" w:rsidRPr="00B1083A">
        <w:rPr>
          <w:rFonts w:ascii="Times New Roman" w:hAnsi="Times New Roman" w:cs="Times New Roman"/>
          <w:b/>
          <w:bCs/>
          <w:sz w:val="32"/>
          <w:szCs w:val="32"/>
        </w:rPr>
        <w:t>Control tower (receiver V2)</w:t>
      </w:r>
    </w:p>
    <w:p w14:paraId="649F2F29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Source: `firmware/RECEIVER_CONTROL_TOWER_V2/RECEIVER_CONTROL_TOWER_V2.ino`</w:t>
      </w:r>
    </w:p>
    <w:p w14:paraId="49E121B1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5CD66F6C" w14:textId="2B9E9BEC" w:rsidR="00846FCC" w:rsidRPr="00761E9E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E9E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49E02F76" w14:textId="1DC529BC" w:rsidR="00846FCC" w:rsidRPr="00761E9E" w:rsidRDefault="00846FCC" w:rsidP="00761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61E9E">
        <w:rPr>
          <w:rFonts w:ascii="Times New Roman" w:hAnsi="Times New Roman" w:cs="Times New Roman"/>
          <w:sz w:val="24"/>
          <w:szCs w:val="24"/>
        </w:rPr>
        <w:t>LoRa RX on same frequency/pinout as vest.</w:t>
      </w:r>
    </w:p>
    <w:p w14:paraId="38899EC7" w14:textId="6B7612F5" w:rsidR="00846FCC" w:rsidRPr="00761E9E" w:rsidRDefault="00846FCC" w:rsidP="00761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61E9E">
        <w:rPr>
          <w:rFonts w:ascii="Times New Roman" w:hAnsi="Times New Roman" w:cs="Times New Roman"/>
          <w:sz w:val="24"/>
          <w:szCs w:val="24"/>
        </w:rPr>
        <w:t>Parse LoRa JSON (`</w:t>
      </w:r>
      <w:proofErr w:type="spellStart"/>
      <w:r w:rsidRPr="00761E9E">
        <w:rPr>
          <w:rFonts w:ascii="Times New Roman" w:hAnsi="Times New Roman" w:cs="Times New Roman"/>
          <w:sz w:val="24"/>
          <w:szCs w:val="24"/>
        </w:rPr>
        <w:t>parseVestJson</w:t>
      </w:r>
      <w:proofErr w:type="spellEnd"/>
      <w:r w:rsidRPr="00761E9E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761E9E">
        <w:rPr>
          <w:rFonts w:ascii="Times New Roman" w:hAnsi="Times New Roman" w:cs="Times New Roman"/>
          <w:sz w:val="24"/>
          <w:szCs w:val="24"/>
        </w:rPr>
        <w:t>StaticJsonDocument</w:t>
      </w:r>
      <w:proofErr w:type="spellEnd"/>
      <w:r w:rsidRPr="00761E9E">
        <w:rPr>
          <w:rFonts w:ascii="Times New Roman" w:hAnsi="Times New Roman" w:cs="Times New Roman"/>
          <w:sz w:val="24"/>
          <w:szCs w:val="24"/>
        </w:rPr>
        <w:t>&lt;512&gt;`).</w:t>
      </w:r>
    </w:p>
    <w:p w14:paraId="129D1B20" w14:textId="710F36A1" w:rsidR="00846FCC" w:rsidRPr="00761E9E" w:rsidRDefault="00846FCC" w:rsidP="00761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61E9E">
        <w:rPr>
          <w:rFonts w:ascii="Times New Roman" w:hAnsi="Times New Roman" w:cs="Times New Roman"/>
          <w:sz w:val="24"/>
          <w:szCs w:val="24"/>
        </w:rPr>
        <w:t>Enqueue messages in RAM</w:t>
      </w:r>
      <w:r w:rsidR="00C16DB0" w:rsidRPr="00761E9E">
        <w:rPr>
          <w:rFonts w:ascii="Times New Roman" w:hAnsi="Times New Roman" w:cs="Times New Roman"/>
          <w:sz w:val="24"/>
          <w:szCs w:val="24"/>
        </w:rPr>
        <w:t>,</w:t>
      </w:r>
      <w:r w:rsidRPr="00761E9E">
        <w:rPr>
          <w:rFonts w:ascii="Times New Roman" w:hAnsi="Times New Roman" w:cs="Times New Roman"/>
          <w:sz w:val="24"/>
          <w:szCs w:val="24"/>
        </w:rPr>
        <w:t xml:space="preserve"> flush to Firebase when Wi‑Fi and Firebase ready.</w:t>
      </w:r>
    </w:p>
    <w:p w14:paraId="30266481" w14:textId="19905C1A" w:rsidR="00846FCC" w:rsidRPr="00761E9E" w:rsidRDefault="00846FCC" w:rsidP="00761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61E9E">
        <w:rPr>
          <w:rFonts w:ascii="Times New Roman" w:hAnsi="Times New Roman" w:cs="Times New Roman"/>
          <w:sz w:val="24"/>
          <w:szCs w:val="24"/>
        </w:rPr>
        <w:t xml:space="preserve">NTP sync </w:t>
      </w:r>
      <w:r w:rsidR="00C16DB0" w:rsidRPr="00761E9E">
        <w:rPr>
          <w:rFonts w:ascii="Times New Roman" w:hAnsi="Times New Roman" w:cs="Times New Roman"/>
          <w:sz w:val="24"/>
          <w:szCs w:val="24"/>
        </w:rPr>
        <w:t>to</w:t>
      </w:r>
      <w:r w:rsidRPr="00761E9E">
        <w:rPr>
          <w:rFonts w:ascii="Times New Roman" w:hAnsi="Times New Roman" w:cs="Times New Roman"/>
          <w:sz w:val="24"/>
          <w:szCs w:val="24"/>
        </w:rPr>
        <w:t xml:space="preserve"> attach `</w:t>
      </w:r>
      <w:proofErr w:type="spellStart"/>
      <w:r w:rsidRPr="00761E9E">
        <w:rPr>
          <w:rFonts w:ascii="Times New Roman" w:hAnsi="Times New Roman" w:cs="Times New Roman"/>
          <w:sz w:val="24"/>
          <w:szCs w:val="24"/>
        </w:rPr>
        <w:t>time_my</w:t>
      </w:r>
      <w:proofErr w:type="spellEnd"/>
      <w:r w:rsidRPr="00761E9E">
        <w:rPr>
          <w:rFonts w:ascii="Times New Roman" w:hAnsi="Times New Roman" w:cs="Times New Roman"/>
          <w:sz w:val="24"/>
          <w:szCs w:val="24"/>
        </w:rPr>
        <w:t>` (Malaysia UTC+8, ISO-8601 `YYYY-MM-DDTHH:</w:t>
      </w:r>
      <w:proofErr w:type="gramStart"/>
      <w:r w:rsidRPr="00761E9E">
        <w:rPr>
          <w:rFonts w:ascii="Times New Roman" w:hAnsi="Times New Roman" w:cs="Times New Roman"/>
          <w:sz w:val="24"/>
          <w:szCs w:val="24"/>
        </w:rPr>
        <w:t>MM:SS</w:t>
      </w:r>
      <w:proofErr w:type="gramEnd"/>
      <w:r w:rsidRPr="00761E9E">
        <w:rPr>
          <w:rFonts w:ascii="Times New Roman" w:hAnsi="Times New Roman" w:cs="Times New Roman"/>
          <w:sz w:val="24"/>
          <w:szCs w:val="24"/>
        </w:rPr>
        <w:t>+08:00`).</w:t>
      </w:r>
    </w:p>
    <w:p w14:paraId="4BEA8673" w14:textId="0CA3B062" w:rsidR="00846FCC" w:rsidRPr="00761E9E" w:rsidRDefault="00846FCC" w:rsidP="00761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61E9E">
        <w:rPr>
          <w:rFonts w:ascii="Times New Roman" w:hAnsi="Times New Roman" w:cs="Times New Roman"/>
          <w:sz w:val="24"/>
          <w:szCs w:val="24"/>
        </w:rPr>
        <w:t>Resilience: exponential backoff, token-not-ready handling, hard recovery after repeated RTDB failures.</w:t>
      </w:r>
    </w:p>
    <w:p w14:paraId="7F34BE98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2580BEBD" w14:textId="57F3900A" w:rsidR="00846FCC" w:rsidRPr="00761E9E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E9E">
        <w:rPr>
          <w:rFonts w:ascii="Times New Roman" w:hAnsi="Times New Roman" w:cs="Times New Roman"/>
          <w:b/>
          <w:bCs/>
          <w:sz w:val="24"/>
          <w:szCs w:val="24"/>
        </w:rPr>
        <w:t>Message queue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56"/>
        <w:gridCol w:w="5103"/>
      </w:tblGrid>
      <w:tr w:rsidR="00C16DB0" w:rsidRPr="00D57DE3" w14:paraId="4FE6D29B" w14:textId="77777777" w:rsidTr="006F4EA9">
        <w:trPr>
          <w:tblHeader/>
        </w:trPr>
        <w:tc>
          <w:tcPr>
            <w:tcW w:w="3256" w:type="dxa"/>
            <w:shd w:val="clear" w:color="auto" w:fill="DEEAF6" w:themeFill="accent5" w:themeFillTint="33"/>
          </w:tcPr>
          <w:p w14:paraId="3BA19362" w14:textId="6A444642" w:rsidR="00C16DB0" w:rsidRPr="00D57DE3" w:rsidRDefault="00C16DB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5103" w:type="dxa"/>
            <w:shd w:val="clear" w:color="auto" w:fill="DEEAF6" w:themeFill="accent5" w:themeFillTint="33"/>
          </w:tcPr>
          <w:p w14:paraId="409FDCCF" w14:textId="2D550C67" w:rsidR="00C16DB0" w:rsidRPr="00D57DE3" w:rsidRDefault="00C16DB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C16DB0" w:rsidRPr="00D57DE3" w14:paraId="52A8A746" w14:textId="77777777" w:rsidTr="006F4EA9">
        <w:tc>
          <w:tcPr>
            <w:tcW w:w="3256" w:type="dxa"/>
          </w:tcPr>
          <w:p w14:paraId="652A633E" w14:textId="01F981CC" w:rsidR="00C16DB0" w:rsidRPr="00D57DE3" w:rsidRDefault="00C16DB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`QUEUE_CAPACITY`</w:t>
            </w:r>
          </w:p>
        </w:tc>
        <w:tc>
          <w:tcPr>
            <w:tcW w:w="5103" w:type="dxa"/>
          </w:tcPr>
          <w:p w14:paraId="262E20AF" w14:textId="59C776D6" w:rsidR="00C16DB0" w:rsidRPr="00D57DE3" w:rsidRDefault="00C16DB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messages</w:t>
            </w:r>
          </w:p>
        </w:tc>
      </w:tr>
      <w:tr w:rsidR="00C16DB0" w:rsidRPr="00D57DE3" w14:paraId="01B6CBD4" w14:textId="77777777" w:rsidTr="006F4EA9">
        <w:tc>
          <w:tcPr>
            <w:tcW w:w="3256" w:type="dxa"/>
          </w:tcPr>
          <w:p w14:paraId="2B261022" w14:textId="69A2B5D6" w:rsidR="00C16DB0" w:rsidRPr="00D57DE3" w:rsidRDefault="00C16DB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`MAX_FLUSH_PER_LOOP`</w:t>
            </w:r>
          </w:p>
        </w:tc>
        <w:tc>
          <w:tcPr>
            <w:tcW w:w="5103" w:type="dxa"/>
          </w:tcPr>
          <w:p w14:paraId="6E45AACF" w14:textId="0CAC87C7" w:rsidR="00C16DB0" w:rsidRPr="00D57DE3" w:rsidRDefault="00C16DB0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RTDB writes per loop iteration</w:t>
            </w:r>
          </w:p>
        </w:tc>
      </w:tr>
    </w:tbl>
    <w:p w14:paraId="51EDFC6D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31F9B67E" w14:textId="4FF2F984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Ring buffer: when full, oldest message is dropped before push. LoRa RX continues even when Wi‑Fi is down</w:t>
      </w:r>
      <w:r w:rsidR="00C16DB0" w:rsidRPr="00D57DE3">
        <w:rPr>
          <w:rFonts w:ascii="Times New Roman" w:hAnsi="Times New Roman" w:cs="Times New Roman"/>
          <w:sz w:val="24"/>
          <w:szCs w:val="24"/>
        </w:rPr>
        <w:t>,</w:t>
      </w:r>
      <w:r w:rsidRPr="00D57DE3">
        <w:rPr>
          <w:rFonts w:ascii="Times New Roman" w:hAnsi="Times New Roman" w:cs="Times New Roman"/>
          <w:sz w:val="24"/>
          <w:szCs w:val="24"/>
        </w:rPr>
        <w:t xml:space="preserve"> extended outages can lose historical snapshots (RTDB always stores latest state per device, not full history).</w:t>
      </w:r>
    </w:p>
    <w:p w14:paraId="738110E3" w14:textId="77777777" w:rsidR="00C16DB0" w:rsidRPr="00D57DE3" w:rsidRDefault="00C16DB0" w:rsidP="00846FCC">
      <w:pPr>
        <w:rPr>
          <w:rFonts w:ascii="Times New Roman" w:hAnsi="Times New Roman" w:cs="Times New Roman"/>
          <w:sz w:val="24"/>
          <w:szCs w:val="24"/>
        </w:rPr>
      </w:pPr>
    </w:p>
    <w:p w14:paraId="4E20B768" w14:textId="3971DB30" w:rsidR="00846FCC" w:rsidRPr="00761E9E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E9E">
        <w:rPr>
          <w:rFonts w:ascii="Times New Roman" w:hAnsi="Times New Roman" w:cs="Times New Roman"/>
          <w:b/>
          <w:bCs/>
          <w:sz w:val="24"/>
          <w:szCs w:val="24"/>
        </w:rPr>
        <w:t>Wi‑Fi / Firebase / RTDB resilience</w:t>
      </w:r>
    </w:p>
    <w:p w14:paraId="5828DEC8" w14:textId="7F991369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Three `Backoff` instances (`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wifiBackoff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firebaseBackoff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rtdbWriteBackoff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`):</w:t>
      </w:r>
    </w:p>
    <w:p w14:paraId="5B57CBFD" w14:textId="04B78CD1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Initial delay 250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, max 30000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, exponential doubling.</w:t>
      </w:r>
    </w:p>
    <w:p w14:paraId="523988AB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043CE736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Other timing: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97"/>
        <w:gridCol w:w="1701"/>
        <w:gridCol w:w="3261"/>
      </w:tblGrid>
      <w:tr w:rsidR="00E211D3" w:rsidRPr="00D57DE3" w14:paraId="6BD2AA51" w14:textId="7FE8ECBA" w:rsidTr="00834A38">
        <w:trPr>
          <w:tblHeader/>
        </w:trPr>
        <w:tc>
          <w:tcPr>
            <w:tcW w:w="3397" w:type="dxa"/>
            <w:shd w:val="clear" w:color="auto" w:fill="DEEAF6" w:themeFill="accent5" w:themeFillTint="33"/>
          </w:tcPr>
          <w:p w14:paraId="02CF3206" w14:textId="3F9ED3FC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61BEB27F" w14:textId="0AEB6935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3261" w:type="dxa"/>
            <w:shd w:val="clear" w:color="auto" w:fill="DEEAF6" w:themeFill="accent5" w:themeFillTint="33"/>
          </w:tcPr>
          <w:p w14:paraId="25CEA6B7" w14:textId="7B4FF74A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E211D3" w:rsidRPr="00D57DE3" w14:paraId="408F109B" w14:textId="03DE79CD" w:rsidTr="00834A38">
        <w:tc>
          <w:tcPr>
            <w:tcW w:w="3397" w:type="dxa"/>
          </w:tcPr>
          <w:p w14:paraId="0BDCC51D" w14:textId="1D5B827B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Wi-Fi re-`begin` interval</w:t>
            </w:r>
          </w:p>
        </w:tc>
        <w:tc>
          <w:tcPr>
            <w:tcW w:w="1701" w:type="dxa"/>
          </w:tcPr>
          <w:p w14:paraId="2F829B5D" w14:textId="7DC3BF63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60000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1" w:type="dxa"/>
          </w:tcPr>
          <w:p w14:paraId="08F34D3F" w14:textId="4A728230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If disconnected too long</w:t>
            </w:r>
          </w:p>
        </w:tc>
      </w:tr>
      <w:tr w:rsidR="00E211D3" w:rsidRPr="00D57DE3" w14:paraId="4F303107" w14:textId="78E71DF5" w:rsidTr="00834A38">
        <w:tc>
          <w:tcPr>
            <w:tcW w:w="3397" w:type="dxa"/>
          </w:tcPr>
          <w:p w14:paraId="4B7CF1A2" w14:textId="36405E76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NTP timeout</w:t>
            </w:r>
          </w:p>
        </w:tc>
        <w:tc>
          <w:tcPr>
            <w:tcW w:w="1701" w:type="dxa"/>
          </w:tcPr>
          <w:p w14:paraId="134EC033" w14:textId="6D669F09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20000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1" w:type="dxa"/>
          </w:tcPr>
          <w:p w14:paraId="5575496C" w14:textId="3283F146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`pool.ntp.org`, `time.nist.gov`, UTC+8</w:t>
            </w:r>
          </w:p>
        </w:tc>
      </w:tr>
      <w:tr w:rsidR="00E211D3" w:rsidRPr="00D57DE3" w14:paraId="17421F59" w14:textId="0F8E932C" w:rsidTr="00834A38">
        <w:tc>
          <w:tcPr>
            <w:tcW w:w="3397" w:type="dxa"/>
          </w:tcPr>
          <w:p w14:paraId="06D5C4D8" w14:textId="0CFEEFE8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Firebase socket/response timeout</w:t>
            </w:r>
          </w:p>
        </w:tc>
        <w:tc>
          <w:tcPr>
            <w:tcW w:w="1701" w:type="dxa"/>
          </w:tcPr>
          <w:p w14:paraId="51ED4A24" w14:textId="491D5A51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20000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each</w:t>
            </w:r>
          </w:p>
        </w:tc>
        <w:tc>
          <w:tcPr>
            <w:tcW w:w="3261" w:type="dxa"/>
          </w:tcPr>
          <w:p w14:paraId="6BB0B7C7" w14:textId="77777777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1D3" w:rsidRPr="00D57DE3" w14:paraId="549DE3EE" w14:textId="7587415B" w:rsidTr="00834A38">
        <w:tc>
          <w:tcPr>
            <w:tcW w:w="3397" w:type="dxa"/>
          </w:tcPr>
          <w:p w14:paraId="5EB94BC2" w14:textId="14AEBF54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Firebase Wi-Fi reconnect timeout</w:t>
            </w:r>
          </w:p>
        </w:tc>
        <w:tc>
          <w:tcPr>
            <w:tcW w:w="1701" w:type="dxa"/>
          </w:tcPr>
          <w:p w14:paraId="059C34AF" w14:textId="62152EDD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10000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1" w:type="dxa"/>
          </w:tcPr>
          <w:p w14:paraId="60E327D5" w14:textId="77777777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1D3" w:rsidRPr="00D57DE3" w14:paraId="0C281132" w14:textId="057C0640" w:rsidTr="00834A38">
        <w:tc>
          <w:tcPr>
            <w:tcW w:w="3397" w:type="dxa"/>
          </w:tcPr>
          <w:p w14:paraId="7B61A375" w14:textId="72B52655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`POST_FIREBASE_BEGIN_QUIET_MS`</w:t>
            </w:r>
          </w:p>
        </w:tc>
        <w:tc>
          <w:tcPr>
            <w:tcW w:w="1701" w:type="dxa"/>
          </w:tcPr>
          <w:p w14:paraId="6BC8A9D4" w14:textId="63462029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7000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1" w:type="dxa"/>
          </w:tcPr>
          <w:p w14:paraId="02087FFF" w14:textId="0E20611C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No RTDB writes immediately after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Firebase.begin</w:t>
            </w:r>
            <w:proofErr w:type="spellEnd"/>
            <w:proofErr w:type="gram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()`</w:t>
            </w:r>
            <w:proofErr w:type="gramEnd"/>
          </w:p>
        </w:tc>
      </w:tr>
      <w:tr w:rsidR="00E211D3" w:rsidRPr="00D57DE3" w14:paraId="18D1B778" w14:textId="1B231CB3" w:rsidTr="00834A38">
        <w:tc>
          <w:tcPr>
            <w:tcW w:w="3397" w:type="dxa"/>
          </w:tcPr>
          <w:p w14:paraId="00CF94DD" w14:textId="4C1BD811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Token-not-ready wait</w:t>
            </w:r>
          </w:p>
        </w:tc>
        <w:tc>
          <w:tcPr>
            <w:tcW w:w="1701" w:type="dxa"/>
          </w:tcPr>
          <w:p w14:paraId="368EA160" w14:textId="51AB029E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5000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1" w:type="dxa"/>
          </w:tcPr>
          <w:p w14:paraId="2D10C850" w14:textId="5943C707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Does not count as hard RTDB failure</w:t>
            </w:r>
          </w:p>
        </w:tc>
      </w:tr>
      <w:tr w:rsidR="00E211D3" w:rsidRPr="00D57DE3" w14:paraId="716A6BF3" w14:textId="77E161E7" w:rsidTr="00834A38">
        <w:tc>
          <w:tcPr>
            <w:tcW w:w="3397" w:type="dxa"/>
          </w:tcPr>
          <w:p w14:paraId="483E10CE" w14:textId="041C93C1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`MAX_CONSECUTIVE_RTDB_FAILURES_BEFORE_HARD_RECOVERY`</w:t>
            </w:r>
          </w:p>
        </w:tc>
        <w:tc>
          <w:tcPr>
            <w:tcW w:w="1701" w:type="dxa"/>
          </w:tcPr>
          <w:p w14:paraId="10178588" w14:textId="59629122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1" w:type="dxa"/>
          </w:tcPr>
          <w:p w14:paraId="1C75C7A4" w14:textId="3566B020" w:rsidR="00E211D3" w:rsidRPr="00D57DE3" w:rsidRDefault="00E211D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Triggers full recovery</w:t>
            </w:r>
          </w:p>
        </w:tc>
      </w:tr>
      <w:tr w:rsidR="00E211D3" w:rsidRPr="00D57DE3" w14:paraId="4948094F" w14:textId="6D78A7A1" w:rsidTr="00834A38">
        <w:tc>
          <w:tcPr>
            <w:tcW w:w="3397" w:type="dxa"/>
          </w:tcPr>
          <w:p w14:paraId="1ABC364D" w14:textId="38DA624D" w:rsidR="00E211D3" w:rsidRPr="00D57DE3" w:rsidRDefault="00E211D3" w:rsidP="00E21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`HARD_RECOVERY_COOLDOWN_MS`</w:t>
            </w:r>
          </w:p>
        </w:tc>
        <w:tc>
          <w:tcPr>
            <w:tcW w:w="1701" w:type="dxa"/>
          </w:tcPr>
          <w:p w14:paraId="417BE68A" w14:textId="6054B532" w:rsidR="00E211D3" w:rsidRPr="00D57DE3" w:rsidRDefault="00E211D3" w:rsidP="00E21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60000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1" w:type="dxa"/>
          </w:tcPr>
          <w:p w14:paraId="48C3CF83" w14:textId="75E7FAE1" w:rsidR="00E211D3" w:rsidRPr="00D57DE3" w:rsidRDefault="00E211D3" w:rsidP="00E21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Between hard recoveries</w:t>
            </w:r>
          </w:p>
        </w:tc>
      </w:tr>
    </w:tbl>
    <w:p w14:paraId="04E9ACEC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139B79CF" w14:textId="6DAE945B" w:rsidR="00846FCC" w:rsidRPr="00761E9E" w:rsidRDefault="00846FCC" w:rsidP="00761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1E9E">
        <w:rPr>
          <w:rFonts w:ascii="Times New Roman" w:hAnsi="Times New Roman" w:cs="Times New Roman"/>
          <w:sz w:val="24"/>
          <w:szCs w:val="24"/>
        </w:rPr>
        <w:t>Hard recovery: reset Firebase session, disconnect Wi‑Fi, clear NTP synced flag, reset all backoffs</w:t>
      </w:r>
      <w:r w:rsidR="00834A38" w:rsidRPr="00761E9E">
        <w:rPr>
          <w:rFonts w:ascii="Times New Roman" w:hAnsi="Times New Roman" w:cs="Times New Roman"/>
          <w:sz w:val="24"/>
          <w:szCs w:val="24"/>
        </w:rPr>
        <w:t xml:space="preserve">, </w:t>
      </w:r>
      <w:r w:rsidRPr="00761E9E">
        <w:rPr>
          <w:rFonts w:ascii="Times New Roman" w:hAnsi="Times New Roman" w:cs="Times New Roman"/>
          <w:sz w:val="24"/>
          <w:szCs w:val="24"/>
        </w:rPr>
        <w:t>clears stuck SSL/TCP state.</w:t>
      </w:r>
    </w:p>
    <w:p w14:paraId="6A442897" w14:textId="604E4098" w:rsidR="00846FCC" w:rsidRPr="00761E9E" w:rsidRDefault="00846FCC" w:rsidP="00761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1E9E">
        <w:rPr>
          <w:rFonts w:ascii="Times New Roman" w:hAnsi="Times New Roman" w:cs="Times New Roman"/>
          <w:sz w:val="24"/>
          <w:szCs w:val="24"/>
        </w:rPr>
        <w:t xml:space="preserve">RTDB write API: single atomic </w:t>
      </w:r>
      <w:proofErr w:type="gramStart"/>
      <w:r w:rsidRPr="00761E9E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61E9E">
        <w:rPr>
          <w:rFonts w:ascii="Times New Roman" w:hAnsi="Times New Roman" w:cs="Times New Roman"/>
          <w:sz w:val="24"/>
          <w:szCs w:val="24"/>
        </w:rPr>
        <w:t>Firebase.RTDB.updateNode</w:t>
      </w:r>
      <w:proofErr w:type="spellEnd"/>
      <w:proofErr w:type="gramEnd"/>
      <w:r w:rsidRPr="00761E9E">
        <w:rPr>
          <w:rFonts w:ascii="Times New Roman" w:hAnsi="Times New Roman" w:cs="Times New Roman"/>
          <w:sz w:val="24"/>
          <w:szCs w:val="24"/>
        </w:rPr>
        <w:t>` per message (not per-field sets).</w:t>
      </w:r>
    </w:p>
    <w:p w14:paraId="6D934576" w14:textId="7F8FE7B3" w:rsidR="00834A38" w:rsidRDefault="00834A38" w:rsidP="00846FCC">
      <w:pPr>
        <w:rPr>
          <w:rFonts w:ascii="Times New Roman" w:hAnsi="Times New Roman" w:cs="Times New Roman"/>
          <w:sz w:val="24"/>
          <w:szCs w:val="24"/>
        </w:rPr>
      </w:pPr>
    </w:p>
    <w:p w14:paraId="4EB8AC3F" w14:textId="1DB4CE39" w:rsidR="00761E9E" w:rsidRDefault="00761E9E" w:rsidP="00846FCC">
      <w:pPr>
        <w:rPr>
          <w:rFonts w:ascii="Times New Roman" w:hAnsi="Times New Roman" w:cs="Times New Roman"/>
          <w:sz w:val="24"/>
          <w:szCs w:val="24"/>
        </w:rPr>
      </w:pPr>
    </w:p>
    <w:p w14:paraId="3C58124F" w14:textId="77777777" w:rsidR="00761E9E" w:rsidRPr="00D57DE3" w:rsidRDefault="00761E9E" w:rsidP="00846FCC">
      <w:pPr>
        <w:rPr>
          <w:rFonts w:ascii="Times New Roman" w:hAnsi="Times New Roman" w:cs="Times New Roman"/>
          <w:sz w:val="24"/>
          <w:szCs w:val="24"/>
        </w:rPr>
      </w:pPr>
    </w:p>
    <w:p w14:paraId="55296D37" w14:textId="49341194" w:rsidR="00846FCC" w:rsidRPr="00761E9E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E9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LoRa </w:t>
      </w:r>
      <w:r w:rsidR="00834A38" w:rsidRPr="00761E9E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761E9E">
        <w:rPr>
          <w:rFonts w:ascii="Times New Roman" w:hAnsi="Times New Roman" w:cs="Times New Roman"/>
          <w:b/>
          <w:bCs/>
          <w:sz w:val="24"/>
          <w:szCs w:val="24"/>
        </w:rPr>
        <w:t xml:space="preserve"> RTDB field mapping</w:t>
      </w:r>
    </w:p>
    <w:p w14:paraId="57CF4A83" w14:textId="3739FCF6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Path rule: `/vest/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device_XX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 xml:space="preserve">` where `XX` is zero-padded to two digits when `id &lt; 10` (`id=1` </w:t>
      </w:r>
      <w:r w:rsidR="00834A38" w:rsidRPr="00D57DE3">
        <w:rPr>
          <w:rFonts w:ascii="Times New Roman" w:hAnsi="Times New Roman" w:cs="Times New Roman"/>
          <w:sz w:val="24"/>
          <w:szCs w:val="24"/>
        </w:rPr>
        <w:t>is</w:t>
      </w:r>
      <w:r w:rsidRPr="00D57DE3">
        <w:rPr>
          <w:rFonts w:ascii="Times New Roman" w:hAnsi="Times New Roman" w:cs="Times New Roman"/>
          <w:sz w:val="24"/>
          <w:szCs w:val="24"/>
        </w:rPr>
        <w:t xml:space="preserve"> `device_01`, `id=10` </w:t>
      </w:r>
      <w:r w:rsidR="00834A38" w:rsidRPr="00D57DE3">
        <w:rPr>
          <w:rFonts w:ascii="Times New Roman" w:hAnsi="Times New Roman" w:cs="Times New Roman"/>
          <w:sz w:val="24"/>
          <w:szCs w:val="24"/>
        </w:rPr>
        <w:t>is</w:t>
      </w:r>
      <w:r w:rsidRPr="00D57DE3">
        <w:rPr>
          <w:rFonts w:ascii="Times New Roman" w:hAnsi="Times New Roman" w:cs="Times New Roman"/>
          <w:sz w:val="24"/>
          <w:szCs w:val="24"/>
        </w:rPr>
        <w:t xml:space="preserve"> `device_10`).</w:t>
      </w:r>
    </w:p>
    <w:p w14:paraId="466A79C0" w14:textId="79C4C47C" w:rsidR="00846FCC" w:rsidRPr="00D57DE3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9"/>
        <w:gridCol w:w="2549"/>
        <w:gridCol w:w="3261"/>
      </w:tblGrid>
      <w:tr w:rsidR="00834A38" w:rsidRPr="00D57DE3" w14:paraId="1409111D" w14:textId="77777777" w:rsidTr="00282ED7">
        <w:trPr>
          <w:trHeight w:val="450"/>
          <w:tblHeader/>
        </w:trPr>
        <w:tc>
          <w:tcPr>
            <w:tcW w:w="2549" w:type="dxa"/>
            <w:shd w:val="clear" w:color="auto" w:fill="DEEAF6" w:themeFill="accent5" w:themeFillTint="33"/>
          </w:tcPr>
          <w:p w14:paraId="401382B0" w14:textId="18ED2B4D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LoRa / source</w:t>
            </w:r>
          </w:p>
        </w:tc>
        <w:tc>
          <w:tcPr>
            <w:tcW w:w="2549" w:type="dxa"/>
            <w:shd w:val="clear" w:color="auto" w:fill="DEEAF6" w:themeFill="accent5" w:themeFillTint="33"/>
          </w:tcPr>
          <w:p w14:paraId="4789817D" w14:textId="6FB5CAA7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RTDB key</w:t>
            </w:r>
          </w:p>
        </w:tc>
        <w:tc>
          <w:tcPr>
            <w:tcW w:w="3261" w:type="dxa"/>
            <w:shd w:val="clear" w:color="auto" w:fill="DEEAF6" w:themeFill="accent5" w:themeFillTint="33"/>
          </w:tcPr>
          <w:p w14:paraId="0139734D" w14:textId="377B3717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834A38" w:rsidRPr="00D57DE3" w14:paraId="2BC0713A" w14:textId="77777777" w:rsidTr="00282ED7">
        <w:trPr>
          <w:trHeight w:val="450"/>
        </w:trPr>
        <w:tc>
          <w:tcPr>
            <w:tcW w:w="2549" w:type="dxa"/>
          </w:tcPr>
          <w:p w14:paraId="3AE24B98" w14:textId="29E571C3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id`</w:t>
            </w:r>
          </w:p>
        </w:tc>
        <w:tc>
          <w:tcPr>
            <w:tcW w:w="2549" w:type="dxa"/>
          </w:tcPr>
          <w:p w14:paraId="167AE531" w14:textId="69A520C5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path segment</w:t>
            </w:r>
          </w:p>
        </w:tc>
        <w:tc>
          <w:tcPr>
            <w:tcW w:w="3261" w:type="dxa"/>
          </w:tcPr>
          <w:p w14:paraId="03B7583B" w14:textId="5E25B163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See rule above</w:t>
            </w:r>
          </w:p>
        </w:tc>
      </w:tr>
      <w:tr w:rsidR="00834A38" w:rsidRPr="00D57DE3" w14:paraId="5A8462D6" w14:textId="77777777" w:rsidTr="00282ED7">
        <w:trPr>
          <w:trHeight w:val="450"/>
        </w:trPr>
        <w:tc>
          <w:tcPr>
            <w:tcW w:w="2549" w:type="dxa"/>
          </w:tcPr>
          <w:p w14:paraId="10C494D7" w14:textId="4E11D5F3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gs`</w:t>
            </w:r>
            <w:proofErr w:type="spellEnd"/>
          </w:p>
        </w:tc>
        <w:tc>
          <w:tcPr>
            <w:tcW w:w="2549" w:type="dxa"/>
          </w:tcPr>
          <w:p w14:paraId="608EBC9E" w14:textId="18691A97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gs`</w:t>
            </w:r>
            <w:proofErr w:type="spellEnd"/>
          </w:p>
        </w:tc>
        <w:tc>
          <w:tcPr>
            <w:tcW w:w="3261" w:type="dxa"/>
          </w:tcPr>
          <w:p w14:paraId="5EE6E24C" w14:textId="2A5B5700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default 0 if missing</w:t>
            </w:r>
          </w:p>
        </w:tc>
      </w:tr>
      <w:tr w:rsidR="00834A38" w:rsidRPr="00D57DE3" w14:paraId="24EED8AD" w14:textId="77777777" w:rsidTr="00282ED7">
        <w:trPr>
          <w:trHeight w:val="450"/>
        </w:trPr>
        <w:tc>
          <w:tcPr>
            <w:tcW w:w="2549" w:type="dxa"/>
          </w:tcPr>
          <w:p w14:paraId="23D094CB" w14:textId="508A90A4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2549" w:type="dxa"/>
          </w:tcPr>
          <w:p w14:paraId="13E8FC8D" w14:textId="1DD1C752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3261" w:type="dxa"/>
          </w:tcPr>
          <w:p w14:paraId="6C2D67AA" w14:textId="732633FD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max 31 chars</w:t>
            </w:r>
          </w:p>
        </w:tc>
      </w:tr>
      <w:tr w:rsidR="00834A38" w:rsidRPr="00D57DE3" w14:paraId="53844CF6" w14:textId="77777777" w:rsidTr="00282ED7">
        <w:trPr>
          <w:trHeight w:val="450"/>
        </w:trPr>
        <w:tc>
          <w:tcPr>
            <w:tcW w:w="2549" w:type="dxa"/>
          </w:tcPr>
          <w:p w14:paraId="79FB1852" w14:textId="60F0F03D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`wet`</w:t>
            </w:r>
          </w:p>
        </w:tc>
        <w:tc>
          <w:tcPr>
            <w:tcW w:w="2549" w:type="dxa"/>
          </w:tcPr>
          <w:p w14:paraId="30E0F9D3" w14:textId="1DA6F90B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`wet`</w:t>
            </w:r>
          </w:p>
        </w:tc>
        <w:tc>
          <w:tcPr>
            <w:tcW w:w="3261" w:type="dxa"/>
          </w:tcPr>
          <w:p w14:paraId="41DCED31" w14:textId="3C478E59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</w:tr>
      <w:tr w:rsidR="00834A38" w:rsidRPr="00D57DE3" w14:paraId="5D574F07" w14:textId="77777777" w:rsidTr="00282ED7">
        <w:trPr>
          <w:trHeight w:val="450"/>
        </w:trPr>
        <w:tc>
          <w:tcPr>
            <w:tcW w:w="2549" w:type="dxa"/>
          </w:tcPr>
          <w:p w14:paraId="1589633E" w14:textId="51144420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`imp`</w:t>
            </w:r>
          </w:p>
        </w:tc>
        <w:tc>
          <w:tcPr>
            <w:tcW w:w="2549" w:type="dxa"/>
          </w:tcPr>
          <w:p w14:paraId="52B10E40" w14:textId="7C57B28B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`imp`</w:t>
            </w:r>
          </w:p>
        </w:tc>
        <w:tc>
          <w:tcPr>
            <w:tcW w:w="3261" w:type="dxa"/>
          </w:tcPr>
          <w:p w14:paraId="6D7C8716" w14:textId="2A85AEC7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</w:tr>
      <w:tr w:rsidR="00834A38" w:rsidRPr="00D57DE3" w14:paraId="5C1A4971" w14:textId="77777777" w:rsidTr="00282ED7">
        <w:trPr>
          <w:trHeight w:val="450"/>
        </w:trPr>
        <w:tc>
          <w:tcPr>
            <w:tcW w:w="2549" w:type="dxa"/>
          </w:tcPr>
          <w:p w14:paraId="797F9914" w14:textId="2CDCF1DD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`t`</w:t>
            </w:r>
          </w:p>
        </w:tc>
        <w:tc>
          <w:tcPr>
            <w:tcW w:w="2549" w:type="dxa"/>
          </w:tcPr>
          <w:p w14:paraId="2F2096CB" w14:textId="165B0415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`t`</w:t>
            </w:r>
          </w:p>
        </w:tc>
        <w:tc>
          <w:tcPr>
            <w:tcW w:w="3261" w:type="dxa"/>
          </w:tcPr>
          <w:p w14:paraId="1045AD69" w14:textId="38DF47D8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uint32 uptime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834A38" w:rsidRPr="00D57DE3" w14:paraId="794AD290" w14:textId="77777777" w:rsidTr="00282ED7">
        <w:trPr>
          <w:trHeight w:val="1029"/>
        </w:trPr>
        <w:tc>
          <w:tcPr>
            <w:tcW w:w="2549" w:type="dxa"/>
          </w:tcPr>
          <w:p w14:paraId="77806C02" w14:textId="0E17B7FB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lat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lon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`, `alt`,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spd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`, `sat`,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fix_ms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2549" w:type="dxa"/>
          </w:tcPr>
          <w:p w14:paraId="14BC8184" w14:textId="38EE9111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same keys</w:t>
            </w:r>
          </w:p>
        </w:tc>
        <w:tc>
          <w:tcPr>
            <w:tcW w:w="3261" w:type="dxa"/>
          </w:tcPr>
          <w:p w14:paraId="1EC150F0" w14:textId="3A841B36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Only if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lat+lon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present and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loc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 not explicitly `false`</w:t>
            </w:r>
          </w:p>
        </w:tc>
      </w:tr>
      <w:tr w:rsidR="00834A38" w:rsidRPr="00D57DE3" w14:paraId="0263E217" w14:textId="77777777" w:rsidTr="00282ED7">
        <w:trPr>
          <w:trHeight w:val="1029"/>
        </w:trPr>
        <w:tc>
          <w:tcPr>
            <w:tcW w:w="2549" w:type="dxa"/>
          </w:tcPr>
          <w:p w14:paraId="467CD42D" w14:textId="43A8B392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receiver NTP</w:t>
            </w:r>
          </w:p>
        </w:tc>
        <w:tc>
          <w:tcPr>
            <w:tcW w:w="2549" w:type="dxa"/>
          </w:tcPr>
          <w:p w14:paraId="3DE4918C" w14:textId="7709919D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time_my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3261" w:type="dxa"/>
          </w:tcPr>
          <w:p w14:paraId="04B0817A" w14:textId="69EEDB6B" w:rsidR="00834A38" w:rsidRPr="00D57DE3" w:rsidRDefault="00834A38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Omitted if NTP never synced</w:t>
            </w:r>
          </w:p>
        </w:tc>
      </w:tr>
    </w:tbl>
    <w:p w14:paraId="6DF415F9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47FBDC61" w14:textId="206D0280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Example RTDB documents (after V2 upload)</w:t>
      </w:r>
    </w:p>
    <w:p w14:paraId="200B767D" w14:textId="5DC116C3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Locked with location:</w:t>
      </w:r>
    </w:p>
    <w:p w14:paraId="661F6866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{</w:t>
      </w:r>
    </w:p>
    <w:p w14:paraId="5DF508CA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gs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3,</w:t>
      </w:r>
    </w:p>
    <w:p w14:paraId="1C5F1144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gsn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"locked",</w:t>
      </w:r>
    </w:p>
    <w:p w14:paraId="0626160E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14.5995,</w:t>
      </w:r>
    </w:p>
    <w:p w14:paraId="7E28BAF9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120.9842,</w:t>
      </w:r>
    </w:p>
    <w:p w14:paraId="7B99E2E1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"alt": 15,</w:t>
      </w:r>
    </w:p>
    <w:p w14:paraId="59A1DED4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spd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0.0,</w:t>
      </w:r>
    </w:p>
    <w:p w14:paraId="31EE460E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"sat": 7,</w:t>
      </w:r>
    </w:p>
    <w:p w14:paraId="1D02552A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D57DE3">
        <w:rPr>
          <w:rFonts w:ascii="Times New Roman" w:hAnsi="Times New Roman" w:cs="Times New Roman"/>
          <w:sz w:val="24"/>
          <w:szCs w:val="24"/>
        </w:rPr>
        <w:t>fix</w:t>
      </w:r>
      <w:proofErr w:type="gramEnd"/>
      <w:r w:rsidRPr="00D57DE3">
        <w:rPr>
          <w:rFonts w:ascii="Times New Roman" w:hAnsi="Times New Roman" w:cs="Times New Roman"/>
          <w:sz w:val="24"/>
          <w:szCs w:val="24"/>
        </w:rPr>
        <w:t>_ms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123456,</w:t>
      </w:r>
    </w:p>
    <w:p w14:paraId="7D89EA12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lastRenderedPageBreak/>
        <w:t xml:space="preserve">  "wet": false,</w:t>
      </w:r>
    </w:p>
    <w:p w14:paraId="2EE5AF20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"imp": false,</w:t>
      </w:r>
    </w:p>
    <w:p w14:paraId="3C7C1865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"t": 654321,</w:t>
      </w:r>
    </w:p>
    <w:p w14:paraId="7FC0B640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D57DE3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D57DE3">
        <w:rPr>
          <w:rFonts w:ascii="Times New Roman" w:hAnsi="Times New Roman" w:cs="Times New Roman"/>
          <w:sz w:val="24"/>
          <w:szCs w:val="24"/>
        </w:rPr>
        <w:t>_my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"2026-05-30T14:32:01+08:00"</w:t>
      </w:r>
    </w:p>
    <w:p w14:paraId="1F1CB41B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}</w:t>
      </w:r>
    </w:p>
    <w:p w14:paraId="2B363738" w14:textId="21ADE00E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11042D1C" w14:textId="5CDB83C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No fix:</w:t>
      </w:r>
    </w:p>
    <w:p w14:paraId="5F43C0B3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{</w:t>
      </w:r>
    </w:p>
    <w:p w14:paraId="45447376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gs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1,</w:t>
      </w:r>
    </w:p>
    <w:p w14:paraId="6E0E46F0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gsn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waiting_for_signal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",</w:t>
      </w:r>
    </w:p>
    <w:p w14:paraId="34C4538F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"wet": false,</w:t>
      </w:r>
    </w:p>
    <w:p w14:paraId="6AC65DDA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"imp": false,</w:t>
      </w:r>
    </w:p>
    <w:p w14:paraId="570B6A48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"t": 654321,</w:t>
      </w:r>
    </w:p>
    <w:p w14:paraId="6BF9302F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D57DE3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D57DE3">
        <w:rPr>
          <w:rFonts w:ascii="Times New Roman" w:hAnsi="Times New Roman" w:cs="Times New Roman"/>
          <w:sz w:val="24"/>
          <w:szCs w:val="24"/>
        </w:rPr>
        <w:t>_my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": "2026-05-30T14:32:01+08:00"</w:t>
      </w:r>
    </w:p>
    <w:p w14:paraId="1D778CE7" w14:textId="5D3681F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}</w:t>
      </w:r>
    </w:p>
    <w:p w14:paraId="645685AC" w14:textId="70143515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Optional 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deviceName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 may be added manually in Firebase for prettier app labels.</w:t>
      </w:r>
    </w:p>
    <w:p w14:paraId="66530015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1937155A" w14:textId="7FBD6423" w:rsidR="00846FCC" w:rsidRPr="00761E9E" w:rsidRDefault="00761E9E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FS4.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>Receiver V1 vs V2 (prefer V2)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29"/>
        <w:gridCol w:w="3615"/>
        <w:gridCol w:w="3615"/>
      </w:tblGrid>
      <w:tr w:rsidR="00282ED7" w:rsidRPr="00D57DE3" w14:paraId="7DA0F281" w14:textId="77777777" w:rsidTr="00493A42">
        <w:trPr>
          <w:trHeight w:val="450"/>
          <w:tblHeader/>
        </w:trPr>
        <w:tc>
          <w:tcPr>
            <w:tcW w:w="1129" w:type="dxa"/>
            <w:shd w:val="clear" w:color="auto" w:fill="DEEAF6" w:themeFill="accent5" w:themeFillTint="33"/>
          </w:tcPr>
          <w:p w14:paraId="33B1CF56" w14:textId="39048369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3615" w:type="dxa"/>
            <w:shd w:val="clear" w:color="auto" w:fill="DEEAF6" w:themeFill="accent5" w:themeFillTint="33"/>
          </w:tcPr>
          <w:p w14:paraId="476BDA0D" w14:textId="409AF23F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V1 (`RECEIVER_CONTROL_TOWER`)</w:t>
            </w:r>
          </w:p>
        </w:tc>
        <w:tc>
          <w:tcPr>
            <w:tcW w:w="3615" w:type="dxa"/>
            <w:shd w:val="clear" w:color="auto" w:fill="DEEAF6" w:themeFill="accent5" w:themeFillTint="33"/>
          </w:tcPr>
          <w:p w14:paraId="0F990D53" w14:textId="19D776C3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V2 (`RECEIVER_CONTROL_TOWER_V2`)</w:t>
            </w:r>
          </w:p>
        </w:tc>
      </w:tr>
      <w:tr w:rsidR="00282ED7" w:rsidRPr="00D57DE3" w14:paraId="520FB0AB" w14:textId="77777777" w:rsidTr="00493A42">
        <w:trPr>
          <w:trHeight w:val="450"/>
        </w:trPr>
        <w:tc>
          <w:tcPr>
            <w:tcW w:w="1129" w:type="dxa"/>
          </w:tcPr>
          <w:p w14:paraId="22843866" w14:textId="278EE91D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time_my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 in RTDB</w:t>
            </w:r>
          </w:p>
        </w:tc>
        <w:tc>
          <w:tcPr>
            <w:tcW w:w="3615" w:type="dxa"/>
          </w:tcPr>
          <w:p w14:paraId="45746C82" w14:textId="3E3E6DFC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NTP synced but not written</w:t>
            </w:r>
          </w:p>
        </w:tc>
        <w:tc>
          <w:tcPr>
            <w:tcW w:w="3615" w:type="dxa"/>
          </w:tcPr>
          <w:p w14:paraId="1E738DB2" w14:textId="5F8E618D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Written on every upload</w:t>
            </w:r>
          </w:p>
        </w:tc>
      </w:tr>
      <w:tr w:rsidR="00282ED7" w:rsidRPr="00D57DE3" w14:paraId="1D75FAF5" w14:textId="77777777" w:rsidTr="00493A42">
        <w:trPr>
          <w:trHeight w:val="450"/>
        </w:trPr>
        <w:tc>
          <w:tcPr>
            <w:tcW w:w="1129" w:type="dxa"/>
          </w:tcPr>
          <w:p w14:paraId="3EF96324" w14:textId="78757590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RTDB write</w:t>
            </w:r>
          </w:p>
        </w:tc>
        <w:tc>
          <w:tcPr>
            <w:tcW w:w="3615" w:type="dxa"/>
          </w:tcPr>
          <w:p w14:paraId="005D3FD0" w14:textId="4953F094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Multiple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setInt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`/`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setString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`/… calls</w:t>
            </w:r>
          </w:p>
        </w:tc>
        <w:tc>
          <w:tcPr>
            <w:tcW w:w="3615" w:type="dxa"/>
          </w:tcPr>
          <w:p w14:paraId="1465B8FA" w14:textId="0ABBE3D7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Single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updateNode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 JSON</w:t>
            </w:r>
          </w:p>
        </w:tc>
      </w:tr>
      <w:tr w:rsidR="00282ED7" w:rsidRPr="00D57DE3" w14:paraId="2280FDF0" w14:textId="77777777" w:rsidTr="00493A42">
        <w:trPr>
          <w:trHeight w:val="450"/>
        </w:trPr>
        <w:tc>
          <w:tcPr>
            <w:tcW w:w="1129" w:type="dxa"/>
          </w:tcPr>
          <w:p w14:paraId="52294A52" w14:textId="0A3E3CEE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RTDB backoff</w:t>
            </w:r>
          </w:p>
        </w:tc>
        <w:tc>
          <w:tcPr>
            <w:tcW w:w="3615" w:type="dxa"/>
          </w:tcPr>
          <w:p w14:paraId="15151C7C" w14:textId="0BFA4901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3615" w:type="dxa"/>
          </w:tcPr>
          <w:p w14:paraId="65F27BB7" w14:textId="41B1A86A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Dedicated exponential backoff</w:t>
            </w:r>
          </w:p>
        </w:tc>
      </w:tr>
      <w:tr w:rsidR="00282ED7" w:rsidRPr="00D57DE3" w14:paraId="2BD15414" w14:textId="77777777" w:rsidTr="00493A42">
        <w:trPr>
          <w:trHeight w:val="450"/>
        </w:trPr>
        <w:tc>
          <w:tcPr>
            <w:tcW w:w="1129" w:type="dxa"/>
          </w:tcPr>
          <w:p w14:paraId="499AAD97" w14:textId="47736CBA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Hard recovery</w:t>
            </w:r>
          </w:p>
        </w:tc>
        <w:tc>
          <w:tcPr>
            <w:tcW w:w="3615" w:type="dxa"/>
          </w:tcPr>
          <w:p w14:paraId="4E0245AF" w14:textId="00E00877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3615" w:type="dxa"/>
          </w:tcPr>
          <w:p w14:paraId="48381D85" w14:textId="210210A0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After 6 consecutive failures</w:t>
            </w:r>
          </w:p>
        </w:tc>
      </w:tr>
      <w:tr w:rsidR="00282ED7" w:rsidRPr="00D57DE3" w14:paraId="195F77BF" w14:textId="77777777" w:rsidTr="00493A42">
        <w:trPr>
          <w:trHeight w:val="450"/>
        </w:trPr>
        <w:tc>
          <w:tcPr>
            <w:tcW w:w="1129" w:type="dxa"/>
          </w:tcPr>
          <w:p w14:paraId="1893582A" w14:textId="2DE4A6DF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Token-not-ready</w:t>
            </w:r>
          </w:p>
        </w:tc>
        <w:tc>
          <w:tcPr>
            <w:tcW w:w="3615" w:type="dxa"/>
          </w:tcPr>
          <w:p w14:paraId="67A9EF04" w14:textId="6F0D5B3F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Counted as failure</w:t>
            </w:r>
          </w:p>
        </w:tc>
        <w:tc>
          <w:tcPr>
            <w:tcW w:w="3615" w:type="dxa"/>
          </w:tcPr>
          <w:p w14:paraId="7D434949" w14:textId="41B16879" w:rsidR="00282ED7" w:rsidRPr="00D57DE3" w:rsidRDefault="00282ED7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Detected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5 s wait, no failure increment</w:t>
            </w:r>
          </w:p>
        </w:tc>
      </w:tr>
      <w:tr w:rsidR="00282ED7" w:rsidRPr="00D57DE3" w14:paraId="64D5F0D7" w14:textId="77777777" w:rsidTr="00493A42">
        <w:trPr>
          <w:trHeight w:val="450"/>
        </w:trPr>
        <w:tc>
          <w:tcPr>
            <w:tcW w:w="1129" w:type="dxa"/>
          </w:tcPr>
          <w:p w14:paraId="7E81A889" w14:textId="60D6C28D" w:rsidR="00282ED7" w:rsidRPr="00D57DE3" w:rsidRDefault="00282ED7" w:rsidP="00282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Post-`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Firebase.begin</w:t>
            </w:r>
            <w:proofErr w:type="spellEnd"/>
            <w:proofErr w:type="gram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()`</w:t>
            </w:r>
            <w:proofErr w:type="gram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delay</w:t>
            </w:r>
          </w:p>
        </w:tc>
        <w:tc>
          <w:tcPr>
            <w:tcW w:w="3615" w:type="dxa"/>
          </w:tcPr>
          <w:p w14:paraId="4F2B7AEB" w14:textId="5593524A" w:rsidR="00282ED7" w:rsidRPr="00D57DE3" w:rsidRDefault="00282ED7" w:rsidP="00282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3615" w:type="dxa"/>
          </w:tcPr>
          <w:p w14:paraId="5217599E" w14:textId="4E9C1DA3" w:rsidR="00282ED7" w:rsidRPr="00D57DE3" w:rsidRDefault="00282ED7" w:rsidP="00282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7 s quiet period</w:t>
            </w:r>
          </w:p>
        </w:tc>
      </w:tr>
      <w:tr w:rsidR="00282ED7" w:rsidRPr="00D57DE3" w14:paraId="7B7101F8" w14:textId="77777777" w:rsidTr="00493A42">
        <w:trPr>
          <w:trHeight w:val="1029"/>
        </w:trPr>
        <w:tc>
          <w:tcPr>
            <w:tcW w:w="1129" w:type="dxa"/>
          </w:tcPr>
          <w:p w14:paraId="7E855E44" w14:textId="03CF2CDD" w:rsidR="00282ED7" w:rsidRPr="00D57DE3" w:rsidRDefault="00282ED7" w:rsidP="00282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Wi-Fi sleep</w:t>
            </w:r>
          </w:p>
        </w:tc>
        <w:tc>
          <w:tcPr>
            <w:tcW w:w="3615" w:type="dxa"/>
          </w:tcPr>
          <w:p w14:paraId="5D7E41B3" w14:textId="05D9994B" w:rsidR="00282ED7" w:rsidRPr="00D57DE3" w:rsidRDefault="00282ED7" w:rsidP="00282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Auto-reconnect only</w:t>
            </w:r>
          </w:p>
        </w:tc>
        <w:tc>
          <w:tcPr>
            <w:tcW w:w="3615" w:type="dxa"/>
          </w:tcPr>
          <w:p w14:paraId="4FAB588D" w14:textId="00F9FFA9" w:rsidR="00282ED7" w:rsidRPr="00D57DE3" w:rsidRDefault="00282ED7" w:rsidP="00282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Also 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WiFi.setSleep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(false)`</w:t>
            </w:r>
          </w:p>
        </w:tc>
      </w:tr>
    </w:tbl>
    <w:p w14:paraId="2D9E57B4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2E9765EA" w14:textId="078A7DFC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Both share: queue capacity 30, LoRa 433 MHz, same SPI map, flush up to 4/loop.</w:t>
      </w:r>
    </w:p>
    <w:p w14:paraId="3A068B97" w14:textId="77777777" w:rsidR="00282ED7" w:rsidRPr="00D57DE3" w:rsidRDefault="00282ED7" w:rsidP="00846FCC">
      <w:pPr>
        <w:rPr>
          <w:rFonts w:ascii="Times New Roman" w:hAnsi="Times New Roman" w:cs="Times New Roman"/>
          <w:sz w:val="24"/>
          <w:szCs w:val="24"/>
        </w:rPr>
      </w:pPr>
    </w:p>
    <w:p w14:paraId="2471B360" w14:textId="09DF1D98" w:rsidR="00846FCC" w:rsidRPr="00761E9E" w:rsidRDefault="00761E9E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FS5.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>Mobile application (Flutter)</w:t>
      </w:r>
    </w:p>
    <w:p w14:paraId="14E9B423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Source: `android-app/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vest_tracker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/lib/`</w:t>
      </w:r>
    </w:p>
    <w:p w14:paraId="5DA4F36D" w14:textId="3A23B843" w:rsidR="00846FCC" w:rsidRPr="00F56696" w:rsidRDefault="00846FCC" w:rsidP="00F566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Architecture (summary)</w:t>
      </w:r>
    </w:p>
    <w:p w14:paraId="668CC1FC" w14:textId="034DF673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No Provider/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Riverpod</w:t>
      </w:r>
      <w:proofErr w:type="spellEnd"/>
      <w:r w:rsidR="00282ED7" w:rsidRPr="00F56696">
        <w:rPr>
          <w:rFonts w:ascii="Times New Roman" w:hAnsi="Times New Roman" w:cs="Times New Roman"/>
          <w:sz w:val="24"/>
          <w:szCs w:val="24"/>
        </w:rPr>
        <w:t xml:space="preserve">: </w:t>
      </w:r>
      <w:r w:rsidRPr="00F56696">
        <w:rPr>
          <w:rFonts w:ascii="Times New Roman" w:hAnsi="Times New Roman" w:cs="Times New Roman"/>
          <w:sz w:val="24"/>
          <w:szCs w:val="24"/>
        </w:rPr>
        <w:t>config via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AppConfigScope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(`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`), Firebase via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FirebaseClientScope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`.</w:t>
      </w:r>
    </w:p>
    <w:p w14:paraId="40FAC9E5" w14:textId="70619815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VestRepository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</w:t>
      </w:r>
      <w:r w:rsidR="00282ED7" w:rsidRPr="00F56696">
        <w:rPr>
          <w:rFonts w:ascii="Times New Roman" w:hAnsi="Times New Roman" w:cs="Times New Roman"/>
          <w:sz w:val="24"/>
          <w:szCs w:val="24"/>
        </w:rPr>
        <w:t xml:space="preserve">: </w:t>
      </w:r>
      <w:r w:rsidRPr="00F56696">
        <w:rPr>
          <w:rFonts w:ascii="Times New Roman" w:hAnsi="Times New Roman" w:cs="Times New Roman"/>
          <w:sz w:val="24"/>
          <w:szCs w:val="24"/>
        </w:rPr>
        <w:t>streams `vest/` and parses device models (`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vest_</w:t>
      </w:r>
      <w:proofErr w:type="gramStart"/>
      <w:r w:rsidRPr="00F56696">
        <w:rPr>
          <w:rFonts w:ascii="Times New Roman" w:hAnsi="Times New Roman" w:cs="Times New Roman"/>
          <w:sz w:val="24"/>
          <w:szCs w:val="24"/>
        </w:rPr>
        <w:t>models.dart</w:t>
      </w:r>
      <w:proofErr w:type="spellEnd"/>
      <w:proofErr w:type="gramEnd"/>
      <w:r w:rsidRPr="00F56696">
        <w:rPr>
          <w:rFonts w:ascii="Times New Roman" w:hAnsi="Times New Roman" w:cs="Times New Roman"/>
          <w:sz w:val="24"/>
          <w:szCs w:val="24"/>
        </w:rPr>
        <w:t>`).</w:t>
      </w:r>
    </w:p>
    <w:p w14:paraId="70203EDD" w14:textId="25E38573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Auth gate</w:t>
      </w:r>
      <w:r w:rsidR="00282ED7" w:rsidRPr="00F56696">
        <w:rPr>
          <w:rFonts w:ascii="Times New Roman" w:hAnsi="Times New Roman" w:cs="Times New Roman"/>
          <w:sz w:val="24"/>
          <w:szCs w:val="24"/>
        </w:rPr>
        <w:t xml:space="preserve">: </w:t>
      </w:r>
      <w:r w:rsidRPr="00F56696">
        <w:rPr>
          <w:rFonts w:ascii="Times New Roman" w:hAnsi="Times New Roman" w:cs="Times New Roman"/>
          <w:sz w:val="24"/>
          <w:szCs w:val="24"/>
        </w:rPr>
        <w:t>signed-in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auth.uid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must equal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allowedUid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in app config.</w:t>
      </w:r>
    </w:p>
    <w:p w14:paraId="20189AF9" w14:textId="157798BF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Map</w:t>
      </w:r>
      <w:r w:rsidR="00282ED7" w:rsidRPr="00F56696">
        <w:rPr>
          <w:rFonts w:ascii="Times New Roman" w:hAnsi="Times New Roman" w:cs="Times New Roman"/>
          <w:sz w:val="24"/>
          <w:szCs w:val="24"/>
        </w:rPr>
        <w:t xml:space="preserve">: </w:t>
      </w:r>
      <w:r w:rsidRPr="00F56696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flutter_map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 xml:space="preserve">` + OpenStreetMap tiles; markers from RTDB 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.</w:t>
      </w:r>
    </w:p>
    <w:p w14:paraId="6AFE1181" w14:textId="491C9498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Notifications</w:t>
      </w:r>
      <w:r w:rsidR="00282ED7" w:rsidRPr="00F56696">
        <w:rPr>
          <w:rFonts w:ascii="Times New Roman" w:hAnsi="Times New Roman" w:cs="Times New Roman"/>
          <w:sz w:val="24"/>
          <w:szCs w:val="24"/>
        </w:rPr>
        <w:t>:</w:t>
      </w:r>
      <w:r w:rsidRPr="00F56696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flutter_local_notifications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`, channel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wet_alerts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`.</w:t>
      </w:r>
    </w:p>
    <w:p w14:paraId="2FF273E8" w14:textId="05B59016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Background</w:t>
      </w:r>
      <w:r w:rsidR="00282ED7" w:rsidRPr="00F56696">
        <w:rPr>
          <w:rFonts w:ascii="Times New Roman" w:hAnsi="Times New Roman" w:cs="Times New Roman"/>
          <w:sz w:val="24"/>
          <w:szCs w:val="24"/>
        </w:rPr>
        <w:t>:</w:t>
      </w:r>
      <w:r w:rsidRPr="00F56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 xml:space="preserve"> task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vest_tracker_wet_monitor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`, frequency from</w:t>
      </w:r>
      <w:r w:rsidR="00282ED7" w:rsidRPr="00F56696">
        <w:rPr>
          <w:rFonts w:ascii="Times New Roman" w:hAnsi="Times New Roman" w:cs="Times New Roman"/>
          <w:sz w:val="24"/>
          <w:szCs w:val="24"/>
        </w:rPr>
        <w:t xml:space="preserve"> </w:t>
      </w:r>
      <w:r w:rsidRPr="00F56696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pollIntervalMinutes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(clamped 15–240).</w:t>
      </w:r>
    </w:p>
    <w:p w14:paraId="03555072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7AFBCBA0" w14:textId="3B21400F" w:rsidR="00846FCC" w:rsidRPr="00F56696" w:rsidRDefault="00846FCC" w:rsidP="00F566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Wet alert logic (app layer)</w:t>
      </w:r>
    </w:p>
    <w:p w14:paraId="5C1F0C3E" w14:textId="679C726E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Foreground: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WetMonitorForeground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RTDB stream while app open.</w:t>
      </w:r>
    </w:p>
    <w:p w14:paraId="2E259C76" w14:textId="3BC0BB7C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Background: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WetMonitorBackground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periodic poll.</w:t>
      </w:r>
    </w:p>
    <w:p w14:paraId="73F030F5" w14:textId="6362466C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 xml:space="preserve">Notify only on `wet` false → true; first read per device sets baseline in 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prefs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vest_</w:t>
      </w:r>
      <w:proofErr w:type="gramStart"/>
      <w:r w:rsidRPr="00F56696">
        <w:rPr>
          <w:rFonts w:ascii="Times New Roman" w:hAnsi="Times New Roman" w:cs="Times New Roman"/>
          <w:sz w:val="24"/>
          <w:szCs w:val="24"/>
        </w:rPr>
        <w:t>tracker.lastWet</w:t>
      </w:r>
      <w:proofErr w:type="spellEnd"/>
      <w:proofErr w:type="gramEnd"/>
      <w:r w:rsidRPr="00F56696">
        <w:rPr>
          <w:rFonts w:ascii="Times New Roman" w:hAnsi="Times New Roman" w:cs="Times New Roman"/>
          <w:sz w:val="24"/>
          <w:szCs w:val="24"/>
        </w:rPr>
        <w:t>.{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deviceId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}`).</w:t>
      </w:r>
    </w:p>
    <w:p w14:paraId="60931BE4" w14:textId="00EC28A7" w:rsidR="00846FCC" w:rsidRPr="00F56696" w:rsidRDefault="00846FCC" w:rsidP="00F5669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Scope: all devices if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selectedDeviceId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empty, else single device.</w:t>
      </w:r>
    </w:p>
    <w:p w14:paraId="06A1E175" w14:textId="1893F0C5" w:rsidR="00846FCC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7E88770D" w14:textId="77777777" w:rsidR="00F56696" w:rsidRPr="00D57DE3" w:rsidRDefault="00F56696" w:rsidP="00846FCC">
      <w:pPr>
        <w:rPr>
          <w:rFonts w:ascii="Times New Roman" w:hAnsi="Times New Roman" w:cs="Times New Roman"/>
          <w:sz w:val="24"/>
          <w:szCs w:val="24"/>
        </w:rPr>
      </w:pPr>
    </w:p>
    <w:p w14:paraId="0A5A1905" w14:textId="4F7EFB9B" w:rsidR="00846FCC" w:rsidRPr="00761E9E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E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Online heuristics (support note)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29"/>
        <w:gridCol w:w="3615"/>
        <w:gridCol w:w="3615"/>
      </w:tblGrid>
      <w:tr w:rsidR="00493A42" w:rsidRPr="00D57DE3" w14:paraId="5C7A3528" w14:textId="77777777" w:rsidTr="006F4EA9">
        <w:trPr>
          <w:trHeight w:val="450"/>
          <w:tblHeader/>
        </w:trPr>
        <w:tc>
          <w:tcPr>
            <w:tcW w:w="1129" w:type="dxa"/>
            <w:shd w:val="clear" w:color="auto" w:fill="DEEAF6" w:themeFill="accent5" w:themeFillTint="33"/>
          </w:tcPr>
          <w:p w14:paraId="54190E75" w14:textId="1706E965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</w:p>
        </w:tc>
        <w:tc>
          <w:tcPr>
            <w:tcW w:w="3615" w:type="dxa"/>
            <w:shd w:val="clear" w:color="auto" w:fill="DEEAF6" w:themeFill="accent5" w:themeFillTint="33"/>
          </w:tcPr>
          <w:p w14:paraId="604C7BA3" w14:textId="5CD1E77E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3615" w:type="dxa"/>
            <w:shd w:val="clear" w:color="auto" w:fill="DEEAF6" w:themeFill="accent5" w:themeFillTint="33"/>
          </w:tcPr>
          <w:p w14:paraId="713013F3" w14:textId="46D30BE6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</w:p>
        </w:tc>
      </w:tr>
      <w:tr w:rsidR="00493A42" w:rsidRPr="00D57DE3" w14:paraId="05A79FD8" w14:textId="77777777" w:rsidTr="006F4EA9">
        <w:trPr>
          <w:trHeight w:val="450"/>
        </w:trPr>
        <w:tc>
          <w:tcPr>
            <w:tcW w:w="1129" w:type="dxa"/>
          </w:tcPr>
          <w:p w14:paraId="57561E50" w14:textId="633E0D8D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Live Map marker ripple</w:t>
            </w:r>
          </w:p>
        </w:tc>
        <w:tc>
          <w:tcPr>
            <w:tcW w:w="3615" w:type="dxa"/>
          </w:tcPr>
          <w:p w14:paraId="1DD5DAA7" w14:textId="0716D26B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5 minutes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since last seen</w:t>
            </w:r>
          </w:p>
        </w:tc>
        <w:tc>
          <w:tcPr>
            <w:tcW w:w="3615" w:type="dxa"/>
          </w:tcPr>
          <w:p w14:paraId="3031E840" w14:textId="26BF7493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“Online” animation</w:t>
            </w:r>
          </w:p>
        </w:tc>
      </w:tr>
      <w:tr w:rsidR="00493A42" w:rsidRPr="00D57DE3" w14:paraId="565F2833" w14:textId="77777777" w:rsidTr="006F4EA9">
        <w:trPr>
          <w:trHeight w:val="450"/>
        </w:trPr>
        <w:tc>
          <w:tcPr>
            <w:tcW w:w="1129" w:type="dxa"/>
          </w:tcPr>
          <w:p w14:paraId="0AABC49D" w14:textId="6AE56488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Devices card label</w:t>
            </w:r>
          </w:p>
        </w:tc>
        <w:tc>
          <w:tcPr>
            <w:tcW w:w="3615" w:type="dxa"/>
          </w:tcPr>
          <w:p w14:paraId="7AA275C7" w14:textId="4691F6CE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10 minutes</w:t>
            </w:r>
          </w:p>
        </w:tc>
        <w:tc>
          <w:tcPr>
            <w:tcW w:w="3615" w:type="dxa"/>
          </w:tcPr>
          <w:p w14:paraId="458D3CB8" w14:textId="75231FE8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Online/Offline text</w:t>
            </w:r>
          </w:p>
        </w:tc>
      </w:tr>
    </w:tbl>
    <w:p w14:paraId="014C994A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72A155C4" w14:textId="69F7CCA5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Last seen prefers 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time_my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 (Malaysia ISO) when present</w:t>
      </w:r>
      <w:r w:rsidR="00493A42" w:rsidRPr="00D57DE3">
        <w:rPr>
          <w:rFonts w:ascii="Times New Roman" w:hAnsi="Times New Roman" w:cs="Times New Roman"/>
          <w:sz w:val="24"/>
          <w:szCs w:val="24"/>
        </w:rPr>
        <w:t>,</w:t>
      </w:r>
      <w:r w:rsidRPr="00D57DE3">
        <w:rPr>
          <w:rFonts w:ascii="Times New Roman" w:hAnsi="Times New Roman" w:cs="Times New Roman"/>
          <w:sz w:val="24"/>
          <w:szCs w:val="24"/>
        </w:rPr>
        <w:t xml:space="preserve"> otherwise falls back to other timestamp fields in model parsing.</w:t>
      </w:r>
    </w:p>
    <w:p w14:paraId="32643D06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0A60E37F" w14:textId="033A10E4" w:rsidR="00846FCC" w:rsidRPr="00F56696" w:rsidRDefault="00846FCC" w:rsidP="00846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6696">
        <w:rPr>
          <w:rFonts w:ascii="Times New Roman" w:hAnsi="Times New Roman" w:cs="Times New Roman"/>
          <w:b/>
          <w:bCs/>
          <w:sz w:val="24"/>
          <w:szCs w:val="24"/>
        </w:rPr>
        <w:t>Optional log upload</w:t>
      </w:r>
    </w:p>
    <w:p w14:paraId="420440D9" w14:textId="07C98238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When 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logsUploadEnabled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AppLogger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` may push entries to RTDB path</w:t>
      </w:r>
      <w:r w:rsidR="00493A42" w:rsidRPr="00D57DE3">
        <w:rPr>
          <w:rFonts w:ascii="Times New Roman" w:hAnsi="Times New Roman" w:cs="Times New Roman"/>
          <w:sz w:val="24"/>
          <w:szCs w:val="24"/>
        </w:rPr>
        <w:t xml:space="preserve"> </w:t>
      </w:r>
      <w:r w:rsidRPr="00D57DE3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appLogs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clientInstanceId</w:t>
      </w:r>
      <w:proofErr w:type="spellEnd"/>
      <w:r w:rsidRPr="00D57DE3">
        <w:rPr>
          <w:rFonts w:ascii="Times New Roman" w:hAnsi="Times New Roman" w:cs="Times New Roman"/>
          <w:sz w:val="24"/>
          <w:szCs w:val="24"/>
        </w:rPr>
        <w:t>}/…`.</w:t>
      </w:r>
    </w:p>
    <w:p w14:paraId="3838AA23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70E3CA5E" w14:textId="1DC67399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For screen-by-screen UI detail, </w:t>
      </w:r>
      <w:r w:rsidR="00493A42" w:rsidRPr="00D57DE3">
        <w:rPr>
          <w:rFonts w:ascii="Times New Roman" w:hAnsi="Times New Roman" w:cs="Times New Roman"/>
          <w:sz w:val="24"/>
          <w:szCs w:val="24"/>
        </w:rPr>
        <w:t>(</w:t>
      </w:r>
      <w:r w:rsidRPr="00D57DE3">
        <w:rPr>
          <w:rFonts w:ascii="Times New Roman" w:hAnsi="Times New Roman" w:cs="Times New Roman"/>
          <w:sz w:val="24"/>
          <w:szCs w:val="24"/>
        </w:rPr>
        <w:t>see MobileApp</w:t>
      </w:r>
      <w:r w:rsidR="00493A42" w:rsidRPr="00D57DE3">
        <w:rPr>
          <w:rFonts w:ascii="Times New Roman" w:hAnsi="Times New Roman" w:cs="Times New Roman"/>
          <w:sz w:val="24"/>
          <w:szCs w:val="24"/>
        </w:rPr>
        <w:t>.pdf</w:t>
      </w:r>
      <w:r w:rsidRPr="00D57DE3">
        <w:rPr>
          <w:rFonts w:ascii="Times New Roman" w:hAnsi="Times New Roman" w:cs="Times New Roman"/>
          <w:sz w:val="24"/>
          <w:szCs w:val="24"/>
        </w:rPr>
        <w:t>).</w:t>
      </w:r>
    </w:p>
    <w:p w14:paraId="100B8465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24E2DAA7" w14:textId="113BF3A0" w:rsidR="00846FCC" w:rsidRPr="00761E9E" w:rsidRDefault="00761E9E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FS6.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>Normal runtime expectations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56"/>
        <w:gridCol w:w="5103"/>
      </w:tblGrid>
      <w:tr w:rsidR="00493A42" w:rsidRPr="00D57DE3" w14:paraId="7FF405FF" w14:textId="77777777" w:rsidTr="006F4EA9">
        <w:trPr>
          <w:tblHeader/>
        </w:trPr>
        <w:tc>
          <w:tcPr>
            <w:tcW w:w="3256" w:type="dxa"/>
            <w:shd w:val="clear" w:color="auto" w:fill="DEEAF6" w:themeFill="accent5" w:themeFillTint="33"/>
          </w:tcPr>
          <w:p w14:paraId="49BBD58D" w14:textId="5C4968C4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5103" w:type="dxa"/>
            <w:shd w:val="clear" w:color="auto" w:fill="DEEAF6" w:themeFill="accent5" w:themeFillTint="33"/>
          </w:tcPr>
          <w:p w14:paraId="45FC6D25" w14:textId="1F704DC4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Typical timing</w:t>
            </w:r>
          </w:p>
        </w:tc>
      </w:tr>
      <w:tr w:rsidR="00493A42" w:rsidRPr="00D57DE3" w14:paraId="3DA897C3" w14:textId="77777777" w:rsidTr="006F4EA9">
        <w:tc>
          <w:tcPr>
            <w:tcW w:w="3256" w:type="dxa"/>
          </w:tcPr>
          <w:p w14:paraId="4F96F482" w14:textId="55C6DF54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Scheduled LoRa TX</w:t>
            </w:r>
          </w:p>
        </w:tc>
        <w:tc>
          <w:tcPr>
            <w:tcW w:w="5103" w:type="dxa"/>
          </w:tcPr>
          <w:p w14:paraId="6D2EF637" w14:textId="38C3A599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~60 s per vest</w:t>
            </w:r>
          </w:p>
        </w:tc>
      </w:tr>
      <w:tr w:rsidR="00493A42" w:rsidRPr="00D57DE3" w14:paraId="70A3848D" w14:textId="77777777" w:rsidTr="006F4EA9">
        <w:tc>
          <w:tcPr>
            <w:tcW w:w="3256" w:type="dxa"/>
          </w:tcPr>
          <w:p w14:paraId="07D2F061" w14:textId="61A1A787" w:rsidR="00493A42" w:rsidRPr="00D57DE3" w:rsidRDefault="00493A4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Immediate LoRa TX</w:t>
            </w:r>
          </w:p>
        </w:tc>
        <w:tc>
          <w:tcPr>
            <w:tcW w:w="5103" w:type="dxa"/>
          </w:tcPr>
          <w:p w14:paraId="425C793A" w14:textId="414B6682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Debounced dry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 wet</w:t>
            </w:r>
          </w:p>
        </w:tc>
      </w:tr>
      <w:tr w:rsidR="00493A42" w:rsidRPr="00D57DE3" w14:paraId="6AD32FB8" w14:textId="77777777" w:rsidTr="006F4EA9">
        <w:tc>
          <w:tcPr>
            <w:tcW w:w="3256" w:type="dxa"/>
          </w:tcPr>
          <w:p w14:paraId="4C21174C" w14:textId="4D293E93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USB Serial JSON (vest)</w:t>
            </w:r>
          </w:p>
        </w:tc>
        <w:tc>
          <w:tcPr>
            <w:tcW w:w="5103" w:type="dxa"/>
          </w:tcPr>
          <w:p w14:paraId="2C87A50A" w14:textId="0D571D12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~10 s (when USB connected)</w:t>
            </w:r>
          </w:p>
        </w:tc>
      </w:tr>
      <w:tr w:rsidR="00493A42" w:rsidRPr="00D57DE3" w14:paraId="72CE3F72" w14:textId="77777777" w:rsidTr="006F4EA9">
        <w:tc>
          <w:tcPr>
            <w:tcW w:w="3256" w:type="dxa"/>
          </w:tcPr>
          <w:p w14:paraId="42DAA3CC" w14:textId="7A230DB3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GPS cold start</w:t>
            </w:r>
          </w:p>
        </w:tc>
        <w:tc>
          <w:tcPr>
            <w:tcW w:w="5103" w:type="dxa"/>
          </w:tcPr>
          <w:p w14:paraId="58CAAFFC" w14:textId="52367A6C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Few minutes outdoors</w:t>
            </w:r>
          </w:p>
        </w:tc>
      </w:tr>
      <w:tr w:rsidR="00493A42" w:rsidRPr="00D57DE3" w14:paraId="46885E3C" w14:textId="77777777" w:rsidTr="006F4EA9">
        <w:tc>
          <w:tcPr>
            <w:tcW w:w="3256" w:type="dxa"/>
          </w:tcPr>
          <w:p w14:paraId="6D64DDA4" w14:textId="3035AFB0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Cloud visibility</w:t>
            </w:r>
          </w:p>
        </w:tc>
        <w:tc>
          <w:tcPr>
            <w:tcW w:w="5103" w:type="dxa"/>
          </w:tcPr>
          <w:p w14:paraId="5197C5B4" w14:textId="3DB39531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Receiver on + Wi‑Fi + valid Firebase credentials</w:t>
            </w:r>
          </w:p>
        </w:tc>
      </w:tr>
      <w:tr w:rsidR="00493A42" w:rsidRPr="00D57DE3" w14:paraId="1DED389C" w14:textId="77777777" w:rsidTr="006F4EA9">
        <w:tc>
          <w:tcPr>
            <w:tcW w:w="3256" w:type="dxa"/>
          </w:tcPr>
          <w:p w14:paraId="78940773" w14:textId="5DCBD9B5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Background wet poll (app)</w:t>
            </w:r>
          </w:p>
        </w:tc>
        <w:tc>
          <w:tcPr>
            <w:tcW w:w="5103" w:type="dxa"/>
          </w:tcPr>
          <w:p w14:paraId="61EEB6F1" w14:textId="11963A2A" w:rsidR="00493A4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15–240 min (user setting; OS may throttle)</w:t>
            </w:r>
          </w:p>
        </w:tc>
      </w:tr>
    </w:tbl>
    <w:p w14:paraId="306F30DF" w14:textId="77777777" w:rsidR="00F56696" w:rsidRDefault="00F56696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C815BF" w14:textId="77777777" w:rsidR="00F56696" w:rsidRDefault="00F56696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CC1924" w14:textId="34B2BB4C" w:rsidR="00846FCC" w:rsidRPr="00761E9E" w:rsidRDefault="00761E9E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1E9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FS7.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 xml:space="preserve">Reset </w:t>
      </w:r>
      <w:proofErr w:type="spellStart"/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</w:p>
    <w:p w14:paraId="492E05D5" w14:textId="08ADD154" w:rsidR="00846FCC" w:rsidRPr="00F56696" w:rsidRDefault="00846FCC" w:rsidP="00F566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Vest power-cycle: GPS acquisition restarts</w:t>
      </w:r>
      <w:r w:rsidR="00171D72" w:rsidRPr="00F56696">
        <w:rPr>
          <w:rFonts w:ascii="Times New Roman" w:hAnsi="Times New Roman" w:cs="Times New Roman"/>
          <w:sz w:val="24"/>
          <w:szCs w:val="24"/>
        </w:rPr>
        <w:t>.</w:t>
      </w:r>
      <w:r w:rsidRPr="00F56696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lastGoodFix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 cleared on boot</w:t>
      </w:r>
      <w:r w:rsidR="00171D72" w:rsidRPr="00F56696">
        <w:rPr>
          <w:rFonts w:ascii="Times New Roman" w:hAnsi="Times New Roman" w:cs="Times New Roman"/>
          <w:sz w:val="24"/>
          <w:szCs w:val="24"/>
        </w:rPr>
        <w:t>,</w:t>
      </w:r>
      <w:r w:rsidRPr="00F56696">
        <w:rPr>
          <w:rFonts w:ascii="Times New Roman" w:hAnsi="Times New Roman" w:cs="Times New Roman"/>
          <w:sz w:val="24"/>
          <w:szCs w:val="24"/>
        </w:rPr>
        <w:t xml:space="preserve"> first LoRa may omit coordinates until new lock.</w:t>
      </w:r>
    </w:p>
    <w:p w14:paraId="3695BC22" w14:textId="2B947657" w:rsidR="00846FCC" w:rsidRPr="00F56696" w:rsidRDefault="00846FCC" w:rsidP="00F566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6696">
        <w:rPr>
          <w:rFonts w:ascii="Times New Roman" w:hAnsi="Times New Roman" w:cs="Times New Roman"/>
          <w:sz w:val="24"/>
          <w:szCs w:val="24"/>
        </w:rPr>
        <w:t>Receiver power-cycle: Uploads pause until Wi‑Fi, NTP (for `</w:t>
      </w:r>
      <w:proofErr w:type="spellStart"/>
      <w:r w:rsidRPr="00F56696">
        <w:rPr>
          <w:rFonts w:ascii="Times New Roman" w:hAnsi="Times New Roman" w:cs="Times New Roman"/>
          <w:sz w:val="24"/>
          <w:szCs w:val="24"/>
        </w:rPr>
        <w:t>time_my</w:t>
      </w:r>
      <w:proofErr w:type="spellEnd"/>
      <w:r w:rsidRPr="00F56696">
        <w:rPr>
          <w:rFonts w:ascii="Times New Roman" w:hAnsi="Times New Roman" w:cs="Times New Roman"/>
          <w:sz w:val="24"/>
          <w:szCs w:val="24"/>
        </w:rPr>
        <w:t>`), and Firebase ready; queued messages may flush afterward (subject to 30-message capacity).</w:t>
      </w:r>
    </w:p>
    <w:p w14:paraId="295F2F82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43AE48D2" w14:textId="541644DC" w:rsidR="00846FCC" w:rsidRPr="00761E9E" w:rsidRDefault="00761E9E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1E9E">
        <w:rPr>
          <w:rFonts w:ascii="Times New Roman" w:hAnsi="Times New Roman" w:cs="Times New Roman"/>
          <w:b/>
          <w:bCs/>
          <w:sz w:val="32"/>
          <w:szCs w:val="32"/>
        </w:rPr>
        <w:t xml:space="preserve">FS8.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 xml:space="preserve">Constants quick reference </w:t>
      </w:r>
      <w:r w:rsidR="00171D72" w:rsidRPr="00761E9E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>transmitter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56"/>
        <w:gridCol w:w="5103"/>
      </w:tblGrid>
      <w:tr w:rsidR="00171D72" w:rsidRPr="00D57DE3" w14:paraId="569D96C6" w14:textId="77777777" w:rsidTr="006F4EA9">
        <w:trPr>
          <w:tblHeader/>
        </w:trPr>
        <w:tc>
          <w:tcPr>
            <w:tcW w:w="3256" w:type="dxa"/>
            <w:shd w:val="clear" w:color="auto" w:fill="DEEAF6" w:themeFill="accent5" w:themeFillTint="33"/>
          </w:tcPr>
          <w:p w14:paraId="45F23763" w14:textId="699CD660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5103" w:type="dxa"/>
            <w:shd w:val="clear" w:color="auto" w:fill="DEEAF6" w:themeFill="accent5" w:themeFillTint="33"/>
          </w:tcPr>
          <w:p w14:paraId="7843A854" w14:textId="15F531AC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171D72" w:rsidRPr="00D57DE3" w14:paraId="2D964998" w14:textId="77777777" w:rsidTr="006F4EA9">
        <w:tc>
          <w:tcPr>
            <w:tcW w:w="3256" w:type="dxa"/>
          </w:tcPr>
          <w:p w14:paraId="76AE184C" w14:textId="3F253406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`VEST_ID`</w:t>
            </w:r>
          </w:p>
        </w:tc>
        <w:tc>
          <w:tcPr>
            <w:tcW w:w="5103" w:type="dxa"/>
          </w:tcPr>
          <w:p w14:paraId="0FE70ACE" w14:textId="2FF7D326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`1` (per deployment flash)</w:t>
            </w:r>
          </w:p>
        </w:tc>
      </w:tr>
      <w:tr w:rsidR="00171D72" w:rsidRPr="00D57DE3" w14:paraId="2AD8DF5E" w14:textId="77777777" w:rsidTr="006F4EA9">
        <w:tc>
          <w:tcPr>
            <w:tcW w:w="3256" w:type="dxa"/>
          </w:tcPr>
          <w:p w14:paraId="727116F7" w14:textId="76CBB5A1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`GPS_JSON_INTERVAL_MS`</w:t>
            </w:r>
          </w:p>
        </w:tc>
        <w:tc>
          <w:tcPr>
            <w:tcW w:w="5103" w:type="dxa"/>
          </w:tcPr>
          <w:p w14:paraId="778B0201" w14:textId="4B5E1F2A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`10000`</w:t>
            </w:r>
          </w:p>
        </w:tc>
      </w:tr>
      <w:tr w:rsidR="00171D72" w:rsidRPr="00D57DE3" w14:paraId="09F6E96C" w14:textId="77777777" w:rsidTr="006F4EA9">
        <w:tc>
          <w:tcPr>
            <w:tcW w:w="3256" w:type="dxa"/>
          </w:tcPr>
          <w:p w14:paraId="53F1D65C" w14:textId="7A152972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`LORA_TX_INTERVAL_MS`</w:t>
            </w:r>
          </w:p>
        </w:tc>
        <w:tc>
          <w:tcPr>
            <w:tcW w:w="5103" w:type="dxa"/>
          </w:tcPr>
          <w:p w14:paraId="7FB97CD5" w14:textId="7EC71EB4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`60000`</w:t>
            </w:r>
          </w:p>
        </w:tc>
      </w:tr>
      <w:tr w:rsidR="00171D72" w:rsidRPr="00D57DE3" w14:paraId="415DE110" w14:textId="77777777" w:rsidTr="006F4EA9">
        <w:tc>
          <w:tcPr>
            <w:tcW w:w="3256" w:type="dxa"/>
          </w:tcPr>
          <w:p w14:paraId="472B13E1" w14:textId="5B87D057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`GPS_NO_DATA_TIMEOUT_MS`</w:t>
            </w:r>
          </w:p>
        </w:tc>
        <w:tc>
          <w:tcPr>
            <w:tcW w:w="5103" w:type="dxa"/>
          </w:tcPr>
          <w:p w14:paraId="5AA6858A" w14:textId="340A436C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`2000`</w:t>
            </w:r>
          </w:p>
        </w:tc>
      </w:tr>
      <w:tr w:rsidR="00171D72" w:rsidRPr="00D57DE3" w14:paraId="1993BAD3" w14:textId="77777777" w:rsidTr="006F4EA9">
        <w:tc>
          <w:tcPr>
            <w:tcW w:w="3256" w:type="dxa"/>
          </w:tcPr>
          <w:p w14:paraId="79920E01" w14:textId="0ED018C1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Fix lock threshold</w:t>
            </w:r>
          </w:p>
        </w:tc>
        <w:tc>
          <w:tcPr>
            <w:tcW w:w="5103" w:type="dxa"/>
          </w:tcPr>
          <w:p w14:paraId="733028A2" w14:textId="34928B36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fix age &lt; 2000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171D72" w:rsidRPr="00D57DE3" w14:paraId="14270A05" w14:textId="77777777" w:rsidTr="006F4EA9">
        <w:tc>
          <w:tcPr>
            <w:tcW w:w="3256" w:type="dxa"/>
          </w:tcPr>
          <w:p w14:paraId="537300C0" w14:textId="461BA467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`RAIN_DEBOUNCE_MS`</w:t>
            </w:r>
          </w:p>
        </w:tc>
        <w:tc>
          <w:tcPr>
            <w:tcW w:w="5103" w:type="dxa"/>
          </w:tcPr>
          <w:p w14:paraId="7DF0A641" w14:textId="1BE4D71B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`80`</w:t>
            </w:r>
          </w:p>
        </w:tc>
      </w:tr>
      <w:tr w:rsidR="00171D72" w:rsidRPr="00D57DE3" w14:paraId="648DA3B4" w14:textId="77777777" w:rsidTr="006F4EA9">
        <w:tc>
          <w:tcPr>
            <w:tcW w:w="3256" w:type="dxa"/>
          </w:tcPr>
          <w:p w14:paraId="38B825C7" w14:textId="2018F072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`RAIN_ANALOG_WET_THRESHOLD`</w:t>
            </w:r>
          </w:p>
        </w:tc>
        <w:tc>
          <w:tcPr>
            <w:tcW w:w="5103" w:type="dxa"/>
          </w:tcPr>
          <w:p w14:paraId="0B8E1378" w14:textId="3F29FD20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`2500`</w:t>
            </w:r>
          </w:p>
        </w:tc>
      </w:tr>
      <w:tr w:rsidR="00171D72" w:rsidRPr="00D57DE3" w14:paraId="4B463EDB" w14:textId="77777777" w:rsidTr="006F4EA9">
        <w:tc>
          <w:tcPr>
            <w:tcW w:w="3256" w:type="dxa"/>
          </w:tcPr>
          <w:p w14:paraId="28CE2AAD" w14:textId="5A50DBC5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`LORA_FREQ_HZ`</w:t>
            </w:r>
          </w:p>
        </w:tc>
        <w:tc>
          <w:tcPr>
            <w:tcW w:w="5103" w:type="dxa"/>
          </w:tcPr>
          <w:p w14:paraId="0847F31C" w14:textId="781A3D1E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`433E6`</w:t>
            </w:r>
          </w:p>
        </w:tc>
      </w:tr>
      <w:tr w:rsidR="00171D72" w:rsidRPr="00D57DE3" w14:paraId="57AFEC1D" w14:textId="77777777" w:rsidTr="006F4EA9">
        <w:tc>
          <w:tcPr>
            <w:tcW w:w="3256" w:type="dxa"/>
          </w:tcPr>
          <w:p w14:paraId="60E62E8C" w14:textId="6DD278C9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Serial / LoRa JSON buffers</w:t>
            </w:r>
          </w:p>
        </w:tc>
        <w:tc>
          <w:tcPr>
            <w:tcW w:w="5103" w:type="dxa"/>
          </w:tcPr>
          <w:p w14:paraId="7994ACA3" w14:textId="42D8B8EF" w:rsidR="00171D72" w:rsidRPr="00D57DE3" w:rsidRDefault="00171D72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`512` / `240` bytes</w:t>
            </w:r>
          </w:p>
        </w:tc>
      </w:tr>
    </w:tbl>
    <w:p w14:paraId="1058CCF8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39BBF380" w14:textId="04215D7C" w:rsidR="00846FCC" w:rsidRPr="00761E9E" w:rsidRDefault="00761E9E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FS9.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 xml:space="preserve">Constants quick reference </w:t>
      </w:r>
      <w:r w:rsidR="00D57DE3" w:rsidRPr="00761E9E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 xml:space="preserve"> receiver V2</w:t>
      </w: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56"/>
        <w:gridCol w:w="5103"/>
      </w:tblGrid>
      <w:tr w:rsidR="00D57DE3" w:rsidRPr="00D57DE3" w14:paraId="07ACEC32" w14:textId="77777777" w:rsidTr="006F4EA9">
        <w:trPr>
          <w:tblHeader/>
        </w:trPr>
        <w:tc>
          <w:tcPr>
            <w:tcW w:w="3256" w:type="dxa"/>
            <w:shd w:val="clear" w:color="auto" w:fill="DEEAF6" w:themeFill="accent5" w:themeFillTint="33"/>
          </w:tcPr>
          <w:p w14:paraId="4D4E93EC" w14:textId="77777777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5103" w:type="dxa"/>
            <w:shd w:val="clear" w:color="auto" w:fill="DEEAF6" w:themeFill="accent5" w:themeFillTint="33"/>
          </w:tcPr>
          <w:p w14:paraId="5A8DA983" w14:textId="77777777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D57DE3" w:rsidRPr="00D57DE3" w14:paraId="345ABD95" w14:textId="77777777" w:rsidTr="006F4EA9">
        <w:tc>
          <w:tcPr>
            <w:tcW w:w="3256" w:type="dxa"/>
          </w:tcPr>
          <w:p w14:paraId="0FEDF955" w14:textId="5ABA254E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`QUEUE_CAPACITY`</w:t>
            </w:r>
          </w:p>
        </w:tc>
        <w:tc>
          <w:tcPr>
            <w:tcW w:w="5103" w:type="dxa"/>
          </w:tcPr>
          <w:p w14:paraId="3782EA13" w14:textId="73DD918C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`30`</w:t>
            </w:r>
          </w:p>
        </w:tc>
      </w:tr>
      <w:tr w:rsidR="00D57DE3" w:rsidRPr="00D57DE3" w14:paraId="1EEE2B3D" w14:textId="77777777" w:rsidTr="006F4EA9">
        <w:tc>
          <w:tcPr>
            <w:tcW w:w="3256" w:type="dxa"/>
          </w:tcPr>
          <w:p w14:paraId="1827DF70" w14:textId="3D8C3066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`MAX_FLUSH_PER_LOOP`</w:t>
            </w:r>
          </w:p>
        </w:tc>
        <w:tc>
          <w:tcPr>
            <w:tcW w:w="5103" w:type="dxa"/>
          </w:tcPr>
          <w:p w14:paraId="4CB38B27" w14:textId="0CB04370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`4`</w:t>
            </w:r>
          </w:p>
        </w:tc>
      </w:tr>
      <w:tr w:rsidR="00D57DE3" w:rsidRPr="00D57DE3" w14:paraId="05CFA108" w14:textId="77777777" w:rsidTr="006F4EA9">
        <w:tc>
          <w:tcPr>
            <w:tcW w:w="3256" w:type="dxa"/>
          </w:tcPr>
          <w:p w14:paraId="31FD955C" w14:textId="46BBF139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Backoff initial / max</w:t>
            </w:r>
          </w:p>
        </w:tc>
        <w:tc>
          <w:tcPr>
            <w:tcW w:w="5103" w:type="dxa"/>
          </w:tcPr>
          <w:p w14:paraId="6857A7DC" w14:textId="6035334B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`250` / `30000`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57DE3" w:rsidRPr="00D57DE3" w14:paraId="41B3A58C" w14:textId="77777777" w:rsidTr="006F4EA9">
        <w:tc>
          <w:tcPr>
            <w:tcW w:w="3256" w:type="dxa"/>
          </w:tcPr>
          <w:p w14:paraId="096157EC" w14:textId="3114610F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NTP timeout</w:t>
            </w:r>
          </w:p>
        </w:tc>
        <w:tc>
          <w:tcPr>
            <w:tcW w:w="5103" w:type="dxa"/>
          </w:tcPr>
          <w:p w14:paraId="7676AC0F" w14:textId="01C1B002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`20000`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57DE3" w:rsidRPr="00D57DE3" w14:paraId="3AFEF20C" w14:textId="77777777" w:rsidTr="006F4EA9">
        <w:tc>
          <w:tcPr>
            <w:tcW w:w="3256" w:type="dxa"/>
          </w:tcPr>
          <w:p w14:paraId="23E2CD7E" w14:textId="04D92572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`POST_FIREBASE_BEGIN_QUIET_MS`</w:t>
            </w:r>
          </w:p>
        </w:tc>
        <w:tc>
          <w:tcPr>
            <w:tcW w:w="5103" w:type="dxa"/>
          </w:tcPr>
          <w:p w14:paraId="4EF22840" w14:textId="20BECFA9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`7000`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57DE3" w:rsidRPr="00D57DE3" w14:paraId="5BB19DFD" w14:textId="77777777" w:rsidTr="006F4EA9">
        <w:tc>
          <w:tcPr>
            <w:tcW w:w="3256" w:type="dxa"/>
          </w:tcPr>
          <w:p w14:paraId="6198852F" w14:textId="60631D75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Token-not-ready wait</w:t>
            </w:r>
          </w:p>
        </w:tc>
        <w:tc>
          <w:tcPr>
            <w:tcW w:w="5103" w:type="dxa"/>
          </w:tcPr>
          <w:p w14:paraId="333A3936" w14:textId="035E7302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`5000`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57DE3" w:rsidRPr="00D57DE3" w14:paraId="24707CFA" w14:textId="77777777" w:rsidTr="006F4EA9">
        <w:tc>
          <w:tcPr>
            <w:tcW w:w="3256" w:type="dxa"/>
          </w:tcPr>
          <w:p w14:paraId="4806D6CA" w14:textId="7147A307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Max RTDB failures before hard recovery</w:t>
            </w:r>
          </w:p>
        </w:tc>
        <w:tc>
          <w:tcPr>
            <w:tcW w:w="5103" w:type="dxa"/>
          </w:tcPr>
          <w:p w14:paraId="496AE218" w14:textId="3D12702B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`6`</w:t>
            </w:r>
          </w:p>
        </w:tc>
      </w:tr>
      <w:tr w:rsidR="00D57DE3" w:rsidRPr="00D57DE3" w14:paraId="5A0B8837" w14:textId="77777777" w:rsidTr="006F4EA9">
        <w:tc>
          <w:tcPr>
            <w:tcW w:w="3256" w:type="dxa"/>
          </w:tcPr>
          <w:p w14:paraId="0A773686" w14:textId="312B80BE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Hard recovery cooldown</w:t>
            </w:r>
          </w:p>
        </w:tc>
        <w:tc>
          <w:tcPr>
            <w:tcW w:w="5103" w:type="dxa"/>
          </w:tcPr>
          <w:p w14:paraId="1A7372E5" w14:textId="0C52C4D0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 xml:space="preserve">`60000` 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57DE3" w:rsidRPr="00D57DE3" w14:paraId="2673D216" w14:textId="77777777" w:rsidTr="006F4EA9">
        <w:tc>
          <w:tcPr>
            <w:tcW w:w="3256" w:type="dxa"/>
          </w:tcPr>
          <w:p w14:paraId="07759BB2" w14:textId="17181CDE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gsn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 max length</w:t>
            </w:r>
          </w:p>
        </w:tc>
        <w:tc>
          <w:tcPr>
            <w:tcW w:w="5103" w:type="dxa"/>
          </w:tcPr>
          <w:p w14:paraId="45E2BCDA" w14:textId="584E5AA6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`31` chars</w:t>
            </w:r>
          </w:p>
        </w:tc>
      </w:tr>
      <w:tr w:rsidR="00D57DE3" w:rsidRPr="00D57DE3" w14:paraId="6D635055" w14:textId="77777777" w:rsidTr="006F4EA9">
        <w:tc>
          <w:tcPr>
            <w:tcW w:w="3256" w:type="dxa"/>
          </w:tcPr>
          <w:p w14:paraId="0E8B1EE3" w14:textId="345FEE31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time_my</w:t>
            </w:r>
            <w:proofErr w:type="spellEnd"/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 buffer</w:t>
            </w:r>
          </w:p>
        </w:tc>
        <w:tc>
          <w:tcPr>
            <w:tcW w:w="5103" w:type="dxa"/>
          </w:tcPr>
          <w:p w14:paraId="0A2CA284" w14:textId="293E3D15" w:rsidR="00D57DE3" w:rsidRPr="00D57DE3" w:rsidRDefault="00D57DE3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DE3">
              <w:rPr>
                <w:rFonts w:ascii="Times New Roman" w:hAnsi="Times New Roman" w:cs="Times New Roman"/>
                <w:sz w:val="24"/>
                <w:szCs w:val="24"/>
              </w:rPr>
              <w:t>`32` chars</w:t>
            </w:r>
          </w:p>
        </w:tc>
      </w:tr>
    </w:tbl>
    <w:p w14:paraId="6D9035B3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0394A2EF" w14:textId="77777777" w:rsidR="00D57DE3" w:rsidRPr="00D57DE3" w:rsidRDefault="00D57DE3" w:rsidP="00846FCC">
      <w:pPr>
        <w:rPr>
          <w:rFonts w:ascii="Times New Roman" w:hAnsi="Times New Roman" w:cs="Times New Roman"/>
          <w:sz w:val="24"/>
          <w:szCs w:val="24"/>
        </w:rPr>
      </w:pPr>
    </w:p>
    <w:p w14:paraId="50690E76" w14:textId="191ED02D" w:rsidR="00846FCC" w:rsidRPr="00761E9E" w:rsidRDefault="00761E9E" w:rsidP="00846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FS10. </w:t>
      </w:r>
      <w:r w:rsidR="00846FCC" w:rsidRPr="00761E9E">
        <w:rPr>
          <w:rFonts w:ascii="Times New Roman" w:hAnsi="Times New Roman" w:cs="Times New Roman"/>
          <w:b/>
          <w:bCs/>
          <w:sz w:val="32"/>
          <w:szCs w:val="32"/>
        </w:rPr>
        <w:t>Firmware updates (maintenance)</w:t>
      </w:r>
    </w:p>
    <w:p w14:paraId="425968DC" w14:textId="54DFCF88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>Firmware is updated by maintainers using Arduino IDE (or compatible tooling), the ESP32 board support package, and library versions referenced by each sketch. Operators should not reflash unless instructed.</w:t>
      </w:r>
      <w:r w:rsidR="00D57DE3" w:rsidRPr="00D57DE3">
        <w:rPr>
          <w:rFonts w:ascii="Times New Roman" w:hAnsi="Times New Roman" w:cs="Times New Roman"/>
          <w:sz w:val="24"/>
          <w:szCs w:val="24"/>
        </w:rPr>
        <w:t xml:space="preserve"> </w:t>
      </w:r>
      <w:r w:rsidRPr="00D57DE3">
        <w:rPr>
          <w:rFonts w:ascii="Times New Roman" w:hAnsi="Times New Roman" w:cs="Times New Roman"/>
          <w:sz w:val="24"/>
          <w:szCs w:val="24"/>
        </w:rPr>
        <w:t>When reporting issues, include: device ID, symptom, approximate time, and any Serial Monitor capture at 115200 baud.</w:t>
      </w:r>
    </w:p>
    <w:p w14:paraId="7B189291" w14:textId="77777777" w:rsidR="00846F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</w:p>
    <w:p w14:paraId="3B069471" w14:textId="7C0645D9" w:rsidR="00825ACC" w:rsidRPr="00D57DE3" w:rsidRDefault="00846FCC" w:rsidP="00846FCC">
      <w:pPr>
        <w:rPr>
          <w:rFonts w:ascii="Times New Roman" w:hAnsi="Times New Roman" w:cs="Times New Roman"/>
          <w:sz w:val="24"/>
          <w:szCs w:val="24"/>
        </w:rPr>
      </w:pPr>
      <w:r w:rsidRPr="00D57DE3">
        <w:rPr>
          <w:rFonts w:ascii="Times New Roman" w:hAnsi="Times New Roman" w:cs="Times New Roman"/>
          <w:sz w:val="24"/>
          <w:szCs w:val="24"/>
        </w:rPr>
        <w:t xml:space="preserve">Data flow overview: </w:t>
      </w:r>
      <w:r w:rsidR="00D57DE3" w:rsidRPr="00D57DE3">
        <w:rPr>
          <w:rFonts w:ascii="Times New Roman" w:hAnsi="Times New Roman" w:cs="Times New Roman"/>
          <w:sz w:val="24"/>
          <w:szCs w:val="24"/>
        </w:rPr>
        <w:t xml:space="preserve">(see </w:t>
      </w:r>
      <w:r w:rsidRPr="00D57DE3">
        <w:rPr>
          <w:rFonts w:ascii="Times New Roman" w:hAnsi="Times New Roman" w:cs="Times New Roman"/>
          <w:sz w:val="24"/>
          <w:szCs w:val="24"/>
        </w:rPr>
        <w:t>SystemArchitecture</w:t>
      </w:r>
      <w:r w:rsidR="00D57DE3" w:rsidRPr="00D57DE3">
        <w:rPr>
          <w:rFonts w:ascii="Times New Roman" w:hAnsi="Times New Roman" w:cs="Times New Roman"/>
          <w:sz w:val="24"/>
          <w:szCs w:val="24"/>
        </w:rPr>
        <w:t>.pdf</w:t>
      </w:r>
      <w:r w:rsidRPr="00D57DE3">
        <w:rPr>
          <w:rFonts w:ascii="Times New Roman" w:hAnsi="Times New Roman" w:cs="Times New Roman"/>
          <w:sz w:val="24"/>
          <w:szCs w:val="24"/>
        </w:rPr>
        <w:t xml:space="preserve">). Fault finding: </w:t>
      </w:r>
      <w:r w:rsidR="00D57DE3" w:rsidRPr="00D57DE3">
        <w:rPr>
          <w:rFonts w:ascii="Times New Roman" w:hAnsi="Times New Roman" w:cs="Times New Roman"/>
          <w:sz w:val="24"/>
          <w:szCs w:val="24"/>
        </w:rPr>
        <w:t xml:space="preserve">(see </w:t>
      </w:r>
      <w:proofErr w:type="spellStart"/>
      <w:r w:rsidRPr="00D57DE3">
        <w:rPr>
          <w:rFonts w:ascii="Times New Roman" w:hAnsi="Times New Roman" w:cs="Times New Roman"/>
          <w:sz w:val="24"/>
          <w:szCs w:val="24"/>
        </w:rPr>
        <w:t>TroubleshootingGuide</w:t>
      </w:r>
      <w:proofErr w:type="spellEnd"/>
      <w:r w:rsidR="00D57DE3" w:rsidRPr="00D57DE3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D57DE3" w:rsidRPr="00D57DE3">
        <w:rPr>
          <w:rFonts w:ascii="Times New Roman" w:hAnsi="Times New Roman" w:cs="Times New Roman"/>
          <w:sz w:val="24"/>
          <w:szCs w:val="24"/>
        </w:rPr>
        <w:t>pdf )</w:t>
      </w:r>
      <w:proofErr w:type="gramEnd"/>
      <w:r w:rsidRPr="00D57DE3">
        <w:rPr>
          <w:rFonts w:ascii="Times New Roman" w:hAnsi="Times New Roman" w:cs="Times New Roman"/>
          <w:sz w:val="24"/>
          <w:szCs w:val="24"/>
        </w:rPr>
        <w:t>.</w:t>
      </w:r>
    </w:p>
    <w:sectPr w:rsidR="00825ACC" w:rsidRPr="00D57DE3" w:rsidSect="00E741A5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A7F67" w14:textId="77777777" w:rsidR="00105555" w:rsidRDefault="00105555" w:rsidP="00D57DE3">
      <w:pPr>
        <w:spacing w:after="0" w:line="240" w:lineRule="auto"/>
      </w:pPr>
      <w:r>
        <w:separator/>
      </w:r>
    </w:p>
  </w:endnote>
  <w:endnote w:type="continuationSeparator" w:id="0">
    <w:p w14:paraId="0B7D9A93" w14:textId="77777777" w:rsidR="00105555" w:rsidRDefault="00105555" w:rsidP="00D57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0E5F6" w14:textId="77777777" w:rsidR="00105555" w:rsidRDefault="00105555" w:rsidP="00D57DE3">
      <w:pPr>
        <w:spacing w:after="0" w:line="240" w:lineRule="auto"/>
      </w:pPr>
      <w:r>
        <w:separator/>
      </w:r>
    </w:p>
  </w:footnote>
  <w:footnote w:type="continuationSeparator" w:id="0">
    <w:p w14:paraId="7F21AA97" w14:textId="77777777" w:rsidR="00105555" w:rsidRDefault="00105555" w:rsidP="00D57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E790D"/>
    <w:multiLevelType w:val="hybridMultilevel"/>
    <w:tmpl w:val="B48E1DE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31FF1"/>
    <w:multiLevelType w:val="hybridMultilevel"/>
    <w:tmpl w:val="43C0A57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47E1E"/>
    <w:multiLevelType w:val="hybridMultilevel"/>
    <w:tmpl w:val="3BE0749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31621"/>
    <w:multiLevelType w:val="hybridMultilevel"/>
    <w:tmpl w:val="6FD0E54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F5B0C"/>
    <w:multiLevelType w:val="hybridMultilevel"/>
    <w:tmpl w:val="53020A2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65E45"/>
    <w:multiLevelType w:val="hybridMultilevel"/>
    <w:tmpl w:val="7E8AF84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23745"/>
    <w:multiLevelType w:val="hybridMultilevel"/>
    <w:tmpl w:val="2B0267C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16279"/>
    <w:multiLevelType w:val="hybridMultilevel"/>
    <w:tmpl w:val="2634E7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CC"/>
    <w:rsid w:val="000558D8"/>
    <w:rsid w:val="00105555"/>
    <w:rsid w:val="00171D72"/>
    <w:rsid w:val="002244FE"/>
    <w:rsid w:val="00282ED7"/>
    <w:rsid w:val="00493A42"/>
    <w:rsid w:val="005F2840"/>
    <w:rsid w:val="006761C3"/>
    <w:rsid w:val="006F0A3C"/>
    <w:rsid w:val="00761E9E"/>
    <w:rsid w:val="00825ACC"/>
    <w:rsid w:val="00834A38"/>
    <w:rsid w:val="00846FCC"/>
    <w:rsid w:val="008B63A6"/>
    <w:rsid w:val="00920B44"/>
    <w:rsid w:val="00B1083A"/>
    <w:rsid w:val="00B551BC"/>
    <w:rsid w:val="00C16DB0"/>
    <w:rsid w:val="00C47C30"/>
    <w:rsid w:val="00D57DE3"/>
    <w:rsid w:val="00E211D3"/>
    <w:rsid w:val="00E741A5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ADC"/>
  <w15:chartTrackingRefBased/>
  <w15:docId w15:val="{F1752AFB-3E0B-45A0-BB2E-CE7DEEC1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7D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DE3"/>
  </w:style>
  <w:style w:type="paragraph" w:styleId="Footer">
    <w:name w:val="footer"/>
    <w:basedOn w:val="Normal"/>
    <w:link w:val="FooterChar"/>
    <w:uiPriority w:val="99"/>
    <w:unhideWhenUsed/>
    <w:rsid w:val="00D57D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DE3"/>
  </w:style>
  <w:style w:type="paragraph" w:styleId="ListParagraph">
    <w:name w:val="List Paragraph"/>
    <w:basedOn w:val="Normal"/>
    <w:uiPriority w:val="34"/>
    <w:qFormat/>
    <w:rsid w:val="00B10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1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 user</dc:creator>
  <cp:keywords/>
  <dc:description/>
  <cp:lastModifiedBy>genius user</cp:lastModifiedBy>
  <cp:revision>1</cp:revision>
  <dcterms:created xsi:type="dcterms:W3CDTF">2026-05-30T11:02:00Z</dcterms:created>
  <dcterms:modified xsi:type="dcterms:W3CDTF">2026-05-30T12:28:00Z</dcterms:modified>
</cp:coreProperties>
</file>