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Sophomore, Junior, Senior</w:t>
      </w:r>
    </w:p>
    <w:p>
      <w:r>
        <w:t>Semesters offered: Fall, Spring</w:t>
      </w:r>
    </w:p>
    <w:p>
      <w:r>
        <w:t>Course aliases: DL, Cs437, Deep learning</w:t>
      </w:r>
    </w:p>
    <w:p>
      <w:r>
        <w:t>Course review:</w:t>
        <w:br/>
        <w:t xml:space="preserve">1) CS 437:  Deep Learning </w:t>
        <w:br/>
        <w:t xml:space="preserve">2) I scored an A in this Course </w:t>
        <w:br/>
        <w:t xml:space="preserve">3) Dr.Murtaza is an absolutely amazing Instructor, The course could be designed better but the content is absolutely amazing, You will learn a lot in this course about the Field of Machine Learning and Its applications </w:t>
        <w:br/>
        <w:t>4) Course Difficulty was a 3</w:t>
        <w:br/>
      </w:r>
    </w:p>
    <w:p>
      <w:r>
        <w:t>GPA: 3.60-4.00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