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TIMx_REG是对定时器的寄存器进行读写测试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将SPI1的所有寄存器分别写入“0xFFFFFFFF”、“0x00000000”、“0x5A5A5A5A”、“0xA5A5A5A5”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测试通过就会在串口打印：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TIMx </w:t>
      </w:r>
      <w:bookmarkStart w:id="0" w:name="_GoBack"/>
      <w:bookmarkEnd w:id="0"/>
      <w:r>
        <w:rPr>
          <w:rFonts w:hint="default"/>
          <w:lang w:val="en-US" w:eastAsia="zh-CN"/>
        </w:rPr>
        <w:t>Write 0xFFFFFFFF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TIMx </w:t>
      </w:r>
      <w:r>
        <w:rPr>
          <w:rFonts w:hint="default"/>
          <w:lang w:val="en-US" w:eastAsia="zh-CN"/>
        </w:rPr>
        <w:t>Write 0x00000000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TIMx </w:t>
      </w:r>
      <w:r>
        <w:rPr>
          <w:rFonts w:hint="default"/>
          <w:lang w:val="en-US" w:eastAsia="zh-CN"/>
        </w:rPr>
        <w:t>Write 0xA5A5A5A5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TIMx </w:t>
      </w:r>
      <w:r>
        <w:rPr>
          <w:rFonts w:hint="default"/>
          <w:lang w:val="en-US" w:eastAsia="zh-CN"/>
        </w:rPr>
        <w:t>Write 0x5A5A5A5A PAS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如果测试某个寄存器的值与预期不符则会打印相关的错误信息：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0x40013000Write 0x00000000 ERR,ERR DATA : 0x</w:t>
      </w:r>
      <w:r>
        <w:rPr>
          <w:rFonts w:hint="eastAsia"/>
          <w:lang w:val="en-US" w:eastAsia="zh-CN"/>
        </w:rPr>
        <w:t>00000005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意思是CR1寄存器（</w:t>
      </w:r>
      <w:r>
        <w:rPr>
          <w:rFonts w:hint="default"/>
          <w:lang w:val="en-US" w:eastAsia="zh-CN"/>
        </w:rPr>
        <w:t>0x40013000</w:t>
      </w:r>
      <w:r>
        <w:rPr>
          <w:rFonts w:hint="eastAsia"/>
          <w:lang w:val="en-US" w:eastAsia="zh-CN"/>
        </w:rPr>
        <w:t>）写0x00的时候出现与预期不相符的值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 DATA</w:t>
      </w:r>
      <w:r>
        <w:rPr>
          <w:rFonts w:hint="eastAsia"/>
          <w:lang w:val="en-US" w:eastAsia="zh-CN"/>
        </w:rPr>
        <w:t>用来表示错误的位，例如0x00000005代表bit0与bit2的值与预期不符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F690B97"/>
    <w:rsid w:val="16636904"/>
    <w:rsid w:val="1FEC4F57"/>
    <w:rsid w:val="214F3AD9"/>
    <w:rsid w:val="2F5142FF"/>
    <w:rsid w:val="35691D33"/>
    <w:rsid w:val="43270315"/>
    <w:rsid w:val="44A90B69"/>
    <w:rsid w:val="44B6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352</Characters>
  <Lines>0</Lines>
  <Paragraphs>0</Paragraphs>
  <TotalTime>0</TotalTime>
  <ScaleCrop>false</ScaleCrop>
  <LinksUpToDate>false</LinksUpToDate>
  <CharactersWithSpaces>370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2023-02-01T03:01:22Z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