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819A" w14:textId="12E7D71D" w:rsidR="003502D5" w:rsidRDefault="003502D5" w:rsidP="003502D5">
      <w:pPr>
        <w:pStyle w:val="Default"/>
      </w:pPr>
    </w:p>
    <w:p w14:paraId="63341E51" w14:textId="4555689D" w:rsidR="00390159" w:rsidRDefault="00390159" w:rsidP="003502D5">
      <w:pPr>
        <w:pStyle w:val="Default"/>
      </w:pPr>
      <w:r w:rsidRPr="00390159">
        <w:rPr>
          <w:noProof/>
        </w:rPr>
        <w:drawing>
          <wp:inline distT="0" distB="0" distL="0" distR="0" wp14:anchorId="4298C658" wp14:editId="05F4BFFC">
            <wp:extent cx="1171575" cy="11470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853" cy="1150275"/>
                    </a:xfrm>
                    <a:prstGeom prst="rect">
                      <a:avLst/>
                    </a:prstGeom>
                    <a:noFill/>
                    <a:ln>
                      <a:noFill/>
                    </a:ln>
                  </pic:spPr>
                </pic:pic>
              </a:graphicData>
            </a:graphic>
          </wp:inline>
        </w:drawing>
      </w:r>
      <w:r>
        <w:t xml:space="preserve">                                                                      </w:t>
      </w:r>
      <w:r>
        <w:rPr>
          <w:noProof/>
        </w:rPr>
        <w:t xml:space="preserve">            </w:t>
      </w:r>
      <w:r w:rsidRPr="00390159">
        <w:rPr>
          <w:noProof/>
        </w:rPr>
        <w:drawing>
          <wp:inline distT="0" distB="0" distL="0" distR="0" wp14:anchorId="5DB138FE" wp14:editId="6998FD28">
            <wp:extent cx="1133475" cy="111849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9586" cy="1124525"/>
                    </a:xfrm>
                    <a:prstGeom prst="rect">
                      <a:avLst/>
                    </a:prstGeom>
                    <a:noFill/>
                    <a:ln>
                      <a:noFill/>
                    </a:ln>
                  </pic:spPr>
                </pic:pic>
              </a:graphicData>
            </a:graphic>
          </wp:inline>
        </w:drawing>
      </w:r>
    </w:p>
    <w:p w14:paraId="3232B090" w14:textId="422F465F" w:rsidR="003502D5" w:rsidRDefault="003502D5" w:rsidP="003502D5">
      <w:pPr>
        <w:pStyle w:val="Default"/>
        <w:jc w:val="center"/>
      </w:pPr>
      <w:r>
        <w:t>Universidad Tecnológica de Panamá</w:t>
      </w:r>
    </w:p>
    <w:p w14:paraId="2AAB7165" w14:textId="77777777" w:rsidR="003502D5" w:rsidRDefault="003502D5" w:rsidP="003502D5">
      <w:pPr>
        <w:pStyle w:val="Default"/>
        <w:jc w:val="center"/>
      </w:pPr>
    </w:p>
    <w:p w14:paraId="0007C359" w14:textId="0E2A0317" w:rsidR="003502D5" w:rsidRDefault="003502D5" w:rsidP="003502D5">
      <w:pPr>
        <w:pStyle w:val="Default"/>
        <w:jc w:val="center"/>
      </w:pPr>
      <w:r>
        <w:t>Facultad de Ingeniería Eléctrica</w:t>
      </w:r>
    </w:p>
    <w:p w14:paraId="7CC54332" w14:textId="77777777" w:rsidR="003502D5" w:rsidRDefault="003502D5" w:rsidP="003502D5">
      <w:pPr>
        <w:pStyle w:val="Default"/>
        <w:jc w:val="center"/>
      </w:pPr>
    </w:p>
    <w:p w14:paraId="444EFD6B" w14:textId="3A21D07F" w:rsidR="003502D5" w:rsidRDefault="003502D5" w:rsidP="003502D5">
      <w:pPr>
        <w:pStyle w:val="Default"/>
        <w:jc w:val="center"/>
      </w:pPr>
      <w:r>
        <w:t>Laboratorio Conversión de Energía I</w:t>
      </w:r>
    </w:p>
    <w:p w14:paraId="13E6B9E5" w14:textId="77777777" w:rsidR="003502D5" w:rsidRDefault="003502D5" w:rsidP="003502D5">
      <w:pPr>
        <w:pStyle w:val="Default"/>
        <w:jc w:val="center"/>
      </w:pPr>
    </w:p>
    <w:p w14:paraId="56B78F1C" w14:textId="5AFA12DE" w:rsidR="003502D5" w:rsidRDefault="003502D5" w:rsidP="003502D5">
      <w:pPr>
        <w:pStyle w:val="Default"/>
        <w:jc w:val="center"/>
      </w:pPr>
    </w:p>
    <w:p w14:paraId="46B2A57E" w14:textId="4E839A41" w:rsidR="003502D5" w:rsidRDefault="003502D5" w:rsidP="003502D5">
      <w:pPr>
        <w:pStyle w:val="Default"/>
        <w:jc w:val="center"/>
      </w:pPr>
    </w:p>
    <w:p w14:paraId="29C19465" w14:textId="157654DE" w:rsidR="003502D5" w:rsidRDefault="003502D5" w:rsidP="003502D5">
      <w:pPr>
        <w:pStyle w:val="Default"/>
        <w:jc w:val="center"/>
      </w:pPr>
      <w:r>
        <w:t>Laboratorio #1</w:t>
      </w:r>
    </w:p>
    <w:p w14:paraId="77A297D8" w14:textId="33A83973" w:rsidR="003502D5" w:rsidRDefault="003502D5" w:rsidP="003502D5">
      <w:pPr>
        <w:pStyle w:val="Default"/>
        <w:jc w:val="center"/>
      </w:pPr>
    </w:p>
    <w:p w14:paraId="57B0AD8B" w14:textId="77777777" w:rsidR="003502D5" w:rsidRDefault="003502D5" w:rsidP="003502D5">
      <w:pPr>
        <w:pStyle w:val="Default"/>
        <w:jc w:val="center"/>
      </w:pPr>
    </w:p>
    <w:p w14:paraId="5F17A1CC" w14:textId="28A6FE61" w:rsidR="003502D5" w:rsidRDefault="003502D5" w:rsidP="003502D5">
      <w:pPr>
        <w:pStyle w:val="Default"/>
        <w:jc w:val="center"/>
      </w:pPr>
    </w:p>
    <w:p w14:paraId="29799EF7" w14:textId="2FFE9340" w:rsidR="003502D5" w:rsidRDefault="003502D5" w:rsidP="003502D5">
      <w:pPr>
        <w:pStyle w:val="Default"/>
      </w:pPr>
      <w:r>
        <w:tab/>
        <w:t>Estudiantes</w:t>
      </w:r>
      <w:r>
        <w:tab/>
      </w:r>
      <w:r>
        <w:tab/>
      </w:r>
      <w:r>
        <w:tab/>
        <w:t xml:space="preserve">C.I.P. </w:t>
      </w:r>
      <w:r>
        <w:tab/>
      </w:r>
      <w:r>
        <w:tab/>
      </w:r>
      <w:r>
        <w:tab/>
        <w:t>Direcciones:</w:t>
      </w:r>
    </w:p>
    <w:p w14:paraId="5463CB5A" w14:textId="77777777" w:rsidR="003502D5" w:rsidRDefault="003502D5" w:rsidP="003502D5">
      <w:pPr>
        <w:pStyle w:val="Default"/>
      </w:pPr>
    </w:p>
    <w:p w14:paraId="3865EC88" w14:textId="2E44E8BB" w:rsidR="00B4222E" w:rsidRPr="00C61407" w:rsidRDefault="003502D5" w:rsidP="003502D5">
      <w:pPr>
        <w:pStyle w:val="Default"/>
        <w:rPr>
          <w:color w:val="0563C1" w:themeColor="hyperlink"/>
          <w:lang w:val="en-US"/>
        </w:rPr>
      </w:pPr>
      <w:r w:rsidRPr="009C15AB">
        <w:t xml:space="preserve">         </w:t>
      </w:r>
      <w:r w:rsidRPr="003502D5">
        <w:rPr>
          <w:lang w:val="en-US"/>
        </w:rPr>
        <w:t xml:space="preserve">Allen </w:t>
      </w:r>
      <w:proofErr w:type="spellStart"/>
      <w:r w:rsidRPr="003502D5">
        <w:rPr>
          <w:lang w:val="en-US"/>
        </w:rPr>
        <w:t>Gamboa</w:t>
      </w:r>
      <w:proofErr w:type="spellEnd"/>
      <w:r w:rsidRPr="003502D5">
        <w:rPr>
          <w:lang w:val="en-US"/>
        </w:rPr>
        <w:tab/>
      </w:r>
      <w:r w:rsidRPr="003502D5">
        <w:rPr>
          <w:lang w:val="en-US"/>
        </w:rPr>
        <w:tab/>
        <w:t xml:space="preserve">      6-714-639</w:t>
      </w:r>
      <w:r w:rsidRPr="003502D5">
        <w:rPr>
          <w:lang w:val="en-US"/>
        </w:rPr>
        <w:tab/>
      </w:r>
      <w:r w:rsidRPr="003502D5">
        <w:rPr>
          <w:lang w:val="en-US"/>
        </w:rPr>
        <w:tab/>
      </w:r>
      <w:r w:rsidRPr="003502D5">
        <w:rPr>
          <w:lang w:val="en-US"/>
        </w:rPr>
        <w:tab/>
      </w:r>
      <w:r w:rsidRPr="00B4222E">
        <w:rPr>
          <w:lang w:val="en-US"/>
        </w:rPr>
        <w:t>allen.gamboa@utp.ac.pa</w:t>
      </w:r>
    </w:p>
    <w:p w14:paraId="24A1126C" w14:textId="4B680150" w:rsidR="00B4222E" w:rsidRPr="00C61407" w:rsidRDefault="00B4222E" w:rsidP="003502D5">
      <w:pPr>
        <w:pStyle w:val="Default"/>
        <w:rPr>
          <w:color w:val="0563C1" w:themeColor="hyperlink"/>
          <w:lang w:val="en-US"/>
        </w:rPr>
      </w:pPr>
    </w:p>
    <w:p w14:paraId="70073E9E" w14:textId="2F640B87" w:rsidR="00B4222E" w:rsidRPr="00CF3420" w:rsidRDefault="00B4222E" w:rsidP="003502D5">
      <w:pPr>
        <w:pStyle w:val="Default"/>
        <w:rPr>
          <w:color w:val="0563C1" w:themeColor="hyperlink"/>
          <w:u w:val="single"/>
          <w:lang w:val="es-419"/>
        </w:rPr>
      </w:pPr>
      <w:r w:rsidRPr="0020186C">
        <w:rPr>
          <w:color w:val="0563C1" w:themeColor="hyperlink"/>
          <w:lang w:val="en-US"/>
        </w:rPr>
        <w:t xml:space="preserve">         </w:t>
      </w:r>
      <w:r w:rsidRPr="00CF3420">
        <w:rPr>
          <w:lang w:val="es-419"/>
        </w:rPr>
        <w:t>Fernando Guiraud               8-945-692</w:t>
      </w:r>
      <w:r w:rsidR="00CF3420" w:rsidRPr="00CF3420">
        <w:rPr>
          <w:lang w:val="es-419"/>
        </w:rPr>
        <w:tab/>
      </w:r>
      <w:r w:rsidR="00CF3420" w:rsidRPr="00CF3420">
        <w:rPr>
          <w:lang w:val="es-419"/>
        </w:rPr>
        <w:tab/>
      </w:r>
      <w:r w:rsidR="00CF3420" w:rsidRPr="00CF3420">
        <w:rPr>
          <w:lang w:val="es-419"/>
        </w:rPr>
        <w:tab/>
        <w:t>fernando.guiraud@utp.ac.</w:t>
      </w:r>
      <w:r w:rsidR="00CF3420">
        <w:rPr>
          <w:lang w:val="es-419"/>
        </w:rPr>
        <w:t>pa</w:t>
      </w:r>
    </w:p>
    <w:p w14:paraId="0AC27307" w14:textId="77777777" w:rsidR="003502D5" w:rsidRPr="00CF3420" w:rsidRDefault="003502D5" w:rsidP="003502D5">
      <w:pPr>
        <w:pStyle w:val="Default"/>
        <w:rPr>
          <w:lang w:val="es-419"/>
        </w:rPr>
      </w:pPr>
    </w:p>
    <w:p w14:paraId="3A83BCD4" w14:textId="1CF66DC4" w:rsidR="003502D5" w:rsidRPr="00C3236A" w:rsidRDefault="00C3236A" w:rsidP="003502D5">
      <w:pPr>
        <w:pStyle w:val="Default"/>
      </w:pPr>
      <w:r w:rsidRPr="00CF3420">
        <w:rPr>
          <w:lang w:val="es-419"/>
        </w:rPr>
        <w:t xml:space="preserve">         </w:t>
      </w:r>
      <w:proofErr w:type="spellStart"/>
      <w:r>
        <w:t>Josua</w:t>
      </w:r>
      <w:proofErr w:type="spellEnd"/>
      <w:r>
        <w:t xml:space="preserve"> </w:t>
      </w:r>
      <w:proofErr w:type="spellStart"/>
      <w:r>
        <w:t>Bruderer</w:t>
      </w:r>
      <w:proofErr w:type="spellEnd"/>
      <w:r>
        <w:t xml:space="preserve"> </w:t>
      </w:r>
      <w:r>
        <w:tab/>
      </w:r>
      <w:r>
        <w:tab/>
        <w:t xml:space="preserve">      9-754-964</w:t>
      </w:r>
      <w:r w:rsidR="00036679">
        <w:tab/>
      </w:r>
      <w:r w:rsidR="00036679">
        <w:tab/>
      </w:r>
      <w:r w:rsidR="00036679">
        <w:tab/>
      </w:r>
      <w:r w:rsidR="00C70D59">
        <w:t>josua.bruderer@utp.ac.pa</w:t>
      </w:r>
    </w:p>
    <w:p w14:paraId="1233F82C" w14:textId="6EC468DA" w:rsidR="003502D5" w:rsidRPr="00C3236A" w:rsidRDefault="003502D5" w:rsidP="003502D5">
      <w:pPr>
        <w:pStyle w:val="Default"/>
      </w:pPr>
    </w:p>
    <w:p w14:paraId="7FF76E39" w14:textId="7E81C427" w:rsidR="003502D5" w:rsidRPr="00C3236A" w:rsidRDefault="00C3236A" w:rsidP="003502D5">
      <w:pPr>
        <w:pStyle w:val="Default"/>
      </w:pPr>
      <w:r>
        <w:t xml:space="preserve">         Ricardo Poveda</w:t>
      </w:r>
      <w:r>
        <w:tab/>
      </w:r>
      <w:r>
        <w:tab/>
        <w:t xml:space="preserve">      8-958-451</w:t>
      </w:r>
      <w:r w:rsidR="00C70D59">
        <w:tab/>
      </w:r>
      <w:r w:rsidR="00C70D59">
        <w:tab/>
      </w:r>
      <w:r w:rsidR="00C70D59">
        <w:tab/>
        <w:t>ricardo.poveda@utp.ac.pa</w:t>
      </w:r>
    </w:p>
    <w:p w14:paraId="6554181B" w14:textId="71605EC0" w:rsidR="00390159" w:rsidRPr="00C3236A" w:rsidRDefault="00390159" w:rsidP="003502D5">
      <w:pPr>
        <w:pStyle w:val="Default"/>
      </w:pPr>
    </w:p>
    <w:p w14:paraId="191FE80F" w14:textId="7816481C" w:rsidR="00390159" w:rsidRPr="00C3236A" w:rsidRDefault="00390159" w:rsidP="003502D5">
      <w:pPr>
        <w:pStyle w:val="Default"/>
      </w:pPr>
    </w:p>
    <w:p w14:paraId="09D95103" w14:textId="77777777" w:rsidR="00390159" w:rsidRPr="00C3236A" w:rsidRDefault="00390159" w:rsidP="003502D5">
      <w:pPr>
        <w:pStyle w:val="Default"/>
      </w:pPr>
    </w:p>
    <w:p w14:paraId="7F7E758B" w14:textId="5E0CFFC2" w:rsidR="00390159" w:rsidRPr="00C3236A" w:rsidRDefault="00390159" w:rsidP="00390159">
      <w:pPr>
        <w:pStyle w:val="Default"/>
        <w:jc w:val="center"/>
      </w:pPr>
      <w:r w:rsidRPr="00C3236A">
        <w:t>Instructor:</w:t>
      </w:r>
    </w:p>
    <w:p w14:paraId="33BC94B6" w14:textId="42135A95" w:rsidR="00390159" w:rsidRPr="00C3236A" w:rsidRDefault="00390159" w:rsidP="00390159">
      <w:pPr>
        <w:pStyle w:val="Default"/>
        <w:jc w:val="center"/>
      </w:pPr>
      <w:proofErr w:type="spellStart"/>
      <w:r w:rsidRPr="00C3236A">
        <w:t>Paollo</w:t>
      </w:r>
      <w:proofErr w:type="spellEnd"/>
      <w:r w:rsidRPr="00C3236A">
        <w:t xml:space="preserve">  </w:t>
      </w:r>
      <w:proofErr w:type="spellStart"/>
      <w:r w:rsidRPr="00C3236A">
        <w:t>Leonelli</w:t>
      </w:r>
      <w:proofErr w:type="spellEnd"/>
    </w:p>
    <w:p w14:paraId="7B86E8E2" w14:textId="01A10F61" w:rsidR="00390159" w:rsidRPr="00C3236A" w:rsidRDefault="00390159" w:rsidP="00390159">
      <w:pPr>
        <w:pStyle w:val="Default"/>
        <w:jc w:val="center"/>
      </w:pPr>
    </w:p>
    <w:p w14:paraId="1AD7B7A9" w14:textId="184FD9F5" w:rsidR="00390159" w:rsidRPr="00C3236A" w:rsidRDefault="00390159" w:rsidP="00390159">
      <w:pPr>
        <w:pStyle w:val="Default"/>
        <w:jc w:val="center"/>
      </w:pPr>
    </w:p>
    <w:p w14:paraId="4A6938BC" w14:textId="41B26EFF" w:rsidR="00390159" w:rsidRPr="00C3236A" w:rsidRDefault="00390159" w:rsidP="00390159">
      <w:pPr>
        <w:pStyle w:val="Default"/>
        <w:jc w:val="center"/>
      </w:pPr>
    </w:p>
    <w:p w14:paraId="7558F949" w14:textId="77777777" w:rsidR="00390159" w:rsidRPr="00C3236A" w:rsidRDefault="00390159" w:rsidP="00390159">
      <w:pPr>
        <w:pStyle w:val="Default"/>
        <w:jc w:val="center"/>
      </w:pPr>
    </w:p>
    <w:p w14:paraId="76815D7C" w14:textId="6757F109" w:rsidR="00390159" w:rsidRPr="00C3236A" w:rsidRDefault="00390159" w:rsidP="00390159">
      <w:pPr>
        <w:pStyle w:val="Default"/>
        <w:jc w:val="center"/>
      </w:pPr>
      <w:r w:rsidRPr="00C3236A">
        <w:t>Grupo: 4EE141, B-1</w:t>
      </w:r>
    </w:p>
    <w:p w14:paraId="33C6DA1C" w14:textId="03E13B16" w:rsidR="00390159" w:rsidRPr="00C3236A" w:rsidRDefault="00390159" w:rsidP="00390159">
      <w:pPr>
        <w:pStyle w:val="Default"/>
        <w:jc w:val="center"/>
      </w:pPr>
    </w:p>
    <w:p w14:paraId="72A46ADE" w14:textId="28A4C97A" w:rsidR="00390159" w:rsidRPr="00C3236A" w:rsidRDefault="00390159" w:rsidP="00390159">
      <w:pPr>
        <w:pStyle w:val="Default"/>
        <w:jc w:val="center"/>
      </w:pPr>
    </w:p>
    <w:p w14:paraId="54D2067D" w14:textId="77777777" w:rsidR="00390159" w:rsidRPr="00C3236A" w:rsidRDefault="00390159" w:rsidP="00390159">
      <w:pPr>
        <w:pStyle w:val="Default"/>
        <w:jc w:val="center"/>
      </w:pPr>
    </w:p>
    <w:p w14:paraId="130B96EC" w14:textId="3EA99282" w:rsidR="00390159" w:rsidRPr="00C3236A" w:rsidRDefault="00390159" w:rsidP="00390159">
      <w:pPr>
        <w:pStyle w:val="Default"/>
        <w:jc w:val="center"/>
      </w:pPr>
    </w:p>
    <w:p w14:paraId="0A66569A" w14:textId="1DAFFF48" w:rsidR="00390159" w:rsidRPr="009C15AB" w:rsidRDefault="00390159" w:rsidP="00390159">
      <w:pPr>
        <w:pStyle w:val="Default"/>
        <w:jc w:val="center"/>
      </w:pPr>
      <w:r w:rsidRPr="009C15AB">
        <w:t>Fecha de entrega: 12/4/2022</w:t>
      </w:r>
    </w:p>
    <w:p w14:paraId="5E9D9DDA" w14:textId="5FBDABC7" w:rsidR="00390159" w:rsidRPr="009C15AB" w:rsidRDefault="00390159" w:rsidP="00390159">
      <w:pPr>
        <w:pStyle w:val="Default"/>
        <w:jc w:val="center"/>
      </w:pPr>
    </w:p>
    <w:p w14:paraId="0A73ED9A" w14:textId="1C6EED89" w:rsidR="00390159" w:rsidRPr="009C15AB" w:rsidRDefault="00390159" w:rsidP="00390159">
      <w:pPr>
        <w:pStyle w:val="Default"/>
        <w:jc w:val="center"/>
      </w:pPr>
    </w:p>
    <w:p w14:paraId="669B6A46" w14:textId="77777777" w:rsidR="00390159" w:rsidRPr="009C15AB" w:rsidRDefault="00390159" w:rsidP="00390159">
      <w:pPr>
        <w:pStyle w:val="Default"/>
        <w:jc w:val="center"/>
      </w:pPr>
    </w:p>
    <w:p w14:paraId="5D75AB52" w14:textId="063A4242" w:rsidR="003502D5" w:rsidRPr="009C15AB" w:rsidRDefault="003502D5" w:rsidP="003502D5">
      <w:pPr>
        <w:pStyle w:val="Default"/>
      </w:pPr>
    </w:p>
    <w:p w14:paraId="040C8CD0" w14:textId="7082A8D4" w:rsidR="003502D5" w:rsidRPr="009C15AB" w:rsidRDefault="003502D5" w:rsidP="003502D5">
      <w:pPr>
        <w:pStyle w:val="Default"/>
      </w:pPr>
    </w:p>
    <w:p w14:paraId="5F93BFBB" w14:textId="6BD77656" w:rsidR="003502D5" w:rsidRPr="009C15AB" w:rsidRDefault="00C3236A" w:rsidP="00B60EC2">
      <w:pPr>
        <w:pStyle w:val="Default"/>
        <w:jc w:val="center"/>
      </w:pPr>
      <w:r w:rsidRPr="00C3236A">
        <w:rPr>
          <w:lang w:val="es-ES"/>
        </w:rPr>
        <w:t>Introducción</w:t>
      </w:r>
      <w:r w:rsidRPr="009C15AB">
        <w:t xml:space="preserve"> </w:t>
      </w:r>
    </w:p>
    <w:p w14:paraId="43E3A99E" w14:textId="0FEEED4A" w:rsidR="00C3236A" w:rsidRPr="009C15AB" w:rsidRDefault="00C3236A" w:rsidP="00B60EC2">
      <w:pPr>
        <w:pStyle w:val="Default"/>
        <w:jc w:val="center"/>
      </w:pPr>
    </w:p>
    <w:p w14:paraId="5C11F005" w14:textId="77777777" w:rsidR="00C3236A" w:rsidRPr="009C15AB" w:rsidRDefault="00C3236A" w:rsidP="00B60EC2">
      <w:pPr>
        <w:pStyle w:val="Default"/>
        <w:jc w:val="center"/>
      </w:pPr>
    </w:p>
    <w:p w14:paraId="210D2CA0" w14:textId="4A7C4162" w:rsidR="00C3236A" w:rsidRPr="009C15AB" w:rsidRDefault="00C3236A" w:rsidP="00C3236A">
      <w:pPr>
        <w:pStyle w:val="Default"/>
      </w:pPr>
    </w:p>
    <w:p w14:paraId="1BE53787" w14:textId="4B2A1724" w:rsidR="00C3236A" w:rsidRDefault="00C3236A" w:rsidP="00925996">
      <w:pPr>
        <w:pStyle w:val="Default"/>
        <w:jc w:val="both"/>
      </w:pPr>
      <w:r w:rsidRPr="00C3236A">
        <w:t>Por lo general las m</w:t>
      </w:r>
      <w:r>
        <w:t xml:space="preserve">áquinas eléctricas son equipos que generan una fuerza electromagnética para hacer rotar un eje. En cambio, un transformador maneja los conceptos </w:t>
      </w:r>
      <w:r w:rsidR="00925996">
        <w:t xml:space="preserve">teóricos </w:t>
      </w:r>
      <w:r>
        <w:t xml:space="preserve">de inducción </w:t>
      </w:r>
      <w:r w:rsidR="00925996">
        <w:t>al igual que cualquier máquina eléctrica, pero estos no crean ningún movimiento. Su principal uso se basa en reducir o aumentar el potencial en un circuito cualquiera.</w:t>
      </w:r>
    </w:p>
    <w:p w14:paraId="46C7841B" w14:textId="6F23DE24" w:rsidR="00925996" w:rsidRDefault="00925996" w:rsidP="00925996">
      <w:pPr>
        <w:pStyle w:val="Default"/>
        <w:jc w:val="both"/>
      </w:pPr>
    </w:p>
    <w:p w14:paraId="4BF4A663" w14:textId="6EC3E37E" w:rsidR="00925996" w:rsidRDefault="00925996" w:rsidP="00925996">
      <w:pPr>
        <w:pStyle w:val="Default"/>
        <w:jc w:val="both"/>
      </w:pPr>
      <w:r>
        <w:t>En este informe se miden los valores manejados en transformadores de alta potencia aplicando sus conceptos básicos y conociendo los valores que se deben aplicar en el campo a la hora de hacer mediciones.</w:t>
      </w:r>
    </w:p>
    <w:p w14:paraId="6BFB450B" w14:textId="2194A2F8" w:rsidR="00925996" w:rsidRDefault="00925996" w:rsidP="00925996">
      <w:pPr>
        <w:pStyle w:val="Default"/>
        <w:jc w:val="both"/>
      </w:pPr>
    </w:p>
    <w:p w14:paraId="5E3CD431" w14:textId="5EA53C4F" w:rsidR="00925996" w:rsidRDefault="00925996" w:rsidP="00925996">
      <w:pPr>
        <w:pStyle w:val="Default"/>
        <w:jc w:val="both"/>
      </w:pPr>
    </w:p>
    <w:p w14:paraId="04077ABE" w14:textId="2DFC8EE9" w:rsidR="00925996" w:rsidRDefault="00925996" w:rsidP="00925996">
      <w:pPr>
        <w:pStyle w:val="Default"/>
        <w:jc w:val="both"/>
      </w:pPr>
    </w:p>
    <w:p w14:paraId="4D0349D9" w14:textId="1234F56F" w:rsidR="00925996" w:rsidRDefault="00925996" w:rsidP="00925996">
      <w:pPr>
        <w:pStyle w:val="Default"/>
        <w:jc w:val="both"/>
      </w:pPr>
    </w:p>
    <w:p w14:paraId="14B85082" w14:textId="7DF55301" w:rsidR="00925996" w:rsidRDefault="00925996" w:rsidP="00925996">
      <w:pPr>
        <w:pStyle w:val="Default"/>
        <w:jc w:val="both"/>
      </w:pPr>
    </w:p>
    <w:p w14:paraId="477E4E04" w14:textId="5383C4A5" w:rsidR="00925996" w:rsidRDefault="00925996" w:rsidP="00925996">
      <w:pPr>
        <w:pStyle w:val="Default"/>
        <w:jc w:val="both"/>
      </w:pPr>
    </w:p>
    <w:p w14:paraId="011BDBF1" w14:textId="24D1528B" w:rsidR="00925996" w:rsidRDefault="00925996" w:rsidP="00925996">
      <w:pPr>
        <w:pStyle w:val="Default"/>
        <w:jc w:val="both"/>
      </w:pPr>
    </w:p>
    <w:p w14:paraId="0D585580" w14:textId="10D4B48E" w:rsidR="00925996" w:rsidRDefault="00925996" w:rsidP="00925996">
      <w:pPr>
        <w:pStyle w:val="Default"/>
        <w:jc w:val="both"/>
      </w:pPr>
    </w:p>
    <w:p w14:paraId="4B1F6B63" w14:textId="0F679537" w:rsidR="00925996" w:rsidRDefault="00925996" w:rsidP="00925996">
      <w:pPr>
        <w:pStyle w:val="Default"/>
        <w:jc w:val="both"/>
      </w:pPr>
    </w:p>
    <w:p w14:paraId="13D40B7E" w14:textId="48C99034" w:rsidR="00925996" w:rsidRDefault="00925996" w:rsidP="00925996">
      <w:pPr>
        <w:pStyle w:val="Default"/>
        <w:jc w:val="both"/>
      </w:pPr>
    </w:p>
    <w:p w14:paraId="77ADF3E7" w14:textId="6772DD07" w:rsidR="00925996" w:rsidRDefault="00925996" w:rsidP="00925996">
      <w:pPr>
        <w:pStyle w:val="Default"/>
        <w:jc w:val="both"/>
      </w:pPr>
    </w:p>
    <w:p w14:paraId="3C9635FA" w14:textId="69A188E4" w:rsidR="00925996" w:rsidRDefault="00925996" w:rsidP="00925996">
      <w:pPr>
        <w:pStyle w:val="Default"/>
        <w:jc w:val="both"/>
      </w:pPr>
    </w:p>
    <w:p w14:paraId="750D8132" w14:textId="22224A5C" w:rsidR="00925996" w:rsidRDefault="00925996" w:rsidP="00925996">
      <w:pPr>
        <w:pStyle w:val="Default"/>
        <w:jc w:val="both"/>
      </w:pPr>
    </w:p>
    <w:p w14:paraId="188B742E" w14:textId="38F4CA80" w:rsidR="00925996" w:rsidRDefault="00925996" w:rsidP="00925996">
      <w:pPr>
        <w:pStyle w:val="Default"/>
        <w:jc w:val="both"/>
      </w:pPr>
    </w:p>
    <w:p w14:paraId="22095669" w14:textId="5B44BFAD" w:rsidR="00925996" w:rsidRDefault="00925996" w:rsidP="00925996">
      <w:pPr>
        <w:pStyle w:val="Default"/>
        <w:jc w:val="both"/>
      </w:pPr>
    </w:p>
    <w:p w14:paraId="777A3F43" w14:textId="27D9F15E" w:rsidR="00925996" w:rsidRDefault="00925996" w:rsidP="00925996">
      <w:pPr>
        <w:pStyle w:val="Default"/>
        <w:jc w:val="both"/>
      </w:pPr>
    </w:p>
    <w:p w14:paraId="6F0D58B8" w14:textId="6E11862C" w:rsidR="00925996" w:rsidRDefault="00925996" w:rsidP="00925996">
      <w:pPr>
        <w:pStyle w:val="Default"/>
        <w:jc w:val="both"/>
      </w:pPr>
    </w:p>
    <w:p w14:paraId="31554597" w14:textId="2F5B7238" w:rsidR="00925996" w:rsidRDefault="00925996" w:rsidP="00925996">
      <w:pPr>
        <w:pStyle w:val="Default"/>
        <w:jc w:val="both"/>
      </w:pPr>
    </w:p>
    <w:p w14:paraId="6239A94E" w14:textId="592102CE" w:rsidR="00925996" w:rsidRDefault="00925996" w:rsidP="00925996">
      <w:pPr>
        <w:pStyle w:val="Default"/>
        <w:jc w:val="both"/>
      </w:pPr>
    </w:p>
    <w:p w14:paraId="62758122" w14:textId="50E7EF8F" w:rsidR="00925996" w:rsidRDefault="00925996" w:rsidP="00925996">
      <w:pPr>
        <w:pStyle w:val="Default"/>
        <w:jc w:val="both"/>
      </w:pPr>
    </w:p>
    <w:p w14:paraId="6CDE249A" w14:textId="212F181D" w:rsidR="00925996" w:rsidRDefault="00925996" w:rsidP="00925996">
      <w:pPr>
        <w:pStyle w:val="Default"/>
        <w:jc w:val="both"/>
      </w:pPr>
    </w:p>
    <w:p w14:paraId="26BCE73B" w14:textId="37FF7BFB" w:rsidR="00925996" w:rsidRDefault="00925996" w:rsidP="00925996">
      <w:pPr>
        <w:pStyle w:val="Default"/>
        <w:jc w:val="both"/>
      </w:pPr>
    </w:p>
    <w:p w14:paraId="5F4412D7" w14:textId="5193A6F5" w:rsidR="00925996" w:rsidRDefault="00925996" w:rsidP="00925996">
      <w:pPr>
        <w:pStyle w:val="Default"/>
        <w:jc w:val="both"/>
      </w:pPr>
    </w:p>
    <w:p w14:paraId="2878F194" w14:textId="42D875CF" w:rsidR="00925996" w:rsidRDefault="00925996" w:rsidP="00925996">
      <w:pPr>
        <w:pStyle w:val="Default"/>
        <w:jc w:val="both"/>
      </w:pPr>
    </w:p>
    <w:p w14:paraId="052C6523" w14:textId="1330A883" w:rsidR="00925996" w:rsidRDefault="00925996" w:rsidP="00925996">
      <w:pPr>
        <w:pStyle w:val="Default"/>
        <w:jc w:val="both"/>
      </w:pPr>
    </w:p>
    <w:p w14:paraId="4CBD774A" w14:textId="1B963996" w:rsidR="00925996" w:rsidRDefault="00925996" w:rsidP="00925996">
      <w:pPr>
        <w:pStyle w:val="Default"/>
        <w:jc w:val="both"/>
      </w:pPr>
    </w:p>
    <w:p w14:paraId="6D2BF1F3" w14:textId="49EDFBE6" w:rsidR="00925996" w:rsidRDefault="00925996" w:rsidP="00925996">
      <w:pPr>
        <w:pStyle w:val="Default"/>
        <w:jc w:val="both"/>
      </w:pPr>
    </w:p>
    <w:p w14:paraId="49E593E0" w14:textId="0766D2BE" w:rsidR="00925996" w:rsidRDefault="00925996" w:rsidP="00925996">
      <w:pPr>
        <w:pStyle w:val="Default"/>
        <w:jc w:val="both"/>
      </w:pPr>
    </w:p>
    <w:p w14:paraId="0EAF78C0" w14:textId="7CB81A4A" w:rsidR="00925996" w:rsidRDefault="00925996" w:rsidP="00925996">
      <w:pPr>
        <w:pStyle w:val="Default"/>
        <w:jc w:val="both"/>
      </w:pPr>
    </w:p>
    <w:p w14:paraId="3DD58018" w14:textId="429FF242" w:rsidR="00925996" w:rsidRDefault="00925996" w:rsidP="00925996">
      <w:pPr>
        <w:pStyle w:val="Default"/>
        <w:jc w:val="both"/>
      </w:pPr>
    </w:p>
    <w:p w14:paraId="0D1DAA24" w14:textId="4614EA97" w:rsidR="00925996" w:rsidRDefault="00925996" w:rsidP="00925996">
      <w:pPr>
        <w:pStyle w:val="Default"/>
        <w:jc w:val="both"/>
      </w:pPr>
    </w:p>
    <w:p w14:paraId="2B786F95" w14:textId="465D80F8" w:rsidR="00925996" w:rsidRDefault="00925996" w:rsidP="00925996">
      <w:pPr>
        <w:pStyle w:val="Default"/>
        <w:jc w:val="both"/>
      </w:pPr>
    </w:p>
    <w:p w14:paraId="0C297BC5" w14:textId="2E7DE798" w:rsidR="00925996" w:rsidRDefault="00925996" w:rsidP="00925996">
      <w:pPr>
        <w:pStyle w:val="Default"/>
        <w:jc w:val="both"/>
      </w:pPr>
    </w:p>
    <w:p w14:paraId="2F2A8072" w14:textId="0C8E612C" w:rsidR="00925996" w:rsidRDefault="00925996" w:rsidP="00925996">
      <w:pPr>
        <w:pStyle w:val="Default"/>
        <w:jc w:val="both"/>
      </w:pPr>
    </w:p>
    <w:p w14:paraId="4D327A99" w14:textId="24962077" w:rsidR="00925996" w:rsidRDefault="00925996" w:rsidP="00925996">
      <w:pPr>
        <w:pStyle w:val="Default"/>
        <w:jc w:val="both"/>
      </w:pPr>
    </w:p>
    <w:p w14:paraId="0B018DC6" w14:textId="63D34BE8" w:rsidR="00925996" w:rsidRDefault="00925996" w:rsidP="00925996">
      <w:pPr>
        <w:pStyle w:val="Default"/>
        <w:jc w:val="center"/>
      </w:pPr>
      <w:r>
        <w:t>Desarrollo</w:t>
      </w:r>
    </w:p>
    <w:p w14:paraId="3C13E7C3" w14:textId="62AEED91" w:rsidR="00925996" w:rsidRDefault="00925996" w:rsidP="00925996">
      <w:pPr>
        <w:pStyle w:val="Default"/>
        <w:jc w:val="center"/>
      </w:pPr>
    </w:p>
    <w:p w14:paraId="6BDCC9AF" w14:textId="07E0188D" w:rsidR="00925996" w:rsidRDefault="00925996" w:rsidP="00925996">
      <w:pPr>
        <w:pStyle w:val="Default"/>
        <w:jc w:val="center"/>
      </w:pPr>
    </w:p>
    <w:p w14:paraId="3B1A8488" w14:textId="1CB45F73" w:rsidR="00684F61" w:rsidRDefault="00684F61" w:rsidP="00925996">
      <w:pPr>
        <w:pStyle w:val="Default"/>
        <w:jc w:val="center"/>
      </w:pPr>
      <w:r>
        <w:rPr>
          <w:noProof/>
        </w:rPr>
        <w:drawing>
          <wp:inline distT="0" distB="0" distL="0" distR="0" wp14:anchorId="19266C37" wp14:editId="08D98AF4">
            <wp:extent cx="2695575" cy="2021834"/>
            <wp:effectExtent l="0" t="0" r="0" b="0"/>
            <wp:docPr id="6" name="Imagen 6"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Sitio web&#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7870" cy="2031056"/>
                    </a:xfrm>
                    <a:prstGeom prst="rect">
                      <a:avLst/>
                    </a:prstGeom>
                    <a:noFill/>
                    <a:ln>
                      <a:noFill/>
                    </a:ln>
                  </pic:spPr>
                </pic:pic>
              </a:graphicData>
            </a:graphic>
          </wp:inline>
        </w:drawing>
      </w:r>
    </w:p>
    <w:p w14:paraId="4EBE8A14" w14:textId="13BFA5FB" w:rsidR="00684F61" w:rsidRPr="00684F61" w:rsidRDefault="00684F61" w:rsidP="00925996">
      <w:pPr>
        <w:pStyle w:val="Default"/>
        <w:jc w:val="center"/>
        <w:rPr>
          <w:sz w:val="20"/>
          <w:szCs w:val="20"/>
        </w:rPr>
      </w:pPr>
      <w:r w:rsidRPr="00684F61">
        <w:rPr>
          <w:sz w:val="20"/>
          <w:szCs w:val="20"/>
        </w:rPr>
        <w:t>Figura 1. Módulo transformador</w:t>
      </w:r>
    </w:p>
    <w:p w14:paraId="3A4F4601" w14:textId="77777777" w:rsidR="00684F61" w:rsidRDefault="00684F61" w:rsidP="00684F61">
      <w:pPr>
        <w:pStyle w:val="Default"/>
      </w:pPr>
    </w:p>
    <w:p w14:paraId="731AC48D" w14:textId="62306778" w:rsidR="00925996" w:rsidRDefault="009D0737" w:rsidP="009D0737">
      <w:pPr>
        <w:pStyle w:val="Default"/>
        <w:numPr>
          <w:ilvl w:val="0"/>
          <w:numId w:val="1"/>
        </w:numPr>
      </w:pPr>
      <w:r>
        <w:t>Se examinaron las siguientes partes del módulo EMS 8341 del transformador</w:t>
      </w:r>
    </w:p>
    <w:p w14:paraId="75FE6405" w14:textId="77777777" w:rsidR="009D0737" w:rsidRDefault="009D0737" w:rsidP="009D0737">
      <w:pPr>
        <w:pStyle w:val="Default"/>
        <w:ind w:left="720"/>
      </w:pPr>
    </w:p>
    <w:p w14:paraId="51DA7E12" w14:textId="6C6BD3E0" w:rsidR="009D0737" w:rsidRDefault="009D0737" w:rsidP="009D0737">
      <w:pPr>
        <w:pStyle w:val="Default"/>
        <w:numPr>
          <w:ilvl w:val="0"/>
          <w:numId w:val="2"/>
        </w:numPr>
      </w:pPr>
      <w:r>
        <w:t>Núcleo de acero hecho de capas de delgadas de acero</w:t>
      </w:r>
      <w:r w:rsidR="006C3226">
        <w:t>.</w:t>
      </w:r>
    </w:p>
    <w:p w14:paraId="42D05705" w14:textId="27C7C328" w:rsidR="009D0737" w:rsidRDefault="006C3226" w:rsidP="009D0737">
      <w:pPr>
        <w:pStyle w:val="Default"/>
        <w:numPr>
          <w:ilvl w:val="0"/>
          <w:numId w:val="2"/>
        </w:numPr>
      </w:pPr>
      <w:r>
        <w:t>Devanados del transformador conectados a las terminales montadas en las bobinas del transformar.</w:t>
      </w:r>
    </w:p>
    <w:p w14:paraId="57D628C2" w14:textId="075489B6" w:rsidR="006C3226" w:rsidRDefault="006C3226" w:rsidP="009D0737">
      <w:pPr>
        <w:pStyle w:val="Default"/>
        <w:numPr>
          <w:ilvl w:val="0"/>
          <w:numId w:val="2"/>
        </w:numPr>
      </w:pPr>
      <w:r>
        <w:t>Los devanados conectados a las terminales de conexión montadas en la cara del módulo.</w:t>
      </w:r>
    </w:p>
    <w:p w14:paraId="5133C6D6" w14:textId="77777777" w:rsidR="006C3226" w:rsidRDefault="006C3226" w:rsidP="006C3226">
      <w:pPr>
        <w:pStyle w:val="Default"/>
        <w:ind w:left="1440"/>
      </w:pPr>
    </w:p>
    <w:p w14:paraId="35969200" w14:textId="5B21B27F" w:rsidR="006C3226" w:rsidRDefault="006C3226" w:rsidP="006C3226">
      <w:pPr>
        <w:pStyle w:val="Default"/>
        <w:numPr>
          <w:ilvl w:val="0"/>
          <w:numId w:val="1"/>
        </w:numPr>
      </w:pPr>
      <w:r>
        <w:t xml:space="preserve">Identifique los tres </w:t>
      </w:r>
      <w:r w:rsidR="001531D8">
        <w:t>devanados independientes</w:t>
      </w:r>
      <w:r>
        <w:t xml:space="preserve"> </w:t>
      </w:r>
      <w:r w:rsidR="001531D8">
        <w:t>del transformador marcados en la cara del módulo:</w:t>
      </w:r>
    </w:p>
    <w:p w14:paraId="53CCB6F0" w14:textId="36C99DE2" w:rsidR="001531D8" w:rsidRDefault="001531D8" w:rsidP="001531D8">
      <w:pPr>
        <w:pStyle w:val="Default"/>
        <w:ind w:left="720"/>
      </w:pPr>
    </w:p>
    <w:p w14:paraId="6FBAC895" w14:textId="38AF6415" w:rsidR="001531D8" w:rsidRDefault="001531D8" w:rsidP="001531D8">
      <w:pPr>
        <w:pStyle w:val="Default"/>
        <w:numPr>
          <w:ilvl w:val="0"/>
          <w:numId w:val="3"/>
        </w:numPr>
      </w:pPr>
      <w:r>
        <w:t>Anote el voltaje nominal de cada uno de los tres devanados</w:t>
      </w:r>
    </w:p>
    <w:p w14:paraId="3B9F4F92" w14:textId="0F980123" w:rsidR="001531D8" w:rsidRDefault="001531D8" w:rsidP="001531D8">
      <w:pPr>
        <w:pStyle w:val="Default"/>
        <w:ind w:left="1080"/>
      </w:pPr>
    </w:p>
    <w:p w14:paraId="55704BD1" w14:textId="4B993D28" w:rsidR="009C15AB" w:rsidRDefault="009C15AB" w:rsidP="001531D8">
      <w:pPr>
        <w:pStyle w:val="Default"/>
        <w:ind w:left="1080"/>
        <w:rPr>
          <w:u w:val="single"/>
        </w:rPr>
      </w:pPr>
      <w:r>
        <w:t>Terminal</w:t>
      </w:r>
      <w:r w:rsidR="00B45161">
        <w:t>es</w:t>
      </w:r>
      <w:r>
        <w:t xml:space="preserve"> 1 a 2 = </w:t>
      </w:r>
      <w:r w:rsidRPr="009C15AB">
        <w:rPr>
          <w:u w:val="single"/>
        </w:rPr>
        <w:t>120 V</w:t>
      </w:r>
    </w:p>
    <w:p w14:paraId="71AF040E" w14:textId="3F125787" w:rsidR="009C15AB" w:rsidRDefault="009C15AB" w:rsidP="009C15AB">
      <w:pPr>
        <w:pStyle w:val="Default"/>
        <w:ind w:left="1080"/>
        <w:rPr>
          <w:u w:val="single"/>
        </w:rPr>
      </w:pPr>
      <w:r>
        <w:t>Terminal</w:t>
      </w:r>
      <w:r w:rsidR="00B45161">
        <w:t>es</w:t>
      </w:r>
      <w:r>
        <w:t xml:space="preserve"> 3 a 4 = </w:t>
      </w:r>
      <w:r>
        <w:rPr>
          <w:u w:val="single"/>
        </w:rPr>
        <w:t>208</w:t>
      </w:r>
      <w:r w:rsidRPr="009C15AB">
        <w:rPr>
          <w:u w:val="single"/>
        </w:rPr>
        <w:t xml:space="preserve"> V</w:t>
      </w:r>
    </w:p>
    <w:p w14:paraId="623B8F76" w14:textId="55D81946" w:rsidR="009C15AB" w:rsidRDefault="009C15AB" w:rsidP="009C15AB">
      <w:pPr>
        <w:pStyle w:val="Default"/>
        <w:ind w:left="1080"/>
        <w:rPr>
          <w:u w:val="single"/>
        </w:rPr>
      </w:pPr>
      <w:r>
        <w:t>Terminal</w:t>
      </w:r>
      <w:r w:rsidR="00B45161">
        <w:t>es</w:t>
      </w:r>
      <w:r>
        <w:t xml:space="preserve"> 5 a 6 = </w:t>
      </w:r>
      <w:r w:rsidRPr="009C15AB">
        <w:rPr>
          <w:u w:val="single"/>
        </w:rPr>
        <w:t>120 V</w:t>
      </w:r>
    </w:p>
    <w:p w14:paraId="753F358B" w14:textId="20BB9334" w:rsidR="009C15AB" w:rsidRDefault="009C15AB" w:rsidP="001531D8">
      <w:pPr>
        <w:pStyle w:val="Default"/>
        <w:ind w:left="1080"/>
      </w:pPr>
    </w:p>
    <w:p w14:paraId="570B0330" w14:textId="2040983E" w:rsidR="009C15AB" w:rsidRDefault="00B45161" w:rsidP="009C15AB">
      <w:pPr>
        <w:pStyle w:val="Default"/>
        <w:numPr>
          <w:ilvl w:val="0"/>
          <w:numId w:val="3"/>
        </w:numPr>
      </w:pPr>
      <w:r>
        <w:t>Escriba el voltaje nominal entres las siguientes terminales de conexión:</w:t>
      </w:r>
    </w:p>
    <w:p w14:paraId="691D49EE" w14:textId="01980AF3" w:rsidR="00B45161" w:rsidRDefault="00B45161" w:rsidP="00B45161">
      <w:pPr>
        <w:pStyle w:val="Default"/>
        <w:ind w:left="1080"/>
      </w:pPr>
    </w:p>
    <w:p w14:paraId="3D7E305D" w14:textId="05FC7578" w:rsidR="00B45161" w:rsidRDefault="00B45161" w:rsidP="00B45161">
      <w:pPr>
        <w:pStyle w:val="Default"/>
        <w:ind w:left="1080"/>
        <w:rPr>
          <w:u w:val="single"/>
        </w:rPr>
      </w:pPr>
      <w:r>
        <w:t xml:space="preserve">Terminales 3 a 7 = </w:t>
      </w:r>
      <w:r>
        <w:rPr>
          <w:u w:val="single"/>
        </w:rPr>
        <w:t>104</w:t>
      </w:r>
      <w:r w:rsidRPr="009C15AB">
        <w:rPr>
          <w:u w:val="single"/>
        </w:rPr>
        <w:t xml:space="preserve"> V</w:t>
      </w:r>
    </w:p>
    <w:p w14:paraId="4F897200" w14:textId="32496D70" w:rsidR="00B45161" w:rsidRDefault="00B45161" w:rsidP="00B45161">
      <w:pPr>
        <w:pStyle w:val="Default"/>
        <w:ind w:left="1080"/>
        <w:rPr>
          <w:u w:val="single"/>
        </w:rPr>
      </w:pPr>
      <w:r>
        <w:t xml:space="preserve">Terminales 7 a 8 = </w:t>
      </w:r>
      <w:r>
        <w:rPr>
          <w:u w:val="single"/>
        </w:rPr>
        <w:t>76</w:t>
      </w:r>
      <w:r w:rsidRPr="009C15AB">
        <w:rPr>
          <w:u w:val="single"/>
        </w:rPr>
        <w:t xml:space="preserve"> V</w:t>
      </w:r>
    </w:p>
    <w:p w14:paraId="52741808" w14:textId="5B0E49E2" w:rsidR="00B45161" w:rsidRDefault="00B45161" w:rsidP="00B45161">
      <w:pPr>
        <w:pStyle w:val="Default"/>
        <w:ind w:left="1080"/>
        <w:rPr>
          <w:u w:val="single"/>
        </w:rPr>
      </w:pPr>
      <w:r>
        <w:t xml:space="preserve">Terminales 8 a 4 = </w:t>
      </w:r>
      <w:r>
        <w:rPr>
          <w:u w:val="single"/>
        </w:rPr>
        <w:t>28</w:t>
      </w:r>
      <w:r w:rsidRPr="009C15AB">
        <w:rPr>
          <w:u w:val="single"/>
        </w:rPr>
        <w:t xml:space="preserve"> V</w:t>
      </w:r>
    </w:p>
    <w:p w14:paraId="76E8C75B" w14:textId="6D6104D9" w:rsidR="00B45161" w:rsidRDefault="00B45161" w:rsidP="00B45161">
      <w:pPr>
        <w:pStyle w:val="Default"/>
        <w:ind w:left="1080"/>
        <w:rPr>
          <w:u w:val="single"/>
        </w:rPr>
      </w:pPr>
      <w:r>
        <w:t xml:space="preserve">Terminales 7 a 4 = </w:t>
      </w:r>
      <w:r>
        <w:rPr>
          <w:u w:val="single"/>
        </w:rPr>
        <w:t>104</w:t>
      </w:r>
      <w:r w:rsidRPr="009C15AB">
        <w:rPr>
          <w:u w:val="single"/>
        </w:rPr>
        <w:t xml:space="preserve"> V</w:t>
      </w:r>
    </w:p>
    <w:p w14:paraId="002D95EB" w14:textId="3608E789" w:rsidR="00B45161" w:rsidRDefault="00B45161" w:rsidP="00B45161">
      <w:pPr>
        <w:pStyle w:val="Default"/>
        <w:ind w:left="1080"/>
        <w:rPr>
          <w:u w:val="single"/>
        </w:rPr>
      </w:pPr>
      <w:r>
        <w:t xml:space="preserve">Terminales 5 a 9 = </w:t>
      </w:r>
      <w:r>
        <w:rPr>
          <w:u w:val="single"/>
        </w:rPr>
        <w:t>60</w:t>
      </w:r>
      <w:r w:rsidRPr="009C15AB">
        <w:rPr>
          <w:u w:val="single"/>
        </w:rPr>
        <w:t xml:space="preserve"> V</w:t>
      </w:r>
    </w:p>
    <w:p w14:paraId="009ED0B3" w14:textId="43DC66B7" w:rsidR="00B45161" w:rsidRDefault="00B45161" w:rsidP="00B45161">
      <w:pPr>
        <w:pStyle w:val="Default"/>
        <w:ind w:left="1080"/>
        <w:rPr>
          <w:u w:val="single"/>
        </w:rPr>
      </w:pPr>
      <w:r>
        <w:t xml:space="preserve">Terminales 9 a 6 = </w:t>
      </w:r>
      <w:r>
        <w:rPr>
          <w:u w:val="single"/>
        </w:rPr>
        <w:t>60</w:t>
      </w:r>
      <w:r w:rsidRPr="009C15AB">
        <w:rPr>
          <w:u w:val="single"/>
        </w:rPr>
        <w:t xml:space="preserve"> V</w:t>
      </w:r>
    </w:p>
    <w:p w14:paraId="40E8C945" w14:textId="795D46E7" w:rsidR="00B45161" w:rsidRDefault="00B45161" w:rsidP="00B45161">
      <w:pPr>
        <w:pStyle w:val="Default"/>
        <w:ind w:left="1080"/>
      </w:pPr>
    </w:p>
    <w:p w14:paraId="0A76169D" w14:textId="17601831" w:rsidR="00B45161" w:rsidRDefault="00B45161" w:rsidP="00B45161">
      <w:pPr>
        <w:pStyle w:val="Default"/>
        <w:numPr>
          <w:ilvl w:val="0"/>
          <w:numId w:val="3"/>
        </w:numPr>
      </w:pPr>
      <w:r>
        <w:t>Indique la corriente nominal de cada una de las siguientes conexiones:</w:t>
      </w:r>
    </w:p>
    <w:p w14:paraId="5C8CD5A2" w14:textId="0AE1A1D6" w:rsidR="00B45161" w:rsidRDefault="00B45161" w:rsidP="00B45161">
      <w:pPr>
        <w:pStyle w:val="Default"/>
        <w:ind w:left="1080"/>
      </w:pPr>
    </w:p>
    <w:p w14:paraId="5E1F6A11" w14:textId="5B4D6959" w:rsidR="00B45161" w:rsidRDefault="00B45161" w:rsidP="00B45161">
      <w:pPr>
        <w:pStyle w:val="Default"/>
        <w:ind w:left="1080"/>
        <w:rPr>
          <w:u w:val="single"/>
        </w:rPr>
      </w:pPr>
      <w:r>
        <w:lastRenderedPageBreak/>
        <w:t xml:space="preserve">Terminales 1 a 2 = </w:t>
      </w:r>
      <w:r>
        <w:rPr>
          <w:u w:val="single"/>
        </w:rPr>
        <w:t>0.5  A</w:t>
      </w:r>
    </w:p>
    <w:p w14:paraId="1EA2A540" w14:textId="43CF512A" w:rsidR="00B45161" w:rsidRDefault="00B45161" w:rsidP="00B45161">
      <w:pPr>
        <w:pStyle w:val="Default"/>
        <w:ind w:left="1080"/>
        <w:rPr>
          <w:u w:val="single"/>
        </w:rPr>
      </w:pPr>
      <w:r>
        <w:t>Terminales 3</w:t>
      </w:r>
      <w:r w:rsidR="00AA5FFA">
        <w:t xml:space="preserve"> </w:t>
      </w:r>
      <w:r>
        <w:t xml:space="preserve">a </w:t>
      </w:r>
      <w:r w:rsidR="00AA5FFA">
        <w:t>4</w:t>
      </w:r>
      <w:r>
        <w:t xml:space="preserve"> = </w:t>
      </w:r>
      <w:r w:rsidR="00AA5FFA">
        <w:rPr>
          <w:u w:val="single"/>
        </w:rPr>
        <w:t>0.3  A</w:t>
      </w:r>
    </w:p>
    <w:p w14:paraId="019B5757" w14:textId="01080675" w:rsidR="00AA5FFA" w:rsidRDefault="00AA5FFA" w:rsidP="00AA5FFA">
      <w:pPr>
        <w:pStyle w:val="Default"/>
        <w:ind w:left="1080"/>
        <w:rPr>
          <w:u w:val="single"/>
        </w:rPr>
      </w:pPr>
      <w:r>
        <w:t xml:space="preserve">Terminales 5 a 6 = </w:t>
      </w:r>
      <w:r>
        <w:rPr>
          <w:u w:val="single"/>
        </w:rPr>
        <w:t>0.5 A</w:t>
      </w:r>
    </w:p>
    <w:p w14:paraId="2BEC6B41" w14:textId="0C2BD07A" w:rsidR="00AA5FFA" w:rsidRDefault="00AA5FFA" w:rsidP="00AA5FFA">
      <w:pPr>
        <w:pStyle w:val="Default"/>
        <w:ind w:left="1080"/>
        <w:rPr>
          <w:u w:val="single"/>
        </w:rPr>
      </w:pPr>
      <w:r>
        <w:t xml:space="preserve">Terminales 3 a 7 = </w:t>
      </w:r>
      <w:r>
        <w:rPr>
          <w:u w:val="single"/>
        </w:rPr>
        <w:t>0.3 A</w:t>
      </w:r>
    </w:p>
    <w:p w14:paraId="07E9826F" w14:textId="2F871E0D" w:rsidR="00AA5FFA" w:rsidRDefault="00AA5FFA" w:rsidP="00AA5FFA">
      <w:pPr>
        <w:pStyle w:val="Default"/>
        <w:ind w:left="1080"/>
        <w:rPr>
          <w:u w:val="single"/>
        </w:rPr>
      </w:pPr>
      <w:r>
        <w:t xml:space="preserve">Terminales 8 a 4 = </w:t>
      </w:r>
      <w:r>
        <w:rPr>
          <w:u w:val="single"/>
        </w:rPr>
        <w:t>0.3  A</w:t>
      </w:r>
    </w:p>
    <w:p w14:paraId="0369818B" w14:textId="6D98ABF7" w:rsidR="00AA5FFA" w:rsidRDefault="00AA5FFA" w:rsidP="00B45161">
      <w:pPr>
        <w:pStyle w:val="Default"/>
        <w:ind w:left="1080"/>
        <w:rPr>
          <w:u w:val="single"/>
        </w:rPr>
      </w:pPr>
    </w:p>
    <w:p w14:paraId="150A1B5E" w14:textId="071130BD" w:rsidR="00AA5FFA" w:rsidRPr="00AA5FFA" w:rsidRDefault="00AA5FFA" w:rsidP="00AA5FFA">
      <w:pPr>
        <w:pStyle w:val="Default"/>
        <w:numPr>
          <w:ilvl w:val="0"/>
          <w:numId w:val="1"/>
        </w:numPr>
        <w:rPr>
          <w:u w:val="single"/>
        </w:rPr>
      </w:pPr>
      <w:r>
        <w:t>Use la escala más baja del ohmímetro y mida y anote las resistencias en cd de cada uno de los devanados:</w:t>
      </w:r>
    </w:p>
    <w:p w14:paraId="39877B4F" w14:textId="1D924577" w:rsidR="00AA5FFA" w:rsidRDefault="00AA5FFA" w:rsidP="00AA5FFA">
      <w:pPr>
        <w:pStyle w:val="Default"/>
        <w:ind w:left="720"/>
      </w:pPr>
    </w:p>
    <w:p w14:paraId="30888047" w14:textId="52D69DE2" w:rsidR="00AA5FFA" w:rsidRDefault="00AA5FFA" w:rsidP="00AA5FFA">
      <w:pPr>
        <w:pStyle w:val="Default"/>
        <w:ind w:left="1080"/>
        <w:rPr>
          <w:u w:val="single"/>
        </w:rPr>
      </w:pPr>
      <w:r>
        <w:t xml:space="preserve">Terminales 1 a 2 = </w:t>
      </w:r>
      <w:r>
        <w:rPr>
          <w:u w:val="single"/>
        </w:rPr>
        <w:t>8  Ω</w:t>
      </w:r>
    </w:p>
    <w:p w14:paraId="0D9D629C" w14:textId="0D5D43E4" w:rsidR="00AA5FFA" w:rsidRDefault="00AA5FFA" w:rsidP="00AA5FFA">
      <w:pPr>
        <w:pStyle w:val="Default"/>
        <w:ind w:left="1080"/>
        <w:rPr>
          <w:u w:val="single"/>
        </w:rPr>
      </w:pPr>
      <w:r>
        <w:t xml:space="preserve">Terminales 3 a 4 = </w:t>
      </w:r>
      <w:r>
        <w:rPr>
          <w:u w:val="single"/>
        </w:rPr>
        <w:t>34  Ω</w:t>
      </w:r>
    </w:p>
    <w:p w14:paraId="439EBBB6" w14:textId="2736A718" w:rsidR="00AA5FFA" w:rsidRDefault="00AA5FFA" w:rsidP="00AA5FFA">
      <w:pPr>
        <w:pStyle w:val="Default"/>
        <w:ind w:left="1080"/>
        <w:rPr>
          <w:u w:val="single"/>
        </w:rPr>
      </w:pPr>
      <w:r>
        <w:t xml:space="preserve">Terminales 3 a 7 = </w:t>
      </w:r>
      <w:r>
        <w:rPr>
          <w:u w:val="single"/>
        </w:rPr>
        <w:t>16  Ω</w:t>
      </w:r>
    </w:p>
    <w:p w14:paraId="76B51CF5" w14:textId="367BE8CB" w:rsidR="00AA5FFA" w:rsidRDefault="00AA5FFA" w:rsidP="00AA5FFA">
      <w:pPr>
        <w:pStyle w:val="Default"/>
        <w:ind w:left="1080"/>
        <w:rPr>
          <w:u w:val="single"/>
        </w:rPr>
      </w:pPr>
      <w:r>
        <w:t xml:space="preserve">Terminales </w:t>
      </w:r>
      <w:r w:rsidR="00092694">
        <w:t>7</w:t>
      </w:r>
      <w:r>
        <w:t xml:space="preserve"> a </w:t>
      </w:r>
      <w:r w:rsidR="00092694">
        <w:t>8</w:t>
      </w:r>
      <w:r>
        <w:t xml:space="preserve"> = </w:t>
      </w:r>
      <w:r w:rsidR="00092694">
        <w:rPr>
          <w:u w:val="single"/>
        </w:rPr>
        <w:t>12</w:t>
      </w:r>
      <w:r>
        <w:rPr>
          <w:u w:val="single"/>
        </w:rPr>
        <w:t xml:space="preserve">  Ω</w:t>
      </w:r>
    </w:p>
    <w:p w14:paraId="3E7F929D" w14:textId="684B71BD" w:rsidR="00092694" w:rsidRDefault="00092694" w:rsidP="00092694">
      <w:pPr>
        <w:pStyle w:val="Default"/>
        <w:ind w:left="1080"/>
        <w:rPr>
          <w:u w:val="single"/>
        </w:rPr>
      </w:pPr>
      <w:r>
        <w:t xml:space="preserve">Terminales 8 a 4 = </w:t>
      </w:r>
      <w:r>
        <w:rPr>
          <w:u w:val="single"/>
        </w:rPr>
        <w:t>4  Ω</w:t>
      </w:r>
    </w:p>
    <w:p w14:paraId="31575AEB" w14:textId="1B4924E1" w:rsidR="00092694" w:rsidRDefault="00092694" w:rsidP="00092694">
      <w:pPr>
        <w:pStyle w:val="Default"/>
        <w:ind w:left="1080"/>
        <w:rPr>
          <w:u w:val="single"/>
        </w:rPr>
      </w:pPr>
      <w:r>
        <w:t xml:space="preserve">Terminales 5 a 6 = </w:t>
      </w:r>
      <w:r>
        <w:rPr>
          <w:u w:val="single"/>
        </w:rPr>
        <w:t>7  Ω</w:t>
      </w:r>
    </w:p>
    <w:p w14:paraId="60188FEC" w14:textId="1BA887FA" w:rsidR="00092694" w:rsidRDefault="00092694" w:rsidP="00092694">
      <w:pPr>
        <w:pStyle w:val="Default"/>
        <w:ind w:left="1080"/>
        <w:rPr>
          <w:u w:val="single"/>
        </w:rPr>
      </w:pPr>
      <w:r>
        <w:t xml:space="preserve">Terminales 5 a 9 = </w:t>
      </w:r>
      <w:r>
        <w:rPr>
          <w:u w:val="single"/>
        </w:rPr>
        <w:t>3  Ω</w:t>
      </w:r>
    </w:p>
    <w:p w14:paraId="4A177B74" w14:textId="05CCCE34" w:rsidR="00092694" w:rsidRDefault="00092694" w:rsidP="00092694">
      <w:pPr>
        <w:pStyle w:val="Default"/>
        <w:ind w:left="1080"/>
        <w:rPr>
          <w:u w:val="single"/>
        </w:rPr>
      </w:pPr>
      <w:r>
        <w:t xml:space="preserve">Terminales 9 a 6 = </w:t>
      </w:r>
      <w:r>
        <w:rPr>
          <w:u w:val="single"/>
        </w:rPr>
        <w:t>5.1  Ω</w:t>
      </w:r>
    </w:p>
    <w:p w14:paraId="71B3F9D7" w14:textId="2084AF7C" w:rsidR="00092694" w:rsidRDefault="00092694" w:rsidP="00092694">
      <w:pPr>
        <w:pStyle w:val="Default"/>
        <w:ind w:left="1080"/>
        <w:rPr>
          <w:u w:val="single"/>
        </w:rPr>
      </w:pPr>
    </w:p>
    <w:p w14:paraId="1D4CDDA0" w14:textId="731C3614" w:rsidR="00092694" w:rsidRPr="00092694" w:rsidRDefault="00092694" w:rsidP="00092694">
      <w:pPr>
        <w:pStyle w:val="Default"/>
        <w:numPr>
          <w:ilvl w:val="0"/>
          <w:numId w:val="1"/>
        </w:numPr>
        <w:rPr>
          <w:u w:val="single"/>
        </w:rPr>
      </w:pPr>
      <w:r>
        <w:t>A continuación, se medirá los voltajes del secundario sin carga, cuando se aplican 120V c-d al devanado primario.</w:t>
      </w:r>
    </w:p>
    <w:p w14:paraId="7C95064B" w14:textId="77777777" w:rsidR="006630A7" w:rsidRDefault="006630A7" w:rsidP="00092694">
      <w:pPr>
        <w:pStyle w:val="Default"/>
        <w:ind w:left="720"/>
        <w:rPr>
          <w:noProof/>
        </w:rPr>
      </w:pPr>
    </w:p>
    <w:p w14:paraId="29DE083F" w14:textId="7536B2F1" w:rsidR="00092694" w:rsidRPr="0020186C" w:rsidRDefault="006630A7" w:rsidP="006630A7">
      <w:pPr>
        <w:pStyle w:val="Default"/>
        <w:ind w:left="720"/>
        <w:jc w:val="center"/>
        <w:rPr>
          <w:sz w:val="20"/>
          <w:szCs w:val="20"/>
          <w:u w:val="single"/>
        </w:rPr>
      </w:pPr>
      <w:r w:rsidRPr="0020186C">
        <w:rPr>
          <w:noProof/>
          <w:sz w:val="20"/>
          <w:szCs w:val="20"/>
        </w:rPr>
        <w:drawing>
          <wp:inline distT="0" distB="0" distL="0" distR="0" wp14:anchorId="02161FC8" wp14:editId="503B5B9A">
            <wp:extent cx="2464594" cy="3286125"/>
            <wp:effectExtent l="0" t="0" r="0" b="0"/>
            <wp:docPr id="3" name="Imagen 3" descr="Imagen que contiene interior, tabla, llen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ior, tabla, llenado, computador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5855" cy="3287806"/>
                    </a:xfrm>
                    <a:prstGeom prst="rect">
                      <a:avLst/>
                    </a:prstGeom>
                    <a:noFill/>
                    <a:ln>
                      <a:noFill/>
                    </a:ln>
                  </pic:spPr>
                </pic:pic>
              </a:graphicData>
            </a:graphic>
          </wp:inline>
        </w:drawing>
      </w:r>
    </w:p>
    <w:p w14:paraId="4E7BC0C9" w14:textId="7A68FDB2" w:rsidR="0020186C" w:rsidRPr="0020186C" w:rsidRDefault="0020186C" w:rsidP="006630A7">
      <w:pPr>
        <w:pStyle w:val="Default"/>
        <w:ind w:left="720"/>
        <w:jc w:val="center"/>
        <w:rPr>
          <w:sz w:val="20"/>
          <w:szCs w:val="20"/>
        </w:rPr>
      </w:pPr>
      <w:r w:rsidRPr="0020186C">
        <w:rPr>
          <w:sz w:val="20"/>
          <w:szCs w:val="20"/>
        </w:rPr>
        <w:t xml:space="preserve">Figura </w:t>
      </w:r>
      <w:r w:rsidR="00C8194F">
        <w:rPr>
          <w:sz w:val="20"/>
          <w:szCs w:val="20"/>
        </w:rPr>
        <w:t>2</w:t>
      </w:r>
      <w:r w:rsidRPr="0020186C">
        <w:rPr>
          <w:sz w:val="20"/>
          <w:szCs w:val="20"/>
        </w:rPr>
        <w:t>. Módulo conectado para medir voltaje y amperaje</w:t>
      </w:r>
    </w:p>
    <w:p w14:paraId="03B94AFA" w14:textId="767E16B5" w:rsidR="006630A7" w:rsidRDefault="006630A7" w:rsidP="006630A7">
      <w:pPr>
        <w:pStyle w:val="Default"/>
        <w:rPr>
          <w:u w:val="single"/>
        </w:rPr>
      </w:pPr>
    </w:p>
    <w:p w14:paraId="5A2EFA34" w14:textId="58217F27" w:rsidR="006630A7" w:rsidRDefault="006630A7" w:rsidP="006630A7">
      <w:pPr>
        <w:pStyle w:val="Default"/>
        <w:ind w:left="1080"/>
        <w:rPr>
          <w:u w:val="single"/>
        </w:rPr>
      </w:pPr>
      <w:r>
        <w:t xml:space="preserve">Terminales 1 a 2 = </w:t>
      </w:r>
      <w:r>
        <w:rPr>
          <w:u w:val="single"/>
        </w:rPr>
        <w:t>121.5 V</w:t>
      </w:r>
    </w:p>
    <w:p w14:paraId="082F362F" w14:textId="263A1CB2" w:rsidR="006630A7" w:rsidRDefault="006630A7" w:rsidP="006630A7">
      <w:pPr>
        <w:pStyle w:val="Default"/>
        <w:ind w:left="1080"/>
        <w:rPr>
          <w:u w:val="single"/>
        </w:rPr>
      </w:pPr>
      <w:r>
        <w:t xml:space="preserve">Terminales 3 a 4 = </w:t>
      </w:r>
      <w:r>
        <w:rPr>
          <w:u w:val="single"/>
        </w:rPr>
        <w:t>213 V</w:t>
      </w:r>
    </w:p>
    <w:p w14:paraId="163E5822" w14:textId="2C11B18B" w:rsidR="006630A7" w:rsidRDefault="006630A7" w:rsidP="006630A7">
      <w:pPr>
        <w:pStyle w:val="Default"/>
        <w:ind w:left="1080"/>
        <w:rPr>
          <w:u w:val="single"/>
        </w:rPr>
      </w:pPr>
      <w:r>
        <w:t xml:space="preserve">Terminales 3 a 7 = </w:t>
      </w:r>
      <w:r w:rsidR="00385B91">
        <w:rPr>
          <w:u w:val="single"/>
        </w:rPr>
        <w:t>107.3 V</w:t>
      </w:r>
    </w:p>
    <w:p w14:paraId="2BC9C5CD" w14:textId="33A59583" w:rsidR="00385B91" w:rsidRPr="00385B91" w:rsidRDefault="00385B91" w:rsidP="00385B91">
      <w:pPr>
        <w:pStyle w:val="Default"/>
        <w:ind w:left="1080"/>
        <w:rPr>
          <w:u w:val="single"/>
        </w:rPr>
      </w:pPr>
      <w:r>
        <w:t xml:space="preserve">Terminales 7 a 8 = </w:t>
      </w:r>
      <w:r>
        <w:rPr>
          <w:u w:val="single"/>
        </w:rPr>
        <w:t>78.3 V</w:t>
      </w:r>
    </w:p>
    <w:p w14:paraId="70C7C686" w14:textId="18F88EE3" w:rsidR="006630A7" w:rsidRDefault="006630A7" w:rsidP="006630A7">
      <w:pPr>
        <w:pStyle w:val="Default"/>
        <w:ind w:left="1080"/>
        <w:rPr>
          <w:u w:val="single"/>
        </w:rPr>
      </w:pPr>
      <w:r>
        <w:t xml:space="preserve">Terminales 8 a 4 = </w:t>
      </w:r>
      <w:r w:rsidR="00385B91">
        <w:rPr>
          <w:u w:val="single"/>
        </w:rPr>
        <w:t>28.8 V</w:t>
      </w:r>
    </w:p>
    <w:p w14:paraId="128E5789" w14:textId="408205D7" w:rsidR="00385B91" w:rsidRDefault="00385B91" w:rsidP="00385B91">
      <w:pPr>
        <w:pStyle w:val="Default"/>
        <w:ind w:left="1080"/>
        <w:rPr>
          <w:u w:val="single"/>
        </w:rPr>
      </w:pPr>
      <w:r>
        <w:lastRenderedPageBreak/>
        <w:t xml:space="preserve">Terminales 5 a 6 </w:t>
      </w:r>
      <w:r w:rsidR="00C61407">
        <w:t xml:space="preserve">= </w:t>
      </w:r>
      <w:r w:rsidR="00C61407">
        <w:rPr>
          <w:u w:val="single"/>
        </w:rPr>
        <w:t>122.8</w:t>
      </w:r>
      <w:r>
        <w:rPr>
          <w:u w:val="single"/>
        </w:rPr>
        <w:t xml:space="preserve"> V</w:t>
      </w:r>
    </w:p>
    <w:p w14:paraId="6719E01D" w14:textId="595F9DFB" w:rsidR="00385B91" w:rsidRDefault="00385B91" w:rsidP="00385B91">
      <w:pPr>
        <w:pStyle w:val="Default"/>
        <w:ind w:left="1080"/>
        <w:rPr>
          <w:u w:val="single"/>
        </w:rPr>
      </w:pPr>
      <w:r>
        <w:t xml:space="preserve">Terminales 5 a 9 = </w:t>
      </w:r>
      <w:r>
        <w:rPr>
          <w:u w:val="single"/>
        </w:rPr>
        <w:t>61.7 V</w:t>
      </w:r>
    </w:p>
    <w:p w14:paraId="443C8AE3" w14:textId="22F44490" w:rsidR="00385B91" w:rsidRDefault="00385B91" w:rsidP="00385B91">
      <w:pPr>
        <w:pStyle w:val="Default"/>
        <w:ind w:left="1080"/>
        <w:rPr>
          <w:u w:val="single"/>
        </w:rPr>
      </w:pPr>
      <w:r>
        <w:t xml:space="preserve">Terminales 9 a 6 = </w:t>
      </w:r>
      <w:r>
        <w:rPr>
          <w:u w:val="single"/>
        </w:rPr>
        <w:t>60.8 V</w:t>
      </w:r>
    </w:p>
    <w:p w14:paraId="0FF72082" w14:textId="16A6C6B0" w:rsidR="00B4222E" w:rsidRPr="00FC507A" w:rsidRDefault="00B4222E" w:rsidP="00B4222E">
      <w:pPr>
        <w:pStyle w:val="Default"/>
      </w:pPr>
    </w:p>
    <w:p w14:paraId="4059A3BD" w14:textId="77777777" w:rsidR="00B4222E" w:rsidRPr="00FC507A" w:rsidRDefault="00B4222E" w:rsidP="00B4222E">
      <w:pPr>
        <w:pStyle w:val="Prrafodelista"/>
        <w:numPr>
          <w:ilvl w:val="0"/>
          <w:numId w:val="1"/>
        </w:numPr>
        <w:rPr>
          <w:rFonts w:ascii="Times New Roman" w:hAnsi="Times New Roman" w:cs="Times New Roman"/>
          <w:color w:val="000000"/>
          <w:sz w:val="24"/>
          <w:szCs w:val="24"/>
        </w:rPr>
      </w:pPr>
      <w:r w:rsidRPr="00FC507A">
        <w:rPr>
          <w:rFonts w:ascii="Times New Roman" w:hAnsi="Times New Roman" w:cs="Times New Roman"/>
          <w:color w:val="000000"/>
          <w:sz w:val="24"/>
          <w:szCs w:val="24"/>
        </w:rPr>
        <w:t xml:space="preserve">a) ¿Concuerdan los voltajes medidos con los voltajes nominales? Si algunos difieren </w:t>
      </w:r>
    </w:p>
    <w:p w14:paraId="0379310A" w14:textId="3AB62CDC" w:rsidR="00B4222E"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explique por qué.</w:t>
      </w:r>
    </w:p>
    <w:p w14:paraId="79E3C537" w14:textId="77777777" w:rsidR="002E39C1" w:rsidRDefault="002E39C1" w:rsidP="00B4222E">
      <w:pPr>
        <w:pStyle w:val="Prrafodelista"/>
        <w:rPr>
          <w:rFonts w:ascii="Times New Roman" w:hAnsi="Times New Roman" w:cs="Times New Roman"/>
          <w:color w:val="000000"/>
          <w:sz w:val="24"/>
          <w:szCs w:val="24"/>
        </w:rPr>
      </w:pPr>
    </w:p>
    <w:p w14:paraId="2E25B21F" w14:textId="3211D242" w:rsidR="002E39C1" w:rsidRDefault="002E39C1" w:rsidP="00B4222E">
      <w:pPr>
        <w:pStyle w:val="Prrafodelista"/>
        <w:rPr>
          <w:rFonts w:ascii="Times New Roman" w:hAnsi="Times New Roman" w:cs="Times New Roman"/>
          <w:color w:val="000000"/>
          <w:sz w:val="24"/>
          <w:szCs w:val="24"/>
        </w:rPr>
      </w:pPr>
      <w:r>
        <w:rPr>
          <w:rFonts w:ascii="Times New Roman" w:hAnsi="Times New Roman" w:cs="Times New Roman"/>
          <w:color w:val="000000"/>
          <w:sz w:val="24"/>
          <w:szCs w:val="24"/>
        </w:rPr>
        <w:t>Los valores concuerdan tomando en cuenta la precisión de los equipos de medición, al medir el voltaje proporcionado por la fuente de voltaje con un multímetro, se logró ver una diferencia de voltaje de más o menos dos voltios.  De esta forma podemos atribuir las diferencias en las mediciones a la precisión de la fuente y de igual forma a los medidores analógicos de voltaje.</w:t>
      </w:r>
    </w:p>
    <w:p w14:paraId="70BBEA71" w14:textId="741DE14A" w:rsidR="002E39C1" w:rsidRDefault="002E39C1" w:rsidP="00B4222E">
      <w:pPr>
        <w:pStyle w:val="Prrafodelista"/>
        <w:rPr>
          <w:rFonts w:ascii="Times New Roman" w:hAnsi="Times New Roman" w:cs="Times New Roman"/>
          <w:color w:val="000000"/>
          <w:sz w:val="24"/>
          <w:szCs w:val="24"/>
        </w:rPr>
      </w:pPr>
    </w:p>
    <w:p w14:paraId="3958D7FB" w14:textId="77777777" w:rsidR="002E39C1" w:rsidRPr="00FC507A" w:rsidRDefault="002E39C1" w:rsidP="00B4222E">
      <w:pPr>
        <w:pStyle w:val="Prrafodelista"/>
        <w:rPr>
          <w:rFonts w:ascii="Times New Roman" w:hAnsi="Times New Roman" w:cs="Times New Roman"/>
          <w:color w:val="000000"/>
          <w:sz w:val="24"/>
          <w:szCs w:val="24"/>
        </w:rPr>
      </w:pPr>
    </w:p>
    <w:p w14:paraId="127E93F1" w14:textId="68AB4BF2" w:rsidR="00B4222E" w:rsidRDefault="00B4222E" w:rsidP="00B4222E">
      <w:pPr>
        <w:ind w:firstLine="708"/>
        <w:rPr>
          <w:rFonts w:ascii="Times New Roman" w:hAnsi="Times New Roman" w:cs="Times New Roman"/>
          <w:color w:val="000000"/>
          <w:sz w:val="24"/>
          <w:szCs w:val="24"/>
        </w:rPr>
      </w:pPr>
      <w:r w:rsidRPr="00FC507A">
        <w:rPr>
          <w:rFonts w:ascii="Times New Roman" w:hAnsi="Times New Roman" w:cs="Times New Roman"/>
          <w:color w:val="000000"/>
          <w:sz w:val="24"/>
          <w:szCs w:val="24"/>
        </w:rPr>
        <w:t>b) ¿Puede medir el valor de la corriente magnetizante (de excitación)? ¿Por qué?</w:t>
      </w:r>
    </w:p>
    <w:p w14:paraId="0E8D691F" w14:textId="7D193926" w:rsidR="002E39C1" w:rsidRPr="00FC507A" w:rsidRDefault="002E39C1" w:rsidP="002E39C1">
      <w:pPr>
        <w:ind w:left="708"/>
        <w:rPr>
          <w:rFonts w:ascii="Times New Roman" w:hAnsi="Times New Roman" w:cs="Times New Roman"/>
          <w:color w:val="000000"/>
          <w:sz w:val="24"/>
          <w:szCs w:val="24"/>
        </w:rPr>
      </w:pPr>
      <w:r>
        <w:rPr>
          <w:rFonts w:ascii="Times New Roman" w:hAnsi="Times New Roman" w:cs="Times New Roman"/>
          <w:color w:val="000000"/>
          <w:sz w:val="24"/>
          <w:szCs w:val="24"/>
        </w:rPr>
        <w:t>S</w:t>
      </w:r>
      <w:r w:rsidR="00E96C7D">
        <w:rPr>
          <w:rFonts w:ascii="Times New Roman" w:hAnsi="Times New Roman" w:cs="Times New Roman"/>
          <w:color w:val="000000"/>
          <w:sz w:val="24"/>
          <w:szCs w:val="24"/>
        </w:rPr>
        <w:t>í</w:t>
      </w:r>
      <w:r>
        <w:rPr>
          <w:rFonts w:ascii="Times New Roman" w:hAnsi="Times New Roman" w:cs="Times New Roman"/>
          <w:color w:val="000000"/>
          <w:sz w:val="24"/>
          <w:szCs w:val="24"/>
        </w:rPr>
        <w:t xml:space="preserve"> es posible medir el valor de la corriente magnetizante. Sin embargo, esta corriente es muy pequeña ya que la resistencia es casi infinita y la escala analógica de los amperímetros es de muy poca precisión para medir corrientes de tales magnitudes.</w:t>
      </w:r>
    </w:p>
    <w:p w14:paraId="640D716C" w14:textId="77777777" w:rsidR="00B4222E" w:rsidRPr="00FC507A" w:rsidRDefault="00B4222E" w:rsidP="00B4222E">
      <w:pPr>
        <w:pStyle w:val="Prrafodelista"/>
        <w:rPr>
          <w:rFonts w:ascii="Times New Roman" w:hAnsi="Times New Roman" w:cs="Times New Roman"/>
          <w:color w:val="000000"/>
          <w:sz w:val="24"/>
          <w:szCs w:val="24"/>
        </w:rPr>
      </w:pPr>
    </w:p>
    <w:p w14:paraId="17210EE7" w14:textId="5222F23C" w:rsidR="00B4222E" w:rsidRDefault="00B4222E" w:rsidP="00B4222E">
      <w:pPr>
        <w:pStyle w:val="Prrafodelista"/>
        <w:numPr>
          <w:ilvl w:val="0"/>
          <w:numId w:val="1"/>
        </w:numPr>
        <w:rPr>
          <w:rFonts w:ascii="Times New Roman" w:hAnsi="Times New Roman" w:cs="Times New Roman"/>
          <w:color w:val="000000"/>
          <w:sz w:val="24"/>
          <w:szCs w:val="24"/>
        </w:rPr>
      </w:pPr>
      <w:r w:rsidRPr="00FC507A">
        <w:rPr>
          <w:rFonts w:ascii="Times New Roman" w:hAnsi="Times New Roman" w:cs="Times New Roman"/>
          <w:color w:val="000000"/>
          <w:sz w:val="24"/>
          <w:szCs w:val="24"/>
        </w:rPr>
        <w:t>Los devanados 1 a 2 y 5 a 6 tienen 500 vueltas de alambre. El devanado 3 a 4 tiene 865 vueltas. Calcule las siguientes relaciones de vueltas:</w:t>
      </w:r>
    </w:p>
    <w:p w14:paraId="21B3C935" w14:textId="77777777" w:rsidR="00FC507A" w:rsidRPr="00FC507A" w:rsidRDefault="00FC507A" w:rsidP="00FC507A">
      <w:pPr>
        <w:pStyle w:val="Prrafodelista"/>
        <w:rPr>
          <w:rFonts w:ascii="Times New Roman" w:hAnsi="Times New Roman" w:cs="Times New Roman"/>
          <w:color w:val="000000"/>
          <w:sz w:val="24"/>
          <w:szCs w:val="24"/>
        </w:rPr>
      </w:pPr>
    </w:p>
    <w:p w14:paraId="41D616E0" w14:textId="77777777" w:rsidR="00B4222E" w:rsidRPr="00FC507A"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a) Devanado 1 a 2 / devanado 5 a 6 = (500/500) = 1:1</w:t>
      </w:r>
    </w:p>
    <w:p w14:paraId="2B51B3D0" w14:textId="77777777" w:rsidR="00FC507A" w:rsidRDefault="00FC507A" w:rsidP="00B4222E">
      <w:pPr>
        <w:pStyle w:val="Prrafodelista"/>
        <w:rPr>
          <w:rFonts w:ascii="Times New Roman" w:hAnsi="Times New Roman" w:cs="Times New Roman"/>
          <w:color w:val="000000"/>
          <w:sz w:val="24"/>
          <w:szCs w:val="24"/>
        </w:rPr>
      </w:pPr>
    </w:p>
    <w:p w14:paraId="4D385894" w14:textId="093AAED4" w:rsidR="00B4222E" w:rsidRPr="00FC507A"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b) Devanado 1 a 2 / devanado 3 a 4 = (500/865) = 1:1.73</w:t>
      </w:r>
    </w:p>
    <w:p w14:paraId="6252F20A" w14:textId="77777777" w:rsidR="00FC507A" w:rsidRDefault="00FC507A" w:rsidP="00FC507A">
      <w:pPr>
        <w:pStyle w:val="Prrafodelista"/>
        <w:rPr>
          <w:rFonts w:ascii="Times New Roman" w:hAnsi="Times New Roman" w:cs="Times New Roman"/>
          <w:color w:val="000000"/>
          <w:sz w:val="24"/>
          <w:szCs w:val="24"/>
        </w:rPr>
      </w:pPr>
    </w:p>
    <w:p w14:paraId="62ADD520" w14:textId="3A230E46" w:rsidR="00B4222E" w:rsidRDefault="00B4222E" w:rsidP="00B4222E">
      <w:pPr>
        <w:pStyle w:val="Prrafodelista"/>
        <w:numPr>
          <w:ilvl w:val="0"/>
          <w:numId w:val="1"/>
        </w:numPr>
        <w:rPr>
          <w:rFonts w:ascii="Times New Roman" w:hAnsi="Times New Roman" w:cs="Times New Roman"/>
          <w:color w:val="000000"/>
          <w:sz w:val="24"/>
          <w:szCs w:val="24"/>
        </w:rPr>
      </w:pPr>
      <w:r w:rsidRPr="00FC507A">
        <w:rPr>
          <w:rFonts w:ascii="Times New Roman" w:hAnsi="Times New Roman" w:cs="Times New Roman"/>
          <w:color w:val="000000"/>
          <w:sz w:val="24"/>
          <w:szCs w:val="24"/>
        </w:rPr>
        <w:t>a) Conecte el circuito que aparece en la figura 39-2. Observe que el medidor de corriente I2 pone en cortocircuito el devanado 5 a 6.</w:t>
      </w:r>
    </w:p>
    <w:p w14:paraId="6DE778CE" w14:textId="6AFEF2B6" w:rsidR="0020186C" w:rsidRDefault="00DA1C14" w:rsidP="00DA1C14">
      <w:pPr>
        <w:pStyle w:val="Prrafodelista"/>
        <w:jc w:val="center"/>
        <w:rPr>
          <w:rFonts w:ascii="Times New Roman" w:hAnsi="Times New Roman" w:cs="Times New Roman"/>
          <w:color w:val="000000"/>
          <w:sz w:val="24"/>
          <w:szCs w:val="24"/>
        </w:rPr>
      </w:pPr>
      <w:r>
        <w:rPr>
          <w:noProof/>
        </w:rPr>
        <w:lastRenderedPageBreak/>
        <w:drawing>
          <wp:inline distT="0" distB="0" distL="0" distR="0" wp14:anchorId="6A5C4554" wp14:editId="117C5CC0">
            <wp:extent cx="2957513" cy="3943350"/>
            <wp:effectExtent l="0" t="0" r="0" b="0"/>
            <wp:docPr id="4" name="Imagen 4"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video juego&#10;&#10;Descripción generada automáticamente con confianza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968" cy="3946624"/>
                    </a:xfrm>
                    <a:prstGeom prst="rect">
                      <a:avLst/>
                    </a:prstGeom>
                    <a:noFill/>
                    <a:ln>
                      <a:noFill/>
                    </a:ln>
                  </pic:spPr>
                </pic:pic>
              </a:graphicData>
            </a:graphic>
          </wp:inline>
        </w:drawing>
      </w:r>
    </w:p>
    <w:p w14:paraId="51B21C76" w14:textId="3C26B08A" w:rsidR="00DA1C14" w:rsidRPr="00DA1C14" w:rsidRDefault="00DA1C14" w:rsidP="00DA1C14">
      <w:pPr>
        <w:pStyle w:val="Prrafodelista"/>
        <w:jc w:val="center"/>
        <w:rPr>
          <w:rFonts w:ascii="Times New Roman" w:hAnsi="Times New Roman" w:cs="Times New Roman"/>
          <w:color w:val="000000"/>
          <w:sz w:val="20"/>
          <w:szCs w:val="20"/>
        </w:rPr>
      </w:pPr>
      <w:r w:rsidRPr="00DA1C14">
        <w:rPr>
          <w:rFonts w:ascii="Times New Roman" w:hAnsi="Times New Roman" w:cs="Times New Roman"/>
          <w:color w:val="000000"/>
          <w:sz w:val="20"/>
          <w:szCs w:val="20"/>
        </w:rPr>
        <w:t xml:space="preserve">Figura </w:t>
      </w:r>
      <w:r w:rsidR="00C8194F">
        <w:rPr>
          <w:rFonts w:ascii="Times New Roman" w:hAnsi="Times New Roman" w:cs="Times New Roman"/>
          <w:color w:val="000000"/>
          <w:sz w:val="20"/>
          <w:szCs w:val="20"/>
        </w:rPr>
        <w:t>3</w:t>
      </w:r>
      <w:r w:rsidRPr="00DA1C14">
        <w:rPr>
          <w:rFonts w:ascii="Times New Roman" w:hAnsi="Times New Roman" w:cs="Times New Roman"/>
          <w:color w:val="000000"/>
          <w:sz w:val="20"/>
          <w:szCs w:val="20"/>
        </w:rPr>
        <w:t>. Conexión correspondiente a el circuito 39-2</w:t>
      </w:r>
    </w:p>
    <w:p w14:paraId="109430C4" w14:textId="77777777" w:rsidR="00FC507A" w:rsidRDefault="00FC507A" w:rsidP="00B4222E">
      <w:pPr>
        <w:pStyle w:val="Prrafodelista"/>
        <w:rPr>
          <w:rFonts w:ascii="Times New Roman" w:hAnsi="Times New Roman" w:cs="Times New Roman"/>
          <w:color w:val="000000"/>
          <w:sz w:val="24"/>
          <w:szCs w:val="24"/>
        </w:rPr>
      </w:pPr>
    </w:p>
    <w:p w14:paraId="4C0BDFCE" w14:textId="231C5276" w:rsidR="00B4222E" w:rsidRPr="00FC507A"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b) Conecte la fuente de alimentación y aumente gradualmente el voltaje hasta que la corriente de cortocircuito I2 sea 0.4 A c-d.</w:t>
      </w:r>
    </w:p>
    <w:p w14:paraId="76CABD84" w14:textId="77777777" w:rsidR="00FC507A" w:rsidRDefault="00FC507A" w:rsidP="00B4222E">
      <w:pPr>
        <w:pStyle w:val="Prrafodelista"/>
        <w:rPr>
          <w:rFonts w:ascii="Times New Roman" w:hAnsi="Times New Roman" w:cs="Times New Roman"/>
          <w:color w:val="000000"/>
          <w:sz w:val="24"/>
          <w:szCs w:val="24"/>
        </w:rPr>
      </w:pPr>
    </w:p>
    <w:p w14:paraId="45AE7067" w14:textId="201F9603" w:rsidR="00B4222E" w:rsidRPr="00FC507A"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c) Mida y anote I1 y E1.</w:t>
      </w:r>
    </w:p>
    <w:p w14:paraId="501AFA88" w14:textId="77777777" w:rsidR="00B4222E" w:rsidRPr="00FC507A"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ab/>
        <w:t>I1 = 410 mA</w:t>
      </w:r>
    </w:p>
    <w:p w14:paraId="360A0873" w14:textId="77777777" w:rsidR="00B4222E" w:rsidRPr="00FC507A"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ab/>
        <w:t>E1 = 5V</w:t>
      </w:r>
    </w:p>
    <w:p w14:paraId="41422D8A" w14:textId="19E61604" w:rsidR="00B4222E" w:rsidRPr="00FC507A"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ab/>
        <w:t>I2 = 400 mA</w:t>
      </w:r>
    </w:p>
    <w:p w14:paraId="6EA585B2" w14:textId="77777777" w:rsidR="00B4222E" w:rsidRPr="00FC507A" w:rsidRDefault="00B4222E" w:rsidP="00B4222E">
      <w:pPr>
        <w:pStyle w:val="Prrafodelista"/>
        <w:rPr>
          <w:rFonts w:ascii="Times New Roman" w:hAnsi="Times New Roman" w:cs="Times New Roman"/>
          <w:color w:val="000000"/>
          <w:sz w:val="24"/>
          <w:szCs w:val="24"/>
        </w:rPr>
      </w:pPr>
    </w:p>
    <w:p w14:paraId="5F0702BC" w14:textId="77777777" w:rsidR="00B4222E" w:rsidRPr="00FC507A"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d) Reduzca a cero el voltaje y desconecte la fuente de alimentación.</w:t>
      </w:r>
    </w:p>
    <w:p w14:paraId="2B00D6EA" w14:textId="77777777" w:rsidR="00B4222E" w:rsidRPr="00FC507A" w:rsidRDefault="00B4222E" w:rsidP="00B4222E">
      <w:pPr>
        <w:pStyle w:val="Prrafodelista"/>
        <w:rPr>
          <w:rFonts w:ascii="Times New Roman" w:hAnsi="Times New Roman" w:cs="Times New Roman"/>
          <w:color w:val="000000"/>
          <w:sz w:val="24"/>
          <w:szCs w:val="24"/>
        </w:rPr>
      </w:pPr>
    </w:p>
    <w:p w14:paraId="5A41A912" w14:textId="77777777" w:rsidR="00B4222E" w:rsidRPr="00FC507A"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c) Calcule la relación de corriente:</w:t>
      </w:r>
    </w:p>
    <w:p w14:paraId="45358D63" w14:textId="77777777" w:rsidR="00FC507A" w:rsidRDefault="00FC507A" w:rsidP="00B4222E">
      <w:pPr>
        <w:pStyle w:val="Prrafodelista"/>
        <w:rPr>
          <w:rFonts w:ascii="Times New Roman" w:hAnsi="Times New Roman" w:cs="Times New Roman"/>
          <w:color w:val="000000"/>
          <w:sz w:val="24"/>
          <w:szCs w:val="24"/>
        </w:rPr>
      </w:pPr>
    </w:p>
    <w:p w14:paraId="23FFFE1E" w14:textId="5AD55548" w:rsidR="00B4222E" w:rsidRPr="00FC507A"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I1/I2 = (410 mA) / (400 mA) = 1.025</w:t>
      </w:r>
    </w:p>
    <w:p w14:paraId="2EC491ED" w14:textId="77777777" w:rsidR="00B4222E" w:rsidRPr="00FC507A" w:rsidRDefault="00B4222E" w:rsidP="00B4222E">
      <w:pPr>
        <w:pStyle w:val="Prrafodelista"/>
        <w:rPr>
          <w:rFonts w:ascii="Times New Roman" w:hAnsi="Times New Roman" w:cs="Times New Roman"/>
          <w:color w:val="000000"/>
          <w:sz w:val="24"/>
          <w:szCs w:val="24"/>
        </w:rPr>
      </w:pPr>
    </w:p>
    <w:p w14:paraId="2AE74649" w14:textId="4BB25925" w:rsidR="00B4222E" w:rsidRDefault="00B4222E" w:rsidP="00B4222E">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f) Es igual la relación de corrientes a la relación de vueltas? Explique por qué.</w:t>
      </w:r>
    </w:p>
    <w:p w14:paraId="1412C17A" w14:textId="2E95216A" w:rsidR="00E96C7D" w:rsidRDefault="00E96C7D" w:rsidP="00B4222E">
      <w:pPr>
        <w:pStyle w:val="Prrafodelista"/>
        <w:rPr>
          <w:rFonts w:ascii="Times New Roman" w:hAnsi="Times New Roman" w:cs="Times New Roman"/>
          <w:color w:val="000000"/>
          <w:sz w:val="24"/>
          <w:szCs w:val="24"/>
        </w:rPr>
      </w:pPr>
    </w:p>
    <w:p w14:paraId="2A2FACE9" w14:textId="4DA79CE6" w:rsidR="00E96C7D" w:rsidRPr="00FC507A" w:rsidRDefault="00E96C7D" w:rsidP="00B4222E">
      <w:pPr>
        <w:pStyle w:val="Prrafodelista"/>
        <w:rPr>
          <w:rFonts w:ascii="Times New Roman" w:hAnsi="Times New Roman" w:cs="Times New Roman"/>
          <w:color w:val="000000"/>
          <w:sz w:val="24"/>
          <w:szCs w:val="24"/>
        </w:rPr>
      </w:pPr>
      <w:r>
        <w:rPr>
          <w:rFonts w:ascii="Times New Roman" w:hAnsi="Times New Roman" w:cs="Times New Roman"/>
          <w:color w:val="000000"/>
          <w:sz w:val="24"/>
          <w:szCs w:val="24"/>
        </w:rPr>
        <w:t>Sí, la relación de corriente es proporcional a la cantidad de vueltas, ya que el voltaje y la corriente están directamente relacionados por la ley de Ohm. La relación tanto de voltaje como de corriente se ven afectadas directamente por la cantidad de vueltas en la bobina.</w:t>
      </w:r>
    </w:p>
    <w:p w14:paraId="59D56A9E" w14:textId="77777777" w:rsidR="00B4222E" w:rsidRPr="00FC507A" w:rsidRDefault="00B4222E" w:rsidP="00B4222E">
      <w:pPr>
        <w:pStyle w:val="Prrafodelista"/>
        <w:rPr>
          <w:rFonts w:ascii="Times New Roman" w:hAnsi="Times New Roman" w:cs="Times New Roman"/>
          <w:color w:val="000000"/>
          <w:sz w:val="24"/>
          <w:szCs w:val="24"/>
        </w:rPr>
      </w:pPr>
    </w:p>
    <w:p w14:paraId="0AF74B2E" w14:textId="68C10561" w:rsidR="00B4222E" w:rsidRPr="00FC507A" w:rsidRDefault="00B4222E" w:rsidP="00B4222E">
      <w:pPr>
        <w:pStyle w:val="Prrafodelista"/>
        <w:numPr>
          <w:ilvl w:val="0"/>
          <w:numId w:val="1"/>
        </w:numPr>
        <w:rPr>
          <w:rFonts w:ascii="Times New Roman" w:hAnsi="Times New Roman" w:cs="Times New Roman"/>
          <w:color w:val="000000"/>
          <w:sz w:val="24"/>
          <w:szCs w:val="24"/>
        </w:rPr>
      </w:pPr>
      <w:r w:rsidRPr="00FC507A">
        <w:rPr>
          <w:rFonts w:ascii="Times New Roman" w:hAnsi="Times New Roman" w:cs="Times New Roman"/>
          <w:color w:val="000000"/>
          <w:sz w:val="24"/>
          <w:szCs w:val="24"/>
        </w:rPr>
        <w:t>a) Conecte el circuito que aparece en la figura 39-3. Observe que el medidor de corriente I3 pone en cortocircuito al devanado 3 a 4.</w:t>
      </w:r>
    </w:p>
    <w:p w14:paraId="24198FD8" w14:textId="77777777" w:rsidR="00FC507A" w:rsidRDefault="00FC507A" w:rsidP="00FC507A">
      <w:pPr>
        <w:pStyle w:val="Prrafodelista"/>
        <w:rPr>
          <w:rFonts w:ascii="Times New Roman" w:hAnsi="Times New Roman" w:cs="Times New Roman"/>
          <w:color w:val="000000"/>
          <w:sz w:val="24"/>
          <w:szCs w:val="24"/>
        </w:rPr>
      </w:pPr>
    </w:p>
    <w:p w14:paraId="4FF8460F" w14:textId="327DEDD3" w:rsidR="00FC507A" w:rsidRPr="00FC507A" w:rsidRDefault="00FC507A" w:rsidP="00FC507A">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b) Conecte la fuente de alimentación y aumente gradualmente el voltaje hasta que la corriente que pasa por el devanado primario I1 sea 0.4 A c-d.</w:t>
      </w:r>
    </w:p>
    <w:p w14:paraId="1746B536" w14:textId="77777777" w:rsidR="00FC507A" w:rsidRDefault="00FC507A" w:rsidP="00FC507A">
      <w:pPr>
        <w:pStyle w:val="Prrafodelista"/>
        <w:rPr>
          <w:rFonts w:ascii="Times New Roman" w:hAnsi="Times New Roman" w:cs="Times New Roman"/>
          <w:color w:val="000000"/>
          <w:sz w:val="24"/>
          <w:szCs w:val="24"/>
        </w:rPr>
      </w:pPr>
    </w:p>
    <w:p w14:paraId="7F2B6C74" w14:textId="03B0234B" w:rsidR="00FC507A" w:rsidRPr="00FC507A" w:rsidRDefault="00FC507A" w:rsidP="00FC507A">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c) Mida y anote I3 y E1.</w:t>
      </w:r>
    </w:p>
    <w:p w14:paraId="0FAB4673" w14:textId="77777777" w:rsidR="00FC507A" w:rsidRDefault="00FC507A" w:rsidP="00FC507A">
      <w:pPr>
        <w:pStyle w:val="Prrafodelista"/>
        <w:rPr>
          <w:rFonts w:ascii="Times New Roman" w:hAnsi="Times New Roman" w:cs="Times New Roman"/>
          <w:color w:val="000000"/>
          <w:sz w:val="24"/>
          <w:szCs w:val="24"/>
        </w:rPr>
      </w:pPr>
    </w:p>
    <w:p w14:paraId="3FECA982" w14:textId="0EA29E9B" w:rsidR="00FC507A" w:rsidRPr="00FC507A" w:rsidRDefault="00FC507A" w:rsidP="00FC507A">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I3 = 210 mA</w:t>
      </w:r>
    </w:p>
    <w:p w14:paraId="752FB45E" w14:textId="77777777" w:rsidR="00FC507A" w:rsidRPr="00FC507A" w:rsidRDefault="00FC507A" w:rsidP="00FC507A">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E1 = 6 V</w:t>
      </w:r>
    </w:p>
    <w:p w14:paraId="4410F1BA" w14:textId="08093F98" w:rsidR="00FC507A" w:rsidRDefault="00FC507A" w:rsidP="00FC507A">
      <w:pPr>
        <w:pStyle w:val="Prrafodelista"/>
        <w:rPr>
          <w:rFonts w:ascii="Times New Roman" w:hAnsi="Times New Roman" w:cs="Times New Roman"/>
          <w:color w:val="000000"/>
          <w:sz w:val="24"/>
          <w:szCs w:val="24"/>
        </w:rPr>
      </w:pPr>
      <w:r w:rsidRPr="00FC507A">
        <w:rPr>
          <w:rFonts w:ascii="Times New Roman" w:hAnsi="Times New Roman" w:cs="Times New Roman"/>
          <w:color w:val="000000"/>
          <w:sz w:val="24"/>
          <w:szCs w:val="24"/>
        </w:rPr>
        <w:t>I1 = 400 mA</w:t>
      </w:r>
    </w:p>
    <w:p w14:paraId="07871ED3" w14:textId="77777777" w:rsidR="00D16510" w:rsidRPr="00D16510" w:rsidRDefault="00D16510" w:rsidP="00D16510">
      <w:pPr>
        <w:pStyle w:val="Prrafodelista"/>
        <w:rPr>
          <w:rFonts w:ascii="Times New Roman" w:hAnsi="Times New Roman" w:cs="Times New Roman"/>
          <w:color w:val="000000"/>
          <w:sz w:val="24"/>
          <w:szCs w:val="24"/>
        </w:rPr>
      </w:pPr>
      <w:r w:rsidRPr="00D16510">
        <w:rPr>
          <w:rFonts w:ascii="Times New Roman" w:hAnsi="Times New Roman" w:cs="Times New Roman"/>
          <w:color w:val="000000"/>
          <w:sz w:val="24"/>
          <w:szCs w:val="24"/>
        </w:rPr>
        <w:t>d) Reduzca el voltaje a cero y desconecte la fuente de alimentación.</w:t>
      </w:r>
    </w:p>
    <w:p w14:paraId="65B6302F" w14:textId="77777777" w:rsidR="00D16510" w:rsidRPr="00D16510" w:rsidRDefault="00D16510" w:rsidP="00D16510">
      <w:pPr>
        <w:pStyle w:val="Prrafodelista"/>
        <w:rPr>
          <w:rFonts w:ascii="Times New Roman" w:hAnsi="Times New Roman" w:cs="Times New Roman"/>
          <w:color w:val="000000"/>
          <w:sz w:val="24"/>
          <w:szCs w:val="24"/>
        </w:rPr>
      </w:pPr>
    </w:p>
    <w:p w14:paraId="1963695F" w14:textId="77777777" w:rsidR="00D16510" w:rsidRPr="00D16510" w:rsidRDefault="00D16510" w:rsidP="00D16510">
      <w:pPr>
        <w:pStyle w:val="Prrafodelista"/>
        <w:rPr>
          <w:rFonts w:ascii="Times New Roman" w:hAnsi="Times New Roman" w:cs="Times New Roman"/>
          <w:color w:val="000000"/>
          <w:sz w:val="24"/>
          <w:szCs w:val="24"/>
        </w:rPr>
      </w:pPr>
      <w:r w:rsidRPr="00D16510">
        <w:rPr>
          <w:rFonts w:ascii="Times New Roman" w:hAnsi="Times New Roman" w:cs="Times New Roman"/>
          <w:color w:val="000000"/>
          <w:sz w:val="24"/>
          <w:szCs w:val="24"/>
        </w:rPr>
        <w:t>e) Calcule la relación de corriente:</w:t>
      </w:r>
    </w:p>
    <w:p w14:paraId="15CE2360" w14:textId="77777777" w:rsidR="00D16510" w:rsidRPr="00D16510" w:rsidRDefault="00D16510" w:rsidP="00D16510">
      <w:pPr>
        <w:pStyle w:val="Prrafodelista"/>
        <w:rPr>
          <w:rFonts w:ascii="Times New Roman" w:hAnsi="Times New Roman" w:cs="Times New Roman"/>
          <w:color w:val="000000"/>
          <w:sz w:val="24"/>
          <w:szCs w:val="24"/>
        </w:rPr>
      </w:pPr>
      <w:r w:rsidRPr="00D16510">
        <w:rPr>
          <w:rFonts w:ascii="Times New Roman" w:hAnsi="Times New Roman" w:cs="Times New Roman"/>
          <w:color w:val="000000"/>
          <w:sz w:val="24"/>
          <w:szCs w:val="24"/>
        </w:rPr>
        <w:t>I1/I3 = (400 mA) / (210 mA) = 1.90476</w:t>
      </w:r>
    </w:p>
    <w:p w14:paraId="202FE6C1" w14:textId="77777777" w:rsidR="00D16510" w:rsidRPr="00D16510" w:rsidRDefault="00D16510" w:rsidP="00D16510">
      <w:pPr>
        <w:pStyle w:val="Prrafodelista"/>
        <w:rPr>
          <w:rFonts w:ascii="Times New Roman" w:hAnsi="Times New Roman" w:cs="Times New Roman"/>
          <w:color w:val="000000"/>
          <w:sz w:val="24"/>
          <w:szCs w:val="24"/>
        </w:rPr>
      </w:pPr>
    </w:p>
    <w:p w14:paraId="65D9554D" w14:textId="01855D62" w:rsidR="00D16510" w:rsidRDefault="00D16510" w:rsidP="00D16510">
      <w:pPr>
        <w:pStyle w:val="Prrafodelista"/>
        <w:rPr>
          <w:rFonts w:ascii="Times New Roman" w:hAnsi="Times New Roman" w:cs="Times New Roman"/>
          <w:color w:val="000000"/>
          <w:sz w:val="24"/>
          <w:szCs w:val="24"/>
        </w:rPr>
      </w:pPr>
      <w:r w:rsidRPr="00D16510">
        <w:rPr>
          <w:rFonts w:ascii="Times New Roman" w:hAnsi="Times New Roman" w:cs="Times New Roman"/>
          <w:color w:val="000000"/>
          <w:sz w:val="24"/>
          <w:szCs w:val="24"/>
        </w:rPr>
        <w:t>f) Considere esta relación de corriente, ¿es la inversa de la relación de vueltas? Explique por qué.</w:t>
      </w:r>
    </w:p>
    <w:p w14:paraId="2150E1AE" w14:textId="453875B8" w:rsidR="007F1CAE" w:rsidRDefault="007F1CAE" w:rsidP="00D16510">
      <w:pPr>
        <w:pStyle w:val="Prrafodelista"/>
        <w:rPr>
          <w:rFonts w:ascii="Times New Roman" w:hAnsi="Times New Roman" w:cs="Times New Roman"/>
          <w:color w:val="000000"/>
          <w:sz w:val="24"/>
          <w:szCs w:val="24"/>
        </w:rPr>
      </w:pPr>
      <w:r>
        <w:rPr>
          <w:rFonts w:ascii="Times New Roman" w:hAnsi="Times New Roman" w:cs="Times New Roman"/>
          <w:color w:val="000000"/>
          <w:sz w:val="24"/>
          <w:szCs w:val="24"/>
        </w:rPr>
        <w:t>La relación de corriente a cantidad de vueltas es inversamente proporcional ya que la Potencia de entrada debe ser igual a la potencia de salida, de tal forma que para que se mantenga el mismo nivel energía al aumentar el voltaje debe disminuir la corriente y el voltaje está ligado directamente a la proporción del número de vueltas de la bobina.</w:t>
      </w:r>
    </w:p>
    <w:p w14:paraId="0F1B2EC0" w14:textId="77777777" w:rsidR="007F1CAE" w:rsidRPr="00FC507A" w:rsidRDefault="007F1CAE" w:rsidP="00D16510">
      <w:pPr>
        <w:pStyle w:val="Prrafodelista"/>
        <w:rPr>
          <w:rFonts w:ascii="Times New Roman" w:hAnsi="Times New Roman" w:cs="Times New Roman"/>
          <w:color w:val="000000"/>
          <w:sz w:val="24"/>
          <w:szCs w:val="24"/>
        </w:rPr>
      </w:pPr>
    </w:p>
    <w:p w14:paraId="53E7AD4C" w14:textId="2208EC43" w:rsidR="00B4222E" w:rsidRDefault="00C61407" w:rsidP="00D16510">
      <w:pPr>
        <w:pStyle w:val="Prrafodelista"/>
        <w:numPr>
          <w:ilvl w:val="0"/>
          <w:numId w:val="1"/>
        </w:numPr>
        <w:rPr>
          <w:rFonts w:ascii="Times New Roman" w:hAnsi="Times New Roman" w:cs="Times New Roman"/>
          <w:color w:val="000000"/>
          <w:sz w:val="24"/>
          <w:szCs w:val="24"/>
        </w:rPr>
      </w:pPr>
      <w:r w:rsidRPr="00C61407">
        <w:rPr>
          <w:rFonts w:ascii="Times New Roman" w:hAnsi="Times New Roman" w:cs="Times New Roman"/>
          <w:color w:val="000000"/>
          <w:sz w:val="24"/>
          <w:szCs w:val="24"/>
        </w:rPr>
        <w:t>A continuación, determinará el efecto de saturación del núcleo en la corriente de excitación de un transformador.</w:t>
      </w:r>
    </w:p>
    <w:p w14:paraId="4B5C86B4" w14:textId="77777777" w:rsidR="007F1CAE" w:rsidRDefault="007F1CAE" w:rsidP="007F1CAE">
      <w:pPr>
        <w:pStyle w:val="Prrafodelista"/>
        <w:rPr>
          <w:rFonts w:ascii="Times New Roman" w:hAnsi="Times New Roman" w:cs="Times New Roman"/>
          <w:color w:val="000000"/>
          <w:sz w:val="24"/>
          <w:szCs w:val="24"/>
        </w:rPr>
      </w:pPr>
    </w:p>
    <w:p w14:paraId="059A8392" w14:textId="2998D1AB" w:rsidR="00C61407" w:rsidRDefault="00C61407" w:rsidP="00C61407">
      <w:pPr>
        <w:pStyle w:val="Prrafodelista"/>
        <w:numPr>
          <w:ilvl w:val="0"/>
          <w:numId w:val="4"/>
        </w:numPr>
        <w:rPr>
          <w:rFonts w:ascii="Times New Roman" w:hAnsi="Times New Roman" w:cs="Times New Roman"/>
          <w:color w:val="000000"/>
          <w:sz w:val="24"/>
          <w:szCs w:val="24"/>
        </w:rPr>
      </w:pPr>
      <w:r w:rsidRPr="00C61407">
        <w:rPr>
          <w:rFonts w:ascii="Times New Roman" w:hAnsi="Times New Roman" w:cs="Times New Roman"/>
          <w:color w:val="000000"/>
          <w:sz w:val="24"/>
          <w:szCs w:val="24"/>
        </w:rPr>
        <w:t>Conecte el circuito que se ilustra en la figura 39-4. Observe que las terminales 4 y 5 de la fuente de alimentación se van a utilizar ahora. Estas terminales proporcionan un voltaje variable de 0-208V c-d.</w:t>
      </w:r>
    </w:p>
    <w:p w14:paraId="3360F4B7" w14:textId="77777777" w:rsidR="00C61407" w:rsidRPr="00C61407" w:rsidRDefault="00C61407" w:rsidP="00C61407">
      <w:pPr>
        <w:pStyle w:val="Prrafodelista"/>
        <w:ind w:left="1080"/>
        <w:rPr>
          <w:rFonts w:ascii="Times New Roman" w:hAnsi="Times New Roman" w:cs="Times New Roman"/>
          <w:color w:val="000000"/>
          <w:sz w:val="24"/>
          <w:szCs w:val="24"/>
        </w:rPr>
      </w:pPr>
    </w:p>
    <w:p w14:paraId="13B61BEF" w14:textId="77777777" w:rsidR="00C61407" w:rsidRPr="00C61407" w:rsidRDefault="00C61407" w:rsidP="00C61407">
      <w:pPr>
        <w:pStyle w:val="Prrafodelista"/>
        <w:rPr>
          <w:rFonts w:ascii="Times New Roman" w:hAnsi="Times New Roman" w:cs="Times New Roman"/>
          <w:color w:val="000000"/>
          <w:sz w:val="24"/>
          <w:szCs w:val="24"/>
        </w:rPr>
      </w:pPr>
      <w:r w:rsidRPr="00C61407">
        <w:rPr>
          <w:rFonts w:ascii="Times New Roman" w:hAnsi="Times New Roman" w:cs="Times New Roman"/>
          <w:color w:val="000000"/>
          <w:sz w:val="24"/>
          <w:szCs w:val="24"/>
        </w:rPr>
        <w:t>b) Conecte la fuente de alimentación y ajústela a 25V c-d, tomando esta lectura en el voltímetro conectado a las terminales 4 y 5 de la fuente de alimentación.</w:t>
      </w:r>
    </w:p>
    <w:p w14:paraId="2CF6B372" w14:textId="77777777" w:rsidR="00C61407" w:rsidRDefault="00C61407" w:rsidP="00C61407">
      <w:pPr>
        <w:pStyle w:val="Prrafodelista"/>
        <w:rPr>
          <w:rFonts w:ascii="Times New Roman" w:hAnsi="Times New Roman" w:cs="Times New Roman"/>
          <w:color w:val="000000"/>
          <w:sz w:val="24"/>
          <w:szCs w:val="24"/>
        </w:rPr>
      </w:pPr>
    </w:p>
    <w:p w14:paraId="4C5A5386" w14:textId="3D958AB2" w:rsidR="00C61407" w:rsidRPr="00C61407" w:rsidRDefault="00C61407" w:rsidP="00C61407">
      <w:pPr>
        <w:pStyle w:val="Prrafodelista"/>
        <w:rPr>
          <w:rFonts w:ascii="Times New Roman" w:hAnsi="Times New Roman" w:cs="Times New Roman"/>
          <w:color w:val="000000"/>
          <w:sz w:val="24"/>
          <w:szCs w:val="24"/>
        </w:rPr>
      </w:pPr>
      <w:r w:rsidRPr="00C61407">
        <w:rPr>
          <w:rFonts w:ascii="Times New Roman" w:hAnsi="Times New Roman" w:cs="Times New Roman"/>
          <w:color w:val="000000"/>
          <w:sz w:val="24"/>
          <w:szCs w:val="24"/>
        </w:rPr>
        <w:t>c) Mida y anote la corriente de excitación, I1 y el voltaje de salida E2 para cada voltaje de entrada que se indica en la tabla 39-1.</w:t>
      </w:r>
    </w:p>
    <w:p w14:paraId="5F4D7B32" w14:textId="77777777" w:rsidR="00C61407" w:rsidRDefault="00C61407" w:rsidP="00C61407">
      <w:pPr>
        <w:pStyle w:val="Prrafodelista"/>
        <w:rPr>
          <w:rFonts w:ascii="Times New Roman" w:hAnsi="Times New Roman" w:cs="Times New Roman"/>
          <w:color w:val="000000"/>
          <w:sz w:val="24"/>
          <w:szCs w:val="24"/>
        </w:rPr>
      </w:pPr>
    </w:p>
    <w:p w14:paraId="7B9FCB0D" w14:textId="2E9AB7AA" w:rsidR="00C61407" w:rsidRDefault="00C61407" w:rsidP="00684F61">
      <w:pPr>
        <w:pStyle w:val="Prrafodelista"/>
        <w:numPr>
          <w:ilvl w:val="0"/>
          <w:numId w:val="3"/>
        </w:numPr>
        <w:rPr>
          <w:rFonts w:ascii="Times New Roman" w:hAnsi="Times New Roman" w:cs="Times New Roman"/>
          <w:color w:val="000000"/>
          <w:sz w:val="24"/>
          <w:szCs w:val="24"/>
        </w:rPr>
      </w:pPr>
      <w:r w:rsidRPr="00C61407">
        <w:rPr>
          <w:rFonts w:ascii="Times New Roman" w:hAnsi="Times New Roman" w:cs="Times New Roman"/>
          <w:color w:val="000000"/>
          <w:sz w:val="24"/>
          <w:szCs w:val="24"/>
        </w:rPr>
        <w:t>Reduzca el voltaje a cero y desconecte la fuente de alimentación.</w:t>
      </w:r>
    </w:p>
    <w:p w14:paraId="6793DD39" w14:textId="0084B414" w:rsidR="00684F61" w:rsidRDefault="00684F61" w:rsidP="00684F61">
      <w:pPr>
        <w:pStyle w:val="Prrafodelista"/>
        <w:ind w:left="1080"/>
        <w:rPr>
          <w:rFonts w:ascii="Times New Roman" w:hAnsi="Times New Roman" w:cs="Times New Roman"/>
          <w:color w:val="000000"/>
          <w:sz w:val="24"/>
          <w:szCs w:val="24"/>
        </w:rPr>
      </w:pPr>
    </w:p>
    <w:p w14:paraId="7DFD0308" w14:textId="6E6A4AB5" w:rsidR="00684F61" w:rsidRDefault="00684F61" w:rsidP="00684F61">
      <w:pPr>
        <w:pStyle w:val="Prrafodelista"/>
        <w:ind w:left="1080"/>
        <w:rPr>
          <w:rFonts w:ascii="Times New Roman" w:hAnsi="Times New Roman" w:cs="Times New Roman"/>
          <w:color w:val="000000"/>
          <w:sz w:val="24"/>
          <w:szCs w:val="24"/>
        </w:rPr>
      </w:pPr>
    </w:p>
    <w:p w14:paraId="7EC0F06B" w14:textId="77777777" w:rsidR="00684F61" w:rsidRPr="00D16510" w:rsidRDefault="00684F61" w:rsidP="00684F61">
      <w:pPr>
        <w:pStyle w:val="Prrafodelista"/>
        <w:ind w:left="1080"/>
        <w:rPr>
          <w:rFonts w:ascii="Times New Roman" w:hAnsi="Times New Roman" w:cs="Times New Roman"/>
          <w:color w:val="000000"/>
          <w:sz w:val="24"/>
          <w:szCs w:val="24"/>
        </w:rPr>
      </w:pPr>
    </w:p>
    <w:p w14:paraId="528C2FFD" w14:textId="77777777" w:rsidR="00385B91" w:rsidRPr="00FC507A" w:rsidRDefault="00385B91" w:rsidP="00385B91">
      <w:pPr>
        <w:pStyle w:val="Default"/>
        <w:ind w:left="1080"/>
      </w:pPr>
    </w:p>
    <w:tbl>
      <w:tblPr>
        <w:tblStyle w:val="Tablaconcuadrcula"/>
        <w:tblW w:w="0" w:type="auto"/>
        <w:jc w:val="center"/>
        <w:tblLook w:val="04A0" w:firstRow="1" w:lastRow="0" w:firstColumn="1" w:lastColumn="0" w:noHBand="0" w:noVBand="1"/>
      </w:tblPr>
      <w:tblGrid>
        <w:gridCol w:w="895"/>
        <w:gridCol w:w="900"/>
        <w:gridCol w:w="900"/>
      </w:tblGrid>
      <w:tr w:rsidR="00C61407" w:rsidRPr="00C61407" w14:paraId="195A4EBE" w14:textId="77777777" w:rsidTr="00B001F0">
        <w:trPr>
          <w:jc w:val="center"/>
        </w:trPr>
        <w:tc>
          <w:tcPr>
            <w:tcW w:w="895" w:type="dxa"/>
          </w:tcPr>
          <w:p w14:paraId="710CA3E4" w14:textId="77777777" w:rsidR="00C61407" w:rsidRPr="00C61407" w:rsidRDefault="00C61407" w:rsidP="00C61407">
            <w:pPr>
              <w:pStyle w:val="Default"/>
              <w:rPr>
                <w:lang w:val="es-419"/>
              </w:rPr>
            </w:pPr>
            <w:r w:rsidRPr="00C61407">
              <w:rPr>
                <w:lang w:val="es-419"/>
              </w:rPr>
              <w:lastRenderedPageBreak/>
              <w:t>E1</w:t>
            </w:r>
          </w:p>
          <w:p w14:paraId="0CF84423" w14:textId="77777777" w:rsidR="00C61407" w:rsidRPr="00C61407" w:rsidRDefault="00C61407" w:rsidP="00C61407">
            <w:pPr>
              <w:pStyle w:val="Default"/>
              <w:rPr>
                <w:lang w:val="es-419"/>
              </w:rPr>
            </w:pPr>
            <w:r w:rsidRPr="00C61407">
              <w:rPr>
                <w:lang w:val="es-419"/>
              </w:rPr>
              <w:t>V c-a</w:t>
            </w:r>
          </w:p>
        </w:tc>
        <w:tc>
          <w:tcPr>
            <w:tcW w:w="900" w:type="dxa"/>
          </w:tcPr>
          <w:p w14:paraId="2B5AB22E" w14:textId="77777777" w:rsidR="00C61407" w:rsidRPr="00C61407" w:rsidRDefault="00C61407" w:rsidP="00C61407">
            <w:pPr>
              <w:pStyle w:val="Default"/>
              <w:rPr>
                <w:lang w:val="es-419"/>
              </w:rPr>
            </w:pPr>
            <w:r w:rsidRPr="00C61407">
              <w:rPr>
                <w:lang w:val="es-419"/>
              </w:rPr>
              <w:t>I1</w:t>
            </w:r>
          </w:p>
          <w:p w14:paraId="517262C8" w14:textId="77777777" w:rsidR="00C61407" w:rsidRPr="00C61407" w:rsidRDefault="00C61407" w:rsidP="00C61407">
            <w:pPr>
              <w:pStyle w:val="Default"/>
              <w:rPr>
                <w:lang w:val="es-419"/>
              </w:rPr>
            </w:pPr>
            <w:r w:rsidRPr="00C61407">
              <w:rPr>
                <w:lang w:val="es-419"/>
              </w:rPr>
              <w:t>mA c-a</w:t>
            </w:r>
          </w:p>
        </w:tc>
        <w:tc>
          <w:tcPr>
            <w:tcW w:w="900" w:type="dxa"/>
          </w:tcPr>
          <w:p w14:paraId="2C4464DB" w14:textId="77777777" w:rsidR="00C61407" w:rsidRPr="00C61407" w:rsidRDefault="00C61407" w:rsidP="00C61407">
            <w:pPr>
              <w:pStyle w:val="Default"/>
              <w:rPr>
                <w:lang w:val="es-419"/>
              </w:rPr>
            </w:pPr>
            <w:r w:rsidRPr="00C61407">
              <w:rPr>
                <w:lang w:val="es-419"/>
              </w:rPr>
              <w:t>E2</w:t>
            </w:r>
          </w:p>
          <w:p w14:paraId="56DDE300" w14:textId="77777777" w:rsidR="00C61407" w:rsidRPr="00C61407" w:rsidRDefault="00C61407" w:rsidP="00C61407">
            <w:pPr>
              <w:pStyle w:val="Default"/>
              <w:rPr>
                <w:lang w:val="es-419"/>
              </w:rPr>
            </w:pPr>
            <w:r w:rsidRPr="00C61407">
              <w:rPr>
                <w:lang w:val="es-419"/>
              </w:rPr>
              <w:t>V c-a</w:t>
            </w:r>
          </w:p>
        </w:tc>
      </w:tr>
      <w:tr w:rsidR="00C61407" w:rsidRPr="00C61407" w14:paraId="1E5F40E5" w14:textId="77777777" w:rsidTr="00B001F0">
        <w:trPr>
          <w:jc w:val="center"/>
        </w:trPr>
        <w:tc>
          <w:tcPr>
            <w:tcW w:w="895" w:type="dxa"/>
          </w:tcPr>
          <w:p w14:paraId="388B9D66" w14:textId="77777777" w:rsidR="00C61407" w:rsidRPr="00C61407" w:rsidRDefault="00C61407" w:rsidP="00B001F0">
            <w:pPr>
              <w:pStyle w:val="Default"/>
              <w:jc w:val="center"/>
              <w:rPr>
                <w:lang w:val="es-419"/>
              </w:rPr>
            </w:pPr>
            <w:r w:rsidRPr="00C61407">
              <w:rPr>
                <w:lang w:val="es-419"/>
              </w:rPr>
              <w:t>25</w:t>
            </w:r>
          </w:p>
        </w:tc>
        <w:tc>
          <w:tcPr>
            <w:tcW w:w="900" w:type="dxa"/>
          </w:tcPr>
          <w:p w14:paraId="5F222BBE" w14:textId="2C1B0952" w:rsidR="00C61407" w:rsidRPr="00C61407" w:rsidRDefault="00CF3420" w:rsidP="00B001F0">
            <w:pPr>
              <w:pStyle w:val="Default"/>
              <w:jc w:val="center"/>
              <w:rPr>
                <w:lang w:val="es-419"/>
              </w:rPr>
            </w:pPr>
            <w:r>
              <w:rPr>
                <w:lang w:val="es-419"/>
              </w:rPr>
              <w:t>0</w:t>
            </w:r>
          </w:p>
        </w:tc>
        <w:tc>
          <w:tcPr>
            <w:tcW w:w="900" w:type="dxa"/>
          </w:tcPr>
          <w:p w14:paraId="3CF5021F" w14:textId="779AB0BC" w:rsidR="00C61407" w:rsidRPr="00C61407" w:rsidRDefault="00CF3420" w:rsidP="00B001F0">
            <w:pPr>
              <w:pStyle w:val="Default"/>
              <w:jc w:val="center"/>
              <w:rPr>
                <w:lang w:val="es-419"/>
              </w:rPr>
            </w:pPr>
            <w:r>
              <w:rPr>
                <w:lang w:val="es-419"/>
              </w:rPr>
              <w:t>25</w:t>
            </w:r>
          </w:p>
        </w:tc>
      </w:tr>
      <w:tr w:rsidR="00C61407" w:rsidRPr="00C61407" w14:paraId="0DA2E14E" w14:textId="77777777" w:rsidTr="00B001F0">
        <w:trPr>
          <w:jc w:val="center"/>
        </w:trPr>
        <w:tc>
          <w:tcPr>
            <w:tcW w:w="895" w:type="dxa"/>
          </w:tcPr>
          <w:p w14:paraId="47495EAB" w14:textId="77777777" w:rsidR="00C61407" w:rsidRPr="00C61407" w:rsidRDefault="00C61407" w:rsidP="00B001F0">
            <w:pPr>
              <w:pStyle w:val="Default"/>
              <w:jc w:val="center"/>
              <w:rPr>
                <w:lang w:val="es-419"/>
              </w:rPr>
            </w:pPr>
            <w:r w:rsidRPr="00C61407">
              <w:rPr>
                <w:lang w:val="es-419"/>
              </w:rPr>
              <w:t>50</w:t>
            </w:r>
          </w:p>
        </w:tc>
        <w:tc>
          <w:tcPr>
            <w:tcW w:w="900" w:type="dxa"/>
          </w:tcPr>
          <w:p w14:paraId="64C198EA" w14:textId="047B026E" w:rsidR="00C61407" w:rsidRPr="00C61407" w:rsidRDefault="00CF3420" w:rsidP="00B001F0">
            <w:pPr>
              <w:pStyle w:val="Default"/>
              <w:jc w:val="center"/>
              <w:rPr>
                <w:lang w:val="es-419"/>
              </w:rPr>
            </w:pPr>
            <w:r>
              <w:rPr>
                <w:lang w:val="es-419"/>
              </w:rPr>
              <w:t>0</w:t>
            </w:r>
          </w:p>
        </w:tc>
        <w:tc>
          <w:tcPr>
            <w:tcW w:w="900" w:type="dxa"/>
          </w:tcPr>
          <w:p w14:paraId="72143E31" w14:textId="1A535B4C" w:rsidR="00C61407" w:rsidRPr="00C61407" w:rsidRDefault="00CF3420" w:rsidP="00B001F0">
            <w:pPr>
              <w:pStyle w:val="Default"/>
              <w:jc w:val="center"/>
              <w:rPr>
                <w:lang w:val="es-419"/>
              </w:rPr>
            </w:pPr>
            <w:r>
              <w:rPr>
                <w:lang w:val="es-419"/>
              </w:rPr>
              <w:t>50</w:t>
            </w:r>
          </w:p>
        </w:tc>
      </w:tr>
      <w:tr w:rsidR="00C61407" w:rsidRPr="00C61407" w14:paraId="492F48F4" w14:textId="77777777" w:rsidTr="00B001F0">
        <w:trPr>
          <w:jc w:val="center"/>
        </w:trPr>
        <w:tc>
          <w:tcPr>
            <w:tcW w:w="895" w:type="dxa"/>
          </w:tcPr>
          <w:p w14:paraId="3CAA186C" w14:textId="77777777" w:rsidR="00C61407" w:rsidRPr="00C61407" w:rsidRDefault="00C61407" w:rsidP="00B001F0">
            <w:pPr>
              <w:pStyle w:val="Default"/>
              <w:jc w:val="center"/>
              <w:rPr>
                <w:lang w:val="es-419"/>
              </w:rPr>
            </w:pPr>
            <w:r w:rsidRPr="00C61407">
              <w:rPr>
                <w:lang w:val="es-419"/>
              </w:rPr>
              <w:t>75</w:t>
            </w:r>
          </w:p>
        </w:tc>
        <w:tc>
          <w:tcPr>
            <w:tcW w:w="900" w:type="dxa"/>
          </w:tcPr>
          <w:p w14:paraId="6477ABB8" w14:textId="6474E548" w:rsidR="00C61407" w:rsidRPr="00C61407" w:rsidRDefault="00B001F0" w:rsidP="00B001F0">
            <w:pPr>
              <w:pStyle w:val="Default"/>
              <w:jc w:val="center"/>
              <w:rPr>
                <w:lang w:val="es-419"/>
              </w:rPr>
            </w:pPr>
            <w:r>
              <w:rPr>
                <w:lang w:val="es-419"/>
              </w:rPr>
              <w:t>0</w:t>
            </w:r>
          </w:p>
        </w:tc>
        <w:tc>
          <w:tcPr>
            <w:tcW w:w="900" w:type="dxa"/>
          </w:tcPr>
          <w:p w14:paraId="5E038C6E" w14:textId="216D9AB2" w:rsidR="00C61407" w:rsidRPr="00C61407" w:rsidRDefault="00B001F0" w:rsidP="00B001F0">
            <w:pPr>
              <w:pStyle w:val="Default"/>
              <w:jc w:val="center"/>
              <w:rPr>
                <w:lang w:val="es-419"/>
              </w:rPr>
            </w:pPr>
            <w:r>
              <w:rPr>
                <w:lang w:val="es-419"/>
              </w:rPr>
              <w:t>75</w:t>
            </w:r>
          </w:p>
        </w:tc>
      </w:tr>
      <w:tr w:rsidR="00C61407" w:rsidRPr="00C61407" w14:paraId="35296715" w14:textId="77777777" w:rsidTr="00B001F0">
        <w:trPr>
          <w:jc w:val="center"/>
        </w:trPr>
        <w:tc>
          <w:tcPr>
            <w:tcW w:w="895" w:type="dxa"/>
          </w:tcPr>
          <w:p w14:paraId="360E8F2F" w14:textId="77777777" w:rsidR="00C61407" w:rsidRPr="00C61407" w:rsidRDefault="00C61407" w:rsidP="00B001F0">
            <w:pPr>
              <w:pStyle w:val="Default"/>
              <w:jc w:val="center"/>
              <w:rPr>
                <w:lang w:val="es-419"/>
              </w:rPr>
            </w:pPr>
            <w:r w:rsidRPr="00C61407">
              <w:rPr>
                <w:lang w:val="es-419"/>
              </w:rPr>
              <w:t>100</w:t>
            </w:r>
          </w:p>
        </w:tc>
        <w:tc>
          <w:tcPr>
            <w:tcW w:w="900" w:type="dxa"/>
          </w:tcPr>
          <w:p w14:paraId="6797D00B" w14:textId="1B761273" w:rsidR="00C61407" w:rsidRPr="00C61407" w:rsidRDefault="00B001F0" w:rsidP="00B001F0">
            <w:pPr>
              <w:pStyle w:val="Default"/>
              <w:jc w:val="center"/>
              <w:rPr>
                <w:lang w:val="es-419"/>
              </w:rPr>
            </w:pPr>
            <w:r>
              <w:rPr>
                <w:lang w:val="es-419"/>
              </w:rPr>
              <w:t>0</w:t>
            </w:r>
          </w:p>
        </w:tc>
        <w:tc>
          <w:tcPr>
            <w:tcW w:w="900" w:type="dxa"/>
          </w:tcPr>
          <w:p w14:paraId="46152B42" w14:textId="033322E6" w:rsidR="00C61407" w:rsidRPr="00C61407" w:rsidRDefault="00B001F0" w:rsidP="00B001F0">
            <w:pPr>
              <w:pStyle w:val="Default"/>
              <w:jc w:val="center"/>
              <w:rPr>
                <w:lang w:val="es-419"/>
              </w:rPr>
            </w:pPr>
            <w:r>
              <w:rPr>
                <w:lang w:val="es-419"/>
              </w:rPr>
              <w:t>102</w:t>
            </w:r>
          </w:p>
        </w:tc>
      </w:tr>
      <w:tr w:rsidR="00C61407" w:rsidRPr="00C61407" w14:paraId="52246DF4" w14:textId="77777777" w:rsidTr="00B001F0">
        <w:trPr>
          <w:jc w:val="center"/>
        </w:trPr>
        <w:tc>
          <w:tcPr>
            <w:tcW w:w="895" w:type="dxa"/>
          </w:tcPr>
          <w:p w14:paraId="10645DE2" w14:textId="77777777" w:rsidR="00C61407" w:rsidRPr="00C61407" w:rsidRDefault="00C61407" w:rsidP="00B001F0">
            <w:pPr>
              <w:pStyle w:val="Default"/>
              <w:jc w:val="center"/>
              <w:rPr>
                <w:lang w:val="es-419"/>
              </w:rPr>
            </w:pPr>
            <w:r w:rsidRPr="00C61407">
              <w:rPr>
                <w:lang w:val="es-419"/>
              </w:rPr>
              <w:t>125</w:t>
            </w:r>
          </w:p>
        </w:tc>
        <w:tc>
          <w:tcPr>
            <w:tcW w:w="900" w:type="dxa"/>
          </w:tcPr>
          <w:p w14:paraId="757264FD" w14:textId="1BAE7762" w:rsidR="00C61407" w:rsidRPr="00C61407" w:rsidRDefault="00B001F0" w:rsidP="00B001F0">
            <w:pPr>
              <w:pStyle w:val="Default"/>
              <w:jc w:val="center"/>
              <w:rPr>
                <w:lang w:val="es-419"/>
              </w:rPr>
            </w:pPr>
            <w:r>
              <w:rPr>
                <w:lang w:val="es-419"/>
              </w:rPr>
              <w:t>0</w:t>
            </w:r>
          </w:p>
        </w:tc>
        <w:tc>
          <w:tcPr>
            <w:tcW w:w="900" w:type="dxa"/>
          </w:tcPr>
          <w:p w14:paraId="40993F76" w14:textId="75C8BCCF" w:rsidR="00C61407" w:rsidRPr="00C61407" w:rsidRDefault="00B001F0" w:rsidP="00B001F0">
            <w:pPr>
              <w:pStyle w:val="Default"/>
              <w:jc w:val="center"/>
              <w:rPr>
                <w:lang w:val="es-419"/>
              </w:rPr>
            </w:pPr>
            <w:r>
              <w:rPr>
                <w:lang w:val="es-419"/>
              </w:rPr>
              <w:t>127</w:t>
            </w:r>
          </w:p>
        </w:tc>
      </w:tr>
      <w:tr w:rsidR="00C61407" w:rsidRPr="00C61407" w14:paraId="675F4D89" w14:textId="77777777" w:rsidTr="00B001F0">
        <w:trPr>
          <w:jc w:val="center"/>
        </w:trPr>
        <w:tc>
          <w:tcPr>
            <w:tcW w:w="895" w:type="dxa"/>
          </w:tcPr>
          <w:p w14:paraId="5A9B0C8B" w14:textId="77777777" w:rsidR="00C61407" w:rsidRPr="00C61407" w:rsidRDefault="00C61407" w:rsidP="00B001F0">
            <w:pPr>
              <w:pStyle w:val="Default"/>
              <w:jc w:val="center"/>
              <w:rPr>
                <w:lang w:val="es-419"/>
              </w:rPr>
            </w:pPr>
            <w:r w:rsidRPr="00C61407">
              <w:rPr>
                <w:lang w:val="es-419"/>
              </w:rPr>
              <w:t>150</w:t>
            </w:r>
          </w:p>
        </w:tc>
        <w:tc>
          <w:tcPr>
            <w:tcW w:w="900" w:type="dxa"/>
          </w:tcPr>
          <w:p w14:paraId="093D27B6" w14:textId="75E00857" w:rsidR="00C61407" w:rsidRPr="00C61407" w:rsidRDefault="00B001F0" w:rsidP="00B001F0">
            <w:pPr>
              <w:pStyle w:val="Default"/>
              <w:jc w:val="center"/>
              <w:rPr>
                <w:lang w:val="es-419"/>
              </w:rPr>
            </w:pPr>
            <w:r>
              <w:rPr>
                <w:lang w:val="es-419"/>
              </w:rPr>
              <w:t>0.05</w:t>
            </w:r>
          </w:p>
        </w:tc>
        <w:tc>
          <w:tcPr>
            <w:tcW w:w="900" w:type="dxa"/>
          </w:tcPr>
          <w:p w14:paraId="0A292439" w14:textId="07C2F469" w:rsidR="00C61407" w:rsidRPr="00C61407" w:rsidRDefault="00B001F0" w:rsidP="00B001F0">
            <w:pPr>
              <w:pStyle w:val="Default"/>
              <w:jc w:val="center"/>
              <w:rPr>
                <w:lang w:val="es-419"/>
              </w:rPr>
            </w:pPr>
            <w:r>
              <w:rPr>
                <w:lang w:val="es-419"/>
              </w:rPr>
              <w:t>152</w:t>
            </w:r>
          </w:p>
        </w:tc>
      </w:tr>
      <w:tr w:rsidR="00C61407" w:rsidRPr="00C61407" w14:paraId="09A32732" w14:textId="77777777" w:rsidTr="00B001F0">
        <w:trPr>
          <w:jc w:val="center"/>
        </w:trPr>
        <w:tc>
          <w:tcPr>
            <w:tcW w:w="895" w:type="dxa"/>
          </w:tcPr>
          <w:p w14:paraId="4E2E6EC4" w14:textId="77777777" w:rsidR="00C61407" w:rsidRPr="00C61407" w:rsidRDefault="00C61407" w:rsidP="00B001F0">
            <w:pPr>
              <w:pStyle w:val="Default"/>
              <w:jc w:val="center"/>
              <w:rPr>
                <w:lang w:val="es-419"/>
              </w:rPr>
            </w:pPr>
            <w:r w:rsidRPr="00C61407">
              <w:rPr>
                <w:lang w:val="es-419"/>
              </w:rPr>
              <w:t>175</w:t>
            </w:r>
          </w:p>
        </w:tc>
        <w:tc>
          <w:tcPr>
            <w:tcW w:w="900" w:type="dxa"/>
          </w:tcPr>
          <w:p w14:paraId="665C218E" w14:textId="19CA0ABA" w:rsidR="00C61407" w:rsidRPr="00C61407" w:rsidRDefault="00B001F0" w:rsidP="00B001F0">
            <w:pPr>
              <w:pStyle w:val="Default"/>
              <w:jc w:val="center"/>
              <w:rPr>
                <w:lang w:val="es-419"/>
              </w:rPr>
            </w:pPr>
            <w:r>
              <w:rPr>
                <w:lang w:val="es-419"/>
              </w:rPr>
              <w:t>0.12</w:t>
            </w:r>
          </w:p>
        </w:tc>
        <w:tc>
          <w:tcPr>
            <w:tcW w:w="900" w:type="dxa"/>
          </w:tcPr>
          <w:p w14:paraId="778021F2" w14:textId="5AABCE6D" w:rsidR="00C61407" w:rsidRPr="00C61407" w:rsidRDefault="00B001F0" w:rsidP="00B001F0">
            <w:pPr>
              <w:pStyle w:val="Default"/>
              <w:jc w:val="center"/>
              <w:rPr>
                <w:lang w:val="es-419"/>
              </w:rPr>
            </w:pPr>
            <w:r>
              <w:rPr>
                <w:lang w:val="es-419"/>
              </w:rPr>
              <w:t>177</w:t>
            </w:r>
          </w:p>
        </w:tc>
      </w:tr>
      <w:tr w:rsidR="00C61407" w:rsidRPr="00C61407" w14:paraId="3E78C4B8" w14:textId="77777777" w:rsidTr="00B001F0">
        <w:trPr>
          <w:jc w:val="center"/>
        </w:trPr>
        <w:tc>
          <w:tcPr>
            <w:tcW w:w="895" w:type="dxa"/>
          </w:tcPr>
          <w:p w14:paraId="53235A64" w14:textId="77777777" w:rsidR="00C61407" w:rsidRPr="00C61407" w:rsidRDefault="00C61407" w:rsidP="00B001F0">
            <w:pPr>
              <w:pStyle w:val="Default"/>
              <w:jc w:val="center"/>
              <w:rPr>
                <w:lang w:val="es-419"/>
              </w:rPr>
            </w:pPr>
            <w:r w:rsidRPr="00C61407">
              <w:rPr>
                <w:lang w:val="es-419"/>
              </w:rPr>
              <w:t>200</w:t>
            </w:r>
          </w:p>
        </w:tc>
        <w:tc>
          <w:tcPr>
            <w:tcW w:w="900" w:type="dxa"/>
          </w:tcPr>
          <w:p w14:paraId="0E4F9522" w14:textId="3BE5D09E" w:rsidR="00C61407" w:rsidRPr="00C61407" w:rsidRDefault="00B001F0" w:rsidP="00B001F0">
            <w:pPr>
              <w:pStyle w:val="Default"/>
              <w:jc w:val="center"/>
              <w:rPr>
                <w:lang w:val="es-419"/>
              </w:rPr>
            </w:pPr>
            <w:r>
              <w:rPr>
                <w:lang w:val="es-419"/>
              </w:rPr>
              <w:t>0</w:t>
            </w:r>
            <w:r w:rsidR="000367F5">
              <w:rPr>
                <w:lang w:val="es-419"/>
              </w:rPr>
              <w:t>.</w:t>
            </w:r>
            <w:r>
              <w:rPr>
                <w:lang w:val="es-419"/>
              </w:rPr>
              <w:t>22</w:t>
            </w:r>
          </w:p>
        </w:tc>
        <w:tc>
          <w:tcPr>
            <w:tcW w:w="900" w:type="dxa"/>
          </w:tcPr>
          <w:p w14:paraId="1E18F4EC" w14:textId="4ADE465F" w:rsidR="00C61407" w:rsidRPr="00C61407" w:rsidRDefault="00B001F0" w:rsidP="00B001F0">
            <w:pPr>
              <w:pStyle w:val="Default"/>
              <w:jc w:val="center"/>
              <w:rPr>
                <w:lang w:val="es-419"/>
              </w:rPr>
            </w:pPr>
            <w:r>
              <w:rPr>
                <w:lang w:val="es-419"/>
              </w:rPr>
              <w:t>205</w:t>
            </w:r>
          </w:p>
        </w:tc>
      </w:tr>
    </w:tbl>
    <w:p w14:paraId="5E3A1F4E" w14:textId="77777777" w:rsidR="006630A7" w:rsidRPr="006630A7" w:rsidRDefault="006630A7" w:rsidP="006630A7">
      <w:pPr>
        <w:pStyle w:val="Default"/>
      </w:pPr>
    </w:p>
    <w:p w14:paraId="4E0226FE" w14:textId="37A8825B" w:rsidR="00AA5FFA" w:rsidRDefault="00C61407" w:rsidP="00C61407">
      <w:pPr>
        <w:pStyle w:val="Default"/>
      </w:pPr>
      <w:r w:rsidRPr="00C61407">
        <w:t>10. a) Marque los valores de corriente anotados en la gráfica de la figura 39-5. Luego trace una curva continua que pase por todos los puntos marcados.</w:t>
      </w:r>
    </w:p>
    <w:p w14:paraId="569DA42A" w14:textId="1D6A6290" w:rsidR="007F1CAE" w:rsidRDefault="007F1CAE" w:rsidP="00C61407">
      <w:pPr>
        <w:pStyle w:val="Default"/>
      </w:pPr>
    </w:p>
    <w:p w14:paraId="1553F114" w14:textId="0A224468" w:rsidR="007F1CAE" w:rsidRPr="00FC507A" w:rsidRDefault="00632CAC" w:rsidP="00C61407">
      <w:pPr>
        <w:pStyle w:val="Default"/>
      </w:pPr>
      <w:r>
        <w:rPr>
          <w:noProof/>
        </w:rPr>
        <w:drawing>
          <wp:inline distT="0" distB="0" distL="0" distR="0" wp14:anchorId="53750D36" wp14:editId="172F2F4F">
            <wp:extent cx="2583180" cy="1874520"/>
            <wp:effectExtent l="0" t="0" r="7620" b="11430"/>
            <wp:docPr id="7" name="Gráfico 7">
              <a:extLst xmlns:a="http://schemas.openxmlformats.org/drawingml/2006/main">
                <a:ext uri="{FF2B5EF4-FFF2-40B4-BE49-F238E27FC236}">
                  <a16:creationId xmlns:a16="http://schemas.microsoft.com/office/drawing/2014/main" id="{3A497AD5-A384-4AC7-BDBF-55FAF58AF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5FA6EE32" wp14:editId="1FD8C136">
            <wp:extent cx="2804160" cy="1874520"/>
            <wp:effectExtent l="0" t="0" r="15240" b="11430"/>
            <wp:docPr id="8" name="Gráfico 8">
              <a:extLst xmlns:a="http://schemas.openxmlformats.org/drawingml/2006/main">
                <a:ext uri="{FF2B5EF4-FFF2-40B4-BE49-F238E27FC236}">
                  <a16:creationId xmlns:a16="http://schemas.microsoft.com/office/drawing/2014/main" id="{28DCF8B0-8449-4E36-8924-3C7917BED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7FAFD0" w14:textId="21BFB585" w:rsidR="00AA5FFA" w:rsidRDefault="00AA5FFA" w:rsidP="00C61407">
      <w:pPr>
        <w:pStyle w:val="Default"/>
      </w:pPr>
    </w:p>
    <w:p w14:paraId="35FE6D91" w14:textId="687A25AF" w:rsidR="00632CAC" w:rsidRDefault="00C61407" w:rsidP="00C61407">
      <w:pPr>
        <w:pStyle w:val="Default"/>
      </w:pPr>
      <w:r>
        <w:t>b) Observe que la corriente de magnetización aumenta rápidamente después de alcanzar cierto voltaje de entrada.</w:t>
      </w:r>
    </w:p>
    <w:p w14:paraId="5B26543A" w14:textId="77777777" w:rsidR="00632CAC" w:rsidRDefault="00632CAC" w:rsidP="00C61407">
      <w:pPr>
        <w:pStyle w:val="Default"/>
      </w:pPr>
    </w:p>
    <w:p w14:paraId="33BE45D0" w14:textId="77777777" w:rsidR="00C61407" w:rsidRDefault="00C61407" w:rsidP="00C61407">
      <w:pPr>
        <w:pStyle w:val="Default"/>
      </w:pPr>
      <w:r>
        <w:t>c) ¿Ha variado la relación de voltaje entre los dos devanados debido a la saturación del núcleo?</w:t>
      </w:r>
    </w:p>
    <w:p w14:paraId="52A36B1C" w14:textId="3104AB01" w:rsidR="00C61407" w:rsidRDefault="00C61407" w:rsidP="00C61407">
      <w:pPr>
        <w:pStyle w:val="Default"/>
      </w:pPr>
      <w:r>
        <w:t>Explique por qué.</w:t>
      </w:r>
    </w:p>
    <w:p w14:paraId="1099FA19" w14:textId="2CD43656" w:rsidR="00632CAC" w:rsidRDefault="00632CAC" w:rsidP="00C61407">
      <w:pPr>
        <w:pStyle w:val="Default"/>
      </w:pPr>
    </w:p>
    <w:p w14:paraId="4DBE8C17" w14:textId="77777777" w:rsidR="00632CAC" w:rsidRDefault="00632CAC" w:rsidP="00C61407">
      <w:pPr>
        <w:pStyle w:val="Default"/>
      </w:pPr>
      <w:r>
        <w:t>Al aumentar el voltaje del devanado hasta cierto punto, produce que se sature magnéticamente el núcleo ferromagnético, produciendo de esta forma que la corriente que fluye a través del núcleo que en pruebas anteriores era prácticamente nula, se incremente rápidamente. Esto ocurre cuando se supera la capacidad magnética del material magnetizable, en este caso el devanado.</w:t>
      </w:r>
    </w:p>
    <w:p w14:paraId="062EC420" w14:textId="77777777" w:rsidR="00632CAC" w:rsidRDefault="00632CAC" w:rsidP="00C61407">
      <w:pPr>
        <w:pStyle w:val="Default"/>
      </w:pPr>
    </w:p>
    <w:p w14:paraId="79476FDC" w14:textId="125096F6" w:rsidR="006729C3" w:rsidRDefault="006729C3" w:rsidP="006729C3">
      <w:pPr>
        <w:pStyle w:val="Default"/>
        <w:jc w:val="center"/>
      </w:pPr>
      <w:r>
        <w:t>Prueba de conocimientos</w:t>
      </w:r>
    </w:p>
    <w:p w14:paraId="23B74D71" w14:textId="77777777" w:rsidR="006729C3" w:rsidRDefault="006729C3" w:rsidP="00C61407">
      <w:pPr>
        <w:pStyle w:val="Default"/>
      </w:pPr>
    </w:p>
    <w:p w14:paraId="7061F467" w14:textId="2882CE21" w:rsidR="006729C3" w:rsidRDefault="006729C3" w:rsidP="006729C3">
      <w:pPr>
        <w:pStyle w:val="Default"/>
        <w:numPr>
          <w:ilvl w:val="0"/>
          <w:numId w:val="5"/>
        </w:numPr>
      </w:pPr>
      <w:r>
        <w:t xml:space="preserve">Si la corriente de corto circuito que pasa por el devanado del secundario 9 - 6 fuera de 1 ampere de C. A., ¿Cuál sería la corriente que pasaría por el devanado primario 1 – 2? </w:t>
      </w:r>
    </w:p>
    <w:p w14:paraId="3D2A9FE1" w14:textId="77777777" w:rsidR="006729C3" w:rsidRDefault="006729C3" w:rsidP="006729C3">
      <w:pPr>
        <w:pStyle w:val="Default"/>
        <w:ind w:left="420"/>
      </w:pPr>
    </w:p>
    <w:p w14:paraId="78E9F7AB" w14:textId="53AA1402" w:rsidR="006729C3" w:rsidRDefault="006729C3" w:rsidP="006729C3">
      <w:pPr>
        <w:pStyle w:val="Default"/>
        <w:numPr>
          <w:ilvl w:val="0"/>
          <w:numId w:val="6"/>
        </w:numPr>
      </w:pPr>
      <w:r>
        <w:lastRenderedPageBreak/>
        <w:t xml:space="preserve">La relación de transformación de estos devanados es de 1 y con la ecuación de transformación </w:t>
      </w:r>
      <w:r>
        <w:rPr>
          <w:rFonts w:ascii="Cambria Math" w:hAnsi="Cambria Math" w:cs="Cambria Math"/>
        </w:rPr>
        <w:t>𝑉</w:t>
      </w:r>
      <w:r>
        <w:t>1⁄</w:t>
      </w:r>
      <w:r>
        <w:rPr>
          <w:rFonts w:ascii="Cambria Math" w:hAnsi="Cambria Math" w:cs="Cambria Math"/>
        </w:rPr>
        <w:t>𝑉</w:t>
      </w:r>
      <w:r>
        <w:t xml:space="preserve">2 = </w:t>
      </w:r>
      <w:r>
        <w:rPr>
          <w:rFonts w:ascii="Cambria Math" w:hAnsi="Cambria Math" w:cs="Cambria Math"/>
        </w:rPr>
        <w:t>𝐼</w:t>
      </w:r>
      <w:r>
        <w:t>2 ⁄</w:t>
      </w:r>
      <w:r>
        <w:rPr>
          <w:rFonts w:ascii="Cambria Math" w:hAnsi="Cambria Math" w:cs="Cambria Math"/>
        </w:rPr>
        <w:t>𝐼</w:t>
      </w:r>
      <w:r>
        <w:t>1 = 1, sustituimos en la formula y nos quedaría:</w:t>
      </w:r>
    </w:p>
    <w:p w14:paraId="42CF5CD2" w14:textId="77777777" w:rsidR="006729C3" w:rsidRDefault="006729C3" w:rsidP="006729C3">
      <w:pPr>
        <w:pStyle w:val="Default"/>
        <w:jc w:val="center"/>
      </w:pPr>
      <w:r>
        <w:t>I2/I1=1</w:t>
      </w:r>
    </w:p>
    <w:p w14:paraId="2828CE50" w14:textId="77777777" w:rsidR="006729C3" w:rsidRDefault="006729C3" w:rsidP="006729C3">
      <w:pPr>
        <w:pStyle w:val="Default"/>
        <w:jc w:val="center"/>
      </w:pPr>
      <w:r>
        <w:t>I1=1A</w:t>
      </w:r>
    </w:p>
    <w:p w14:paraId="407FADBA" w14:textId="77777777" w:rsidR="006729C3" w:rsidRDefault="006729C3" w:rsidP="006729C3">
      <w:pPr>
        <w:pStyle w:val="Default"/>
        <w:jc w:val="center"/>
      </w:pPr>
    </w:p>
    <w:p w14:paraId="7D388A2A" w14:textId="2A405956" w:rsidR="006729C3" w:rsidRDefault="006729C3" w:rsidP="006729C3">
      <w:pPr>
        <w:pStyle w:val="Default"/>
        <w:numPr>
          <w:ilvl w:val="0"/>
          <w:numId w:val="5"/>
        </w:numPr>
      </w:pPr>
      <w:r>
        <w:t xml:space="preserve">Si se pone en corto circuito el devanado secundario 7 – 8 y el devanado primario 5 – 6 toma una corriente de 0.5 amperes. </w:t>
      </w:r>
    </w:p>
    <w:p w14:paraId="01AFEFC5" w14:textId="77777777" w:rsidR="006729C3" w:rsidRDefault="006729C3" w:rsidP="006729C3">
      <w:pPr>
        <w:pStyle w:val="Default"/>
        <w:ind w:left="420"/>
      </w:pPr>
    </w:p>
    <w:p w14:paraId="7D19660A" w14:textId="25543070" w:rsidR="006729C3" w:rsidRDefault="006729C3" w:rsidP="006729C3">
      <w:pPr>
        <w:pStyle w:val="Default"/>
        <w:numPr>
          <w:ilvl w:val="0"/>
          <w:numId w:val="7"/>
        </w:numPr>
      </w:pPr>
      <w:r>
        <w:t xml:space="preserve">Calcule la corriente de corto circuito que pasa por el devanado 7 a 8 </w:t>
      </w:r>
    </w:p>
    <w:p w14:paraId="526C8657" w14:textId="77777777" w:rsidR="006729C3" w:rsidRDefault="006729C3" w:rsidP="006729C3">
      <w:pPr>
        <w:pStyle w:val="Default"/>
      </w:pPr>
      <w:r>
        <w:tab/>
        <w:t>Con la ecuación del transformador podemos decir que:</w:t>
      </w:r>
    </w:p>
    <w:p w14:paraId="286AA96C" w14:textId="77777777" w:rsidR="006729C3" w:rsidRDefault="006729C3" w:rsidP="006729C3">
      <w:pPr>
        <w:pStyle w:val="Default"/>
        <w:jc w:val="center"/>
      </w:pPr>
      <w:r>
        <w:t>V1/V2=120/76=1.58</w:t>
      </w:r>
    </w:p>
    <w:p w14:paraId="1EF26AB4" w14:textId="77777777" w:rsidR="006729C3" w:rsidRDefault="006729C3" w:rsidP="006729C3">
      <w:pPr>
        <w:pStyle w:val="Default"/>
      </w:pPr>
      <w:r>
        <w:t>Entonces obtenemos la corriente:</w:t>
      </w:r>
    </w:p>
    <w:p w14:paraId="54F44665" w14:textId="77777777" w:rsidR="006729C3" w:rsidRDefault="006729C3" w:rsidP="006729C3">
      <w:pPr>
        <w:pStyle w:val="Default"/>
      </w:pPr>
    </w:p>
    <w:p w14:paraId="3A3D63B6" w14:textId="77777777" w:rsidR="006729C3" w:rsidRDefault="006729C3" w:rsidP="006729C3">
      <w:pPr>
        <w:pStyle w:val="Default"/>
        <w:jc w:val="center"/>
      </w:pPr>
      <w:r>
        <w:t>I2=1.58*0.5A=0.79A</w:t>
      </w:r>
    </w:p>
    <w:p w14:paraId="602720D8" w14:textId="77777777" w:rsidR="006729C3" w:rsidRDefault="006729C3" w:rsidP="006729C3">
      <w:pPr>
        <w:pStyle w:val="Default"/>
      </w:pPr>
    </w:p>
    <w:p w14:paraId="5823F59B" w14:textId="6E81A89D" w:rsidR="006729C3" w:rsidRDefault="006729C3" w:rsidP="006729C3">
      <w:pPr>
        <w:pStyle w:val="Default"/>
        <w:numPr>
          <w:ilvl w:val="0"/>
          <w:numId w:val="7"/>
        </w:numPr>
      </w:pPr>
      <w:r>
        <w:t xml:space="preserve">¿Por qué las pruebas de corto circuito deben realizarse con la mayor rapidez posible? </w:t>
      </w:r>
    </w:p>
    <w:p w14:paraId="7F2E8B56" w14:textId="77777777" w:rsidR="00A52397" w:rsidRDefault="00A52397" w:rsidP="00A52397">
      <w:pPr>
        <w:pStyle w:val="Default"/>
        <w:ind w:left="1065"/>
      </w:pPr>
    </w:p>
    <w:p w14:paraId="76920DCD" w14:textId="77777777" w:rsidR="006729C3" w:rsidRDefault="006729C3" w:rsidP="006729C3">
      <w:pPr>
        <w:pStyle w:val="Default"/>
      </w:pPr>
      <w:r>
        <w:tab/>
        <w:t>Porque si ponemos en corto circuito el transformador se podría dañar.</w:t>
      </w:r>
    </w:p>
    <w:p w14:paraId="5C287126" w14:textId="77777777" w:rsidR="006729C3" w:rsidRDefault="006729C3" w:rsidP="006729C3">
      <w:pPr>
        <w:pStyle w:val="Default"/>
      </w:pPr>
    </w:p>
    <w:p w14:paraId="1689AC6D" w14:textId="4CCB31BF" w:rsidR="006729C3" w:rsidRDefault="006729C3" w:rsidP="006729C3">
      <w:pPr>
        <w:pStyle w:val="Default"/>
        <w:numPr>
          <w:ilvl w:val="0"/>
          <w:numId w:val="5"/>
        </w:numPr>
      </w:pPr>
      <w:r>
        <w:t xml:space="preserve">Si se aplica 120V CA al devanado 3 a 4, indique los voltajes que se tendrán en: </w:t>
      </w:r>
    </w:p>
    <w:p w14:paraId="3AA8A179" w14:textId="77777777" w:rsidR="006729C3" w:rsidRDefault="006729C3" w:rsidP="006729C3">
      <w:pPr>
        <w:pStyle w:val="Default"/>
      </w:pPr>
    </w:p>
    <w:p w14:paraId="72476A8F" w14:textId="77777777" w:rsidR="006729C3" w:rsidRDefault="006729C3" w:rsidP="006729C3">
      <w:pPr>
        <w:pStyle w:val="Default"/>
      </w:pPr>
      <w:r>
        <w:tab/>
        <w:t xml:space="preserve">devanado 1 a 2= 70.6V </w:t>
      </w:r>
    </w:p>
    <w:p w14:paraId="38CFD45B" w14:textId="77777777" w:rsidR="006729C3" w:rsidRDefault="006729C3" w:rsidP="006729C3">
      <w:pPr>
        <w:pStyle w:val="Default"/>
      </w:pPr>
      <w:r>
        <w:tab/>
        <w:t xml:space="preserve">devanado 5 a 9= 35.3 V </w:t>
      </w:r>
    </w:p>
    <w:p w14:paraId="181269D3" w14:textId="77777777" w:rsidR="006729C3" w:rsidRDefault="006729C3" w:rsidP="006729C3">
      <w:pPr>
        <w:pStyle w:val="Default"/>
      </w:pPr>
      <w:r>
        <w:tab/>
        <w:t xml:space="preserve">devanado 7 a 8= 44.7 V </w:t>
      </w:r>
    </w:p>
    <w:p w14:paraId="15727110" w14:textId="77777777" w:rsidR="006729C3" w:rsidRDefault="006729C3" w:rsidP="006729C3">
      <w:pPr>
        <w:pStyle w:val="Default"/>
      </w:pPr>
      <w:r>
        <w:tab/>
        <w:t xml:space="preserve">devanado 5 a 6= 70.6V </w:t>
      </w:r>
    </w:p>
    <w:p w14:paraId="64354294" w14:textId="62682922" w:rsidR="00632CAC" w:rsidRPr="00FC507A" w:rsidRDefault="00632CAC" w:rsidP="00C61407">
      <w:pPr>
        <w:pStyle w:val="Default"/>
      </w:pPr>
    </w:p>
    <w:p w14:paraId="29297DEC" w14:textId="12BF2F61" w:rsidR="00C56E1C" w:rsidRDefault="00C56E1C" w:rsidP="00C56E1C">
      <w:pPr>
        <w:pStyle w:val="Default"/>
        <w:numPr>
          <w:ilvl w:val="0"/>
          <w:numId w:val="5"/>
        </w:numPr>
      </w:pPr>
      <w:r>
        <w:t xml:space="preserve"> ¿Cuál de los devanados del procedimiento 7 disipa más calor?</w:t>
      </w:r>
    </w:p>
    <w:p w14:paraId="4B8954A9" w14:textId="77777777" w:rsidR="00A52397" w:rsidRDefault="00A52397" w:rsidP="00A52397">
      <w:pPr>
        <w:pStyle w:val="Default"/>
        <w:ind w:left="420"/>
      </w:pPr>
    </w:p>
    <w:p w14:paraId="5A7186D2" w14:textId="77777777" w:rsidR="00C56E1C" w:rsidRDefault="00C56E1C" w:rsidP="00C56E1C">
      <w:pPr>
        <w:pStyle w:val="Default"/>
      </w:pPr>
      <w:r>
        <w:t>Ambos devanados disipan el mismo calor, dado que los devanados 1 a 2 y 5 a 6 tienen los mismos números de espiras y la misma corriente.</w:t>
      </w:r>
    </w:p>
    <w:p w14:paraId="5E79E176" w14:textId="77777777" w:rsidR="00C56E1C" w:rsidRDefault="00C56E1C" w:rsidP="00C56E1C">
      <w:pPr>
        <w:pStyle w:val="Default"/>
      </w:pPr>
      <w:r>
        <w:t xml:space="preserve"> </w:t>
      </w:r>
    </w:p>
    <w:p w14:paraId="54CF56DD" w14:textId="0F9A4504" w:rsidR="00C56E1C" w:rsidRDefault="00C56E1C" w:rsidP="00C56E1C">
      <w:pPr>
        <w:pStyle w:val="Default"/>
        <w:numPr>
          <w:ilvl w:val="0"/>
          <w:numId w:val="5"/>
        </w:numPr>
      </w:pPr>
      <w:r>
        <w:t>Sí se aplicará un voltaje de 120Vac al devanado 1 a 2 con el devanado 5 a 6 en cortocircuito:</w:t>
      </w:r>
    </w:p>
    <w:p w14:paraId="2C56742F" w14:textId="77777777" w:rsidR="00C56E1C" w:rsidRDefault="00C56E1C" w:rsidP="00C56E1C">
      <w:pPr>
        <w:pStyle w:val="Default"/>
        <w:ind w:left="420"/>
      </w:pPr>
    </w:p>
    <w:p w14:paraId="4459DB80" w14:textId="0AC7F51F" w:rsidR="00C56E1C" w:rsidRDefault="00C56E1C" w:rsidP="00C56E1C">
      <w:pPr>
        <w:pStyle w:val="Default"/>
        <w:numPr>
          <w:ilvl w:val="0"/>
          <w:numId w:val="8"/>
        </w:numPr>
      </w:pPr>
      <w:r>
        <w:t xml:space="preserve"> ¿Cuál sería la corriente de cada devanado?</w:t>
      </w:r>
    </w:p>
    <w:p w14:paraId="34135D7C" w14:textId="77777777" w:rsidR="00C56E1C" w:rsidRDefault="00C56E1C" w:rsidP="00C56E1C">
      <w:pPr>
        <w:pStyle w:val="Default"/>
        <w:ind w:left="780"/>
      </w:pPr>
    </w:p>
    <w:p w14:paraId="4646A773" w14:textId="77777777" w:rsidR="00C56E1C" w:rsidRDefault="00C56E1C" w:rsidP="00C56E1C">
      <w:pPr>
        <w:pStyle w:val="Default"/>
        <w:jc w:val="center"/>
      </w:pPr>
      <w:r>
        <w:t>I1=0.410Aca      E1=5V</w:t>
      </w:r>
    </w:p>
    <w:p w14:paraId="1F92BA79" w14:textId="77777777" w:rsidR="00C56E1C" w:rsidRDefault="00C56E1C" w:rsidP="00C56E1C">
      <w:pPr>
        <w:pStyle w:val="Default"/>
        <w:jc w:val="center"/>
      </w:pPr>
      <w:r>
        <w:t>I2=?                     E2=120V</w:t>
      </w:r>
    </w:p>
    <w:p w14:paraId="5B0889AC" w14:textId="0BB3FEBA" w:rsidR="00C56E1C" w:rsidRDefault="00C56E1C" w:rsidP="00C56E1C">
      <w:pPr>
        <w:pStyle w:val="Default"/>
        <w:jc w:val="center"/>
      </w:pPr>
      <w:r>
        <w:t>I2=9.84A</w:t>
      </w:r>
    </w:p>
    <w:p w14:paraId="133FDC45" w14:textId="77777777" w:rsidR="00C56E1C" w:rsidRDefault="00C56E1C" w:rsidP="00C56E1C">
      <w:pPr>
        <w:pStyle w:val="Default"/>
        <w:jc w:val="center"/>
      </w:pPr>
    </w:p>
    <w:p w14:paraId="7EC72BC6" w14:textId="14C05B0E" w:rsidR="001531D8" w:rsidRDefault="00C56E1C" w:rsidP="00F52C43">
      <w:pPr>
        <w:pStyle w:val="Default"/>
        <w:ind w:left="1128"/>
      </w:pPr>
      <w:r>
        <w:t>Van a tener la misma corriente (9.84A) ya que tienen una relación 1:1 entre</w:t>
      </w:r>
      <w:r w:rsidR="00F52C43">
        <w:t xml:space="preserve"> </w:t>
      </w:r>
      <w:r>
        <w:t>ambos devanados.</w:t>
      </w:r>
    </w:p>
    <w:p w14:paraId="028D4427" w14:textId="007C4CE9" w:rsidR="00C56E1C" w:rsidRDefault="00C56E1C" w:rsidP="00C56E1C">
      <w:pPr>
        <w:pStyle w:val="Default"/>
      </w:pPr>
    </w:p>
    <w:p w14:paraId="0D3D194A" w14:textId="3A35FB4C" w:rsidR="00C56E1C" w:rsidRDefault="00C56E1C" w:rsidP="00C56E1C">
      <w:pPr>
        <w:pStyle w:val="Default"/>
        <w:numPr>
          <w:ilvl w:val="0"/>
          <w:numId w:val="8"/>
        </w:numPr>
      </w:pPr>
      <w:r>
        <w:t>¿Cuántas veces es mayor esta corriente que su valor normal?</w:t>
      </w:r>
    </w:p>
    <w:p w14:paraId="4EE6182E" w14:textId="77777777" w:rsidR="00C56E1C" w:rsidRDefault="00C56E1C" w:rsidP="00C56E1C">
      <w:pPr>
        <w:pStyle w:val="Default"/>
        <w:ind w:left="1065"/>
      </w:pPr>
    </w:p>
    <w:p w14:paraId="7BFFEB15" w14:textId="77777777" w:rsidR="00C56E1C" w:rsidRDefault="00C56E1C" w:rsidP="00C56E1C">
      <w:pPr>
        <w:pStyle w:val="Default"/>
        <w:ind w:left="357" w:firstLine="708"/>
      </w:pPr>
      <w:r>
        <w:t>Es 24 veces mayor que la normal.</w:t>
      </w:r>
    </w:p>
    <w:p w14:paraId="23EA79DB" w14:textId="77777777" w:rsidR="00C56E1C" w:rsidRDefault="00C56E1C" w:rsidP="00C56E1C">
      <w:pPr>
        <w:pStyle w:val="Default"/>
      </w:pPr>
    </w:p>
    <w:p w14:paraId="7551941B" w14:textId="7EAE91E7" w:rsidR="00C56E1C" w:rsidRDefault="00C56E1C" w:rsidP="00C56E1C">
      <w:pPr>
        <w:pStyle w:val="Default"/>
        <w:numPr>
          <w:ilvl w:val="0"/>
          <w:numId w:val="8"/>
        </w:numPr>
      </w:pPr>
      <w:r>
        <w:t>¿Cuántas veces es mayor el calor generado en los devanados en estas condiciones, que en condiciones normales?</w:t>
      </w:r>
    </w:p>
    <w:p w14:paraId="7DA00361" w14:textId="77777777" w:rsidR="00C56E1C" w:rsidRDefault="00C56E1C" w:rsidP="00C56E1C">
      <w:pPr>
        <w:pStyle w:val="Default"/>
        <w:ind w:left="1065"/>
      </w:pPr>
    </w:p>
    <w:p w14:paraId="3B9F37BA" w14:textId="40744E6F" w:rsidR="00C56E1C" w:rsidRDefault="00C56E1C" w:rsidP="00C56E1C">
      <w:pPr>
        <w:pStyle w:val="Default"/>
        <w:ind w:left="1065"/>
      </w:pPr>
      <w:r>
        <w:t>Un calor aproximadamente 500 veces mayor tomando en cuenta la potencia que generaría.</w:t>
      </w:r>
    </w:p>
    <w:p w14:paraId="2C03B792" w14:textId="25A61DFA" w:rsidR="00925996" w:rsidRPr="00FC507A" w:rsidRDefault="00925996" w:rsidP="003502D5">
      <w:pPr>
        <w:rPr>
          <w:rFonts w:ascii="Times New Roman" w:hAnsi="Times New Roman" w:cs="Times New Roman"/>
          <w:color w:val="000000"/>
          <w:sz w:val="24"/>
          <w:szCs w:val="24"/>
        </w:rPr>
      </w:pPr>
    </w:p>
    <w:p w14:paraId="70D8D3AA" w14:textId="493D046A" w:rsidR="00925996" w:rsidRDefault="00925996" w:rsidP="003502D5"/>
    <w:p w14:paraId="07FFC568" w14:textId="7E862AE6" w:rsidR="00A52397" w:rsidRDefault="00A52397" w:rsidP="003502D5"/>
    <w:p w14:paraId="7C28B76E" w14:textId="4111FD28" w:rsidR="00DA1C14" w:rsidRDefault="00DA1C14" w:rsidP="003502D5"/>
    <w:p w14:paraId="6A29CDA8" w14:textId="60C395F9" w:rsidR="00DA1C14" w:rsidRDefault="00DA1C14" w:rsidP="003502D5"/>
    <w:p w14:paraId="4A5D5988" w14:textId="7A409BB5" w:rsidR="00DA1C14" w:rsidRDefault="00DA1C14" w:rsidP="003502D5"/>
    <w:p w14:paraId="1BA25EC6" w14:textId="3F1A9AAF" w:rsidR="00DA1C14" w:rsidRDefault="00DA1C14" w:rsidP="003502D5"/>
    <w:p w14:paraId="7AAD13B9" w14:textId="5CDA8C7A" w:rsidR="00DA1C14" w:rsidRDefault="00DA1C14" w:rsidP="003502D5"/>
    <w:p w14:paraId="474C104B" w14:textId="4C19DD45" w:rsidR="00DA1C14" w:rsidRDefault="00DA1C14" w:rsidP="003502D5"/>
    <w:p w14:paraId="174A799C" w14:textId="1F280B79" w:rsidR="00DA1C14" w:rsidRDefault="00DA1C14" w:rsidP="003502D5"/>
    <w:p w14:paraId="5E4CE477" w14:textId="46E59C52" w:rsidR="00DA1C14" w:rsidRDefault="00DA1C14" w:rsidP="003502D5"/>
    <w:p w14:paraId="71AACFA0" w14:textId="4AD44403" w:rsidR="00DA1C14" w:rsidRDefault="00DA1C14" w:rsidP="003502D5"/>
    <w:p w14:paraId="4C420CC4" w14:textId="1CF0A7B4" w:rsidR="00684F61" w:rsidRDefault="00684F61" w:rsidP="003502D5"/>
    <w:p w14:paraId="575E5877" w14:textId="5974B049" w:rsidR="00684F61" w:rsidRDefault="00684F61" w:rsidP="003502D5"/>
    <w:p w14:paraId="6C9BBF4D" w14:textId="2E06E48F" w:rsidR="00684F61" w:rsidRDefault="00684F61" w:rsidP="003502D5"/>
    <w:p w14:paraId="597B17E4" w14:textId="62506CC7" w:rsidR="00684F61" w:rsidRDefault="00684F61" w:rsidP="003502D5"/>
    <w:p w14:paraId="4269FE29" w14:textId="77484C00" w:rsidR="00684F61" w:rsidRDefault="00684F61" w:rsidP="003502D5"/>
    <w:p w14:paraId="2B98856D" w14:textId="15436FF5" w:rsidR="00684F61" w:rsidRDefault="00684F61" w:rsidP="003502D5"/>
    <w:p w14:paraId="572AB6CF" w14:textId="1CB414DE" w:rsidR="00684F61" w:rsidRDefault="00684F61" w:rsidP="003502D5"/>
    <w:p w14:paraId="4391512E" w14:textId="38E424F5" w:rsidR="00684F61" w:rsidRDefault="00684F61" w:rsidP="003502D5"/>
    <w:p w14:paraId="236A9D47" w14:textId="77777777" w:rsidR="00684F61" w:rsidRDefault="00684F61" w:rsidP="003502D5"/>
    <w:p w14:paraId="3E5A6F6F" w14:textId="2E71D17D" w:rsidR="00DA1C14" w:rsidRDefault="00DA1C14" w:rsidP="003502D5"/>
    <w:p w14:paraId="5F7E6BEB" w14:textId="0FFF0977" w:rsidR="00DA1C14" w:rsidRDefault="00DA1C14" w:rsidP="003502D5"/>
    <w:p w14:paraId="461ACDB5" w14:textId="0D526A6E" w:rsidR="00DA1C14" w:rsidRDefault="00DA1C14" w:rsidP="003502D5"/>
    <w:p w14:paraId="2DC9B0FD" w14:textId="77777777" w:rsidR="00DA1C14" w:rsidRDefault="00DA1C14" w:rsidP="003502D5"/>
    <w:p w14:paraId="4141A772" w14:textId="5B9F0509" w:rsidR="00A52397" w:rsidRPr="00C8194F" w:rsidRDefault="00A52397" w:rsidP="00A52397">
      <w:pPr>
        <w:pStyle w:val="Default"/>
        <w:jc w:val="center"/>
        <w:rPr>
          <w:b/>
          <w:bCs/>
        </w:rPr>
      </w:pPr>
      <w:r w:rsidRPr="00C8194F">
        <w:rPr>
          <w:b/>
          <w:bCs/>
        </w:rPr>
        <w:lastRenderedPageBreak/>
        <w:t>Conclusiones</w:t>
      </w:r>
    </w:p>
    <w:p w14:paraId="7E911257" w14:textId="1E799F46" w:rsidR="00A52397" w:rsidRDefault="00A52397" w:rsidP="00A52397">
      <w:pPr>
        <w:pStyle w:val="Default"/>
        <w:jc w:val="center"/>
      </w:pPr>
    </w:p>
    <w:p w14:paraId="68AAD9DD" w14:textId="77777777" w:rsidR="00CB00BF" w:rsidRDefault="00A52397" w:rsidP="00A52397">
      <w:pPr>
        <w:pStyle w:val="Default"/>
      </w:pPr>
      <w:r>
        <w:t xml:space="preserve">En esta experiencia de laboratorio se comprobaron los conceptos aprendidos en clases sobre el funcionamiento de transformadores. Se determinaron las limitaciones físicas del uso de estos dispositivos, su área de funcionamiento dependiendo de la saturación del flujo magnético dentro del devanado de un motor o generador. </w:t>
      </w:r>
      <w:r w:rsidR="00CB00BF">
        <w:t>Se exploraron los posibles causantes de error para este tipo de mediciones, principalmente las fallas por imprecisión en los equipos de medición y alimentación exacta.</w:t>
      </w:r>
    </w:p>
    <w:p w14:paraId="0694A34A" w14:textId="77777777" w:rsidR="00CB00BF" w:rsidRDefault="00CB00BF" w:rsidP="00A52397">
      <w:pPr>
        <w:pStyle w:val="Default"/>
      </w:pPr>
    </w:p>
    <w:p w14:paraId="3AE00A16" w14:textId="4D0BBD41" w:rsidR="00A52397" w:rsidRDefault="00CB00BF" w:rsidP="00A52397">
      <w:pPr>
        <w:pStyle w:val="Default"/>
      </w:pPr>
      <w:r>
        <w:t xml:space="preserve">Los materiales ferromagnéticos son capaces de transmitir un flujo magnético a través del ellos, siempre y cuando la corriente de saturación no exceda los </w:t>
      </w:r>
      <w:r w:rsidR="00C8194F">
        <w:t>límites</w:t>
      </w:r>
      <w:r>
        <w:t xml:space="preserve"> del material.</w:t>
      </w:r>
      <w:r w:rsidR="00A52397">
        <w:t xml:space="preserve"> </w:t>
      </w:r>
    </w:p>
    <w:p w14:paraId="628EF4FC" w14:textId="334F7580" w:rsidR="00516E4A" w:rsidRDefault="00516E4A" w:rsidP="00A52397">
      <w:pPr>
        <w:pStyle w:val="Default"/>
      </w:pPr>
    </w:p>
    <w:p w14:paraId="0A5B8166" w14:textId="737FEDFC" w:rsidR="00C8194F" w:rsidRDefault="00C8194F" w:rsidP="00A52397">
      <w:pPr>
        <w:pStyle w:val="Default"/>
      </w:pPr>
    </w:p>
    <w:p w14:paraId="0DD9C4C7" w14:textId="765EACE1" w:rsidR="00C8194F" w:rsidRDefault="00C8194F" w:rsidP="00A52397">
      <w:pPr>
        <w:pStyle w:val="Default"/>
      </w:pPr>
    </w:p>
    <w:p w14:paraId="291B227C" w14:textId="1106B482" w:rsidR="00C8194F" w:rsidRDefault="00C8194F" w:rsidP="00A52397">
      <w:pPr>
        <w:pStyle w:val="Default"/>
      </w:pPr>
    </w:p>
    <w:p w14:paraId="4947A150" w14:textId="5C045BD8" w:rsidR="00C8194F" w:rsidRDefault="00C8194F" w:rsidP="00A52397">
      <w:pPr>
        <w:pStyle w:val="Default"/>
      </w:pPr>
    </w:p>
    <w:p w14:paraId="2E4448E2" w14:textId="0CACD0A9" w:rsidR="00C8194F" w:rsidRDefault="00C8194F" w:rsidP="00A52397">
      <w:pPr>
        <w:pStyle w:val="Default"/>
      </w:pPr>
    </w:p>
    <w:p w14:paraId="5CCD8C9B" w14:textId="5497EC66" w:rsidR="00C8194F" w:rsidRDefault="00C8194F" w:rsidP="00A52397">
      <w:pPr>
        <w:pStyle w:val="Default"/>
      </w:pPr>
    </w:p>
    <w:p w14:paraId="6354F9F1" w14:textId="4E057A2D" w:rsidR="00C8194F" w:rsidRDefault="00C8194F" w:rsidP="00A52397">
      <w:pPr>
        <w:pStyle w:val="Default"/>
      </w:pPr>
    </w:p>
    <w:p w14:paraId="432CF234" w14:textId="2E549746" w:rsidR="00C8194F" w:rsidRDefault="00C8194F" w:rsidP="00A52397">
      <w:pPr>
        <w:pStyle w:val="Default"/>
      </w:pPr>
    </w:p>
    <w:p w14:paraId="7E3C1EDC" w14:textId="6378D43B" w:rsidR="00C8194F" w:rsidRDefault="00C8194F" w:rsidP="00A52397">
      <w:pPr>
        <w:pStyle w:val="Default"/>
      </w:pPr>
    </w:p>
    <w:p w14:paraId="2D72D472" w14:textId="294CDA4E" w:rsidR="00C8194F" w:rsidRDefault="00C8194F" w:rsidP="00A52397">
      <w:pPr>
        <w:pStyle w:val="Default"/>
      </w:pPr>
    </w:p>
    <w:p w14:paraId="045FA15B" w14:textId="63BDCA51" w:rsidR="00C8194F" w:rsidRDefault="00C8194F" w:rsidP="00A52397">
      <w:pPr>
        <w:pStyle w:val="Default"/>
      </w:pPr>
    </w:p>
    <w:p w14:paraId="0307705A" w14:textId="4F6DE7E3" w:rsidR="00C8194F" w:rsidRDefault="00C8194F" w:rsidP="00A52397">
      <w:pPr>
        <w:pStyle w:val="Default"/>
      </w:pPr>
    </w:p>
    <w:p w14:paraId="4665DC57" w14:textId="4CC2BD29" w:rsidR="00C8194F" w:rsidRDefault="00C8194F" w:rsidP="00A52397">
      <w:pPr>
        <w:pStyle w:val="Default"/>
      </w:pPr>
    </w:p>
    <w:p w14:paraId="65DFB9A4" w14:textId="52E1AA0F" w:rsidR="00C8194F" w:rsidRDefault="00C8194F" w:rsidP="00A52397">
      <w:pPr>
        <w:pStyle w:val="Default"/>
      </w:pPr>
    </w:p>
    <w:p w14:paraId="3645E75A" w14:textId="32C942BC" w:rsidR="00C8194F" w:rsidRDefault="00C8194F" w:rsidP="00A52397">
      <w:pPr>
        <w:pStyle w:val="Default"/>
      </w:pPr>
    </w:p>
    <w:p w14:paraId="6E11F45F" w14:textId="41D8C4B1" w:rsidR="00C8194F" w:rsidRDefault="00C8194F" w:rsidP="00A52397">
      <w:pPr>
        <w:pStyle w:val="Default"/>
      </w:pPr>
    </w:p>
    <w:p w14:paraId="33FE8E99" w14:textId="47B14452" w:rsidR="00C8194F" w:rsidRDefault="00C8194F" w:rsidP="00A52397">
      <w:pPr>
        <w:pStyle w:val="Default"/>
      </w:pPr>
    </w:p>
    <w:p w14:paraId="7696D53A" w14:textId="137F114D" w:rsidR="00C8194F" w:rsidRDefault="00C8194F" w:rsidP="00A52397">
      <w:pPr>
        <w:pStyle w:val="Default"/>
      </w:pPr>
    </w:p>
    <w:p w14:paraId="0CC77AF0" w14:textId="5BC3F2FF" w:rsidR="00C8194F" w:rsidRDefault="00C8194F" w:rsidP="00A52397">
      <w:pPr>
        <w:pStyle w:val="Default"/>
      </w:pPr>
    </w:p>
    <w:p w14:paraId="074E081E" w14:textId="579A1474" w:rsidR="00C8194F" w:rsidRDefault="00C8194F" w:rsidP="00A52397">
      <w:pPr>
        <w:pStyle w:val="Default"/>
      </w:pPr>
    </w:p>
    <w:p w14:paraId="4D0F90C3" w14:textId="693174E2" w:rsidR="00C8194F" w:rsidRDefault="00C8194F" w:rsidP="00A52397">
      <w:pPr>
        <w:pStyle w:val="Default"/>
      </w:pPr>
    </w:p>
    <w:p w14:paraId="295DFF75" w14:textId="161E00ED" w:rsidR="00C8194F" w:rsidRDefault="00C8194F" w:rsidP="00A52397">
      <w:pPr>
        <w:pStyle w:val="Default"/>
      </w:pPr>
    </w:p>
    <w:p w14:paraId="18163A46" w14:textId="27C64F6C" w:rsidR="00C8194F" w:rsidRDefault="00C8194F" w:rsidP="00A52397">
      <w:pPr>
        <w:pStyle w:val="Default"/>
      </w:pPr>
    </w:p>
    <w:p w14:paraId="7DE19A5A" w14:textId="52EB70C5" w:rsidR="00C8194F" w:rsidRDefault="00C8194F" w:rsidP="00A52397">
      <w:pPr>
        <w:pStyle w:val="Default"/>
      </w:pPr>
    </w:p>
    <w:p w14:paraId="2D521BFF" w14:textId="4208C4BA" w:rsidR="00C8194F" w:rsidRDefault="00C8194F" w:rsidP="00A52397">
      <w:pPr>
        <w:pStyle w:val="Default"/>
      </w:pPr>
    </w:p>
    <w:p w14:paraId="656FEB29" w14:textId="119D6AB3" w:rsidR="00C8194F" w:rsidRDefault="00C8194F" w:rsidP="00A52397">
      <w:pPr>
        <w:pStyle w:val="Default"/>
      </w:pPr>
    </w:p>
    <w:p w14:paraId="5F131098" w14:textId="79708091" w:rsidR="00C8194F" w:rsidRDefault="00C8194F" w:rsidP="00A52397">
      <w:pPr>
        <w:pStyle w:val="Default"/>
      </w:pPr>
    </w:p>
    <w:p w14:paraId="6C012359" w14:textId="02B60419" w:rsidR="00C8194F" w:rsidRDefault="00C8194F" w:rsidP="00A52397">
      <w:pPr>
        <w:pStyle w:val="Default"/>
      </w:pPr>
    </w:p>
    <w:p w14:paraId="1BC7E2D0" w14:textId="5E551417" w:rsidR="00C8194F" w:rsidRDefault="00C8194F" w:rsidP="00A52397">
      <w:pPr>
        <w:pStyle w:val="Default"/>
      </w:pPr>
    </w:p>
    <w:p w14:paraId="00F08EA0" w14:textId="279C428E" w:rsidR="00C8194F" w:rsidRDefault="00C8194F" w:rsidP="00A52397">
      <w:pPr>
        <w:pStyle w:val="Default"/>
      </w:pPr>
    </w:p>
    <w:p w14:paraId="30B1FE6E" w14:textId="377A93D2" w:rsidR="00C8194F" w:rsidRDefault="00C8194F" w:rsidP="00A52397">
      <w:pPr>
        <w:pStyle w:val="Default"/>
      </w:pPr>
    </w:p>
    <w:p w14:paraId="7485B6EA" w14:textId="48C72C70" w:rsidR="00C8194F" w:rsidRDefault="00C8194F" w:rsidP="00A52397">
      <w:pPr>
        <w:pStyle w:val="Default"/>
      </w:pPr>
    </w:p>
    <w:p w14:paraId="1C00A13A" w14:textId="5F35EE0F" w:rsidR="00C8194F" w:rsidRDefault="00C8194F" w:rsidP="00A52397">
      <w:pPr>
        <w:pStyle w:val="Default"/>
      </w:pPr>
    </w:p>
    <w:p w14:paraId="32FA93EF" w14:textId="520A1389" w:rsidR="00C8194F" w:rsidRDefault="00C8194F" w:rsidP="00A52397">
      <w:pPr>
        <w:pStyle w:val="Default"/>
      </w:pPr>
    </w:p>
    <w:p w14:paraId="679C5532" w14:textId="737D449D" w:rsidR="00C8194F" w:rsidRDefault="00C8194F" w:rsidP="00A52397">
      <w:pPr>
        <w:pStyle w:val="Default"/>
      </w:pPr>
    </w:p>
    <w:p w14:paraId="27BE38FE" w14:textId="0BB544AB" w:rsidR="00C8194F" w:rsidRDefault="00C8194F" w:rsidP="00C8194F">
      <w:pPr>
        <w:pStyle w:val="Default"/>
        <w:jc w:val="center"/>
        <w:rPr>
          <w:b/>
          <w:bCs/>
        </w:rPr>
      </w:pPr>
      <w:r w:rsidRPr="00C8194F">
        <w:rPr>
          <w:b/>
          <w:bCs/>
        </w:rPr>
        <w:lastRenderedPageBreak/>
        <w:t>Bibliografía</w:t>
      </w:r>
    </w:p>
    <w:p w14:paraId="4417F8B0" w14:textId="66AC43FD" w:rsidR="00C8194F" w:rsidRDefault="00C8194F" w:rsidP="00C8194F">
      <w:pPr>
        <w:pStyle w:val="Default"/>
        <w:jc w:val="center"/>
        <w:rPr>
          <w:b/>
          <w:bCs/>
        </w:rPr>
      </w:pPr>
    </w:p>
    <w:p w14:paraId="62443C33" w14:textId="77777777" w:rsidR="009E3BB2" w:rsidRDefault="009E3BB2" w:rsidP="009E3BB2">
      <w:pPr>
        <w:pStyle w:val="NormalWeb"/>
        <w:ind w:left="567" w:hanging="567"/>
      </w:pPr>
      <w:r>
        <w:t xml:space="preserve">S. J. Chapman, </w:t>
      </w:r>
      <w:r>
        <w:rPr>
          <w:i/>
          <w:iCs/>
        </w:rPr>
        <w:t>Electric Machinery Fundamentals, fifth edition</w:t>
      </w:r>
      <w:r>
        <w:t xml:space="preserve">. New York: McGraw Hill, 2012. </w:t>
      </w:r>
    </w:p>
    <w:p w14:paraId="79B928C2" w14:textId="77777777" w:rsidR="00C8194F" w:rsidRPr="00C8194F" w:rsidRDefault="00C8194F" w:rsidP="00C8194F">
      <w:pPr>
        <w:pStyle w:val="Default"/>
        <w:rPr>
          <w:b/>
          <w:bCs/>
        </w:rPr>
      </w:pPr>
    </w:p>
    <w:sectPr w:rsidR="00C8194F" w:rsidRPr="00C8194F" w:rsidSect="0039015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34FD"/>
    <w:multiLevelType w:val="hybridMultilevel"/>
    <w:tmpl w:val="DBA274E6"/>
    <w:lvl w:ilvl="0" w:tplc="AA504484">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 w15:restartNumberingAfterBreak="0">
    <w:nsid w:val="0FB42AA8"/>
    <w:multiLevelType w:val="hybridMultilevel"/>
    <w:tmpl w:val="1B3C42BA"/>
    <w:lvl w:ilvl="0" w:tplc="37F63C5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1C13C8D"/>
    <w:multiLevelType w:val="hybridMultilevel"/>
    <w:tmpl w:val="5A32CA9C"/>
    <w:lvl w:ilvl="0" w:tplc="A0D20CB2">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2D74762F"/>
    <w:multiLevelType w:val="hybridMultilevel"/>
    <w:tmpl w:val="EE0838C4"/>
    <w:lvl w:ilvl="0" w:tplc="C8D04D24">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47A43209"/>
    <w:multiLevelType w:val="hybridMultilevel"/>
    <w:tmpl w:val="4D2C0B80"/>
    <w:lvl w:ilvl="0" w:tplc="753859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1D1D6A"/>
    <w:multiLevelType w:val="hybridMultilevel"/>
    <w:tmpl w:val="200CDF54"/>
    <w:lvl w:ilvl="0" w:tplc="0C0A000D">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6" w15:restartNumberingAfterBreak="0">
    <w:nsid w:val="62290890"/>
    <w:multiLevelType w:val="hybridMultilevel"/>
    <w:tmpl w:val="D9E844AE"/>
    <w:lvl w:ilvl="0" w:tplc="7756B66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76060FF4"/>
    <w:multiLevelType w:val="hybridMultilevel"/>
    <w:tmpl w:val="1E62D99A"/>
    <w:lvl w:ilvl="0" w:tplc="D48A69E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16cid:durableId="977347178">
    <w:abstractNumId w:val="3"/>
  </w:num>
  <w:num w:numId="2" w16cid:durableId="1498232871">
    <w:abstractNumId w:val="5"/>
  </w:num>
  <w:num w:numId="3" w16cid:durableId="323440590">
    <w:abstractNumId w:val="0"/>
  </w:num>
  <w:num w:numId="4" w16cid:durableId="228005720">
    <w:abstractNumId w:val="4"/>
  </w:num>
  <w:num w:numId="5" w16cid:durableId="1048795842">
    <w:abstractNumId w:val="1"/>
  </w:num>
  <w:num w:numId="6" w16cid:durableId="682246567">
    <w:abstractNumId w:val="7"/>
  </w:num>
  <w:num w:numId="7" w16cid:durableId="1531383586">
    <w:abstractNumId w:val="2"/>
  </w:num>
  <w:num w:numId="8" w16cid:durableId="2074967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D5"/>
    <w:rsid w:val="00036679"/>
    <w:rsid w:val="000367F5"/>
    <w:rsid w:val="00092694"/>
    <w:rsid w:val="000D3398"/>
    <w:rsid w:val="001531D8"/>
    <w:rsid w:val="0020186C"/>
    <w:rsid w:val="002E39C1"/>
    <w:rsid w:val="003502D5"/>
    <w:rsid w:val="00385B91"/>
    <w:rsid w:val="00390159"/>
    <w:rsid w:val="00516E4A"/>
    <w:rsid w:val="00632CAC"/>
    <w:rsid w:val="006630A7"/>
    <w:rsid w:val="006729C3"/>
    <w:rsid w:val="00684F61"/>
    <w:rsid w:val="006C3226"/>
    <w:rsid w:val="007F1CAE"/>
    <w:rsid w:val="00925996"/>
    <w:rsid w:val="009C15AB"/>
    <w:rsid w:val="009D0737"/>
    <w:rsid w:val="009E3BB2"/>
    <w:rsid w:val="00A52397"/>
    <w:rsid w:val="00A5614E"/>
    <w:rsid w:val="00AA5FFA"/>
    <w:rsid w:val="00B001F0"/>
    <w:rsid w:val="00B4222E"/>
    <w:rsid w:val="00B45161"/>
    <w:rsid w:val="00B60EC2"/>
    <w:rsid w:val="00C3236A"/>
    <w:rsid w:val="00C56E1C"/>
    <w:rsid w:val="00C61407"/>
    <w:rsid w:val="00C70D59"/>
    <w:rsid w:val="00C8194F"/>
    <w:rsid w:val="00CB00BF"/>
    <w:rsid w:val="00CF3420"/>
    <w:rsid w:val="00D16510"/>
    <w:rsid w:val="00DA1C14"/>
    <w:rsid w:val="00E96C7D"/>
    <w:rsid w:val="00F52C43"/>
    <w:rsid w:val="00FC507A"/>
    <w:rsid w:val="00FD088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6453"/>
  <w15:chartTrackingRefBased/>
  <w15:docId w15:val="{1F030B75-2000-4920-9045-71D39012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502D5"/>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3502D5"/>
    <w:rPr>
      <w:color w:val="0563C1" w:themeColor="hyperlink"/>
      <w:u w:val="single"/>
    </w:rPr>
  </w:style>
  <w:style w:type="character" w:styleId="Mencinsinresolver">
    <w:name w:val="Unresolved Mention"/>
    <w:basedOn w:val="Fuentedeprrafopredeter"/>
    <w:uiPriority w:val="99"/>
    <w:semiHidden/>
    <w:unhideWhenUsed/>
    <w:rsid w:val="003502D5"/>
    <w:rPr>
      <w:color w:val="605E5C"/>
      <w:shd w:val="clear" w:color="auto" w:fill="E1DFDD"/>
    </w:rPr>
  </w:style>
  <w:style w:type="paragraph" w:styleId="Prrafodelista">
    <w:name w:val="List Paragraph"/>
    <w:basedOn w:val="Normal"/>
    <w:uiPriority w:val="34"/>
    <w:qFormat/>
    <w:rsid w:val="00B4222E"/>
    <w:pPr>
      <w:ind w:left="720"/>
      <w:contextualSpacing/>
    </w:pPr>
  </w:style>
  <w:style w:type="table" w:styleId="Tablaconcuadrcula">
    <w:name w:val="Table Grid"/>
    <w:basedOn w:val="Tablanormal"/>
    <w:uiPriority w:val="39"/>
    <w:rsid w:val="00C6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3BB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I1 VS E1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Hoja1!$F$5:$F$6</c:f>
              <c:strCache>
                <c:ptCount val="2"/>
                <c:pt idx="0">
                  <c:v>I1</c:v>
                </c:pt>
                <c:pt idx="1">
                  <c:v>mA c-a</c:v>
                </c:pt>
              </c:strCache>
            </c:strRef>
          </c:tx>
          <c:spPr>
            <a:ln w="19050" cap="rnd">
              <a:solidFill>
                <a:srgbClr val="C00000"/>
              </a:solidFill>
              <a:round/>
            </a:ln>
            <a:effectLst/>
          </c:spPr>
          <c:marker>
            <c:symbol val="none"/>
          </c:marker>
          <c:xVal>
            <c:numRef>
              <c:f>Hoja1!$D$7:$D$14</c:f>
              <c:numCache>
                <c:formatCode>General</c:formatCode>
                <c:ptCount val="8"/>
                <c:pt idx="0">
                  <c:v>25</c:v>
                </c:pt>
                <c:pt idx="1">
                  <c:v>50</c:v>
                </c:pt>
                <c:pt idx="2">
                  <c:v>75</c:v>
                </c:pt>
                <c:pt idx="3">
                  <c:v>100</c:v>
                </c:pt>
                <c:pt idx="4">
                  <c:v>125</c:v>
                </c:pt>
                <c:pt idx="5">
                  <c:v>150</c:v>
                </c:pt>
                <c:pt idx="6">
                  <c:v>175</c:v>
                </c:pt>
                <c:pt idx="7">
                  <c:v>200</c:v>
                </c:pt>
              </c:numCache>
            </c:numRef>
          </c:xVal>
          <c:yVal>
            <c:numRef>
              <c:f>Hoja1!$F$7:$F$14</c:f>
              <c:numCache>
                <c:formatCode>General</c:formatCode>
                <c:ptCount val="8"/>
                <c:pt idx="0">
                  <c:v>0</c:v>
                </c:pt>
                <c:pt idx="1">
                  <c:v>0</c:v>
                </c:pt>
                <c:pt idx="2">
                  <c:v>0</c:v>
                </c:pt>
                <c:pt idx="3">
                  <c:v>0</c:v>
                </c:pt>
                <c:pt idx="4">
                  <c:v>0</c:v>
                </c:pt>
                <c:pt idx="5">
                  <c:v>0.05</c:v>
                </c:pt>
                <c:pt idx="6">
                  <c:v>0.12</c:v>
                </c:pt>
                <c:pt idx="7">
                  <c:v>0.22</c:v>
                </c:pt>
              </c:numCache>
            </c:numRef>
          </c:yVal>
          <c:smooth val="1"/>
          <c:extLst>
            <c:ext xmlns:c16="http://schemas.microsoft.com/office/drawing/2014/chart" uri="{C3380CC4-5D6E-409C-BE32-E72D297353CC}">
              <c16:uniqueId val="{00000000-F95D-4D02-8CF3-1DF692F156E9}"/>
            </c:ext>
          </c:extLst>
        </c:ser>
        <c:dLbls>
          <c:showLegendKey val="0"/>
          <c:showVal val="0"/>
          <c:showCatName val="0"/>
          <c:showSerName val="0"/>
          <c:showPercent val="0"/>
          <c:showBubbleSize val="0"/>
        </c:dLbls>
        <c:axId val="603240671"/>
        <c:axId val="603253983"/>
      </c:scatterChart>
      <c:valAx>
        <c:axId val="6032406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253983"/>
        <c:crosses val="autoZero"/>
        <c:crossBetween val="midCat"/>
      </c:valAx>
      <c:valAx>
        <c:axId val="603253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240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I1</a:t>
            </a:r>
            <a:r>
              <a:rPr lang="en-US" baseline="0"/>
              <a:t> VS E2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Hoja1!$F$5:$F$6</c:f>
              <c:strCache>
                <c:ptCount val="2"/>
                <c:pt idx="0">
                  <c:v>I1</c:v>
                </c:pt>
                <c:pt idx="1">
                  <c:v>mA c-a</c:v>
                </c:pt>
              </c:strCache>
            </c:strRef>
          </c:tx>
          <c:spPr>
            <a:ln w="19050" cap="rnd">
              <a:solidFill>
                <a:schemeClr val="accent1"/>
              </a:solidFill>
              <a:round/>
            </a:ln>
            <a:effectLst/>
          </c:spPr>
          <c:marker>
            <c:symbol val="none"/>
          </c:marker>
          <c:xVal>
            <c:numRef>
              <c:f>Hoja1!$E$7:$E$14</c:f>
              <c:numCache>
                <c:formatCode>General</c:formatCode>
                <c:ptCount val="8"/>
                <c:pt idx="0">
                  <c:v>25</c:v>
                </c:pt>
                <c:pt idx="1">
                  <c:v>50</c:v>
                </c:pt>
                <c:pt idx="2">
                  <c:v>75</c:v>
                </c:pt>
                <c:pt idx="3">
                  <c:v>102</c:v>
                </c:pt>
                <c:pt idx="4">
                  <c:v>127</c:v>
                </c:pt>
                <c:pt idx="5">
                  <c:v>152</c:v>
                </c:pt>
                <c:pt idx="6">
                  <c:v>177</c:v>
                </c:pt>
                <c:pt idx="7">
                  <c:v>205</c:v>
                </c:pt>
              </c:numCache>
            </c:numRef>
          </c:xVal>
          <c:yVal>
            <c:numRef>
              <c:f>Hoja1!$F$7:$F$14</c:f>
              <c:numCache>
                <c:formatCode>General</c:formatCode>
                <c:ptCount val="8"/>
                <c:pt idx="0">
                  <c:v>0</c:v>
                </c:pt>
                <c:pt idx="1">
                  <c:v>0</c:v>
                </c:pt>
                <c:pt idx="2">
                  <c:v>0</c:v>
                </c:pt>
                <c:pt idx="3">
                  <c:v>0</c:v>
                </c:pt>
                <c:pt idx="4">
                  <c:v>0</c:v>
                </c:pt>
                <c:pt idx="5">
                  <c:v>0.05</c:v>
                </c:pt>
                <c:pt idx="6">
                  <c:v>0.12</c:v>
                </c:pt>
                <c:pt idx="7">
                  <c:v>0.22</c:v>
                </c:pt>
              </c:numCache>
            </c:numRef>
          </c:yVal>
          <c:smooth val="1"/>
          <c:extLst>
            <c:ext xmlns:c16="http://schemas.microsoft.com/office/drawing/2014/chart" uri="{C3380CC4-5D6E-409C-BE32-E72D297353CC}">
              <c16:uniqueId val="{00000000-56EA-426D-B433-1FB295703A2F}"/>
            </c:ext>
          </c:extLst>
        </c:ser>
        <c:dLbls>
          <c:showLegendKey val="0"/>
          <c:showVal val="0"/>
          <c:showCatName val="0"/>
          <c:showSerName val="0"/>
          <c:showPercent val="0"/>
          <c:showBubbleSize val="0"/>
        </c:dLbls>
        <c:axId val="603260223"/>
        <c:axId val="603249823"/>
      </c:scatterChart>
      <c:valAx>
        <c:axId val="603260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249823"/>
        <c:crosses val="autoZero"/>
        <c:crossBetween val="midCat"/>
      </c:valAx>
      <c:valAx>
        <c:axId val="603249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2602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3BCC7E-590C-4963-9F76-73E4054E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1505</Words>
  <Characters>8581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Alexander Gamboa</dc:creator>
  <cp:keywords/>
  <dc:description/>
  <cp:lastModifiedBy>FERNANDO GUIRAUD</cp:lastModifiedBy>
  <cp:revision>8</cp:revision>
  <dcterms:created xsi:type="dcterms:W3CDTF">2022-04-12T07:51:00Z</dcterms:created>
  <dcterms:modified xsi:type="dcterms:W3CDTF">2022-04-12T18:12:00Z</dcterms:modified>
</cp:coreProperties>
</file>