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D4C13">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6D4C13"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6D4C13">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6D4C13">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6D4C13">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D4C13">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D4C13">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6D4C13">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6D4C1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D4C13">
      <w:pPr>
        <w:pStyle w:val="Titre"/>
        <w:rPr>
          <w:lang w:val="en-US"/>
        </w:rPr>
      </w:pPr>
      <w:sdt>
        <w:sdtPr>
          <w:id w:val="112299847"/>
          <w:docPartObj>
            <w:docPartGallery w:val="Quick Parts"/>
            <w:docPartUnique/>
          </w:docPartObj>
        </w:sdtPr>
        <w:sdtContent>
          <w:r w:rsidRPr="006D4C13">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6D4C13">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D4C13">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D4C13">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D4C13">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D4C13">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D4C13">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D4C13">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D4C13">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D4C13">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D4C13">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D4C13">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D4C13">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D4C13">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D4C13">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D4C13">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D4C13">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D4C13">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D4C13">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D4C13">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D4C13">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D4C13">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056E8C" w:rsidRDefault="006D4C13">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740262" w:history="1">
            <w:r w:rsidR="00056E8C" w:rsidRPr="00E55285">
              <w:rPr>
                <w:rStyle w:val="Lienhypertexte"/>
                <w:noProof/>
              </w:rPr>
              <w:t>Introduction</w:t>
            </w:r>
            <w:r w:rsidR="00056E8C">
              <w:rPr>
                <w:noProof/>
                <w:webHidden/>
              </w:rPr>
              <w:tab/>
            </w:r>
            <w:r>
              <w:rPr>
                <w:noProof/>
                <w:webHidden/>
              </w:rPr>
              <w:fldChar w:fldCharType="begin"/>
            </w:r>
            <w:r w:rsidR="00056E8C">
              <w:rPr>
                <w:noProof/>
                <w:webHidden/>
              </w:rPr>
              <w:instrText xml:space="preserve"> PAGEREF _Toc387740262 \h </w:instrText>
            </w:r>
            <w:r>
              <w:rPr>
                <w:noProof/>
                <w:webHidden/>
              </w:rPr>
            </w:r>
            <w:r>
              <w:rPr>
                <w:noProof/>
                <w:webHidden/>
              </w:rPr>
              <w:fldChar w:fldCharType="separate"/>
            </w:r>
            <w:r w:rsidR="00056E8C">
              <w:rPr>
                <w:noProof/>
                <w:webHidden/>
              </w:rPr>
              <w:t>2</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63" w:history="1">
            <w:r w:rsidR="00056E8C" w:rsidRPr="00E55285">
              <w:rPr>
                <w:rStyle w:val="Lienhypertexte"/>
                <w:noProof/>
              </w:rPr>
              <w:t>Contrôle d’accès</w:t>
            </w:r>
            <w:r w:rsidR="00056E8C">
              <w:rPr>
                <w:noProof/>
                <w:webHidden/>
              </w:rPr>
              <w:tab/>
            </w:r>
            <w:r>
              <w:rPr>
                <w:noProof/>
                <w:webHidden/>
              </w:rPr>
              <w:fldChar w:fldCharType="begin"/>
            </w:r>
            <w:r w:rsidR="00056E8C">
              <w:rPr>
                <w:noProof/>
                <w:webHidden/>
              </w:rPr>
              <w:instrText xml:space="preserve"> PAGEREF _Toc387740263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4" w:history="1">
            <w:r w:rsidR="00056E8C" w:rsidRPr="00E55285">
              <w:rPr>
                <w:rStyle w:val="Lienhypertexte"/>
                <w:noProof/>
              </w:rPr>
              <w:t>Méthode authenticate</w:t>
            </w:r>
            <w:r w:rsidR="00056E8C">
              <w:rPr>
                <w:noProof/>
                <w:webHidden/>
              </w:rPr>
              <w:tab/>
            </w:r>
            <w:r>
              <w:rPr>
                <w:noProof/>
                <w:webHidden/>
              </w:rPr>
              <w:fldChar w:fldCharType="begin"/>
            </w:r>
            <w:r w:rsidR="00056E8C">
              <w:rPr>
                <w:noProof/>
                <w:webHidden/>
              </w:rPr>
              <w:instrText xml:space="preserve"> PAGEREF _Toc387740264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5" w:history="1">
            <w:r w:rsidR="00056E8C" w:rsidRPr="00E55285">
              <w:rPr>
                <w:rStyle w:val="Lienhypertexte"/>
                <w:noProof/>
              </w:rPr>
              <w:t>Méthode getAccessToken</w:t>
            </w:r>
            <w:r w:rsidR="00056E8C">
              <w:rPr>
                <w:noProof/>
                <w:webHidden/>
              </w:rPr>
              <w:tab/>
            </w:r>
            <w:r>
              <w:rPr>
                <w:noProof/>
                <w:webHidden/>
              </w:rPr>
              <w:fldChar w:fldCharType="begin"/>
            </w:r>
            <w:r w:rsidR="00056E8C">
              <w:rPr>
                <w:noProof/>
                <w:webHidden/>
              </w:rPr>
              <w:instrText xml:space="preserve"> PAGEREF _Toc387740265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66" w:history="1">
            <w:r w:rsidR="00056E8C" w:rsidRPr="00E55285">
              <w:rPr>
                <w:rStyle w:val="Lienhypertexte"/>
                <w:noProof/>
              </w:rPr>
              <w:t>Accès aux éléments</w:t>
            </w:r>
            <w:r w:rsidR="00056E8C">
              <w:rPr>
                <w:noProof/>
                <w:webHidden/>
              </w:rPr>
              <w:tab/>
            </w:r>
            <w:r>
              <w:rPr>
                <w:noProof/>
                <w:webHidden/>
              </w:rPr>
              <w:fldChar w:fldCharType="begin"/>
            </w:r>
            <w:r w:rsidR="00056E8C">
              <w:rPr>
                <w:noProof/>
                <w:webHidden/>
              </w:rPr>
              <w:instrText xml:space="preserve"> PAGEREF _Toc387740266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7" w:history="1">
            <w:r w:rsidR="00056E8C" w:rsidRPr="00E55285">
              <w:rPr>
                <w:rStyle w:val="Lienhypertexte"/>
                <w:noProof/>
              </w:rPr>
              <w:t>Méthode getListAllParcours</w:t>
            </w:r>
            <w:r w:rsidR="00056E8C">
              <w:rPr>
                <w:noProof/>
                <w:webHidden/>
              </w:rPr>
              <w:tab/>
            </w:r>
            <w:r>
              <w:rPr>
                <w:noProof/>
                <w:webHidden/>
              </w:rPr>
              <w:fldChar w:fldCharType="begin"/>
            </w:r>
            <w:r w:rsidR="00056E8C">
              <w:rPr>
                <w:noProof/>
                <w:webHidden/>
              </w:rPr>
              <w:instrText xml:space="preserve"> PAGEREF _Toc387740267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68"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_Toc387740268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69"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_Toc387740269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70"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_Toc387740270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1" w:history="1">
            <w:r w:rsidR="00056E8C" w:rsidRPr="00E55285">
              <w:rPr>
                <w:rStyle w:val="Lienhypertexte"/>
                <w:noProof/>
              </w:rPr>
              <w:t>Méthode getParcoursArchitectureById</w:t>
            </w:r>
            <w:r w:rsidR="00056E8C">
              <w:rPr>
                <w:noProof/>
                <w:webHidden/>
              </w:rPr>
              <w:tab/>
            </w:r>
            <w:r>
              <w:rPr>
                <w:noProof/>
                <w:webHidden/>
              </w:rPr>
              <w:fldChar w:fldCharType="begin"/>
            </w:r>
            <w:r w:rsidR="00056E8C">
              <w:rPr>
                <w:noProof/>
                <w:webHidden/>
              </w:rPr>
              <w:instrText xml:space="preserve"> PAGEREF _Toc387740271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D4C13">
          <w:pPr>
            <w:pStyle w:val="TM3"/>
            <w:tabs>
              <w:tab w:val="right" w:leader="dot" w:pos="8211"/>
            </w:tabs>
            <w:rPr>
              <w:noProof/>
            </w:rPr>
          </w:pPr>
          <w:hyperlink w:anchor="_Toc387740272"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_Toc387740272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D4C13">
          <w:pPr>
            <w:pStyle w:val="TM3"/>
            <w:tabs>
              <w:tab w:val="right" w:leader="dot" w:pos="8211"/>
            </w:tabs>
            <w:rPr>
              <w:noProof/>
            </w:rPr>
          </w:pPr>
          <w:hyperlink w:anchor="_Toc387740273"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_Toc387740273 \h </w:instrText>
            </w:r>
            <w:r>
              <w:rPr>
                <w:noProof/>
                <w:webHidden/>
              </w:rPr>
            </w:r>
            <w:r>
              <w:rPr>
                <w:noProof/>
                <w:webHidden/>
              </w:rPr>
              <w:fldChar w:fldCharType="separate"/>
            </w:r>
            <w:r w:rsidR="00056E8C">
              <w:rPr>
                <w:noProof/>
                <w:webHidden/>
              </w:rPr>
              <w:t>6</w:t>
            </w:r>
            <w:r>
              <w:rPr>
                <w:noProof/>
                <w:webHidden/>
              </w:rPr>
              <w:fldChar w:fldCharType="end"/>
            </w:r>
          </w:hyperlink>
        </w:p>
        <w:p w:rsidR="00056E8C" w:rsidRDefault="006D4C13">
          <w:pPr>
            <w:pStyle w:val="TM3"/>
            <w:tabs>
              <w:tab w:val="right" w:leader="dot" w:pos="8211"/>
            </w:tabs>
            <w:rPr>
              <w:noProof/>
            </w:rPr>
          </w:pPr>
          <w:hyperlink w:anchor="_Toc387740274"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_Toc387740274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5" w:history="1">
            <w:r w:rsidR="00056E8C" w:rsidRPr="00E55285">
              <w:rPr>
                <w:rStyle w:val="Lienhypertexte"/>
                <w:noProof/>
              </w:rPr>
              <w:t>Méthode getParcoursById</w:t>
            </w:r>
            <w:r w:rsidR="00056E8C">
              <w:rPr>
                <w:noProof/>
                <w:webHidden/>
              </w:rPr>
              <w:tab/>
            </w:r>
            <w:r>
              <w:rPr>
                <w:noProof/>
                <w:webHidden/>
              </w:rPr>
              <w:fldChar w:fldCharType="begin"/>
            </w:r>
            <w:r w:rsidR="00056E8C">
              <w:rPr>
                <w:noProof/>
                <w:webHidden/>
              </w:rPr>
              <w:instrText xml:space="preserve"> PAGEREF _Toc387740275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6"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_Toc387740276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7"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_Toc387740277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8"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_Toc387740278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9" w:history="1">
            <w:r w:rsidR="00056E8C" w:rsidRPr="00E55285">
              <w:rPr>
                <w:rStyle w:val="Lienhypertexte"/>
                <w:noProof/>
              </w:rPr>
              <w:t>Méthode getSousParcoursById</w:t>
            </w:r>
            <w:r w:rsidR="00056E8C">
              <w:rPr>
                <w:noProof/>
                <w:webHidden/>
              </w:rPr>
              <w:tab/>
            </w:r>
            <w:r>
              <w:rPr>
                <w:noProof/>
                <w:webHidden/>
              </w:rPr>
              <w:fldChar w:fldCharType="begin"/>
            </w:r>
            <w:r w:rsidR="00056E8C">
              <w:rPr>
                <w:noProof/>
                <w:webHidden/>
              </w:rPr>
              <w:instrText xml:space="preserve"> PAGEREF _Toc387740279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0"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_Toc387740280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1"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_Toc387740281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2"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_Toc387740282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3" w:history="1">
            <w:r w:rsidR="00056E8C" w:rsidRPr="00E55285">
              <w:rPr>
                <w:rStyle w:val="Lienhypertexte"/>
                <w:noProof/>
              </w:rPr>
              <w:t>Méthode getTransitionById</w:t>
            </w:r>
            <w:r w:rsidR="00056E8C">
              <w:rPr>
                <w:noProof/>
                <w:webHidden/>
              </w:rPr>
              <w:tab/>
            </w:r>
            <w:r>
              <w:rPr>
                <w:noProof/>
                <w:webHidden/>
              </w:rPr>
              <w:fldChar w:fldCharType="begin"/>
            </w:r>
            <w:r w:rsidR="00056E8C">
              <w:rPr>
                <w:noProof/>
                <w:webHidden/>
              </w:rPr>
              <w:instrText xml:space="preserve"> PAGEREF _Toc387740283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4" w:history="1">
            <w:r w:rsidR="00056E8C" w:rsidRPr="00E55285">
              <w:rPr>
                <w:rStyle w:val="Lienhypertexte"/>
                <w:noProof/>
              </w:rPr>
              <w:t>Méthode getSceneById</w:t>
            </w:r>
            <w:r w:rsidR="00056E8C">
              <w:rPr>
                <w:noProof/>
                <w:webHidden/>
              </w:rPr>
              <w:tab/>
            </w:r>
            <w:r>
              <w:rPr>
                <w:noProof/>
                <w:webHidden/>
              </w:rPr>
              <w:fldChar w:fldCharType="begin"/>
            </w:r>
            <w:r w:rsidR="00056E8C">
              <w:rPr>
                <w:noProof/>
                <w:webHidden/>
              </w:rPr>
              <w:instrText xml:space="preserve"> PAGEREF _Toc387740284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3"/>
            <w:tabs>
              <w:tab w:val="right" w:leader="dot" w:pos="8211"/>
            </w:tabs>
            <w:rPr>
              <w:noProof/>
            </w:rPr>
          </w:pPr>
          <w:hyperlink w:anchor="_Toc387740285"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_Toc387740285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3"/>
            <w:tabs>
              <w:tab w:val="right" w:leader="dot" w:pos="8211"/>
            </w:tabs>
            <w:rPr>
              <w:noProof/>
            </w:rPr>
          </w:pPr>
          <w:hyperlink w:anchor="_Toc387740286"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_Toc387740286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7" w:history="1">
            <w:r w:rsidR="00056E8C" w:rsidRPr="00E55285">
              <w:rPr>
                <w:rStyle w:val="Lienhypertexte"/>
                <w:noProof/>
              </w:rPr>
              <w:t>Méthode getMediaById</w:t>
            </w:r>
            <w:r w:rsidR="00056E8C">
              <w:rPr>
                <w:noProof/>
                <w:webHidden/>
              </w:rPr>
              <w:tab/>
            </w:r>
            <w:r>
              <w:rPr>
                <w:noProof/>
                <w:webHidden/>
              </w:rPr>
              <w:fldChar w:fldCharType="begin"/>
            </w:r>
            <w:r w:rsidR="00056E8C">
              <w:rPr>
                <w:noProof/>
                <w:webHidden/>
              </w:rPr>
              <w:instrText xml:space="preserve"> PAGEREF _Toc387740287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8" w:history="1">
            <w:r w:rsidR="00056E8C" w:rsidRPr="00E55285">
              <w:rPr>
                <w:rStyle w:val="Lienhypertexte"/>
                <w:noProof/>
              </w:rPr>
              <w:t>Méthode getArtefactById</w:t>
            </w:r>
            <w:r w:rsidR="00056E8C">
              <w:rPr>
                <w:noProof/>
                <w:webHidden/>
              </w:rPr>
              <w:tab/>
            </w:r>
            <w:r>
              <w:rPr>
                <w:noProof/>
                <w:webHidden/>
              </w:rPr>
              <w:fldChar w:fldCharType="begin"/>
            </w:r>
            <w:r w:rsidR="00056E8C">
              <w:rPr>
                <w:noProof/>
                <w:webHidden/>
              </w:rPr>
              <w:instrText xml:space="preserve"> PAGEREF _Toc387740288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9" w:history="1">
            <w:r w:rsidR="00056E8C" w:rsidRPr="00E55285">
              <w:rPr>
                <w:rStyle w:val="Lienhypertexte"/>
                <w:noProof/>
              </w:rPr>
              <w:t xml:space="preserve">Méthode </w:t>
            </w:r>
            <w:r w:rsidR="00056E8C" w:rsidRPr="00E55285">
              <w:rPr>
                <w:rStyle w:val="Lienhypertexte"/>
                <w:rFonts w:eastAsia="Times New Roman"/>
                <w:noProof/>
                <w:lang w:eastAsia="fr-FR"/>
              </w:rPr>
              <w:t>getPointdInteretByTag</w:t>
            </w:r>
            <w:r w:rsidR="00056E8C">
              <w:rPr>
                <w:noProof/>
                <w:webHidden/>
              </w:rPr>
              <w:tab/>
            </w:r>
            <w:r>
              <w:rPr>
                <w:noProof/>
                <w:webHidden/>
              </w:rPr>
              <w:fldChar w:fldCharType="begin"/>
            </w:r>
            <w:r w:rsidR="00056E8C">
              <w:rPr>
                <w:noProof/>
                <w:webHidden/>
              </w:rPr>
              <w:instrText xml:space="preserve"> PAGEREF _Toc387740289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90" w:history="1">
            <w:r w:rsidR="00056E8C" w:rsidRPr="00E55285">
              <w:rPr>
                <w:rStyle w:val="Lienhypertexte"/>
                <w:noProof/>
              </w:rPr>
              <w:t>Description des services (WSDL)</w:t>
            </w:r>
            <w:r w:rsidR="00056E8C">
              <w:rPr>
                <w:noProof/>
                <w:webHidden/>
              </w:rPr>
              <w:tab/>
            </w:r>
            <w:r>
              <w:rPr>
                <w:noProof/>
                <w:webHidden/>
              </w:rPr>
              <w:fldChar w:fldCharType="begin"/>
            </w:r>
            <w:r w:rsidR="00056E8C">
              <w:rPr>
                <w:noProof/>
                <w:webHidden/>
              </w:rPr>
              <w:instrText xml:space="preserve"> PAGEREF _Toc387740290 \h </w:instrText>
            </w:r>
            <w:r>
              <w:rPr>
                <w:noProof/>
                <w:webHidden/>
              </w:rPr>
            </w:r>
            <w:r>
              <w:rPr>
                <w:noProof/>
                <w:webHidden/>
              </w:rPr>
              <w:fldChar w:fldCharType="separate"/>
            </w:r>
            <w:r w:rsidR="00056E8C">
              <w:rPr>
                <w:noProof/>
                <w:webHidden/>
              </w:rPr>
              <w:t>9</w:t>
            </w:r>
            <w:r>
              <w:rPr>
                <w:noProof/>
                <w:webHidden/>
              </w:rPr>
              <w:fldChar w:fldCharType="end"/>
            </w:r>
          </w:hyperlink>
        </w:p>
        <w:p w:rsidR="00625BD3" w:rsidRDefault="006D4C13">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740262"/>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740263"/>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740264"/>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740265"/>
      <w:r>
        <w:t xml:space="preserve">Méthode </w:t>
      </w:r>
      <w:proofErr w:type="spellStart"/>
      <w:r>
        <w:t>getAccessToken</w:t>
      </w:r>
      <w:bookmarkEnd w:id="3"/>
      <w:proofErr w:type="spellEnd"/>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 w:name="_Toc387740266"/>
      <w:r>
        <w:lastRenderedPageBreak/>
        <w:t>Accès aux éléments</w:t>
      </w:r>
      <w:bookmarkEnd w:id="4"/>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25BD3" w:rsidRDefault="00625BD3" w:rsidP="00625BD3">
      <w:pPr>
        <w:pStyle w:val="Titre2"/>
      </w:pPr>
      <w:bookmarkStart w:id="5" w:name="_Toc387740267"/>
      <w:r>
        <w:t xml:space="preserve">Méthode </w:t>
      </w:r>
      <w:proofErr w:type="spellStart"/>
      <w:r w:rsidRPr="00625BD3">
        <w:t>getListAllParcours</w:t>
      </w:r>
      <w:bookmarkEnd w:id="5"/>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6" w:name="_Toc387740268"/>
      <w:r>
        <w:t>Cas standard</w:t>
      </w:r>
      <w:bookmarkEnd w:id="6"/>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3"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7" w:name="_Toc387740269"/>
      <w:r>
        <w:t>Cas Limites</w:t>
      </w:r>
      <w:bookmarkEnd w:id="7"/>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8" w:name="_Toc387740270"/>
      <w:r>
        <w:t>Cas d’erreurs</w:t>
      </w:r>
      <w:bookmarkEnd w:id="8"/>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9" w:name="_Toc387740271"/>
      <w:r>
        <w:lastRenderedPageBreak/>
        <w:t xml:space="preserve">Méthode </w:t>
      </w:r>
      <w:proofErr w:type="spellStart"/>
      <w:r w:rsidRPr="00625BD3">
        <w:t>getParcoursArchitectureById</w:t>
      </w:r>
      <w:bookmarkEnd w:id="9"/>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0" w:name="_Toc387740272"/>
      <w:r>
        <w:t>Cas Standard</w:t>
      </w:r>
      <w:bookmarkEnd w:id="10"/>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4"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476AFC" w:rsidRDefault="00442258" w:rsidP="00476AFC">
      <w:r w:rsidRPr="00442258">
        <w:rPr>
          <w:noProof/>
          <w:highlight w:val="yellow"/>
          <w:lang w:eastAsia="fr-FR"/>
        </w:rPr>
        <w:t>Manque la semantique des transistions</w:t>
      </w:r>
      <w:r>
        <w:rPr>
          <w:noProof/>
          <w:lang w:eastAsia="fr-FR"/>
        </w:rPr>
        <w:t xml:space="preserve"> </w:t>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1" w:name="_Toc387740273"/>
      <w:r>
        <w:t>Cas Limites</w:t>
      </w:r>
      <w:bookmarkEnd w:id="11"/>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2" w:name="_Toc387740274"/>
      <w:r>
        <w:t>Cas d’erreurs</w:t>
      </w:r>
      <w:bookmarkEnd w:id="12"/>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3" w:name="_Toc387740275"/>
      <w:r>
        <w:t xml:space="preserve">Méthode </w:t>
      </w:r>
      <w:proofErr w:type="spellStart"/>
      <w:r w:rsidRPr="00625BD3">
        <w:t>getParcoursById</w:t>
      </w:r>
      <w:bookmarkEnd w:id="13"/>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4" w:name="_Toc387740276"/>
      <w:r>
        <w:t>Cas standard</w:t>
      </w:r>
      <w:bookmarkEnd w:id="14"/>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5"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5" w:name="_Toc387740277"/>
      <w:r>
        <w:t>Cas Limites</w:t>
      </w:r>
      <w:bookmarkEnd w:id="15"/>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6" w:name="_Toc387740278"/>
      <w:r>
        <w:t>Cas d’erreurs</w:t>
      </w:r>
      <w:bookmarkEnd w:id="16"/>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lastRenderedPageBreak/>
        <w:br w:type="page"/>
      </w:r>
    </w:p>
    <w:p w:rsidR="00625BD3" w:rsidRDefault="00625BD3" w:rsidP="00625BD3">
      <w:pPr>
        <w:pStyle w:val="Titre2"/>
      </w:pPr>
      <w:bookmarkStart w:id="17" w:name="_Toc387740279"/>
      <w:r>
        <w:lastRenderedPageBreak/>
        <w:t xml:space="preserve">Méthode </w:t>
      </w:r>
      <w:proofErr w:type="spellStart"/>
      <w:r w:rsidRPr="00625BD3">
        <w:t>getSousParcoursById</w:t>
      </w:r>
      <w:bookmarkEnd w:id="17"/>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8" w:name="_Toc387740280"/>
      <w:r>
        <w:t>Cas standard</w:t>
      </w:r>
      <w:bookmarkEnd w:id="18"/>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5917E1" w:rsidP="00D67CFA">
      <w:r w:rsidRPr="005917E1">
        <w:rPr>
          <w:noProof/>
          <w:highlight w:val="yellow"/>
          <w:lang w:eastAsia="fr-FR"/>
        </w:rPr>
        <w:t>Manque la sémantique transistion</w:t>
      </w:r>
      <w:r>
        <w:rPr>
          <w:noProof/>
          <w:lang w:eastAsia="fr-FR"/>
        </w:rPr>
        <w:t xml:space="preserve"> </w:t>
      </w:r>
    </w:p>
    <w:p w:rsidR="00AA19D2" w:rsidRDefault="00AA19D2" w:rsidP="00AA19D2">
      <w:pPr>
        <w:pStyle w:val="Titre3"/>
      </w:pPr>
      <w:bookmarkStart w:id="19" w:name="_Toc387740281"/>
      <w:r>
        <w:t>Cas Limites</w:t>
      </w:r>
      <w:bookmarkEnd w:id="19"/>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0" w:name="_Toc387740282"/>
      <w:r>
        <w:t>Cas d’erreurs</w:t>
      </w:r>
      <w:bookmarkEnd w:id="20"/>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1" w:name="_Toc387740283"/>
      <w:r>
        <w:t xml:space="preserve">Méthode </w:t>
      </w:r>
      <w:proofErr w:type="spellStart"/>
      <w:r w:rsidRPr="00625BD3">
        <w:t>getTransitionById</w:t>
      </w:r>
      <w:bookmarkEnd w:id="21"/>
      <w:proofErr w:type="spellEnd"/>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26"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625BD3" w:rsidRDefault="00625BD3" w:rsidP="00625BD3">
      <w:pPr>
        <w:pStyle w:val="Titre2"/>
      </w:pPr>
      <w:bookmarkStart w:id="22" w:name="_Toc387740284"/>
      <w:r>
        <w:t xml:space="preserve">Méthode </w:t>
      </w:r>
      <w:proofErr w:type="spellStart"/>
      <w:r w:rsidRPr="00625BD3">
        <w:t>getSceneById</w:t>
      </w:r>
      <w:bookmarkEnd w:id="22"/>
      <w:proofErr w:type="spellEnd"/>
    </w:p>
    <w:p w:rsidR="00523CF1" w:rsidRDefault="00523CF1" w:rsidP="00523CF1">
      <w:r>
        <w:t xml:space="preserve">Méthode permettant de récupérer les informations d’une scène. On retournera toutes les informations de la scène, ainsi que la liste de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A0E51">
        <w:t xml:space="preserve">médias et 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3" w:name="_Toc387740285"/>
      <w:r>
        <w:t>Cas standard</w:t>
      </w:r>
      <w:bookmarkEnd w:id="23"/>
    </w:p>
    <w:p w:rsidR="00523CF1" w:rsidRPr="00523CF1" w:rsidRDefault="00523CF1" w:rsidP="00523CF1">
      <w:r>
        <w:t>La scène existe et le parcours auquel elle appartient est en visibilité « Public ». Dans ce cas le XML retourné sera de la forme :</w:t>
      </w:r>
    </w:p>
    <w:p w:rsidR="00E14A82" w:rsidRPr="00E14A82" w:rsidRDefault="005917E1" w:rsidP="00E14A82">
      <w:r w:rsidRPr="005917E1">
        <w:rPr>
          <w:noProof/>
          <w:highlight w:val="yellow"/>
          <w:lang w:eastAsia="fr-FR"/>
        </w:rPr>
        <w:t>Manque les transition</w:t>
      </w:r>
      <w:r>
        <w:rPr>
          <w:noProof/>
          <w:lang w:eastAsia="fr-FR"/>
        </w:rPr>
        <w:t xml:space="preserve"> </w:t>
      </w:r>
    </w:p>
    <w:p w:rsidR="00523CF1" w:rsidRDefault="00523CF1" w:rsidP="00523CF1">
      <w:pPr>
        <w:pStyle w:val="Titre3"/>
      </w:pPr>
      <w:bookmarkStart w:id="24" w:name="_Toc387740286"/>
      <w:r>
        <w:t>Cas d’erreurs</w:t>
      </w:r>
      <w:bookmarkEnd w:id="24"/>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1678" w:rsidRDefault="00C01678">
      <w:pPr>
        <w:jc w:val="left"/>
        <w:rPr>
          <w:rFonts w:asciiTheme="majorHAnsi" w:eastAsiaTheme="majorEastAsia" w:hAnsiTheme="majorHAnsi" w:cstheme="majorBidi"/>
          <w:sz w:val="28"/>
          <w:szCs w:val="28"/>
        </w:rPr>
      </w:pPr>
      <w:bookmarkStart w:id="25" w:name="_Toc387740287"/>
      <w:r>
        <w:br w:type="page"/>
      </w:r>
    </w:p>
    <w:p w:rsidR="00BD3F3C" w:rsidRDefault="00BD3F3C" w:rsidP="00BD3F3C">
      <w:pPr>
        <w:pStyle w:val="Titre2"/>
      </w:pPr>
      <w:r>
        <w:lastRenderedPageBreak/>
        <w:t xml:space="preserve">Méthode </w:t>
      </w:r>
      <w:proofErr w:type="spellStart"/>
      <w:r>
        <w:t>get</w:t>
      </w:r>
      <w:r w:rsidR="00E565BF">
        <w:t>Media</w:t>
      </w:r>
      <w:r>
        <w:t>ById</w:t>
      </w:r>
      <w:bookmarkEnd w:id="25"/>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r>
        <w:t>Cas standard</w:t>
      </w:r>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27"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26" w:name="_Toc387740288"/>
      <w:r>
        <w:t xml:space="preserve">Cas Limites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r>
        <w:t>Cas d’erreurs</w:t>
      </w:r>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r>
        <w:lastRenderedPageBreak/>
        <w:t xml:space="preserve">Méthode </w:t>
      </w:r>
      <w:proofErr w:type="spellStart"/>
      <w:r>
        <w:t>getArtefactById</w:t>
      </w:r>
      <w:bookmarkEnd w:id="26"/>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r>
        <w:t>Cas standard</w:t>
      </w:r>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8"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r>
        <w:t>Cas d’erreurs</w:t>
      </w:r>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bookmarkStart w:id="27" w:name="_Toc387740289"/>
      <w:r>
        <w:br w:type="page"/>
      </w:r>
    </w:p>
    <w:p w:rsidR="00625BD3" w:rsidRDefault="00625BD3" w:rsidP="00625BD3">
      <w:pPr>
        <w:pStyle w:val="Titre2"/>
        <w:rPr>
          <w:rFonts w:eastAsia="Times New Roman"/>
          <w:lang w:eastAsia="fr-FR"/>
        </w:rPr>
      </w:pPr>
      <w:r>
        <w:lastRenderedPageBreak/>
        <w:t xml:space="preserve">Méthode </w:t>
      </w:r>
      <w:proofErr w:type="spellStart"/>
      <w:r w:rsidRPr="00790272">
        <w:rPr>
          <w:rFonts w:eastAsia="Times New Roman"/>
          <w:lang w:eastAsia="fr-FR"/>
        </w:rPr>
        <w:t>getPointdInteretByTag</w:t>
      </w:r>
      <w:bookmarkEnd w:id="27"/>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r>
        <w:t>Cas standard</w:t>
      </w:r>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r>
        <w:t>Cas d’erreurs</w:t>
      </w:r>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r>
        <w:t>Cas standard</w:t>
      </w:r>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r>
        <w:t>Cas limite</w:t>
      </w:r>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r>
        <w:t>Cas d’erreurs</w:t>
      </w:r>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bookmarkStart w:id="28" w:name="_Toc387740290"/>
      <w:r>
        <w:br w:type="page"/>
      </w:r>
    </w:p>
    <w:p w:rsidR="00625BD3" w:rsidRDefault="00625BD3" w:rsidP="00625BD3">
      <w:pPr>
        <w:pStyle w:val="Titre1"/>
      </w:pPr>
      <w:r>
        <w:lastRenderedPageBreak/>
        <w:t>Description des services (WSDL)</w:t>
      </w:r>
      <w:bookmarkEnd w:id="28"/>
    </w:p>
    <w:p w:rsidR="004572AA" w:rsidRPr="004572AA" w:rsidRDefault="004572AA" w:rsidP="004572AA"/>
    <w:p w:rsidR="00312981" w:rsidRPr="00790272" w:rsidRDefault="00312981" w:rsidP="00197CD0">
      <w:pPr>
        <w:rPr>
          <w:color w:val="auto"/>
        </w:rPr>
      </w:pPr>
    </w:p>
    <w:sectPr w:rsidR="00312981" w:rsidRPr="00790272"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73F" w:rsidRDefault="007B173F">
      <w:pPr>
        <w:spacing w:after="0" w:line="240" w:lineRule="auto"/>
      </w:pPr>
      <w:r>
        <w:separator/>
      </w:r>
    </w:p>
  </w:endnote>
  <w:endnote w:type="continuationSeparator" w:id="0">
    <w:p w:rsidR="007B173F" w:rsidRDefault="007B1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442258">
        <w:rPr>
          <w:noProof/>
        </w:rPr>
        <w:t>10</w:t>
      </w:r>
    </w:fldSimple>
    <w:r>
      <w:t xml:space="preserve"> </w:t>
    </w:r>
    <w:r w:rsidR="006D4C13" w:rsidRPr="006D4C13">
      <w:rPr>
        <w:lang w:val="en-US"/>
      </w:rPr>
    </w:r>
    <w:r w:rsidR="006D4C13" w:rsidRPr="006D4C13">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73F" w:rsidRDefault="007B173F">
      <w:pPr>
        <w:spacing w:after="0" w:line="240" w:lineRule="auto"/>
      </w:pPr>
      <w:r>
        <w:separator/>
      </w:r>
    </w:p>
  </w:footnote>
  <w:footnote w:type="continuationSeparator" w:id="0">
    <w:p w:rsidR="007B173F" w:rsidRDefault="007B17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6D4C13">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8434">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5807"/>
    <w:rsid w:val="00056E8C"/>
    <w:rsid w:val="00077572"/>
    <w:rsid w:val="0009380F"/>
    <w:rsid w:val="000A17D6"/>
    <w:rsid w:val="0013199F"/>
    <w:rsid w:val="001516E6"/>
    <w:rsid w:val="00197CD0"/>
    <w:rsid w:val="00246BBF"/>
    <w:rsid w:val="002616F7"/>
    <w:rsid w:val="002A5AAB"/>
    <w:rsid w:val="002C5A9D"/>
    <w:rsid w:val="002F4C2D"/>
    <w:rsid w:val="00312981"/>
    <w:rsid w:val="003155D1"/>
    <w:rsid w:val="003437CE"/>
    <w:rsid w:val="003D6F90"/>
    <w:rsid w:val="003F311A"/>
    <w:rsid w:val="003F58F1"/>
    <w:rsid w:val="00425E4E"/>
    <w:rsid w:val="00442258"/>
    <w:rsid w:val="004572AA"/>
    <w:rsid w:val="00476AFC"/>
    <w:rsid w:val="00492C5E"/>
    <w:rsid w:val="004A258B"/>
    <w:rsid w:val="004C2C1C"/>
    <w:rsid w:val="004E55A3"/>
    <w:rsid w:val="00522D2D"/>
    <w:rsid w:val="00523CF1"/>
    <w:rsid w:val="005917E1"/>
    <w:rsid w:val="005B4193"/>
    <w:rsid w:val="005D36CC"/>
    <w:rsid w:val="00621D1B"/>
    <w:rsid w:val="00625BD3"/>
    <w:rsid w:val="006A353E"/>
    <w:rsid w:val="006D4C13"/>
    <w:rsid w:val="007012AE"/>
    <w:rsid w:val="00703BDD"/>
    <w:rsid w:val="00765510"/>
    <w:rsid w:val="00790272"/>
    <w:rsid w:val="007B173F"/>
    <w:rsid w:val="007F1477"/>
    <w:rsid w:val="008115FF"/>
    <w:rsid w:val="00846CCD"/>
    <w:rsid w:val="00870E1E"/>
    <w:rsid w:val="00873A94"/>
    <w:rsid w:val="008C1655"/>
    <w:rsid w:val="008E28DB"/>
    <w:rsid w:val="00922DFD"/>
    <w:rsid w:val="009628F7"/>
    <w:rsid w:val="009A4E35"/>
    <w:rsid w:val="00A231FD"/>
    <w:rsid w:val="00A35478"/>
    <w:rsid w:val="00A45E77"/>
    <w:rsid w:val="00A64EEE"/>
    <w:rsid w:val="00A71BD1"/>
    <w:rsid w:val="00A73C8F"/>
    <w:rsid w:val="00A82414"/>
    <w:rsid w:val="00AA19D2"/>
    <w:rsid w:val="00AA6D6F"/>
    <w:rsid w:val="00AD5D80"/>
    <w:rsid w:val="00B207A6"/>
    <w:rsid w:val="00B94022"/>
    <w:rsid w:val="00BD3F3C"/>
    <w:rsid w:val="00BD66B8"/>
    <w:rsid w:val="00BE0C6A"/>
    <w:rsid w:val="00BF57A1"/>
    <w:rsid w:val="00C01678"/>
    <w:rsid w:val="00C151CC"/>
    <w:rsid w:val="00C30B7B"/>
    <w:rsid w:val="00CA0E51"/>
    <w:rsid w:val="00CC1E20"/>
    <w:rsid w:val="00CE4579"/>
    <w:rsid w:val="00D67CFA"/>
    <w:rsid w:val="00E14A82"/>
    <w:rsid w:val="00E30EFD"/>
    <w:rsid w:val="00E565BF"/>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image" Target="media/image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diagramLayout" Target="diagrams/layout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27D8F279-51CF-423D-A013-44B8BA3C5E25}" type="presOf" srcId="{C3289C34-F578-4EFC-BFD9-0A688B44E4D4}" destId="{E037252F-97B5-461A-9337-418776204932}" srcOrd="0" destOrd="0" presId="urn:microsoft.com/office/officeart/2005/8/layout/hierarchy2"/>
    <dgm:cxn modelId="{2C88CECB-E988-4B12-9A46-F768852B48A5}" srcId="{8B322B40-80E7-4277-A119-C95BCC886A93}" destId="{194F006A-1247-410F-BAF9-039844E90E70}" srcOrd="0" destOrd="0" parTransId="{D4832139-E97B-47C2-8CE7-8CC49A1C0186}" sibTransId="{B7D93089-39B7-44E5-AB00-2F85750C8FD9}"/>
    <dgm:cxn modelId="{1EB82D42-355E-4D5A-9824-7B74D66D37A6}" type="presOf" srcId="{CF6222E0-31C0-4BC7-B76F-C61CA41A4EB4}" destId="{4C750088-1F41-47DE-B5ED-3CCFEC3ECC39}" srcOrd="0" destOrd="0" presId="urn:microsoft.com/office/officeart/2005/8/layout/hierarchy2"/>
    <dgm:cxn modelId="{3FF09BDB-3630-462E-BB1F-5C6444B11FE2}" type="presOf" srcId="{D4832139-E97B-47C2-8CE7-8CC49A1C0186}" destId="{7F5EAA01-729D-496D-89B0-C3F7F1178028}" srcOrd="0" destOrd="0" presId="urn:microsoft.com/office/officeart/2005/8/layout/hierarchy2"/>
    <dgm:cxn modelId="{F4803245-82F1-42FE-9AB4-E56DECFF00E7}" type="presOf" srcId="{D4832139-E97B-47C2-8CE7-8CC49A1C0186}" destId="{9CD2D131-5EBD-4387-B072-BED9BBD6F239}" srcOrd="1" destOrd="0" presId="urn:microsoft.com/office/officeart/2005/8/layout/hierarchy2"/>
    <dgm:cxn modelId="{B57EC67D-813D-42E1-B1FE-F80A02CA6B31}" type="presOf" srcId="{4FD72993-B504-4409-89E9-FF40560868D2}" destId="{7CC9F094-2F59-4FCC-939C-4A96F287CE6A}" srcOrd="0" destOrd="0" presId="urn:microsoft.com/office/officeart/2005/8/layout/hierarchy2"/>
    <dgm:cxn modelId="{9B79373A-0F12-44C7-9D63-5A890B9993E6}" type="presOf" srcId="{7D33B563-83AC-41E5-A989-FADFC9E355A9}" destId="{2F40E2CA-DD7D-4BD9-AA05-C6B907FEDC99}" srcOrd="0" destOrd="0" presId="urn:microsoft.com/office/officeart/2005/8/layout/hierarchy2"/>
    <dgm:cxn modelId="{8C8C5E8C-D64D-4C73-BB44-02055F13B68D}" type="presOf" srcId="{7D33B563-83AC-41E5-A989-FADFC9E355A9}" destId="{8E8B1D1D-6E36-4F17-BDEE-729C1CD0D72F}" srcOrd="1" destOrd="0" presId="urn:microsoft.com/office/officeart/2005/8/layout/hierarchy2"/>
    <dgm:cxn modelId="{07A7A6F3-FF0A-44A9-AD25-970CAC8958EA}" type="presOf" srcId="{4FD72993-B504-4409-89E9-FF40560868D2}" destId="{1A8F4F09-9C45-4D5A-AB6A-6360C139FD86}" srcOrd="1" destOrd="0" presId="urn:microsoft.com/office/officeart/2005/8/layout/hierarchy2"/>
    <dgm:cxn modelId="{9A2886D4-375E-44E2-B77A-B9AE3739058F}" type="presOf" srcId="{8B322B40-80E7-4277-A119-C95BCC886A93}" destId="{74DC909D-2974-4B51-8317-D89740B1EB38}"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A68C1D33-9C98-458E-B4B5-DF8623993CE7}" type="presOf" srcId="{C2ADCA19-3C9A-4480-8ED4-512F43F53E7F}" destId="{866553A7-623B-4BC3-B1F0-9A1A4890B41B}" srcOrd="0" destOrd="0" presId="urn:microsoft.com/office/officeart/2005/8/layout/hierarchy2"/>
    <dgm:cxn modelId="{4C6F882C-F0F5-43F2-AE09-5823C6C817FF}" type="presOf" srcId="{5585F780-B2B2-492F-911B-7273A75E6CE5}" destId="{C5479395-3E53-4E79-A80E-55BDCBA9E6E8}" srcOrd="0" destOrd="0" presId="urn:microsoft.com/office/officeart/2005/8/layout/hierarchy2"/>
    <dgm:cxn modelId="{2816EE8B-7FC8-4C6C-A2B9-CFDB1BE1C3E3}" type="presOf" srcId="{194F006A-1247-410F-BAF9-039844E90E70}" destId="{B4B9B7A6-5C6E-4D68-A90A-FDF9C8198B5C}"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80A8A1EF-3B1E-4DF9-BE04-B87AF3528783}" type="presOf" srcId="{C6CC7C1F-CF59-42D1-9AE5-635AA58AFFE4}" destId="{105540CA-DBBD-415B-9C3F-87F74C915B8F}" srcOrd="1" destOrd="0" presId="urn:microsoft.com/office/officeart/2005/8/layout/hierarchy2"/>
    <dgm:cxn modelId="{0EC70A3F-F55C-4B92-B4FE-C73D7FD890D0}" type="presOf" srcId="{C6CC7C1F-CF59-42D1-9AE5-635AA58AFFE4}" destId="{2B03674B-3075-4B1E-A052-C3BD94317092}"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CB4633BC-9751-4F04-BC6E-4BFF31285E4F}" srcId="{C3289C34-F578-4EFC-BFD9-0A688B44E4D4}" destId="{5585F780-B2B2-492F-911B-7273A75E6CE5}" srcOrd="1" destOrd="0" parTransId="{C6CC7C1F-CF59-42D1-9AE5-635AA58AFFE4}" sibTransId="{0C8B904F-4315-40DC-9B58-388DA2ACC5DF}"/>
    <dgm:cxn modelId="{5A6B959E-A7AE-4712-AF68-337C02EEDAD7}" type="presParOf" srcId="{866553A7-623B-4BC3-B1F0-9A1A4890B41B}" destId="{D9166013-6F99-42C1-ABB9-F6E646662AF6}" srcOrd="0" destOrd="0" presId="urn:microsoft.com/office/officeart/2005/8/layout/hierarchy2"/>
    <dgm:cxn modelId="{4B38AD83-BEB4-496D-B0DE-D46EFC1867D3}" type="presParOf" srcId="{D9166013-6F99-42C1-ABB9-F6E646662AF6}" destId="{74DC909D-2974-4B51-8317-D89740B1EB38}" srcOrd="0" destOrd="0" presId="urn:microsoft.com/office/officeart/2005/8/layout/hierarchy2"/>
    <dgm:cxn modelId="{A502AE27-1B05-44CE-A9E4-66E39411BE5E}" type="presParOf" srcId="{D9166013-6F99-42C1-ABB9-F6E646662AF6}" destId="{4FE315F2-2348-48AB-933C-DEADCF630F9C}" srcOrd="1" destOrd="0" presId="urn:microsoft.com/office/officeart/2005/8/layout/hierarchy2"/>
    <dgm:cxn modelId="{38D9C337-B634-47C4-9D44-32E8410B2C31}" type="presParOf" srcId="{4FE315F2-2348-48AB-933C-DEADCF630F9C}" destId="{7F5EAA01-729D-496D-89B0-C3F7F1178028}" srcOrd="0" destOrd="0" presId="urn:microsoft.com/office/officeart/2005/8/layout/hierarchy2"/>
    <dgm:cxn modelId="{F4AFAF2C-881D-4F7F-9E97-B5621F2C7F7A}" type="presParOf" srcId="{7F5EAA01-729D-496D-89B0-C3F7F1178028}" destId="{9CD2D131-5EBD-4387-B072-BED9BBD6F239}" srcOrd="0" destOrd="0" presId="urn:microsoft.com/office/officeart/2005/8/layout/hierarchy2"/>
    <dgm:cxn modelId="{1A04CB98-AC6A-4625-8972-8EF300358407}" type="presParOf" srcId="{4FE315F2-2348-48AB-933C-DEADCF630F9C}" destId="{D63F84BA-4146-4429-97BB-6FC264721A0C}" srcOrd="1" destOrd="0" presId="urn:microsoft.com/office/officeart/2005/8/layout/hierarchy2"/>
    <dgm:cxn modelId="{36661624-4745-4A2D-86B7-C579D93B0512}" type="presParOf" srcId="{D63F84BA-4146-4429-97BB-6FC264721A0C}" destId="{B4B9B7A6-5C6E-4D68-A90A-FDF9C8198B5C}" srcOrd="0" destOrd="0" presId="urn:microsoft.com/office/officeart/2005/8/layout/hierarchy2"/>
    <dgm:cxn modelId="{1E2608A7-E27E-4F08-AD15-670D36EB1412}" type="presParOf" srcId="{D63F84BA-4146-4429-97BB-6FC264721A0C}" destId="{37AE9A66-36CD-417C-A321-835F24B7890D}" srcOrd="1" destOrd="0" presId="urn:microsoft.com/office/officeart/2005/8/layout/hierarchy2"/>
    <dgm:cxn modelId="{11523A12-F019-4713-BB4B-F6A9193B7481}" type="presParOf" srcId="{37AE9A66-36CD-417C-A321-835F24B7890D}" destId="{2F40E2CA-DD7D-4BD9-AA05-C6B907FEDC99}" srcOrd="0" destOrd="0" presId="urn:microsoft.com/office/officeart/2005/8/layout/hierarchy2"/>
    <dgm:cxn modelId="{9993D3A1-D612-4126-A6AE-3F67F4DB33AE}" type="presParOf" srcId="{2F40E2CA-DD7D-4BD9-AA05-C6B907FEDC99}" destId="{8E8B1D1D-6E36-4F17-BDEE-729C1CD0D72F}" srcOrd="0" destOrd="0" presId="urn:microsoft.com/office/officeart/2005/8/layout/hierarchy2"/>
    <dgm:cxn modelId="{5441CD8E-0B2A-4439-A7DA-D03F6918A9CB}" type="presParOf" srcId="{37AE9A66-36CD-417C-A321-835F24B7890D}" destId="{27EEED29-1AFF-4A13-9429-CAB48916BCD3}" srcOrd="1" destOrd="0" presId="urn:microsoft.com/office/officeart/2005/8/layout/hierarchy2"/>
    <dgm:cxn modelId="{BD9FFF89-4518-4FB0-9301-B7933DBF703B}" type="presParOf" srcId="{27EEED29-1AFF-4A13-9429-CAB48916BCD3}" destId="{E037252F-97B5-461A-9337-418776204932}" srcOrd="0" destOrd="0" presId="urn:microsoft.com/office/officeart/2005/8/layout/hierarchy2"/>
    <dgm:cxn modelId="{C0D2C11B-A8CB-4C12-BD5E-D4D94519A443}" type="presParOf" srcId="{27EEED29-1AFF-4A13-9429-CAB48916BCD3}" destId="{25CB7B1C-9E5F-4402-AC96-33EE892446CF}" srcOrd="1" destOrd="0" presId="urn:microsoft.com/office/officeart/2005/8/layout/hierarchy2"/>
    <dgm:cxn modelId="{945CFFC3-044D-41BA-9943-3C37BA983D6B}" type="presParOf" srcId="{25CB7B1C-9E5F-4402-AC96-33EE892446CF}" destId="{7CC9F094-2F59-4FCC-939C-4A96F287CE6A}" srcOrd="0" destOrd="0" presId="urn:microsoft.com/office/officeart/2005/8/layout/hierarchy2"/>
    <dgm:cxn modelId="{3540B15D-75BF-4B03-B2D6-B27C798D67E9}" type="presParOf" srcId="{7CC9F094-2F59-4FCC-939C-4A96F287CE6A}" destId="{1A8F4F09-9C45-4D5A-AB6A-6360C139FD86}" srcOrd="0" destOrd="0" presId="urn:microsoft.com/office/officeart/2005/8/layout/hierarchy2"/>
    <dgm:cxn modelId="{2685049E-D133-4EA6-AFB7-93E33D0B0C4B}" type="presParOf" srcId="{25CB7B1C-9E5F-4402-AC96-33EE892446CF}" destId="{43B795F7-4B4D-484D-B7EE-AEC31617C573}" srcOrd="1" destOrd="0" presId="urn:microsoft.com/office/officeart/2005/8/layout/hierarchy2"/>
    <dgm:cxn modelId="{6052CC0B-A968-4CFB-A129-385CF0D4D344}" type="presParOf" srcId="{43B795F7-4B4D-484D-B7EE-AEC31617C573}" destId="{4C750088-1F41-47DE-B5ED-3CCFEC3ECC39}" srcOrd="0" destOrd="0" presId="urn:microsoft.com/office/officeart/2005/8/layout/hierarchy2"/>
    <dgm:cxn modelId="{99E9FED1-4F14-41EB-A16B-3D97DB94C17A}" type="presParOf" srcId="{43B795F7-4B4D-484D-B7EE-AEC31617C573}" destId="{E6311C1F-B703-4653-8DB4-E09A44CF28F4}" srcOrd="1" destOrd="0" presId="urn:microsoft.com/office/officeart/2005/8/layout/hierarchy2"/>
    <dgm:cxn modelId="{3AD02DB6-3F4D-43E4-8BE1-F1340D1DC86B}" type="presParOf" srcId="{25CB7B1C-9E5F-4402-AC96-33EE892446CF}" destId="{2B03674B-3075-4B1E-A052-C3BD94317092}" srcOrd="2" destOrd="0" presId="urn:microsoft.com/office/officeart/2005/8/layout/hierarchy2"/>
    <dgm:cxn modelId="{5D218B5C-2638-43E1-AD98-00036B2B0AD4}" type="presParOf" srcId="{2B03674B-3075-4B1E-A052-C3BD94317092}" destId="{105540CA-DBBD-415B-9C3F-87F74C915B8F}" srcOrd="0" destOrd="0" presId="urn:microsoft.com/office/officeart/2005/8/layout/hierarchy2"/>
    <dgm:cxn modelId="{1EF4235C-C280-42ED-81D6-9AA46262BB52}" type="presParOf" srcId="{25CB7B1C-9E5F-4402-AC96-33EE892446CF}" destId="{C14345C9-B242-49F2-8247-E9CF64911227}" srcOrd="3" destOrd="0" presId="urn:microsoft.com/office/officeart/2005/8/layout/hierarchy2"/>
    <dgm:cxn modelId="{50CBD506-BF99-4BBA-B527-9110A4ABCC0E}" type="presParOf" srcId="{C14345C9-B242-49F2-8247-E9CF64911227}" destId="{C5479395-3E53-4E79-A80E-55BDCBA9E6E8}" srcOrd="0" destOrd="0" presId="urn:microsoft.com/office/officeart/2005/8/layout/hierarchy2"/>
    <dgm:cxn modelId="{6918BC7D-E6D5-49D0-B96E-E72E45B94EB7}"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A36D1322-ADD5-4F21-89A8-AB9E631B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683</TotalTime>
  <Pages>14</Pages>
  <Words>1906</Words>
  <Characters>10483</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48</cp:revision>
  <dcterms:created xsi:type="dcterms:W3CDTF">2014-05-06T09:55:00Z</dcterms:created>
  <dcterms:modified xsi:type="dcterms:W3CDTF">2014-05-13T15:06:00Z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