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B943" w14:textId="77777777" w:rsidR="00E129BF" w:rsidRPr="002A5616" w:rsidRDefault="00E129BF" w:rsidP="00E129B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/>
        <w:ind w:left="864" w:right="864"/>
        <w:jc w:val="center"/>
        <w:rPr>
          <w:rFonts w:asciiTheme="minorHAnsi" w:hAnsiTheme="minorHAnsi" w:cstheme="minorHAnsi"/>
          <w:b/>
          <w:i/>
          <w:color w:val="4F81BD"/>
          <w:sz w:val="32"/>
          <w:szCs w:val="32"/>
        </w:rPr>
      </w:pPr>
      <w:r w:rsidRPr="002A5616">
        <w:rPr>
          <w:rFonts w:asciiTheme="minorHAnsi" w:hAnsiTheme="minorHAnsi" w:cstheme="minorHAnsi"/>
          <w:b/>
          <w:i/>
          <w:color w:val="4F81BD"/>
          <w:sz w:val="32"/>
          <w:szCs w:val="32"/>
        </w:rPr>
        <w:t xml:space="preserve">Informations générales </w:t>
      </w:r>
    </w:p>
    <w:p w14:paraId="56593B92" w14:textId="77777777" w:rsidR="00E129BF" w:rsidRPr="00E129BF" w:rsidRDefault="00E129BF" w:rsidP="00E129BF">
      <w:pPr>
        <w:pStyle w:val="Titre6"/>
        <w:numPr>
          <w:ilvl w:val="0"/>
          <w:numId w:val="11"/>
        </w:numPr>
        <w:ind w:left="1080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 xml:space="preserve">Motif du bilan : </w:t>
      </w:r>
    </w:p>
    <w:p w14:paraId="384F302C" w14:textId="6D354791" w:rsidR="00E129BF" w:rsidRPr="002A5616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2A5616">
        <w:rPr>
          <w:rFonts w:asciiTheme="minorHAnsi" w:hAnsiTheme="minorHAnsi" w:cstheme="minorHAnsi"/>
          <w:b/>
          <w:color w:val="000000"/>
        </w:rPr>
        <w:t>Personne demandeuse du bilan :</w:t>
      </w:r>
      <w:r w:rsidRPr="002A5616">
        <w:rPr>
          <w:rFonts w:asciiTheme="minorHAnsi" w:hAnsiTheme="minorHAnsi" w:cstheme="minorHAnsi"/>
          <w:color w:val="000000"/>
        </w:rPr>
        <w:t xml:space="preserve">  le bilan a été demandé par </w:t>
      </w:r>
      <w:proofErr w:type="spellStart"/>
      <w:r>
        <w:rPr>
          <w:rFonts w:asciiTheme="minorHAnsi" w:hAnsiTheme="minorHAnsi" w:cstheme="minorHAnsi"/>
          <w:color w:val="000000"/>
        </w:rPr>
        <w:t>i_personne_demandeuse</w:t>
      </w:r>
      <w:proofErr w:type="spellEnd"/>
      <w:r>
        <w:rPr>
          <w:rFonts w:asciiTheme="minorHAnsi" w:hAnsiTheme="minorHAnsi" w:cstheme="minorHAnsi"/>
          <w:color w:val="000000"/>
        </w:rPr>
        <w:t>.</w:t>
      </w:r>
    </w:p>
    <w:p w14:paraId="50F7E38C" w14:textId="4C0098E5" w:rsidR="00E129BF" w:rsidRPr="00446CCE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446CCE">
        <w:rPr>
          <w:rFonts w:asciiTheme="minorHAnsi" w:hAnsiTheme="minorHAnsi" w:cstheme="minorHAnsi"/>
          <w:b/>
          <w:color w:val="000000"/>
        </w:rPr>
        <w:t>Motif :</w:t>
      </w:r>
      <w:r w:rsidRPr="00446CCE"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i_motifs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0E14A59" w14:textId="77777777" w:rsidR="00E129BF" w:rsidRDefault="00E129BF" w:rsidP="00E129BF">
      <w:pPr>
        <w:pStyle w:val="Titre6"/>
        <w:numPr>
          <w:ilvl w:val="0"/>
          <w:numId w:val="11"/>
        </w:numPr>
        <w:ind w:left="1080"/>
        <w:jc w:val="left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>Connaissance de la personne et de son environnement (humain et matériel) :</w:t>
      </w:r>
    </w:p>
    <w:p w14:paraId="58B5794B" w14:textId="77777777" w:rsidR="00E129BF" w:rsidRPr="00E129BF" w:rsidRDefault="00E129BF" w:rsidP="00E129BF">
      <w:pPr>
        <w:rPr>
          <w:sz w:val="12"/>
          <w:szCs w:val="12"/>
        </w:rPr>
      </w:pPr>
    </w:p>
    <w:p w14:paraId="596CDA1E" w14:textId="77777777" w:rsidR="00E129BF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7611F3">
        <w:rPr>
          <w:rFonts w:asciiTheme="minorHAnsi" w:hAnsiTheme="minorHAnsi" w:cstheme="minorHAnsi"/>
          <w:b/>
          <w:color w:val="000000"/>
        </w:rPr>
        <w:t xml:space="preserve">Anamnèse/ Troubles </w:t>
      </w:r>
      <w:r w:rsidRPr="007611F3">
        <w:rPr>
          <w:rFonts w:asciiTheme="minorHAnsi" w:hAnsiTheme="minorHAnsi" w:cstheme="minorHAnsi"/>
          <w:color w:val="000000"/>
        </w:rPr>
        <w:t xml:space="preserve">: </w:t>
      </w:r>
    </w:p>
    <w:p w14:paraId="68956CC9" w14:textId="7B4A2EB9" w:rsidR="00E129BF" w:rsidRPr="00E129BF" w:rsidRDefault="00E129BF" w:rsidP="00E129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proofErr w:type="spellStart"/>
      <w:r w:rsidRPr="00E129BF">
        <w:rPr>
          <w:rFonts w:asciiTheme="minorHAnsi" w:hAnsiTheme="minorHAnsi" w:cstheme="minorHAnsi"/>
          <w:bCs/>
          <w:color w:val="000000"/>
        </w:rPr>
        <w:t>i_anamnese</w:t>
      </w:r>
      <w:proofErr w:type="spellEnd"/>
      <w:r w:rsidRPr="00E129BF">
        <w:rPr>
          <w:rFonts w:asciiTheme="minorHAnsi" w:hAnsiTheme="minorHAnsi" w:cstheme="minorHAnsi"/>
          <w:bCs/>
          <w:color w:val="000000"/>
        </w:rPr>
        <w:t>/troubles</w:t>
      </w:r>
    </w:p>
    <w:p w14:paraId="477B3B61" w14:textId="360CBD62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 xml:space="preserve">Autres professionnels suivant l’enfant </w:t>
      </w:r>
      <w:r w:rsidRPr="00447081">
        <w:rPr>
          <w:rFonts w:asciiTheme="minorHAnsi" w:hAnsiTheme="minorHAnsi" w:cstheme="minorHAnsi"/>
          <w:color w:val="000000"/>
        </w:rPr>
        <w:t>:</w:t>
      </w:r>
    </w:p>
    <w:p w14:paraId="5DA1C257" w14:textId="22F30388" w:rsidR="00E129BF" w:rsidRDefault="00BB5C7D" w:rsidP="00E129B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bCs/>
          <w:color w:val="000000"/>
        </w:rPr>
      </w:pPr>
      <w:proofErr w:type="spellStart"/>
      <w:r>
        <w:rPr>
          <w:rFonts w:asciiTheme="minorHAnsi" w:hAnsiTheme="minorHAnsi" w:cstheme="minorHAnsi"/>
          <w:bCs/>
          <w:color w:val="000000"/>
        </w:rPr>
        <w:t>i_professionnels_suivants_le_patient</w:t>
      </w:r>
      <w:proofErr w:type="spellEnd"/>
    </w:p>
    <w:p w14:paraId="24AB76F0" w14:textId="77777777" w:rsidR="00BB5C7D" w:rsidRPr="00E129BF" w:rsidRDefault="00BB5C7D" w:rsidP="00BB5C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Cs/>
          <w:color w:val="000000"/>
        </w:rPr>
      </w:pPr>
    </w:p>
    <w:p w14:paraId="21A97619" w14:textId="77777777" w:rsidR="00E129BF" w:rsidRPr="00944AD4" w:rsidRDefault="00E129BF" w:rsidP="00E12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7D246589" w14:textId="54534C9A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>Dossier MDPH :</w:t>
      </w:r>
      <w:r w:rsidRPr="0044708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BB5C7D">
        <w:rPr>
          <w:rFonts w:asciiTheme="minorHAnsi" w:hAnsiTheme="minorHAnsi" w:cstheme="minorHAnsi"/>
          <w:color w:val="000000"/>
        </w:rPr>
        <w:t>i_dossier_mdph</w:t>
      </w:r>
      <w:proofErr w:type="spellEnd"/>
      <w:r w:rsidRPr="00447081">
        <w:rPr>
          <w:rFonts w:asciiTheme="minorHAnsi" w:hAnsiTheme="minorHAnsi" w:cstheme="minorHAnsi"/>
          <w:color w:val="000000"/>
        </w:rPr>
        <w:t xml:space="preserve"> </w:t>
      </w:r>
    </w:p>
    <w:p w14:paraId="3405622E" w14:textId="77777777" w:rsidR="00C04EE4" w:rsidRDefault="00C04EE4"/>
    <w:sectPr w:rsidR="00C04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6C0653"/>
    <w:multiLevelType w:val="multilevel"/>
    <w:tmpl w:val="106A18F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004FE"/>
    <w:multiLevelType w:val="multilevel"/>
    <w:tmpl w:val="6A86224C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7B5AC5"/>
    <w:multiLevelType w:val="hybridMultilevel"/>
    <w:tmpl w:val="FEB06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6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903218725">
    <w:abstractNumId w:val="7"/>
  </w:num>
  <w:num w:numId="10" w16cid:durableId="650644306">
    <w:abstractNumId w:val="5"/>
  </w:num>
  <w:num w:numId="11" w16cid:durableId="1988314573">
    <w:abstractNumId w:val="4"/>
  </w:num>
  <w:num w:numId="12" w16cid:durableId="669673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BF"/>
    <w:rsid w:val="00015B22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783D9A"/>
    <w:rsid w:val="00790442"/>
    <w:rsid w:val="00886910"/>
    <w:rsid w:val="008C5FBF"/>
    <w:rsid w:val="00992B28"/>
    <w:rsid w:val="00A27C68"/>
    <w:rsid w:val="00AD6E97"/>
    <w:rsid w:val="00B976DF"/>
    <w:rsid w:val="00BB5C7D"/>
    <w:rsid w:val="00C04EE4"/>
    <w:rsid w:val="00C73110"/>
    <w:rsid w:val="00D57343"/>
    <w:rsid w:val="00E0511C"/>
    <w:rsid w:val="00E129BF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F07F"/>
  <w15:chartTrackingRefBased/>
  <w15:docId w15:val="{504F2772-BCD5-420E-9D67-72EABA9B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9BF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E12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E1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29B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129BF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E129B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E129BF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129B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E129BF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29BF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E129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9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9BF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E1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1</cp:revision>
  <dcterms:created xsi:type="dcterms:W3CDTF">2024-03-21T07:40:00Z</dcterms:created>
  <dcterms:modified xsi:type="dcterms:W3CDTF">2024-03-21T08:22:00Z</dcterms:modified>
</cp:coreProperties>
</file>