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bookmarkStart w:id="0" w:name="_GoBack"/>
      <w:bookmarkEnd w:id="0"/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AANVRAAGFORMULIER INZAGE, AFSCHRIFT, CORRECTIE OF VERNIETIGING MEDISCHE GEGEVENS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</w:pP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Gegevens patiënt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Achternaam</w:t>
            </w: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 xml:space="preserve"> en voorletters: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Meisjesnaam: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Geboortedatum: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Adres: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Postcode en woonplaats: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Telefoon (privé</w:t>
            </w:r>
            <w:r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 xml:space="preserve"> of mobiel</w:t>
            </w: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):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  <w:r w:rsidRPr="007B61A0"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  <w:t>E-mailadres: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</w:tbl>
    <w:p w:rsidR="00F35DE4" w:rsidRP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P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b/>
          <w:i/>
          <w:color w:val="333333"/>
          <w:sz w:val="23"/>
          <w:szCs w:val="23"/>
          <w:u w:val="single"/>
          <w:lang w:eastAsia="nl-NL"/>
        </w:rPr>
      </w:pPr>
      <w:r>
        <w:rPr>
          <w:rFonts w:asciiTheme="minorHAnsi" w:eastAsia="Times New Roman" w:hAnsiTheme="minorHAnsi" w:cstheme="minorHAnsi"/>
          <w:b/>
          <w:i/>
          <w:color w:val="333333"/>
          <w:sz w:val="23"/>
          <w:szCs w:val="23"/>
          <w:u w:val="single"/>
          <w:lang w:eastAsia="nl-NL"/>
        </w:rPr>
        <w:t xml:space="preserve">Onderstaande alleen invullen als </w:t>
      </w:r>
      <w:r w:rsidRPr="00F35DE4">
        <w:rPr>
          <w:rFonts w:asciiTheme="minorHAnsi" w:eastAsia="Times New Roman" w:hAnsiTheme="minorHAnsi" w:cstheme="minorHAnsi"/>
          <w:b/>
          <w:i/>
          <w:color w:val="333333"/>
          <w:sz w:val="23"/>
          <w:szCs w:val="23"/>
          <w:u w:val="single"/>
          <w:lang w:eastAsia="nl-NL"/>
        </w:rPr>
        <w:t>de aanvrager een ander</w:t>
      </w:r>
      <w:r>
        <w:rPr>
          <w:rFonts w:asciiTheme="minorHAnsi" w:eastAsia="Times New Roman" w:hAnsiTheme="minorHAnsi" w:cstheme="minorHAnsi"/>
          <w:b/>
          <w:i/>
          <w:color w:val="333333"/>
          <w:sz w:val="23"/>
          <w:szCs w:val="23"/>
          <w:u w:val="single"/>
          <w:lang w:eastAsia="nl-NL"/>
        </w:rPr>
        <w:t>e</w:t>
      </w:r>
      <w:r w:rsidRPr="00F35DE4">
        <w:rPr>
          <w:rFonts w:asciiTheme="minorHAnsi" w:eastAsia="Times New Roman" w:hAnsiTheme="minorHAnsi" w:cstheme="minorHAnsi"/>
          <w:b/>
          <w:i/>
          <w:color w:val="333333"/>
          <w:sz w:val="23"/>
          <w:szCs w:val="23"/>
          <w:u w:val="single"/>
          <w:lang w:eastAsia="nl-NL"/>
        </w:rPr>
        <w:t xml:space="preserve"> persoon is dan de patiënt </w:t>
      </w:r>
      <w:r w:rsidRPr="00F35DE4">
        <w:rPr>
          <w:rFonts w:asciiTheme="minorHAnsi" w:eastAsia="Times New Roman" w:hAnsiTheme="minorHAnsi" w:cstheme="minorHAnsi"/>
          <w:b/>
          <w:i/>
          <w:iCs/>
          <w:color w:val="333333"/>
          <w:sz w:val="23"/>
          <w:szCs w:val="23"/>
          <w:u w:val="single"/>
          <w:lang w:eastAsia="nl-NL"/>
        </w:rPr>
        <w:t>(</w:t>
      </w:r>
      <w:r>
        <w:rPr>
          <w:rFonts w:asciiTheme="minorHAnsi" w:eastAsia="Times New Roman" w:hAnsiTheme="minorHAnsi" w:cstheme="minorHAnsi"/>
          <w:b/>
          <w:i/>
          <w:iCs/>
          <w:color w:val="333333"/>
          <w:sz w:val="23"/>
          <w:szCs w:val="23"/>
          <w:u w:val="single"/>
          <w:lang w:eastAsia="nl-NL"/>
        </w:rPr>
        <w:t xml:space="preserve">dit is </w:t>
      </w:r>
      <w:r w:rsidRPr="00F35DE4">
        <w:rPr>
          <w:rFonts w:asciiTheme="minorHAnsi" w:eastAsia="Times New Roman" w:hAnsiTheme="minorHAnsi" w:cstheme="minorHAnsi"/>
          <w:b/>
          <w:i/>
          <w:iCs/>
          <w:color w:val="333333"/>
          <w:sz w:val="23"/>
          <w:szCs w:val="23"/>
          <w:u w:val="single"/>
          <w:lang w:eastAsia="nl-NL"/>
        </w:rPr>
        <w:t>uitsluitend toegestaan bij kinderen jonger dan 16 jaar</w:t>
      </w:r>
      <w:r w:rsidRPr="00F35DE4">
        <w:rPr>
          <w:rFonts w:asciiTheme="minorHAnsi" w:eastAsia="Times New Roman" w:hAnsiTheme="minorHAnsi" w:cstheme="minorHAnsi"/>
          <w:b/>
          <w:i/>
          <w:color w:val="333333"/>
          <w:sz w:val="23"/>
          <w:szCs w:val="23"/>
          <w:u w:val="single"/>
          <w:lang w:eastAsia="nl-NL"/>
        </w:rPr>
        <w:t>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35DE4" w:rsidTr="00F35DE4">
        <w:tc>
          <w:tcPr>
            <w:tcW w:w="2972" w:type="dxa"/>
          </w:tcPr>
          <w:p w:rsidR="00F35DE4" w:rsidRP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</w:pPr>
            <w:r w:rsidRPr="00F35DE4">
              <w:rPr>
                <w:rFonts w:asciiTheme="minorHAnsi" w:eastAsia="Times New Roman" w:hAnsiTheme="minorHAnsi" w:cstheme="minorHAnsi"/>
                <w:bCs/>
                <w:i/>
                <w:color w:val="333333"/>
                <w:sz w:val="23"/>
                <w:szCs w:val="23"/>
                <w:lang w:eastAsia="nl-NL"/>
              </w:rPr>
              <w:t>Naam aanvrager: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P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</w:pPr>
            <w:r w:rsidRPr="00F35DE4"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  <w:t>Relatie tot patiënt: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P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</w:pPr>
            <w:r w:rsidRPr="00F35DE4"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  <w:t>Adres: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P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</w:pPr>
            <w:r w:rsidRPr="00F35DE4"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  <w:t>Postcode en woonplaats: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P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</w:pPr>
            <w:r w:rsidRPr="00F35DE4"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  <w:t>Telefoon (privé of mobiel):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  <w:tr w:rsidR="00F35DE4" w:rsidTr="00F35DE4">
        <w:tc>
          <w:tcPr>
            <w:tcW w:w="2972" w:type="dxa"/>
          </w:tcPr>
          <w:p w:rsidR="00F35DE4" w:rsidRP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</w:pPr>
            <w:r w:rsidRPr="00F35DE4">
              <w:rPr>
                <w:rFonts w:asciiTheme="minorHAnsi" w:eastAsia="Times New Roman" w:hAnsiTheme="minorHAnsi" w:cstheme="minorHAnsi"/>
                <w:i/>
                <w:color w:val="333333"/>
                <w:sz w:val="23"/>
                <w:szCs w:val="23"/>
                <w:lang w:eastAsia="nl-NL"/>
              </w:rPr>
              <w:t>E-mailadres:</w:t>
            </w:r>
          </w:p>
        </w:tc>
        <w:tc>
          <w:tcPr>
            <w:tcW w:w="6090" w:type="dxa"/>
          </w:tcPr>
          <w:p w:rsidR="00F35DE4" w:rsidRDefault="00F35DE4" w:rsidP="00F35DE4">
            <w:pPr>
              <w:spacing w:after="150" w:line="276" w:lineRule="auto"/>
              <w:rPr>
                <w:rFonts w:asciiTheme="minorHAnsi" w:eastAsia="Times New Roman" w:hAnsiTheme="minorHAnsi" w:cstheme="minorHAnsi"/>
                <w:color w:val="333333"/>
                <w:sz w:val="23"/>
                <w:szCs w:val="23"/>
                <w:lang w:eastAsia="nl-NL"/>
              </w:rPr>
            </w:pPr>
          </w:p>
        </w:tc>
      </w:tr>
    </w:tbl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 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 xml:space="preserve">Verzoekt om:      </w:t>
      </w:r>
    </w:p>
    <w:p w:rsidR="00F35DE4" w:rsidRDefault="00F35DE4" w:rsidP="00F35DE4">
      <w:pPr>
        <w:pStyle w:val="Lijstalinea"/>
        <w:numPr>
          <w:ilvl w:val="0"/>
          <w:numId w:val="1"/>
        </w:num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F35DE4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Inzage medisch dossier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br/>
      </w:r>
    </w:p>
    <w:p w:rsidR="00F35DE4" w:rsidRDefault="00F35DE4" w:rsidP="00F35DE4">
      <w:pPr>
        <w:pStyle w:val="Lijstalinea"/>
        <w:numPr>
          <w:ilvl w:val="0"/>
          <w:numId w:val="1"/>
        </w:num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F35DE4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Kopie van/uit medisch dossier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br/>
      </w:r>
    </w:p>
    <w:p w:rsidR="00F35DE4" w:rsidRDefault="00F35DE4" w:rsidP="00F35DE4">
      <w:pPr>
        <w:pStyle w:val="Lijstalinea"/>
        <w:numPr>
          <w:ilvl w:val="0"/>
          <w:numId w:val="1"/>
        </w:num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F35DE4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Correctie van de objectieve gegevens in het medisch dossier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br/>
      </w:r>
    </w:p>
    <w:p w:rsidR="00F35DE4" w:rsidRPr="00F35DE4" w:rsidRDefault="00F35DE4" w:rsidP="00F35DE4">
      <w:pPr>
        <w:pStyle w:val="Lijstalinea"/>
        <w:numPr>
          <w:ilvl w:val="0"/>
          <w:numId w:val="1"/>
        </w:num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F35DE4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Vernietiging van medische gegevens uit het medisch dossier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Het betreft gegevens over de behandeling bij (huisarts,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 xml:space="preserve"> praktijkondersteuner,</w:t>
      </w: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 xml:space="preserve">  enz.):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……………………………………..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Behandeling vond plaats in de periode(n): ........................................................................................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lastRenderedPageBreak/>
        <w:t xml:space="preserve">Indien het verzoek 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 xml:space="preserve">alleen </w:t>
      </w: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bepaalde gegevens betreft, om welke gegevens gaat het dan?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........................................................................................................................................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...................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 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Verzending: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Het afschrift wordt u per post toegezonden. In overleg kan het ook worden opgehaald.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Ondertekening patiënt/aanvrager (doorhalen wat niet van toepassing is):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 xml:space="preserve">Plaats: ......................... 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ab/>
      </w: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Datum: ................................</w:t>
      </w: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..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Handtekening ............................................................................................................................</w:t>
      </w:r>
    </w:p>
    <w:p w:rsidR="00F35DE4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  <w:t>Registratienummer legitimatiebewijs: .............................................................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 </w:t>
      </w:r>
    </w:p>
    <w:p w:rsidR="00F35DE4" w:rsidRPr="007B61A0" w:rsidRDefault="00F35DE4" w:rsidP="00F35DE4">
      <w:pPr>
        <w:spacing w:after="150" w:line="240" w:lineRule="auto"/>
        <w:rPr>
          <w:rFonts w:asciiTheme="minorHAnsi" w:eastAsia="Times New Roman" w:hAnsiTheme="minorHAnsi" w:cstheme="minorHAnsi"/>
          <w:color w:val="333333"/>
          <w:sz w:val="23"/>
          <w:szCs w:val="23"/>
          <w:lang w:eastAsia="nl-NL"/>
        </w:rPr>
      </w:pPr>
      <w:r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Wij vragen u h</w:t>
      </w: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 xml:space="preserve">et aanvraagformulier </w:t>
      </w:r>
      <w:r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 xml:space="preserve">zelf langs te brengen bij de praktijk en uw </w:t>
      </w: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legitimatiebewijs</w:t>
      </w:r>
      <w:r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 xml:space="preserve"> mee te nemen zodat wij uw identiteit kunnen verifiëren</w:t>
      </w:r>
      <w:r w:rsidRPr="007B61A0">
        <w:rPr>
          <w:rFonts w:asciiTheme="minorHAnsi" w:eastAsia="Times New Roman" w:hAnsiTheme="minorHAnsi" w:cstheme="minorHAnsi"/>
          <w:b/>
          <w:bCs/>
          <w:color w:val="333333"/>
          <w:sz w:val="23"/>
          <w:szCs w:val="23"/>
          <w:lang w:eastAsia="nl-NL"/>
        </w:rPr>
        <w:t>.</w:t>
      </w:r>
    </w:p>
    <w:p w:rsidR="00F35DE4" w:rsidRPr="00FE020D" w:rsidRDefault="00F35DE4" w:rsidP="00F35DE4">
      <w:pPr>
        <w:pStyle w:val="Normaalweb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</w:p>
    <w:p w:rsidR="00915FCF" w:rsidRDefault="00915FCF"/>
    <w:sectPr w:rsidR="00915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A11B2"/>
    <w:multiLevelType w:val="hybridMultilevel"/>
    <w:tmpl w:val="0B1EE73C"/>
    <w:lvl w:ilvl="0" w:tplc="3BDA6E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E4"/>
    <w:rsid w:val="001B2B18"/>
    <w:rsid w:val="007A2BCF"/>
    <w:rsid w:val="00915FCF"/>
    <w:rsid w:val="00F3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35DE4"/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35DE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F3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35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35DE4"/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35DE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F3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3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LHV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van Empel</dc:creator>
  <cp:lastModifiedBy>Peties Internet PC</cp:lastModifiedBy>
  <cp:revision>2</cp:revision>
  <dcterms:created xsi:type="dcterms:W3CDTF">2018-05-11T12:41:00Z</dcterms:created>
  <dcterms:modified xsi:type="dcterms:W3CDTF">2018-05-11T12:41:00Z</dcterms:modified>
</cp:coreProperties>
</file>