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0E" w:rsidRDefault="002E6D0E" w:rsidP="002E6D0E">
      <w:pPr>
        <w:shd w:val="clear" w:color="auto" w:fill="FFFFFF"/>
        <w:spacing w:after="0" w:line="240" w:lineRule="atLeast"/>
        <w:outlineLvl w:val="4"/>
        <w:rPr>
          <w:rFonts w:ascii="Goudy Stout" w:eastAsia="Times New Roman" w:hAnsi="Goudy Stout" w:cs="Helvetica"/>
          <w:color w:val="333333"/>
          <w:sz w:val="20"/>
          <w:szCs w:val="20"/>
          <w:lang w:val="en"/>
        </w:rPr>
      </w:pPr>
      <w:r w:rsidRPr="002E6D0E">
        <w:rPr>
          <w:rFonts w:ascii="Goudy Stout" w:eastAsia="Times New Roman" w:hAnsi="Goudy Stout" w:cs="Helvetica"/>
          <w:color w:val="333333"/>
          <w:sz w:val="20"/>
          <w:szCs w:val="20"/>
          <w:lang w:val="en"/>
        </w:rPr>
        <w:t>Appetizers</w:t>
      </w:r>
    </w:p>
    <w:p w:rsidR="00EE3761" w:rsidRPr="00EE3761" w:rsidRDefault="00EE3761" w:rsidP="002E6D0E">
      <w:pPr>
        <w:shd w:val="clear" w:color="auto" w:fill="FFFFFF"/>
        <w:spacing w:after="0" w:line="240" w:lineRule="atLeast"/>
        <w:outlineLvl w:val="4"/>
        <w:rPr>
          <w:rFonts w:ascii="Goudy Stout" w:eastAsia="Times New Roman" w:hAnsi="Goudy Stout" w:cs="Helvetica"/>
          <w:color w:val="333333"/>
          <w:sz w:val="20"/>
          <w:szCs w:val="20"/>
          <w:lang w:val="en"/>
        </w:rPr>
      </w:pPr>
      <w:bookmarkStart w:id="0" w:name="_GoBack"/>
      <w:bookmarkEnd w:id="0"/>
    </w:p>
    <w:p w:rsidR="00EE3761" w:rsidRPr="002E6D0E" w:rsidRDefault="00EE3761" w:rsidP="002E6D0E">
      <w:pPr>
        <w:shd w:val="clear" w:color="auto" w:fill="FFFFFF"/>
        <w:spacing w:after="0" w:line="240" w:lineRule="atLeast"/>
        <w:outlineLvl w:val="4"/>
        <w:rPr>
          <w:rFonts w:ascii="Source Sans Pro" w:eastAsia="Times New Roman" w:hAnsi="Source Sans Pro" w:cs="Helvetica"/>
          <w:color w:val="333333"/>
          <w:sz w:val="20"/>
          <w:szCs w:val="20"/>
          <w:lang w:val="en"/>
        </w:rPr>
      </w:pP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$11.00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Chicken Drum Lollipops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Herb Marinated Chicken, Chipotle Barbecue Sauce, Scallions, Roasted Garlic Ranch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$14.00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Sweet Ginger Calamari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Chili-Ginger Beer Glaze, Cilantro, Garlic Aioli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$14.00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Shrimp </w:t>
      </w: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Cargot</w:t>
      </w:r>
      <w:proofErr w:type="spellEnd"/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Marinated Shrimp, Garlic, Butter, Havarti Cheese, Baguette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$14.00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Soppressata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 Wraps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Mozzarella Stuffed </w:t>
      </w: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Soppressata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, Arugula, Red Pepper, </w:t>
      </w: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Kaluz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 Vinaigrette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$14.00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Tomato Mozzarella Stack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Seasonal Tomatoes, Sliced Fresh Mozzarella, Balsamic Reduction, Micro Basil Greens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$16.00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Tuna Tartare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Ahí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 Tuna, Avocado, Sriracha, Crispy Wontons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$18.00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Coconut Shrimp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Hand Dipped Jumbo Shrimp, Sweet Mango Compote, Cilantro Olive Oil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$17.00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Jumbo Lump Crab Dip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Reggiano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 Cream, Fire Roasted Red Pepper, Spinach, jumbo Lamb Crab, Panko, Crostini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$15.00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Steamed P.E.I. Mussels</w:t>
      </w:r>
    </w:p>
    <w:p w:rsidR="002E6D0E" w:rsidRPr="002E6D0E" w:rsidRDefault="002E6D0E" w:rsidP="002E6D0E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sz w:val="24"/>
          <w:szCs w:val="24"/>
          <w:lang w:val="en"/>
        </w:rPr>
      </w:pPr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 xml:space="preserve">Garlic, Butter, Shallots, White Wine, </w:t>
      </w:r>
      <w:proofErr w:type="spellStart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Soppressata</w:t>
      </w:r>
      <w:proofErr w:type="spellEnd"/>
      <w:r w:rsidRPr="002E6D0E">
        <w:rPr>
          <w:rFonts w:ascii="Source Sans Pro" w:eastAsia="Times New Roman" w:hAnsi="Source Sans Pro" w:cs="Helvetica"/>
          <w:sz w:val="24"/>
          <w:szCs w:val="24"/>
          <w:lang w:val="en"/>
        </w:rPr>
        <w:t>, Baguette</w:t>
      </w:r>
    </w:p>
    <w:p w:rsidR="00C96351" w:rsidRPr="00C96351" w:rsidRDefault="00C96351">
      <w:pPr>
        <w:rPr>
          <w:sz w:val="32"/>
          <w:szCs w:val="32"/>
        </w:rPr>
      </w:pPr>
    </w:p>
    <w:sectPr w:rsidR="00C96351" w:rsidRPr="00C9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51"/>
    <w:rsid w:val="002E6D0E"/>
    <w:rsid w:val="00C96351"/>
    <w:rsid w:val="00D45F86"/>
    <w:rsid w:val="00E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728D"/>
  <w15:chartTrackingRefBased/>
  <w15:docId w15:val="{158E2D68-51B3-4C50-A71E-B53C36C4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E6D0E"/>
    <w:pPr>
      <w:spacing w:after="0" w:line="240" w:lineRule="atLeast"/>
      <w:outlineLvl w:val="4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6D0E"/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rest-menu-item-desc">
    <w:name w:val="rest-menu-item-desc"/>
    <w:basedOn w:val="Normal"/>
    <w:rsid w:val="002E6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6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8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4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1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19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1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76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6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32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98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9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45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4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65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20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51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99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45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23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31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65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1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41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66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21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48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26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Geraldine - S00393061</dc:creator>
  <cp:keywords/>
  <dc:description/>
  <cp:lastModifiedBy>Griffin, Geraldine - S00393061</cp:lastModifiedBy>
  <cp:revision>2</cp:revision>
  <dcterms:created xsi:type="dcterms:W3CDTF">2017-02-07T18:52:00Z</dcterms:created>
  <dcterms:modified xsi:type="dcterms:W3CDTF">2017-02-07T18:52:00Z</dcterms:modified>
</cp:coreProperties>
</file>