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EA5" w:rsidRDefault="00705EA5" w:rsidP="00705EA5">
      <w:pPr>
        <w:rPr>
          <w:sz w:val="48"/>
          <w:szCs w:val="48"/>
        </w:rPr>
      </w:pPr>
      <w:bookmarkStart w:id="0" w:name="_GoBack"/>
      <w:r w:rsidRPr="000B0C92">
        <w:rPr>
          <w:sz w:val="48"/>
          <w:szCs w:val="48"/>
        </w:rPr>
        <w:t xml:space="preserve">          </w:t>
      </w:r>
      <w:r>
        <w:rPr>
          <w:sz w:val="48"/>
          <w:szCs w:val="48"/>
        </w:rPr>
        <w:t xml:space="preserve">                 COVER LETTER </w:t>
      </w:r>
    </w:p>
    <w:bookmarkEnd w:id="0"/>
    <w:p w:rsidR="00705EA5" w:rsidRDefault="00705EA5" w:rsidP="00705EA5">
      <w:pPr>
        <w:rPr>
          <w:sz w:val="28"/>
          <w:szCs w:val="28"/>
        </w:rPr>
      </w:pPr>
      <w:r>
        <w:rPr>
          <w:sz w:val="48"/>
          <w:szCs w:val="48"/>
        </w:rPr>
        <w:t xml:space="preserve">                                                                 </w:t>
      </w:r>
      <w:r w:rsidRPr="008B7137">
        <w:rPr>
          <w:sz w:val="28"/>
          <w:szCs w:val="28"/>
        </w:rPr>
        <w:t>Chennai</w:t>
      </w:r>
      <w:r>
        <w:rPr>
          <w:sz w:val="28"/>
          <w:szCs w:val="28"/>
        </w:rPr>
        <w:t>.</w:t>
      </w:r>
    </w:p>
    <w:p w:rsidR="00705EA5" w:rsidRPr="008B7137" w:rsidRDefault="00705EA5" w:rsidP="00705EA5">
      <w:pPr>
        <w:rPr>
          <w:sz w:val="28"/>
          <w:szCs w:val="28"/>
        </w:rPr>
      </w:pPr>
      <w:r>
        <w:rPr>
          <w:sz w:val="28"/>
          <w:szCs w:val="28"/>
        </w:rPr>
        <w:t xml:space="preserve">                                                                                                                TamilNadu.</w:t>
      </w:r>
    </w:p>
    <w:p w:rsidR="00705EA5" w:rsidRPr="008B7137" w:rsidRDefault="00705EA5" w:rsidP="00705EA5">
      <w:pPr>
        <w:spacing w:line="240" w:lineRule="auto"/>
        <w:rPr>
          <w:sz w:val="28"/>
          <w:szCs w:val="28"/>
        </w:rPr>
      </w:pPr>
      <w:r w:rsidRPr="008B7137">
        <w:rPr>
          <w:sz w:val="28"/>
          <w:szCs w:val="28"/>
        </w:rPr>
        <w:t xml:space="preserve">                                                                                     </w:t>
      </w:r>
      <w:r>
        <w:rPr>
          <w:sz w:val="28"/>
          <w:szCs w:val="28"/>
        </w:rPr>
        <w:t xml:space="preserve">                          </w:t>
      </w:r>
    </w:p>
    <w:p w:rsidR="00705EA5" w:rsidRPr="008B7137" w:rsidRDefault="00705EA5" w:rsidP="00705EA5">
      <w:pPr>
        <w:rPr>
          <w:sz w:val="28"/>
          <w:szCs w:val="28"/>
        </w:rPr>
      </w:pPr>
      <w:r w:rsidRPr="008B7137">
        <w:rPr>
          <w:sz w:val="28"/>
          <w:szCs w:val="28"/>
        </w:rPr>
        <w:t>Dear editor,</w:t>
      </w:r>
    </w:p>
    <w:p w:rsidR="00705EA5" w:rsidRDefault="00705EA5" w:rsidP="00705EA5">
      <w:pPr>
        <w:rPr>
          <w:rFonts w:eastAsia="Times New Roman" w:cs="Times New Roman"/>
          <w:color w:val="000000"/>
          <w:sz w:val="28"/>
          <w:szCs w:val="28"/>
          <w:lang w:val="en-IN" w:eastAsia="en-IN"/>
        </w:rPr>
      </w:pPr>
      <w:r w:rsidRPr="008B7137">
        <w:rPr>
          <w:sz w:val="28"/>
          <w:szCs w:val="28"/>
        </w:rPr>
        <w:t xml:space="preserve">           I wish to submit a new manuscript entitled </w:t>
      </w:r>
      <w:r w:rsidRPr="008B7137">
        <w:rPr>
          <w:rFonts w:eastAsia="Times New Roman" w:cs="Times New Roman"/>
          <w:b/>
          <w:color w:val="000000"/>
          <w:sz w:val="28"/>
          <w:szCs w:val="28"/>
          <w:lang w:val="en-IN" w:eastAsia="en-IN"/>
        </w:rPr>
        <w:t>,”</w:t>
      </w:r>
      <w:r>
        <w:rPr>
          <w:rFonts w:eastAsia="Times New Roman" w:cs="Times New Roman"/>
          <w:b/>
          <w:color w:val="000000"/>
          <w:sz w:val="28"/>
          <w:szCs w:val="28"/>
          <w:lang w:val="en-IN" w:eastAsia="en-IN"/>
        </w:rPr>
        <w:t>Googling symptoms-making you a cyberchondriac</w:t>
      </w:r>
      <w:r w:rsidRPr="008B7137">
        <w:rPr>
          <w:rFonts w:eastAsia="Times New Roman" w:cs="Times New Roman"/>
          <w:b/>
          <w:color w:val="000000"/>
          <w:sz w:val="28"/>
          <w:szCs w:val="28"/>
          <w:lang w:val="en-IN" w:eastAsia="en-IN"/>
        </w:rPr>
        <w:t xml:space="preserve">, </w:t>
      </w:r>
      <w:r>
        <w:rPr>
          <w:rFonts w:eastAsia="Times New Roman" w:cs="Times New Roman"/>
          <w:color w:val="000000"/>
          <w:sz w:val="28"/>
          <w:szCs w:val="28"/>
          <w:lang w:val="en-IN" w:eastAsia="en-IN"/>
        </w:rPr>
        <w:t>for  consideration by the journal.</w:t>
      </w:r>
      <w:r w:rsidRPr="008B7137">
        <w:rPr>
          <w:rFonts w:eastAsia="Times New Roman" w:cs="Times New Roman"/>
          <w:color w:val="000000"/>
          <w:sz w:val="28"/>
          <w:szCs w:val="28"/>
          <w:lang w:val="en-IN" w:eastAsia="en-IN"/>
        </w:rPr>
        <w:t xml:space="preserve">    </w:t>
      </w:r>
    </w:p>
    <w:p w:rsidR="00705EA5" w:rsidRDefault="00705EA5" w:rsidP="00705EA5">
      <w:pPr>
        <w:rPr>
          <w:rFonts w:eastAsia="Times New Roman" w:cs="Times New Roman"/>
          <w:color w:val="000000"/>
          <w:sz w:val="28"/>
          <w:szCs w:val="28"/>
          <w:lang w:val="en-IN" w:eastAsia="en-IN"/>
        </w:rPr>
      </w:pPr>
      <w:r w:rsidRPr="008B7137">
        <w:rPr>
          <w:rFonts w:eastAsia="Times New Roman" w:cs="Times New Roman"/>
          <w:color w:val="000000"/>
          <w:sz w:val="28"/>
          <w:szCs w:val="28"/>
          <w:lang w:val="en-IN" w:eastAsia="en-IN"/>
        </w:rPr>
        <w:t xml:space="preserve">    This paper is significant </w:t>
      </w:r>
      <w:r>
        <w:rPr>
          <w:rFonts w:eastAsia="Times New Roman" w:cs="Times New Roman"/>
          <w:color w:val="000000"/>
          <w:sz w:val="28"/>
          <w:szCs w:val="28"/>
          <w:lang w:val="en-IN" w:eastAsia="en-IN"/>
        </w:rPr>
        <w:t>because  it is the need of the hour to prevent people falling prey to medical advice available in the internet before a doctors diagnosis . This study analysed the present status of online users who were prone to googling medical symptoms &amp; conditions and its effect on them .</w:t>
      </w:r>
    </w:p>
    <w:p w:rsidR="00705EA5" w:rsidRPr="008B7137" w:rsidRDefault="00705EA5" w:rsidP="00705EA5">
      <w:pPr>
        <w:rPr>
          <w:sz w:val="28"/>
          <w:szCs w:val="28"/>
        </w:rPr>
      </w:pPr>
      <w:r w:rsidRPr="008B7137">
        <w:rPr>
          <w:rFonts w:eastAsia="Times New Roman" w:cs="Times New Roman"/>
          <w:color w:val="000000"/>
          <w:sz w:val="28"/>
          <w:szCs w:val="28"/>
          <w:lang w:val="en-IN" w:eastAsia="en-IN"/>
        </w:rPr>
        <w:t xml:space="preserve">       </w:t>
      </w:r>
      <w:r w:rsidRPr="008B7137">
        <w:rPr>
          <w:sz w:val="28"/>
          <w:szCs w:val="28"/>
        </w:rPr>
        <w:t xml:space="preserve">Please address all correspondence  concerning this manuscript  to me at </w:t>
      </w:r>
      <w:r>
        <w:rPr>
          <w:rFonts w:eastAsia="Times New Roman" w:cs="Times New Roman"/>
          <w:color w:val="000000"/>
          <w:sz w:val="28"/>
          <w:szCs w:val="28"/>
          <w:lang w:val="en-IN" w:eastAsia="en-IN"/>
        </w:rPr>
        <w:t>umacherry</w:t>
      </w:r>
      <w:r w:rsidRPr="008B7137">
        <w:rPr>
          <w:rFonts w:eastAsia="Times New Roman" w:cs="Times New Roman"/>
          <w:color w:val="000000"/>
          <w:sz w:val="28"/>
          <w:szCs w:val="28"/>
          <w:lang w:val="en-IN" w:eastAsia="en-IN"/>
        </w:rPr>
        <w:t>@gmail.</w:t>
      </w:r>
      <w:r>
        <w:rPr>
          <w:rFonts w:eastAsia="Times New Roman" w:cs="Times New Roman"/>
          <w:color w:val="000000"/>
          <w:sz w:val="28"/>
          <w:szCs w:val="28"/>
          <w:lang w:val="en-IN" w:eastAsia="en-IN"/>
        </w:rPr>
        <w:t>com</w:t>
      </w:r>
      <w:r w:rsidRPr="008B7137">
        <w:rPr>
          <w:rFonts w:eastAsia="Times New Roman" w:cs="Times New Roman"/>
          <w:color w:val="000000"/>
          <w:sz w:val="28"/>
          <w:szCs w:val="28"/>
          <w:lang w:val="en-IN" w:eastAsia="en-IN"/>
        </w:rPr>
        <w:t xml:space="preserve"> </w:t>
      </w:r>
      <w:r>
        <w:rPr>
          <w:rFonts w:eastAsia="Times New Roman" w:cs="Times New Roman"/>
          <w:color w:val="000000"/>
          <w:sz w:val="28"/>
          <w:szCs w:val="28"/>
          <w:lang w:val="en-IN" w:eastAsia="en-IN"/>
        </w:rPr>
        <w:t xml:space="preserve"> Thank </w:t>
      </w:r>
      <w:r w:rsidRPr="008B7137">
        <w:rPr>
          <w:rFonts w:eastAsia="Times New Roman" w:cs="Times New Roman"/>
          <w:color w:val="000000"/>
          <w:sz w:val="28"/>
          <w:szCs w:val="28"/>
          <w:lang w:val="en-IN" w:eastAsia="en-IN"/>
        </w:rPr>
        <w:t xml:space="preserve"> you for your consideration of this manuscript.</w:t>
      </w:r>
    </w:p>
    <w:p w:rsidR="00705EA5" w:rsidRDefault="00705EA5" w:rsidP="00705EA5">
      <w:pPr>
        <w:rPr>
          <w:sz w:val="28"/>
          <w:szCs w:val="28"/>
        </w:rPr>
      </w:pPr>
      <w:r>
        <w:rPr>
          <w:sz w:val="28"/>
          <w:szCs w:val="28"/>
        </w:rPr>
        <w:t xml:space="preserve">                                                                                                                    </w:t>
      </w:r>
      <w:r w:rsidRPr="008B7137">
        <w:rPr>
          <w:sz w:val="28"/>
          <w:szCs w:val="28"/>
        </w:rPr>
        <w:t xml:space="preserve"> Most sincerely</w:t>
      </w:r>
      <w:r>
        <w:rPr>
          <w:sz w:val="28"/>
          <w:szCs w:val="28"/>
        </w:rPr>
        <w:t>,</w:t>
      </w:r>
    </w:p>
    <w:p w:rsidR="00705EA5" w:rsidRPr="008B7137" w:rsidRDefault="00705EA5" w:rsidP="00705EA5">
      <w:pPr>
        <w:tabs>
          <w:tab w:val="left" w:pos="7620"/>
        </w:tabs>
        <w:rPr>
          <w:rFonts w:ascii="Calibri" w:eastAsia="Times New Roman" w:hAnsi="Calibri" w:cs="Times New Roman"/>
          <w:color w:val="000000"/>
          <w:sz w:val="28"/>
          <w:szCs w:val="28"/>
          <w:lang w:val="en-IN" w:eastAsia="en-IN"/>
        </w:rPr>
      </w:pPr>
      <w:r>
        <w:rPr>
          <w:sz w:val="28"/>
          <w:szCs w:val="28"/>
        </w:rPr>
        <w:tab/>
      </w:r>
      <w:r w:rsidRPr="008B7137">
        <w:rPr>
          <w:sz w:val="28"/>
          <w:szCs w:val="28"/>
        </w:rPr>
        <w:t xml:space="preserve">DR. </w:t>
      </w:r>
      <w:r>
        <w:rPr>
          <w:rFonts w:ascii="Calibri" w:eastAsia="Times New Roman" w:hAnsi="Calibri" w:cs="Times New Roman"/>
          <w:color w:val="000000"/>
          <w:sz w:val="28"/>
          <w:szCs w:val="28"/>
          <w:lang w:val="en-IN" w:eastAsia="en-IN"/>
        </w:rPr>
        <w:t>PK.UMA</w:t>
      </w:r>
      <w:r>
        <w:rPr>
          <w:sz w:val="28"/>
          <w:szCs w:val="28"/>
        </w:rPr>
        <w:t xml:space="preserve">                                                                                                                                       </w:t>
      </w:r>
    </w:p>
    <w:p w:rsidR="00705EA5" w:rsidRPr="008B7137" w:rsidRDefault="00705EA5" w:rsidP="00705EA5">
      <w:pPr>
        <w:spacing w:after="133" w:line="240" w:lineRule="auto"/>
        <w:jc w:val="right"/>
        <w:rPr>
          <w:rFonts w:ascii="Times New Roman" w:hAnsi="Times New Roman" w:cs="Times New Roman"/>
          <w:i/>
          <w:color w:val="000000" w:themeColor="text1"/>
          <w:sz w:val="28"/>
          <w:szCs w:val="28"/>
          <w:shd w:val="clear" w:color="auto" w:fill="FFFFFF"/>
        </w:rPr>
      </w:pPr>
      <w:r w:rsidRPr="008B7137">
        <w:rPr>
          <w:rFonts w:ascii="Calibri" w:eastAsia="Times New Roman" w:hAnsi="Calibri" w:cs="Times New Roman"/>
          <w:color w:val="000000"/>
          <w:sz w:val="28"/>
          <w:szCs w:val="28"/>
          <w:lang w:val="en-IN" w:eastAsia="en-IN"/>
        </w:rPr>
        <w:t xml:space="preserve"> </w:t>
      </w:r>
      <w:r>
        <w:rPr>
          <w:rFonts w:ascii="Calibri" w:eastAsia="Times New Roman" w:hAnsi="Calibri" w:cs="Times New Roman"/>
          <w:color w:val="000000"/>
          <w:sz w:val="28"/>
          <w:szCs w:val="28"/>
          <w:lang w:val="en-IN" w:eastAsia="en-IN"/>
        </w:rPr>
        <w:t xml:space="preserve">                                                                                                                  </w:t>
      </w:r>
      <w:r w:rsidRPr="008B7137">
        <w:rPr>
          <w:rFonts w:ascii="Calibri" w:eastAsia="Times New Roman" w:hAnsi="Calibri" w:cs="Times New Roman"/>
          <w:color w:val="000000"/>
          <w:sz w:val="28"/>
          <w:szCs w:val="28"/>
          <w:lang w:val="en-IN" w:eastAsia="en-IN"/>
        </w:rPr>
        <w:t>Post graduate</w:t>
      </w:r>
      <w:r w:rsidRPr="008B7137">
        <w:rPr>
          <w:rFonts w:ascii="Times New Roman" w:hAnsi="Times New Roman" w:cs="Times New Roman"/>
          <w:i/>
          <w:color w:val="000000" w:themeColor="text1"/>
          <w:sz w:val="28"/>
          <w:szCs w:val="28"/>
          <w:shd w:val="clear" w:color="auto" w:fill="FFFFFF"/>
        </w:rPr>
        <w:t xml:space="preserve"> ,</w:t>
      </w:r>
    </w:p>
    <w:p w:rsidR="00705EA5" w:rsidRPr="008B7137" w:rsidRDefault="00705EA5" w:rsidP="00705EA5">
      <w:pPr>
        <w:spacing w:after="133" w:line="240" w:lineRule="auto"/>
        <w:jc w:val="right"/>
        <w:rPr>
          <w:rFonts w:cs="Times New Roman"/>
          <w:i/>
          <w:color w:val="000000" w:themeColor="text1"/>
          <w:sz w:val="28"/>
          <w:szCs w:val="28"/>
          <w:shd w:val="clear" w:color="auto" w:fill="FFFFFF"/>
        </w:rPr>
      </w:pPr>
      <w:r>
        <w:rPr>
          <w:rFonts w:cs="Times New Roman"/>
          <w:i/>
          <w:color w:val="000000" w:themeColor="text1"/>
          <w:sz w:val="28"/>
          <w:szCs w:val="28"/>
          <w:shd w:val="clear" w:color="auto" w:fill="FFFFFF"/>
        </w:rPr>
        <w:t xml:space="preserve">                                                           </w:t>
      </w:r>
      <w:r w:rsidRPr="008B7137">
        <w:rPr>
          <w:rFonts w:cs="Times New Roman"/>
          <w:i/>
          <w:color w:val="000000" w:themeColor="text1"/>
          <w:sz w:val="28"/>
          <w:szCs w:val="28"/>
          <w:shd w:val="clear" w:color="auto" w:fill="FFFFFF"/>
        </w:rPr>
        <w:t>Department of Oral and Maxillofacial Pathology,</w:t>
      </w:r>
    </w:p>
    <w:p w:rsidR="00705EA5" w:rsidRPr="008B7137" w:rsidRDefault="00705EA5" w:rsidP="00705EA5">
      <w:pPr>
        <w:spacing w:after="133" w:line="240" w:lineRule="auto"/>
        <w:jc w:val="right"/>
        <w:rPr>
          <w:i/>
          <w:color w:val="000000" w:themeColor="text1"/>
          <w:sz w:val="28"/>
          <w:szCs w:val="28"/>
        </w:rPr>
      </w:pPr>
      <w:r w:rsidRPr="008B7137">
        <w:rPr>
          <w:rFonts w:cs="Times New Roman"/>
          <w:i/>
          <w:color w:val="000000" w:themeColor="text1"/>
          <w:sz w:val="28"/>
          <w:szCs w:val="28"/>
          <w:shd w:val="clear" w:color="auto" w:fill="FFFFFF"/>
        </w:rPr>
        <w:t xml:space="preserve"> </w:t>
      </w:r>
      <w:r>
        <w:rPr>
          <w:rFonts w:cs="Times New Roman"/>
          <w:i/>
          <w:color w:val="000000" w:themeColor="text1"/>
          <w:sz w:val="28"/>
          <w:szCs w:val="28"/>
          <w:shd w:val="clear" w:color="auto" w:fill="FFFFFF"/>
        </w:rPr>
        <w:t xml:space="preserve">                                  </w:t>
      </w:r>
      <w:r w:rsidRPr="008B7137">
        <w:rPr>
          <w:rFonts w:cs="Times New Roman"/>
          <w:i/>
          <w:color w:val="000000" w:themeColor="text1"/>
          <w:sz w:val="28"/>
          <w:szCs w:val="28"/>
          <w:shd w:val="clear" w:color="auto" w:fill="FFFFFF"/>
        </w:rPr>
        <w:t>Saveetha Dental College and Hospital, Chennai 600077, India</w:t>
      </w:r>
      <w:r w:rsidRPr="008B7137">
        <w:rPr>
          <w:rFonts w:cs="Times New Roman"/>
          <w:i/>
          <w:color w:val="000000" w:themeColor="text1"/>
          <w:sz w:val="28"/>
          <w:szCs w:val="28"/>
        </w:rPr>
        <w:t xml:space="preserve"> </w:t>
      </w:r>
    </w:p>
    <w:p w:rsidR="00705EA5" w:rsidRDefault="00705EA5" w:rsidP="00705EA5">
      <w:pPr>
        <w:jc w:val="right"/>
        <w:rPr>
          <w:rFonts w:eastAsia="Times New Roman" w:cs="Times New Roman"/>
          <w:color w:val="000000"/>
          <w:sz w:val="28"/>
          <w:szCs w:val="28"/>
          <w:lang w:val="en-IN" w:eastAsia="en-IN"/>
        </w:rPr>
      </w:pPr>
      <w:r>
        <w:rPr>
          <w:rFonts w:eastAsia="Times New Roman" w:cs="Times New Roman"/>
          <w:color w:val="000000"/>
          <w:sz w:val="28"/>
          <w:szCs w:val="28"/>
          <w:lang w:val="en-IN" w:eastAsia="en-IN"/>
        </w:rPr>
        <w:t xml:space="preserve">                                                                                Mobile :94434334569</w:t>
      </w:r>
    </w:p>
    <w:p w:rsidR="00705EA5" w:rsidRDefault="00705EA5" w:rsidP="00705EA5">
      <w:pPr>
        <w:rPr>
          <w:rFonts w:eastAsia="Times New Roman" w:cs="Times New Roman"/>
          <w:color w:val="000000"/>
          <w:sz w:val="28"/>
          <w:szCs w:val="28"/>
          <w:lang w:val="en-IN" w:eastAsia="en-IN"/>
        </w:rPr>
      </w:pPr>
    </w:p>
    <w:p w:rsidR="00705EA5" w:rsidRDefault="00705EA5" w:rsidP="00705EA5">
      <w:pPr>
        <w:pStyle w:val="ListParagraph"/>
        <w:numPr>
          <w:ilvl w:val="0"/>
          <w:numId w:val="3"/>
        </w:numPr>
        <w:spacing w:after="200" w:line="480" w:lineRule="auto"/>
        <w:jc w:val="both"/>
        <w:rPr>
          <w:b/>
        </w:rPr>
      </w:pPr>
      <w:r>
        <w:rPr>
          <w:b/>
        </w:rPr>
        <w:t>P.K.Uma</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 Graduate Student,</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Department of Oral and Maxillofacial pathology</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Saveetha Dental College,</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Saveetha Institute Of Technical And Medical Sciences, </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Saveetha University, Chennai, India</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Contribution: Concept, design and definition of intellectual content, experimental studies, manuscript preparation.</w:t>
      </w:r>
    </w:p>
    <w:p w:rsidR="00705EA5" w:rsidRDefault="00705EA5" w:rsidP="00705EA5">
      <w:pPr>
        <w:pStyle w:val="ListParagraph"/>
        <w:numPr>
          <w:ilvl w:val="0"/>
          <w:numId w:val="3"/>
        </w:numPr>
        <w:spacing w:after="200" w:line="480" w:lineRule="auto"/>
        <w:jc w:val="both"/>
        <w:rPr>
          <w:b/>
        </w:rPr>
      </w:pPr>
      <w:r>
        <w:rPr>
          <w:b/>
        </w:rPr>
        <w:t>Pratibha Ramani</w:t>
      </w:r>
    </w:p>
    <w:p w:rsidR="00705EA5" w:rsidRDefault="00705EA5" w:rsidP="00705EA5">
      <w:pPr>
        <w:pStyle w:val="ListParagraph"/>
        <w:spacing w:line="480" w:lineRule="auto"/>
        <w:jc w:val="both"/>
      </w:pPr>
      <w:r>
        <w:t>MDS, DNB., PhD,</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Professor and Head,</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Department of Oral and Maxillofacial Pathology,</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Saveetha Dental College, Saveetha Institute Of Technical And Medical Sciences, </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Saveetha University, Chennai, India</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Contribution: Concept, design and definition of intellectual content, data analysis, manuscript review.</w:t>
      </w:r>
    </w:p>
    <w:p w:rsidR="00705EA5" w:rsidRDefault="00705EA5" w:rsidP="00705EA5">
      <w:pPr>
        <w:spacing w:line="480" w:lineRule="auto"/>
        <w:ind w:left="720"/>
        <w:jc w:val="both"/>
        <w:rPr>
          <w:rFonts w:ascii="Times New Roman" w:hAnsi="Times New Roman" w:cs="Times New Roman"/>
          <w:sz w:val="24"/>
          <w:szCs w:val="24"/>
        </w:rPr>
      </w:pPr>
    </w:p>
    <w:p w:rsidR="00705EA5" w:rsidRDefault="00705EA5" w:rsidP="00705EA5">
      <w:pPr>
        <w:spacing w:line="480" w:lineRule="auto"/>
        <w:ind w:left="720"/>
        <w:jc w:val="both"/>
        <w:rPr>
          <w:rFonts w:ascii="Times New Roman" w:hAnsi="Times New Roman" w:cs="Times New Roman"/>
          <w:sz w:val="24"/>
          <w:szCs w:val="24"/>
        </w:rPr>
      </w:pPr>
    </w:p>
    <w:p w:rsidR="00705EA5" w:rsidRDefault="00705EA5" w:rsidP="00705EA5">
      <w:pPr>
        <w:spacing w:line="480" w:lineRule="auto"/>
        <w:ind w:left="720"/>
        <w:jc w:val="both"/>
        <w:rPr>
          <w:rFonts w:ascii="Times New Roman" w:hAnsi="Times New Roman" w:cs="Times New Roman"/>
          <w:sz w:val="24"/>
          <w:szCs w:val="24"/>
        </w:rPr>
      </w:pPr>
    </w:p>
    <w:p w:rsidR="00705EA5" w:rsidRDefault="00705EA5" w:rsidP="00705EA5">
      <w:pPr>
        <w:pStyle w:val="ListParagraph"/>
        <w:numPr>
          <w:ilvl w:val="0"/>
          <w:numId w:val="3"/>
        </w:numPr>
        <w:spacing w:after="200" w:line="480" w:lineRule="auto"/>
        <w:jc w:val="both"/>
        <w:rPr>
          <w:b/>
        </w:rPr>
      </w:pPr>
      <w:r>
        <w:rPr>
          <w:b/>
        </w:rPr>
        <w:t>Herald. J. Sherlin</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MDS,</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Professor</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Department of Oral and Maxillofacial Pathology,</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Saveetha Dental College, Saveetha Institute Of Technical And Medical Sciences, </w:t>
      </w:r>
    </w:p>
    <w:p w:rsidR="00705EA5" w:rsidRDefault="00705EA5" w:rsidP="00705EA5">
      <w:pPr>
        <w:pStyle w:val="ListParagraph"/>
        <w:spacing w:line="480" w:lineRule="auto"/>
        <w:jc w:val="both"/>
      </w:pPr>
      <w:r>
        <w:t>Saveetha University, Chennai, India</w:t>
      </w:r>
    </w:p>
    <w:p w:rsidR="00705EA5" w:rsidRPr="00815180"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Contribution: Data acquisition, manuscript review, literature search</w:t>
      </w:r>
    </w:p>
    <w:p w:rsidR="00705EA5" w:rsidRDefault="00705EA5" w:rsidP="00705EA5">
      <w:pPr>
        <w:pStyle w:val="ListParagraph"/>
        <w:numPr>
          <w:ilvl w:val="0"/>
          <w:numId w:val="3"/>
        </w:numPr>
        <w:spacing w:after="200" w:line="480" w:lineRule="auto"/>
        <w:jc w:val="both"/>
        <w:rPr>
          <w:b/>
        </w:rPr>
      </w:pPr>
      <w:r>
        <w:rPr>
          <w:b/>
        </w:rPr>
        <w:t>Gheena.S</w:t>
      </w:r>
    </w:p>
    <w:p w:rsidR="00705EA5" w:rsidRDefault="00705EA5" w:rsidP="00705EA5">
      <w:pPr>
        <w:pStyle w:val="ListParagraph"/>
        <w:tabs>
          <w:tab w:val="left" w:pos="1845"/>
        </w:tabs>
        <w:spacing w:line="480" w:lineRule="auto"/>
        <w:jc w:val="both"/>
      </w:pPr>
      <w:r>
        <w:t>MDS,</w:t>
      </w:r>
      <w:r>
        <w:tab/>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Reader</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Department of Oral and Maxillofacial Pathology,</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Saveetha Dental College, Saveetha Institute Of Technical And Medical Sciences, </w:t>
      </w:r>
    </w:p>
    <w:p w:rsidR="00705EA5" w:rsidRDefault="00705EA5" w:rsidP="00705EA5">
      <w:pPr>
        <w:pStyle w:val="ListParagraph"/>
        <w:spacing w:line="480" w:lineRule="auto"/>
        <w:jc w:val="both"/>
      </w:pPr>
      <w:r>
        <w:t>Saveetha University, Chennai, India</w:t>
      </w:r>
    </w:p>
    <w:p w:rsidR="00705EA5" w:rsidRDefault="00705EA5" w:rsidP="00705EA5">
      <w:pPr>
        <w:pStyle w:val="ListParagraph"/>
        <w:spacing w:line="480" w:lineRule="auto"/>
        <w:jc w:val="both"/>
      </w:pPr>
      <w:r>
        <w:t>Contribution: Statistical analysis, manuscript editing.</w:t>
      </w:r>
    </w:p>
    <w:p w:rsidR="00705EA5" w:rsidRDefault="00705EA5" w:rsidP="00705EA5">
      <w:pPr>
        <w:pStyle w:val="ListParagraph"/>
        <w:numPr>
          <w:ilvl w:val="0"/>
          <w:numId w:val="3"/>
        </w:numPr>
        <w:spacing w:after="200" w:line="480" w:lineRule="auto"/>
        <w:jc w:val="both"/>
      </w:pPr>
      <w:r>
        <w:rPr>
          <w:b/>
        </w:rPr>
        <w:t>Dr. Abilasha Ramasubramanian</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MDS,</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Reader</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Department of Oral and Maxillofacial Pathology,</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Saveetha Dental College,</w:t>
      </w:r>
      <w:r w:rsidRPr="0012164C">
        <w:rPr>
          <w:rFonts w:ascii="Times New Roman" w:hAnsi="Times New Roman" w:cs="Times New Roman"/>
          <w:sz w:val="24"/>
          <w:szCs w:val="24"/>
        </w:rPr>
        <w:t xml:space="preserve"> </w:t>
      </w:r>
      <w:r>
        <w:rPr>
          <w:rFonts w:ascii="Times New Roman" w:hAnsi="Times New Roman" w:cs="Times New Roman"/>
          <w:sz w:val="24"/>
          <w:szCs w:val="24"/>
        </w:rPr>
        <w:t xml:space="preserve">Saveetha Institute Of Technical And Medical Sciences, </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Saveetha University, Chennai, India.</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Contribution: Data analysis and manuscript editing.</w:t>
      </w:r>
    </w:p>
    <w:p w:rsidR="00705EA5" w:rsidRPr="00266FCC" w:rsidRDefault="00705EA5" w:rsidP="00705EA5">
      <w:pPr>
        <w:spacing w:line="480" w:lineRule="auto"/>
        <w:ind w:left="720"/>
        <w:jc w:val="both"/>
        <w:rPr>
          <w:rFonts w:ascii="Times New Roman" w:hAnsi="Times New Roman" w:cs="Times New Roman"/>
          <w:sz w:val="24"/>
          <w:szCs w:val="24"/>
        </w:rPr>
      </w:pPr>
    </w:p>
    <w:p w:rsidR="00705EA5" w:rsidRDefault="00705EA5" w:rsidP="00705EA5">
      <w:pPr>
        <w:pStyle w:val="ListParagraph"/>
        <w:numPr>
          <w:ilvl w:val="0"/>
          <w:numId w:val="3"/>
        </w:numPr>
        <w:spacing w:after="200" w:line="480" w:lineRule="auto"/>
        <w:jc w:val="both"/>
        <w:rPr>
          <w:b/>
        </w:rPr>
      </w:pPr>
      <w:r>
        <w:rPr>
          <w:b/>
        </w:rPr>
        <w:t>K.R. Don</w:t>
      </w:r>
    </w:p>
    <w:p w:rsidR="00705EA5" w:rsidRDefault="00705EA5" w:rsidP="00705EA5">
      <w:pPr>
        <w:pStyle w:val="ListParagraph"/>
        <w:spacing w:line="480" w:lineRule="auto"/>
        <w:jc w:val="both"/>
      </w:pPr>
      <w:r>
        <w:t>MDS,</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Senior Lecturer</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Department of Oral and Maxillofacial Pathology,</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Saveetha Dental College,</w:t>
      </w:r>
      <w:r w:rsidRPr="0012164C">
        <w:rPr>
          <w:rFonts w:ascii="Times New Roman" w:hAnsi="Times New Roman" w:cs="Times New Roman"/>
          <w:sz w:val="24"/>
          <w:szCs w:val="24"/>
        </w:rPr>
        <w:t xml:space="preserve"> </w:t>
      </w:r>
      <w:r>
        <w:rPr>
          <w:rFonts w:ascii="Times New Roman" w:hAnsi="Times New Roman" w:cs="Times New Roman"/>
          <w:sz w:val="24"/>
          <w:szCs w:val="24"/>
        </w:rPr>
        <w:t xml:space="preserve">Saveetha Institute Of Technical And Medical Sciences, </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 Saveetha University, Chennai, India</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Contribution: Data acquisition, manuscript preparation.</w:t>
      </w:r>
    </w:p>
    <w:p w:rsidR="00705EA5" w:rsidRDefault="00705EA5" w:rsidP="00705EA5">
      <w:pPr>
        <w:spacing w:line="480" w:lineRule="auto"/>
        <w:ind w:left="720"/>
        <w:jc w:val="both"/>
        <w:rPr>
          <w:rFonts w:ascii="Times New Roman" w:hAnsi="Times New Roman" w:cs="Times New Roman"/>
          <w:sz w:val="24"/>
          <w:szCs w:val="24"/>
        </w:rPr>
      </w:pPr>
    </w:p>
    <w:p w:rsidR="00705EA5" w:rsidRDefault="00705EA5" w:rsidP="00705EA5">
      <w:pPr>
        <w:pStyle w:val="ListParagraph"/>
        <w:numPr>
          <w:ilvl w:val="0"/>
          <w:numId w:val="3"/>
        </w:numPr>
        <w:spacing w:after="200" w:line="480" w:lineRule="auto"/>
        <w:jc w:val="both"/>
      </w:pPr>
      <w:r>
        <w:rPr>
          <w:b/>
        </w:rPr>
        <w:t>Gifrina Jayaraj</w:t>
      </w:r>
    </w:p>
    <w:p w:rsidR="00705EA5" w:rsidRDefault="00705EA5" w:rsidP="00705EA5">
      <w:pPr>
        <w:pStyle w:val="ListParagraph"/>
        <w:spacing w:line="480" w:lineRule="auto"/>
        <w:jc w:val="both"/>
      </w:pPr>
      <w:r>
        <w:t>MDS,</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Senior Lecturer</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Department of Oral and Maxillofacial Pathology,</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Saveetha Dental College, Saveetha Institute Of Technical And Medical Sciences, </w:t>
      </w:r>
    </w:p>
    <w:p w:rsidR="00705EA5" w:rsidRDefault="00705EA5" w:rsidP="00705EA5">
      <w:pPr>
        <w:pStyle w:val="ListParagraph"/>
        <w:spacing w:line="480" w:lineRule="auto"/>
        <w:jc w:val="both"/>
      </w:pPr>
      <w:r>
        <w:t>Saveetha University, Chennai, India</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Contribution: Data acquisition, data analysis</w:t>
      </w:r>
    </w:p>
    <w:p w:rsidR="00705EA5" w:rsidRDefault="00705EA5" w:rsidP="00705EA5">
      <w:pPr>
        <w:pStyle w:val="ListParagraph"/>
        <w:spacing w:line="480" w:lineRule="auto"/>
        <w:jc w:val="both"/>
      </w:pPr>
    </w:p>
    <w:p w:rsidR="00705EA5" w:rsidRDefault="00705EA5" w:rsidP="00705EA5">
      <w:pPr>
        <w:pStyle w:val="ListParagraph"/>
        <w:numPr>
          <w:ilvl w:val="0"/>
          <w:numId w:val="3"/>
        </w:numPr>
        <w:spacing w:after="200" w:line="480" w:lineRule="auto"/>
        <w:jc w:val="both"/>
        <w:rPr>
          <w:b/>
        </w:rPr>
      </w:pPr>
      <w:r>
        <w:rPr>
          <w:b/>
        </w:rPr>
        <w:t>Archana Santhanam</w:t>
      </w:r>
    </w:p>
    <w:p w:rsidR="00705EA5" w:rsidRDefault="00705EA5" w:rsidP="00705EA5">
      <w:pPr>
        <w:pStyle w:val="ListParagraph"/>
        <w:spacing w:line="480" w:lineRule="auto"/>
        <w:jc w:val="both"/>
      </w:pPr>
      <w:r>
        <w:t>MDS,</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Senior Lecturer</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Department of Oral and Maxillofacial Pathology,</w:t>
      </w:r>
    </w:p>
    <w:p w:rsidR="00705EA5"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Saveetha Dental College, Saveetha Institute Of Technical And Medical Sciences, </w:t>
      </w:r>
    </w:p>
    <w:p w:rsidR="00705EA5" w:rsidRDefault="00705EA5" w:rsidP="00705EA5">
      <w:pPr>
        <w:pStyle w:val="ListParagraph"/>
        <w:spacing w:line="480" w:lineRule="auto"/>
        <w:jc w:val="both"/>
      </w:pPr>
      <w:r>
        <w:t>Saveetha University, Chennai, India</w:t>
      </w:r>
    </w:p>
    <w:p w:rsidR="00705EA5" w:rsidRPr="00B81C49" w:rsidRDefault="00705EA5" w:rsidP="00705EA5">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Contribution: Data acquisition, manuscript preparation.</w:t>
      </w:r>
    </w:p>
    <w:p w:rsidR="00705EA5" w:rsidRDefault="00705EA5" w:rsidP="00705EA5">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Corresponding Author </w:t>
      </w:r>
    </w:p>
    <w:p w:rsidR="00705EA5" w:rsidRDefault="00705EA5" w:rsidP="00705EA5">
      <w:pPr>
        <w:spacing w:line="480" w:lineRule="auto"/>
        <w:jc w:val="both"/>
        <w:rPr>
          <w:rFonts w:ascii="Times New Roman" w:hAnsi="Times New Roman" w:cs="Times New Roman"/>
          <w:b/>
          <w:sz w:val="24"/>
          <w:szCs w:val="24"/>
        </w:rPr>
      </w:pPr>
      <w:r>
        <w:rPr>
          <w:rFonts w:ascii="Times New Roman" w:hAnsi="Times New Roman" w:cs="Times New Roman"/>
          <w:b/>
          <w:sz w:val="24"/>
          <w:szCs w:val="24"/>
        </w:rPr>
        <w:t>P.K.Uma</w:t>
      </w:r>
    </w:p>
    <w:p w:rsidR="00705EA5" w:rsidRDefault="00705EA5" w:rsidP="00705EA5">
      <w:pPr>
        <w:spacing w:line="480" w:lineRule="auto"/>
        <w:jc w:val="both"/>
        <w:rPr>
          <w:rFonts w:ascii="Times New Roman" w:hAnsi="Times New Roman" w:cs="Times New Roman"/>
          <w:sz w:val="24"/>
          <w:szCs w:val="24"/>
        </w:rPr>
      </w:pPr>
      <w:r>
        <w:rPr>
          <w:rFonts w:ascii="Times New Roman" w:hAnsi="Times New Roman" w:cs="Times New Roman"/>
          <w:sz w:val="24"/>
          <w:szCs w:val="24"/>
        </w:rPr>
        <w:t>III Year MDS, Post Graduate Student,</w:t>
      </w:r>
    </w:p>
    <w:p w:rsidR="00705EA5" w:rsidRDefault="00705EA5" w:rsidP="00705EA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Department of Oral and Maxillofacial Pathology</w:t>
      </w:r>
    </w:p>
    <w:p w:rsidR="00705EA5" w:rsidRDefault="00705EA5" w:rsidP="00705EA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Saveetha Dental college, Saveetha Institute Of Technical And Medical Sciences, </w:t>
      </w:r>
    </w:p>
    <w:p w:rsidR="00705EA5" w:rsidRDefault="00705EA5" w:rsidP="00705EA5">
      <w:pPr>
        <w:spacing w:line="480" w:lineRule="auto"/>
        <w:jc w:val="both"/>
        <w:rPr>
          <w:rFonts w:ascii="Times New Roman" w:hAnsi="Times New Roman" w:cs="Times New Roman"/>
          <w:sz w:val="24"/>
          <w:szCs w:val="24"/>
        </w:rPr>
      </w:pPr>
      <w:r>
        <w:rPr>
          <w:rFonts w:ascii="Times New Roman" w:hAnsi="Times New Roman" w:cs="Times New Roman"/>
          <w:sz w:val="24"/>
          <w:szCs w:val="24"/>
        </w:rPr>
        <w:t>Saveetha University, Chennai</w:t>
      </w:r>
    </w:p>
    <w:p w:rsidR="00705EA5" w:rsidRDefault="00705EA5" w:rsidP="00705EA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Address: 162, Poonamallee High Road, Velapanchavadi, Chennai </w:t>
      </w:r>
    </w:p>
    <w:p w:rsidR="00705EA5" w:rsidRDefault="00705EA5" w:rsidP="00705EA5">
      <w:pPr>
        <w:spacing w:line="480" w:lineRule="auto"/>
        <w:jc w:val="both"/>
        <w:rPr>
          <w:rFonts w:ascii="Times New Roman" w:hAnsi="Times New Roman" w:cs="Times New Roman"/>
          <w:sz w:val="24"/>
          <w:szCs w:val="24"/>
        </w:rPr>
      </w:pPr>
      <w:r>
        <w:rPr>
          <w:rFonts w:ascii="Times New Roman" w:hAnsi="Times New Roman" w:cs="Times New Roman"/>
          <w:sz w:val="24"/>
          <w:szCs w:val="24"/>
        </w:rPr>
        <w:t>Mail ID: umacherry@gmail.com</w:t>
      </w:r>
    </w:p>
    <w:p w:rsidR="00705EA5" w:rsidRDefault="00705EA5" w:rsidP="00705EA5">
      <w:pPr>
        <w:spacing w:line="480" w:lineRule="auto"/>
        <w:jc w:val="both"/>
        <w:rPr>
          <w:rFonts w:ascii="Times New Roman" w:hAnsi="Times New Roman" w:cs="Times New Roman"/>
          <w:sz w:val="24"/>
          <w:szCs w:val="24"/>
        </w:rPr>
      </w:pPr>
      <w:r>
        <w:rPr>
          <w:rFonts w:ascii="Times New Roman" w:hAnsi="Times New Roman" w:cs="Times New Roman"/>
          <w:sz w:val="24"/>
          <w:szCs w:val="24"/>
        </w:rPr>
        <w:t>Phone No.:9443434569</w:t>
      </w:r>
    </w:p>
    <w:p w:rsidR="00705EA5" w:rsidRPr="008B7137" w:rsidRDefault="00705EA5" w:rsidP="00705EA5">
      <w:pPr>
        <w:rPr>
          <w:rFonts w:eastAsia="Times New Roman" w:cs="Times New Roman"/>
          <w:color w:val="000000"/>
          <w:sz w:val="28"/>
          <w:szCs w:val="28"/>
          <w:lang w:val="en-IN" w:eastAsia="en-IN"/>
        </w:rPr>
      </w:pPr>
    </w:p>
    <w:p w:rsidR="00705EA5" w:rsidRDefault="00705EA5" w:rsidP="00705EA5">
      <w:pPr>
        <w:spacing w:after="133" w:line="240" w:lineRule="auto"/>
        <w:rPr>
          <w:sz w:val="28"/>
          <w:szCs w:val="28"/>
        </w:rPr>
      </w:pPr>
    </w:p>
    <w:p w:rsidR="00705EA5" w:rsidRDefault="00705EA5" w:rsidP="00705EA5">
      <w:pPr>
        <w:spacing w:after="133" w:line="240" w:lineRule="auto"/>
        <w:rPr>
          <w:rFonts w:cs="Times New Roman"/>
          <w:i/>
          <w:color w:val="000000" w:themeColor="text1"/>
          <w:sz w:val="28"/>
          <w:szCs w:val="28"/>
          <w:shd w:val="clear" w:color="auto" w:fill="FFFFFF"/>
        </w:rPr>
      </w:pPr>
    </w:p>
    <w:p w:rsidR="00705EA5" w:rsidRPr="001B6049" w:rsidRDefault="00705EA5" w:rsidP="00705EA5">
      <w:pPr>
        <w:spacing w:after="133" w:line="240" w:lineRule="auto"/>
        <w:rPr>
          <w:rFonts w:cs="Times New Roman"/>
          <w:i/>
          <w:color w:val="000000" w:themeColor="text1"/>
          <w:sz w:val="28"/>
          <w:szCs w:val="28"/>
          <w:shd w:val="clear" w:color="auto" w:fill="FFFFFF"/>
        </w:rPr>
      </w:pPr>
    </w:p>
    <w:p w:rsidR="00705EA5" w:rsidRPr="008B7137" w:rsidRDefault="00705EA5" w:rsidP="00705EA5">
      <w:pPr>
        <w:rPr>
          <w:rFonts w:ascii="Calibri" w:hAnsi="Calibri"/>
          <w:sz w:val="28"/>
          <w:szCs w:val="28"/>
        </w:rPr>
      </w:pPr>
    </w:p>
    <w:p w:rsidR="0050526B" w:rsidRDefault="0050526B" w:rsidP="0050526B">
      <w:pPr>
        <w:jc w:val="center"/>
        <w:rPr>
          <w:rFonts w:ascii="Times New Roman" w:hAnsi="Times New Roman" w:cs="Times New Roman"/>
          <w:b/>
          <w:sz w:val="24"/>
          <w:szCs w:val="24"/>
        </w:rPr>
      </w:pPr>
      <w:r w:rsidRPr="009A3A62">
        <w:rPr>
          <w:b/>
          <w:sz w:val="36"/>
          <w:szCs w:val="36"/>
        </w:rPr>
        <w:t xml:space="preserve">Googling symptoms – Making you a </w:t>
      </w:r>
      <w:r w:rsidR="004062B5">
        <w:rPr>
          <w:b/>
          <w:sz w:val="36"/>
          <w:szCs w:val="36"/>
        </w:rPr>
        <w:t>Cyber</w:t>
      </w:r>
      <w:r w:rsidRPr="009A3A62">
        <w:rPr>
          <w:b/>
          <w:sz w:val="36"/>
          <w:szCs w:val="36"/>
        </w:rPr>
        <w:t>chondriac?</w:t>
      </w:r>
      <w:r w:rsidR="00F159B5">
        <w:rPr>
          <w:b/>
          <w:sz w:val="36"/>
          <w:szCs w:val="36"/>
        </w:rPr>
        <w:t xml:space="preserve">                     </w:t>
      </w:r>
      <w:r w:rsidR="00DF71EE">
        <w:rPr>
          <w:b/>
          <w:sz w:val="36"/>
          <w:szCs w:val="36"/>
        </w:rPr>
        <w:t>-A questionnaire survey</w:t>
      </w:r>
    </w:p>
    <w:p w:rsidR="005420AF" w:rsidRPr="005103B0" w:rsidRDefault="005420AF" w:rsidP="005103B0">
      <w:pPr>
        <w:spacing w:line="480" w:lineRule="auto"/>
        <w:jc w:val="both"/>
        <w:rPr>
          <w:rFonts w:ascii="Times New Roman" w:hAnsi="Times New Roman" w:cs="Times New Roman"/>
          <w:b/>
          <w:sz w:val="24"/>
          <w:szCs w:val="24"/>
        </w:rPr>
      </w:pPr>
      <w:r w:rsidRPr="005103B0">
        <w:rPr>
          <w:rFonts w:ascii="Times New Roman" w:hAnsi="Times New Roman" w:cs="Times New Roman"/>
          <w:b/>
          <w:sz w:val="24"/>
          <w:szCs w:val="24"/>
        </w:rPr>
        <w:t xml:space="preserve">Introduction </w:t>
      </w:r>
    </w:p>
    <w:p w:rsidR="005420AF" w:rsidRPr="005103B0" w:rsidRDefault="005420AF" w:rsidP="005103B0">
      <w:pPr>
        <w:spacing w:line="480" w:lineRule="auto"/>
        <w:jc w:val="both"/>
        <w:rPr>
          <w:rFonts w:ascii="Times New Roman" w:hAnsi="Times New Roman" w:cs="Times New Roman"/>
          <w:b/>
          <w:sz w:val="24"/>
          <w:szCs w:val="24"/>
        </w:rPr>
      </w:pPr>
      <w:r w:rsidRPr="005103B0">
        <w:rPr>
          <w:rFonts w:ascii="Times New Roman" w:hAnsi="Times New Roman" w:cs="Times New Roman"/>
          <w:sz w:val="24"/>
          <w:szCs w:val="24"/>
        </w:rPr>
        <w:t>Google  is an American multinational technology company that specializes in Internet-related services and products, which include online advertising technologies, search engine, cloud computing, software, and hardware</w:t>
      </w:r>
      <w:r w:rsidR="00B67BDE" w:rsidRPr="005103B0">
        <w:rPr>
          <w:rFonts w:ascii="Times New Roman" w:hAnsi="Times New Roman" w:cs="Times New Roman"/>
          <w:sz w:val="24"/>
          <w:szCs w:val="24"/>
        </w:rPr>
        <w:fldChar w:fldCharType="begin"/>
      </w:r>
      <w:r w:rsidR="00B67BDE" w:rsidRPr="005103B0">
        <w:rPr>
          <w:rFonts w:ascii="Times New Roman" w:hAnsi="Times New Roman" w:cs="Times New Roman"/>
          <w:sz w:val="24"/>
          <w:szCs w:val="24"/>
        </w:rPr>
        <w:instrText xml:space="preserve"> ADDIN ZOTERO_ITEM CSL_CITATION {"citationID":"ilUwTz5J","properties":{"formattedCitation":"(1)","plainCitation":"(1)","noteIndex":0},"citationItems":[{"id":195,"uris":["http://zotero.org/users/local/Kx2JJlmV/items/2X9HHNCH"],"uri":["http://zotero.org/users/local/Kx2JJlmV/items/2X9HHNCH"],"itemData":{"id":195,"type":"article-journal","title":"Rivas, Teresa. \"Ranking The Big Four Tech Stocks: Google Is No. 1, Apple Comes In Last\". www.barrons.com. Retrieved 2018-12-27."}}],"schema":"https://github.com/citation-style-language/schema/raw/master/csl-citation.json"} </w:instrText>
      </w:r>
      <w:r w:rsidR="00B67BDE" w:rsidRPr="005103B0">
        <w:rPr>
          <w:rFonts w:ascii="Times New Roman" w:hAnsi="Times New Roman" w:cs="Times New Roman"/>
          <w:sz w:val="24"/>
          <w:szCs w:val="24"/>
        </w:rPr>
        <w:fldChar w:fldCharType="separate"/>
      </w:r>
      <w:r w:rsidR="00B67BDE" w:rsidRPr="005103B0">
        <w:rPr>
          <w:rFonts w:ascii="Times New Roman" w:hAnsi="Times New Roman" w:cs="Times New Roman"/>
          <w:sz w:val="24"/>
          <w:szCs w:val="24"/>
        </w:rPr>
        <w:t>(1)</w:t>
      </w:r>
      <w:r w:rsidR="00B67BDE" w:rsidRPr="005103B0">
        <w:rPr>
          <w:rFonts w:ascii="Times New Roman" w:hAnsi="Times New Roman" w:cs="Times New Roman"/>
          <w:sz w:val="24"/>
          <w:szCs w:val="24"/>
        </w:rPr>
        <w:fldChar w:fldCharType="end"/>
      </w:r>
      <w:r w:rsidRPr="005103B0">
        <w:rPr>
          <w:rFonts w:ascii="Times New Roman" w:hAnsi="Times New Roman" w:cs="Times New Roman"/>
          <w:sz w:val="24"/>
          <w:szCs w:val="24"/>
        </w:rPr>
        <w:t xml:space="preserve">. Google was </w:t>
      </w:r>
      <w:r w:rsidR="006546BC" w:rsidRPr="005103B0">
        <w:rPr>
          <w:rFonts w:ascii="Times New Roman" w:hAnsi="Times New Roman" w:cs="Times New Roman"/>
          <w:sz w:val="24"/>
          <w:szCs w:val="24"/>
        </w:rPr>
        <w:t xml:space="preserve">invented </w:t>
      </w:r>
      <w:r w:rsidRPr="005103B0">
        <w:rPr>
          <w:rFonts w:ascii="Times New Roman" w:hAnsi="Times New Roman" w:cs="Times New Roman"/>
          <w:sz w:val="24"/>
          <w:szCs w:val="24"/>
        </w:rPr>
        <w:t>in 1998 by </w:t>
      </w:r>
      <w:hyperlink r:id="rId7" w:tooltip="Larry Page" w:history="1">
        <w:r w:rsidRPr="005103B0">
          <w:rPr>
            <w:rFonts w:ascii="Times New Roman" w:hAnsi="Times New Roman" w:cs="Times New Roman"/>
            <w:sz w:val="24"/>
            <w:szCs w:val="24"/>
          </w:rPr>
          <w:t>Larry Page</w:t>
        </w:r>
      </w:hyperlink>
      <w:r w:rsidRPr="005103B0">
        <w:rPr>
          <w:rFonts w:ascii="Times New Roman" w:hAnsi="Times New Roman" w:cs="Times New Roman"/>
          <w:sz w:val="24"/>
          <w:szCs w:val="24"/>
        </w:rPr>
        <w:t> and </w:t>
      </w:r>
      <w:hyperlink r:id="rId8" w:tooltip="Sergey Brin" w:history="1">
        <w:r w:rsidRPr="005103B0">
          <w:rPr>
            <w:rFonts w:ascii="Times New Roman" w:hAnsi="Times New Roman" w:cs="Times New Roman"/>
            <w:sz w:val="24"/>
            <w:szCs w:val="24"/>
          </w:rPr>
          <w:t>Sergey Brin</w:t>
        </w:r>
      </w:hyperlink>
      <w:r w:rsidRPr="005103B0">
        <w:rPr>
          <w:rFonts w:ascii="Times New Roman" w:hAnsi="Times New Roman" w:cs="Times New Roman"/>
          <w:sz w:val="24"/>
          <w:szCs w:val="24"/>
        </w:rPr>
        <w:t> while they were Ph.D. students at </w:t>
      </w:r>
      <w:hyperlink r:id="rId9" w:tooltip="Stanford University" w:history="1">
        <w:r w:rsidRPr="005103B0">
          <w:rPr>
            <w:rFonts w:ascii="Times New Roman" w:hAnsi="Times New Roman" w:cs="Times New Roman"/>
            <w:sz w:val="24"/>
            <w:szCs w:val="24"/>
          </w:rPr>
          <w:t>Stanford University</w:t>
        </w:r>
      </w:hyperlink>
      <w:r w:rsidRPr="005103B0">
        <w:rPr>
          <w:rFonts w:ascii="Times New Roman" w:hAnsi="Times New Roman" w:cs="Times New Roman"/>
          <w:sz w:val="24"/>
          <w:szCs w:val="24"/>
        </w:rPr>
        <w:t>, </w:t>
      </w:r>
      <w:hyperlink r:id="rId10" w:tooltip="California" w:history="1">
        <w:r w:rsidRPr="005103B0">
          <w:rPr>
            <w:rFonts w:ascii="Times New Roman" w:hAnsi="Times New Roman" w:cs="Times New Roman"/>
            <w:sz w:val="24"/>
            <w:szCs w:val="24"/>
          </w:rPr>
          <w:t>California</w:t>
        </w:r>
      </w:hyperlink>
      <w:r w:rsidR="00B67BDE" w:rsidRPr="005103B0">
        <w:rPr>
          <w:rFonts w:ascii="Times New Roman" w:hAnsi="Times New Roman" w:cs="Times New Roman"/>
          <w:sz w:val="24"/>
          <w:szCs w:val="24"/>
        </w:rPr>
        <w:fldChar w:fldCharType="begin"/>
      </w:r>
      <w:r w:rsidR="00B67BDE" w:rsidRPr="005103B0">
        <w:rPr>
          <w:rFonts w:ascii="Times New Roman" w:hAnsi="Times New Roman" w:cs="Times New Roman"/>
          <w:sz w:val="24"/>
          <w:szCs w:val="24"/>
        </w:rPr>
        <w:instrText xml:space="preserve"> ADDIN ZOTERO_ITEM CSL_CITATION {"citationID":"IOY5Ngd8","properties":{"formattedCitation":"(2)","plainCitation":"(2)","noteIndex":0},"citationItems":[{"id":194,"uris":["http://zotero.org/users/local/Kx2JJlmV/items/KJY3DL3B"],"uri":["http://zotero.org/users/local/Kx2JJlmV/items/KJY3DL3B"],"itemData":{"id":194,"type":"article-journal","title":"https://en.wikipedia.org/w/index.php?title=Google&amp;oldid=829346031"}}],"schema":"https://github.com/citation-style-language/schema/raw/master/csl-citation.json"} </w:instrText>
      </w:r>
      <w:r w:rsidR="00B67BDE" w:rsidRPr="005103B0">
        <w:rPr>
          <w:rFonts w:ascii="Times New Roman" w:hAnsi="Times New Roman" w:cs="Times New Roman"/>
          <w:sz w:val="24"/>
          <w:szCs w:val="24"/>
        </w:rPr>
        <w:fldChar w:fldCharType="separate"/>
      </w:r>
      <w:r w:rsidR="00B67BDE" w:rsidRPr="005103B0">
        <w:rPr>
          <w:rFonts w:ascii="Times New Roman" w:hAnsi="Times New Roman" w:cs="Times New Roman"/>
          <w:sz w:val="24"/>
          <w:szCs w:val="24"/>
        </w:rPr>
        <w:t>(2)</w:t>
      </w:r>
      <w:r w:rsidR="00B67BDE" w:rsidRPr="005103B0">
        <w:rPr>
          <w:rFonts w:ascii="Times New Roman" w:hAnsi="Times New Roman" w:cs="Times New Roman"/>
          <w:sz w:val="24"/>
          <w:szCs w:val="24"/>
        </w:rPr>
        <w:fldChar w:fldCharType="end"/>
      </w:r>
      <w:r w:rsidRPr="005103B0">
        <w:rPr>
          <w:rFonts w:ascii="Times New Roman" w:hAnsi="Times New Roman" w:cs="Times New Roman"/>
          <w:b/>
          <w:sz w:val="24"/>
          <w:szCs w:val="24"/>
        </w:rPr>
        <w:t>.</w:t>
      </w:r>
    </w:p>
    <w:p w:rsidR="00B03380" w:rsidRPr="005103B0" w:rsidRDefault="001B7A50" w:rsidP="005103B0">
      <w:pPr>
        <w:spacing w:line="480" w:lineRule="auto"/>
        <w:jc w:val="both"/>
        <w:rPr>
          <w:rFonts w:ascii="Times New Roman" w:hAnsi="Times New Roman" w:cs="Times New Roman"/>
          <w:color w:val="000000"/>
          <w:sz w:val="24"/>
          <w:szCs w:val="24"/>
          <w:shd w:val="clear" w:color="auto" w:fill="FFFFFF"/>
        </w:rPr>
      </w:pPr>
      <w:r w:rsidRPr="005103B0">
        <w:rPr>
          <w:rFonts w:ascii="Times New Roman" w:hAnsi="Times New Roman" w:cs="Times New Roman"/>
          <w:sz w:val="24"/>
          <w:szCs w:val="24"/>
        </w:rPr>
        <w:t xml:space="preserve">For all ages </w:t>
      </w:r>
      <w:r w:rsidR="00B03380" w:rsidRPr="005103B0">
        <w:rPr>
          <w:rFonts w:ascii="Times New Roman" w:hAnsi="Times New Roman" w:cs="Times New Roman"/>
          <w:sz w:val="24"/>
          <w:szCs w:val="24"/>
        </w:rPr>
        <w:t>Internet i</w:t>
      </w:r>
      <w:r w:rsidR="001A0FD4" w:rsidRPr="005103B0">
        <w:rPr>
          <w:rFonts w:ascii="Times New Roman" w:hAnsi="Times New Roman" w:cs="Times New Roman"/>
          <w:sz w:val="24"/>
          <w:szCs w:val="24"/>
        </w:rPr>
        <w:t xml:space="preserve">s a source of information for </w:t>
      </w:r>
      <w:r w:rsidR="00BD378C" w:rsidRPr="005103B0">
        <w:rPr>
          <w:rFonts w:ascii="Times New Roman" w:hAnsi="Times New Roman" w:cs="Times New Roman"/>
          <w:sz w:val="24"/>
          <w:szCs w:val="24"/>
        </w:rPr>
        <w:t xml:space="preserve">anything and </w:t>
      </w:r>
      <w:r w:rsidR="001A0FD4" w:rsidRPr="005103B0">
        <w:rPr>
          <w:rFonts w:ascii="Times New Roman" w:hAnsi="Times New Roman" w:cs="Times New Roman"/>
          <w:sz w:val="24"/>
          <w:szCs w:val="24"/>
        </w:rPr>
        <w:t>ever</w:t>
      </w:r>
      <w:r w:rsidR="00B03380" w:rsidRPr="005103B0">
        <w:rPr>
          <w:rFonts w:ascii="Times New Roman" w:hAnsi="Times New Roman" w:cs="Times New Roman"/>
          <w:sz w:val="24"/>
          <w:szCs w:val="24"/>
        </w:rPr>
        <w:t>ything</w:t>
      </w:r>
      <w:r w:rsidR="001A0FD4" w:rsidRPr="005103B0">
        <w:rPr>
          <w:rFonts w:ascii="Times New Roman" w:hAnsi="Times New Roman" w:cs="Times New Roman"/>
          <w:sz w:val="24"/>
          <w:szCs w:val="24"/>
        </w:rPr>
        <w:t xml:space="preserve"> </w:t>
      </w:r>
      <w:r w:rsidR="00B03380" w:rsidRPr="005103B0">
        <w:rPr>
          <w:rFonts w:ascii="Times New Roman" w:hAnsi="Times New Roman" w:cs="Times New Roman"/>
          <w:sz w:val="24"/>
          <w:szCs w:val="24"/>
        </w:rPr>
        <w:t xml:space="preserve">. But what concerns us is googling for medical information which may get a person at risk for life. </w:t>
      </w:r>
      <w:r w:rsidR="00D65C86" w:rsidRPr="005103B0">
        <w:rPr>
          <w:rFonts w:ascii="Times New Roman" w:hAnsi="Times New Roman" w:cs="Times New Roman"/>
          <w:color w:val="000000"/>
          <w:sz w:val="24"/>
          <w:szCs w:val="24"/>
          <w:shd w:val="clear" w:color="auto" w:fill="FFFFFF"/>
        </w:rPr>
        <w:t>The Web is becoming increasingly popular for gaining informati</w:t>
      </w:r>
      <w:r w:rsidR="00BC7713" w:rsidRPr="005103B0">
        <w:rPr>
          <w:rFonts w:ascii="Times New Roman" w:hAnsi="Times New Roman" w:cs="Times New Roman"/>
          <w:color w:val="000000"/>
          <w:sz w:val="24"/>
          <w:szCs w:val="24"/>
          <w:shd w:val="clear" w:color="auto" w:fill="FFFFFF"/>
        </w:rPr>
        <w:t>on on medical or health issues</w:t>
      </w:r>
      <w:r w:rsidR="00D65C86" w:rsidRPr="005103B0">
        <w:rPr>
          <w:rFonts w:ascii="Times New Roman" w:hAnsi="Times New Roman" w:cs="Times New Roman"/>
          <w:color w:val="000000"/>
          <w:sz w:val="24"/>
          <w:szCs w:val="24"/>
          <w:shd w:val="clear" w:color="auto" w:fill="FFFFFF"/>
        </w:rPr>
        <w:t>. Indeed, according to a Pew Internet report, 80% of American Web users look</w:t>
      </w:r>
      <w:r w:rsidR="00D06401" w:rsidRPr="005103B0">
        <w:rPr>
          <w:rFonts w:ascii="Times New Roman" w:hAnsi="Times New Roman" w:cs="Times New Roman"/>
          <w:color w:val="000000"/>
          <w:sz w:val="24"/>
          <w:szCs w:val="24"/>
          <w:shd w:val="clear" w:color="auto" w:fill="FFFFFF"/>
        </w:rPr>
        <w:t xml:space="preserve"> for health information online</w:t>
      </w:r>
      <w:r w:rsidR="003D39DD" w:rsidRPr="005103B0">
        <w:rPr>
          <w:rFonts w:ascii="Times New Roman" w:hAnsi="Times New Roman" w:cs="Times New Roman"/>
          <w:color w:val="000000"/>
          <w:sz w:val="24"/>
          <w:szCs w:val="24"/>
          <w:shd w:val="clear" w:color="auto" w:fill="FFFFFF"/>
        </w:rPr>
        <w:fldChar w:fldCharType="begin"/>
      </w:r>
      <w:r w:rsidR="003D39DD" w:rsidRPr="005103B0">
        <w:rPr>
          <w:rFonts w:ascii="Times New Roman" w:hAnsi="Times New Roman" w:cs="Times New Roman"/>
          <w:color w:val="000000"/>
          <w:sz w:val="24"/>
          <w:szCs w:val="24"/>
          <w:shd w:val="clear" w:color="auto" w:fill="FFFFFF"/>
        </w:rPr>
        <w:instrText xml:space="preserve"> ADDIN ZOTERO_ITEM CSL_CITATION {"citationID":"3OigLNLt","properties":{"formattedCitation":"(3)","plainCitation":"(3)","noteIndex":0},"citationItems":[{"id":198,"uris":["http://zotero.org/users/local/Kx2JJlmV/items/CQN3NW38"],"uri":["http://zotero.org/users/local/Kx2JJlmV/items/CQN3NW38"],"itemData":{"id":198,"type":"article-journal","title":"Fox S, Duggan M. Health Online 2013. Internet and American Life Project. 2013. [Accessed May 23, 2017]. Available at: http://pewinternet.org/Reports/2013/Health-online.aspx"}}],"schema":"https://github.com/citation-style-language/schema/raw/master/csl-citation.json"} </w:instrText>
      </w:r>
      <w:r w:rsidR="003D39DD" w:rsidRPr="005103B0">
        <w:rPr>
          <w:rFonts w:ascii="Times New Roman" w:hAnsi="Times New Roman" w:cs="Times New Roman"/>
          <w:color w:val="000000"/>
          <w:sz w:val="24"/>
          <w:szCs w:val="24"/>
          <w:shd w:val="clear" w:color="auto" w:fill="FFFFFF"/>
        </w:rPr>
        <w:fldChar w:fldCharType="separate"/>
      </w:r>
      <w:r w:rsidR="003D39DD" w:rsidRPr="005103B0">
        <w:rPr>
          <w:rFonts w:ascii="Times New Roman" w:hAnsi="Times New Roman" w:cs="Times New Roman"/>
          <w:sz w:val="24"/>
          <w:szCs w:val="24"/>
        </w:rPr>
        <w:t>(3)</w:t>
      </w:r>
      <w:r w:rsidR="003D39DD" w:rsidRPr="005103B0">
        <w:rPr>
          <w:rFonts w:ascii="Times New Roman" w:hAnsi="Times New Roman" w:cs="Times New Roman"/>
          <w:color w:val="000000"/>
          <w:sz w:val="24"/>
          <w:szCs w:val="24"/>
          <w:shd w:val="clear" w:color="auto" w:fill="FFFFFF"/>
        </w:rPr>
        <w:fldChar w:fldCharType="end"/>
      </w:r>
      <w:r w:rsidR="00A326AA" w:rsidRPr="005103B0">
        <w:rPr>
          <w:rFonts w:ascii="Times New Roman" w:hAnsi="Times New Roman" w:cs="Times New Roman"/>
          <w:color w:val="000000"/>
          <w:sz w:val="24"/>
          <w:szCs w:val="24"/>
          <w:shd w:val="clear" w:color="auto" w:fill="FFFFFF"/>
        </w:rPr>
        <w:t>.</w:t>
      </w:r>
      <w:r w:rsidR="00B03380" w:rsidRPr="005103B0">
        <w:rPr>
          <w:rFonts w:ascii="Times New Roman" w:hAnsi="Times New Roman" w:cs="Times New Roman"/>
          <w:sz w:val="24"/>
          <w:szCs w:val="24"/>
        </w:rPr>
        <w:t xml:space="preserve"> </w:t>
      </w:r>
      <w:r w:rsidR="00B03380" w:rsidRPr="005103B0">
        <w:rPr>
          <w:rFonts w:ascii="Times New Roman" w:hAnsi="Times New Roman" w:cs="Times New Roman"/>
          <w:color w:val="000000"/>
          <w:sz w:val="24"/>
          <w:szCs w:val="24"/>
          <w:shd w:val="clear" w:color="auto" w:fill="FFFFFF"/>
        </w:rPr>
        <w:t>Women are more likely to search</w:t>
      </w:r>
      <w:r w:rsidR="00D06401" w:rsidRPr="005103B0">
        <w:rPr>
          <w:rFonts w:ascii="Times New Roman" w:hAnsi="Times New Roman" w:cs="Times New Roman"/>
          <w:color w:val="000000"/>
          <w:sz w:val="24"/>
          <w:szCs w:val="24"/>
          <w:shd w:val="clear" w:color="auto" w:fill="FFFFFF"/>
        </w:rPr>
        <w:t xml:space="preserve"> for health information online </w:t>
      </w:r>
      <w:r w:rsidR="00B03380" w:rsidRPr="005103B0">
        <w:rPr>
          <w:rFonts w:ascii="Times New Roman" w:hAnsi="Times New Roman" w:cs="Times New Roman"/>
          <w:color w:val="000000"/>
          <w:sz w:val="24"/>
          <w:szCs w:val="24"/>
          <w:shd w:val="clear" w:color="auto" w:fill="FFFFFF"/>
        </w:rPr>
        <w:t xml:space="preserve"> for themselves, their </w:t>
      </w:r>
      <w:r w:rsidR="00B03380" w:rsidRPr="005103B0">
        <w:rPr>
          <w:rFonts w:ascii="Times New Roman" w:hAnsi="Times New Roman" w:cs="Times New Roman"/>
          <w:color w:val="000000"/>
          <w:sz w:val="24"/>
          <w:szCs w:val="24"/>
          <w:shd w:val="clear" w:color="auto" w:fill="FFFFFF"/>
        </w:rPr>
        <w:lastRenderedPageBreak/>
        <w:t>children and family members.</w:t>
      </w:r>
      <w:r w:rsidR="000B3BA2" w:rsidRPr="005103B0">
        <w:rPr>
          <w:rFonts w:ascii="Times New Roman" w:hAnsi="Times New Roman" w:cs="Times New Roman"/>
          <w:color w:val="000000"/>
          <w:sz w:val="24"/>
          <w:szCs w:val="24"/>
          <w:shd w:val="clear" w:color="auto" w:fill="FFFFFF"/>
        </w:rPr>
        <w:fldChar w:fldCharType="begin"/>
      </w:r>
      <w:r w:rsidR="000B3BA2" w:rsidRPr="005103B0">
        <w:rPr>
          <w:rFonts w:ascii="Times New Roman" w:hAnsi="Times New Roman" w:cs="Times New Roman"/>
          <w:color w:val="000000"/>
          <w:sz w:val="24"/>
          <w:szCs w:val="24"/>
          <w:shd w:val="clear" w:color="auto" w:fill="FFFFFF"/>
        </w:rPr>
        <w:instrText xml:space="preserve"> ADDIN ZOTERO_ITEM CSL_CITATION {"citationID":"3vZHUOtk","properties":{"formattedCitation":"(4)","plainCitation":"(4)","noteIndex":0},"citationItems":[{"id":199,"uris":["http://zotero.org/users/local/Kx2JJlmV/items/ZQAGJ9EA"],"uri":["http://zotero.org/users/local/Kx2JJlmV/items/ZQAGJ9EA"],"itemData":{"id":199,"type":"article-journal","title":"Chu, J. T., Wang, M. P., Shen, C., Viswanath, K., Lam, T. H., &amp; Chan, S. (2017). How, When and Why People Seek Health Information Online: Qualitative Study in Hong Kong. Interactive journal of medical research, 6(2), e24."}}],"schema":"https://github.com/citation-style-language/schema/raw/master/csl-citation.json"} </w:instrText>
      </w:r>
      <w:r w:rsidR="000B3BA2" w:rsidRPr="005103B0">
        <w:rPr>
          <w:rFonts w:ascii="Times New Roman" w:hAnsi="Times New Roman" w:cs="Times New Roman"/>
          <w:color w:val="000000"/>
          <w:sz w:val="24"/>
          <w:szCs w:val="24"/>
          <w:shd w:val="clear" w:color="auto" w:fill="FFFFFF"/>
        </w:rPr>
        <w:fldChar w:fldCharType="separate"/>
      </w:r>
      <w:r w:rsidR="000B3BA2" w:rsidRPr="005103B0">
        <w:rPr>
          <w:rFonts w:ascii="Times New Roman" w:hAnsi="Times New Roman" w:cs="Times New Roman"/>
          <w:sz w:val="24"/>
          <w:szCs w:val="24"/>
        </w:rPr>
        <w:t>(4)</w:t>
      </w:r>
      <w:r w:rsidR="000B3BA2" w:rsidRPr="005103B0">
        <w:rPr>
          <w:rFonts w:ascii="Times New Roman" w:hAnsi="Times New Roman" w:cs="Times New Roman"/>
          <w:color w:val="000000"/>
          <w:sz w:val="24"/>
          <w:szCs w:val="24"/>
          <w:shd w:val="clear" w:color="auto" w:fill="FFFFFF"/>
        </w:rPr>
        <w:fldChar w:fldCharType="end"/>
      </w:r>
      <w:r w:rsidR="00B03380" w:rsidRPr="005103B0">
        <w:rPr>
          <w:rFonts w:ascii="Times New Roman" w:hAnsi="Times New Roman" w:cs="Times New Roman"/>
          <w:color w:val="000000"/>
          <w:sz w:val="24"/>
          <w:szCs w:val="24"/>
          <w:shd w:val="clear" w:color="auto" w:fill="FFFFFF"/>
        </w:rPr>
        <w:t xml:space="preserve"> Previous research has focused on parents who seek health informa</w:t>
      </w:r>
      <w:r w:rsidR="00D06401" w:rsidRPr="005103B0">
        <w:rPr>
          <w:rFonts w:ascii="Times New Roman" w:hAnsi="Times New Roman" w:cs="Times New Roman"/>
          <w:color w:val="000000"/>
          <w:sz w:val="24"/>
          <w:szCs w:val="24"/>
          <w:shd w:val="clear" w:color="auto" w:fill="FFFFFF"/>
        </w:rPr>
        <w:t>tion online for their children</w:t>
      </w:r>
      <w:r w:rsidR="000B3BA2" w:rsidRPr="005103B0">
        <w:rPr>
          <w:rFonts w:ascii="Times New Roman" w:hAnsi="Times New Roman" w:cs="Times New Roman"/>
          <w:color w:val="000000"/>
          <w:sz w:val="24"/>
          <w:szCs w:val="24"/>
          <w:shd w:val="clear" w:color="auto" w:fill="FFFFFF"/>
        </w:rPr>
        <w:fldChar w:fldCharType="begin"/>
      </w:r>
      <w:r w:rsidR="000B3BA2" w:rsidRPr="005103B0">
        <w:rPr>
          <w:rFonts w:ascii="Times New Roman" w:hAnsi="Times New Roman" w:cs="Times New Roman"/>
          <w:color w:val="000000"/>
          <w:sz w:val="24"/>
          <w:szCs w:val="24"/>
          <w:shd w:val="clear" w:color="auto" w:fill="FFFFFF"/>
        </w:rPr>
        <w:instrText xml:space="preserve"> ADDIN ZOTERO_ITEM CSL_CITATION {"citationID":"EVeVEDJn","properties":{"formattedCitation":"(5)","plainCitation":"(5)","noteIndex":0},"citationItems":[{"id":201,"uris":["http://zotero.org/users/local/Kx2JJlmV/items/44Z4QE7P"],"uri":["http://zotero.org/users/local/Kx2JJlmV/items/44Z4QE7P"],"itemData":{"id":201,"type":"article-journal","title":"Walsh, Anne M et al. “Use of online health information to manage children's health care: a prospective study investigating parental decisions” BMC health services research vol. 15 131. 2 Apr. 2015"}}],"schema":"https://github.com/citation-style-language/schema/raw/master/csl-citation.json"} </w:instrText>
      </w:r>
      <w:r w:rsidR="000B3BA2" w:rsidRPr="005103B0">
        <w:rPr>
          <w:rFonts w:ascii="Times New Roman" w:hAnsi="Times New Roman" w:cs="Times New Roman"/>
          <w:color w:val="000000"/>
          <w:sz w:val="24"/>
          <w:szCs w:val="24"/>
          <w:shd w:val="clear" w:color="auto" w:fill="FFFFFF"/>
        </w:rPr>
        <w:fldChar w:fldCharType="separate"/>
      </w:r>
      <w:r w:rsidR="000B3BA2" w:rsidRPr="005103B0">
        <w:rPr>
          <w:rFonts w:ascii="Times New Roman" w:hAnsi="Times New Roman" w:cs="Times New Roman"/>
          <w:sz w:val="24"/>
          <w:szCs w:val="24"/>
        </w:rPr>
        <w:t>(5)</w:t>
      </w:r>
      <w:r w:rsidR="000B3BA2" w:rsidRPr="005103B0">
        <w:rPr>
          <w:rFonts w:ascii="Times New Roman" w:hAnsi="Times New Roman" w:cs="Times New Roman"/>
          <w:color w:val="000000"/>
          <w:sz w:val="24"/>
          <w:szCs w:val="24"/>
          <w:shd w:val="clear" w:color="auto" w:fill="FFFFFF"/>
        </w:rPr>
        <w:fldChar w:fldCharType="end"/>
      </w:r>
      <w:r w:rsidR="00D06401" w:rsidRPr="005103B0">
        <w:rPr>
          <w:rFonts w:ascii="Times New Roman" w:hAnsi="Times New Roman" w:cs="Times New Roman"/>
          <w:color w:val="000000"/>
          <w:sz w:val="24"/>
          <w:szCs w:val="24"/>
          <w:shd w:val="clear" w:color="auto" w:fill="FFFFFF"/>
        </w:rPr>
        <w:t>. Bernhardt and Felter</w:t>
      </w:r>
      <w:r w:rsidR="00B03380" w:rsidRPr="005103B0">
        <w:rPr>
          <w:rFonts w:ascii="Times New Roman" w:hAnsi="Times New Roman" w:cs="Times New Roman"/>
          <w:color w:val="000000"/>
          <w:sz w:val="24"/>
          <w:szCs w:val="24"/>
          <w:shd w:val="clear" w:color="auto" w:fill="FFFFFF"/>
        </w:rPr>
        <w:t xml:space="preserve"> found that women as parents are among the highest information-seekers who use the Web to confirm beliefs or get a “second opinion”</w:t>
      </w:r>
      <w:r w:rsidR="00AB163D" w:rsidRPr="005103B0">
        <w:rPr>
          <w:rFonts w:ascii="Times New Roman" w:hAnsi="Times New Roman" w:cs="Times New Roman"/>
          <w:color w:val="000000"/>
          <w:sz w:val="24"/>
          <w:szCs w:val="24"/>
          <w:shd w:val="clear" w:color="auto" w:fill="FFFFFF"/>
        </w:rPr>
        <w:fldChar w:fldCharType="begin"/>
      </w:r>
      <w:r w:rsidR="00AB163D" w:rsidRPr="005103B0">
        <w:rPr>
          <w:rFonts w:ascii="Times New Roman" w:hAnsi="Times New Roman" w:cs="Times New Roman"/>
          <w:color w:val="000000"/>
          <w:sz w:val="24"/>
          <w:szCs w:val="24"/>
          <w:shd w:val="clear" w:color="auto" w:fill="FFFFFF"/>
        </w:rPr>
        <w:instrText xml:space="preserve"> ADDIN ZOTERO_ITEM CSL_CITATION {"citationID":"4HPc1K4L","properties":{"formattedCitation":"(6)","plainCitation":"(6)","noteIndex":0},"citationItems":[{"id":202,"uris":["http://zotero.org/users/local/Kx2JJlmV/items/R62EDQGR"],"uri":["http://zotero.org/users/local/Kx2JJlmV/items/R62EDQGR"],"itemData":{"id":202,"type":"article-journal","title":"Bernhardt JM, Felter EM.Online pediatric information seeking among mothers of young children: results from a qualitative study using focus groups.J Med Internet Res. 2004 Mar 1;6(1):e7."}}],"schema":"https://github.com/citation-style-language/schema/raw/master/csl-citation.json"} </w:instrText>
      </w:r>
      <w:r w:rsidR="00AB163D" w:rsidRPr="005103B0">
        <w:rPr>
          <w:rFonts w:ascii="Times New Roman" w:hAnsi="Times New Roman" w:cs="Times New Roman"/>
          <w:color w:val="000000"/>
          <w:sz w:val="24"/>
          <w:szCs w:val="24"/>
          <w:shd w:val="clear" w:color="auto" w:fill="FFFFFF"/>
        </w:rPr>
        <w:fldChar w:fldCharType="separate"/>
      </w:r>
      <w:r w:rsidR="00AB163D" w:rsidRPr="005103B0">
        <w:rPr>
          <w:rFonts w:ascii="Times New Roman" w:hAnsi="Times New Roman" w:cs="Times New Roman"/>
          <w:sz w:val="24"/>
          <w:szCs w:val="24"/>
        </w:rPr>
        <w:t>(6)</w:t>
      </w:r>
      <w:r w:rsidR="00AB163D" w:rsidRPr="005103B0">
        <w:rPr>
          <w:rFonts w:ascii="Times New Roman" w:hAnsi="Times New Roman" w:cs="Times New Roman"/>
          <w:color w:val="000000"/>
          <w:sz w:val="24"/>
          <w:szCs w:val="24"/>
          <w:shd w:val="clear" w:color="auto" w:fill="FFFFFF"/>
        </w:rPr>
        <w:fldChar w:fldCharType="end"/>
      </w:r>
      <w:r w:rsidR="00AB163D" w:rsidRPr="005103B0">
        <w:rPr>
          <w:rFonts w:ascii="Times New Roman" w:hAnsi="Times New Roman" w:cs="Times New Roman"/>
          <w:color w:val="000000"/>
          <w:sz w:val="24"/>
          <w:szCs w:val="24"/>
          <w:shd w:val="clear" w:color="auto" w:fill="FFFFFF"/>
        </w:rPr>
        <w:t>.</w:t>
      </w:r>
      <w:r w:rsidR="00985E83" w:rsidRPr="005103B0">
        <w:rPr>
          <w:rFonts w:ascii="Times New Roman" w:hAnsi="Times New Roman" w:cs="Times New Roman"/>
          <w:color w:val="000000"/>
          <w:sz w:val="24"/>
          <w:szCs w:val="24"/>
          <w:shd w:val="clear" w:color="auto" w:fill="FFFFFF"/>
        </w:rPr>
        <w:t xml:space="preserve"> </w:t>
      </w:r>
      <w:r w:rsidR="00B03380" w:rsidRPr="005103B0">
        <w:rPr>
          <w:rFonts w:ascii="Times New Roman" w:hAnsi="Times New Roman" w:cs="Times New Roman"/>
          <w:color w:val="000000"/>
          <w:sz w:val="24"/>
          <w:szCs w:val="24"/>
          <w:shd w:val="clear" w:color="auto" w:fill="FFFFFF"/>
        </w:rPr>
        <w:t> </w:t>
      </w:r>
    </w:p>
    <w:p w:rsidR="00D65C86" w:rsidRPr="005103B0" w:rsidRDefault="00B03380" w:rsidP="005103B0">
      <w:pPr>
        <w:spacing w:line="480" w:lineRule="auto"/>
        <w:jc w:val="both"/>
        <w:rPr>
          <w:rFonts w:ascii="Times New Roman" w:hAnsi="Times New Roman" w:cs="Times New Roman"/>
          <w:sz w:val="24"/>
          <w:szCs w:val="24"/>
        </w:rPr>
      </w:pPr>
      <w:r w:rsidRPr="005103B0">
        <w:rPr>
          <w:rFonts w:ascii="Times New Roman" w:hAnsi="Times New Roman" w:cs="Times New Roman"/>
          <w:sz w:val="24"/>
          <w:szCs w:val="24"/>
        </w:rPr>
        <w:t>The search engines started as a tool of awareness</w:t>
      </w:r>
      <w:r w:rsidR="007E2AC6" w:rsidRPr="005103B0">
        <w:rPr>
          <w:rFonts w:ascii="Times New Roman" w:hAnsi="Times New Roman" w:cs="Times New Roman"/>
          <w:sz w:val="24"/>
          <w:szCs w:val="24"/>
        </w:rPr>
        <w:t xml:space="preserve"> but now is being overexploited and used for self diagnosis. </w:t>
      </w:r>
      <w:r w:rsidR="00411A17" w:rsidRPr="005103B0">
        <w:rPr>
          <w:rFonts w:ascii="Times New Roman" w:hAnsi="Times New Roman" w:cs="Times New Roman"/>
          <w:sz w:val="24"/>
          <w:szCs w:val="24"/>
        </w:rPr>
        <w:t>In India access to the internet</w:t>
      </w:r>
      <w:r w:rsidR="00926699" w:rsidRPr="005103B0">
        <w:rPr>
          <w:rFonts w:ascii="Times New Roman" w:hAnsi="Times New Roman" w:cs="Times New Roman"/>
          <w:sz w:val="24"/>
          <w:szCs w:val="24"/>
        </w:rPr>
        <w:t xml:space="preserve"> was not like it is now.</w:t>
      </w:r>
      <w:r w:rsidR="00411A17" w:rsidRPr="005103B0">
        <w:rPr>
          <w:rFonts w:ascii="Times New Roman" w:hAnsi="Times New Roman" w:cs="Times New Roman"/>
          <w:sz w:val="24"/>
          <w:szCs w:val="24"/>
        </w:rPr>
        <w:t>. Now due to lots of commercialism and competition between net resources be it the rate</w:t>
      </w:r>
      <w:r w:rsidR="007E2AC6" w:rsidRPr="005103B0">
        <w:rPr>
          <w:rFonts w:ascii="Times New Roman" w:hAnsi="Times New Roman" w:cs="Times New Roman"/>
          <w:sz w:val="24"/>
          <w:szCs w:val="24"/>
        </w:rPr>
        <w:t>, daily packs</w:t>
      </w:r>
      <w:r w:rsidR="00411A17" w:rsidRPr="005103B0">
        <w:rPr>
          <w:rFonts w:ascii="Times New Roman" w:hAnsi="Times New Roman" w:cs="Times New Roman"/>
          <w:sz w:val="24"/>
          <w:szCs w:val="24"/>
        </w:rPr>
        <w:t xml:space="preserve"> or the speed of internet and the handy devices like smart phones, tablets and laptops it is accessible </w:t>
      </w:r>
      <w:r w:rsidR="007E2AC6" w:rsidRPr="005103B0">
        <w:rPr>
          <w:rFonts w:ascii="Times New Roman" w:hAnsi="Times New Roman" w:cs="Times New Roman"/>
          <w:sz w:val="24"/>
          <w:szCs w:val="24"/>
        </w:rPr>
        <w:t>to majority of the people.</w:t>
      </w:r>
      <w:r w:rsidR="00411A17" w:rsidRPr="005103B0">
        <w:rPr>
          <w:rFonts w:ascii="Times New Roman" w:hAnsi="Times New Roman" w:cs="Times New Roman"/>
          <w:sz w:val="24"/>
          <w:szCs w:val="24"/>
        </w:rPr>
        <w:t xml:space="preserve"> </w:t>
      </w:r>
      <w:r w:rsidR="00326709" w:rsidRPr="005103B0">
        <w:rPr>
          <w:rFonts w:ascii="Times New Roman" w:hAnsi="Times New Roman" w:cs="Times New Roman"/>
          <w:sz w:val="24"/>
          <w:szCs w:val="24"/>
        </w:rPr>
        <w:t>Moreover, lot of open access journals are also available but the credibility of the information is questionable.</w:t>
      </w:r>
    </w:p>
    <w:p w:rsidR="005420AF" w:rsidRPr="005103B0" w:rsidRDefault="005420AF" w:rsidP="005103B0">
      <w:pPr>
        <w:spacing w:line="480" w:lineRule="auto"/>
        <w:jc w:val="both"/>
        <w:rPr>
          <w:rFonts w:ascii="Times New Roman" w:hAnsi="Times New Roman" w:cs="Times New Roman"/>
          <w:sz w:val="24"/>
          <w:szCs w:val="24"/>
        </w:rPr>
      </w:pPr>
      <w:r w:rsidRPr="005103B0">
        <w:rPr>
          <w:rFonts w:ascii="Times New Roman" w:hAnsi="Times New Roman" w:cs="Times New Roman"/>
          <w:sz w:val="24"/>
          <w:szCs w:val="24"/>
        </w:rPr>
        <w:t xml:space="preserve">To date, many studies worldwide have focused on benefit of the internet as a tool for doctors, smartphones and internet preferences of patients, the internet versus doctor’s source of information and many more. </w:t>
      </w:r>
      <w:r w:rsidR="001A0FD4" w:rsidRPr="005103B0">
        <w:rPr>
          <w:rFonts w:ascii="Times New Roman" w:hAnsi="Times New Roman" w:cs="Times New Roman"/>
          <w:color w:val="000000"/>
          <w:sz w:val="24"/>
          <w:szCs w:val="24"/>
          <w:shd w:val="clear" w:color="auto" w:fill="FFFFFF"/>
        </w:rPr>
        <w:t>Information retrieval is easier now than ever before. Since the rise of modern search engines, social networks, and ubiquitous access through devices such as smartphones and tablet or laptop computers, information is available at people’s fingertips almost any time of the day</w:t>
      </w:r>
      <w:r w:rsidR="00E76326" w:rsidRPr="005103B0">
        <w:rPr>
          <w:rFonts w:ascii="Times New Roman" w:hAnsi="Times New Roman" w:cs="Times New Roman"/>
          <w:color w:val="000000"/>
          <w:sz w:val="24"/>
          <w:szCs w:val="24"/>
          <w:shd w:val="clear" w:color="auto" w:fill="FFFFFF"/>
        </w:rPr>
        <w:fldChar w:fldCharType="begin"/>
      </w:r>
      <w:r w:rsidR="00E76326" w:rsidRPr="005103B0">
        <w:rPr>
          <w:rFonts w:ascii="Times New Roman" w:hAnsi="Times New Roman" w:cs="Times New Roman"/>
          <w:color w:val="000000"/>
          <w:sz w:val="24"/>
          <w:szCs w:val="24"/>
          <w:shd w:val="clear" w:color="auto" w:fill="FFFFFF"/>
        </w:rPr>
        <w:instrText xml:space="preserve"> ADDIN ZOTERO_ITEM CSL_CITATION {"citationID":"M3hB1Inf","properties":{"formattedCitation":"(7)","plainCitation":"(7)","noteIndex":0},"citationItems":[{"id":203,"uris":["http://zotero.org/users/local/Kx2JJlmV/items/ZKL9THTE"],"uri":["http://zotero.org/users/local/Kx2JJlmV/items/ZKL9THTE"],"itemData":{"id":203,"type":"article-journal","title":"Tonsaker, Tabitha et al. “Health information on the Internet: gold mine or minefield?” Canadian family physician Medecin de famille canadien vol. 60,5 (2014): 407-8."}}],"schema":"https://github.com/citation-style-language/schema/raw/master/csl-citation.json"} </w:instrText>
      </w:r>
      <w:r w:rsidR="00E76326" w:rsidRPr="005103B0">
        <w:rPr>
          <w:rFonts w:ascii="Times New Roman" w:hAnsi="Times New Roman" w:cs="Times New Roman"/>
          <w:color w:val="000000"/>
          <w:sz w:val="24"/>
          <w:szCs w:val="24"/>
          <w:shd w:val="clear" w:color="auto" w:fill="FFFFFF"/>
        </w:rPr>
        <w:fldChar w:fldCharType="separate"/>
      </w:r>
      <w:r w:rsidR="00E76326" w:rsidRPr="005103B0">
        <w:rPr>
          <w:rFonts w:ascii="Times New Roman" w:hAnsi="Times New Roman" w:cs="Times New Roman"/>
          <w:sz w:val="24"/>
          <w:szCs w:val="24"/>
        </w:rPr>
        <w:t>(7)</w:t>
      </w:r>
      <w:r w:rsidR="00E76326" w:rsidRPr="005103B0">
        <w:rPr>
          <w:rFonts w:ascii="Times New Roman" w:hAnsi="Times New Roman" w:cs="Times New Roman"/>
          <w:color w:val="000000"/>
          <w:sz w:val="24"/>
          <w:szCs w:val="24"/>
          <w:shd w:val="clear" w:color="auto" w:fill="FFFFFF"/>
        </w:rPr>
        <w:fldChar w:fldCharType="end"/>
      </w:r>
      <w:r w:rsidR="001A0FD4" w:rsidRPr="005103B0">
        <w:rPr>
          <w:rFonts w:ascii="Times New Roman" w:hAnsi="Times New Roman" w:cs="Times New Roman"/>
          <w:sz w:val="24"/>
          <w:szCs w:val="24"/>
        </w:rPr>
        <w:t xml:space="preserve"> .Hence their eagerness to know about their health condition has also increased. The exaggerated reaction and response to what they see, itself adds to an anxiety disorder. </w:t>
      </w:r>
      <w:r w:rsidR="00224131" w:rsidRPr="005103B0">
        <w:rPr>
          <w:rFonts w:ascii="Times New Roman" w:hAnsi="Times New Roman" w:cs="Times New Roman"/>
          <w:sz w:val="24"/>
          <w:szCs w:val="24"/>
        </w:rPr>
        <w:t xml:space="preserve">The thought of doing this survey arose </w:t>
      </w:r>
      <w:r w:rsidR="00B10714" w:rsidRPr="005103B0">
        <w:rPr>
          <w:rFonts w:ascii="Times New Roman" w:hAnsi="Times New Roman" w:cs="Times New Roman"/>
          <w:sz w:val="24"/>
          <w:szCs w:val="24"/>
        </w:rPr>
        <w:t xml:space="preserve">following </w:t>
      </w:r>
      <w:r w:rsidR="00224131" w:rsidRPr="005103B0">
        <w:rPr>
          <w:rFonts w:ascii="Times New Roman" w:hAnsi="Times New Roman" w:cs="Times New Roman"/>
          <w:sz w:val="24"/>
          <w:szCs w:val="24"/>
        </w:rPr>
        <w:t xml:space="preserve">numerous questions </w:t>
      </w:r>
      <w:r w:rsidR="00A963B2" w:rsidRPr="005103B0">
        <w:rPr>
          <w:rFonts w:ascii="Times New Roman" w:hAnsi="Times New Roman" w:cs="Times New Roman"/>
          <w:sz w:val="24"/>
          <w:szCs w:val="24"/>
        </w:rPr>
        <w:t>from</w:t>
      </w:r>
      <w:r w:rsidR="00224131" w:rsidRPr="005103B0">
        <w:rPr>
          <w:rFonts w:ascii="Times New Roman" w:hAnsi="Times New Roman" w:cs="Times New Roman"/>
          <w:sz w:val="24"/>
          <w:szCs w:val="24"/>
        </w:rPr>
        <w:t xml:space="preserve"> my friends an</w:t>
      </w:r>
      <w:r w:rsidR="00B10714" w:rsidRPr="005103B0">
        <w:rPr>
          <w:rFonts w:ascii="Times New Roman" w:hAnsi="Times New Roman" w:cs="Times New Roman"/>
          <w:sz w:val="24"/>
          <w:szCs w:val="24"/>
        </w:rPr>
        <w:t>d relatives after googling symptoms of their child’s condition</w:t>
      </w:r>
      <w:r w:rsidR="00A963B2" w:rsidRPr="005103B0">
        <w:rPr>
          <w:rFonts w:ascii="Times New Roman" w:hAnsi="Times New Roman" w:cs="Times New Roman"/>
          <w:sz w:val="24"/>
          <w:szCs w:val="24"/>
        </w:rPr>
        <w:t xml:space="preserve"> and becoming anxious</w:t>
      </w:r>
      <w:r w:rsidR="00224131" w:rsidRPr="005103B0">
        <w:rPr>
          <w:rFonts w:ascii="Times New Roman" w:hAnsi="Times New Roman" w:cs="Times New Roman"/>
          <w:sz w:val="24"/>
          <w:szCs w:val="24"/>
        </w:rPr>
        <w:t>.</w:t>
      </w:r>
      <w:r w:rsidR="00B10714" w:rsidRPr="005103B0">
        <w:rPr>
          <w:rFonts w:ascii="Times New Roman" w:hAnsi="Times New Roman" w:cs="Times New Roman"/>
          <w:sz w:val="24"/>
          <w:szCs w:val="24"/>
        </w:rPr>
        <w:t xml:space="preserve"> </w:t>
      </w:r>
      <w:r w:rsidR="00A2608A" w:rsidRPr="005103B0">
        <w:rPr>
          <w:rFonts w:ascii="Times New Roman" w:hAnsi="Times New Roman" w:cs="Times New Roman"/>
          <w:sz w:val="24"/>
          <w:szCs w:val="24"/>
        </w:rPr>
        <w:t>They would calm down after consulting over phone.</w:t>
      </w:r>
      <w:r w:rsidR="00D06401" w:rsidRPr="005103B0">
        <w:rPr>
          <w:rFonts w:ascii="Times New Roman" w:hAnsi="Times New Roman" w:cs="Times New Roman"/>
          <w:sz w:val="24"/>
          <w:szCs w:val="24"/>
        </w:rPr>
        <w:t xml:space="preserve"> </w:t>
      </w:r>
      <w:r w:rsidR="001A0FD4" w:rsidRPr="005103B0">
        <w:rPr>
          <w:rFonts w:ascii="Times New Roman" w:hAnsi="Times New Roman" w:cs="Times New Roman"/>
          <w:sz w:val="24"/>
          <w:szCs w:val="24"/>
        </w:rPr>
        <w:t>It was the time to find out the number of people falling prey to internet information</w:t>
      </w:r>
      <w:r w:rsidRPr="005103B0">
        <w:rPr>
          <w:rFonts w:ascii="Times New Roman" w:hAnsi="Times New Roman" w:cs="Times New Roman"/>
          <w:sz w:val="24"/>
          <w:szCs w:val="24"/>
        </w:rPr>
        <w:t xml:space="preserve"> </w:t>
      </w:r>
      <w:r w:rsidR="001A0FD4" w:rsidRPr="005103B0">
        <w:rPr>
          <w:rFonts w:ascii="Times New Roman" w:hAnsi="Times New Roman" w:cs="Times New Roman"/>
          <w:sz w:val="24"/>
          <w:szCs w:val="24"/>
        </w:rPr>
        <w:t xml:space="preserve">and create  awareness of its effects.. </w:t>
      </w:r>
      <w:r w:rsidRPr="005103B0">
        <w:rPr>
          <w:rFonts w:ascii="Times New Roman" w:hAnsi="Times New Roman" w:cs="Times New Roman"/>
          <w:sz w:val="24"/>
          <w:szCs w:val="24"/>
        </w:rPr>
        <w:t>This study was done to assess and evaluate the practice of googling symptoms</w:t>
      </w:r>
      <w:r w:rsidR="00A2608A" w:rsidRPr="005103B0">
        <w:rPr>
          <w:rFonts w:ascii="Times New Roman" w:hAnsi="Times New Roman" w:cs="Times New Roman"/>
          <w:sz w:val="24"/>
          <w:szCs w:val="24"/>
        </w:rPr>
        <w:t xml:space="preserve"> a</w:t>
      </w:r>
      <w:r w:rsidRPr="005103B0">
        <w:rPr>
          <w:rFonts w:ascii="Times New Roman" w:hAnsi="Times New Roman" w:cs="Times New Roman"/>
          <w:sz w:val="24"/>
          <w:szCs w:val="24"/>
        </w:rPr>
        <w:t xml:space="preserve">nd the consequences taking them closer to </w:t>
      </w:r>
      <w:r w:rsidR="00705EA5">
        <w:rPr>
          <w:rFonts w:ascii="Times New Roman" w:hAnsi="Times New Roman" w:cs="Times New Roman"/>
          <w:sz w:val="24"/>
          <w:szCs w:val="24"/>
        </w:rPr>
        <w:t>cyber</w:t>
      </w:r>
      <w:r w:rsidRPr="005103B0">
        <w:rPr>
          <w:rFonts w:ascii="Times New Roman" w:hAnsi="Times New Roman" w:cs="Times New Roman"/>
          <w:sz w:val="24"/>
          <w:szCs w:val="24"/>
        </w:rPr>
        <w:t>chondriasis.</w:t>
      </w:r>
      <w:r w:rsidR="00543310" w:rsidRPr="005103B0">
        <w:rPr>
          <w:rFonts w:ascii="Times New Roman" w:hAnsi="Times New Roman" w:cs="Times New Roman"/>
          <w:sz w:val="24"/>
          <w:szCs w:val="24"/>
        </w:rPr>
        <w:t xml:space="preserve"> </w:t>
      </w:r>
    </w:p>
    <w:p w:rsidR="00A963B2" w:rsidRPr="005103B0" w:rsidRDefault="00A963B2" w:rsidP="005103B0">
      <w:pPr>
        <w:spacing w:line="480" w:lineRule="auto"/>
        <w:jc w:val="both"/>
        <w:rPr>
          <w:rFonts w:ascii="Times New Roman" w:hAnsi="Times New Roman" w:cs="Times New Roman"/>
          <w:sz w:val="24"/>
          <w:szCs w:val="24"/>
        </w:rPr>
      </w:pPr>
    </w:p>
    <w:p w:rsidR="00326709" w:rsidRPr="005103B0" w:rsidRDefault="00326709" w:rsidP="005103B0">
      <w:pPr>
        <w:spacing w:line="480" w:lineRule="auto"/>
        <w:jc w:val="both"/>
        <w:rPr>
          <w:rFonts w:ascii="Times New Roman" w:hAnsi="Times New Roman" w:cs="Times New Roman"/>
          <w:b/>
          <w:sz w:val="24"/>
          <w:szCs w:val="24"/>
        </w:rPr>
      </w:pPr>
      <w:r w:rsidRPr="005103B0">
        <w:rPr>
          <w:rFonts w:ascii="Times New Roman" w:hAnsi="Times New Roman" w:cs="Times New Roman"/>
          <w:b/>
          <w:sz w:val="24"/>
          <w:szCs w:val="24"/>
        </w:rPr>
        <w:lastRenderedPageBreak/>
        <w:t>Materials and methods</w:t>
      </w:r>
    </w:p>
    <w:p w:rsidR="00326709" w:rsidRPr="005103B0" w:rsidRDefault="00326709" w:rsidP="005103B0">
      <w:pPr>
        <w:spacing w:line="480" w:lineRule="auto"/>
        <w:jc w:val="both"/>
        <w:rPr>
          <w:rFonts w:ascii="Times New Roman" w:hAnsi="Times New Roman" w:cs="Times New Roman"/>
          <w:sz w:val="24"/>
          <w:szCs w:val="24"/>
        </w:rPr>
      </w:pPr>
      <w:r w:rsidRPr="005103B0">
        <w:rPr>
          <w:rFonts w:ascii="Times New Roman" w:hAnsi="Times New Roman" w:cs="Times New Roman"/>
          <w:sz w:val="24"/>
          <w:szCs w:val="24"/>
        </w:rPr>
        <w:t>An online questionnaire with</w:t>
      </w:r>
      <w:r w:rsidR="007505B6" w:rsidRPr="005103B0">
        <w:rPr>
          <w:rFonts w:ascii="Times New Roman" w:hAnsi="Times New Roman" w:cs="Times New Roman"/>
          <w:sz w:val="24"/>
          <w:szCs w:val="24"/>
        </w:rPr>
        <w:t xml:space="preserve"> 3</w:t>
      </w:r>
      <w:r w:rsidR="00664483" w:rsidRPr="005103B0">
        <w:rPr>
          <w:rFonts w:ascii="Times New Roman" w:hAnsi="Times New Roman" w:cs="Times New Roman"/>
          <w:sz w:val="24"/>
          <w:szCs w:val="24"/>
        </w:rPr>
        <w:t xml:space="preserve"> sections consisting of </w:t>
      </w:r>
      <w:r w:rsidRPr="005103B0">
        <w:rPr>
          <w:rFonts w:ascii="Times New Roman" w:hAnsi="Times New Roman" w:cs="Times New Roman"/>
          <w:sz w:val="24"/>
          <w:szCs w:val="24"/>
        </w:rPr>
        <w:t xml:space="preserve"> 20 questions  </w:t>
      </w:r>
      <w:r w:rsidR="007505B6" w:rsidRPr="005103B0">
        <w:rPr>
          <w:rFonts w:ascii="Times New Roman" w:hAnsi="Times New Roman" w:cs="Times New Roman"/>
          <w:sz w:val="24"/>
          <w:szCs w:val="24"/>
        </w:rPr>
        <w:t>were sent to the home page of 350 online users</w:t>
      </w:r>
      <w:r w:rsidR="0073090E" w:rsidRPr="005103B0">
        <w:rPr>
          <w:rFonts w:ascii="Times New Roman" w:hAnsi="Times New Roman" w:cs="Times New Roman"/>
          <w:sz w:val="24"/>
          <w:szCs w:val="24"/>
        </w:rPr>
        <w:t xml:space="preserve"> aged between 20-40(mean age 35)</w:t>
      </w:r>
      <w:r w:rsidR="007505B6" w:rsidRPr="005103B0">
        <w:rPr>
          <w:rFonts w:ascii="Times New Roman" w:hAnsi="Times New Roman" w:cs="Times New Roman"/>
          <w:sz w:val="24"/>
          <w:szCs w:val="24"/>
        </w:rPr>
        <w:t>.</w:t>
      </w:r>
      <w:r w:rsidR="00C7157E" w:rsidRPr="005103B0">
        <w:rPr>
          <w:rFonts w:ascii="Times New Roman" w:hAnsi="Times New Roman" w:cs="Times New Roman"/>
          <w:sz w:val="24"/>
          <w:szCs w:val="24"/>
        </w:rPr>
        <w:t xml:space="preserve"> This age group was chosen since they were frequent online users.</w:t>
      </w:r>
      <w:r w:rsidR="007505B6" w:rsidRPr="005103B0">
        <w:rPr>
          <w:rFonts w:ascii="Times New Roman" w:hAnsi="Times New Roman" w:cs="Times New Roman"/>
          <w:sz w:val="24"/>
          <w:szCs w:val="24"/>
        </w:rPr>
        <w:t xml:space="preserve"> The first section involved </w:t>
      </w:r>
      <w:r w:rsidR="00664483" w:rsidRPr="005103B0">
        <w:rPr>
          <w:rFonts w:ascii="Times New Roman" w:hAnsi="Times New Roman" w:cs="Times New Roman"/>
          <w:sz w:val="24"/>
          <w:szCs w:val="24"/>
        </w:rPr>
        <w:t xml:space="preserve">3 </w:t>
      </w:r>
      <w:r w:rsidR="007505B6" w:rsidRPr="005103B0">
        <w:rPr>
          <w:rFonts w:ascii="Times New Roman" w:hAnsi="Times New Roman" w:cs="Times New Roman"/>
          <w:sz w:val="24"/>
          <w:szCs w:val="24"/>
        </w:rPr>
        <w:t xml:space="preserve">questions regarding </w:t>
      </w:r>
      <w:r w:rsidR="0073090E" w:rsidRPr="005103B0">
        <w:rPr>
          <w:rFonts w:ascii="Times New Roman" w:hAnsi="Times New Roman" w:cs="Times New Roman"/>
          <w:sz w:val="24"/>
          <w:szCs w:val="24"/>
        </w:rPr>
        <w:t xml:space="preserve">pre –googling </w:t>
      </w:r>
      <w:r w:rsidR="00C7157E" w:rsidRPr="005103B0">
        <w:rPr>
          <w:rFonts w:ascii="Times New Roman" w:hAnsi="Times New Roman" w:cs="Times New Roman"/>
          <w:sz w:val="24"/>
          <w:szCs w:val="24"/>
        </w:rPr>
        <w:t xml:space="preserve">, </w:t>
      </w:r>
      <w:r w:rsidR="007505B6" w:rsidRPr="005103B0">
        <w:rPr>
          <w:rFonts w:ascii="Times New Roman" w:hAnsi="Times New Roman" w:cs="Times New Roman"/>
          <w:sz w:val="24"/>
          <w:szCs w:val="24"/>
        </w:rPr>
        <w:t>what  they do when ill and whether they google symptoms.</w:t>
      </w:r>
      <w:r w:rsidR="0073090E" w:rsidRPr="005103B0">
        <w:rPr>
          <w:rFonts w:ascii="Times New Roman" w:hAnsi="Times New Roman" w:cs="Times New Roman"/>
          <w:sz w:val="24"/>
          <w:szCs w:val="24"/>
        </w:rPr>
        <w:t xml:space="preserve"> If the answer was no to googling symptoms, the page will direct you to the </w:t>
      </w:r>
      <w:r w:rsidR="008E04E5">
        <w:rPr>
          <w:rFonts w:ascii="Times New Roman" w:hAnsi="Times New Roman" w:cs="Times New Roman"/>
          <w:sz w:val="24"/>
          <w:szCs w:val="24"/>
        </w:rPr>
        <w:t>fourth</w:t>
      </w:r>
      <w:r w:rsidR="0073090E" w:rsidRPr="005103B0">
        <w:rPr>
          <w:rFonts w:ascii="Times New Roman" w:hAnsi="Times New Roman" w:cs="Times New Roman"/>
          <w:sz w:val="24"/>
          <w:szCs w:val="24"/>
        </w:rPr>
        <w:t xml:space="preserve"> section which asks for the gender and  ends with an awareness  along with a  gratitude note for patiently filling the questionnaire. </w:t>
      </w:r>
      <w:r w:rsidR="00414677" w:rsidRPr="005103B0">
        <w:rPr>
          <w:rFonts w:ascii="Times New Roman" w:hAnsi="Times New Roman" w:cs="Times New Roman"/>
          <w:sz w:val="24"/>
          <w:szCs w:val="24"/>
        </w:rPr>
        <w:t xml:space="preserve"> </w:t>
      </w:r>
      <w:r w:rsidR="007505B6" w:rsidRPr="005103B0">
        <w:rPr>
          <w:rFonts w:ascii="Times New Roman" w:hAnsi="Times New Roman" w:cs="Times New Roman"/>
          <w:sz w:val="24"/>
          <w:szCs w:val="24"/>
        </w:rPr>
        <w:t>If the answer</w:t>
      </w:r>
      <w:r w:rsidR="0073090E" w:rsidRPr="005103B0">
        <w:rPr>
          <w:rFonts w:ascii="Times New Roman" w:hAnsi="Times New Roman" w:cs="Times New Roman"/>
          <w:sz w:val="24"/>
          <w:szCs w:val="24"/>
        </w:rPr>
        <w:t xml:space="preserve"> was yes it would go to the second</w:t>
      </w:r>
      <w:r w:rsidR="007505B6" w:rsidRPr="005103B0">
        <w:rPr>
          <w:rFonts w:ascii="Times New Roman" w:hAnsi="Times New Roman" w:cs="Times New Roman"/>
          <w:sz w:val="24"/>
          <w:szCs w:val="24"/>
        </w:rPr>
        <w:t xml:space="preserve"> section </w:t>
      </w:r>
      <w:r w:rsidR="0073090E" w:rsidRPr="005103B0">
        <w:rPr>
          <w:rFonts w:ascii="Times New Roman" w:hAnsi="Times New Roman" w:cs="Times New Roman"/>
          <w:sz w:val="24"/>
          <w:szCs w:val="24"/>
        </w:rPr>
        <w:t xml:space="preserve">which was about googling and </w:t>
      </w:r>
      <w:r w:rsidR="008E04E5">
        <w:rPr>
          <w:rFonts w:ascii="Times New Roman" w:hAnsi="Times New Roman" w:cs="Times New Roman"/>
          <w:sz w:val="24"/>
          <w:szCs w:val="24"/>
        </w:rPr>
        <w:t>the third</w:t>
      </w:r>
      <w:r w:rsidR="002924EB">
        <w:rPr>
          <w:rFonts w:ascii="Times New Roman" w:hAnsi="Times New Roman" w:cs="Times New Roman"/>
          <w:sz w:val="24"/>
          <w:szCs w:val="24"/>
        </w:rPr>
        <w:t xml:space="preserve"> section about </w:t>
      </w:r>
      <w:r w:rsidR="0073090E" w:rsidRPr="005103B0">
        <w:rPr>
          <w:rFonts w:ascii="Times New Roman" w:hAnsi="Times New Roman" w:cs="Times New Roman"/>
          <w:sz w:val="24"/>
          <w:szCs w:val="24"/>
        </w:rPr>
        <w:t>its after effects, where the participants had</w:t>
      </w:r>
      <w:r w:rsidR="007505B6" w:rsidRPr="005103B0">
        <w:rPr>
          <w:rFonts w:ascii="Times New Roman" w:hAnsi="Times New Roman" w:cs="Times New Roman"/>
          <w:sz w:val="24"/>
          <w:szCs w:val="24"/>
        </w:rPr>
        <w:t xml:space="preserve"> to fill </w:t>
      </w:r>
      <w:r w:rsidR="00664483" w:rsidRPr="005103B0">
        <w:rPr>
          <w:rFonts w:ascii="Times New Roman" w:hAnsi="Times New Roman" w:cs="Times New Roman"/>
          <w:sz w:val="24"/>
          <w:szCs w:val="24"/>
        </w:rPr>
        <w:t xml:space="preserve">17 </w:t>
      </w:r>
      <w:r w:rsidR="007505B6" w:rsidRPr="005103B0">
        <w:rPr>
          <w:rFonts w:ascii="Times New Roman" w:hAnsi="Times New Roman" w:cs="Times New Roman"/>
          <w:sz w:val="24"/>
          <w:szCs w:val="24"/>
        </w:rPr>
        <w:t xml:space="preserve">questions regarding </w:t>
      </w:r>
      <w:r w:rsidR="0073090E" w:rsidRPr="005103B0">
        <w:rPr>
          <w:rFonts w:ascii="Times New Roman" w:hAnsi="Times New Roman" w:cs="Times New Roman"/>
          <w:sz w:val="24"/>
          <w:szCs w:val="24"/>
        </w:rPr>
        <w:t xml:space="preserve">practice of </w:t>
      </w:r>
      <w:r w:rsidR="007505B6" w:rsidRPr="005103B0">
        <w:rPr>
          <w:rFonts w:ascii="Times New Roman" w:hAnsi="Times New Roman" w:cs="Times New Roman"/>
          <w:sz w:val="24"/>
          <w:szCs w:val="24"/>
        </w:rPr>
        <w:t xml:space="preserve">googling symptoms, whether </w:t>
      </w:r>
      <w:r w:rsidR="00DF71EE" w:rsidRPr="005103B0">
        <w:rPr>
          <w:rFonts w:ascii="Times New Roman" w:hAnsi="Times New Roman" w:cs="Times New Roman"/>
          <w:sz w:val="24"/>
          <w:szCs w:val="24"/>
        </w:rPr>
        <w:t xml:space="preserve">the </w:t>
      </w:r>
      <w:r w:rsidR="007505B6" w:rsidRPr="005103B0">
        <w:rPr>
          <w:rFonts w:ascii="Times New Roman" w:hAnsi="Times New Roman" w:cs="Times New Roman"/>
          <w:sz w:val="24"/>
          <w:szCs w:val="24"/>
        </w:rPr>
        <w:t>diagnosis was correct, the reason for go</w:t>
      </w:r>
      <w:r w:rsidR="00CE10C6" w:rsidRPr="005103B0">
        <w:rPr>
          <w:rFonts w:ascii="Times New Roman" w:hAnsi="Times New Roman" w:cs="Times New Roman"/>
          <w:sz w:val="24"/>
          <w:szCs w:val="24"/>
        </w:rPr>
        <w:t>ogling and the time of googling with few questions regarding the search strategy and effects of googling.</w:t>
      </w:r>
      <w:r w:rsidR="007505B6" w:rsidRPr="005103B0">
        <w:rPr>
          <w:rFonts w:ascii="Times New Roman" w:hAnsi="Times New Roman" w:cs="Times New Roman"/>
          <w:sz w:val="24"/>
          <w:szCs w:val="24"/>
        </w:rPr>
        <w:t xml:space="preserve"> </w:t>
      </w:r>
      <w:r w:rsidR="0073090E" w:rsidRPr="005103B0">
        <w:rPr>
          <w:rFonts w:ascii="Times New Roman" w:hAnsi="Times New Roman" w:cs="Times New Roman"/>
          <w:sz w:val="24"/>
          <w:szCs w:val="24"/>
        </w:rPr>
        <w:t>Finally the gender,</w:t>
      </w:r>
      <w:r w:rsidR="002924EB">
        <w:rPr>
          <w:rFonts w:ascii="Times New Roman" w:hAnsi="Times New Roman" w:cs="Times New Roman"/>
          <w:sz w:val="24"/>
          <w:szCs w:val="24"/>
        </w:rPr>
        <w:t xml:space="preserve"> </w:t>
      </w:r>
      <w:r w:rsidR="0073090E" w:rsidRPr="005103B0">
        <w:rPr>
          <w:rFonts w:ascii="Times New Roman" w:hAnsi="Times New Roman" w:cs="Times New Roman"/>
          <w:sz w:val="24"/>
          <w:szCs w:val="24"/>
        </w:rPr>
        <w:t xml:space="preserve">awareness note and piece of gratitude for filling the survey form. </w:t>
      </w:r>
      <w:r w:rsidR="00C7157E" w:rsidRPr="005103B0">
        <w:rPr>
          <w:rFonts w:ascii="Times New Roman" w:hAnsi="Times New Roman" w:cs="Times New Roman"/>
          <w:sz w:val="24"/>
          <w:szCs w:val="24"/>
        </w:rPr>
        <w:t xml:space="preserve">Once the subject  filled the questionnaire, the response was recorded. Totally  306 completed responses were received. </w:t>
      </w:r>
      <w:r w:rsidR="00CE10C6" w:rsidRPr="005103B0">
        <w:rPr>
          <w:rFonts w:ascii="Times New Roman" w:hAnsi="Times New Roman" w:cs="Times New Roman"/>
          <w:sz w:val="24"/>
          <w:szCs w:val="24"/>
        </w:rPr>
        <w:t xml:space="preserve">Among those only 219 googled their symptoms </w:t>
      </w:r>
      <w:r w:rsidR="0073090E" w:rsidRPr="005103B0">
        <w:rPr>
          <w:rFonts w:ascii="Times New Roman" w:hAnsi="Times New Roman" w:cs="Times New Roman"/>
          <w:sz w:val="24"/>
          <w:szCs w:val="24"/>
        </w:rPr>
        <w:t xml:space="preserve">and hence were eligible for going </w:t>
      </w:r>
      <w:r w:rsidR="00CE10C6" w:rsidRPr="005103B0">
        <w:rPr>
          <w:rFonts w:ascii="Times New Roman" w:hAnsi="Times New Roman" w:cs="Times New Roman"/>
          <w:sz w:val="24"/>
          <w:szCs w:val="24"/>
        </w:rPr>
        <w:t xml:space="preserve"> to the next </w:t>
      </w:r>
      <w:r w:rsidR="0073090E" w:rsidRPr="005103B0">
        <w:rPr>
          <w:rFonts w:ascii="Times New Roman" w:hAnsi="Times New Roman" w:cs="Times New Roman"/>
          <w:sz w:val="24"/>
          <w:szCs w:val="24"/>
        </w:rPr>
        <w:t>section .</w:t>
      </w:r>
      <w:r w:rsidR="00C7157E" w:rsidRPr="005103B0">
        <w:rPr>
          <w:rFonts w:ascii="Times New Roman" w:hAnsi="Times New Roman" w:cs="Times New Roman"/>
          <w:sz w:val="24"/>
          <w:szCs w:val="24"/>
        </w:rPr>
        <w:t xml:space="preserve"> </w:t>
      </w:r>
      <w:r w:rsidR="0073090E" w:rsidRPr="005103B0">
        <w:rPr>
          <w:rFonts w:ascii="Times New Roman" w:hAnsi="Times New Roman" w:cs="Times New Roman"/>
          <w:sz w:val="24"/>
          <w:szCs w:val="24"/>
        </w:rPr>
        <w:t>The data received was evaluated and expressed as percentage.</w:t>
      </w:r>
      <w:r w:rsidR="00C7157E" w:rsidRPr="005103B0">
        <w:rPr>
          <w:rFonts w:ascii="Times New Roman" w:hAnsi="Times New Roman" w:cs="Times New Roman"/>
          <w:sz w:val="24"/>
          <w:szCs w:val="24"/>
        </w:rPr>
        <w:t xml:space="preserve"> The survey was conducted from </w:t>
      </w:r>
      <w:r w:rsidR="008E04E5">
        <w:rPr>
          <w:rFonts w:ascii="Times New Roman" w:hAnsi="Times New Roman" w:cs="Times New Roman"/>
          <w:sz w:val="24"/>
          <w:szCs w:val="24"/>
        </w:rPr>
        <w:t>June</w:t>
      </w:r>
      <w:r w:rsidR="00C7157E" w:rsidRPr="005103B0">
        <w:rPr>
          <w:rFonts w:ascii="Times New Roman" w:hAnsi="Times New Roman" w:cs="Times New Roman"/>
          <w:sz w:val="24"/>
          <w:szCs w:val="24"/>
        </w:rPr>
        <w:t xml:space="preserve"> 201</w:t>
      </w:r>
      <w:r w:rsidR="00B40A39">
        <w:rPr>
          <w:rFonts w:ascii="Times New Roman" w:hAnsi="Times New Roman" w:cs="Times New Roman"/>
          <w:sz w:val="24"/>
          <w:szCs w:val="24"/>
        </w:rPr>
        <w:t>8</w:t>
      </w:r>
      <w:r w:rsidR="00C7157E" w:rsidRPr="005103B0">
        <w:rPr>
          <w:rFonts w:ascii="Times New Roman" w:hAnsi="Times New Roman" w:cs="Times New Roman"/>
          <w:sz w:val="24"/>
          <w:szCs w:val="24"/>
        </w:rPr>
        <w:t xml:space="preserve"> to November 201</w:t>
      </w:r>
      <w:r w:rsidR="00B40A39">
        <w:rPr>
          <w:rFonts w:ascii="Times New Roman" w:hAnsi="Times New Roman" w:cs="Times New Roman"/>
          <w:sz w:val="24"/>
          <w:szCs w:val="24"/>
        </w:rPr>
        <w:t>8</w:t>
      </w:r>
      <w:r w:rsidR="00C7157E" w:rsidRPr="005103B0">
        <w:rPr>
          <w:rFonts w:ascii="Times New Roman" w:hAnsi="Times New Roman" w:cs="Times New Roman"/>
          <w:sz w:val="24"/>
          <w:szCs w:val="24"/>
        </w:rPr>
        <w:t>.</w:t>
      </w:r>
    </w:p>
    <w:p w:rsidR="00BF578D" w:rsidRPr="005103B0" w:rsidRDefault="00BF578D" w:rsidP="005103B0">
      <w:pPr>
        <w:spacing w:line="480" w:lineRule="auto"/>
        <w:jc w:val="both"/>
        <w:rPr>
          <w:rFonts w:ascii="Times New Roman" w:hAnsi="Times New Roman" w:cs="Times New Roman"/>
          <w:b/>
          <w:sz w:val="24"/>
          <w:szCs w:val="24"/>
        </w:rPr>
      </w:pPr>
      <w:r w:rsidRPr="005103B0">
        <w:rPr>
          <w:rFonts w:ascii="Times New Roman" w:hAnsi="Times New Roman" w:cs="Times New Roman"/>
          <w:b/>
          <w:sz w:val="24"/>
          <w:szCs w:val="24"/>
        </w:rPr>
        <w:t>Results:</w:t>
      </w:r>
    </w:p>
    <w:p w:rsidR="00B928A3" w:rsidRPr="005103B0" w:rsidRDefault="00BF578D" w:rsidP="005103B0">
      <w:pPr>
        <w:spacing w:line="480" w:lineRule="auto"/>
        <w:jc w:val="both"/>
        <w:rPr>
          <w:rFonts w:ascii="Times New Roman" w:hAnsi="Times New Roman" w:cs="Times New Roman"/>
          <w:sz w:val="24"/>
          <w:szCs w:val="24"/>
        </w:rPr>
      </w:pPr>
      <w:r w:rsidRPr="005103B0">
        <w:rPr>
          <w:rFonts w:ascii="Times New Roman" w:hAnsi="Times New Roman" w:cs="Times New Roman"/>
          <w:sz w:val="24"/>
          <w:szCs w:val="24"/>
        </w:rPr>
        <w:t>The</w:t>
      </w:r>
      <w:r w:rsidR="00B40A39">
        <w:rPr>
          <w:rFonts w:ascii="Times New Roman" w:hAnsi="Times New Roman" w:cs="Times New Roman"/>
          <w:sz w:val="24"/>
          <w:szCs w:val="24"/>
        </w:rPr>
        <w:t xml:space="preserve"> questions were divided into 3 sections. First based on the first step they take when noticing symptoms.</w:t>
      </w:r>
      <w:r w:rsidR="002924EB">
        <w:rPr>
          <w:rFonts w:ascii="Times New Roman" w:hAnsi="Times New Roman" w:cs="Times New Roman"/>
          <w:sz w:val="24"/>
          <w:szCs w:val="24"/>
        </w:rPr>
        <w:t xml:space="preserve"> </w:t>
      </w:r>
      <w:r w:rsidR="00B40A39">
        <w:rPr>
          <w:rFonts w:ascii="Times New Roman" w:hAnsi="Times New Roman" w:cs="Times New Roman"/>
          <w:sz w:val="24"/>
          <w:szCs w:val="24"/>
        </w:rPr>
        <w:t>M</w:t>
      </w:r>
      <w:r w:rsidRPr="005103B0">
        <w:rPr>
          <w:rFonts w:ascii="Times New Roman" w:hAnsi="Times New Roman" w:cs="Times New Roman"/>
          <w:sz w:val="24"/>
          <w:szCs w:val="24"/>
        </w:rPr>
        <w:t xml:space="preserve">ajority of people </w:t>
      </w:r>
      <w:r w:rsidR="006546BC" w:rsidRPr="005103B0">
        <w:rPr>
          <w:rFonts w:ascii="Times New Roman" w:hAnsi="Times New Roman" w:cs="Times New Roman"/>
          <w:sz w:val="24"/>
          <w:szCs w:val="24"/>
        </w:rPr>
        <w:t>(</w:t>
      </w:r>
      <w:r w:rsidRPr="005103B0">
        <w:rPr>
          <w:rFonts w:ascii="Times New Roman" w:hAnsi="Times New Roman" w:cs="Times New Roman"/>
          <w:sz w:val="24"/>
          <w:szCs w:val="24"/>
        </w:rPr>
        <w:t xml:space="preserve">71.6% </w:t>
      </w:r>
      <w:r w:rsidR="006546BC" w:rsidRPr="005103B0">
        <w:rPr>
          <w:rFonts w:ascii="Times New Roman" w:hAnsi="Times New Roman" w:cs="Times New Roman"/>
          <w:sz w:val="24"/>
          <w:szCs w:val="24"/>
        </w:rPr>
        <w:t>)</w:t>
      </w:r>
      <w:r w:rsidR="00B40A39">
        <w:rPr>
          <w:rFonts w:ascii="Times New Roman" w:hAnsi="Times New Roman" w:cs="Times New Roman"/>
          <w:sz w:val="24"/>
          <w:szCs w:val="24"/>
        </w:rPr>
        <w:t xml:space="preserve"> </w:t>
      </w:r>
      <w:r w:rsidRPr="005103B0">
        <w:rPr>
          <w:rFonts w:ascii="Times New Roman" w:hAnsi="Times New Roman" w:cs="Times New Roman"/>
          <w:sz w:val="24"/>
          <w:szCs w:val="24"/>
        </w:rPr>
        <w:t xml:space="preserve">googled their symptoms. Among those 72.6% had the correct diagnosis.76% met the doctor to confirm it.92.2% felt clinical examination was important for their diagnosis. 82.6% googled before meeting the doctor.84.9% googled to have an idea of their present condition and 24.2% googled to communicate sensibly with the doctor. Majority (61.6%)read the  articles on the first page of their search and only 27.9% read all the articles of their search.53% are satisfied with if the results were normal and 32% got more </w:t>
      </w:r>
      <w:r w:rsidRPr="005103B0">
        <w:rPr>
          <w:rFonts w:ascii="Times New Roman" w:hAnsi="Times New Roman" w:cs="Times New Roman"/>
          <w:sz w:val="24"/>
          <w:szCs w:val="24"/>
        </w:rPr>
        <w:lastRenderedPageBreak/>
        <w:t>anxious and 22.8 % more stressed.47.5% thought they had the worst probable diagnosis and 48.4% started worrying about it. 17.8% joined health care forums for seeking medical advice and 29.7% were less stressed on doing so.94.5% agreed the doctor diagnoses better.</w:t>
      </w:r>
      <w:r w:rsidR="00B40A39">
        <w:rPr>
          <w:rFonts w:ascii="Times New Roman" w:hAnsi="Times New Roman" w:cs="Times New Roman"/>
          <w:sz w:val="24"/>
          <w:szCs w:val="24"/>
        </w:rPr>
        <w:t xml:space="preserve"> </w:t>
      </w:r>
      <w:r w:rsidR="002924EB">
        <w:rPr>
          <w:rFonts w:ascii="Times New Roman" w:hAnsi="Times New Roman" w:cs="Times New Roman"/>
          <w:sz w:val="24"/>
          <w:szCs w:val="24"/>
        </w:rPr>
        <w:t>The graphs from 1a to 1c represent pre -googling, figures  2a-2j about googling and figures 3a- 3g on post googling.</w:t>
      </w:r>
    </w:p>
    <w:p w:rsidR="005103B0" w:rsidRDefault="0090730E" w:rsidP="005103B0">
      <w:pPr>
        <w:spacing w:line="480" w:lineRule="auto"/>
        <w:jc w:val="both"/>
        <w:rPr>
          <w:rFonts w:ascii="Times New Roman" w:hAnsi="Times New Roman" w:cs="Times New Roman"/>
          <w:b/>
          <w:sz w:val="24"/>
          <w:szCs w:val="24"/>
        </w:rPr>
      </w:pPr>
      <w:r w:rsidRPr="005103B0">
        <w:rPr>
          <w:rFonts w:ascii="Times New Roman" w:hAnsi="Times New Roman" w:cs="Times New Roman"/>
          <w:b/>
          <w:sz w:val="24"/>
          <w:szCs w:val="24"/>
        </w:rPr>
        <w:t xml:space="preserve">Discussion </w:t>
      </w:r>
    </w:p>
    <w:p w:rsidR="005D1A5A" w:rsidRDefault="005D1A5A" w:rsidP="005103B0">
      <w:pPr>
        <w:spacing w:line="480" w:lineRule="auto"/>
        <w:jc w:val="both"/>
        <w:rPr>
          <w:rFonts w:ascii="Times New Roman" w:hAnsi="Times New Roman" w:cs="Times New Roman"/>
          <w:sz w:val="24"/>
          <w:szCs w:val="24"/>
        </w:rPr>
      </w:pPr>
      <w:r w:rsidRPr="005103B0">
        <w:rPr>
          <w:rFonts w:ascii="Times New Roman" w:hAnsi="Times New Roman" w:cs="Times New Roman"/>
          <w:sz w:val="24"/>
          <w:szCs w:val="24"/>
        </w:rPr>
        <w:t>Google search engine  has become  the hub for information . Google processes over 40,000searches every second on an average to 3.5 billion searches per day worldwide. Roughly 1% of searches are related to medical symptom queries.</w:t>
      </w:r>
      <w:r w:rsidRPr="005103B0">
        <w:rPr>
          <w:rFonts w:ascii="Times New Roman" w:hAnsi="Times New Roman" w:cs="Times New Roman"/>
          <w:color w:val="000000"/>
          <w:sz w:val="24"/>
          <w:szCs w:val="24"/>
          <w:shd w:val="clear" w:color="auto" w:fill="FFFFFF"/>
        </w:rPr>
        <w:t xml:space="preserve"> Based on  analysis of Eysenbach  approximately 4.5% of all searches on the web might be health-related.</w:t>
      </w:r>
      <w:r w:rsidR="00E76326" w:rsidRPr="005103B0">
        <w:rPr>
          <w:rFonts w:ascii="Times New Roman" w:hAnsi="Times New Roman" w:cs="Times New Roman"/>
          <w:color w:val="000000"/>
          <w:sz w:val="24"/>
          <w:szCs w:val="24"/>
          <w:shd w:val="clear" w:color="auto" w:fill="FFFFFF"/>
        </w:rPr>
        <w:fldChar w:fldCharType="begin"/>
      </w:r>
      <w:r w:rsidR="00E76326" w:rsidRPr="005103B0">
        <w:rPr>
          <w:rFonts w:ascii="Times New Roman" w:hAnsi="Times New Roman" w:cs="Times New Roman"/>
          <w:color w:val="000000"/>
          <w:sz w:val="24"/>
          <w:szCs w:val="24"/>
          <w:shd w:val="clear" w:color="auto" w:fill="FFFFFF"/>
        </w:rPr>
        <w:instrText xml:space="preserve"> ADDIN ZOTERO_ITEM CSL_CITATION {"citationID":"IYm5MjGm","properties":{"formattedCitation":"(8)","plainCitation":"(8)","noteIndex":0},"citationItems":[{"id":204,"uris":["http://zotero.org/users/local/Kx2JJlmV/items/DR54XL9D"],"uri":["http://zotero.org/users/local/Kx2JJlmV/items/DR54XL9D"],"itemData":{"id":204,"type":"article-journal","title":"Eysenbach G.The impact of the Internet on cancer outcomes.CA Cancer J Clin. 2003 Nov-Dec;53(6):356-71."}}],"schema":"https://github.com/citation-style-language/schema/raw/master/csl-citation.json"} </w:instrText>
      </w:r>
      <w:r w:rsidR="00E76326" w:rsidRPr="005103B0">
        <w:rPr>
          <w:rFonts w:ascii="Times New Roman" w:hAnsi="Times New Roman" w:cs="Times New Roman"/>
          <w:color w:val="000000"/>
          <w:sz w:val="24"/>
          <w:szCs w:val="24"/>
          <w:shd w:val="clear" w:color="auto" w:fill="FFFFFF"/>
        </w:rPr>
        <w:fldChar w:fldCharType="separate"/>
      </w:r>
      <w:r w:rsidR="00E76326" w:rsidRPr="005103B0">
        <w:rPr>
          <w:rFonts w:ascii="Times New Roman" w:hAnsi="Times New Roman" w:cs="Times New Roman"/>
          <w:sz w:val="24"/>
          <w:szCs w:val="24"/>
        </w:rPr>
        <w:t>(8)</w:t>
      </w:r>
      <w:r w:rsidR="00E76326" w:rsidRPr="005103B0">
        <w:rPr>
          <w:rFonts w:ascii="Times New Roman" w:hAnsi="Times New Roman" w:cs="Times New Roman"/>
          <w:color w:val="000000"/>
          <w:sz w:val="24"/>
          <w:szCs w:val="24"/>
          <w:shd w:val="clear" w:color="auto" w:fill="FFFFFF"/>
        </w:rPr>
        <w:fldChar w:fldCharType="end"/>
      </w:r>
      <w:r w:rsidRPr="005103B0">
        <w:rPr>
          <w:rFonts w:ascii="Times New Roman" w:hAnsi="Times New Roman" w:cs="Times New Roman"/>
          <w:color w:val="000000"/>
          <w:sz w:val="24"/>
          <w:szCs w:val="24"/>
          <w:shd w:val="clear" w:color="auto" w:fill="FFFFFF"/>
        </w:rPr>
        <w:t xml:space="preserve"> Although health-related queries constitute a relatively small fraction of web-searches, the absolute numbers are still impressive: Google reports 150 Million searches per day on all regional partner sites combined, which means that about 6.75 Million health related searches </w:t>
      </w:r>
      <w:r w:rsidRPr="001C5AE7">
        <w:rPr>
          <w:rStyle w:val="Emphasis"/>
          <w:rFonts w:ascii="Times New Roman" w:hAnsi="Times New Roman" w:cs="Times New Roman"/>
          <w:i w:val="0"/>
          <w:color w:val="000000"/>
          <w:sz w:val="24"/>
          <w:szCs w:val="24"/>
          <w:shd w:val="clear" w:color="auto" w:fill="FFFFFF"/>
        </w:rPr>
        <w:t>per day</w:t>
      </w:r>
      <w:r w:rsidRPr="005103B0">
        <w:rPr>
          <w:rFonts w:ascii="Times New Roman" w:hAnsi="Times New Roman" w:cs="Times New Roman"/>
          <w:color w:val="000000"/>
          <w:sz w:val="24"/>
          <w:szCs w:val="24"/>
          <w:shd w:val="clear" w:color="auto" w:fill="FFFFFF"/>
        </w:rPr>
        <w:t> in Google alone are being conducted. In comparison, in 1996 NLM reported 7 Million searches in the MEDLARS (Medline) system</w:t>
      </w:r>
      <w:r w:rsidRPr="005103B0">
        <w:rPr>
          <w:rFonts w:ascii="Times New Roman" w:hAnsi="Times New Roman" w:cs="Times New Roman"/>
          <w:i/>
          <w:color w:val="000000"/>
          <w:sz w:val="24"/>
          <w:szCs w:val="24"/>
          <w:shd w:val="clear" w:color="auto" w:fill="FFFFFF"/>
        </w:rPr>
        <w:t> </w:t>
      </w:r>
      <w:r w:rsidRPr="001C5AE7">
        <w:rPr>
          <w:rStyle w:val="Emphasis"/>
          <w:rFonts w:ascii="Times New Roman" w:hAnsi="Times New Roman" w:cs="Times New Roman"/>
          <w:i w:val="0"/>
          <w:color w:val="000000"/>
          <w:sz w:val="24"/>
          <w:szCs w:val="24"/>
          <w:shd w:val="clear" w:color="auto" w:fill="FFFFFF"/>
        </w:rPr>
        <w:t>per year</w:t>
      </w:r>
      <w:r w:rsidRPr="005103B0">
        <w:rPr>
          <w:rFonts w:ascii="Times New Roman" w:hAnsi="Times New Roman" w:cs="Times New Roman"/>
          <w:i/>
          <w:color w:val="000000"/>
          <w:sz w:val="24"/>
          <w:szCs w:val="24"/>
          <w:shd w:val="clear" w:color="auto" w:fill="FFFFFF"/>
        </w:rPr>
        <w:t>.</w:t>
      </w:r>
      <w:r w:rsidRPr="005103B0">
        <w:rPr>
          <w:rFonts w:ascii="Times New Roman" w:hAnsi="Times New Roman" w:cs="Times New Roman"/>
          <w:b/>
          <w:sz w:val="24"/>
          <w:szCs w:val="24"/>
        </w:rPr>
        <w:t xml:space="preserve"> </w:t>
      </w:r>
      <w:r w:rsidRPr="005103B0">
        <w:rPr>
          <w:rFonts w:ascii="Times New Roman" w:hAnsi="Times New Roman" w:cs="Times New Roman"/>
          <w:sz w:val="24"/>
          <w:szCs w:val="24"/>
        </w:rPr>
        <w:t>In the medicinal field , it is used by both the doctors and the patients.</w:t>
      </w:r>
      <w:r w:rsidR="00E76326" w:rsidRPr="005103B0">
        <w:rPr>
          <w:rFonts w:ascii="Times New Roman" w:hAnsi="Times New Roman" w:cs="Times New Roman"/>
          <w:sz w:val="24"/>
          <w:szCs w:val="24"/>
        </w:rPr>
        <w:fldChar w:fldCharType="begin"/>
      </w:r>
      <w:r w:rsidR="00E76326" w:rsidRPr="005103B0">
        <w:rPr>
          <w:rFonts w:ascii="Times New Roman" w:hAnsi="Times New Roman" w:cs="Times New Roman"/>
          <w:sz w:val="24"/>
          <w:szCs w:val="24"/>
        </w:rPr>
        <w:instrText xml:space="preserve"> ADDIN ZOTERO_ITEM CSL_CITATION {"citationID":"inA7Npv5","properties":{"formattedCitation":"(8)","plainCitation":"(8)","noteIndex":0},"citationItems":[{"id":204,"uris":["http://zotero.org/users/local/Kx2JJlmV/items/DR54XL9D"],"uri":["http://zotero.org/users/local/Kx2JJlmV/items/DR54XL9D"],"itemData":{"id":204,"type":"article-journal","title":"Eysenbach G.The impact of the Internet on cancer outcomes.CA Cancer J Clin. 2003 Nov-Dec;53(6):356-71."}}],"schema":"https://github.com/citation-style-language/schema/raw/master/csl-citation.json"} </w:instrText>
      </w:r>
      <w:r w:rsidR="00E76326" w:rsidRPr="005103B0">
        <w:rPr>
          <w:rFonts w:ascii="Times New Roman" w:hAnsi="Times New Roman" w:cs="Times New Roman"/>
          <w:sz w:val="24"/>
          <w:szCs w:val="24"/>
        </w:rPr>
        <w:fldChar w:fldCharType="separate"/>
      </w:r>
      <w:r w:rsidR="00E76326" w:rsidRPr="005103B0">
        <w:rPr>
          <w:rFonts w:ascii="Times New Roman" w:hAnsi="Times New Roman" w:cs="Times New Roman"/>
          <w:sz w:val="24"/>
          <w:szCs w:val="24"/>
        </w:rPr>
        <w:t>(8)</w:t>
      </w:r>
      <w:r w:rsidR="00E76326" w:rsidRPr="005103B0">
        <w:rPr>
          <w:rFonts w:ascii="Times New Roman" w:hAnsi="Times New Roman" w:cs="Times New Roman"/>
          <w:sz w:val="24"/>
          <w:szCs w:val="24"/>
        </w:rPr>
        <w:fldChar w:fldCharType="end"/>
      </w:r>
    </w:p>
    <w:p w:rsidR="00887D44" w:rsidRDefault="00BF7050" w:rsidP="005103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Questions based on </w:t>
      </w:r>
      <w:r w:rsidR="00887D44">
        <w:rPr>
          <w:rFonts w:ascii="Times New Roman" w:hAnsi="Times New Roman" w:cs="Times New Roman"/>
          <w:sz w:val="24"/>
          <w:szCs w:val="24"/>
        </w:rPr>
        <w:t>Pre-Googling:</w:t>
      </w:r>
    </w:p>
    <w:p w:rsidR="00887D44" w:rsidRDefault="004C1357" w:rsidP="005103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section was just to know what the users do when they notice medical symptoms and when they meet the doctor </w:t>
      </w:r>
      <w:r w:rsidR="00887D44">
        <w:rPr>
          <w:rFonts w:ascii="Times New Roman" w:hAnsi="Times New Roman" w:cs="Times New Roman"/>
          <w:sz w:val="24"/>
          <w:szCs w:val="24"/>
        </w:rPr>
        <w:t>20.6% leave it to resolve naturally, 35% google their symptoms, 20.6% self medicate, 38.9 % meet the doctor and 20.3% did all of the above . On questioning when you must meet a doctor once you notice symptoms, 7.5% chose on the same day, 39.9% after 1 or 2 days, 34% if self medication does not work and if condition gets severe 33.7%.</w:t>
      </w:r>
    </w:p>
    <w:p w:rsidR="00887D44" w:rsidRPr="005103B0" w:rsidRDefault="00887D44" w:rsidP="005103B0">
      <w:pPr>
        <w:spacing w:line="480" w:lineRule="auto"/>
        <w:jc w:val="both"/>
        <w:rPr>
          <w:rFonts w:ascii="Times New Roman" w:hAnsi="Times New Roman" w:cs="Times New Roman"/>
          <w:sz w:val="24"/>
          <w:szCs w:val="24"/>
        </w:rPr>
      </w:pPr>
      <w:r>
        <w:rPr>
          <w:rFonts w:ascii="Times New Roman" w:hAnsi="Times New Roman" w:cs="Times New Roman"/>
          <w:sz w:val="24"/>
          <w:szCs w:val="24"/>
        </w:rPr>
        <w:t>Googling:</w:t>
      </w:r>
    </w:p>
    <w:p w:rsidR="005D1A5A" w:rsidRPr="005103B0" w:rsidRDefault="005D1A5A" w:rsidP="005103B0">
      <w:pPr>
        <w:shd w:val="clear" w:color="auto" w:fill="FFFFFF"/>
        <w:spacing w:before="120" w:after="120" w:line="480" w:lineRule="auto"/>
        <w:outlineLvl w:val="0"/>
        <w:rPr>
          <w:rFonts w:ascii="Times New Roman" w:hAnsi="Times New Roman" w:cs="Times New Roman"/>
          <w:color w:val="000000" w:themeColor="text1"/>
          <w:sz w:val="24"/>
          <w:szCs w:val="24"/>
          <w:shd w:val="clear" w:color="auto" w:fill="FFFFFF"/>
        </w:rPr>
      </w:pPr>
      <w:r w:rsidRPr="005103B0">
        <w:rPr>
          <w:rFonts w:ascii="Times New Roman" w:hAnsi="Times New Roman" w:cs="Times New Roman"/>
          <w:sz w:val="24"/>
          <w:szCs w:val="24"/>
        </w:rPr>
        <w:lastRenderedPageBreak/>
        <w:t xml:space="preserve"> </w:t>
      </w:r>
      <w:r w:rsidRPr="005103B0">
        <w:rPr>
          <w:rFonts w:ascii="Times New Roman" w:hAnsi="Times New Roman" w:cs="Times New Roman"/>
          <w:color w:val="000000" w:themeColor="text1"/>
          <w:sz w:val="24"/>
          <w:szCs w:val="24"/>
        </w:rPr>
        <w:t>In this survey ,  71.6%  googled symptoms with majority of the diagnosis being correct .</w:t>
      </w:r>
      <w:r w:rsidRPr="005103B0">
        <w:rPr>
          <w:rFonts w:ascii="Times New Roman" w:hAnsi="Times New Roman" w:cs="Times New Roman"/>
          <w:color w:val="000000" w:themeColor="text1"/>
          <w:sz w:val="24"/>
          <w:szCs w:val="24"/>
          <w:shd w:val="clear" w:color="auto" w:fill="FFFFFF"/>
        </w:rPr>
        <w:t xml:space="preserve"> </w:t>
      </w:r>
      <w:r w:rsidR="004D3442" w:rsidRPr="005103B0">
        <w:rPr>
          <w:rFonts w:ascii="Times New Roman" w:hAnsi="Times New Roman" w:cs="Times New Roman"/>
          <w:color w:val="000000" w:themeColor="text1"/>
          <w:sz w:val="24"/>
          <w:szCs w:val="24"/>
          <w:shd w:val="clear" w:color="auto" w:fill="FFFFFF"/>
        </w:rPr>
        <w:t>According to </w:t>
      </w:r>
      <w:hyperlink r:id="rId11" w:tooltip="ComScore" w:history="1">
        <w:r w:rsidR="004D3442" w:rsidRPr="005103B0">
          <w:rPr>
            <w:rStyle w:val="Hyperlink"/>
            <w:rFonts w:ascii="Times New Roman" w:hAnsi="Times New Roman" w:cs="Times New Roman"/>
            <w:color w:val="000000" w:themeColor="text1"/>
            <w:sz w:val="24"/>
            <w:szCs w:val="24"/>
            <w:u w:val="none"/>
            <w:shd w:val="clear" w:color="auto" w:fill="FFFFFF"/>
          </w:rPr>
          <w:t>comScore</w:t>
        </w:r>
      </w:hyperlink>
      <w:r w:rsidR="004D3442" w:rsidRPr="005103B0">
        <w:rPr>
          <w:rFonts w:ascii="Times New Roman" w:hAnsi="Times New Roman" w:cs="Times New Roman"/>
          <w:color w:val="000000" w:themeColor="text1"/>
          <w:sz w:val="24"/>
          <w:szCs w:val="24"/>
          <w:shd w:val="clear" w:color="auto" w:fill="FFFFFF"/>
        </w:rPr>
        <w:t> market research from November 2009, </w:t>
      </w:r>
      <w:hyperlink r:id="rId12" w:tooltip="Google Search" w:history="1">
        <w:r w:rsidR="004D3442" w:rsidRPr="005103B0">
          <w:rPr>
            <w:rStyle w:val="Hyperlink"/>
            <w:rFonts w:ascii="Times New Roman" w:hAnsi="Times New Roman" w:cs="Times New Roman"/>
            <w:color w:val="000000" w:themeColor="text1"/>
            <w:sz w:val="24"/>
            <w:szCs w:val="24"/>
            <w:u w:val="none"/>
            <w:shd w:val="clear" w:color="auto" w:fill="FFFFFF"/>
          </w:rPr>
          <w:t>Google Search</w:t>
        </w:r>
      </w:hyperlink>
      <w:r w:rsidR="004D3442" w:rsidRPr="005103B0">
        <w:rPr>
          <w:rFonts w:ascii="Times New Roman" w:hAnsi="Times New Roman" w:cs="Times New Roman"/>
          <w:color w:val="000000" w:themeColor="text1"/>
          <w:sz w:val="24"/>
          <w:szCs w:val="24"/>
          <w:shd w:val="clear" w:color="auto" w:fill="FFFFFF"/>
        </w:rPr>
        <w:t> is the dominant search engine in the United States market, with a </w:t>
      </w:r>
      <w:hyperlink r:id="rId13" w:tooltip="Market share" w:history="1">
        <w:r w:rsidR="004D3442" w:rsidRPr="005103B0">
          <w:rPr>
            <w:rStyle w:val="Hyperlink"/>
            <w:rFonts w:ascii="Times New Roman" w:hAnsi="Times New Roman" w:cs="Times New Roman"/>
            <w:color w:val="000000" w:themeColor="text1"/>
            <w:sz w:val="24"/>
            <w:szCs w:val="24"/>
            <w:u w:val="none"/>
            <w:shd w:val="clear" w:color="auto" w:fill="FFFFFF"/>
          </w:rPr>
          <w:t>market share</w:t>
        </w:r>
      </w:hyperlink>
      <w:r w:rsidR="004D3442" w:rsidRPr="005103B0">
        <w:rPr>
          <w:rFonts w:ascii="Times New Roman" w:hAnsi="Times New Roman" w:cs="Times New Roman"/>
          <w:color w:val="000000" w:themeColor="text1"/>
          <w:sz w:val="24"/>
          <w:szCs w:val="24"/>
          <w:shd w:val="clear" w:color="auto" w:fill="FFFFFF"/>
        </w:rPr>
        <w:t> of 65.6%</w:t>
      </w:r>
      <w:r w:rsidR="00E76326" w:rsidRPr="005103B0">
        <w:rPr>
          <w:rFonts w:ascii="Times New Roman" w:hAnsi="Times New Roman" w:cs="Times New Roman"/>
          <w:color w:val="000000" w:themeColor="text1"/>
          <w:sz w:val="24"/>
          <w:szCs w:val="24"/>
          <w:shd w:val="clear" w:color="auto" w:fill="FFFFFF"/>
        </w:rPr>
        <w:fldChar w:fldCharType="begin"/>
      </w:r>
      <w:r w:rsidR="00E76326" w:rsidRPr="005103B0">
        <w:rPr>
          <w:rFonts w:ascii="Times New Roman" w:hAnsi="Times New Roman" w:cs="Times New Roman"/>
          <w:color w:val="000000" w:themeColor="text1"/>
          <w:sz w:val="24"/>
          <w:szCs w:val="24"/>
          <w:shd w:val="clear" w:color="auto" w:fill="FFFFFF"/>
        </w:rPr>
        <w:instrText xml:space="preserve"> ADDIN ZOTERO_ITEM CSL_CITATION {"citationID":"AMEcigkp","properties":{"formattedCitation":"(9)","plainCitation":"(9)","noteIndex":0},"citationItems":[{"id":205,"uris":["http://zotero.org/users/local/Kx2JJlmV/items/JAX5TVFM"],"uri":["http://zotero.org/users/local/Kx2JJlmV/items/JAX5TVFM"],"itemData":{"id":205,"type":"chapter","title":"\"comScore Releases November 2009 U.S. Search Engine Rankings\". December 16, 2006."}}],"schema":"https://github.com/citation-style-language/schema/raw/master/csl-citation.json"} </w:instrText>
      </w:r>
      <w:r w:rsidR="00E76326" w:rsidRPr="005103B0">
        <w:rPr>
          <w:rFonts w:ascii="Times New Roman" w:hAnsi="Times New Roman" w:cs="Times New Roman"/>
          <w:color w:val="000000" w:themeColor="text1"/>
          <w:sz w:val="24"/>
          <w:szCs w:val="24"/>
          <w:shd w:val="clear" w:color="auto" w:fill="FFFFFF"/>
        </w:rPr>
        <w:fldChar w:fldCharType="separate"/>
      </w:r>
      <w:r w:rsidR="00E76326" w:rsidRPr="005103B0">
        <w:rPr>
          <w:rFonts w:ascii="Times New Roman" w:hAnsi="Times New Roman" w:cs="Times New Roman"/>
          <w:color w:val="000000" w:themeColor="text1"/>
          <w:sz w:val="24"/>
          <w:szCs w:val="24"/>
        </w:rPr>
        <w:t>(9)</w:t>
      </w:r>
      <w:r w:rsidR="00E76326" w:rsidRPr="005103B0">
        <w:rPr>
          <w:rFonts w:ascii="Times New Roman" w:hAnsi="Times New Roman" w:cs="Times New Roman"/>
          <w:color w:val="000000" w:themeColor="text1"/>
          <w:sz w:val="24"/>
          <w:szCs w:val="24"/>
          <w:shd w:val="clear" w:color="auto" w:fill="FFFFFF"/>
        </w:rPr>
        <w:fldChar w:fldCharType="end"/>
      </w:r>
      <w:r w:rsidR="00E76326" w:rsidRPr="005103B0">
        <w:rPr>
          <w:rFonts w:ascii="Times New Roman" w:hAnsi="Times New Roman" w:cs="Times New Roman"/>
          <w:color w:val="000000" w:themeColor="text1"/>
          <w:sz w:val="24"/>
          <w:szCs w:val="24"/>
          <w:shd w:val="clear" w:color="auto" w:fill="FFFFFF"/>
        </w:rPr>
        <w:t>.</w:t>
      </w:r>
      <w:r w:rsidR="004D3442" w:rsidRPr="005103B0">
        <w:rPr>
          <w:rFonts w:ascii="Times New Roman" w:hAnsi="Times New Roman" w:cs="Times New Roman"/>
          <w:color w:val="000000" w:themeColor="text1"/>
          <w:sz w:val="24"/>
          <w:szCs w:val="24"/>
          <w:shd w:val="clear" w:color="auto" w:fill="FFFFFF"/>
        </w:rPr>
        <w:t>Google </w:t>
      </w:r>
      <w:hyperlink r:id="rId14" w:tooltip="Search engine indexing" w:history="1">
        <w:r w:rsidR="004D3442" w:rsidRPr="005103B0">
          <w:rPr>
            <w:rStyle w:val="Hyperlink"/>
            <w:rFonts w:ascii="Times New Roman" w:hAnsi="Times New Roman" w:cs="Times New Roman"/>
            <w:color w:val="000000" w:themeColor="text1"/>
            <w:sz w:val="24"/>
            <w:szCs w:val="24"/>
            <w:u w:val="none"/>
            <w:shd w:val="clear" w:color="auto" w:fill="FFFFFF"/>
          </w:rPr>
          <w:t>indexes</w:t>
        </w:r>
      </w:hyperlink>
      <w:r w:rsidR="004D3442" w:rsidRPr="005103B0">
        <w:rPr>
          <w:rFonts w:ascii="Times New Roman" w:hAnsi="Times New Roman" w:cs="Times New Roman"/>
          <w:color w:val="000000" w:themeColor="text1"/>
          <w:sz w:val="24"/>
          <w:szCs w:val="24"/>
          <w:shd w:val="clear" w:color="auto" w:fill="FFFFFF"/>
        </w:rPr>
        <w:t> billions of web pages to allow users to search for the information they desire through the use of keywords and </w:t>
      </w:r>
      <w:hyperlink r:id="rId15" w:tooltip="Operator (computer programming)" w:history="1">
        <w:r w:rsidR="004D3442" w:rsidRPr="005103B0">
          <w:rPr>
            <w:rStyle w:val="Hyperlink"/>
            <w:rFonts w:ascii="Times New Roman" w:hAnsi="Times New Roman" w:cs="Times New Roman"/>
            <w:color w:val="000000" w:themeColor="text1"/>
            <w:sz w:val="24"/>
            <w:szCs w:val="24"/>
            <w:u w:val="none"/>
            <w:shd w:val="clear" w:color="auto" w:fill="FFFFFF"/>
          </w:rPr>
          <w:t>operators</w:t>
        </w:r>
      </w:hyperlink>
      <w:r w:rsidR="00E76326" w:rsidRPr="005103B0">
        <w:rPr>
          <w:rStyle w:val="Hyperlink"/>
          <w:rFonts w:ascii="Times New Roman" w:hAnsi="Times New Roman" w:cs="Times New Roman"/>
          <w:color w:val="000000" w:themeColor="text1"/>
          <w:sz w:val="24"/>
          <w:szCs w:val="24"/>
          <w:u w:val="none"/>
          <w:shd w:val="clear" w:color="auto" w:fill="FFFFFF"/>
        </w:rPr>
        <w:t xml:space="preserve"> </w:t>
      </w:r>
      <w:r w:rsidR="005D7A8C" w:rsidRPr="005103B0">
        <w:rPr>
          <w:rStyle w:val="Hyperlink"/>
          <w:rFonts w:ascii="Times New Roman" w:hAnsi="Times New Roman" w:cs="Times New Roman"/>
          <w:color w:val="000000" w:themeColor="text1"/>
          <w:sz w:val="24"/>
          <w:szCs w:val="24"/>
          <w:u w:val="none"/>
          <w:shd w:val="clear" w:color="auto" w:fill="FFFFFF"/>
        </w:rPr>
        <w:fldChar w:fldCharType="begin"/>
      </w:r>
      <w:r w:rsidR="005D7A8C" w:rsidRPr="005103B0">
        <w:rPr>
          <w:rStyle w:val="Hyperlink"/>
          <w:rFonts w:ascii="Times New Roman" w:hAnsi="Times New Roman" w:cs="Times New Roman"/>
          <w:color w:val="000000" w:themeColor="text1"/>
          <w:sz w:val="24"/>
          <w:szCs w:val="24"/>
          <w:u w:val="none"/>
          <w:shd w:val="clear" w:color="auto" w:fill="FFFFFF"/>
        </w:rPr>
        <w:instrText xml:space="preserve"> ADDIN ZOTERO_ITEM CSL_CITATION {"citationID":"pIQs9WwL","properties":{"formattedCitation":"(10)","plainCitation":"(10)","noteIndex":0},"citationItems":[{"id":206,"uris":["http://zotero.org/users/local/Kx2JJlmV/items/AMWL5XVN"],"uri":["http://zotero.org/users/local/Kx2JJlmV/items/AMWL5XVN"],"itemData":{"id":206,"type":"article-journal","title":"Arrington, Michael (July 25, 2008). \"Google's Misleading Blog Post: The Size Of The Web And The Size Of Their Index Are Very Different\". TechCrunch. AOL"}}],"schema":"https://github.com/citation-style-language/schema/raw/master/csl-citation.json"} </w:instrText>
      </w:r>
      <w:r w:rsidR="005D7A8C" w:rsidRPr="005103B0">
        <w:rPr>
          <w:rStyle w:val="Hyperlink"/>
          <w:rFonts w:ascii="Times New Roman" w:hAnsi="Times New Roman" w:cs="Times New Roman"/>
          <w:color w:val="000000" w:themeColor="text1"/>
          <w:sz w:val="24"/>
          <w:szCs w:val="24"/>
          <w:u w:val="none"/>
          <w:shd w:val="clear" w:color="auto" w:fill="FFFFFF"/>
        </w:rPr>
        <w:fldChar w:fldCharType="separate"/>
      </w:r>
      <w:r w:rsidR="005D7A8C" w:rsidRPr="005103B0">
        <w:rPr>
          <w:rFonts w:ascii="Times New Roman" w:hAnsi="Times New Roman" w:cs="Times New Roman"/>
          <w:color w:val="000000" w:themeColor="text1"/>
          <w:sz w:val="24"/>
          <w:szCs w:val="24"/>
        </w:rPr>
        <w:t>(10)</w:t>
      </w:r>
      <w:r w:rsidR="005D7A8C" w:rsidRPr="005103B0">
        <w:rPr>
          <w:rStyle w:val="Hyperlink"/>
          <w:rFonts w:ascii="Times New Roman" w:hAnsi="Times New Roman" w:cs="Times New Roman"/>
          <w:color w:val="000000" w:themeColor="text1"/>
          <w:sz w:val="24"/>
          <w:szCs w:val="24"/>
          <w:u w:val="none"/>
          <w:shd w:val="clear" w:color="auto" w:fill="FFFFFF"/>
        </w:rPr>
        <w:fldChar w:fldCharType="end"/>
      </w:r>
      <w:r w:rsidR="004D3442" w:rsidRPr="005103B0">
        <w:rPr>
          <w:rFonts w:ascii="Times New Roman" w:hAnsi="Times New Roman" w:cs="Times New Roman"/>
          <w:color w:val="000000" w:themeColor="text1"/>
          <w:sz w:val="24"/>
          <w:szCs w:val="24"/>
        </w:rPr>
        <w:t xml:space="preserve"> </w:t>
      </w:r>
      <w:r w:rsidRPr="005103B0">
        <w:rPr>
          <w:rFonts w:ascii="Times New Roman" w:hAnsi="Times New Roman" w:cs="Times New Roman"/>
          <w:color w:val="000000" w:themeColor="text1"/>
          <w:sz w:val="24"/>
          <w:szCs w:val="24"/>
          <w:shd w:val="clear" w:color="auto" w:fill="FFFFFF"/>
        </w:rPr>
        <w:t>Christiansen et al was a case report of a 43-year-old woman who diagnosed herself with E</w:t>
      </w:r>
      <w:r w:rsidR="00073E80" w:rsidRPr="005103B0">
        <w:rPr>
          <w:rFonts w:ascii="Times New Roman" w:hAnsi="Times New Roman" w:cs="Times New Roman"/>
          <w:color w:val="000000" w:themeColor="text1"/>
          <w:sz w:val="24"/>
          <w:szCs w:val="24"/>
          <w:shd w:val="clear" w:color="auto" w:fill="FFFFFF"/>
        </w:rPr>
        <w:t>rythropoietic photoporphyria</w:t>
      </w:r>
      <w:r w:rsidRPr="005103B0">
        <w:rPr>
          <w:rFonts w:ascii="Times New Roman" w:hAnsi="Times New Roman" w:cs="Times New Roman"/>
          <w:color w:val="000000" w:themeColor="text1"/>
          <w:sz w:val="24"/>
          <w:szCs w:val="24"/>
          <w:shd w:val="clear" w:color="auto" w:fill="FFFFFF"/>
        </w:rPr>
        <w:t xml:space="preserve"> after </w:t>
      </w:r>
      <w:r w:rsidRPr="005103B0">
        <w:rPr>
          <w:rStyle w:val="highlight"/>
          <w:rFonts w:ascii="Times New Roman" w:hAnsi="Times New Roman" w:cs="Times New Roman"/>
          <w:color w:val="000000" w:themeColor="text1"/>
          <w:sz w:val="24"/>
          <w:szCs w:val="24"/>
          <w:shd w:val="clear" w:color="auto" w:fill="FFFFFF"/>
        </w:rPr>
        <w:t>googling</w:t>
      </w:r>
      <w:r w:rsidRPr="005103B0">
        <w:rPr>
          <w:rFonts w:ascii="Times New Roman" w:hAnsi="Times New Roman" w:cs="Times New Roman"/>
          <w:color w:val="000000" w:themeColor="text1"/>
          <w:sz w:val="24"/>
          <w:szCs w:val="24"/>
          <w:shd w:val="clear" w:color="auto" w:fill="FFFFFF"/>
        </w:rPr>
        <w:t xml:space="preserve"> photosensitivity. Genetic testing revealed a formerly undescribed mutation, c. 1096-3C&gt;G in combination with the polymorphism, c.333-48T&gt;C </w:t>
      </w:r>
      <w:r w:rsidR="005D7A8C" w:rsidRPr="005103B0">
        <w:rPr>
          <w:rFonts w:ascii="Times New Roman" w:hAnsi="Times New Roman" w:cs="Times New Roman"/>
          <w:color w:val="000000" w:themeColor="text1"/>
          <w:sz w:val="24"/>
          <w:szCs w:val="24"/>
          <w:shd w:val="clear" w:color="auto" w:fill="FFFFFF"/>
        </w:rPr>
        <w:fldChar w:fldCharType="begin"/>
      </w:r>
      <w:r w:rsidR="005D7A8C" w:rsidRPr="005103B0">
        <w:rPr>
          <w:rFonts w:ascii="Times New Roman" w:hAnsi="Times New Roman" w:cs="Times New Roman"/>
          <w:color w:val="000000" w:themeColor="text1"/>
          <w:sz w:val="24"/>
          <w:szCs w:val="24"/>
          <w:shd w:val="clear" w:color="auto" w:fill="FFFFFF"/>
        </w:rPr>
        <w:instrText xml:space="preserve"> ADDIN ZOTERO_ITEM CSL_CITATION {"citationID":"01PPKfFM","properties":{"formattedCitation":"(11)","plainCitation":"(11)","noteIndex":0},"citationItems":[{"id":207,"uris":["http://zotero.org/users/local/Kx2JJlmV/items/R6XRPZJ8"],"uri":["http://zotero.org/users/local/Kx2JJlmV/items/R6XRPZJ8"],"itemData":{"id":207,"type":"article-journal","title":"Christiansen AL, Brusgaard K, Hertz JM, Bygum A.A patient diagnosed herself with erythropoietic protoporphyria after googling photosensitivity.Ugeskr Laeger. 2015 Jul 20;177(30)"}}],"schema":"https://github.com/citation-style-language/schema/raw/master/csl-citation.json"} </w:instrText>
      </w:r>
      <w:r w:rsidR="005D7A8C" w:rsidRPr="005103B0">
        <w:rPr>
          <w:rFonts w:ascii="Times New Roman" w:hAnsi="Times New Roman" w:cs="Times New Roman"/>
          <w:color w:val="000000" w:themeColor="text1"/>
          <w:sz w:val="24"/>
          <w:szCs w:val="24"/>
          <w:shd w:val="clear" w:color="auto" w:fill="FFFFFF"/>
        </w:rPr>
        <w:fldChar w:fldCharType="separate"/>
      </w:r>
      <w:r w:rsidR="005D7A8C" w:rsidRPr="005103B0">
        <w:rPr>
          <w:rFonts w:ascii="Times New Roman" w:hAnsi="Times New Roman" w:cs="Times New Roman"/>
          <w:color w:val="000000" w:themeColor="text1"/>
          <w:sz w:val="24"/>
          <w:szCs w:val="24"/>
        </w:rPr>
        <w:t>(11)</w:t>
      </w:r>
      <w:r w:rsidR="005D7A8C" w:rsidRPr="005103B0">
        <w:rPr>
          <w:rFonts w:ascii="Times New Roman" w:hAnsi="Times New Roman" w:cs="Times New Roman"/>
          <w:color w:val="000000" w:themeColor="text1"/>
          <w:sz w:val="24"/>
          <w:szCs w:val="24"/>
          <w:shd w:val="clear" w:color="auto" w:fill="FFFFFF"/>
        </w:rPr>
        <w:fldChar w:fldCharType="end"/>
      </w:r>
    </w:p>
    <w:p w:rsidR="00047CF0" w:rsidRPr="005103B0" w:rsidRDefault="00047CF0" w:rsidP="005103B0">
      <w:pPr>
        <w:shd w:val="clear" w:color="auto" w:fill="FFFFFF"/>
        <w:spacing w:line="480" w:lineRule="auto"/>
        <w:rPr>
          <w:rFonts w:ascii="Times New Roman" w:hAnsi="Times New Roman" w:cs="Times New Roman"/>
          <w:color w:val="000000" w:themeColor="text1"/>
          <w:sz w:val="24"/>
          <w:szCs w:val="24"/>
        </w:rPr>
      </w:pPr>
      <w:r w:rsidRPr="005103B0">
        <w:rPr>
          <w:rFonts w:ascii="Times New Roman" w:hAnsi="Times New Roman" w:cs="Times New Roman"/>
          <w:color w:val="000000"/>
          <w:sz w:val="24"/>
          <w:szCs w:val="24"/>
          <w:shd w:val="clear" w:color="auto" w:fill="FFFFFF"/>
        </w:rPr>
        <w:t>In a study done by Tang et al to determine how often searching with Google (the most popular search engine on the world wide web) leads doctors to the correct </w:t>
      </w:r>
      <w:r w:rsidRPr="005103B0">
        <w:rPr>
          <w:rStyle w:val="highlight"/>
          <w:rFonts w:ascii="Times New Roman" w:hAnsi="Times New Roman" w:cs="Times New Roman"/>
          <w:color w:val="000000"/>
          <w:sz w:val="24"/>
          <w:szCs w:val="24"/>
          <w:shd w:val="clear" w:color="auto" w:fill="FFFFFF"/>
        </w:rPr>
        <w:t>diagnosis</w:t>
      </w:r>
      <w:r w:rsidR="004062B5" w:rsidRPr="005103B0">
        <w:rPr>
          <w:rStyle w:val="highlight"/>
          <w:rFonts w:ascii="Times New Roman" w:hAnsi="Times New Roman" w:cs="Times New Roman"/>
          <w:color w:val="000000"/>
          <w:sz w:val="24"/>
          <w:szCs w:val="24"/>
          <w:shd w:val="clear" w:color="auto" w:fill="FFFFFF"/>
        </w:rPr>
        <w:t xml:space="preserve"> </w:t>
      </w:r>
      <w:r w:rsidRPr="005103B0">
        <w:rPr>
          <w:rFonts w:ascii="Times New Roman" w:hAnsi="Times New Roman" w:cs="Times New Roman"/>
          <w:color w:val="000000"/>
          <w:sz w:val="24"/>
          <w:szCs w:val="24"/>
          <w:shd w:val="clear" w:color="auto" w:fill="FFFFFF"/>
        </w:rPr>
        <w:t>Google searches revealed the correct </w:t>
      </w:r>
      <w:r w:rsidRPr="005103B0">
        <w:rPr>
          <w:rStyle w:val="highlight"/>
          <w:rFonts w:ascii="Times New Roman" w:hAnsi="Times New Roman" w:cs="Times New Roman"/>
          <w:color w:val="000000"/>
          <w:sz w:val="24"/>
          <w:szCs w:val="24"/>
          <w:shd w:val="clear" w:color="auto" w:fill="FFFFFF"/>
        </w:rPr>
        <w:t>diagnosis</w:t>
      </w:r>
      <w:r w:rsidRPr="005103B0">
        <w:rPr>
          <w:rFonts w:ascii="Times New Roman" w:hAnsi="Times New Roman" w:cs="Times New Roman"/>
          <w:color w:val="000000"/>
          <w:sz w:val="24"/>
          <w:szCs w:val="24"/>
          <w:shd w:val="clear" w:color="auto" w:fill="FFFFFF"/>
        </w:rPr>
        <w:t> in 15 (58%, 95% confidence interval 38% to 77%) cases.</w:t>
      </w:r>
      <w:r w:rsidRPr="005103B0">
        <w:rPr>
          <w:rFonts w:ascii="Times New Roman" w:hAnsi="Times New Roman" w:cs="Times New Roman"/>
          <w:color w:val="000000"/>
          <w:sz w:val="24"/>
          <w:szCs w:val="24"/>
          <w:shd w:val="clear" w:color="auto" w:fill="FFFFFF"/>
        </w:rPr>
        <w:fldChar w:fldCharType="begin"/>
      </w:r>
      <w:r w:rsidRPr="005103B0">
        <w:rPr>
          <w:rFonts w:ascii="Times New Roman" w:hAnsi="Times New Roman" w:cs="Times New Roman"/>
          <w:color w:val="000000"/>
          <w:sz w:val="24"/>
          <w:szCs w:val="24"/>
          <w:shd w:val="clear" w:color="auto" w:fill="FFFFFF"/>
        </w:rPr>
        <w:instrText xml:space="preserve"> ADDIN ZOTERO_ITEM CSL_CITATION {"citationID":"UQXoVIdj","properties":{"formattedCitation":"(12)","plainCitation":"(12)","noteIndex":0},"citationItems":[{"id":210,"uris":["http://zotero.org/users/local/Kx2JJlmV/items/WIQ3WUMM"],"uri":["http://zotero.org/users/local/Kx2JJlmV/items/WIQ3WUMM"],"itemData":{"id":210,"type":"article-journal","title":"Tang H, Ng JH.Googling for a diagnosis--use of Google as a diagnostic aid: internet based study.BMJ. 2006 Dec 2;333(7579):1143-5."}}],"schema":"https://github.com/citation-style-language/schema/raw/master/csl-citation.json"} </w:instrText>
      </w:r>
      <w:r w:rsidRPr="005103B0">
        <w:rPr>
          <w:rFonts w:ascii="Times New Roman" w:hAnsi="Times New Roman" w:cs="Times New Roman"/>
          <w:color w:val="000000"/>
          <w:sz w:val="24"/>
          <w:szCs w:val="24"/>
          <w:shd w:val="clear" w:color="auto" w:fill="FFFFFF"/>
        </w:rPr>
        <w:fldChar w:fldCharType="separate"/>
      </w:r>
      <w:r w:rsidRPr="005103B0">
        <w:rPr>
          <w:rFonts w:ascii="Times New Roman" w:hAnsi="Times New Roman" w:cs="Times New Roman"/>
          <w:sz w:val="24"/>
          <w:szCs w:val="24"/>
        </w:rPr>
        <w:t>(12)</w:t>
      </w:r>
      <w:r w:rsidRPr="005103B0">
        <w:rPr>
          <w:rFonts w:ascii="Times New Roman" w:hAnsi="Times New Roman" w:cs="Times New Roman"/>
          <w:color w:val="000000"/>
          <w:sz w:val="24"/>
          <w:szCs w:val="24"/>
          <w:shd w:val="clear" w:color="auto" w:fill="FFFFFF"/>
        </w:rPr>
        <w:fldChar w:fldCharType="end"/>
      </w:r>
    </w:p>
    <w:p w:rsidR="005D1A5A" w:rsidRPr="005103B0" w:rsidRDefault="005D1A5A" w:rsidP="005103B0">
      <w:pPr>
        <w:spacing w:after="0" w:line="480" w:lineRule="auto"/>
        <w:rPr>
          <w:rFonts w:ascii="Times New Roman" w:hAnsi="Times New Roman" w:cs="Times New Roman"/>
          <w:color w:val="000000"/>
          <w:sz w:val="24"/>
          <w:szCs w:val="24"/>
          <w:shd w:val="clear" w:color="auto" w:fill="FFFFFF"/>
        </w:rPr>
      </w:pPr>
      <w:r w:rsidRPr="005103B0">
        <w:rPr>
          <w:rFonts w:ascii="Times New Roman" w:hAnsi="Times New Roman" w:cs="Times New Roman"/>
          <w:sz w:val="24"/>
          <w:szCs w:val="24"/>
        </w:rPr>
        <w:t>76% met the doctor to confirm it since they felt clinical examination is important for their  diagnosis.</w:t>
      </w:r>
      <w:r w:rsidR="0093390F" w:rsidRPr="005103B0">
        <w:rPr>
          <w:rFonts w:ascii="Times New Roman" w:hAnsi="Times New Roman" w:cs="Times New Roman"/>
          <w:sz w:val="24"/>
          <w:szCs w:val="24"/>
        </w:rPr>
        <w:t xml:space="preserve"> </w:t>
      </w:r>
      <w:r w:rsidRPr="005103B0">
        <w:rPr>
          <w:rFonts w:ascii="Times New Roman" w:hAnsi="Times New Roman" w:cs="Times New Roman"/>
          <w:sz w:val="24"/>
          <w:szCs w:val="24"/>
        </w:rPr>
        <w:t>Practitioners sometimes call it ‘‘Doctor Google’’</w:t>
      </w:r>
      <w:r w:rsidR="0093390F" w:rsidRPr="005103B0">
        <w:rPr>
          <w:rFonts w:ascii="Times New Roman" w:hAnsi="Times New Roman" w:cs="Times New Roman"/>
          <w:sz w:val="24"/>
          <w:szCs w:val="24"/>
        </w:rPr>
        <w:fldChar w:fldCharType="begin"/>
      </w:r>
      <w:r w:rsidR="00047CF0" w:rsidRPr="005103B0">
        <w:rPr>
          <w:rFonts w:ascii="Times New Roman" w:hAnsi="Times New Roman" w:cs="Times New Roman"/>
          <w:sz w:val="24"/>
          <w:szCs w:val="24"/>
        </w:rPr>
        <w:instrText xml:space="preserve"> ADDIN ZOTERO_ITEM CSL_CITATION {"citationID":"RI52YeoM","properties":{"formattedCitation":"(13)","plainCitation":"(13)","noteIndex":0},"citationItems":[{"id":208,"uris":["http://zotero.org/users/local/Kx2JJlmV/items/VBBE99ST"],"uri":["http://zotero.org/users/local/Kx2JJlmV/items/VBBE99ST"],"itemData":{"id":208,"type":"article-journal","title":"Loudon, I. “Why are (male) surgeons still addressed as Mr?” BMJ (Clinical research ed.) vol. 321,7276 (2000): 1589-91."}}],"schema":"https://github.com/citation-style-language/schema/raw/master/csl-citation.json"} </w:instrText>
      </w:r>
      <w:r w:rsidR="0093390F" w:rsidRPr="005103B0">
        <w:rPr>
          <w:rFonts w:ascii="Times New Roman" w:hAnsi="Times New Roman" w:cs="Times New Roman"/>
          <w:sz w:val="24"/>
          <w:szCs w:val="24"/>
        </w:rPr>
        <w:fldChar w:fldCharType="separate"/>
      </w:r>
      <w:r w:rsidR="00047CF0" w:rsidRPr="005103B0">
        <w:rPr>
          <w:rFonts w:ascii="Times New Roman" w:hAnsi="Times New Roman" w:cs="Times New Roman"/>
          <w:sz w:val="24"/>
          <w:szCs w:val="24"/>
        </w:rPr>
        <w:t>(13)</w:t>
      </w:r>
      <w:r w:rsidR="0093390F" w:rsidRPr="005103B0">
        <w:rPr>
          <w:rFonts w:ascii="Times New Roman" w:hAnsi="Times New Roman" w:cs="Times New Roman"/>
          <w:sz w:val="24"/>
          <w:szCs w:val="24"/>
        </w:rPr>
        <w:fldChar w:fldCharType="end"/>
      </w:r>
      <w:r w:rsidR="0093390F" w:rsidRPr="005103B0">
        <w:rPr>
          <w:rFonts w:ascii="Times New Roman" w:hAnsi="Times New Roman" w:cs="Times New Roman"/>
          <w:sz w:val="24"/>
          <w:szCs w:val="24"/>
        </w:rPr>
        <w:t>.</w:t>
      </w:r>
      <w:r w:rsidRPr="005103B0">
        <w:rPr>
          <w:rFonts w:ascii="Times New Roman" w:hAnsi="Times New Roman" w:cs="Times New Roman"/>
          <w:sz w:val="24"/>
          <w:szCs w:val="24"/>
        </w:rPr>
        <w:t xml:space="preserve"> There are at least three problems with giving such patients what they google. First, what the patient wants may not be the  best for the patient. Second, even if the treatment does not harm the patient, it may waste medical resources because it is not indicated. Third, it intrudes on the doctor’s autonomy and quality of professional life—someone with no medical training is telling the doctor how to practice medicine.</w:t>
      </w:r>
      <w:r w:rsidRPr="005103B0">
        <w:rPr>
          <w:rFonts w:ascii="Times New Roman" w:hAnsi="Times New Roman" w:cs="Times New Roman"/>
          <w:color w:val="000000"/>
          <w:sz w:val="24"/>
          <w:szCs w:val="24"/>
          <w:shd w:val="clear" w:color="auto" w:fill="FFFFFF"/>
        </w:rPr>
        <w:t xml:space="preserve"> </w:t>
      </w:r>
      <w:r w:rsidR="00E95932" w:rsidRPr="005103B0">
        <w:rPr>
          <w:rFonts w:ascii="Times New Roman" w:hAnsi="Times New Roman" w:cs="Times New Roman"/>
          <w:color w:val="000000"/>
          <w:sz w:val="24"/>
          <w:szCs w:val="24"/>
          <w:shd w:val="clear" w:color="auto" w:fill="FFFFFF"/>
        </w:rPr>
        <w:fldChar w:fldCharType="begin"/>
      </w:r>
      <w:r w:rsidR="00047CF0" w:rsidRPr="005103B0">
        <w:rPr>
          <w:rFonts w:ascii="Times New Roman" w:hAnsi="Times New Roman" w:cs="Times New Roman"/>
          <w:color w:val="000000"/>
          <w:sz w:val="24"/>
          <w:szCs w:val="24"/>
          <w:shd w:val="clear" w:color="auto" w:fill="FFFFFF"/>
        </w:rPr>
        <w:instrText xml:space="preserve"> ADDIN ZOTERO_ITEM CSL_CITATION {"citationID":"TEhg6m0L","properties":{"formattedCitation":"(14)","plainCitation":"(14)","noteIndex":0},"citationItems":[{"id":209,"uris":["http://zotero.org/users/local/Kx2JJlmV/items/9367GEPP"],"uri":["http://zotero.org/users/local/Kx2JJlmV/items/9367GEPP"],"itemData":{"id":209,"type":"article-journal","title":"Davis, J. K. (2017). Dr. Google and Premature Consent: Patients Who Trust the Internet More Than They Trust Their Provider. HEC Forum, 30(3), 253–265."}}],"schema":"https://github.com/citation-style-language/schema/raw/master/csl-citation.json"} </w:instrText>
      </w:r>
      <w:r w:rsidR="00E95932" w:rsidRPr="005103B0">
        <w:rPr>
          <w:rFonts w:ascii="Times New Roman" w:hAnsi="Times New Roman" w:cs="Times New Roman"/>
          <w:color w:val="000000"/>
          <w:sz w:val="24"/>
          <w:szCs w:val="24"/>
          <w:shd w:val="clear" w:color="auto" w:fill="FFFFFF"/>
        </w:rPr>
        <w:fldChar w:fldCharType="separate"/>
      </w:r>
      <w:r w:rsidR="00047CF0" w:rsidRPr="005103B0">
        <w:rPr>
          <w:rFonts w:ascii="Times New Roman" w:hAnsi="Times New Roman" w:cs="Times New Roman"/>
          <w:sz w:val="24"/>
          <w:szCs w:val="24"/>
        </w:rPr>
        <w:t>(14)</w:t>
      </w:r>
      <w:r w:rsidR="00E95932" w:rsidRPr="005103B0">
        <w:rPr>
          <w:rFonts w:ascii="Times New Roman" w:hAnsi="Times New Roman" w:cs="Times New Roman"/>
          <w:color w:val="000000"/>
          <w:sz w:val="24"/>
          <w:szCs w:val="24"/>
          <w:shd w:val="clear" w:color="auto" w:fill="FFFFFF"/>
        </w:rPr>
        <w:fldChar w:fldCharType="end"/>
      </w:r>
    </w:p>
    <w:p w:rsidR="005D1A5A" w:rsidRPr="005103B0" w:rsidRDefault="004D3442" w:rsidP="005103B0">
      <w:pPr>
        <w:spacing w:line="480" w:lineRule="auto"/>
        <w:jc w:val="both"/>
        <w:rPr>
          <w:rFonts w:ascii="Times New Roman" w:hAnsi="Times New Roman" w:cs="Times New Roman"/>
          <w:sz w:val="24"/>
          <w:szCs w:val="24"/>
        </w:rPr>
      </w:pPr>
      <w:r w:rsidRPr="005103B0">
        <w:rPr>
          <w:rFonts w:ascii="Times New Roman" w:hAnsi="Times New Roman" w:cs="Times New Roman"/>
          <w:sz w:val="24"/>
          <w:szCs w:val="24"/>
        </w:rPr>
        <w:t>Hypochondriasis is a symptom which usually develop during adulthood, includes a long-term and intense fear of having a serious condition and worry that minor symptoms indicate something serious. A person may frequently visit or switch doctors</w:t>
      </w:r>
      <w:r w:rsidRPr="005103B0">
        <w:rPr>
          <w:rFonts w:ascii="Times New Roman" w:hAnsi="Times New Roman" w:cs="Times New Roman"/>
          <w:sz w:val="24"/>
          <w:szCs w:val="24"/>
        </w:rPr>
        <w:fldChar w:fldCharType="begin"/>
      </w:r>
      <w:r w:rsidR="00047CF0" w:rsidRPr="005103B0">
        <w:rPr>
          <w:rFonts w:ascii="Times New Roman" w:hAnsi="Times New Roman" w:cs="Times New Roman"/>
          <w:sz w:val="24"/>
          <w:szCs w:val="24"/>
        </w:rPr>
        <w:instrText xml:space="preserve"> ADDIN ZOTERO_ITEM CSL_CITATION {"citationID":"BuwNHgkp","properties":{"formattedCitation":"(15)","plainCitation":"(15)","noteIndex":0},"citationItems":[{"id":"7UTx5rbN/XY6jBJ2n","uris":["http://zotero.org/users/4593461/items/TWSFW5IG"],"uri":["http://zotero.org/users/4593461/items/TWSFW5IG"],"itemData":{"id":259,"type":"article","title":"hypochondria_en_IN.pdf","URL":"https://www.gstatic.com/healthricherkp/pdf/hypochondria_en_IN.pdf","accessed":{"date-parts":[["2018",3,10]]}}}],"schema":"https://github.com/citation-style-language/schema/raw/master/csl-citation.json"} </w:instrText>
      </w:r>
      <w:r w:rsidRPr="005103B0">
        <w:rPr>
          <w:rFonts w:ascii="Times New Roman" w:hAnsi="Times New Roman" w:cs="Times New Roman"/>
          <w:sz w:val="24"/>
          <w:szCs w:val="24"/>
        </w:rPr>
        <w:fldChar w:fldCharType="separate"/>
      </w:r>
      <w:r w:rsidR="00047CF0" w:rsidRPr="005103B0">
        <w:rPr>
          <w:rFonts w:ascii="Times New Roman" w:hAnsi="Times New Roman" w:cs="Times New Roman"/>
          <w:sz w:val="24"/>
          <w:szCs w:val="24"/>
        </w:rPr>
        <w:t>(15)</w:t>
      </w:r>
      <w:r w:rsidRPr="005103B0">
        <w:rPr>
          <w:rFonts w:ascii="Times New Roman" w:hAnsi="Times New Roman" w:cs="Times New Roman"/>
          <w:sz w:val="24"/>
          <w:szCs w:val="24"/>
        </w:rPr>
        <w:fldChar w:fldCharType="end"/>
      </w:r>
      <w:r w:rsidRPr="005103B0">
        <w:rPr>
          <w:rFonts w:ascii="Times New Roman" w:hAnsi="Times New Roman" w:cs="Times New Roman"/>
          <w:sz w:val="24"/>
          <w:szCs w:val="24"/>
        </w:rPr>
        <w:t>.</w:t>
      </w:r>
      <w:r w:rsidR="004062B5" w:rsidRPr="005103B0">
        <w:rPr>
          <w:rFonts w:ascii="Times New Roman" w:hAnsi="Times New Roman" w:cs="Times New Roman"/>
          <w:color w:val="000000"/>
          <w:spacing w:val="-2"/>
          <w:sz w:val="24"/>
          <w:szCs w:val="24"/>
          <w:shd w:val="clear" w:color="auto" w:fill="FFFFFF"/>
        </w:rPr>
        <w:t xml:space="preserve"> Cyberchondria' is the online equivalent of hypochondria and maybe even more harmful because of the glut of sometimes dubious material that is available at the click of a mouse</w:t>
      </w:r>
      <w:r w:rsidR="001531BD" w:rsidRPr="005103B0">
        <w:rPr>
          <w:rFonts w:ascii="Times New Roman" w:hAnsi="Times New Roman" w:cs="Times New Roman"/>
          <w:color w:val="000000"/>
          <w:spacing w:val="-2"/>
          <w:sz w:val="24"/>
          <w:szCs w:val="24"/>
          <w:shd w:val="clear" w:color="auto" w:fill="FFFFFF"/>
        </w:rPr>
        <w:t>.</w:t>
      </w:r>
      <w:r w:rsidR="005D1A5A" w:rsidRPr="005103B0">
        <w:rPr>
          <w:rFonts w:ascii="Times New Roman" w:hAnsi="Times New Roman" w:cs="Times New Roman"/>
          <w:color w:val="000000"/>
          <w:sz w:val="24"/>
          <w:szCs w:val="24"/>
          <w:shd w:val="clear" w:color="auto" w:fill="FFFFFF"/>
        </w:rPr>
        <w:t>The frequency of googling was more before meeting the doctor .</w:t>
      </w:r>
      <w:r w:rsidR="005D1A5A" w:rsidRPr="005103B0">
        <w:rPr>
          <w:rFonts w:ascii="Times New Roman" w:hAnsi="Times New Roman" w:cs="Times New Roman"/>
          <w:sz w:val="24"/>
          <w:szCs w:val="24"/>
        </w:rPr>
        <w:t xml:space="preserve"> The reason why they googled was, to have an idea of the </w:t>
      </w:r>
      <w:r w:rsidR="005D1A5A" w:rsidRPr="005103B0">
        <w:rPr>
          <w:rFonts w:ascii="Times New Roman" w:hAnsi="Times New Roman" w:cs="Times New Roman"/>
          <w:sz w:val="24"/>
          <w:szCs w:val="24"/>
        </w:rPr>
        <w:lastRenderedPageBreak/>
        <w:t>present condition and feel sensible while communicating with the doctor with a few  to have a  emotional connect with people experiencing the same.</w:t>
      </w:r>
      <w:r w:rsidR="00C00C11" w:rsidRPr="005103B0">
        <w:rPr>
          <w:rFonts w:ascii="Times New Roman" w:hAnsi="Times New Roman" w:cs="Times New Roman"/>
          <w:sz w:val="24"/>
          <w:szCs w:val="24"/>
        </w:rPr>
        <w:t xml:space="preserve"> Sabelefsky et al in his study stated: that higher education level of parents , a young age of the children  and acute diseases predisposed to internet use for consultation</w:t>
      </w:r>
      <w:r w:rsidR="00C00C11" w:rsidRPr="005103B0">
        <w:rPr>
          <w:rFonts w:ascii="Times New Roman" w:hAnsi="Times New Roman" w:cs="Times New Roman"/>
          <w:sz w:val="24"/>
          <w:szCs w:val="24"/>
        </w:rPr>
        <w:fldChar w:fldCharType="begin"/>
      </w:r>
      <w:r w:rsidR="00C00C11" w:rsidRPr="005103B0">
        <w:rPr>
          <w:rFonts w:ascii="Times New Roman" w:hAnsi="Times New Roman" w:cs="Times New Roman"/>
          <w:sz w:val="24"/>
          <w:szCs w:val="24"/>
        </w:rPr>
        <w:instrText xml:space="preserve"> ADDIN ZOTERO_ITEM CSL_CITATION {"citationID":"OPJIMlYz","properties":{"formattedCitation":"(16)","plainCitation":"(16)","noteIndex":0},"citationItems":[{"id":211,"uris":["http://zotero.org/users/local/Kx2JJlmV/items/QJRHEWTM"],"uri":["http://zotero.org/users/local/Kx2JJlmV/items/QJRHEWTM"],"itemData":{"id":211,"type":"article-journal","title":"Sebelefsky C ,Voitl J ,Karner D, Klein F , Voitl P ,Bock A. Internet use of parents before attending ageneral pediatric outpatient clinic:does it change their information level and assessment of acute diseases.BMC Peadiatric.2016 Aug 18;16:129."}}],"schema":"https://github.com/citation-style-language/schema/raw/master/csl-citation.json"} </w:instrText>
      </w:r>
      <w:r w:rsidR="00C00C11" w:rsidRPr="005103B0">
        <w:rPr>
          <w:rFonts w:ascii="Times New Roman" w:hAnsi="Times New Roman" w:cs="Times New Roman"/>
          <w:sz w:val="24"/>
          <w:szCs w:val="24"/>
        </w:rPr>
        <w:fldChar w:fldCharType="separate"/>
      </w:r>
      <w:r w:rsidR="00C00C11" w:rsidRPr="005103B0">
        <w:rPr>
          <w:rFonts w:ascii="Times New Roman" w:hAnsi="Times New Roman" w:cs="Times New Roman"/>
          <w:sz w:val="24"/>
          <w:szCs w:val="24"/>
        </w:rPr>
        <w:t>(16)</w:t>
      </w:r>
      <w:r w:rsidR="00C00C11" w:rsidRPr="005103B0">
        <w:rPr>
          <w:rFonts w:ascii="Times New Roman" w:hAnsi="Times New Roman" w:cs="Times New Roman"/>
          <w:sz w:val="24"/>
          <w:szCs w:val="24"/>
        </w:rPr>
        <w:fldChar w:fldCharType="end"/>
      </w:r>
      <w:r w:rsidR="00C00C11" w:rsidRPr="005103B0">
        <w:rPr>
          <w:rFonts w:ascii="Times New Roman" w:hAnsi="Times New Roman" w:cs="Times New Roman"/>
          <w:sz w:val="24"/>
          <w:szCs w:val="24"/>
        </w:rPr>
        <w:t>.</w:t>
      </w:r>
    </w:p>
    <w:p w:rsidR="005D1A5A" w:rsidRDefault="005D1A5A" w:rsidP="005103B0">
      <w:pPr>
        <w:spacing w:line="480" w:lineRule="auto"/>
        <w:rPr>
          <w:rFonts w:ascii="Times New Roman" w:hAnsi="Times New Roman" w:cs="Times New Roman"/>
          <w:color w:val="000000"/>
          <w:sz w:val="24"/>
          <w:szCs w:val="24"/>
        </w:rPr>
      </w:pPr>
      <w:r w:rsidRPr="005103B0">
        <w:rPr>
          <w:rFonts w:ascii="Times New Roman" w:hAnsi="Times New Roman" w:cs="Times New Roman"/>
          <w:sz w:val="24"/>
          <w:szCs w:val="24"/>
        </w:rPr>
        <w:t>It was s</w:t>
      </w:r>
      <w:r w:rsidR="003963A3" w:rsidRPr="005103B0">
        <w:rPr>
          <w:rFonts w:ascii="Times New Roman" w:hAnsi="Times New Roman" w:cs="Times New Roman"/>
          <w:sz w:val="24"/>
          <w:szCs w:val="24"/>
        </w:rPr>
        <w:t>een</w:t>
      </w:r>
      <w:r w:rsidRPr="005103B0">
        <w:rPr>
          <w:rFonts w:ascii="Times New Roman" w:hAnsi="Times New Roman" w:cs="Times New Roman"/>
          <w:sz w:val="24"/>
          <w:szCs w:val="24"/>
        </w:rPr>
        <w:t xml:space="preserve"> that 61.6%  read only</w:t>
      </w:r>
      <w:r w:rsidR="00C00C11" w:rsidRPr="005103B0">
        <w:rPr>
          <w:rFonts w:ascii="Times New Roman" w:hAnsi="Times New Roman" w:cs="Times New Roman"/>
          <w:sz w:val="24"/>
          <w:szCs w:val="24"/>
        </w:rPr>
        <w:t xml:space="preserve"> the</w:t>
      </w:r>
      <w:r w:rsidRPr="005103B0">
        <w:rPr>
          <w:rFonts w:ascii="Times New Roman" w:hAnsi="Times New Roman" w:cs="Times New Roman"/>
          <w:sz w:val="24"/>
          <w:szCs w:val="24"/>
        </w:rPr>
        <w:t xml:space="preserve"> articles </w:t>
      </w:r>
      <w:r w:rsidR="00C00C11" w:rsidRPr="005103B0">
        <w:rPr>
          <w:rFonts w:ascii="Times New Roman" w:hAnsi="Times New Roman" w:cs="Times New Roman"/>
          <w:sz w:val="24"/>
          <w:szCs w:val="24"/>
        </w:rPr>
        <w:t>that were displayed in</w:t>
      </w:r>
      <w:r w:rsidRPr="005103B0">
        <w:rPr>
          <w:rFonts w:ascii="Times New Roman" w:hAnsi="Times New Roman" w:cs="Times New Roman"/>
          <w:sz w:val="24"/>
          <w:szCs w:val="24"/>
        </w:rPr>
        <w:t xml:space="preserve"> the first page of search  and </w:t>
      </w:r>
      <w:r w:rsidR="003963A3" w:rsidRPr="005103B0">
        <w:rPr>
          <w:rFonts w:ascii="Times New Roman" w:hAnsi="Times New Roman" w:cs="Times New Roman"/>
          <w:sz w:val="24"/>
          <w:szCs w:val="24"/>
        </w:rPr>
        <w:t xml:space="preserve"> the next majority read </w:t>
      </w:r>
      <w:r w:rsidR="00C00C11" w:rsidRPr="005103B0">
        <w:rPr>
          <w:rFonts w:ascii="Times New Roman" w:hAnsi="Times New Roman" w:cs="Times New Roman"/>
          <w:sz w:val="24"/>
          <w:szCs w:val="24"/>
        </w:rPr>
        <w:t xml:space="preserve">articles </w:t>
      </w:r>
      <w:r w:rsidRPr="005103B0">
        <w:rPr>
          <w:rFonts w:ascii="Times New Roman" w:hAnsi="Times New Roman" w:cs="Times New Roman"/>
          <w:sz w:val="24"/>
          <w:szCs w:val="24"/>
        </w:rPr>
        <w:t>with more introduction. Very few looked at the last page of search.61.6% knew there was a filter effect by google in showing the results.</w:t>
      </w:r>
      <w:r w:rsidR="003963A3" w:rsidRPr="005103B0">
        <w:rPr>
          <w:rFonts w:ascii="Times New Roman" w:hAnsi="Times New Roman" w:cs="Times New Roman"/>
          <w:sz w:val="24"/>
          <w:szCs w:val="24"/>
        </w:rPr>
        <w:t xml:space="preserve"> </w:t>
      </w:r>
      <w:r w:rsidRPr="005103B0">
        <w:rPr>
          <w:rFonts w:ascii="Times New Roman" w:hAnsi="Times New Roman" w:cs="Times New Roman"/>
          <w:sz w:val="24"/>
          <w:szCs w:val="24"/>
        </w:rPr>
        <w:t xml:space="preserve">On basis of using other forums like symptom checker websites , majority didn’t have an idea about it. </w:t>
      </w:r>
      <w:r w:rsidRPr="005103B0">
        <w:rPr>
          <w:rFonts w:ascii="Times New Roman" w:hAnsi="Times New Roman" w:cs="Times New Roman"/>
          <w:color w:val="000000"/>
          <w:sz w:val="24"/>
          <w:szCs w:val="24"/>
        </w:rPr>
        <w:t>Biasing” or directing your search by adding the name of an online clinical knowledge base can lead you to quality information more quickly; you avoid sifting through dozens of unknown journals, personal webpages, blogs, or discussion forums containing your search terms.</w:t>
      </w:r>
      <w:r w:rsidR="00CB1EFA" w:rsidRPr="005103B0">
        <w:rPr>
          <w:rFonts w:ascii="Times New Roman" w:hAnsi="Times New Roman" w:cs="Times New Roman"/>
          <w:color w:val="000000"/>
          <w:sz w:val="24"/>
          <w:szCs w:val="24"/>
        </w:rPr>
        <w:t xml:space="preserve"> He has even tried that </w:t>
      </w:r>
      <w:r w:rsidRPr="005103B0">
        <w:rPr>
          <w:rFonts w:ascii="Times New Roman" w:hAnsi="Times New Roman" w:cs="Times New Roman"/>
          <w:color w:val="000000"/>
          <w:sz w:val="24"/>
          <w:szCs w:val="24"/>
        </w:rPr>
        <w:t xml:space="preserve">by typing “pigmented lesion+buccal” into Google </w:t>
      </w:r>
      <w:r w:rsidR="00CB1EFA" w:rsidRPr="005103B0">
        <w:rPr>
          <w:rFonts w:ascii="Times New Roman" w:hAnsi="Times New Roman" w:cs="Times New Roman"/>
          <w:color w:val="000000"/>
          <w:sz w:val="24"/>
          <w:szCs w:val="24"/>
        </w:rPr>
        <w:t xml:space="preserve">one </w:t>
      </w:r>
      <w:r w:rsidRPr="005103B0">
        <w:rPr>
          <w:rFonts w:ascii="Times New Roman" w:hAnsi="Times New Roman" w:cs="Times New Roman"/>
          <w:color w:val="000000"/>
          <w:sz w:val="24"/>
          <w:szCs w:val="24"/>
        </w:rPr>
        <w:t xml:space="preserve">will get 55 000 hits with a vast array of very different material. However, typing </w:t>
      </w:r>
      <w:r w:rsidR="005103B0" w:rsidRPr="005103B0">
        <w:rPr>
          <w:rFonts w:ascii="Times New Roman" w:hAnsi="Times New Roman" w:cs="Times New Roman"/>
          <w:color w:val="000000"/>
          <w:sz w:val="24"/>
          <w:szCs w:val="24"/>
        </w:rPr>
        <w:t>p</w:t>
      </w:r>
      <w:r w:rsidRPr="005103B0">
        <w:rPr>
          <w:rFonts w:ascii="Times New Roman" w:hAnsi="Times New Roman" w:cs="Times New Roman"/>
          <w:color w:val="000000"/>
          <w:sz w:val="24"/>
          <w:szCs w:val="24"/>
        </w:rPr>
        <w:t>igmented</w:t>
      </w:r>
      <w:r w:rsidR="005103B0" w:rsidRPr="005103B0">
        <w:rPr>
          <w:rFonts w:ascii="Times New Roman" w:hAnsi="Times New Roman" w:cs="Times New Roman"/>
          <w:color w:val="000000"/>
          <w:sz w:val="24"/>
          <w:szCs w:val="24"/>
        </w:rPr>
        <w:t xml:space="preserve"> l</w:t>
      </w:r>
      <w:r w:rsidRPr="005103B0">
        <w:rPr>
          <w:rFonts w:ascii="Times New Roman" w:hAnsi="Times New Roman" w:cs="Times New Roman"/>
          <w:color w:val="000000"/>
          <w:sz w:val="24"/>
          <w:szCs w:val="24"/>
        </w:rPr>
        <w:t>esion</w:t>
      </w:r>
      <w:r w:rsidR="005103B0" w:rsidRPr="005103B0">
        <w:rPr>
          <w:rFonts w:ascii="Times New Roman" w:hAnsi="Times New Roman" w:cs="Times New Roman"/>
          <w:color w:val="000000"/>
          <w:sz w:val="24"/>
          <w:szCs w:val="24"/>
        </w:rPr>
        <w:t xml:space="preserve"> </w:t>
      </w:r>
      <w:r w:rsidRPr="005103B0">
        <w:rPr>
          <w:rFonts w:ascii="Times New Roman" w:hAnsi="Times New Roman" w:cs="Times New Roman"/>
          <w:color w:val="000000"/>
          <w:sz w:val="24"/>
          <w:szCs w:val="24"/>
        </w:rPr>
        <w:t>+buccal</w:t>
      </w:r>
      <w:r w:rsidR="005103B0" w:rsidRPr="005103B0">
        <w:rPr>
          <w:rFonts w:ascii="Times New Roman" w:hAnsi="Times New Roman" w:cs="Times New Roman"/>
          <w:color w:val="000000"/>
          <w:sz w:val="24"/>
          <w:szCs w:val="24"/>
        </w:rPr>
        <w:t xml:space="preserve"> </w:t>
      </w:r>
      <w:r w:rsidRPr="005103B0">
        <w:rPr>
          <w:rFonts w:ascii="Times New Roman" w:hAnsi="Times New Roman" w:cs="Times New Roman"/>
          <w:color w:val="000000"/>
          <w:sz w:val="24"/>
          <w:szCs w:val="24"/>
        </w:rPr>
        <w:t xml:space="preserve">+emedicine” provides only 106 hits </w:t>
      </w:r>
      <w:r w:rsidR="003963A3" w:rsidRPr="005103B0">
        <w:rPr>
          <w:rFonts w:ascii="Times New Roman" w:hAnsi="Times New Roman" w:cs="Times New Roman"/>
          <w:color w:val="000000"/>
          <w:sz w:val="24"/>
          <w:szCs w:val="24"/>
        </w:rPr>
        <w:fldChar w:fldCharType="begin"/>
      </w:r>
      <w:r w:rsidR="003963A3" w:rsidRPr="005103B0">
        <w:rPr>
          <w:rFonts w:ascii="Times New Roman" w:hAnsi="Times New Roman" w:cs="Times New Roman"/>
          <w:color w:val="000000"/>
          <w:sz w:val="24"/>
          <w:szCs w:val="24"/>
        </w:rPr>
        <w:instrText xml:space="preserve"> ADDIN ZOTERO_ITEM CSL_CITATION {"citationID":"Mgky4Mrc","properties":{"formattedCitation":"(17)","plainCitation":"(17)","noteIndex":0},"citationItems":[{"id":212,"uris":["http://zotero.org/users/local/Kx2JJlmV/items/HXJURPCV"],"uri":["http://zotero.org/users/local/Kx2JJlmV/items/HXJURPCV"],"itemData":{"id":212,"type":"article-journal","title":"Mark Taubert.Use of Google as a diagnostic aid.Bias your search.BMJ. 2006 Dec 16; 333(7581): 1270."}}],"schema":"https://github.com/citation-style-language/schema/raw/master/csl-citation.json"} </w:instrText>
      </w:r>
      <w:r w:rsidR="003963A3" w:rsidRPr="005103B0">
        <w:rPr>
          <w:rFonts w:ascii="Times New Roman" w:hAnsi="Times New Roman" w:cs="Times New Roman"/>
          <w:color w:val="000000"/>
          <w:sz w:val="24"/>
          <w:szCs w:val="24"/>
        </w:rPr>
        <w:fldChar w:fldCharType="separate"/>
      </w:r>
      <w:r w:rsidR="003963A3" w:rsidRPr="005103B0">
        <w:rPr>
          <w:rFonts w:ascii="Times New Roman" w:hAnsi="Times New Roman" w:cs="Times New Roman"/>
          <w:sz w:val="24"/>
          <w:szCs w:val="24"/>
        </w:rPr>
        <w:t>(17)</w:t>
      </w:r>
      <w:r w:rsidR="003963A3" w:rsidRPr="005103B0">
        <w:rPr>
          <w:rFonts w:ascii="Times New Roman" w:hAnsi="Times New Roman" w:cs="Times New Roman"/>
          <w:color w:val="000000"/>
          <w:sz w:val="24"/>
          <w:szCs w:val="24"/>
        </w:rPr>
        <w:fldChar w:fldCharType="end"/>
      </w:r>
      <w:r w:rsidR="005A364D" w:rsidRPr="005103B0">
        <w:rPr>
          <w:rFonts w:ascii="Times New Roman" w:hAnsi="Times New Roman" w:cs="Times New Roman"/>
          <w:color w:val="000000"/>
          <w:sz w:val="24"/>
          <w:szCs w:val="24"/>
        </w:rPr>
        <w:t xml:space="preserve"> </w:t>
      </w:r>
      <w:r w:rsidR="000F129D">
        <w:rPr>
          <w:rFonts w:ascii="Times New Roman" w:hAnsi="Times New Roman" w:cs="Times New Roman"/>
          <w:color w:val="000000"/>
          <w:sz w:val="24"/>
          <w:szCs w:val="24"/>
        </w:rPr>
        <w:t>.</w:t>
      </w:r>
    </w:p>
    <w:p w:rsidR="005103B0" w:rsidRPr="005103B0" w:rsidRDefault="005103B0" w:rsidP="005103B0">
      <w:pPr>
        <w:spacing w:line="480" w:lineRule="auto"/>
        <w:rPr>
          <w:rFonts w:ascii="Times New Roman" w:hAnsi="Times New Roman" w:cs="Times New Roman"/>
          <w:color w:val="000000"/>
          <w:sz w:val="24"/>
          <w:szCs w:val="24"/>
        </w:rPr>
      </w:pPr>
    </w:p>
    <w:p w:rsidR="005D1A5A" w:rsidRPr="005103B0" w:rsidRDefault="00887D44" w:rsidP="005103B0">
      <w:pPr>
        <w:spacing w:line="480" w:lineRule="auto"/>
        <w:rPr>
          <w:rFonts w:ascii="Times New Roman" w:hAnsi="Times New Roman" w:cs="Times New Roman"/>
          <w:color w:val="000000"/>
          <w:sz w:val="24"/>
          <w:szCs w:val="24"/>
          <w:shd w:val="clear" w:color="auto" w:fill="FFFFFF"/>
        </w:rPr>
      </w:pPr>
      <w:r w:rsidRPr="005103B0">
        <w:rPr>
          <w:rFonts w:ascii="Times New Roman" w:hAnsi="Times New Roman" w:cs="Times New Roman"/>
          <w:color w:val="000000"/>
          <w:sz w:val="24"/>
          <w:szCs w:val="24"/>
          <w:shd w:val="clear" w:color="auto" w:fill="FFFFFF"/>
        </w:rPr>
        <w:t>Post Googling</w:t>
      </w:r>
    </w:p>
    <w:p w:rsidR="005D1A5A" w:rsidRPr="005103B0" w:rsidRDefault="005D1A5A" w:rsidP="005103B0">
      <w:pPr>
        <w:shd w:val="clear" w:color="auto" w:fill="FFFFFF"/>
        <w:spacing w:line="480" w:lineRule="auto"/>
        <w:rPr>
          <w:rFonts w:ascii="Times New Roman" w:eastAsia="Times New Roman" w:hAnsi="Times New Roman" w:cs="Times New Roman"/>
          <w:color w:val="000000"/>
          <w:sz w:val="24"/>
          <w:szCs w:val="24"/>
        </w:rPr>
      </w:pPr>
      <w:r w:rsidRPr="005103B0">
        <w:rPr>
          <w:rFonts w:ascii="Times New Roman" w:eastAsia="Times New Roman" w:hAnsi="Times New Roman" w:cs="Times New Roman"/>
          <w:color w:val="000000"/>
          <w:sz w:val="24"/>
          <w:szCs w:val="24"/>
        </w:rPr>
        <w:t> 48.4% start worrying and become more anxious. Can Mark Twain's remark “Be careful about reading health books. You may die of a misprint” be applied to Google?</w:t>
      </w:r>
      <w:r w:rsidR="00473969" w:rsidRPr="005103B0">
        <w:rPr>
          <w:rFonts w:ascii="Times New Roman" w:eastAsia="Times New Roman" w:hAnsi="Times New Roman" w:cs="Times New Roman"/>
          <w:color w:val="000000"/>
          <w:sz w:val="24"/>
          <w:szCs w:val="24"/>
        </w:rPr>
        <w:fldChar w:fldCharType="begin"/>
      </w:r>
      <w:r w:rsidR="00473969" w:rsidRPr="005103B0">
        <w:rPr>
          <w:rFonts w:ascii="Times New Roman" w:eastAsia="Times New Roman" w:hAnsi="Times New Roman" w:cs="Times New Roman"/>
          <w:color w:val="000000"/>
          <w:sz w:val="24"/>
          <w:szCs w:val="24"/>
        </w:rPr>
        <w:instrText xml:space="preserve"> ADDIN ZOTERO_ITEM CSL_CITATION {"citationID":"Fk4uwfaM","properties":{"formattedCitation":"(18)","plainCitation":"(18)","noteIndex":0},"citationItems":[{"id":213,"uris":["http://zotero.org/users/local/Kx2JJlmV/items/MN3T7RTI"],"uri":["http://zotero.org/users/local/Kx2JJlmV/items/MN3T7RTI"],"itemData":{"id":213,"type":"article-journal","title":"Reinhard Wentz.Use of Google as a diagnostic aid Is Google like 10 000 monkeys?BMJ. 2006 Dec 16; 333(7581): 1270"}}],"schema":"https://github.com/citation-style-language/schema/raw/master/csl-citation.json"} </w:instrText>
      </w:r>
      <w:r w:rsidR="00473969" w:rsidRPr="005103B0">
        <w:rPr>
          <w:rFonts w:ascii="Times New Roman" w:eastAsia="Times New Roman" w:hAnsi="Times New Roman" w:cs="Times New Roman"/>
          <w:color w:val="000000"/>
          <w:sz w:val="24"/>
          <w:szCs w:val="24"/>
        </w:rPr>
        <w:fldChar w:fldCharType="separate"/>
      </w:r>
      <w:r w:rsidR="00473969" w:rsidRPr="005103B0">
        <w:rPr>
          <w:rFonts w:ascii="Times New Roman" w:hAnsi="Times New Roman" w:cs="Times New Roman"/>
          <w:sz w:val="24"/>
          <w:szCs w:val="24"/>
        </w:rPr>
        <w:t>(18)</w:t>
      </w:r>
      <w:r w:rsidR="00473969" w:rsidRPr="005103B0">
        <w:rPr>
          <w:rFonts w:ascii="Times New Roman" w:eastAsia="Times New Roman" w:hAnsi="Times New Roman" w:cs="Times New Roman"/>
          <w:color w:val="000000"/>
          <w:sz w:val="24"/>
          <w:szCs w:val="24"/>
        </w:rPr>
        <w:fldChar w:fldCharType="end"/>
      </w:r>
      <w:r w:rsidR="00887D44">
        <w:rPr>
          <w:rFonts w:ascii="Times New Roman" w:eastAsia="Times New Roman" w:hAnsi="Times New Roman" w:cs="Times New Roman"/>
          <w:color w:val="000000"/>
          <w:sz w:val="24"/>
          <w:szCs w:val="24"/>
        </w:rPr>
        <w:t>.</w:t>
      </w:r>
    </w:p>
    <w:p w:rsidR="005D1A5A" w:rsidRPr="005103B0" w:rsidRDefault="005D1A5A" w:rsidP="005103B0">
      <w:pPr>
        <w:shd w:val="clear" w:color="auto" w:fill="FFFFFF"/>
        <w:spacing w:line="480" w:lineRule="auto"/>
        <w:rPr>
          <w:rStyle w:val="Hyperlink"/>
          <w:rFonts w:ascii="Times New Roman" w:hAnsi="Times New Roman" w:cs="Times New Roman"/>
          <w:sz w:val="24"/>
          <w:szCs w:val="24"/>
        </w:rPr>
      </w:pPr>
      <w:r w:rsidRPr="005103B0">
        <w:rPr>
          <w:rFonts w:ascii="Times New Roman" w:hAnsi="Times New Roman" w:cs="Times New Roman"/>
          <w:color w:val="000000" w:themeColor="text1"/>
          <w:sz w:val="24"/>
          <w:szCs w:val="24"/>
        </w:rPr>
        <w:t xml:space="preserve">Googling may </w:t>
      </w:r>
      <w:r w:rsidR="00473969" w:rsidRPr="005103B0">
        <w:rPr>
          <w:rFonts w:ascii="Times New Roman" w:hAnsi="Times New Roman" w:cs="Times New Roman"/>
          <w:color w:val="000000" w:themeColor="text1"/>
          <w:sz w:val="24"/>
          <w:szCs w:val="24"/>
        </w:rPr>
        <w:t xml:space="preserve">be correct but at times can </w:t>
      </w:r>
      <w:r w:rsidRPr="005103B0">
        <w:rPr>
          <w:rFonts w:ascii="Times New Roman" w:hAnsi="Times New Roman" w:cs="Times New Roman"/>
          <w:color w:val="000000" w:themeColor="text1"/>
          <w:sz w:val="24"/>
          <w:szCs w:val="24"/>
        </w:rPr>
        <w:t>mislead and the internet is a world where within minutes, a muscle twitch becomes </w:t>
      </w:r>
      <w:hyperlink r:id="rId16" w:tooltip="Link: https://money.usnews.com/money/blogs/the-best-life/2013/06/06/living-with-als-medical-gains-cant-come-fast-enough" w:history="1">
        <w:r w:rsidRPr="005103B0">
          <w:rPr>
            <w:rStyle w:val="Hyperlink"/>
            <w:rFonts w:ascii="Times New Roman" w:hAnsi="Times New Roman" w:cs="Times New Roman"/>
            <w:color w:val="000000" w:themeColor="text1"/>
            <w:sz w:val="24"/>
            <w:szCs w:val="24"/>
            <w:u w:val="none"/>
          </w:rPr>
          <w:t>ALS</w:t>
        </w:r>
      </w:hyperlink>
      <w:r w:rsidRPr="005103B0">
        <w:rPr>
          <w:rFonts w:ascii="Times New Roman" w:hAnsi="Times New Roman" w:cs="Times New Roman"/>
          <w:color w:val="000000" w:themeColor="text1"/>
          <w:sz w:val="24"/>
          <w:szCs w:val="24"/>
        </w:rPr>
        <w:t>, cough into lung cancer, a </w:t>
      </w:r>
      <w:hyperlink r:id="rId17" w:tooltip="Link: https://health.usnews.com/health-products/top-rec-migraine-headache-products-91" w:history="1">
        <w:r w:rsidRPr="005103B0">
          <w:rPr>
            <w:rStyle w:val="Hyperlink"/>
            <w:rFonts w:ascii="Times New Roman" w:hAnsi="Times New Roman" w:cs="Times New Roman"/>
            <w:color w:val="000000" w:themeColor="text1"/>
            <w:sz w:val="24"/>
            <w:szCs w:val="24"/>
            <w:u w:val="none"/>
          </w:rPr>
          <w:t>migraine</w:t>
        </w:r>
      </w:hyperlink>
      <w:r w:rsidRPr="005103B0">
        <w:rPr>
          <w:rFonts w:ascii="Times New Roman" w:hAnsi="Times New Roman" w:cs="Times New Roman"/>
          <w:color w:val="000000" w:themeColor="text1"/>
          <w:sz w:val="24"/>
          <w:szCs w:val="24"/>
        </w:rPr>
        <w:t xml:space="preserve"> morphs into a brain tumor – and </w:t>
      </w:r>
      <w:r w:rsidR="00473969" w:rsidRPr="005103B0">
        <w:rPr>
          <w:rFonts w:ascii="Times New Roman" w:hAnsi="Times New Roman" w:cs="Times New Roman"/>
          <w:color w:val="000000" w:themeColor="text1"/>
          <w:sz w:val="24"/>
          <w:szCs w:val="24"/>
        </w:rPr>
        <w:t>a</w:t>
      </w:r>
      <w:r w:rsidRPr="005103B0">
        <w:rPr>
          <w:rFonts w:ascii="Times New Roman" w:hAnsi="Times New Roman" w:cs="Times New Roman"/>
          <w:color w:val="000000" w:themeColor="text1"/>
          <w:sz w:val="24"/>
          <w:szCs w:val="24"/>
        </w:rPr>
        <w:t xml:space="preserve"> mole into </w:t>
      </w:r>
      <w:hyperlink r:id="rId18" w:tooltip="Link: https://health.usnews.com/health-news/health-wellness/articles/2013/08/10/melanoma-prevention-warning-signs-and-treatment" w:history="1">
        <w:r w:rsidRPr="005103B0">
          <w:rPr>
            <w:rStyle w:val="Hyperlink"/>
            <w:rFonts w:ascii="Times New Roman" w:hAnsi="Times New Roman" w:cs="Times New Roman"/>
            <w:color w:val="000000" w:themeColor="text1"/>
            <w:sz w:val="24"/>
            <w:szCs w:val="24"/>
            <w:u w:val="none"/>
          </w:rPr>
          <w:t>Melanoma</w:t>
        </w:r>
      </w:hyperlink>
      <w:r w:rsidR="00473969" w:rsidRPr="005103B0">
        <w:rPr>
          <w:rStyle w:val="Hyperlink"/>
          <w:rFonts w:ascii="Times New Roman" w:hAnsi="Times New Roman" w:cs="Times New Roman"/>
          <w:color w:val="000000" w:themeColor="text1"/>
          <w:sz w:val="24"/>
          <w:szCs w:val="24"/>
          <w:u w:val="none"/>
        </w:rPr>
        <w:t>.</w:t>
      </w:r>
    </w:p>
    <w:p w:rsidR="005D1A5A" w:rsidRPr="005103B0" w:rsidRDefault="005D1A5A" w:rsidP="005103B0">
      <w:pPr>
        <w:shd w:val="clear" w:color="auto" w:fill="FFFFFF"/>
        <w:spacing w:line="480" w:lineRule="auto"/>
        <w:rPr>
          <w:rFonts w:ascii="Times New Roman" w:hAnsi="Times New Roman" w:cs="Times New Roman"/>
          <w:color w:val="000000"/>
          <w:sz w:val="24"/>
          <w:szCs w:val="24"/>
        </w:rPr>
      </w:pPr>
      <w:r w:rsidRPr="005103B0">
        <w:rPr>
          <w:rStyle w:val="Hyperlink"/>
          <w:rFonts w:ascii="Times New Roman" w:hAnsi="Times New Roman" w:cs="Times New Roman"/>
          <w:color w:val="000000" w:themeColor="text1"/>
          <w:sz w:val="24"/>
          <w:szCs w:val="24"/>
          <w:u w:val="none"/>
        </w:rPr>
        <w:t>A very few join health care forums and seek advice from fellow people in the forum. One thing must be understood that each one’s body behaves differently to a similar condition.</w:t>
      </w:r>
      <w:r w:rsidRPr="005103B0">
        <w:rPr>
          <w:rFonts w:ascii="Times New Roman" w:hAnsi="Times New Roman" w:cs="Times New Roman"/>
          <w:color w:val="000000"/>
          <w:sz w:val="24"/>
          <w:szCs w:val="24"/>
        </w:rPr>
        <w:t xml:space="preserve">94.5% felt that the doctor diagnoses better. Now even doctors google for diagnosis. </w:t>
      </w:r>
      <w:r w:rsidRPr="005103B0">
        <w:rPr>
          <w:rFonts w:ascii="Times New Roman" w:hAnsi="Times New Roman" w:cs="Times New Roman"/>
          <w:color w:val="000000"/>
          <w:sz w:val="24"/>
          <w:szCs w:val="24"/>
        </w:rPr>
        <w:lastRenderedPageBreak/>
        <w:t>Several information specialists point out that doctors might be well advised to use librarians' training and skills to conduct complex searches, rather than try to do it themselves. That Google is forming partnerships with libraries is seen as a step in the right directio</w:t>
      </w:r>
      <w:r w:rsidR="00887D44">
        <w:rPr>
          <w:rFonts w:ascii="Times New Roman" w:hAnsi="Times New Roman" w:cs="Times New Roman"/>
          <w:color w:val="000000"/>
          <w:sz w:val="24"/>
          <w:szCs w:val="24"/>
        </w:rPr>
        <w:t>n</w:t>
      </w:r>
      <w:r w:rsidR="00473969" w:rsidRPr="005103B0">
        <w:rPr>
          <w:rFonts w:ascii="Times New Roman" w:hAnsi="Times New Roman" w:cs="Times New Roman"/>
          <w:color w:val="000000"/>
          <w:sz w:val="24"/>
          <w:szCs w:val="24"/>
        </w:rPr>
        <w:fldChar w:fldCharType="begin"/>
      </w:r>
      <w:r w:rsidR="001E18CA" w:rsidRPr="005103B0">
        <w:rPr>
          <w:rFonts w:ascii="Times New Roman" w:hAnsi="Times New Roman" w:cs="Times New Roman"/>
          <w:color w:val="000000"/>
          <w:sz w:val="24"/>
          <w:szCs w:val="24"/>
        </w:rPr>
        <w:instrText xml:space="preserve"> ADDIN ZOTERO_ITEM CSL_CITATION {"citationID":"JzWoQMB0","properties":{"formattedCitation":"(19)","plainCitation":"(19)","noteIndex":0},"citationItems":[{"id":214,"uris":["http://zotero.org/users/local/Kx2JJlmV/items/WH36HKQU"],"uri":["http://zotero.org/users/local/Kx2JJlmV/items/WH36HKQU"],"itemData":{"id":214,"type":"article-journal","title":"Birte Twisselmann.Use of Google as a diagnostic aid .Summary of other responses.BMJ. 2006 Dec 16; 333(7581): 1270–1271."}}],"schema":"https://github.com/citation-style-language/schema/raw/master/csl-citation.json"} </w:instrText>
      </w:r>
      <w:r w:rsidR="00473969" w:rsidRPr="005103B0">
        <w:rPr>
          <w:rFonts w:ascii="Times New Roman" w:hAnsi="Times New Roman" w:cs="Times New Roman"/>
          <w:color w:val="000000"/>
          <w:sz w:val="24"/>
          <w:szCs w:val="24"/>
        </w:rPr>
        <w:fldChar w:fldCharType="separate"/>
      </w:r>
      <w:r w:rsidR="001E18CA" w:rsidRPr="005103B0">
        <w:rPr>
          <w:rFonts w:ascii="Times New Roman" w:hAnsi="Times New Roman" w:cs="Times New Roman"/>
          <w:sz w:val="24"/>
          <w:szCs w:val="24"/>
        </w:rPr>
        <w:t>(19)</w:t>
      </w:r>
      <w:r w:rsidR="00473969" w:rsidRPr="005103B0">
        <w:rPr>
          <w:rFonts w:ascii="Times New Roman" w:hAnsi="Times New Roman" w:cs="Times New Roman"/>
          <w:color w:val="000000"/>
          <w:sz w:val="24"/>
          <w:szCs w:val="24"/>
        </w:rPr>
        <w:fldChar w:fldCharType="end"/>
      </w:r>
      <w:r w:rsidR="00887D44">
        <w:rPr>
          <w:rFonts w:ascii="Times New Roman" w:hAnsi="Times New Roman" w:cs="Times New Roman"/>
          <w:color w:val="000000"/>
          <w:sz w:val="24"/>
          <w:szCs w:val="24"/>
        </w:rPr>
        <w:t>.</w:t>
      </w:r>
    </w:p>
    <w:p w:rsidR="00473969" w:rsidRPr="005103B0" w:rsidRDefault="00473969" w:rsidP="005103B0">
      <w:pPr>
        <w:shd w:val="clear" w:color="auto" w:fill="FFFFFF"/>
        <w:spacing w:line="480" w:lineRule="auto"/>
        <w:rPr>
          <w:rFonts w:ascii="Times New Roman" w:hAnsi="Times New Roman" w:cs="Times New Roman"/>
          <w:color w:val="000000"/>
          <w:sz w:val="24"/>
          <w:szCs w:val="24"/>
        </w:rPr>
      </w:pPr>
      <w:r w:rsidRPr="005103B0">
        <w:rPr>
          <w:rFonts w:ascii="Times New Roman" w:hAnsi="Times New Roman" w:cs="Times New Roman"/>
          <w:color w:val="000000"/>
          <w:sz w:val="24"/>
          <w:szCs w:val="24"/>
        </w:rPr>
        <w:t>Others remind us that Google is not set up as a diagnostic decision support system—although it can be a useful aid to differential diagnosis once a diagnosis has been made—and especially that Google is not a content provider</w:t>
      </w:r>
      <w:r w:rsidR="001E18CA" w:rsidRPr="005103B0">
        <w:rPr>
          <w:rFonts w:ascii="Times New Roman" w:hAnsi="Times New Roman" w:cs="Times New Roman"/>
          <w:color w:val="000000"/>
          <w:sz w:val="24"/>
          <w:szCs w:val="24"/>
        </w:rPr>
        <w:fldChar w:fldCharType="begin"/>
      </w:r>
      <w:r w:rsidR="001E18CA" w:rsidRPr="005103B0">
        <w:rPr>
          <w:rFonts w:ascii="Times New Roman" w:hAnsi="Times New Roman" w:cs="Times New Roman"/>
          <w:color w:val="000000"/>
          <w:sz w:val="24"/>
          <w:szCs w:val="24"/>
        </w:rPr>
        <w:instrText xml:space="preserve"> ADDIN ZOTERO_ITEM CSL_CITATION {"citationID":"mGu9xuXX","properties":{"formattedCitation":"(19)","plainCitation":"(19)","noteIndex":0},"citationItems":[{"id":214,"uris":["http://zotero.org/users/local/Kx2JJlmV/items/WH36HKQU"],"uri":["http://zotero.org/users/local/Kx2JJlmV/items/WH36HKQU"],"itemData":{"id":214,"type":"article-journal","title":"Birte Twisselmann.Use of Google as a diagnostic aid .Summary of other responses.BMJ. 2006 Dec 16; 333(7581): 1270–1271."}}],"schema":"https://github.com/citation-style-language/schema/raw/master/csl-citation.json"} </w:instrText>
      </w:r>
      <w:r w:rsidR="001E18CA" w:rsidRPr="005103B0">
        <w:rPr>
          <w:rFonts w:ascii="Times New Roman" w:hAnsi="Times New Roman" w:cs="Times New Roman"/>
          <w:color w:val="000000"/>
          <w:sz w:val="24"/>
          <w:szCs w:val="24"/>
        </w:rPr>
        <w:fldChar w:fldCharType="separate"/>
      </w:r>
      <w:r w:rsidR="001E18CA" w:rsidRPr="005103B0">
        <w:rPr>
          <w:rFonts w:ascii="Times New Roman" w:hAnsi="Times New Roman" w:cs="Times New Roman"/>
          <w:sz w:val="24"/>
          <w:szCs w:val="24"/>
        </w:rPr>
        <w:t>(19)</w:t>
      </w:r>
      <w:r w:rsidR="001E18CA" w:rsidRPr="005103B0">
        <w:rPr>
          <w:rFonts w:ascii="Times New Roman" w:hAnsi="Times New Roman" w:cs="Times New Roman"/>
          <w:color w:val="000000"/>
          <w:sz w:val="24"/>
          <w:szCs w:val="24"/>
        </w:rPr>
        <w:fldChar w:fldCharType="end"/>
      </w:r>
      <w:r w:rsidR="001E18CA" w:rsidRPr="005103B0">
        <w:rPr>
          <w:rFonts w:ascii="Times New Roman" w:hAnsi="Times New Roman" w:cs="Times New Roman"/>
          <w:color w:val="000000"/>
          <w:sz w:val="24"/>
          <w:szCs w:val="24"/>
        </w:rPr>
        <w:t>.</w:t>
      </w:r>
    </w:p>
    <w:p w:rsidR="005D1A5A" w:rsidRPr="005103B0" w:rsidRDefault="001E18CA" w:rsidP="005103B0">
      <w:pPr>
        <w:pStyle w:val="p"/>
        <w:shd w:val="clear" w:color="auto" w:fill="FFFFFF"/>
        <w:spacing w:before="166" w:beforeAutospacing="0" w:after="166" w:afterAutospacing="0" w:line="480" w:lineRule="auto"/>
        <w:rPr>
          <w:color w:val="000000"/>
          <w:shd w:val="clear" w:color="auto" w:fill="FFFFFF"/>
        </w:rPr>
      </w:pPr>
      <w:r w:rsidRPr="005103B0">
        <w:rPr>
          <w:color w:val="000000"/>
          <w:shd w:val="clear" w:color="auto" w:fill="FFFFFF"/>
        </w:rPr>
        <w:t xml:space="preserve"> </w:t>
      </w:r>
      <w:r w:rsidRPr="005103B0">
        <w:rPr>
          <w:color w:val="000000"/>
          <w:shd w:val="clear" w:color="auto" w:fill="FFFFFF"/>
        </w:rPr>
        <w:tab/>
      </w:r>
      <w:r w:rsidR="005D1A5A" w:rsidRPr="005103B0">
        <w:rPr>
          <w:color w:val="000000"/>
          <w:shd w:val="clear" w:color="auto" w:fill="FFFFFF"/>
        </w:rPr>
        <w:t>No World Wide Web page provided information assessed as being written in plain English. A minority of web pages were assessed as high quality. A single World Wide Web page provided accurate information: evidentlycochrane.net. Available information was, in general, skewed toward the </w:t>
      </w:r>
      <w:r w:rsidR="005D1A5A" w:rsidRPr="005103B0">
        <w:rPr>
          <w:rStyle w:val="highlight"/>
          <w:color w:val="000000"/>
          <w:shd w:val="clear" w:color="auto" w:fill="FFFFFF"/>
        </w:rPr>
        <w:t>diagnosis</w:t>
      </w:r>
      <w:r w:rsidR="005D1A5A" w:rsidRPr="005103B0">
        <w:rPr>
          <w:color w:val="000000"/>
          <w:shd w:val="clear" w:color="auto" w:fill="FFFFFF"/>
        </w:rPr>
        <w:t> of endometriosis. There were 16 credible World Wide Web pages, however the content limitations were infrequently discussed. No World Wide Web page scored highly across all 4 domains</w:t>
      </w:r>
      <w:r w:rsidR="00CB1EFA" w:rsidRPr="005103B0">
        <w:rPr>
          <w:color w:val="000000"/>
          <w:shd w:val="clear" w:color="auto" w:fill="FFFFFF"/>
        </w:rPr>
        <w:fldChar w:fldCharType="begin"/>
      </w:r>
      <w:r w:rsidR="00CB1EFA" w:rsidRPr="005103B0">
        <w:rPr>
          <w:color w:val="000000"/>
          <w:shd w:val="clear" w:color="auto" w:fill="FFFFFF"/>
        </w:rPr>
        <w:instrText xml:space="preserve"> ADDIN ZOTERO_ITEM CSL_CITATION {"citationID":"nd3f1niz","properties":{"formattedCitation":"(20)","plainCitation":"(20)","noteIndex":0},"citationItems":[{"id":215,"uris":["http://zotero.org/users/local/Kx2JJlmV/items/ASSP635Y"],"uri":["http://zotero.org/users/local/Kx2JJlmV/items/ASSP635Y"],"itemData":{"id":215,"type":"article-journal","title":"Hirsch M, Aggarwal S, Barker C, Davis CJ, Duffy JMN.Googling endometriosis: a systematic review of information available on the Internet.Am J Obstet Gynecol. 2017 May;216(5):451-458.e1"}}],"schema":"https://github.com/citation-style-language/schema/raw/master/csl-citation.json"} </w:instrText>
      </w:r>
      <w:r w:rsidR="00CB1EFA" w:rsidRPr="005103B0">
        <w:rPr>
          <w:color w:val="000000"/>
          <w:shd w:val="clear" w:color="auto" w:fill="FFFFFF"/>
        </w:rPr>
        <w:fldChar w:fldCharType="separate"/>
      </w:r>
      <w:r w:rsidR="00CB1EFA" w:rsidRPr="005103B0">
        <w:t>(20)</w:t>
      </w:r>
      <w:r w:rsidR="00CB1EFA" w:rsidRPr="005103B0">
        <w:rPr>
          <w:color w:val="000000"/>
          <w:shd w:val="clear" w:color="auto" w:fill="FFFFFF"/>
        </w:rPr>
        <w:fldChar w:fldCharType="end"/>
      </w:r>
      <w:r w:rsidR="00887D44">
        <w:rPr>
          <w:color w:val="000000"/>
          <w:shd w:val="clear" w:color="auto" w:fill="FFFFFF"/>
        </w:rPr>
        <w:t>.</w:t>
      </w:r>
    </w:p>
    <w:p w:rsidR="005D1A5A" w:rsidRPr="005103B0" w:rsidRDefault="005D1A5A" w:rsidP="005103B0">
      <w:pPr>
        <w:pStyle w:val="p"/>
        <w:shd w:val="clear" w:color="auto" w:fill="FFFFFF"/>
        <w:spacing w:before="166" w:beforeAutospacing="0" w:after="166" w:afterAutospacing="0" w:line="480" w:lineRule="auto"/>
        <w:rPr>
          <w:color w:val="000000"/>
        </w:rPr>
      </w:pPr>
      <w:r w:rsidRPr="005103B0">
        <w:t>Darren R Hargrave et al. in his study stated that patients and family prefer the healthcare professional as the primary source of information but the health care team does not meet their needs. He evaluated the quality of information obtained and found only 2 sites were rated good or excellent across all five tumour types information</w:t>
      </w:r>
      <w:r w:rsidR="00CB1EFA" w:rsidRPr="005103B0">
        <w:fldChar w:fldCharType="begin"/>
      </w:r>
      <w:r w:rsidR="00CB1EFA" w:rsidRPr="005103B0">
        <w:instrText xml:space="preserve"> ADDIN ZOTERO_ITEM CSL_CITATION {"citationID":"Vyn1HUb3","properties":{"formattedCitation":"(21)","plainCitation":"(21)","noteIndex":0},"citationItems":[{"id":216,"uris":["http://zotero.org/users/local/Kx2JJlmV/items/I7YCPVUG"],"uri":["http://zotero.org/users/local/Kx2JJlmV/items/I7YCPVUG"],"itemData":{"id":216,"type":"article-journal","title":"Hargrave DR, Hargrave UA ,Bouffet E. Quality of health information on the internet in pediatric neuro oncology.Neuro oncol.2006 Apr:8(2): 175-82."}}],"schema":"https://github.com/citation-style-language/schema/raw/master/csl-citation.json"} </w:instrText>
      </w:r>
      <w:r w:rsidR="00CB1EFA" w:rsidRPr="005103B0">
        <w:fldChar w:fldCharType="separate"/>
      </w:r>
      <w:r w:rsidR="00CB1EFA" w:rsidRPr="005103B0">
        <w:t>(21)</w:t>
      </w:r>
      <w:r w:rsidR="00CB1EFA" w:rsidRPr="005103B0">
        <w:fldChar w:fldCharType="end"/>
      </w:r>
    </w:p>
    <w:p w:rsidR="002F7D36" w:rsidRPr="005103B0" w:rsidRDefault="002F7D36" w:rsidP="005103B0">
      <w:pPr>
        <w:spacing w:line="480" w:lineRule="auto"/>
        <w:jc w:val="both"/>
        <w:rPr>
          <w:rFonts w:ascii="Times New Roman" w:hAnsi="Times New Roman" w:cs="Times New Roman"/>
          <w:sz w:val="24"/>
          <w:szCs w:val="24"/>
        </w:rPr>
      </w:pPr>
      <w:r w:rsidRPr="005103B0">
        <w:rPr>
          <w:rFonts w:ascii="Times New Roman" w:hAnsi="Times New Roman" w:cs="Times New Roman"/>
          <w:sz w:val="24"/>
          <w:szCs w:val="24"/>
        </w:rPr>
        <w:t>While the internet can be a great information resource, it is always best to see a doctor when ill. Not only can a medical professional put a persons mind at rest, they can also check out all the symptoms and tell person what is the actual diagnosis. This has been proved in my KAP survey.</w:t>
      </w:r>
    </w:p>
    <w:p w:rsidR="002F7D36" w:rsidRPr="005103B0" w:rsidRDefault="002F7D36" w:rsidP="005103B0">
      <w:pPr>
        <w:pStyle w:val="NormalWeb"/>
        <w:shd w:val="clear" w:color="auto" w:fill="FFFFFF"/>
        <w:spacing w:before="166" w:beforeAutospacing="0" w:after="166" w:afterAutospacing="0" w:line="480" w:lineRule="auto"/>
        <w:rPr>
          <w:color w:val="000000"/>
        </w:rPr>
      </w:pPr>
    </w:p>
    <w:p w:rsidR="005D1A5A" w:rsidRPr="005103B0" w:rsidRDefault="005D1A5A" w:rsidP="005103B0">
      <w:pPr>
        <w:spacing w:line="480" w:lineRule="auto"/>
        <w:jc w:val="both"/>
        <w:rPr>
          <w:rFonts w:ascii="Times New Roman" w:hAnsi="Times New Roman" w:cs="Times New Roman"/>
          <w:b/>
          <w:sz w:val="24"/>
          <w:szCs w:val="24"/>
        </w:rPr>
      </w:pPr>
      <w:r w:rsidRPr="005103B0">
        <w:rPr>
          <w:rFonts w:ascii="Times New Roman" w:hAnsi="Times New Roman" w:cs="Times New Roman"/>
          <w:b/>
          <w:sz w:val="24"/>
          <w:szCs w:val="24"/>
        </w:rPr>
        <w:t xml:space="preserve">Conclusion </w:t>
      </w:r>
    </w:p>
    <w:p w:rsidR="005D1A5A" w:rsidRDefault="005D1A5A" w:rsidP="005103B0">
      <w:pPr>
        <w:spacing w:line="480" w:lineRule="auto"/>
        <w:jc w:val="both"/>
        <w:rPr>
          <w:rFonts w:ascii="Times New Roman" w:hAnsi="Times New Roman" w:cs="Times New Roman"/>
          <w:sz w:val="24"/>
          <w:szCs w:val="24"/>
        </w:rPr>
      </w:pPr>
      <w:r w:rsidRPr="005103B0">
        <w:rPr>
          <w:rFonts w:ascii="Times New Roman" w:hAnsi="Times New Roman" w:cs="Times New Roman"/>
          <w:sz w:val="24"/>
          <w:szCs w:val="24"/>
        </w:rPr>
        <w:lastRenderedPageBreak/>
        <w:t>It’s important to educate ourselves but better to leave the experts do their job. It is better to google after diagnoses by the doctor or else we will have a few symptoms but a sea of diseases where we will tend to relate ourselves and get more anxious. For the sake of efficiency,</w:t>
      </w:r>
      <w:r w:rsidR="00887D44">
        <w:rPr>
          <w:rFonts w:ascii="Times New Roman" w:hAnsi="Times New Roman" w:cs="Times New Roman"/>
          <w:sz w:val="24"/>
          <w:szCs w:val="24"/>
        </w:rPr>
        <w:t xml:space="preserve"> </w:t>
      </w:r>
      <w:r w:rsidRPr="005103B0">
        <w:rPr>
          <w:rFonts w:ascii="Times New Roman" w:hAnsi="Times New Roman" w:cs="Times New Roman"/>
          <w:sz w:val="24"/>
          <w:szCs w:val="24"/>
        </w:rPr>
        <w:t>it would be best if we brought our list of symptoms to the doctor’s office rather than online diagnosis. A physical examination- something the internet cannot do greatly increases the doctor’s chances of pinpointing the illness. The best bet is to think of online search as just one tool in your arsenal.</w:t>
      </w:r>
    </w:p>
    <w:p w:rsidR="00742E66" w:rsidRDefault="00742E66" w:rsidP="005103B0">
      <w:pPr>
        <w:spacing w:line="480" w:lineRule="auto"/>
        <w:jc w:val="both"/>
        <w:rPr>
          <w:rFonts w:ascii="Times New Roman" w:hAnsi="Times New Roman" w:cs="Times New Roman"/>
          <w:sz w:val="24"/>
          <w:szCs w:val="24"/>
        </w:rPr>
      </w:pPr>
    </w:p>
    <w:p w:rsidR="00742E66" w:rsidRDefault="00742E66" w:rsidP="005103B0">
      <w:pPr>
        <w:spacing w:line="480" w:lineRule="auto"/>
        <w:jc w:val="both"/>
        <w:rPr>
          <w:rFonts w:ascii="Times New Roman" w:hAnsi="Times New Roman" w:cs="Times New Roman"/>
          <w:sz w:val="24"/>
          <w:szCs w:val="24"/>
        </w:rPr>
      </w:pPr>
    </w:p>
    <w:p w:rsidR="00742E66" w:rsidRDefault="00742E66" w:rsidP="005103B0">
      <w:pPr>
        <w:spacing w:line="480" w:lineRule="auto"/>
        <w:jc w:val="both"/>
        <w:rPr>
          <w:rFonts w:ascii="Times New Roman" w:hAnsi="Times New Roman" w:cs="Times New Roman"/>
          <w:sz w:val="24"/>
          <w:szCs w:val="24"/>
        </w:rPr>
      </w:pPr>
    </w:p>
    <w:p w:rsidR="00742E66" w:rsidRDefault="00742E66" w:rsidP="005103B0">
      <w:pPr>
        <w:spacing w:line="480" w:lineRule="auto"/>
        <w:jc w:val="both"/>
        <w:rPr>
          <w:rFonts w:ascii="Times New Roman" w:hAnsi="Times New Roman" w:cs="Times New Roman"/>
          <w:sz w:val="24"/>
          <w:szCs w:val="24"/>
        </w:rPr>
      </w:pPr>
    </w:p>
    <w:p w:rsidR="00742E66" w:rsidRDefault="00742E66" w:rsidP="005103B0">
      <w:pPr>
        <w:spacing w:line="480" w:lineRule="auto"/>
        <w:jc w:val="both"/>
        <w:rPr>
          <w:rFonts w:ascii="Times New Roman" w:hAnsi="Times New Roman" w:cs="Times New Roman"/>
          <w:sz w:val="24"/>
          <w:szCs w:val="24"/>
        </w:rPr>
      </w:pPr>
    </w:p>
    <w:p w:rsidR="005D1A5A" w:rsidRDefault="005D1A5A" w:rsidP="005D1A5A">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rsidR="001C5AE7" w:rsidRPr="001C5AE7" w:rsidRDefault="001C5AE7" w:rsidP="001C5AE7">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1C5AE7">
        <w:rPr>
          <w:rFonts w:ascii="Times New Roman" w:hAnsi="Times New Roman" w:cs="Times New Roman"/>
          <w:sz w:val="24"/>
        </w:rPr>
        <w:t xml:space="preserve">1. </w:t>
      </w:r>
      <w:r w:rsidRPr="001C5AE7">
        <w:rPr>
          <w:rFonts w:ascii="Times New Roman" w:hAnsi="Times New Roman" w:cs="Times New Roman"/>
          <w:sz w:val="24"/>
        </w:rPr>
        <w:tab/>
        <w:t xml:space="preserve">Rivas, Teresa. “Ranking The Big Four Tech Stocks: Google Is No. 1, Apple Comes In Last”. www.barrons.com. Retrieved 2018-12-27.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2. </w:t>
      </w:r>
      <w:r w:rsidRPr="001C5AE7">
        <w:rPr>
          <w:rFonts w:ascii="Times New Roman" w:hAnsi="Times New Roman" w:cs="Times New Roman"/>
          <w:sz w:val="24"/>
        </w:rPr>
        <w:tab/>
        <w:t xml:space="preserve">https://en.wikipedia.org/w/index.php?title=Google&amp;oldid=829346031.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3. </w:t>
      </w:r>
      <w:r w:rsidRPr="001C5AE7">
        <w:rPr>
          <w:rFonts w:ascii="Times New Roman" w:hAnsi="Times New Roman" w:cs="Times New Roman"/>
          <w:sz w:val="24"/>
        </w:rPr>
        <w:tab/>
        <w:t xml:space="preserve">Fox S, Duggan M. Health Online 2013. Internet and American Life Project. 2013. [Accessed May 23, 2017]. Available at: http://pewinternet.org/Reports/2013/Health-online.aspx.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4. </w:t>
      </w:r>
      <w:r w:rsidRPr="001C5AE7">
        <w:rPr>
          <w:rFonts w:ascii="Times New Roman" w:hAnsi="Times New Roman" w:cs="Times New Roman"/>
          <w:sz w:val="24"/>
        </w:rPr>
        <w:tab/>
        <w:t xml:space="preserve">Chu, J. T., Wang, M. P., Shen, C., Viswanath, K., Lam, T. H., &amp; Chan, S. (2017). How, When and Why People Seek Health Information Online: Qualitative Study in Hong Kong. Interactive journal of medical research, 6(2), e24.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5. </w:t>
      </w:r>
      <w:r w:rsidRPr="001C5AE7">
        <w:rPr>
          <w:rFonts w:ascii="Times New Roman" w:hAnsi="Times New Roman" w:cs="Times New Roman"/>
          <w:sz w:val="24"/>
        </w:rPr>
        <w:tab/>
        <w:t xml:space="preserve">Walsh, Anne M et al. “Use of online health information to manage children’s health care: a prospective study investigating parental decisions” BMC health services research vol. 15 131. 2 Apr. 2015.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6. </w:t>
      </w:r>
      <w:r w:rsidRPr="001C5AE7">
        <w:rPr>
          <w:rFonts w:ascii="Times New Roman" w:hAnsi="Times New Roman" w:cs="Times New Roman"/>
          <w:sz w:val="24"/>
        </w:rPr>
        <w:tab/>
        <w:t xml:space="preserve">Bernhardt JM, Felter EM.Online pediatric information seeking among mothers of young children: results from a qualitative study using focus groups.J Med Internet Res. 2004 Mar 1;6(1):e7.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lastRenderedPageBreak/>
        <w:t xml:space="preserve">7. </w:t>
      </w:r>
      <w:r w:rsidRPr="001C5AE7">
        <w:rPr>
          <w:rFonts w:ascii="Times New Roman" w:hAnsi="Times New Roman" w:cs="Times New Roman"/>
          <w:sz w:val="24"/>
        </w:rPr>
        <w:tab/>
        <w:t xml:space="preserve">Tonsaker, Tabitha et al. “Health information on the Internet: gold mine or minefield?” Canadian family physician Medecin de famille canadien vol. 60,5 (2014): 407-8.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8. </w:t>
      </w:r>
      <w:r w:rsidRPr="001C5AE7">
        <w:rPr>
          <w:rFonts w:ascii="Times New Roman" w:hAnsi="Times New Roman" w:cs="Times New Roman"/>
          <w:sz w:val="24"/>
        </w:rPr>
        <w:tab/>
        <w:t xml:space="preserve">Eysenbach G.The impact of the Internet on cancer outcomes.CA Cancer J Clin. 2003 Nov-Dec;53(6):356-71.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9. </w:t>
      </w:r>
      <w:r w:rsidRPr="001C5AE7">
        <w:rPr>
          <w:rFonts w:ascii="Times New Roman" w:hAnsi="Times New Roman" w:cs="Times New Roman"/>
          <w:sz w:val="24"/>
        </w:rPr>
        <w:tab/>
        <w:t xml:space="preserve">“comScore Releases November 2009 U.S. Search Engine Rankings”. December 16, 2006. In.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10. </w:t>
      </w:r>
      <w:r w:rsidRPr="001C5AE7">
        <w:rPr>
          <w:rFonts w:ascii="Times New Roman" w:hAnsi="Times New Roman" w:cs="Times New Roman"/>
          <w:sz w:val="24"/>
        </w:rPr>
        <w:tab/>
        <w:t xml:space="preserve">Arrington, Michael (July 25, 2008). “Google’s Misleading Blog Post: The Size Of The Web And The Size Of Their Index Are Very Different”. TechCrunch. AOL.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11. </w:t>
      </w:r>
      <w:r w:rsidRPr="001C5AE7">
        <w:rPr>
          <w:rFonts w:ascii="Times New Roman" w:hAnsi="Times New Roman" w:cs="Times New Roman"/>
          <w:sz w:val="24"/>
        </w:rPr>
        <w:tab/>
        <w:t xml:space="preserve">Christiansen AL, Brusgaard K, Hertz JM, Bygum A.A patient diagnosed herself with erythropoietic protoporphyria after googling photosensitivity.Ugeskr Laeger. 2015 Jul 20;177(30).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12. </w:t>
      </w:r>
      <w:r w:rsidRPr="001C5AE7">
        <w:rPr>
          <w:rFonts w:ascii="Times New Roman" w:hAnsi="Times New Roman" w:cs="Times New Roman"/>
          <w:sz w:val="24"/>
        </w:rPr>
        <w:tab/>
        <w:t xml:space="preserve">Tang H, Ng JH.Googling for a diagnosis--use of Google as a diagnostic aid: internet based study.BMJ. 2006 Dec 2;333(7579):1143-5.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13. </w:t>
      </w:r>
      <w:r w:rsidRPr="001C5AE7">
        <w:rPr>
          <w:rFonts w:ascii="Times New Roman" w:hAnsi="Times New Roman" w:cs="Times New Roman"/>
          <w:sz w:val="24"/>
        </w:rPr>
        <w:tab/>
        <w:t xml:space="preserve">Loudon, I. “Why are (male) surgeons still addressed as Mr?” BMJ (Clinical research ed.) vol. 321,7276 (2000): 1589-91.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14. </w:t>
      </w:r>
      <w:r w:rsidRPr="001C5AE7">
        <w:rPr>
          <w:rFonts w:ascii="Times New Roman" w:hAnsi="Times New Roman" w:cs="Times New Roman"/>
          <w:sz w:val="24"/>
        </w:rPr>
        <w:tab/>
        <w:t xml:space="preserve">Davis, J. K. (2017). Dr. Google and Premature Consent: Patients Who Trust the Internet More Than They Trust Their Provider. HEC Forum, 30(3), 253–265.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15. </w:t>
      </w:r>
      <w:r w:rsidRPr="001C5AE7">
        <w:rPr>
          <w:rFonts w:ascii="Times New Roman" w:hAnsi="Times New Roman" w:cs="Times New Roman"/>
          <w:sz w:val="24"/>
        </w:rPr>
        <w:tab/>
        <w:t>hypochondria_en_IN.pdf [Internet]. [cited 2018 Mar 10]. Available from: https://www.gstatic.com/healthricherkp/pdf/hypochondria_en_IN.pdf</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16. </w:t>
      </w:r>
      <w:r w:rsidRPr="001C5AE7">
        <w:rPr>
          <w:rFonts w:ascii="Times New Roman" w:hAnsi="Times New Roman" w:cs="Times New Roman"/>
          <w:sz w:val="24"/>
        </w:rPr>
        <w:tab/>
        <w:t xml:space="preserve">Sebelefsky C ,Voitl J ,Karner D, Klein F , Voitl P ,Bock A. Internet use of parents before attending ageneral pediatric outpatient clinic:does it change their information level and assessment of acute diseases.BMC Peadiatric.2016 Aug 18;16:129.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17. </w:t>
      </w:r>
      <w:r w:rsidRPr="001C5AE7">
        <w:rPr>
          <w:rFonts w:ascii="Times New Roman" w:hAnsi="Times New Roman" w:cs="Times New Roman"/>
          <w:sz w:val="24"/>
        </w:rPr>
        <w:tab/>
        <w:t xml:space="preserve">Mark Taubert.Use of Google as a diagnostic aid.Bias your search.BMJ. 2006 Dec 16; 333(7581): 1270.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18. </w:t>
      </w:r>
      <w:r w:rsidRPr="001C5AE7">
        <w:rPr>
          <w:rFonts w:ascii="Times New Roman" w:hAnsi="Times New Roman" w:cs="Times New Roman"/>
          <w:sz w:val="24"/>
        </w:rPr>
        <w:tab/>
        <w:t xml:space="preserve">Reinhard Wentz.Use of Google as a diagnostic aid Is Google like 10 000 monkeys?BMJ. 2006 Dec 16; 333(7581): 1270.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19. </w:t>
      </w:r>
      <w:r w:rsidRPr="001C5AE7">
        <w:rPr>
          <w:rFonts w:ascii="Times New Roman" w:hAnsi="Times New Roman" w:cs="Times New Roman"/>
          <w:sz w:val="24"/>
        </w:rPr>
        <w:tab/>
        <w:t xml:space="preserve">Birte Twisselmann.Use of Google as a diagnostic aid .Summary of other responses.BMJ. 2006 Dec 16; 333(7581): 1270–1271. </w:t>
      </w:r>
    </w:p>
    <w:p w:rsidR="001C5AE7" w:rsidRPr="001C5AE7" w:rsidRDefault="001C5AE7" w:rsidP="001C5AE7">
      <w:pPr>
        <w:pStyle w:val="Bibliography"/>
        <w:rPr>
          <w:rFonts w:ascii="Times New Roman" w:hAnsi="Times New Roman" w:cs="Times New Roman"/>
          <w:sz w:val="24"/>
        </w:rPr>
      </w:pPr>
      <w:r w:rsidRPr="001C5AE7">
        <w:rPr>
          <w:rFonts w:ascii="Times New Roman" w:hAnsi="Times New Roman" w:cs="Times New Roman"/>
          <w:sz w:val="24"/>
        </w:rPr>
        <w:t xml:space="preserve">20. </w:t>
      </w:r>
      <w:r w:rsidRPr="001C5AE7">
        <w:rPr>
          <w:rFonts w:ascii="Times New Roman" w:hAnsi="Times New Roman" w:cs="Times New Roman"/>
          <w:sz w:val="24"/>
        </w:rPr>
        <w:tab/>
        <w:t xml:space="preserve">Hirsch M, Aggarwal S, Barker C, Davis CJ, Duffy JMN.Googling endometriosis: a systematic review of information available on the Internet.Am J Obstet Gynecol. 2017 May;216(5):451-458.e1. </w:t>
      </w:r>
    </w:p>
    <w:p w:rsidR="00C7157E" w:rsidRDefault="001C5AE7" w:rsidP="00773AB5">
      <w:pPr>
        <w:pStyle w:val="Bibliography"/>
        <w:rPr>
          <w:rFonts w:ascii="Times New Roman" w:hAnsi="Times New Roman" w:cs="Times New Roman"/>
          <w:sz w:val="24"/>
          <w:szCs w:val="24"/>
        </w:rPr>
      </w:pPr>
      <w:r w:rsidRPr="001C5AE7">
        <w:rPr>
          <w:rFonts w:ascii="Times New Roman" w:hAnsi="Times New Roman" w:cs="Times New Roman"/>
          <w:sz w:val="24"/>
        </w:rPr>
        <w:t xml:space="preserve">21. </w:t>
      </w:r>
      <w:r w:rsidRPr="001C5AE7">
        <w:rPr>
          <w:rFonts w:ascii="Times New Roman" w:hAnsi="Times New Roman" w:cs="Times New Roman"/>
          <w:sz w:val="24"/>
        </w:rPr>
        <w:tab/>
        <w:t xml:space="preserve">Hargrave DR, Hargrave UA ,Bouffet E. Quality of health information on the internet in pediatric neuro oncology.Neuro oncol.2006 Apr:8(2): 175-82. </w:t>
      </w:r>
      <w:r>
        <w:rPr>
          <w:rFonts w:ascii="Times New Roman" w:hAnsi="Times New Roman" w:cs="Times New Roman"/>
          <w:sz w:val="24"/>
          <w:szCs w:val="24"/>
        </w:rPr>
        <w:fldChar w:fldCharType="end"/>
      </w:r>
    </w:p>
    <w:p w:rsidR="00705EA5" w:rsidRDefault="00705EA5" w:rsidP="00705EA5"/>
    <w:p w:rsidR="00705EA5" w:rsidRDefault="00705EA5" w:rsidP="00705EA5"/>
    <w:p w:rsidR="00705EA5" w:rsidRDefault="00705EA5" w:rsidP="00705EA5"/>
    <w:p w:rsidR="00705EA5" w:rsidRPr="00FB4D6B" w:rsidRDefault="00705EA5" w:rsidP="00705EA5">
      <w:pPr>
        <w:rPr>
          <w:rFonts w:ascii="Times New Roman" w:hAnsi="Times New Roman" w:cs="Times New Roman"/>
          <w:sz w:val="24"/>
          <w:szCs w:val="24"/>
        </w:rPr>
      </w:pPr>
      <w:r>
        <w:rPr>
          <w:rFonts w:ascii="Times New Roman" w:hAnsi="Times New Roman" w:cs="Times New Roman"/>
          <w:sz w:val="24"/>
          <w:szCs w:val="24"/>
        </w:rPr>
        <w:lastRenderedPageBreak/>
        <w:t xml:space="preserve">Table 1: </w:t>
      </w:r>
      <w:r w:rsidRPr="00FB4D6B">
        <w:rPr>
          <w:rFonts w:ascii="Times New Roman" w:hAnsi="Times New Roman" w:cs="Times New Roman"/>
          <w:sz w:val="24"/>
          <w:szCs w:val="24"/>
        </w:rPr>
        <w:t>Pre googling</w:t>
      </w:r>
    </w:p>
    <w:tbl>
      <w:tblPr>
        <w:tblStyle w:val="TableGrid"/>
        <w:tblW w:w="0" w:type="auto"/>
        <w:tblLook w:val="04A0" w:firstRow="1" w:lastRow="0" w:firstColumn="1" w:lastColumn="0" w:noHBand="0" w:noVBand="1"/>
      </w:tblPr>
      <w:tblGrid>
        <w:gridCol w:w="6475"/>
        <w:gridCol w:w="2340"/>
      </w:tblGrid>
      <w:tr w:rsidR="00705EA5" w:rsidRPr="00FB4D6B" w:rsidTr="00B249BC">
        <w:trPr>
          <w:trHeight w:val="73"/>
        </w:trPr>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Questions </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Response in percentage</w:t>
            </w:r>
            <w:r>
              <w:rPr>
                <w:rFonts w:ascii="Times New Roman" w:hAnsi="Times New Roman" w:cs="Times New Roman"/>
                <w:sz w:val="24"/>
                <w:szCs w:val="24"/>
              </w:rPr>
              <w:t>(%)</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When I have certain medical problem / symptoms , I</w:t>
            </w:r>
          </w:p>
        </w:tc>
        <w:tc>
          <w:tcPr>
            <w:tcW w:w="2340" w:type="dxa"/>
          </w:tcPr>
          <w:p w:rsidR="00705EA5" w:rsidRPr="00FB4D6B" w:rsidRDefault="00705EA5" w:rsidP="00B249BC">
            <w:pPr>
              <w:rPr>
                <w:rFonts w:ascii="Times New Roman" w:hAnsi="Times New Roman" w:cs="Times New Roman"/>
                <w:sz w:val="24"/>
                <w:szCs w:val="24"/>
              </w:rPr>
            </w:pP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Leave it to resolve naturally</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20.6</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Google  your symptoms</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35</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Self medicate</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20.6</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Meet the doctor</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38.9</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All of the above</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20.3</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I think I must meet a doctor once I notice symptoms</w:t>
            </w:r>
          </w:p>
        </w:tc>
        <w:tc>
          <w:tcPr>
            <w:tcW w:w="2340" w:type="dxa"/>
          </w:tcPr>
          <w:p w:rsidR="00705EA5" w:rsidRPr="00FB4D6B" w:rsidRDefault="00705EA5" w:rsidP="00B249BC">
            <w:pPr>
              <w:rPr>
                <w:rFonts w:ascii="Times New Roman" w:hAnsi="Times New Roman" w:cs="Times New Roman"/>
                <w:sz w:val="24"/>
                <w:szCs w:val="24"/>
              </w:rPr>
            </w:pP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On the same day</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7.5</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After 1 or 2 days</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39.9</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If self medication does not work</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34</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If condition quite severe</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33.7</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I have googled my medical symptoms</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71.6        </w:t>
            </w:r>
          </w:p>
        </w:tc>
      </w:tr>
    </w:tbl>
    <w:p w:rsidR="00705EA5" w:rsidRPr="00FB4D6B" w:rsidRDefault="00705EA5" w:rsidP="00705EA5">
      <w:pPr>
        <w:rPr>
          <w:rFonts w:ascii="Times New Roman" w:hAnsi="Times New Roman" w:cs="Times New Roman"/>
          <w:sz w:val="24"/>
          <w:szCs w:val="24"/>
        </w:rPr>
      </w:pPr>
    </w:p>
    <w:p w:rsidR="00705EA5" w:rsidRPr="00FB4D6B" w:rsidRDefault="00705EA5" w:rsidP="00705EA5">
      <w:pPr>
        <w:rPr>
          <w:rFonts w:ascii="Times New Roman" w:hAnsi="Times New Roman" w:cs="Times New Roman"/>
          <w:sz w:val="24"/>
          <w:szCs w:val="24"/>
        </w:rPr>
      </w:pPr>
      <w:r>
        <w:rPr>
          <w:rFonts w:ascii="Times New Roman" w:hAnsi="Times New Roman" w:cs="Times New Roman"/>
          <w:sz w:val="24"/>
          <w:szCs w:val="24"/>
        </w:rPr>
        <w:t xml:space="preserve">Table 2: </w:t>
      </w:r>
      <w:r w:rsidRPr="00FB4D6B">
        <w:rPr>
          <w:rFonts w:ascii="Times New Roman" w:hAnsi="Times New Roman" w:cs="Times New Roman"/>
          <w:sz w:val="24"/>
          <w:szCs w:val="24"/>
        </w:rPr>
        <w:t>Googling</w:t>
      </w:r>
    </w:p>
    <w:tbl>
      <w:tblPr>
        <w:tblStyle w:val="TableGrid"/>
        <w:tblW w:w="0" w:type="auto"/>
        <w:tblLook w:val="04A0" w:firstRow="1" w:lastRow="0" w:firstColumn="1" w:lastColumn="0" w:noHBand="0" w:noVBand="1"/>
      </w:tblPr>
      <w:tblGrid>
        <w:gridCol w:w="6475"/>
        <w:gridCol w:w="2340"/>
      </w:tblGrid>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The diagnosis was correct</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72.6         </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Pr>
                <w:rFonts w:ascii="Times New Roman" w:hAnsi="Times New Roman" w:cs="Times New Roman"/>
                <w:b/>
                <w:sz w:val="24"/>
                <w:szCs w:val="24"/>
              </w:rPr>
              <w:t>I</w:t>
            </w:r>
            <w:r w:rsidRPr="00FB4D6B">
              <w:rPr>
                <w:rFonts w:ascii="Times New Roman" w:hAnsi="Times New Roman" w:cs="Times New Roman"/>
                <w:b/>
                <w:sz w:val="24"/>
                <w:szCs w:val="24"/>
              </w:rPr>
              <w:t xml:space="preserve"> met the doctor to confirm it</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76             </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Pr>
                <w:rFonts w:ascii="Times New Roman" w:hAnsi="Times New Roman" w:cs="Times New Roman"/>
                <w:b/>
                <w:sz w:val="24"/>
                <w:szCs w:val="24"/>
              </w:rPr>
              <w:t>I</w:t>
            </w:r>
            <w:r w:rsidRPr="00FB4D6B">
              <w:rPr>
                <w:rFonts w:ascii="Times New Roman" w:hAnsi="Times New Roman" w:cs="Times New Roman"/>
                <w:b/>
                <w:sz w:val="24"/>
                <w:szCs w:val="24"/>
              </w:rPr>
              <w:t xml:space="preserve"> think clinical examination is important for  diagnosis</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92.2          </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My frequency of googling is more</w:t>
            </w:r>
          </w:p>
        </w:tc>
        <w:tc>
          <w:tcPr>
            <w:tcW w:w="2340" w:type="dxa"/>
          </w:tcPr>
          <w:p w:rsidR="00705EA5" w:rsidRPr="00FB4D6B" w:rsidRDefault="00705EA5" w:rsidP="00B249BC">
            <w:pPr>
              <w:rPr>
                <w:rFonts w:ascii="Times New Roman" w:hAnsi="Times New Roman" w:cs="Times New Roman"/>
                <w:sz w:val="24"/>
                <w:szCs w:val="24"/>
              </w:rPr>
            </w:pP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Before meeting the doctor</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82.6</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When at reception are waiting for your turn at the doctors clinic</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6.8</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After doctor has diagnosed</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32</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 xml:space="preserve">I google </w:t>
            </w:r>
          </w:p>
        </w:tc>
        <w:tc>
          <w:tcPr>
            <w:tcW w:w="2340" w:type="dxa"/>
          </w:tcPr>
          <w:p w:rsidR="00705EA5" w:rsidRPr="00FB4D6B" w:rsidRDefault="00705EA5" w:rsidP="00B249BC">
            <w:pPr>
              <w:rPr>
                <w:rFonts w:ascii="Times New Roman" w:hAnsi="Times New Roman" w:cs="Times New Roman"/>
                <w:sz w:val="24"/>
                <w:szCs w:val="24"/>
              </w:rPr>
            </w:pP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To have an idea of your present condition</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84.9</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To feel sensible while communicating with the doctor</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24.2</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For self medication</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9.6</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To get support and emotional connection with people experiencing the same</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21</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 xml:space="preserve">The articles that I  search for regarding my query are </w:t>
            </w:r>
          </w:p>
        </w:tc>
        <w:tc>
          <w:tcPr>
            <w:tcW w:w="2340" w:type="dxa"/>
          </w:tcPr>
          <w:p w:rsidR="00705EA5" w:rsidRPr="00FB4D6B" w:rsidRDefault="00705EA5" w:rsidP="00B249BC">
            <w:pPr>
              <w:rPr>
                <w:rFonts w:ascii="Times New Roman" w:hAnsi="Times New Roman" w:cs="Times New Roman"/>
                <w:sz w:val="24"/>
                <w:szCs w:val="24"/>
              </w:rPr>
            </w:pP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Ones on the first page</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61.6</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Ones that are highlighted</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28.3</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Articles with more introduction</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30.1</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Ones even in back pages</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6.4</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I read all the articles of my search</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28.3    </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I know there is a filter effect by google for my search</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61.6     </w:t>
            </w:r>
          </w:p>
        </w:tc>
      </w:tr>
      <w:tr w:rsidR="00705EA5" w:rsidRPr="00FB4D6B" w:rsidTr="00B249BC">
        <w:trPr>
          <w:trHeight w:val="611"/>
        </w:trPr>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I think google shows the same result for all of them with the same  symptom search</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51.1      </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I use symptom checker websites</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17.4    </w:t>
            </w:r>
          </w:p>
        </w:tc>
      </w:tr>
    </w:tbl>
    <w:p w:rsidR="00705EA5" w:rsidRPr="00FB4D6B" w:rsidRDefault="00705EA5" w:rsidP="00705EA5">
      <w:pPr>
        <w:rPr>
          <w:rFonts w:ascii="Times New Roman" w:hAnsi="Times New Roman" w:cs="Times New Roman"/>
          <w:sz w:val="24"/>
          <w:szCs w:val="24"/>
        </w:rPr>
      </w:pPr>
    </w:p>
    <w:p w:rsidR="00705EA5" w:rsidRPr="00FB4D6B" w:rsidRDefault="00705EA5" w:rsidP="00705EA5">
      <w:pPr>
        <w:rPr>
          <w:rFonts w:ascii="Times New Roman" w:hAnsi="Times New Roman" w:cs="Times New Roman"/>
          <w:sz w:val="24"/>
          <w:szCs w:val="24"/>
        </w:rPr>
      </w:pPr>
    </w:p>
    <w:p w:rsidR="00705EA5" w:rsidRPr="00FB4D6B" w:rsidRDefault="00705EA5" w:rsidP="00705EA5">
      <w:pPr>
        <w:rPr>
          <w:rFonts w:ascii="Times New Roman" w:hAnsi="Times New Roman" w:cs="Times New Roman"/>
          <w:sz w:val="24"/>
          <w:szCs w:val="24"/>
        </w:rPr>
      </w:pPr>
    </w:p>
    <w:p w:rsidR="00705EA5" w:rsidRPr="00FB4D6B" w:rsidRDefault="00705EA5" w:rsidP="00705EA5">
      <w:pPr>
        <w:rPr>
          <w:rFonts w:ascii="Times New Roman" w:hAnsi="Times New Roman" w:cs="Times New Roman"/>
          <w:sz w:val="24"/>
          <w:szCs w:val="24"/>
        </w:rPr>
      </w:pPr>
    </w:p>
    <w:p w:rsidR="00705EA5" w:rsidRPr="00FB4D6B" w:rsidRDefault="00705EA5" w:rsidP="00705EA5">
      <w:pPr>
        <w:rPr>
          <w:rFonts w:ascii="Times New Roman" w:hAnsi="Times New Roman" w:cs="Times New Roman"/>
          <w:sz w:val="24"/>
          <w:szCs w:val="24"/>
        </w:rPr>
      </w:pPr>
      <w:r>
        <w:rPr>
          <w:rFonts w:ascii="Times New Roman" w:hAnsi="Times New Roman" w:cs="Times New Roman"/>
          <w:sz w:val="24"/>
          <w:szCs w:val="24"/>
        </w:rPr>
        <w:lastRenderedPageBreak/>
        <w:t>Table 3 :</w:t>
      </w:r>
      <w:r w:rsidRPr="00FB4D6B">
        <w:rPr>
          <w:rFonts w:ascii="Times New Roman" w:hAnsi="Times New Roman" w:cs="Times New Roman"/>
          <w:sz w:val="24"/>
          <w:szCs w:val="24"/>
        </w:rPr>
        <w:t>Post Googling</w:t>
      </w:r>
    </w:p>
    <w:tbl>
      <w:tblPr>
        <w:tblStyle w:val="TableGrid"/>
        <w:tblW w:w="0" w:type="auto"/>
        <w:tblLook w:val="04A0" w:firstRow="1" w:lastRow="0" w:firstColumn="1" w:lastColumn="0" w:noHBand="0" w:noVBand="1"/>
      </w:tblPr>
      <w:tblGrid>
        <w:gridCol w:w="6475"/>
        <w:gridCol w:w="2340"/>
      </w:tblGrid>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My reaction after I google symptoms?</w:t>
            </w:r>
          </w:p>
        </w:tc>
        <w:tc>
          <w:tcPr>
            <w:tcW w:w="2340" w:type="dxa"/>
          </w:tcPr>
          <w:p w:rsidR="00705EA5" w:rsidRPr="00FB4D6B" w:rsidRDefault="00705EA5" w:rsidP="00B249BC">
            <w:pPr>
              <w:rPr>
                <w:rFonts w:ascii="Times New Roman" w:hAnsi="Times New Roman" w:cs="Times New Roman"/>
                <w:sz w:val="24"/>
                <w:szCs w:val="24"/>
              </w:rPr>
            </w:pP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Get more anxious</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32</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Get more stresssed</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22.8</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Get satisfied with the search if normal</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53</w:t>
            </w:r>
          </w:p>
        </w:tc>
      </w:tr>
      <w:tr w:rsidR="00705EA5" w:rsidRPr="00FB4D6B" w:rsidTr="00B249BC">
        <w:tc>
          <w:tcPr>
            <w:tcW w:w="6475"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Satisfied even if it's exaggerated</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18.3</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sz w:val="24"/>
                <w:szCs w:val="24"/>
              </w:rPr>
              <w:t>Self medicate</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6.8</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I think I may have even the worst probable diagnosis</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47.5    </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I start worrying about it</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48.4    </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 xml:space="preserve">I join health care forums / facebook pages / twitter sites  </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17.8     </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I seek advice from fellow people in the forum</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15.5     </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It reduces my stress</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29.7   </w:t>
            </w:r>
          </w:p>
        </w:tc>
      </w:tr>
      <w:tr w:rsidR="00705EA5" w:rsidRPr="00FB4D6B" w:rsidTr="00B249BC">
        <w:tc>
          <w:tcPr>
            <w:tcW w:w="6475" w:type="dxa"/>
          </w:tcPr>
          <w:p w:rsidR="00705EA5" w:rsidRPr="00FB4D6B" w:rsidRDefault="00705EA5" w:rsidP="00B249BC">
            <w:pPr>
              <w:rPr>
                <w:rFonts w:ascii="Times New Roman" w:hAnsi="Times New Roman" w:cs="Times New Roman"/>
                <w:b/>
                <w:sz w:val="24"/>
                <w:szCs w:val="24"/>
              </w:rPr>
            </w:pPr>
            <w:r w:rsidRPr="00FB4D6B">
              <w:rPr>
                <w:rFonts w:ascii="Times New Roman" w:hAnsi="Times New Roman" w:cs="Times New Roman"/>
                <w:b/>
                <w:sz w:val="24"/>
                <w:szCs w:val="24"/>
              </w:rPr>
              <w:t>I feel doctor diagnoses  better</w:t>
            </w:r>
          </w:p>
        </w:tc>
        <w:tc>
          <w:tcPr>
            <w:tcW w:w="2340" w:type="dxa"/>
          </w:tcPr>
          <w:p w:rsidR="00705EA5" w:rsidRPr="00FB4D6B" w:rsidRDefault="00705EA5" w:rsidP="00B249BC">
            <w:pPr>
              <w:rPr>
                <w:rFonts w:ascii="Times New Roman" w:hAnsi="Times New Roman" w:cs="Times New Roman"/>
                <w:sz w:val="24"/>
                <w:szCs w:val="24"/>
              </w:rPr>
            </w:pPr>
            <w:r w:rsidRPr="00FB4D6B">
              <w:rPr>
                <w:rFonts w:ascii="Times New Roman" w:hAnsi="Times New Roman" w:cs="Times New Roman"/>
                <w:sz w:val="24"/>
                <w:szCs w:val="24"/>
              </w:rPr>
              <w:t xml:space="preserve">94.5    </w:t>
            </w:r>
          </w:p>
        </w:tc>
      </w:tr>
    </w:tbl>
    <w:p w:rsidR="00705EA5" w:rsidRPr="00FB4D6B" w:rsidRDefault="00705EA5" w:rsidP="00705EA5">
      <w:pPr>
        <w:rPr>
          <w:rFonts w:ascii="Times New Roman" w:hAnsi="Times New Roman" w:cs="Times New Roman"/>
          <w:sz w:val="24"/>
          <w:szCs w:val="24"/>
        </w:rPr>
      </w:pPr>
      <w:r w:rsidRPr="00FB4D6B">
        <w:rPr>
          <w:rFonts w:ascii="Times New Roman" w:hAnsi="Times New Roman" w:cs="Times New Roman"/>
          <w:sz w:val="24"/>
          <w:szCs w:val="24"/>
        </w:rPr>
        <w:t xml:space="preserve"> </w:t>
      </w:r>
    </w:p>
    <w:p w:rsidR="00705EA5" w:rsidRDefault="00705EA5" w:rsidP="00705EA5"/>
    <w:p w:rsidR="00705EA5" w:rsidRDefault="00705EA5" w:rsidP="00705EA5"/>
    <w:p w:rsidR="00705EA5" w:rsidRDefault="00705EA5" w:rsidP="00705EA5"/>
    <w:p w:rsidR="00705EA5" w:rsidRDefault="00705EA5" w:rsidP="00705EA5">
      <w:pPr>
        <w:ind w:left="1440" w:firstLine="720"/>
      </w:pPr>
      <w:r>
        <w:t>Figure 1a:</w:t>
      </w:r>
    </w:p>
    <w:p w:rsidR="00705EA5" w:rsidRDefault="00705EA5" w:rsidP="00705EA5">
      <w:r>
        <w:rPr>
          <w:noProof/>
        </w:rPr>
        <w:drawing>
          <wp:inline distT="0" distB="0" distL="0" distR="0" wp14:anchorId="37E01F83" wp14:editId="2C25A88D">
            <wp:extent cx="4713258" cy="2444750"/>
            <wp:effectExtent l="0" t="0" r="0" b="0"/>
            <wp:docPr id="1" name="Picture 1" descr="C:\Users\veerappan89\AppData\Local\Microsoft\Windows\INetCache\Content.MSO\C484CD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erappan89\AppData\Local\Microsoft\Windows\INetCache\Content.MSO\C484CD49.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39338" cy="2458277"/>
                    </a:xfrm>
                    <a:prstGeom prst="rect">
                      <a:avLst/>
                    </a:prstGeom>
                    <a:noFill/>
                    <a:ln>
                      <a:noFill/>
                    </a:ln>
                  </pic:spPr>
                </pic:pic>
              </a:graphicData>
            </a:graphic>
          </wp:inline>
        </w:drawing>
      </w:r>
    </w:p>
    <w:p w:rsidR="00705EA5" w:rsidRDefault="00705EA5" w:rsidP="00705EA5"/>
    <w:p w:rsidR="00705EA5" w:rsidRDefault="00705EA5" w:rsidP="00705EA5">
      <w:r>
        <w:t>Figure 1b</w:t>
      </w:r>
    </w:p>
    <w:p w:rsidR="00705EA5" w:rsidRDefault="00705EA5" w:rsidP="00705EA5">
      <w:r>
        <w:rPr>
          <w:noProof/>
        </w:rPr>
        <w:lastRenderedPageBreak/>
        <w:drawing>
          <wp:inline distT="0" distB="0" distL="0" distR="0" wp14:anchorId="3BBFF966" wp14:editId="4ECF7F2B">
            <wp:extent cx="4340225" cy="2251261"/>
            <wp:effectExtent l="0" t="0" r="3175" b="0"/>
            <wp:docPr id="2" name="Picture 2" descr="C:\Users\veerappan89\AppData\Local\Microsoft\Windows\INetCache\Content.MSO\EC8327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erappan89\AppData\Local\Microsoft\Windows\INetCache\Content.MSO\EC83273F.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91791" cy="2278008"/>
                    </a:xfrm>
                    <a:prstGeom prst="rect">
                      <a:avLst/>
                    </a:prstGeom>
                    <a:noFill/>
                    <a:ln>
                      <a:noFill/>
                    </a:ln>
                  </pic:spPr>
                </pic:pic>
              </a:graphicData>
            </a:graphic>
          </wp:inline>
        </w:drawing>
      </w:r>
    </w:p>
    <w:p w:rsidR="00705EA5" w:rsidRDefault="00705EA5" w:rsidP="00705EA5">
      <w:r>
        <w:t>Figure 1c</w:t>
      </w:r>
    </w:p>
    <w:p w:rsidR="00705EA5" w:rsidRDefault="00705EA5" w:rsidP="00705EA5">
      <w:r>
        <w:rPr>
          <w:noProof/>
        </w:rPr>
        <w:drawing>
          <wp:inline distT="0" distB="0" distL="0" distR="0" wp14:anchorId="094E688B" wp14:editId="200D60C2">
            <wp:extent cx="4171673" cy="1924050"/>
            <wp:effectExtent l="0" t="0" r="635" b="0"/>
            <wp:docPr id="3" name="Picture 3" descr="C:\Users\veerappan89\AppData\Local\Microsoft\Windows\INetCache\Content.MSO\8390F2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erappan89\AppData\Local\Microsoft\Windows\INetCache\Content.MSO\8390F2A5.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98722" cy="1936526"/>
                    </a:xfrm>
                    <a:prstGeom prst="rect">
                      <a:avLst/>
                    </a:prstGeom>
                    <a:noFill/>
                    <a:ln>
                      <a:noFill/>
                    </a:ln>
                  </pic:spPr>
                </pic:pic>
              </a:graphicData>
            </a:graphic>
          </wp:inline>
        </w:drawing>
      </w:r>
    </w:p>
    <w:p w:rsidR="00705EA5" w:rsidRDefault="00705EA5" w:rsidP="00705EA5"/>
    <w:p w:rsidR="00705EA5" w:rsidRDefault="00705EA5" w:rsidP="00705EA5">
      <w:r>
        <w:t>Figure 2a</w:t>
      </w:r>
    </w:p>
    <w:p w:rsidR="00705EA5" w:rsidRDefault="00705EA5" w:rsidP="00705EA5">
      <w:pPr>
        <w:rPr>
          <w:noProof/>
        </w:rPr>
      </w:pPr>
      <w:r>
        <w:rPr>
          <w:noProof/>
        </w:rPr>
        <w:drawing>
          <wp:inline distT="0" distB="0" distL="0" distR="0" wp14:anchorId="3C45B829" wp14:editId="59B6D3E3">
            <wp:extent cx="4212976" cy="1943100"/>
            <wp:effectExtent l="0" t="0" r="0" b="0"/>
            <wp:docPr id="4" name="Picture 4" descr="C:\Users\veerappan89\AppData\Local\Microsoft\Windows\INetCache\Content.MSO\D914E0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eerappan89\AppData\Local\Microsoft\Windows\INetCache\Content.MSO\D914E0FB.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22798" cy="1947630"/>
                    </a:xfrm>
                    <a:prstGeom prst="rect">
                      <a:avLst/>
                    </a:prstGeom>
                    <a:noFill/>
                    <a:ln>
                      <a:noFill/>
                    </a:ln>
                  </pic:spPr>
                </pic:pic>
              </a:graphicData>
            </a:graphic>
          </wp:inline>
        </w:drawing>
      </w:r>
    </w:p>
    <w:p w:rsidR="00705EA5" w:rsidRDefault="00705EA5" w:rsidP="00705EA5">
      <w:pPr>
        <w:rPr>
          <w:noProof/>
        </w:rPr>
      </w:pPr>
      <w:r>
        <w:rPr>
          <w:noProof/>
        </w:rPr>
        <w:t>Figure 2 b</w:t>
      </w:r>
    </w:p>
    <w:p w:rsidR="00705EA5" w:rsidRDefault="00705EA5" w:rsidP="00705EA5">
      <w:r>
        <w:rPr>
          <w:noProof/>
        </w:rPr>
        <w:lastRenderedPageBreak/>
        <w:drawing>
          <wp:inline distT="0" distB="0" distL="0" distR="0" wp14:anchorId="55EB80E2" wp14:editId="46BC3AA3">
            <wp:extent cx="4400550" cy="2029613"/>
            <wp:effectExtent l="0" t="0" r="0" b="8890"/>
            <wp:docPr id="5" name="Picture 5" descr="C:\Users\veerappan89\AppData\Local\Microsoft\Windows\INetCache\Content.MSO\93A41F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eerappan89\AppData\Local\Microsoft\Windows\INetCache\Content.MSO\93A41FC1.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30306" cy="2043337"/>
                    </a:xfrm>
                    <a:prstGeom prst="rect">
                      <a:avLst/>
                    </a:prstGeom>
                    <a:noFill/>
                    <a:ln>
                      <a:noFill/>
                    </a:ln>
                  </pic:spPr>
                </pic:pic>
              </a:graphicData>
            </a:graphic>
          </wp:inline>
        </w:drawing>
      </w:r>
    </w:p>
    <w:p w:rsidR="00705EA5" w:rsidRDefault="00705EA5" w:rsidP="00705EA5">
      <w:r>
        <w:rPr>
          <w:noProof/>
        </w:rPr>
        <w:t>Figure 2 c</w:t>
      </w:r>
    </w:p>
    <w:p w:rsidR="00705EA5" w:rsidRDefault="00705EA5" w:rsidP="00705EA5">
      <w:pPr>
        <w:rPr>
          <w:noProof/>
        </w:rPr>
      </w:pPr>
      <w:r>
        <w:rPr>
          <w:noProof/>
        </w:rPr>
        <w:drawing>
          <wp:inline distT="0" distB="0" distL="0" distR="0" wp14:anchorId="3E226591" wp14:editId="489F4A29">
            <wp:extent cx="4605180" cy="2123992"/>
            <wp:effectExtent l="0" t="0" r="5080" b="0"/>
            <wp:docPr id="6" name="Picture 6" descr="C:\Users\veerappan89\AppData\Local\Microsoft\Windows\INetCache\Content.MSO\BC13B8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eerappan89\AppData\Local\Microsoft\Windows\INetCache\Content.MSO\BC13B877.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40164" cy="2140127"/>
                    </a:xfrm>
                    <a:prstGeom prst="rect">
                      <a:avLst/>
                    </a:prstGeom>
                    <a:noFill/>
                    <a:ln>
                      <a:noFill/>
                    </a:ln>
                  </pic:spPr>
                </pic:pic>
              </a:graphicData>
            </a:graphic>
          </wp:inline>
        </w:drawing>
      </w:r>
    </w:p>
    <w:p w:rsidR="00705EA5" w:rsidRDefault="00705EA5" w:rsidP="00705EA5">
      <w:pPr>
        <w:rPr>
          <w:noProof/>
        </w:rPr>
      </w:pPr>
    </w:p>
    <w:p w:rsidR="00705EA5" w:rsidRDefault="00705EA5" w:rsidP="00705EA5">
      <w:pPr>
        <w:rPr>
          <w:noProof/>
        </w:rPr>
      </w:pPr>
    </w:p>
    <w:p w:rsidR="00705EA5" w:rsidRDefault="00705EA5" w:rsidP="00705EA5">
      <w:pPr>
        <w:rPr>
          <w:noProof/>
        </w:rPr>
      </w:pPr>
    </w:p>
    <w:p w:rsidR="00705EA5" w:rsidRDefault="00705EA5" w:rsidP="00705EA5">
      <w:pPr>
        <w:rPr>
          <w:noProof/>
        </w:rPr>
      </w:pPr>
      <w:r>
        <w:rPr>
          <w:noProof/>
        </w:rPr>
        <w:t>Figure 2 d</w:t>
      </w:r>
    </w:p>
    <w:p w:rsidR="00705EA5" w:rsidRDefault="00705EA5" w:rsidP="00705EA5">
      <w:pPr>
        <w:rPr>
          <w:noProof/>
        </w:rPr>
      </w:pPr>
      <w:r>
        <w:rPr>
          <w:noProof/>
        </w:rPr>
        <w:drawing>
          <wp:inline distT="0" distB="0" distL="0" distR="0" wp14:anchorId="21ECE29C" wp14:editId="17BE3ABD">
            <wp:extent cx="4290901" cy="2225675"/>
            <wp:effectExtent l="0" t="0" r="0" b="3175"/>
            <wp:docPr id="7" name="Picture 7" descr="C:\Users\veerappan89\AppData\Local\Microsoft\Windows\INetCache\Content.MSO\4A70F0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eerappan89\AppData\Local\Microsoft\Windows\INetCache\Content.MSO\4A70F09D.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11392" cy="2236304"/>
                    </a:xfrm>
                    <a:prstGeom prst="rect">
                      <a:avLst/>
                    </a:prstGeom>
                    <a:noFill/>
                    <a:ln>
                      <a:noFill/>
                    </a:ln>
                  </pic:spPr>
                </pic:pic>
              </a:graphicData>
            </a:graphic>
          </wp:inline>
        </w:drawing>
      </w:r>
    </w:p>
    <w:p w:rsidR="00705EA5" w:rsidRDefault="00705EA5" w:rsidP="00705EA5">
      <w:pPr>
        <w:rPr>
          <w:noProof/>
        </w:rPr>
      </w:pPr>
      <w:r>
        <w:rPr>
          <w:noProof/>
        </w:rPr>
        <w:t>Figure 2 e</w:t>
      </w:r>
    </w:p>
    <w:p w:rsidR="00705EA5" w:rsidRDefault="00705EA5" w:rsidP="00705EA5">
      <w:pPr>
        <w:rPr>
          <w:noProof/>
        </w:rPr>
      </w:pPr>
      <w:r>
        <w:rPr>
          <w:noProof/>
        </w:rPr>
        <w:lastRenderedPageBreak/>
        <w:drawing>
          <wp:inline distT="0" distB="0" distL="0" distR="0" wp14:anchorId="77E023BF" wp14:editId="6CC85457">
            <wp:extent cx="4525950" cy="2347595"/>
            <wp:effectExtent l="0" t="0" r="8255" b="0"/>
            <wp:docPr id="8" name="Picture 8" descr="C:\Users\veerappan89\AppData\Local\Microsoft\Windows\INetCache\Content.MSO\7878A9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eerappan89\AppData\Local\Microsoft\Windows\INetCache\Content.MSO\7878A9B3.tm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58773" cy="2364620"/>
                    </a:xfrm>
                    <a:prstGeom prst="rect">
                      <a:avLst/>
                    </a:prstGeom>
                    <a:noFill/>
                    <a:ln>
                      <a:noFill/>
                    </a:ln>
                  </pic:spPr>
                </pic:pic>
              </a:graphicData>
            </a:graphic>
          </wp:inline>
        </w:drawing>
      </w:r>
    </w:p>
    <w:p w:rsidR="00705EA5" w:rsidRDefault="00705EA5" w:rsidP="00705EA5">
      <w:pPr>
        <w:rPr>
          <w:noProof/>
        </w:rPr>
      </w:pPr>
      <w:r>
        <w:rPr>
          <w:noProof/>
        </w:rPr>
        <w:t>Figure 2 f</w:t>
      </w:r>
    </w:p>
    <w:p w:rsidR="00705EA5" w:rsidRDefault="00705EA5" w:rsidP="00705EA5">
      <w:pPr>
        <w:rPr>
          <w:noProof/>
        </w:rPr>
      </w:pPr>
      <w:r>
        <w:rPr>
          <w:noProof/>
        </w:rPr>
        <w:drawing>
          <wp:inline distT="0" distB="0" distL="0" distR="0" wp14:anchorId="5C58747B" wp14:editId="48797BA8">
            <wp:extent cx="4152900" cy="2154096"/>
            <wp:effectExtent l="0" t="0" r="0" b="0"/>
            <wp:docPr id="9" name="Picture 9" descr="C:\Users\veerappan89\AppData\Local\Microsoft\Windows\INetCache\Content.MSO\18E5C1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eerappan89\AppData\Local\Microsoft\Windows\INetCache\Content.MSO\18E5C139.t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03899" cy="2180549"/>
                    </a:xfrm>
                    <a:prstGeom prst="rect">
                      <a:avLst/>
                    </a:prstGeom>
                    <a:noFill/>
                    <a:ln>
                      <a:noFill/>
                    </a:ln>
                  </pic:spPr>
                </pic:pic>
              </a:graphicData>
            </a:graphic>
          </wp:inline>
        </w:drawing>
      </w:r>
    </w:p>
    <w:p w:rsidR="00705EA5" w:rsidRDefault="00705EA5" w:rsidP="00705EA5">
      <w:pPr>
        <w:rPr>
          <w:noProof/>
        </w:rPr>
      </w:pPr>
      <w:r>
        <w:rPr>
          <w:noProof/>
        </w:rPr>
        <w:t>Figure 2 g</w:t>
      </w:r>
    </w:p>
    <w:p w:rsidR="00705EA5" w:rsidRDefault="00705EA5" w:rsidP="00705EA5">
      <w:pPr>
        <w:rPr>
          <w:noProof/>
        </w:rPr>
      </w:pPr>
      <w:r>
        <w:rPr>
          <w:noProof/>
        </w:rPr>
        <w:drawing>
          <wp:inline distT="0" distB="0" distL="0" distR="0" wp14:anchorId="7789C83A" wp14:editId="7BD33DFF">
            <wp:extent cx="4819650" cy="2222909"/>
            <wp:effectExtent l="0" t="0" r="0" b="6350"/>
            <wp:docPr id="10" name="Picture 10" descr="C:\Users\veerappan89\AppData\Local\Microsoft\Windows\INetCache\Content.MSO\64AE70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eerappan89\AppData\Local\Microsoft\Windows\INetCache\Content.MSO\64AE70AF.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67142" cy="2244813"/>
                    </a:xfrm>
                    <a:prstGeom prst="rect">
                      <a:avLst/>
                    </a:prstGeom>
                    <a:noFill/>
                    <a:ln>
                      <a:noFill/>
                    </a:ln>
                  </pic:spPr>
                </pic:pic>
              </a:graphicData>
            </a:graphic>
          </wp:inline>
        </w:drawing>
      </w:r>
    </w:p>
    <w:p w:rsidR="00705EA5" w:rsidRDefault="00705EA5" w:rsidP="00705EA5">
      <w:pPr>
        <w:rPr>
          <w:noProof/>
        </w:rPr>
      </w:pPr>
      <w:r>
        <w:rPr>
          <w:noProof/>
        </w:rPr>
        <w:t>Figure 2 h</w:t>
      </w:r>
    </w:p>
    <w:p w:rsidR="00705EA5" w:rsidRDefault="00705EA5" w:rsidP="00705EA5">
      <w:pPr>
        <w:rPr>
          <w:noProof/>
        </w:rPr>
      </w:pPr>
      <w:r>
        <w:rPr>
          <w:noProof/>
        </w:rPr>
        <w:lastRenderedPageBreak/>
        <w:drawing>
          <wp:inline distT="0" distB="0" distL="0" distR="0" wp14:anchorId="71FE5340" wp14:editId="44CCA294">
            <wp:extent cx="4657725" cy="2148227"/>
            <wp:effectExtent l="0" t="0" r="0" b="4445"/>
            <wp:docPr id="11" name="Picture 11" descr="C:\Users\veerappan89\AppData\Local\Microsoft\Windows\INetCache\Content.MSO\8708AD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eerappan89\AppData\Local\Microsoft\Windows\INetCache\Content.MSO\8708AD95.tm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676796" cy="2157023"/>
                    </a:xfrm>
                    <a:prstGeom prst="rect">
                      <a:avLst/>
                    </a:prstGeom>
                    <a:noFill/>
                    <a:ln>
                      <a:noFill/>
                    </a:ln>
                  </pic:spPr>
                </pic:pic>
              </a:graphicData>
            </a:graphic>
          </wp:inline>
        </w:drawing>
      </w:r>
    </w:p>
    <w:p w:rsidR="00705EA5" w:rsidRDefault="00705EA5" w:rsidP="00705EA5">
      <w:pPr>
        <w:rPr>
          <w:noProof/>
        </w:rPr>
      </w:pPr>
    </w:p>
    <w:p w:rsidR="00705EA5" w:rsidRDefault="00705EA5" w:rsidP="00705EA5">
      <w:pPr>
        <w:rPr>
          <w:noProof/>
        </w:rPr>
      </w:pPr>
      <w:r>
        <w:rPr>
          <w:noProof/>
        </w:rPr>
        <w:t>Figure 2 i</w:t>
      </w:r>
    </w:p>
    <w:p w:rsidR="00705EA5" w:rsidRDefault="00705EA5" w:rsidP="00705EA5">
      <w:pPr>
        <w:rPr>
          <w:noProof/>
        </w:rPr>
      </w:pPr>
      <w:r>
        <w:rPr>
          <w:noProof/>
        </w:rPr>
        <w:drawing>
          <wp:inline distT="0" distB="0" distL="0" distR="0" wp14:anchorId="7985E9FE" wp14:editId="216EBA80">
            <wp:extent cx="4533898" cy="2266950"/>
            <wp:effectExtent l="0" t="0" r="635" b="0"/>
            <wp:docPr id="12" name="Picture 12" descr="C:\Users\veerappan89\AppData\Local\Microsoft\Windows\INetCache\Content.MSO\9ECD89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eerappan89\AppData\Local\Microsoft\Windows\INetCache\Content.MSO\9ECD896B.t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92396" cy="2296199"/>
                    </a:xfrm>
                    <a:prstGeom prst="rect">
                      <a:avLst/>
                    </a:prstGeom>
                    <a:noFill/>
                    <a:ln>
                      <a:noFill/>
                    </a:ln>
                  </pic:spPr>
                </pic:pic>
              </a:graphicData>
            </a:graphic>
          </wp:inline>
        </w:drawing>
      </w:r>
    </w:p>
    <w:p w:rsidR="00705EA5" w:rsidRDefault="00705EA5" w:rsidP="00705EA5">
      <w:pPr>
        <w:rPr>
          <w:noProof/>
        </w:rPr>
      </w:pPr>
      <w:r>
        <w:rPr>
          <w:noProof/>
        </w:rPr>
        <w:t>Figure 2 j</w:t>
      </w:r>
    </w:p>
    <w:p w:rsidR="00705EA5" w:rsidRDefault="00705EA5" w:rsidP="00705EA5">
      <w:pPr>
        <w:rPr>
          <w:noProof/>
        </w:rPr>
      </w:pPr>
      <w:r>
        <w:rPr>
          <w:noProof/>
        </w:rPr>
        <w:drawing>
          <wp:inline distT="0" distB="0" distL="0" distR="0" wp14:anchorId="2FF5727A" wp14:editId="76359213">
            <wp:extent cx="4324350" cy="1994467"/>
            <wp:effectExtent l="0" t="0" r="0" b="6350"/>
            <wp:docPr id="13" name="Picture 13" descr="C:\Users\veerappan89\AppData\Local\Microsoft\Windows\INetCache\Content.MSO\5F9391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eerappan89\AppData\Local\Microsoft\Windows\INetCache\Content.MSO\5F9391B1.t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72543" cy="2016694"/>
                    </a:xfrm>
                    <a:prstGeom prst="rect">
                      <a:avLst/>
                    </a:prstGeom>
                    <a:noFill/>
                    <a:ln>
                      <a:noFill/>
                    </a:ln>
                  </pic:spPr>
                </pic:pic>
              </a:graphicData>
            </a:graphic>
          </wp:inline>
        </w:drawing>
      </w:r>
    </w:p>
    <w:p w:rsidR="00705EA5" w:rsidRDefault="00705EA5" w:rsidP="00705EA5">
      <w:pPr>
        <w:rPr>
          <w:noProof/>
        </w:rPr>
      </w:pPr>
      <w:r>
        <w:rPr>
          <w:noProof/>
        </w:rPr>
        <w:t>Figure 3a</w:t>
      </w:r>
    </w:p>
    <w:p w:rsidR="00705EA5" w:rsidRDefault="00705EA5" w:rsidP="00705EA5">
      <w:pPr>
        <w:rPr>
          <w:noProof/>
        </w:rPr>
      </w:pPr>
      <w:r>
        <w:rPr>
          <w:noProof/>
        </w:rPr>
        <w:lastRenderedPageBreak/>
        <w:drawing>
          <wp:inline distT="0" distB="0" distL="0" distR="0" wp14:anchorId="0031E85B" wp14:editId="15AB8B81">
            <wp:extent cx="4988706" cy="2587625"/>
            <wp:effectExtent l="0" t="0" r="2540" b="3175"/>
            <wp:docPr id="14" name="Picture 14" descr="C:\Users\veerappan89\AppData\Local\Microsoft\Windows\INetCache\Content.MSO\E6982F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eerappan89\AppData\Local\Microsoft\Windows\INetCache\Content.MSO\E6982FE7.tmp"/>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33740" cy="2610984"/>
                    </a:xfrm>
                    <a:prstGeom prst="rect">
                      <a:avLst/>
                    </a:prstGeom>
                    <a:noFill/>
                    <a:ln>
                      <a:noFill/>
                    </a:ln>
                  </pic:spPr>
                </pic:pic>
              </a:graphicData>
            </a:graphic>
          </wp:inline>
        </w:drawing>
      </w:r>
    </w:p>
    <w:p w:rsidR="00705EA5" w:rsidRDefault="00705EA5" w:rsidP="00705EA5">
      <w:pPr>
        <w:rPr>
          <w:noProof/>
        </w:rPr>
      </w:pPr>
      <w:r>
        <w:rPr>
          <w:noProof/>
        </w:rPr>
        <w:t>Figure 3b</w:t>
      </w:r>
    </w:p>
    <w:p w:rsidR="00705EA5" w:rsidRDefault="00705EA5" w:rsidP="00705EA5">
      <w:pPr>
        <w:rPr>
          <w:noProof/>
        </w:rPr>
      </w:pPr>
      <w:r>
        <w:rPr>
          <w:noProof/>
        </w:rPr>
        <w:drawing>
          <wp:inline distT="0" distB="0" distL="0" distR="0" wp14:anchorId="7113A04A" wp14:editId="18F92995">
            <wp:extent cx="4552950" cy="2099901"/>
            <wp:effectExtent l="0" t="0" r="0" b="0"/>
            <wp:docPr id="15" name="Picture 15" descr="C:\Users\veerappan89\AppData\Local\Microsoft\Windows\INetCache\Content.MSO\275009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veerappan89\AppData\Local\Microsoft\Windows\INetCache\Content.MSO\2750098D.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79427" cy="2112112"/>
                    </a:xfrm>
                    <a:prstGeom prst="rect">
                      <a:avLst/>
                    </a:prstGeom>
                    <a:noFill/>
                    <a:ln>
                      <a:noFill/>
                    </a:ln>
                  </pic:spPr>
                </pic:pic>
              </a:graphicData>
            </a:graphic>
          </wp:inline>
        </w:drawing>
      </w:r>
    </w:p>
    <w:p w:rsidR="00705EA5" w:rsidRDefault="00705EA5" w:rsidP="00705EA5">
      <w:pPr>
        <w:rPr>
          <w:noProof/>
        </w:rPr>
      </w:pPr>
    </w:p>
    <w:p w:rsidR="00705EA5" w:rsidRDefault="00705EA5" w:rsidP="00705EA5">
      <w:pPr>
        <w:rPr>
          <w:noProof/>
        </w:rPr>
      </w:pPr>
      <w:r>
        <w:rPr>
          <w:noProof/>
        </w:rPr>
        <w:t>Figure 3c</w:t>
      </w:r>
    </w:p>
    <w:p w:rsidR="00705EA5" w:rsidRDefault="00705EA5" w:rsidP="00705EA5">
      <w:pPr>
        <w:rPr>
          <w:noProof/>
        </w:rPr>
      </w:pPr>
      <w:r>
        <w:rPr>
          <w:noProof/>
        </w:rPr>
        <w:drawing>
          <wp:inline distT="0" distB="0" distL="0" distR="0" wp14:anchorId="29BCF7FF" wp14:editId="5182B452">
            <wp:extent cx="4543405" cy="2095500"/>
            <wp:effectExtent l="0" t="0" r="0" b="0"/>
            <wp:docPr id="16" name="Picture 16" descr="C:\Users\veerappan89\AppData\Local\Microsoft\Windows\INetCache\Content.MSO\793660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veerappan89\AppData\Local\Microsoft\Windows\INetCache\Content.MSO\79366023.tmp"/>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47010" cy="2097163"/>
                    </a:xfrm>
                    <a:prstGeom prst="rect">
                      <a:avLst/>
                    </a:prstGeom>
                    <a:noFill/>
                    <a:ln>
                      <a:noFill/>
                    </a:ln>
                  </pic:spPr>
                </pic:pic>
              </a:graphicData>
            </a:graphic>
          </wp:inline>
        </w:drawing>
      </w:r>
    </w:p>
    <w:p w:rsidR="00705EA5" w:rsidRDefault="00705EA5" w:rsidP="00705EA5">
      <w:pPr>
        <w:rPr>
          <w:noProof/>
        </w:rPr>
      </w:pPr>
      <w:r>
        <w:rPr>
          <w:noProof/>
        </w:rPr>
        <w:t xml:space="preserve">Figure 3d  </w:t>
      </w:r>
    </w:p>
    <w:p w:rsidR="00705EA5" w:rsidRDefault="00705EA5" w:rsidP="00705EA5">
      <w:pPr>
        <w:rPr>
          <w:noProof/>
        </w:rPr>
      </w:pPr>
      <w:r>
        <w:rPr>
          <w:noProof/>
        </w:rPr>
        <w:lastRenderedPageBreak/>
        <w:drawing>
          <wp:inline distT="0" distB="0" distL="0" distR="0" wp14:anchorId="1E4CA0F5" wp14:editId="7CC79172">
            <wp:extent cx="5010150" cy="2310770"/>
            <wp:effectExtent l="0" t="0" r="0" b="0"/>
            <wp:docPr id="17" name="Picture 17" descr="C:\Users\veerappan89\AppData\Local\Microsoft\Windows\INetCache\Content.MSO\BC3371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veerappan89\AppData\Local\Microsoft\Windows\INetCache\Content.MSO\BC337129.tm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20854" cy="2315707"/>
                    </a:xfrm>
                    <a:prstGeom prst="rect">
                      <a:avLst/>
                    </a:prstGeom>
                    <a:noFill/>
                    <a:ln>
                      <a:noFill/>
                    </a:ln>
                  </pic:spPr>
                </pic:pic>
              </a:graphicData>
            </a:graphic>
          </wp:inline>
        </w:drawing>
      </w:r>
    </w:p>
    <w:p w:rsidR="00705EA5" w:rsidRDefault="00705EA5" w:rsidP="00705EA5">
      <w:pPr>
        <w:rPr>
          <w:noProof/>
        </w:rPr>
      </w:pPr>
    </w:p>
    <w:p w:rsidR="00705EA5" w:rsidRDefault="00705EA5" w:rsidP="00705EA5">
      <w:pPr>
        <w:rPr>
          <w:noProof/>
        </w:rPr>
      </w:pPr>
      <w:r>
        <w:rPr>
          <w:noProof/>
        </w:rPr>
        <w:t>Figure 3e</w:t>
      </w:r>
    </w:p>
    <w:p w:rsidR="00705EA5" w:rsidRDefault="00705EA5" w:rsidP="00705EA5">
      <w:pPr>
        <w:rPr>
          <w:noProof/>
        </w:rPr>
      </w:pPr>
      <w:r>
        <w:rPr>
          <w:noProof/>
        </w:rPr>
        <w:drawing>
          <wp:inline distT="0" distB="0" distL="0" distR="0" wp14:anchorId="0F23B655" wp14:editId="68168E5A">
            <wp:extent cx="5038725" cy="2323951"/>
            <wp:effectExtent l="0" t="0" r="0" b="635"/>
            <wp:docPr id="18" name="Picture 18" descr="C:\Users\veerappan89\AppData\Local\Microsoft\Windows\INetCache\Content.MSO\2AB1D6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veerappan89\AppData\Local\Microsoft\Windows\INetCache\Content.MSO\2AB1D61F.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057054" cy="2332405"/>
                    </a:xfrm>
                    <a:prstGeom prst="rect">
                      <a:avLst/>
                    </a:prstGeom>
                    <a:noFill/>
                    <a:ln>
                      <a:noFill/>
                    </a:ln>
                  </pic:spPr>
                </pic:pic>
              </a:graphicData>
            </a:graphic>
          </wp:inline>
        </w:drawing>
      </w:r>
    </w:p>
    <w:p w:rsidR="00705EA5" w:rsidRDefault="00705EA5" w:rsidP="00705EA5">
      <w:pPr>
        <w:rPr>
          <w:noProof/>
        </w:rPr>
      </w:pPr>
    </w:p>
    <w:p w:rsidR="00705EA5" w:rsidRDefault="00705EA5" w:rsidP="00705EA5">
      <w:pPr>
        <w:rPr>
          <w:noProof/>
        </w:rPr>
      </w:pPr>
      <w:r>
        <w:rPr>
          <w:noProof/>
        </w:rPr>
        <w:t>Figure 3f</w:t>
      </w:r>
    </w:p>
    <w:p w:rsidR="00705EA5" w:rsidRDefault="00705EA5" w:rsidP="00705EA5">
      <w:pPr>
        <w:rPr>
          <w:noProof/>
        </w:rPr>
      </w:pPr>
      <w:r>
        <w:rPr>
          <w:noProof/>
        </w:rPr>
        <w:drawing>
          <wp:inline distT="0" distB="0" distL="0" distR="0" wp14:anchorId="44600ABB" wp14:editId="33888153">
            <wp:extent cx="4419600" cy="2038399"/>
            <wp:effectExtent l="0" t="0" r="0" b="0"/>
            <wp:docPr id="19" name="Picture 19" descr="C:\Users\veerappan89\AppData\Local\Microsoft\Windows\INetCache\Content.MSO\B83AE4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veerappan89\AppData\Local\Microsoft\Windows\INetCache\Content.MSO\B83AE485.tmp"/>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441625" cy="2048557"/>
                    </a:xfrm>
                    <a:prstGeom prst="rect">
                      <a:avLst/>
                    </a:prstGeom>
                    <a:noFill/>
                    <a:ln>
                      <a:noFill/>
                    </a:ln>
                  </pic:spPr>
                </pic:pic>
              </a:graphicData>
            </a:graphic>
          </wp:inline>
        </w:drawing>
      </w:r>
    </w:p>
    <w:p w:rsidR="00705EA5" w:rsidRDefault="00705EA5" w:rsidP="00705EA5">
      <w:pPr>
        <w:rPr>
          <w:noProof/>
        </w:rPr>
      </w:pPr>
      <w:r>
        <w:rPr>
          <w:noProof/>
        </w:rPr>
        <w:t>Figure 3g</w:t>
      </w:r>
    </w:p>
    <w:p w:rsidR="00705EA5" w:rsidRDefault="00705EA5" w:rsidP="00705EA5">
      <w:pPr>
        <w:rPr>
          <w:noProof/>
        </w:rPr>
      </w:pPr>
    </w:p>
    <w:p w:rsidR="00705EA5" w:rsidRDefault="00705EA5" w:rsidP="00705EA5">
      <w:pPr>
        <w:rPr>
          <w:noProof/>
        </w:rPr>
      </w:pPr>
      <w:r>
        <w:rPr>
          <w:noProof/>
        </w:rPr>
        <w:lastRenderedPageBreak/>
        <w:drawing>
          <wp:inline distT="0" distB="0" distL="0" distR="0" wp14:anchorId="6EFA13A7" wp14:editId="0AD0DF1D">
            <wp:extent cx="4448175" cy="2569671"/>
            <wp:effectExtent l="0" t="0" r="0" b="2540"/>
            <wp:docPr id="20" name="Picture 20" descr="C:\Users\veerappan89\AppData\Local\Microsoft\Windows\INetCache\Content.MSO\B9320D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veerappan89\AppData\Local\Microsoft\Windows\INetCache\Content.MSO\B9320DDB.tmp"/>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480419" cy="2588298"/>
                    </a:xfrm>
                    <a:prstGeom prst="rect">
                      <a:avLst/>
                    </a:prstGeom>
                    <a:noFill/>
                    <a:ln>
                      <a:noFill/>
                    </a:ln>
                  </pic:spPr>
                </pic:pic>
              </a:graphicData>
            </a:graphic>
          </wp:inline>
        </w:drawing>
      </w:r>
    </w:p>
    <w:p w:rsidR="00705EA5" w:rsidRPr="00705EA5" w:rsidRDefault="00705EA5" w:rsidP="00705EA5"/>
    <w:sectPr w:rsidR="00705EA5" w:rsidRPr="00705E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3A0" w:rsidRDefault="003053A0" w:rsidP="0050526B">
      <w:pPr>
        <w:spacing w:after="0" w:line="240" w:lineRule="auto"/>
      </w:pPr>
      <w:r>
        <w:separator/>
      </w:r>
    </w:p>
  </w:endnote>
  <w:endnote w:type="continuationSeparator" w:id="0">
    <w:p w:rsidR="003053A0" w:rsidRDefault="003053A0" w:rsidP="0050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3A0" w:rsidRDefault="003053A0" w:rsidP="0050526B">
      <w:pPr>
        <w:spacing w:after="0" w:line="240" w:lineRule="auto"/>
      </w:pPr>
      <w:r>
        <w:separator/>
      </w:r>
    </w:p>
  </w:footnote>
  <w:footnote w:type="continuationSeparator" w:id="0">
    <w:p w:rsidR="003053A0" w:rsidRDefault="003053A0" w:rsidP="00505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A14CF"/>
    <w:multiLevelType w:val="multilevel"/>
    <w:tmpl w:val="05B0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37CBD"/>
    <w:multiLevelType w:val="hybridMultilevel"/>
    <w:tmpl w:val="72F81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8B3EC6"/>
    <w:multiLevelType w:val="hybridMultilevel"/>
    <w:tmpl w:val="E0DAA048"/>
    <w:lvl w:ilvl="0" w:tplc="4CA0EA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B7C"/>
    <w:rsid w:val="00016EB3"/>
    <w:rsid w:val="00047CF0"/>
    <w:rsid w:val="0005301C"/>
    <w:rsid w:val="00073E80"/>
    <w:rsid w:val="000B3BA2"/>
    <w:rsid w:val="000F129D"/>
    <w:rsid w:val="000F5193"/>
    <w:rsid w:val="001531BD"/>
    <w:rsid w:val="001A0FD4"/>
    <w:rsid w:val="001B7A50"/>
    <w:rsid w:val="001C5AE7"/>
    <w:rsid w:val="001E18CA"/>
    <w:rsid w:val="00224131"/>
    <w:rsid w:val="002924EB"/>
    <w:rsid w:val="002F7D36"/>
    <w:rsid w:val="003053A0"/>
    <w:rsid w:val="00326709"/>
    <w:rsid w:val="00365FAD"/>
    <w:rsid w:val="00370E62"/>
    <w:rsid w:val="003802A6"/>
    <w:rsid w:val="00385A53"/>
    <w:rsid w:val="003963A3"/>
    <w:rsid w:val="003D39DD"/>
    <w:rsid w:val="004062B5"/>
    <w:rsid w:val="00411A17"/>
    <w:rsid w:val="00412685"/>
    <w:rsid w:val="00414677"/>
    <w:rsid w:val="00473969"/>
    <w:rsid w:val="00497B69"/>
    <w:rsid w:val="004C1357"/>
    <w:rsid w:val="004D3442"/>
    <w:rsid w:val="0050526B"/>
    <w:rsid w:val="005103B0"/>
    <w:rsid w:val="005420AF"/>
    <w:rsid w:val="00543310"/>
    <w:rsid w:val="00551AE6"/>
    <w:rsid w:val="00596270"/>
    <w:rsid w:val="005A364D"/>
    <w:rsid w:val="005D1A5A"/>
    <w:rsid w:val="005D7A8C"/>
    <w:rsid w:val="0061148E"/>
    <w:rsid w:val="00623E02"/>
    <w:rsid w:val="00636AC9"/>
    <w:rsid w:val="006546BC"/>
    <w:rsid w:val="00664483"/>
    <w:rsid w:val="006807DB"/>
    <w:rsid w:val="00705EA5"/>
    <w:rsid w:val="0073090E"/>
    <w:rsid w:val="00742E66"/>
    <w:rsid w:val="007505B6"/>
    <w:rsid w:val="00773AB5"/>
    <w:rsid w:val="007B1757"/>
    <w:rsid w:val="007E2AC6"/>
    <w:rsid w:val="00864175"/>
    <w:rsid w:val="00887D44"/>
    <w:rsid w:val="008C0A5C"/>
    <w:rsid w:val="008E04E5"/>
    <w:rsid w:val="0090730E"/>
    <w:rsid w:val="00926699"/>
    <w:rsid w:val="0093390F"/>
    <w:rsid w:val="00982133"/>
    <w:rsid w:val="00985E83"/>
    <w:rsid w:val="009A5EE6"/>
    <w:rsid w:val="009D1F28"/>
    <w:rsid w:val="009D4600"/>
    <w:rsid w:val="00A2608A"/>
    <w:rsid w:val="00A260BC"/>
    <w:rsid w:val="00A326AA"/>
    <w:rsid w:val="00A374A8"/>
    <w:rsid w:val="00A62B7C"/>
    <w:rsid w:val="00A963B2"/>
    <w:rsid w:val="00AB163D"/>
    <w:rsid w:val="00B03380"/>
    <w:rsid w:val="00B10714"/>
    <w:rsid w:val="00B22697"/>
    <w:rsid w:val="00B40A39"/>
    <w:rsid w:val="00B61016"/>
    <w:rsid w:val="00B67BDE"/>
    <w:rsid w:val="00B928A3"/>
    <w:rsid w:val="00BA7A87"/>
    <w:rsid w:val="00BC7713"/>
    <w:rsid w:val="00BD378C"/>
    <w:rsid w:val="00BF578D"/>
    <w:rsid w:val="00BF7050"/>
    <w:rsid w:val="00C00C11"/>
    <w:rsid w:val="00C7157E"/>
    <w:rsid w:val="00CB1EFA"/>
    <w:rsid w:val="00CD1AB3"/>
    <w:rsid w:val="00CD688A"/>
    <w:rsid w:val="00CE10C6"/>
    <w:rsid w:val="00D06401"/>
    <w:rsid w:val="00D65C86"/>
    <w:rsid w:val="00D75F71"/>
    <w:rsid w:val="00D95DC9"/>
    <w:rsid w:val="00DE79A5"/>
    <w:rsid w:val="00DF71EE"/>
    <w:rsid w:val="00E04997"/>
    <w:rsid w:val="00E163A3"/>
    <w:rsid w:val="00E570BE"/>
    <w:rsid w:val="00E76326"/>
    <w:rsid w:val="00E95932"/>
    <w:rsid w:val="00EF0421"/>
    <w:rsid w:val="00F034EE"/>
    <w:rsid w:val="00F159B5"/>
    <w:rsid w:val="00FC5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55450-321E-4B4C-91B7-C527E9EB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26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26B"/>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50526B"/>
  </w:style>
  <w:style w:type="paragraph" w:styleId="Footer">
    <w:name w:val="footer"/>
    <w:basedOn w:val="Normal"/>
    <w:link w:val="FooterChar"/>
    <w:uiPriority w:val="99"/>
    <w:unhideWhenUsed/>
    <w:rsid w:val="0050526B"/>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50526B"/>
  </w:style>
  <w:style w:type="character" w:styleId="Hyperlink">
    <w:name w:val="Hyperlink"/>
    <w:basedOn w:val="DefaultParagraphFont"/>
    <w:uiPriority w:val="99"/>
    <w:semiHidden/>
    <w:unhideWhenUsed/>
    <w:rsid w:val="00D65C86"/>
    <w:rPr>
      <w:color w:val="0000FF"/>
      <w:u w:val="single"/>
    </w:rPr>
  </w:style>
  <w:style w:type="character" w:styleId="Emphasis">
    <w:name w:val="Emphasis"/>
    <w:basedOn w:val="DefaultParagraphFont"/>
    <w:uiPriority w:val="20"/>
    <w:qFormat/>
    <w:rsid w:val="0090730E"/>
    <w:rPr>
      <w:i/>
      <w:iCs/>
    </w:rPr>
  </w:style>
  <w:style w:type="character" w:customStyle="1" w:styleId="highlight">
    <w:name w:val="highlight"/>
    <w:basedOn w:val="DefaultParagraphFont"/>
    <w:rsid w:val="005D1A5A"/>
  </w:style>
  <w:style w:type="paragraph" w:customStyle="1" w:styleId="p">
    <w:name w:val="p"/>
    <w:basedOn w:val="Normal"/>
    <w:rsid w:val="005D1A5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D1A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3E02"/>
    <w:pPr>
      <w:spacing w:after="0" w:line="240" w:lineRule="auto"/>
      <w:ind w:left="720"/>
      <w:contextualSpacing/>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A5EE6"/>
    <w:rPr>
      <w:i/>
      <w:iCs/>
    </w:rPr>
  </w:style>
  <w:style w:type="character" w:customStyle="1" w:styleId="reference-accessdate">
    <w:name w:val="reference-accessdate"/>
    <w:basedOn w:val="DefaultParagraphFont"/>
    <w:rsid w:val="009A5EE6"/>
  </w:style>
  <w:style w:type="character" w:customStyle="1" w:styleId="nowrap">
    <w:name w:val="nowrap"/>
    <w:basedOn w:val="DefaultParagraphFont"/>
    <w:rsid w:val="009A5EE6"/>
  </w:style>
  <w:style w:type="character" w:customStyle="1" w:styleId="mw-cite-backlink">
    <w:name w:val="mw-cite-backlink"/>
    <w:basedOn w:val="DefaultParagraphFont"/>
    <w:rsid w:val="009A5EE6"/>
  </w:style>
  <w:style w:type="paragraph" w:styleId="Bibliography">
    <w:name w:val="Bibliography"/>
    <w:basedOn w:val="Normal"/>
    <w:next w:val="Normal"/>
    <w:uiPriority w:val="37"/>
    <w:unhideWhenUsed/>
    <w:rsid w:val="004D3442"/>
    <w:pPr>
      <w:tabs>
        <w:tab w:val="left" w:pos="504"/>
      </w:tabs>
      <w:spacing w:after="240" w:line="240" w:lineRule="auto"/>
      <w:ind w:left="504" w:hanging="504"/>
    </w:pPr>
  </w:style>
  <w:style w:type="table" w:styleId="TableGrid">
    <w:name w:val="Table Grid"/>
    <w:basedOn w:val="TableNormal"/>
    <w:uiPriority w:val="39"/>
    <w:rsid w:val="00705EA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3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rgey_Brin" TargetMode="External"/><Relationship Id="rId13" Type="http://schemas.openxmlformats.org/officeDocument/2006/relationships/hyperlink" Target="https://en.wikipedia.org/wiki/Market_share" TargetMode="External"/><Relationship Id="rId18" Type="http://schemas.openxmlformats.org/officeDocument/2006/relationships/hyperlink" Target="https://health.usnews.com/health-news/health-wellness/articles/2013/08/10/melanoma-prevention-warning-signs-and-treatment" TargetMode="External"/><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hyperlink" Target="https://en.wikipedia.org/wiki/Larry_Page" TargetMode="External"/><Relationship Id="rId12" Type="http://schemas.openxmlformats.org/officeDocument/2006/relationships/hyperlink" Target="https://en.wikipedia.org/wiki/Google_Search" TargetMode="External"/><Relationship Id="rId17" Type="http://schemas.openxmlformats.org/officeDocument/2006/relationships/hyperlink" Target="https://health.usnews.com/health-products/top-rec-migraine-headache-products-91"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hyperlink" Target="https://money.usnews.com/money/blogs/the-best-life/2013/06/06/living-with-als-medical-gains-cant-come-fast-enough"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Score"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Operator_(computer_programming)"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s://en.wikipedia.org/wiki/California" TargetMode="Externa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en.wikipedia.org/wiki/Stanford_University" TargetMode="External"/><Relationship Id="rId14" Type="http://schemas.openxmlformats.org/officeDocument/2006/relationships/hyperlink" Target="https://en.wikipedia.org/wiki/Search_engine_indexing"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5599</Words>
  <Characters>31915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veerappan RM</dc:creator>
  <cp:keywords/>
  <dc:description/>
  <cp:lastModifiedBy>Reviewer 1</cp:lastModifiedBy>
  <cp:revision>2</cp:revision>
  <dcterms:created xsi:type="dcterms:W3CDTF">2019-02-02T04:52:00Z</dcterms:created>
  <dcterms:modified xsi:type="dcterms:W3CDTF">2019-02-02T04:52:00Z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id="7UTx5rbN"/&gt;&lt;style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